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146E69" w:rsidR="00E61A4B" w:rsidRPr="006D02A8" w:rsidRDefault="00B710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4A4D3D5" w:rsidR="00E14BD5" w:rsidRPr="000719EE" w:rsidRDefault="00B71020" w:rsidP="00E14BD5">
      <w:pPr>
        <w:rPr>
          <w:rFonts w:ascii="Arial" w:hAnsi="Arial" w:cs="Arial"/>
          <w:sz w:val="18"/>
          <w:szCs w:val="18"/>
          <w:lang w:val="es-ES_tradnl"/>
        </w:rPr>
      </w:pPr>
      <w:r w:rsidRPr="00B71020">
        <w:rPr>
          <w:rFonts w:ascii="Arial" w:hAnsi="Arial" w:cs="Arial"/>
          <w:sz w:val="18"/>
          <w:szCs w:val="18"/>
          <w:lang w:val="es-ES_tradnl"/>
        </w:rPr>
        <w:t xml:space="preserve">Diferencia oraciones </w:t>
      </w:r>
      <w:proofErr w:type="spellStart"/>
      <w:r w:rsidRPr="00B71020"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  <w:r w:rsidRPr="00B71020">
        <w:rPr>
          <w:rFonts w:ascii="Arial" w:hAnsi="Arial" w:cs="Arial"/>
          <w:sz w:val="18"/>
          <w:szCs w:val="18"/>
          <w:lang w:val="es-ES_tradnl"/>
        </w:rPr>
        <w:t xml:space="preserve"> y bimembres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980F660" w:rsidR="000719EE" w:rsidRPr="000719EE" w:rsidRDefault="00B71020" w:rsidP="000719EE">
      <w:pPr>
        <w:rPr>
          <w:rFonts w:ascii="Arial" w:hAnsi="Arial" w:cs="Arial"/>
          <w:sz w:val="18"/>
          <w:szCs w:val="18"/>
          <w:lang w:val="es-ES_tradnl"/>
        </w:rPr>
      </w:pPr>
      <w:r w:rsidRPr="00B71020">
        <w:rPr>
          <w:rFonts w:ascii="Arial" w:hAnsi="Arial" w:cs="Arial"/>
          <w:sz w:val="18"/>
          <w:szCs w:val="18"/>
          <w:lang w:val="es-ES_tradnl"/>
        </w:rPr>
        <w:t xml:space="preserve">Actividad que permite afianzar el reconocimiento de oraciones </w:t>
      </w:r>
      <w:proofErr w:type="spellStart"/>
      <w:r w:rsidRPr="00B71020"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58EE0B1" w:rsidR="000719EE" w:rsidRPr="000719EE" w:rsidRDefault="00B710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“oración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unimembre,oración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bimembre,sujeto,predicado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82F6825" w:rsidR="000719EE" w:rsidRPr="000719EE" w:rsidRDefault="004E0B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DBB433C" w:rsidR="005F4C68" w:rsidRPr="005F4C68" w:rsidRDefault="004E0B5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40F2EF0" w:rsidR="002E4EE6" w:rsidRPr="00AC7496" w:rsidRDefault="004E0B5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B71020">
        <w:tc>
          <w:tcPr>
            <w:tcW w:w="2126" w:type="dxa"/>
          </w:tcPr>
          <w:p w14:paraId="620F1C42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588745E" w:rsidR="00A2147A" w:rsidRPr="005F4C68" w:rsidRDefault="004E0B55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B71020">
        <w:tc>
          <w:tcPr>
            <w:tcW w:w="2126" w:type="dxa"/>
          </w:tcPr>
          <w:p w14:paraId="55C09AD2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B71020">
        <w:tc>
          <w:tcPr>
            <w:tcW w:w="2126" w:type="dxa"/>
          </w:tcPr>
          <w:p w14:paraId="0B665558" w14:textId="77777777" w:rsidR="00A2147A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B710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EE5296C" w:rsidR="000719EE" w:rsidRPr="000719EE" w:rsidRDefault="004E0B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3DC219" w14:textId="77777777" w:rsidR="00B71020" w:rsidRPr="000719EE" w:rsidRDefault="00B71020" w:rsidP="00B71020">
      <w:pPr>
        <w:rPr>
          <w:rFonts w:ascii="Arial" w:hAnsi="Arial" w:cs="Arial"/>
          <w:sz w:val="18"/>
          <w:szCs w:val="18"/>
          <w:lang w:val="es-ES_tradnl"/>
        </w:rPr>
      </w:pPr>
      <w:r w:rsidRPr="00B71020">
        <w:rPr>
          <w:rFonts w:ascii="Arial" w:hAnsi="Arial" w:cs="Arial"/>
          <w:sz w:val="18"/>
          <w:szCs w:val="18"/>
          <w:lang w:val="es-ES_tradnl"/>
        </w:rPr>
        <w:t xml:space="preserve">Diferencia oraciones </w:t>
      </w:r>
      <w:proofErr w:type="spellStart"/>
      <w:r w:rsidRPr="00B71020"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  <w:r w:rsidRPr="00B71020">
        <w:rPr>
          <w:rFonts w:ascii="Arial" w:hAnsi="Arial" w:cs="Arial"/>
          <w:sz w:val="18"/>
          <w:szCs w:val="18"/>
          <w:lang w:val="es-ES_tradnl"/>
        </w:rPr>
        <w:t xml:space="preserve"> y bimembres</w:t>
      </w:r>
    </w:p>
    <w:p w14:paraId="6242DEA6" w14:textId="3A6483A9" w:rsidR="00B71020" w:rsidRPr="00792588" w:rsidRDefault="00B7102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344BFD5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757B0A" w:rsidR="000719EE" w:rsidRPr="000719EE" w:rsidRDefault="004E0B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E61A4FA" w:rsidR="000719EE" w:rsidRPr="000719EE" w:rsidRDefault="00FD2D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las siguientes oraciones dependiendo de su estructura.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302E0D7" w:rsidR="000719EE" w:rsidRDefault="00FD2D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0785FA9" w:rsidR="00584F8B" w:rsidRPr="00CD652E" w:rsidRDefault="00FD2DC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4FAC224" w:rsidR="000719EE" w:rsidRDefault="00FD2DC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2F6C0B6" w:rsidR="006D02A8" w:rsidRDefault="00FD2DC6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BAE9323" w14:textId="77777777" w:rsidR="00005A27" w:rsidRDefault="00005A2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se levantó temprano.</w:t>
      </w:r>
    </w:p>
    <w:p w14:paraId="1C5316F5" w14:textId="77777777" w:rsidR="00005A27" w:rsidRDefault="00005A2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Ella tiene cinco años.</w:t>
      </w:r>
    </w:p>
    <w:p w14:paraId="3717AA80" w14:textId="273EC010" w:rsidR="008166F6" w:rsidRDefault="00005A2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</w:t>
      </w:r>
      <w:r w:rsidR="008166F6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FE5726">
        <w:rPr>
          <w:rFonts w:ascii="Arial" w:hAnsi="Arial" w:cs="Arial"/>
          <w:sz w:val="18"/>
          <w:szCs w:val="18"/>
          <w:lang w:val="es-ES_tradnl"/>
        </w:rPr>
        <w:t>fe mueve montañas.</w:t>
      </w:r>
    </w:p>
    <w:p w14:paraId="2E56E9B7" w14:textId="1D792EBA" w:rsidR="00584F8B" w:rsidRDefault="008166F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Ellos se divorciaron.</w:t>
      </w:r>
    </w:p>
    <w:p w14:paraId="2EFF9162" w14:textId="2D2FA385" w:rsidR="008166F6" w:rsidRDefault="002B738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¿Tú eres científica?</w:t>
      </w:r>
    </w:p>
    <w:p w14:paraId="4C5F51EE" w14:textId="77777777" w:rsidR="00005A27" w:rsidRDefault="00005A2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3F4BD398" w:rsidR="0089063A" w:rsidRDefault="00FD2DC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Bimembres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E50AE63" w:rsidR="0089063A" w:rsidRDefault="00A0125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Vivir para contarlo.</w:t>
      </w:r>
    </w:p>
    <w:p w14:paraId="537082A4" w14:textId="66D7475E" w:rsidR="00A0125E" w:rsidRDefault="00A0125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isla </w:t>
      </w:r>
      <w:r w:rsidR="002A2475">
        <w:rPr>
          <w:rFonts w:ascii="Arial" w:hAnsi="Arial" w:cs="Arial"/>
          <w:sz w:val="18"/>
          <w:szCs w:val="18"/>
          <w:lang w:val="es-ES_tradnl"/>
        </w:rPr>
        <w:t>del tesoro.</w:t>
      </w:r>
    </w:p>
    <w:p w14:paraId="6BD9D55C" w14:textId="5769C02E" w:rsidR="002A2475" w:rsidRDefault="002A247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familia Fonseca Lamprea.</w:t>
      </w:r>
    </w:p>
    <w:p w14:paraId="2D5AE1E8" w14:textId="1E6C5B67" w:rsidR="00FE5726" w:rsidRDefault="00FE572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red social Facebook.</w:t>
      </w:r>
    </w:p>
    <w:p w14:paraId="527F6481" w14:textId="7C3F809A" w:rsidR="00FA6D6C" w:rsidRDefault="00FA6D6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Cantando bajo la lluvia.</w:t>
      </w:r>
    </w:p>
    <w:p w14:paraId="1002B250" w14:textId="77777777" w:rsidR="00FA6D6C" w:rsidRDefault="00FA6D6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A27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A2475"/>
    <w:rsid w:val="002B2F09"/>
    <w:rsid w:val="002B7381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0B55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66F6"/>
    <w:rsid w:val="008752D9"/>
    <w:rsid w:val="00881754"/>
    <w:rsid w:val="0089063A"/>
    <w:rsid w:val="008932B9"/>
    <w:rsid w:val="008C6F76"/>
    <w:rsid w:val="0090513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125E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1020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6C"/>
    <w:rsid w:val="00FA6DF9"/>
    <w:rsid w:val="00FD2DC6"/>
    <w:rsid w:val="00FD4E51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5</cp:revision>
  <dcterms:created xsi:type="dcterms:W3CDTF">2014-08-27T20:04:00Z</dcterms:created>
  <dcterms:modified xsi:type="dcterms:W3CDTF">2015-05-19T12:08:00Z</dcterms:modified>
</cp:coreProperties>
</file>