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38" w:rsidRPr="00503138" w:rsidRDefault="00503138" w:rsidP="00503138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503138">
        <w:rPr>
          <w:rFonts w:ascii="Times New Roman" w:hAnsi="Times New Roman" w:cs="Times New Roman"/>
          <w:b/>
          <w:lang w:val="en-GB"/>
        </w:rPr>
        <w:t>RESPUESTAS A LAS PREGUNTAS FRECUENTES SOBRE LAS MISIONES DEL MOD</w:t>
      </w:r>
    </w:p>
    <w:p w:rsidR="00503138" w:rsidRPr="00503138" w:rsidRDefault="00503138" w:rsidP="00503138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503138">
        <w:rPr>
          <w:rFonts w:ascii="Times New Roman" w:hAnsi="Times New Roman" w:cs="Times New Roman"/>
          <w:b/>
          <w:lang w:val="en-GB"/>
        </w:rPr>
        <w:t>¡</w:t>
      </w:r>
      <w:proofErr w:type="spellStart"/>
      <w:r w:rsidRPr="00503138">
        <w:rPr>
          <w:rFonts w:ascii="Times New Roman" w:hAnsi="Times New Roman" w:cs="Times New Roman"/>
          <w:b/>
          <w:lang w:val="en-GB"/>
        </w:rPr>
        <w:t>Atención</w:t>
      </w:r>
      <w:proofErr w:type="spellEnd"/>
      <w:r w:rsidRPr="00503138">
        <w:rPr>
          <w:rFonts w:ascii="Times New Roman" w:hAnsi="Times New Roman" w:cs="Times New Roman"/>
          <w:b/>
          <w:lang w:val="en-GB"/>
        </w:rPr>
        <w:t xml:space="preserve">, </w:t>
      </w:r>
      <w:r w:rsidRPr="00503138">
        <w:rPr>
          <w:rFonts w:ascii="Times New Roman" w:hAnsi="Times New Roman" w:cs="Times New Roman"/>
          <w:b/>
          <w:color w:val="FF0000"/>
          <w:lang w:val="en-GB"/>
        </w:rPr>
        <w:t>SPOILERS</w:t>
      </w:r>
      <w:r w:rsidRPr="00503138">
        <w:rPr>
          <w:rFonts w:ascii="Times New Roman" w:hAnsi="Times New Roman" w:cs="Times New Roman"/>
          <w:b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b/>
          <w:lang w:val="en-GB"/>
        </w:rPr>
        <w:t>continuación</w:t>
      </w:r>
      <w:proofErr w:type="spellEnd"/>
      <w:r w:rsidRPr="00503138">
        <w:rPr>
          <w:rFonts w:ascii="Times New Roman" w:hAnsi="Times New Roman" w:cs="Times New Roman"/>
          <w:b/>
          <w:lang w:val="en-GB"/>
        </w:rPr>
        <w:t>!</w:t>
      </w: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b/>
          <w:color w:val="FF0000"/>
          <w:lang w:val="en-GB"/>
        </w:rPr>
      </w:pP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resolver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acertijo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con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alijo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Maevar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alijo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Mae’Var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Lee </w:t>
      </w:r>
      <w:proofErr w:type="spellStart"/>
      <w:r w:rsidRPr="00503138">
        <w:rPr>
          <w:rFonts w:ascii="Times New Roman" w:hAnsi="Times New Roman" w:cs="Times New Roman"/>
          <w:lang w:val="en-GB"/>
        </w:rPr>
        <w:t>atentamente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recibes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durante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Describe </w:t>
      </w:r>
      <w:proofErr w:type="spellStart"/>
      <w:r w:rsidRPr="00503138">
        <w:rPr>
          <w:rFonts w:ascii="Times New Roman" w:hAnsi="Times New Roman" w:cs="Times New Roman"/>
          <w:lang w:val="en-GB"/>
        </w:rPr>
        <w:t>varias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escenas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cada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las </w:t>
      </w:r>
      <w:proofErr w:type="spellStart"/>
      <w:r w:rsidRPr="00503138">
        <w:rPr>
          <w:rFonts w:ascii="Times New Roman" w:hAnsi="Times New Roman" w:cs="Times New Roman"/>
          <w:lang w:val="en-GB"/>
        </w:rPr>
        <w:t>cuales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simboliza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meses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año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son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números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ordinales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meses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Calendario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Harptos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- http://dnd.steinhour.net/Forgotten_Realms_campaign/Forgotten_Realms/DnD_FR_calendar.html, que se </w:t>
      </w:r>
      <w:proofErr w:type="spellStart"/>
      <w:r w:rsidRPr="00503138">
        <w:rPr>
          <w:rFonts w:ascii="Times New Roman" w:hAnsi="Times New Roman" w:cs="Times New Roman"/>
          <w:lang w:val="en-GB"/>
        </w:rPr>
        <w:t>describen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9E67A5" w:rsidRPr="009E67A5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gramStart"/>
      <w:r w:rsidRPr="009E67A5">
        <w:rPr>
          <w:rFonts w:ascii="Times New Roman" w:hAnsi="Times New Roman" w:cs="Times New Roman"/>
          <w:lang w:val="en-GB"/>
        </w:rPr>
        <w:t xml:space="preserve">Primero el </w:t>
      </w:r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verano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Flamerule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), </w:t>
      </w:r>
      <w:proofErr w:type="spellStart"/>
      <w:r w:rsidRPr="009E67A5">
        <w:rPr>
          <w:rFonts w:ascii="Times New Roman" w:hAnsi="Times New Roman" w:cs="Times New Roman"/>
          <w:lang w:val="en-GB"/>
        </w:rPr>
        <w:t>luego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otoño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Nightal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), </w:t>
      </w:r>
      <w:proofErr w:type="spellStart"/>
      <w:r w:rsidRPr="009E67A5">
        <w:rPr>
          <w:rFonts w:ascii="Times New Roman" w:hAnsi="Times New Roman" w:cs="Times New Roman"/>
          <w:lang w:val="en-GB"/>
        </w:rPr>
        <w:t>luego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9E67A5">
        <w:rPr>
          <w:rFonts w:ascii="Times New Roman" w:hAnsi="Times New Roman" w:cs="Times New Roman"/>
          <w:lang w:val="en-GB"/>
        </w:rPr>
        <w:t>mes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invierno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9E67A5">
        <w:rPr>
          <w:rFonts w:ascii="Times New Roman" w:hAnsi="Times New Roman" w:cs="Times New Roman"/>
          <w:lang w:val="en-GB"/>
        </w:rPr>
        <w:t>Uktar</w:t>
      </w:r>
      <w:proofErr w:type="spellEnd"/>
      <w:r w:rsidRPr="009E67A5">
        <w:rPr>
          <w:rFonts w:ascii="Times New Roman" w:hAnsi="Times New Roman" w:cs="Times New Roman"/>
          <w:lang w:val="en-GB"/>
        </w:rPr>
        <w:t>).</w:t>
      </w:r>
      <w:proofErr w:type="gram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9E67A5">
        <w:rPr>
          <w:rFonts w:ascii="Times New Roman" w:hAnsi="Times New Roman" w:cs="Times New Roman"/>
          <w:lang w:val="en-GB"/>
        </w:rPr>
        <w:t>Todo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lo que </w:t>
      </w:r>
      <w:proofErr w:type="spellStart"/>
      <w:r w:rsidRPr="009E67A5">
        <w:rPr>
          <w:rFonts w:ascii="Times New Roman" w:hAnsi="Times New Roman" w:cs="Times New Roman"/>
          <w:lang w:val="en-GB"/>
        </w:rPr>
        <w:t>tienes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9E67A5">
        <w:rPr>
          <w:rFonts w:ascii="Times New Roman" w:hAnsi="Times New Roman" w:cs="Times New Roman"/>
          <w:lang w:val="en-GB"/>
        </w:rPr>
        <w:t>hacer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es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indicar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sus </w:t>
      </w:r>
      <w:proofErr w:type="spellStart"/>
      <w:r w:rsidRPr="009E67A5">
        <w:rPr>
          <w:rFonts w:ascii="Times New Roman" w:hAnsi="Times New Roman" w:cs="Times New Roman"/>
          <w:lang w:val="en-GB"/>
        </w:rPr>
        <w:t>números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9E67A5">
        <w:rPr>
          <w:rFonts w:ascii="Times New Roman" w:hAnsi="Times New Roman" w:cs="Times New Roman"/>
          <w:lang w:val="en-GB"/>
        </w:rPr>
        <w:t>serie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en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una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fila.</w:t>
      </w:r>
      <w:proofErr w:type="gramEnd"/>
    </w:p>
    <w:p w:rsidR="00503138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9E67A5">
        <w:rPr>
          <w:rFonts w:ascii="Times New Roman" w:hAnsi="Times New Roman" w:cs="Times New Roman"/>
          <w:lang w:val="en-GB"/>
        </w:rPr>
        <w:t xml:space="preserve">Si </w:t>
      </w:r>
      <w:proofErr w:type="spellStart"/>
      <w:r w:rsidRPr="009E67A5">
        <w:rPr>
          <w:rFonts w:ascii="Times New Roman" w:hAnsi="Times New Roman" w:cs="Times New Roman"/>
          <w:lang w:val="en-GB"/>
        </w:rPr>
        <w:t>necesita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más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información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E67A5">
        <w:rPr>
          <w:rFonts w:ascii="Times New Roman" w:hAnsi="Times New Roman" w:cs="Times New Roman"/>
          <w:lang w:val="en-GB"/>
        </w:rPr>
        <w:t>comuníquese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con el </w:t>
      </w:r>
      <w:proofErr w:type="spellStart"/>
      <w:r w:rsidRPr="009E67A5">
        <w:rPr>
          <w:rFonts w:ascii="Times New Roman" w:hAnsi="Times New Roman" w:cs="Times New Roman"/>
          <w:lang w:val="en-GB"/>
        </w:rPr>
        <w:t>autor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 de </w:t>
      </w:r>
      <w:proofErr w:type="spellStart"/>
      <w:proofErr w:type="gramStart"/>
      <w:r w:rsidRPr="009E67A5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9E67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E67A5">
        <w:rPr>
          <w:rFonts w:ascii="Times New Roman" w:hAnsi="Times New Roman" w:cs="Times New Roman"/>
          <w:lang w:val="en-GB"/>
        </w:rPr>
        <w:t>acertijo</w:t>
      </w:r>
      <w:proofErr w:type="spellEnd"/>
      <w:r w:rsidRPr="009E67A5">
        <w:rPr>
          <w:rFonts w:ascii="Times New Roman" w:hAnsi="Times New Roman" w:cs="Times New Roman"/>
          <w:lang w:val="en-GB"/>
        </w:rPr>
        <w:t xml:space="preserve">, </w:t>
      </w:r>
      <w:r w:rsidRPr="009E67A5">
        <w:rPr>
          <w:rFonts w:ascii="Times New Roman" w:hAnsi="Times New Roman" w:cs="Times New Roman"/>
          <w:b/>
          <w:lang w:val="en-GB"/>
        </w:rPr>
        <w:t>Scheele</w:t>
      </w:r>
      <w:r w:rsidRPr="009E67A5">
        <w:rPr>
          <w:rFonts w:ascii="Times New Roman" w:hAnsi="Times New Roman" w:cs="Times New Roman"/>
          <w:lang w:val="en-GB"/>
        </w:rPr>
        <w:t xml:space="preserve"> (</w:t>
      </w:r>
      <w:r w:rsidR="00A55C09">
        <w:fldChar w:fldCharType="begin"/>
      </w:r>
      <w:r w:rsidR="00A55C09" w:rsidRPr="00A55C09">
        <w:rPr>
          <w:lang w:val="en-GB"/>
        </w:rPr>
        <w:instrText xml:space="preserve"> HYPERLINK "https://forums.beamdog.com/profile/scheele" </w:instrText>
      </w:r>
      <w:r w:rsidR="00A55C09">
        <w:fldChar w:fldCharType="separate"/>
      </w:r>
      <w:r w:rsidRPr="00387695">
        <w:rPr>
          <w:rStyle w:val="a3"/>
          <w:rFonts w:ascii="Times New Roman" w:hAnsi="Times New Roman" w:cs="Times New Roman"/>
          <w:lang w:val="en-GB"/>
        </w:rPr>
        <w:t>https://forums.beamdog.com/profile/scheele</w:t>
      </w:r>
      <w:r w:rsidR="00A55C09">
        <w:rPr>
          <w:rStyle w:val="a3"/>
          <w:rFonts w:ascii="Times New Roman" w:hAnsi="Times New Roman" w:cs="Times New Roman"/>
          <w:lang w:val="en-GB"/>
        </w:rPr>
        <w:fldChar w:fldCharType="end"/>
      </w:r>
      <w:r w:rsidRPr="009E67A5">
        <w:rPr>
          <w:rFonts w:ascii="Times New Roman" w:hAnsi="Times New Roman" w:cs="Times New Roman"/>
          <w:lang w:val="en-GB"/>
        </w:rPr>
        <w:t>)</w:t>
      </w:r>
    </w:p>
    <w:p w:rsidR="009E67A5" w:rsidRPr="00503138" w:rsidRDefault="009E67A5" w:rsidP="009E67A5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b/>
          <w:color w:val="FF0000"/>
          <w:lang w:val="en-GB"/>
        </w:rPr>
      </w:pPr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resolver 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rompecabezas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Brynnlaw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legado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Brinnlaw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conocerás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la ex </w:t>
      </w:r>
      <w:proofErr w:type="spellStart"/>
      <w:r w:rsidRPr="00503138">
        <w:rPr>
          <w:rFonts w:ascii="Times New Roman" w:hAnsi="Times New Roman" w:cs="Times New Roman"/>
          <w:lang w:val="en-GB"/>
        </w:rPr>
        <w:t>esposa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Fayaz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llamada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Lorna. Si </w:t>
      </w:r>
      <w:proofErr w:type="spellStart"/>
      <w:r w:rsidRPr="00503138">
        <w:rPr>
          <w:rFonts w:ascii="Times New Roman" w:hAnsi="Times New Roman" w:cs="Times New Roman"/>
          <w:lang w:val="en-GB"/>
        </w:rPr>
        <w:t>hablas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ella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correctamente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obtener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un </w:t>
      </w:r>
      <w:proofErr w:type="spellStart"/>
      <w:r w:rsidRPr="00503138">
        <w:rPr>
          <w:rFonts w:ascii="Times New Roman" w:hAnsi="Times New Roman" w:cs="Times New Roman"/>
          <w:lang w:val="en-GB"/>
        </w:rPr>
        <w:t>pergamino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contiene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acertijo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del </w:t>
      </w:r>
      <w:proofErr w:type="spellStart"/>
      <w:r w:rsidRPr="00503138">
        <w:rPr>
          <w:rFonts w:ascii="Times New Roman" w:hAnsi="Times New Roman" w:cs="Times New Roman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dice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forma de </w:t>
      </w:r>
      <w:proofErr w:type="spellStart"/>
      <w:r w:rsidRPr="00503138">
        <w:rPr>
          <w:rFonts w:ascii="Times New Roman" w:hAnsi="Times New Roman" w:cs="Times New Roman"/>
          <w:lang w:val="en-GB"/>
        </w:rPr>
        <w:t>poema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dedos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mano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qué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necesitas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qué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r w:rsidRPr="00503138">
        <w:rPr>
          <w:rFonts w:ascii="Times New Roman" w:hAnsi="Times New Roman" w:cs="Times New Roman"/>
          <w:lang w:val="en-GB"/>
        </w:rPr>
        <w:t>abrir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Aquí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respuesta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rompecabezas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cofre</w:t>
      </w:r>
      <w:proofErr w:type="spellEnd"/>
      <w:r w:rsidRPr="00503138">
        <w:rPr>
          <w:rFonts w:ascii="Times New Roman" w:hAnsi="Times New Roman" w:cs="Times New Roman"/>
          <w:lang w:val="en-GB"/>
        </w:rPr>
        <w:t>: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meñique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-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anular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plata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medio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rubí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dedo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índice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ónice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pulgar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anillo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ópalo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fuego</w:t>
      </w:r>
      <w:proofErr w:type="spellEnd"/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Dónde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la casa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abandonada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Brynnlaw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 la que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habla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Lorna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2,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legado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pirata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»)?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casa que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más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alto de la zona, </w:t>
      </w:r>
      <w:proofErr w:type="spellStart"/>
      <w:r w:rsidRPr="00503138">
        <w:rPr>
          <w:rFonts w:ascii="Times New Roman" w:hAnsi="Times New Roman" w:cs="Times New Roman"/>
          <w:lang w:val="en-GB"/>
        </w:rPr>
        <w:t>desde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tejado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casa </w:t>
      </w:r>
      <w:proofErr w:type="spellStart"/>
      <w:r w:rsidRPr="00503138">
        <w:rPr>
          <w:rFonts w:ascii="Times New Roman" w:hAnsi="Times New Roman" w:cs="Times New Roman"/>
          <w:lang w:val="en-GB"/>
        </w:rPr>
        <w:t>comienza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camino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Spellhold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</w:p>
    <w:p w:rsidR="00503138" w:rsidRPr="00503138" w:rsidRDefault="00503138" w:rsidP="00503138">
      <w:pPr>
        <w:spacing w:line="240" w:lineRule="auto"/>
        <w:rPr>
          <w:rFonts w:ascii="Times New Roman" w:hAnsi="Times New Roman" w:cs="Times New Roman"/>
          <w:lang w:val="en-GB"/>
        </w:rPr>
      </w:pP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r w:rsidRPr="00503138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encuentro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al </w:t>
      </w:r>
      <w:proofErr w:type="gramStart"/>
      <w:r w:rsidRPr="00503138">
        <w:rPr>
          <w:rFonts w:ascii="Times New Roman" w:hAnsi="Times New Roman" w:cs="Times New Roman"/>
          <w:b/>
          <w:color w:val="FF0000"/>
          <w:lang w:val="en-GB"/>
        </w:rPr>
        <w:t>troll</w:t>
      </w:r>
      <w:proofErr w:type="gram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escapado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4,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«El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caso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 del troll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desaparecido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 xml:space="preserve">»)? No lo 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encuentro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, ¡</w:t>
      </w:r>
      <w:proofErr w:type="spellStart"/>
      <w:r w:rsidRPr="00503138">
        <w:rPr>
          <w:rFonts w:ascii="Times New Roman" w:hAnsi="Times New Roman" w:cs="Times New Roman"/>
          <w:b/>
          <w:color w:val="FF0000"/>
          <w:lang w:val="en-GB"/>
        </w:rPr>
        <w:t>ayuda</w:t>
      </w:r>
      <w:proofErr w:type="spellEnd"/>
      <w:r w:rsidRPr="00503138">
        <w:rPr>
          <w:rFonts w:ascii="Times New Roman" w:hAnsi="Times New Roman" w:cs="Times New Roman"/>
          <w:b/>
          <w:color w:val="FF0000"/>
          <w:lang w:val="en-GB"/>
        </w:rPr>
        <w:t>!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Al </w:t>
      </w:r>
      <w:proofErr w:type="spellStart"/>
      <w:r w:rsidRPr="00503138">
        <w:rPr>
          <w:rFonts w:ascii="Times New Roman" w:hAnsi="Times New Roman" w:cs="Times New Roman"/>
          <w:lang w:val="en-GB"/>
        </w:rPr>
        <w:t>examinar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troll, ten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cuenta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hechos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ayudarán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barrotes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doblados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uso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la </w:t>
      </w:r>
      <w:proofErr w:type="spellStart"/>
      <w:r w:rsidRPr="00503138">
        <w:rPr>
          <w:rFonts w:ascii="Times New Roman" w:hAnsi="Times New Roman" w:cs="Times New Roman"/>
          <w:lang w:val="en-GB"/>
        </w:rPr>
        <w:t>ganzúa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rota y el </w:t>
      </w:r>
      <w:proofErr w:type="spellStart"/>
      <w:r w:rsidRPr="00503138">
        <w:rPr>
          <w:rFonts w:ascii="Times New Roman" w:hAnsi="Times New Roman" w:cs="Times New Roman"/>
          <w:lang w:val="en-GB"/>
        </w:rPr>
        <w:t>hecho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que la </w:t>
      </w:r>
      <w:proofErr w:type="spellStart"/>
      <w:r w:rsidRPr="00503138">
        <w:rPr>
          <w:rFonts w:ascii="Times New Roman" w:hAnsi="Times New Roman" w:cs="Times New Roman"/>
          <w:lang w:val="en-GB"/>
        </w:rPr>
        <w:t>cerradura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estaba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cerrada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Aquí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ruta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realizar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pasos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cualquier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orden</w:t>
      </w:r>
      <w:proofErr w:type="spellEnd"/>
      <w:r w:rsidRPr="00503138">
        <w:rPr>
          <w:rFonts w:ascii="Times New Roman" w:hAnsi="Times New Roman" w:cs="Times New Roman"/>
          <w:lang w:val="en-GB"/>
        </w:rPr>
        <w:t>).</w:t>
      </w:r>
      <w:proofErr w:type="gram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1)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gremio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ladrones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pregúntale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Sidge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(que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pie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entrada)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ganzúa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encontraste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cerca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Dirá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fue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realizada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recientemente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Maestro </w:t>
      </w:r>
      <w:proofErr w:type="spellStart"/>
      <w:r w:rsidRPr="00503138">
        <w:rPr>
          <w:rFonts w:ascii="Times New Roman" w:hAnsi="Times New Roman" w:cs="Times New Roman"/>
          <w:lang w:val="en-GB"/>
        </w:rPr>
        <w:t>Kirian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petición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extraño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Conclusión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: hay que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cliente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obra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y </w:t>
      </w:r>
      <w:proofErr w:type="spellStart"/>
      <w:r w:rsidRPr="00503138">
        <w:rPr>
          <w:rFonts w:ascii="Times New Roman" w:hAnsi="Times New Roman" w:cs="Times New Roman"/>
          <w:lang w:val="en-GB"/>
        </w:rPr>
        <w:t>ahora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sabemos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trata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tanto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vale la </w:t>
      </w:r>
      <w:proofErr w:type="spellStart"/>
      <w:r w:rsidRPr="00503138">
        <w:rPr>
          <w:rFonts w:ascii="Times New Roman" w:hAnsi="Times New Roman" w:cs="Times New Roman"/>
          <w:lang w:val="en-GB"/>
        </w:rPr>
        <w:t>pena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buscarlo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templos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o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bibliotecas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Pero para </w:t>
      </w:r>
      <w:proofErr w:type="spellStart"/>
      <w:r w:rsidRPr="00503138">
        <w:rPr>
          <w:rFonts w:ascii="Times New Roman" w:hAnsi="Times New Roman" w:cs="Times New Roman"/>
          <w:lang w:val="en-GB"/>
        </w:rPr>
        <w:t>determinarlo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certeza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consulte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otros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hechos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2) Dado que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dañada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Encapuchados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las </w:t>
      </w:r>
      <w:proofErr w:type="spellStart"/>
      <w:r w:rsidRPr="00503138">
        <w:rPr>
          <w:rFonts w:ascii="Times New Roman" w:hAnsi="Times New Roman" w:cs="Times New Roman"/>
          <w:lang w:val="en-GB"/>
        </w:rPr>
        <w:t>autoridades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ciudad </w:t>
      </w:r>
      <w:proofErr w:type="spellStart"/>
      <w:r w:rsidRPr="00503138">
        <w:rPr>
          <w:rFonts w:ascii="Times New Roman" w:hAnsi="Times New Roman" w:cs="Times New Roman"/>
          <w:lang w:val="en-GB"/>
        </w:rPr>
        <w:t>deben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utilizó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Pr="00503138">
        <w:rPr>
          <w:rFonts w:ascii="Times New Roman" w:hAnsi="Times New Roman" w:cs="Times New Roman"/>
          <w:lang w:val="en-GB"/>
        </w:rPr>
        <w:t xml:space="preserve">El criminal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licencia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r w:rsidRPr="00503138">
        <w:rPr>
          <w:rFonts w:ascii="Times New Roman" w:hAnsi="Times New Roman" w:cs="Times New Roman"/>
          <w:lang w:val="en-GB"/>
        </w:rPr>
        <w:t>usarla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consecuencia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pregúntele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503138">
        <w:rPr>
          <w:rFonts w:ascii="Times New Roman" w:hAnsi="Times New Roman" w:cs="Times New Roman"/>
          <w:lang w:val="en-GB"/>
        </w:rPr>
        <w:t>Corneil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Consejo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Seis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confirmará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cierto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erudito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ha </w:t>
      </w:r>
      <w:proofErr w:type="spellStart"/>
      <w:r w:rsidRPr="00503138">
        <w:rPr>
          <w:rFonts w:ascii="Times New Roman" w:hAnsi="Times New Roman" w:cs="Times New Roman"/>
          <w:lang w:val="en-GB"/>
        </w:rPr>
        <w:t>pagado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previamente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licencia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usar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magia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y se lo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Templo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Oghma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>3) (</w:t>
      </w:r>
      <w:proofErr w:type="spellStart"/>
      <w:r w:rsidRPr="00503138">
        <w:rPr>
          <w:rFonts w:ascii="Times New Roman" w:hAnsi="Times New Roman" w:cs="Times New Roman"/>
          <w:lang w:val="en-GB"/>
        </w:rPr>
        <w:t>Opcional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prestar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atención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las palabras de </w:t>
      </w:r>
      <w:proofErr w:type="spellStart"/>
      <w:r w:rsidRPr="00503138">
        <w:rPr>
          <w:rFonts w:ascii="Times New Roman" w:hAnsi="Times New Roman" w:cs="Times New Roman"/>
          <w:lang w:val="en-GB"/>
        </w:rPr>
        <w:t>Aerie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había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vendido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anteriormente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troll al </w:t>
      </w:r>
      <w:proofErr w:type="spellStart"/>
      <w:r w:rsidRPr="00503138">
        <w:rPr>
          <w:rFonts w:ascii="Times New Roman" w:hAnsi="Times New Roman" w:cs="Times New Roman"/>
          <w:lang w:val="en-GB"/>
        </w:rPr>
        <w:t>circo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</w:t>
      </w:r>
      <w:proofErr w:type="spellStart"/>
      <w:r w:rsidRPr="00503138">
        <w:rPr>
          <w:rFonts w:ascii="Times New Roman" w:hAnsi="Times New Roman" w:cs="Times New Roman"/>
          <w:lang w:val="en-GB"/>
        </w:rPr>
        <w:t>vio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cerca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jaula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 lo </w:t>
      </w:r>
      <w:proofErr w:type="spellStart"/>
      <w:r w:rsidRPr="00503138">
        <w:rPr>
          <w:rFonts w:ascii="Times New Roman" w:hAnsi="Times New Roman" w:cs="Times New Roman"/>
          <w:lang w:val="en-GB"/>
        </w:rPr>
        <w:t>desea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puede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interrogar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a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lastRenderedPageBreak/>
        <w:t>llamado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Lorio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Los </w:t>
      </w:r>
      <w:proofErr w:type="spellStart"/>
      <w:r w:rsidRPr="00503138">
        <w:rPr>
          <w:rFonts w:ascii="Times New Roman" w:hAnsi="Times New Roman" w:cs="Times New Roman"/>
          <w:lang w:val="en-GB"/>
        </w:rPr>
        <w:t>habitantes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zona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Muelles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503138">
        <w:rPr>
          <w:rFonts w:ascii="Times New Roman" w:hAnsi="Times New Roman" w:cs="Times New Roman"/>
          <w:lang w:val="en-GB"/>
        </w:rPr>
        <w:t>mendigos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comerciantes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informarte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su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ubicación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les </w:t>
      </w:r>
      <w:proofErr w:type="spellStart"/>
      <w:r w:rsidRPr="00503138">
        <w:rPr>
          <w:rFonts w:ascii="Times New Roman" w:hAnsi="Times New Roman" w:cs="Times New Roman"/>
          <w:lang w:val="en-GB"/>
        </w:rPr>
        <w:t>preguntas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sobre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503138">
        <w:rPr>
          <w:rFonts w:ascii="Times New Roman" w:hAnsi="Times New Roman" w:cs="Times New Roman"/>
          <w:lang w:val="en-GB"/>
        </w:rPr>
        <w:t>recientemente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atrapó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troll. </w:t>
      </w:r>
      <w:proofErr w:type="spellStart"/>
      <w:r w:rsidRPr="00503138">
        <w:rPr>
          <w:rFonts w:ascii="Times New Roman" w:hAnsi="Times New Roman" w:cs="Times New Roman"/>
          <w:lang w:val="en-GB"/>
        </w:rPr>
        <w:t>Esta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ruta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investigación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falsa y no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ayudará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ninguna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manera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503138">
        <w:rPr>
          <w:rFonts w:ascii="Times New Roman" w:hAnsi="Times New Roman" w:cs="Times New Roman"/>
          <w:lang w:val="en-GB"/>
        </w:rPr>
        <w:t>pero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aún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hacer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adicionalmente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lo </w:t>
      </w:r>
      <w:proofErr w:type="spellStart"/>
      <w:r w:rsidRPr="00503138">
        <w:rPr>
          <w:rFonts w:ascii="Times New Roman" w:hAnsi="Times New Roman" w:cs="Times New Roman"/>
          <w:lang w:val="en-GB"/>
        </w:rPr>
        <w:t>deseas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Sin embargo, </w:t>
      </w:r>
      <w:proofErr w:type="spellStart"/>
      <w:r w:rsidRPr="00503138">
        <w:rPr>
          <w:rFonts w:ascii="Times New Roman" w:hAnsi="Times New Roman" w:cs="Times New Roman"/>
          <w:lang w:val="en-GB"/>
        </w:rPr>
        <w:t>nos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encontraremos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pescador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nuevamente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si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comienzas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misión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"El </w:t>
      </w:r>
      <w:proofErr w:type="spellStart"/>
      <w:r w:rsidRPr="00503138">
        <w:rPr>
          <w:rFonts w:ascii="Times New Roman" w:hAnsi="Times New Roman" w:cs="Times New Roman"/>
          <w:lang w:val="en-GB"/>
        </w:rPr>
        <w:t>silencio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la </w:t>
      </w:r>
      <w:proofErr w:type="spellStart"/>
      <w:r w:rsidRPr="00503138">
        <w:rPr>
          <w:rFonts w:ascii="Times New Roman" w:hAnsi="Times New Roman" w:cs="Times New Roman"/>
          <w:lang w:val="en-GB"/>
        </w:rPr>
        <w:t>sirena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" </w:t>
      </w:r>
      <w:proofErr w:type="spellStart"/>
      <w:r w:rsidRPr="00503138">
        <w:rPr>
          <w:rFonts w:ascii="Times New Roman" w:hAnsi="Times New Roman" w:cs="Times New Roman"/>
          <w:lang w:val="en-GB"/>
        </w:rPr>
        <w:t>más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adelante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>4) (</w:t>
      </w:r>
      <w:proofErr w:type="spellStart"/>
      <w:r w:rsidRPr="00503138">
        <w:rPr>
          <w:rFonts w:ascii="Times New Roman" w:hAnsi="Times New Roman" w:cs="Times New Roman"/>
          <w:lang w:val="en-GB"/>
        </w:rPr>
        <w:t>Opcional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) </w:t>
      </w:r>
      <w:proofErr w:type="spellStart"/>
      <w:r w:rsidRPr="00503138">
        <w:rPr>
          <w:rFonts w:ascii="Times New Roman" w:hAnsi="Times New Roman" w:cs="Times New Roman"/>
          <w:lang w:val="en-GB"/>
        </w:rPr>
        <w:t>Puedes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saber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503138">
        <w:rPr>
          <w:rFonts w:ascii="Times New Roman" w:hAnsi="Times New Roman" w:cs="Times New Roman"/>
          <w:lang w:val="en-GB"/>
        </w:rPr>
        <w:t>del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Inspector </w:t>
      </w:r>
      <w:proofErr w:type="spellStart"/>
      <w:r w:rsidRPr="00503138">
        <w:rPr>
          <w:rFonts w:ascii="Times New Roman" w:hAnsi="Times New Roman" w:cs="Times New Roman"/>
          <w:lang w:val="en-GB"/>
        </w:rPr>
        <w:t>Brega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Consejo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Seis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se ha </w:t>
      </w:r>
      <w:proofErr w:type="spellStart"/>
      <w:r w:rsidRPr="00503138">
        <w:rPr>
          <w:rFonts w:ascii="Times New Roman" w:hAnsi="Times New Roman" w:cs="Times New Roman"/>
          <w:lang w:val="en-GB"/>
        </w:rPr>
        <w:t>puesto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recompensa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por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503138">
        <w:rPr>
          <w:rFonts w:ascii="Times New Roman" w:hAnsi="Times New Roman" w:cs="Times New Roman"/>
          <w:lang w:val="en-GB"/>
        </w:rPr>
        <w:t>cabeza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del troll.</w:t>
      </w:r>
    </w:p>
    <w:p w:rsid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RESUMEN. </w:t>
      </w:r>
      <w:proofErr w:type="spellStart"/>
      <w:r w:rsidRPr="00503138">
        <w:rPr>
          <w:rFonts w:ascii="Times New Roman" w:hAnsi="Times New Roman" w:cs="Times New Roman"/>
          <w:lang w:val="en-GB"/>
        </w:rPr>
        <w:t>Ahora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que has </w:t>
      </w:r>
      <w:proofErr w:type="spellStart"/>
      <w:r w:rsidRPr="00503138">
        <w:rPr>
          <w:rFonts w:ascii="Times New Roman" w:hAnsi="Times New Roman" w:cs="Times New Roman"/>
          <w:lang w:val="en-GB"/>
        </w:rPr>
        <w:t>determinado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quién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robó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troll, </w:t>
      </w:r>
      <w:proofErr w:type="spellStart"/>
      <w:r w:rsidRPr="00503138">
        <w:rPr>
          <w:rFonts w:ascii="Times New Roman" w:hAnsi="Times New Roman" w:cs="Times New Roman"/>
          <w:lang w:val="en-GB"/>
        </w:rPr>
        <w:t>queda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hablar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Encuentra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 </w:t>
      </w:r>
      <w:proofErr w:type="gramStart"/>
      <w:r w:rsidRPr="00503138">
        <w:rPr>
          <w:rFonts w:ascii="Times New Roman" w:hAnsi="Times New Roman" w:cs="Times New Roman"/>
          <w:lang w:val="en-GB"/>
        </w:rPr>
        <w:t>un</w:t>
      </w:r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científico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llamado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Sartorius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Templo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</w:t>
      </w:r>
      <w:proofErr w:type="spellStart"/>
      <w:r w:rsidRPr="00503138">
        <w:rPr>
          <w:rFonts w:ascii="Times New Roman" w:hAnsi="Times New Roman" w:cs="Times New Roman"/>
          <w:lang w:val="en-GB"/>
        </w:rPr>
        <w:t>Oghma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los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Muelles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contará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su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historia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revelará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</w:t>
      </w:r>
      <w:proofErr w:type="spellStart"/>
      <w:r w:rsidRPr="00503138">
        <w:rPr>
          <w:rFonts w:ascii="Times New Roman" w:hAnsi="Times New Roman" w:cs="Times New Roman"/>
          <w:lang w:val="en-GB"/>
        </w:rPr>
        <w:t>motivo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de sus </w:t>
      </w:r>
      <w:proofErr w:type="spellStart"/>
      <w:r w:rsidRPr="00503138">
        <w:rPr>
          <w:rFonts w:ascii="Times New Roman" w:hAnsi="Times New Roman" w:cs="Times New Roman"/>
          <w:lang w:val="en-GB"/>
        </w:rPr>
        <w:t>acciones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Si lo </w:t>
      </w:r>
      <w:proofErr w:type="spellStart"/>
      <w:r w:rsidRPr="00503138">
        <w:rPr>
          <w:rFonts w:ascii="Times New Roman" w:hAnsi="Times New Roman" w:cs="Times New Roman"/>
          <w:lang w:val="en-GB"/>
        </w:rPr>
        <w:t>convences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que </w:t>
      </w:r>
      <w:proofErr w:type="spellStart"/>
      <w:r w:rsidRPr="00503138">
        <w:rPr>
          <w:rFonts w:ascii="Times New Roman" w:hAnsi="Times New Roman" w:cs="Times New Roman"/>
          <w:lang w:val="en-GB"/>
        </w:rPr>
        <w:t>coopere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dirá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dónde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está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el troll y </w:t>
      </w:r>
      <w:proofErr w:type="spellStart"/>
      <w:r w:rsidRPr="00503138">
        <w:rPr>
          <w:rFonts w:ascii="Times New Roman" w:hAnsi="Times New Roman" w:cs="Times New Roman"/>
          <w:lang w:val="en-GB"/>
        </w:rPr>
        <w:t>cómo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encontrarlo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503138">
        <w:rPr>
          <w:rFonts w:ascii="Times New Roman" w:hAnsi="Times New Roman" w:cs="Times New Roman"/>
          <w:lang w:val="en-GB"/>
        </w:rPr>
        <w:t>Cuando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encuentres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el troll, </w:t>
      </w:r>
      <w:proofErr w:type="spellStart"/>
      <w:r w:rsidRPr="00503138">
        <w:rPr>
          <w:rFonts w:ascii="Times New Roman" w:hAnsi="Times New Roman" w:cs="Times New Roman"/>
          <w:lang w:val="en-GB"/>
        </w:rPr>
        <w:t>tendrás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tres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opciones</w:t>
      </w:r>
      <w:proofErr w:type="spellEnd"/>
      <w:r w:rsidRPr="00503138">
        <w:rPr>
          <w:rFonts w:ascii="Times New Roman" w:hAnsi="Times New Roman" w:cs="Times New Roman"/>
          <w:lang w:val="en-GB"/>
        </w:rPr>
        <w:t>:</w:t>
      </w:r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matarlo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obtener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una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recompensa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atraerlo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503138">
        <w:rPr>
          <w:rFonts w:ascii="Times New Roman" w:hAnsi="Times New Roman" w:cs="Times New Roman"/>
          <w:lang w:val="en-GB"/>
        </w:rPr>
        <w:t>atarlo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para que </w:t>
      </w:r>
      <w:proofErr w:type="spellStart"/>
      <w:r w:rsidRPr="00503138">
        <w:rPr>
          <w:rFonts w:ascii="Times New Roman" w:hAnsi="Times New Roman" w:cs="Times New Roman"/>
          <w:lang w:val="en-GB"/>
        </w:rPr>
        <w:t>regrese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503138">
        <w:rPr>
          <w:rFonts w:ascii="Times New Roman" w:hAnsi="Times New Roman" w:cs="Times New Roman"/>
          <w:lang w:val="en-GB"/>
        </w:rPr>
        <w:t>circo</w:t>
      </w:r>
      <w:proofErr w:type="spellEnd"/>
    </w:p>
    <w:p w:rsidR="00503138" w:rsidRPr="00503138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intentar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hablar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con </w:t>
      </w:r>
      <w:proofErr w:type="spellStart"/>
      <w:r w:rsidRPr="00503138">
        <w:rPr>
          <w:rFonts w:ascii="Times New Roman" w:hAnsi="Times New Roman" w:cs="Times New Roman"/>
          <w:lang w:val="en-GB"/>
        </w:rPr>
        <w:t>él</w:t>
      </w:r>
      <w:proofErr w:type="spellEnd"/>
    </w:p>
    <w:p w:rsidR="00944BF3" w:rsidRDefault="00503138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03138">
        <w:rPr>
          <w:rFonts w:ascii="Times New Roman" w:hAnsi="Times New Roman" w:cs="Times New Roman"/>
          <w:lang w:val="en-GB"/>
        </w:rPr>
        <w:t xml:space="preserve">- </w:t>
      </w:r>
      <w:proofErr w:type="spellStart"/>
      <w:proofErr w:type="gramStart"/>
      <w:r w:rsidRPr="00503138">
        <w:rPr>
          <w:rFonts w:ascii="Times New Roman" w:hAnsi="Times New Roman" w:cs="Times New Roman"/>
          <w:lang w:val="en-GB"/>
        </w:rPr>
        <w:t>dejarlo</w:t>
      </w:r>
      <w:proofErr w:type="spellEnd"/>
      <w:proofErr w:type="gramEnd"/>
      <w:r w:rsidRPr="005031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503138">
        <w:rPr>
          <w:rFonts w:ascii="Times New Roman" w:hAnsi="Times New Roman" w:cs="Times New Roman"/>
          <w:lang w:val="en-GB"/>
        </w:rPr>
        <w:t>libre</w:t>
      </w:r>
      <w:proofErr w:type="spellEnd"/>
      <w:r w:rsidRPr="00503138">
        <w:rPr>
          <w:rFonts w:ascii="Times New Roman" w:hAnsi="Times New Roman" w:cs="Times New Roman"/>
          <w:lang w:val="en-GB"/>
        </w:rPr>
        <w:t xml:space="preserve"> e </w:t>
      </w:r>
      <w:proofErr w:type="spellStart"/>
      <w:r w:rsidRPr="00503138">
        <w:rPr>
          <w:rFonts w:ascii="Times New Roman" w:hAnsi="Times New Roman" w:cs="Times New Roman"/>
          <w:lang w:val="en-GB"/>
        </w:rPr>
        <w:t>irte</w:t>
      </w:r>
      <w:proofErr w:type="spellEnd"/>
      <w:r w:rsidRPr="00503138">
        <w:rPr>
          <w:rFonts w:ascii="Times New Roman" w:hAnsi="Times New Roman" w:cs="Times New Roman"/>
          <w:lang w:val="en-GB"/>
        </w:rPr>
        <w:t>.</w:t>
      </w:r>
    </w:p>
    <w:p w:rsidR="00A55C09" w:rsidRDefault="00A55C09" w:rsidP="00503138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A55C09" w:rsidRPr="00A55C09" w:rsidRDefault="00A55C09" w:rsidP="00A55C09">
      <w:pPr>
        <w:spacing w:after="0" w:line="240" w:lineRule="auto"/>
        <w:rPr>
          <w:rFonts w:ascii="Times New Roman" w:hAnsi="Times New Roman" w:cs="Times New Roman"/>
          <w:b/>
          <w:color w:val="FF0000"/>
          <w:lang w:val="en-GB"/>
        </w:rPr>
      </w:pPr>
      <w:bookmarkStart w:id="0" w:name="_GoBack"/>
      <w:proofErr w:type="gramStart"/>
      <w:r w:rsidRPr="00A55C09">
        <w:rPr>
          <w:rFonts w:ascii="Times New Roman" w:hAnsi="Times New Roman" w:cs="Times New Roman"/>
          <w:b/>
          <w:color w:val="FF0000"/>
          <w:lang w:val="en-GB"/>
        </w:rPr>
        <w:t>¿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Cómo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conseguir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espada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de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Lorio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(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componente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4,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misión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"El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silencio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 xml:space="preserve"> de la </w:t>
      </w:r>
      <w:proofErr w:type="spellStart"/>
      <w:r w:rsidRPr="00A55C09">
        <w:rPr>
          <w:rFonts w:ascii="Times New Roman" w:hAnsi="Times New Roman" w:cs="Times New Roman"/>
          <w:b/>
          <w:color w:val="FF0000"/>
          <w:lang w:val="en-GB"/>
        </w:rPr>
        <w:t>sirena</w:t>
      </w:r>
      <w:proofErr w:type="spellEnd"/>
      <w:r w:rsidRPr="00A55C09">
        <w:rPr>
          <w:rFonts w:ascii="Times New Roman" w:hAnsi="Times New Roman" w:cs="Times New Roman"/>
          <w:b/>
          <w:color w:val="FF0000"/>
          <w:lang w:val="en-GB"/>
        </w:rPr>
        <w:t>")?</w:t>
      </w:r>
      <w:proofErr w:type="gramEnd"/>
    </w:p>
    <w:bookmarkEnd w:id="0"/>
    <w:p w:rsidR="00A55C09" w:rsidRPr="00A55C09" w:rsidRDefault="00A55C09" w:rsidP="00A55C09">
      <w:pPr>
        <w:spacing w:after="0" w:line="240" w:lineRule="auto"/>
        <w:rPr>
          <w:rFonts w:ascii="Times New Roman" w:hAnsi="Times New Roman" w:cs="Times New Roman"/>
          <w:lang w:val="en-GB"/>
        </w:rPr>
      </w:pPr>
      <w:proofErr w:type="spellStart"/>
      <w:r w:rsidRPr="00A55C09">
        <w:rPr>
          <w:rFonts w:ascii="Times New Roman" w:hAnsi="Times New Roman" w:cs="Times New Roman"/>
          <w:lang w:val="en-GB"/>
        </w:rPr>
        <w:t>Lorio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A55C09">
        <w:rPr>
          <w:rFonts w:ascii="Times New Roman" w:hAnsi="Times New Roman" w:cs="Times New Roman"/>
          <w:lang w:val="en-GB"/>
        </w:rPr>
        <w:t>te</w:t>
      </w:r>
      <w:proofErr w:type="spellEnd"/>
      <w:proofErr w:type="gram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dará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lang w:val="en-GB"/>
        </w:rPr>
        <w:t>espada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en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dos </w:t>
      </w:r>
      <w:proofErr w:type="spellStart"/>
      <w:r w:rsidRPr="00A55C09">
        <w:rPr>
          <w:rFonts w:ascii="Times New Roman" w:hAnsi="Times New Roman" w:cs="Times New Roman"/>
          <w:lang w:val="en-GB"/>
        </w:rPr>
        <w:t>casos</w:t>
      </w:r>
      <w:proofErr w:type="spellEnd"/>
      <w:r w:rsidRPr="00A55C09">
        <w:rPr>
          <w:rFonts w:ascii="Times New Roman" w:hAnsi="Times New Roman" w:cs="Times New Roman"/>
          <w:lang w:val="en-GB"/>
        </w:rPr>
        <w:t>:</w:t>
      </w:r>
    </w:p>
    <w:p w:rsidR="00A55C09" w:rsidRPr="00A55C09" w:rsidRDefault="00A55C09" w:rsidP="00A55C0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55C09">
        <w:rPr>
          <w:rFonts w:ascii="Times New Roman" w:hAnsi="Times New Roman" w:cs="Times New Roman"/>
          <w:lang w:val="en-GB"/>
        </w:rPr>
        <w:t xml:space="preserve">1) </w:t>
      </w:r>
      <w:proofErr w:type="spellStart"/>
      <w:r w:rsidRPr="00A55C09">
        <w:rPr>
          <w:rFonts w:ascii="Times New Roman" w:hAnsi="Times New Roman" w:cs="Times New Roman"/>
          <w:lang w:val="en-GB"/>
        </w:rPr>
        <w:t>Primera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opción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. Si se </w:t>
      </w:r>
      <w:proofErr w:type="spellStart"/>
      <w:r w:rsidRPr="00A55C09">
        <w:rPr>
          <w:rFonts w:ascii="Times New Roman" w:hAnsi="Times New Roman" w:cs="Times New Roman"/>
          <w:lang w:val="en-GB"/>
        </w:rPr>
        <w:t>cumplen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tres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condiciones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: has </w:t>
      </w:r>
      <w:proofErr w:type="spellStart"/>
      <w:r w:rsidRPr="00A55C09">
        <w:rPr>
          <w:rFonts w:ascii="Times New Roman" w:hAnsi="Times New Roman" w:cs="Times New Roman"/>
          <w:lang w:val="en-GB"/>
        </w:rPr>
        <w:t>eliminado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lang w:val="en-GB"/>
        </w:rPr>
        <w:t>maldición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A55C09">
        <w:rPr>
          <w:rFonts w:ascii="Times New Roman" w:hAnsi="Times New Roman" w:cs="Times New Roman"/>
          <w:lang w:val="en-GB"/>
        </w:rPr>
        <w:t>del</w:t>
      </w:r>
      <w:proofErr w:type="gramEnd"/>
      <w:r w:rsidRPr="00A55C09">
        <w:rPr>
          <w:rFonts w:ascii="Times New Roman" w:hAnsi="Times New Roman" w:cs="Times New Roman"/>
          <w:lang w:val="en-GB"/>
        </w:rPr>
        <w:t xml:space="preserve"> troll, </w:t>
      </w:r>
      <w:proofErr w:type="spellStart"/>
      <w:r w:rsidRPr="00A55C09">
        <w:rPr>
          <w:rFonts w:ascii="Times New Roman" w:hAnsi="Times New Roman" w:cs="Times New Roman"/>
          <w:lang w:val="en-GB"/>
        </w:rPr>
        <w:t>Lorio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ha </w:t>
      </w:r>
      <w:proofErr w:type="spellStart"/>
      <w:r w:rsidRPr="00A55C09">
        <w:rPr>
          <w:rFonts w:ascii="Times New Roman" w:hAnsi="Times New Roman" w:cs="Times New Roman"/>
          <w:lang w:val="en-GB"/>
        </w:rPr>
        <w:t>ido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a </w:t>
      </w:r>
      <w:proofErr w:type="spellStart"/>
      <w:r w:rsidRPr="00A55C09">
        <w:rPr>
          <w:rFonts w:ascii="Times New Roman" w:hAnsi="Times New Roman" w:cs="Times New Roman"/>
          <w:lang w:val="en-GB"/>
        </w:rPr>
        <w:t>prisión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y has </w:t>
      </w:r>
      <w:proofErr w:type="spellStart"/>
      <w:r w:rsidRPr="00A55C09">
        <w:rPr>
          <w:rFonts w:ascii="Times New Roman" w:hAnsi="Times New Roman" w:cs="Times New Roman"/>
          <w:lang w:val="en-GB"/>
        </w:rPr>
        <w:t>pagado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al </w:t>
      </w:r>
      <w:proofErr w:type="spellStart"/>
      <w:r w:rsidRPr="00A55C09">
        <w:rPr>
          <w:rFonts w:ascii="Times New Roman" w:hAnsi="Times New Roman" w:cs="Times New Roman"/>
          <w:lang w:val="en-GB"/>
        </w:rPr>
        <w:t>alcaide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para que lo </w:t>
      </w:r>
      <w:proofErr w:type="spellStart"/>
      <w:r w:rsidRPr="00A55C09">
        <w:rPr>
          <w:rFonts w:ascii="Times New Roman" w:hAnsi="Times New Roman" w:cs="Times New Roman"/>
          <w:lang w:val="en-GB"/>
        </w:rPr>
        <w:t>libere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55C09">
        <w:rPr>
          <w:rFonts w:ascii="Times New Roman" w:hAnsi="Times New Roman" w:cs="Times New Roman"/>
          <w:lang w:val="en-GB"/>
        </w:rPr>
        <w:t>En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A55C09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caso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55C09">
        <w:rPr>
          <w:rFonts w:ascii="Times New Roman" w:hAnsi="Times New Roman" w:cs="Times New Roman"/>
          <w:lang w:val="en-GB"/>
        </w:rPr>
        <w:t>tendrás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que </w:t>
      </w:r>
      <w:proofErr w:type="spellStart"/>
      <w:r w:rsidRPr="00A55C09">
        <w:rPr>
          <w:rFonts w:ascii="Times New Roman" w:hAnsi="Times New Roman" w:cs="Times New Roman"/>
          <w:lang w:val="en-GB"/>
        </w:rPr>
        <w:t>ir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a Cromwell para </w:t>
      </w:r>
      <w:proofErr w:type="spellStart"/>
      <w:r w:rsidRPr="00A55C09">
        <w:rPr>
          <w:rFonts w:ascii="Times New Roman" w:hAnsi="Times New Roman" w:cs="Times New Roman"/>
          <w:lang w:val="en-GB"/>
        </w:rPr>
        <w:t>conseguir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lang w:val="en-GB"/>
        </w:rPr>
        <w:t>espada</w:t>
      </w:r>
      <w:proofErr w:type="spellEnd"/>
      <w:r w:rsidRPr="00A55C09">
        <w:rPr>
          <w:rFonts w:ascii="Times New Roman" w:hAnsi="Times New Roman" w:cs="Times New Roman"/>
          <w:lang w:val="en-GB"/>
        </w:rPr>
        <w:t>.</w:t>
      </w:r>
    </w:p>
    <w:p w:rsidR="00A55C09" w:rsidRPr="00A55C09" w:rsidRDefault="00A55C09" w:rsidP="00A55C0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55C09">
        <w:rPr>
          <w:rFonts w:ascii="Times New Roman" w:hAnsi="Times New Roman" w:cs="Times New Roman"/>
          <w:lang w:val="en-GB"/>
        </w:rPr>
        <w:t xml:space="preserve">2) </w:t>
      </w:r>
      <w:proofErr w:type="spellStart"/>
      <w:r w:rsidRPr="00A55C09">
        <w:rPr>
          <w:rFonts w:ascii="Times New Roman" w:hAnsi="Times New Roman" w:cs="Times New Roman"/>
          <w:lang w:val="en-GB"/>
        </w:rPr>
        <w:t>Segunda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opción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. Si se </w:t>
      </w:r>
      <w:proofErr w:type="spellStart"/>
      <w:r w:rsidRPr="00A55C09">
        <w:rPr>
          <w:rFonts w:ascii="Times New Roman" w:hAnsi="Times New Roman" w:cs="Times New Roman"/>
          <w:lang w:val="en-GB"/>
        </w:rPr>
        <w:t>cumplen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dos </w:t>
      </w:r>
      <w:proofErr w:type="spellStart"/>
      <w:r w:rsidRPr="00A55C09">
        <w:rPr>
          <w:rFonts w:ascii="Times New Roman" w:hAnsi="Times New Roman" w:cs="Times New Roman"/>
          <w:lang w:val="en-GB"/>
        </w:rPr>
        <w:t>condiciones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: has </w:t>
      </w:r>
      <w:proofErr w:type="spellStart"/>
      <w:r w:rsidRPr="00A55C09">
        <w:rPr>
          <w:rFonts w:ascii="Times New Roman" w:hAnsi="Times New Roman" w:cs="Times New Roman"/>
          <w:lang w:val="en-GB"/>
        </w:rPr>
        <w:t>eliminado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lang w:val="en-GB"/>
        </w:rPr>
        <w:t>maldición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A55C09">
        <w:rPr>
          <w:rFonts w:ascii="Times New Roman" w:hAnsi="Times New Roman" w:cs="Times New Roman"/>
          <w:lang w:val="en-GB"/>
        </w:rPr>
        <w:t>del</w:t>
      </w:r>
      <w:proofErr w:type="gramEnd"/>
      <w:r w:rsidRPr="00A55C09">
        <w:rPr>
          <w:rFonts w:ascii="Times New Roman" w:hAnsi="Times New Roman" w:cs="Times New Roman"/>
          <w:lang w:val="en-GB"/>
        </w:rPr>
        <w:t xml:space="preserve"> troll y </w:t>
      </w:r>
      <w:proofErr w:type="spellStart"/>
      <w:r w:rsidRPr="00A55C09">
        <w:rPr>
          <w:rFonts w:ascii="Times New Roman" w:hAnsi="Times New Roman" w:cs="Times New Roman"/>
          <w:lang w:val="en-GB"/>
        </w:rPr>
        <w:t>Lorio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sigue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libre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Pr="00A55C09">
        <w:rPr>
          <w:rFonts w:ascii="Times New Roman" w:hAnsi="Times New Roman" w:cs="Times New Roman"/>
          <w:lang w:val="en-GB"/>
        </w:rPr>
        <w:t>En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A55C09">
        <w:rPr>
          <w:rFonts w:ascii="Times New Roman" w:hAnsi="Times New Roman" w:cs="Times New Roman"/>
          <w:lang w:val="en-GB"/>
        </w:rPr>
        <w:t>este</w:t>
      </w:r>
      <w:proofErr w:type="spellEnd"/>
      <w:proofErr w:type="gram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caso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A55C09">
        <w:rPr>
          <w:rFonts w:ascii="Times New Roman" w:hAnsi="Times New Roman" w:cs="Times New Roman"/>
          <w:lang w:val="en-GB"/>
        </w:rPr>
        <w:t>él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mismo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cogerá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su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A55C09">
        <w:rPr>
          <w:rFonts w:ascii="Times New Roman" w:hAnsi="Times New Roman" w:cs="Times New Roman"/>
          <w:lang w:val="en-GB"/>
        </w:rPr>
        <w:t>espada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y </w:t>
      </w:r>
      <w:proofErr w:type="spellStart"/>
      <w:r w:rsidRPr="00A55C09">
        <w:rPr>
          <w:rFonts w:ascii="Times New Roman" w:hAnsi="Times New Roman" w:cs="Times New Roman"/>
          <w:lang w:val="en-GB"/>
        </w:rPr>
        <w:t>te</w:t>
      </w:r>
      <w:proofErr w:type="spellEnd"/>
      <w:r w:rsidRPr="00A55C09">
        <w:rPr>
          <w:rFonts w:ascii="Times New Roman" w:hAnsi="Times New Roman" w:cs="Times New Roman"/>
          <w:lang w:val="en-GB"/>
        </w:rPr>
        <w:t xml:space="preserve"> la </w:t>
      </w:r>
      <w:proofErr w:type="spellStart"/>
      <w:r w:rsidRPr="00A55C09">
        <w:rPr>
          <w:rFonts w:ascii="Times New Roman" w:hAnsi="Times New Roman" w:cs="Times New Roman"/>
          <w:lang w:val="en-GB"/>
        </w:rPr>
        <w:t>entregará</w:t>
      </w:r>
      <w:proofErr w:type="spellEnd"/>
      <w:r w:rsidRPr="00A55C09">
        <w:rPr>
          <w:rFonts w:ascii="Times New Roman" w:hAnsi="Times New Roman" w:cs="Times New Roman"/>
          <w:lang w:val="en-GB"/>
        </w:rPr>
        <w:t>.</w:t>
      </w:r>
    </w:p>
    <w:sectPr w:rsidR="00A55C09" w:rsidRPr="00A5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3B"/>
    <w:rsid w:val="000D4F0C"/>
    <w:rsid w:val="000F1C55"/>
    <w:rsid w:val="00111D5D"/>
    <w:rsid w:val="001E31E6"/>
    <w:rsid w:val="00281E06"/>
    <w:rsid w:val="00310BDA"/>
    <w:rsid w:val="003B7032"/>
    <w:rsid w:val="00503138"/>
    <w:rsid w:val="00530F78"/>
    <w:rsid w:val="005F1832"/>
    <w:rsid w:val="00624D55"/>
    <w:rsid w:val="0072635A"/>
    <w:rsid w:val="00796C90"/>
    <w:rsid w:val="008475BA"/>
    <w:rsid w:val="008775C4"/>
    <w:rsid w:val="00892E5E"/>
    <w:rsid w:val="00944BF3"/>
    <w:rsid w:val="009B5230"/>
    <w:rsid w:val="009E67A5"/>
    <w:rsid w:val="009F280A"/>
    <w:rsid w:val="00A55C09"/>
    <w:rsid w:val="00A72054"/>
    <w:rsid w:val="00B063A4"/>
    <w:rsid w:val="00BE693B"/>
    <w:rsid w:val="00C56769"/>
    <w:rsid w:val="00DA29D3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23</cp:revision>
  <dcterms:created xsi:type="dcterms:W3CDTF">2024-11-23T19:20:00Z</dcterms:created>
  <dcterms:modified xsi:type="dcterms:W3CDTF">2024-12-06T08:24:00Z</dcterms:modified>
</cp:coreProperties>
</file>