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A6ACF" w:rsidRPr="00841787" w14:paraId="145A7B6F" w14:textId="77777777" w:rsidTr="000442C0">
        <w:trPr>
          <w:tblCellSpacing w:w="7" w:type="dxa"/>
        </w:trPr>
        <w:tc>
          <w:tcPr>
            <w:tcW w:w="1773" w:type="dxa"/>
          </w:tcPr>
          <w:p w14:paraId="60C758BB" w14:textId="363FA39C" w:rsidR="002A6ACF" w:rsidRPr="00841787" w:rsidRDefault="002A6AC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OCCUPANCY TYPE:</w:t>
            </w:r>
          </w:p>
        </w:tc>
        <w:tc>
          <w:tcPr>
            <w:tcW w:w="3177" w:type="dxa"/>
            <w:gridSpan w:val="2"/>
          </w:tcPr>
          <w:p w14:paraId="5AA3DBD1" w14:textId="2903B548" w:rsidR="002A6ACF" w:rsidRPr="00841787" w:rsidRDefault="002A6AC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6"/>
            <w:vMerge/>
          </w:tcPr>
          <w:p w14:paraId="5B34D19E" w14:textId="77777777" w:rsidR="002A6ACF" w:rsidRPr="00841787" w:rsidRDefault="002A6AC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42C5D07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effpricestab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adjcomment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recdate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salestatus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fintype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docno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proprights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markettime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zcode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}, ${</w:t>
            </w:r>
            <w:proofErr w:type="spellStart"/>
            <w:r>
              <w:rPr>
                <w:rFonts w:cs="Arial"/>
                <w:sz w:val="16"/>
                <w:szCs w:val="16"/>
              </w:rPr>
              <w:t>zdesc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30705978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257002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primacre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Acres / ${</w:t>
            </w:r>
            <w:proofErr w:type="spellStart"/>
            <w:r>
              <w:rPr>
                <w:rFonts w:cs="Arial"/>
                <w:sz w:val="16"/>
                <w:szCs w:val="16"/>
              </w:rPr>
              <w:t>primsf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4E8C3C41" w:rsidR="00B30F2F" w:rsidRPr="00841787" w:rsidRDefault="00364C6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GROSS LEASABLE AREA (GLA):</w:t>
            </w:r>
          </w:p>
        </w:tc>
        <w:tc>
          <w:tcPr>
            <w:tcW w:w="2671" w:type="dxa"/>
          </w:tcPr>
          <w:p w14:paraId="24FDBF1B" w14:textId="73E7684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364C6A"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257002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ltbprim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2A6ACF" w:rsidRPr="00841787" w14:paraId="340E15F5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046E7AE4" w14:textId="74868DCA" w:rsidR="002A6ACF" w:rsidRDefault="003B40A3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OFFICE BUILD-OUT:</w:t>
            </w:r>
          </w:p>
        </w:tc>
        <w:tc>
          <w:tcPr>
            <w:tcW w:w="2671" w:type="dxa"/>
          </w:tcPr>
          <w:p w14:paraId="1D6D27B1" w14:textId="7A6D264A" w:rsidR="002A6ACF" w:rsidRPr="00841787" w:rsidRDefault="003B40A3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3B40A3">
              <w:rPr>
                <w:rFonts w:cs="Arial"/>
                <w:sz w:val="16"/>
                <w:szCs w:val="16"/>
              </w:rPr>
              <w:t>officebo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 w:rsidRPr="003B40A3">
              <w:rPr>
                <w:rFonts w:cs="Arial"/>
                <w:sz w:val="16"/>
                <w:szCs w:val="16"/>
              </w:rPr>
              <w:t>offpct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F9860E0" w14:textId="38A33436" w:rsidR="002A6ACF" w:rsidRPr="00841787" w:rsidRDefault="002A6AC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 xml:space="preserve"> SITE COVERAGE RATIO:</w:t>
            </w:r>
          </w:p>
        </w:tc>
        <w:tc>
          <w:tcPr>
            <w:tcW w:w="2871" w:type="dxa"/>
            <w:gridSpan w:val="2"/>
          </w:tcPr>
          <w:p w14:paraId="13C97EB1" w14:textId="5E91BE13" w:rsidR="002A6ACF" w:rsidRPr="00841787" w:rsidRDefault="002A6AC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scr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373891D1" w:rsidR="00257002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BASEMENT (SF / %)</w:t>
            </w:r>
          </w:p>
        </w:tc>
        <w:tc>
          <w:tcPr>
            <w:tcW w:w="2671" w:type="dxa"/>
          </w:tcPr>
          <w:p w14:paraId="455F1B28" w14:textId="11A1304D" w:rsidR="00257002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3B40A3">
              <w:rPr>
                <w:rFonts w:cs="Arial"/>
                <w:sz w:val="16"/>
                <w:szCs w:val="16"/>
              </w:rPr>
              <w:t>basegba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 w:rsidRPr="003B40A3">
              <w:rPr>
                <w:rFonts w:cs="Arial"/>
                <w:sz w:val="16"/>
                <w:szCs w:val="16"/>
              </w:rPr>
              <w:t>basepctgba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1FAFF4B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3C4B03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257002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04D60673" w:rsidR="00257002" w:rsidRPr="003B40A3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B40A3">
              <w:rPr>
                <w:rFonts w:cs="Arial"/>
                <w:sz w:val="16"/>
                <w:szCs w:val="16"/>
              </w:rPr>
              <w:t>BASEMENT COMMENTS:</w:t>
            </w:r>
          </w:p>
        </w:tc>
        <w:tc>
          <w:tcPr>
            <w:tcW w:w="2671" w:type="dxa"/>
          </w:tcPr>
          <w:p w14:paraId="00BA0DAA" w14:textId="328B2593" w:rsidR="00257002" w:rsidRPr="00841787" w:rsidRDefault="008404B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04B2">
              <w:rPr>
                <w:rFonts w:cs="Arial"/>
                <w:sz w:val="16"/>
                <w:szCs w:val="16"/>
              </w:rPr>
              <w:t>basetype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24D0CBEA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792BA81F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224CAED1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245A596" w14:textId="0EB540BA" w:rsidR="00257002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1" w:type="dxa"/>
          </w:tcPr>
          <w:p w14:paraId="34EE33CD" w14:textId="3BCB23A7" w:rsidR="00257002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145FDD0" w14:textId="1ADD9E7B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6526F332" w14:textId="431599D8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2A6ACF" w:rsidRPr="00841787" w14:paraId="20A5F00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2053357" w14:textId="70C3D596" w:rsidR="002A6ACF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0C8F4CED" w14:textId="661DE529" w:rsidR="002A6ACF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086DC0A" w14:textId="77777777" w:rsidR="002A6ACF" w:rsidRPr="00841787" w:rsidRDefault="002A6ACF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gridSpan w:val="2"/>
          </w:tcPr>
          <w:p w14:paraId="00B45177" w14:textId="77777777" w:rsidR="002A6ACF" w:rsidRPr="00841787" w:rsidRDefault="002A6ACF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191DBA2E" w14:textId="77777777" w:rsidTr="00C7380C">
        <w:trPr>
          <w:tblCellSpacing w:w="7" w:type="dxa"/>
        </w:trPr>
        <w:tc>
          <w:tcPr>
            <w:tcW w:w="2279" w:type="dxa"/>
            <w:gridSpan w:val="2"/>
          </w:tcPr>
          <w:p w14:paraId="16BD8D78" w14:textId="5ED77908" w:rsidR="00257002" w:rsidRPr="00841787" w:rsidRDefault="00CB29A6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QUALITY / CLASS:</w:t>
            </w:r>
          </w:p>
        </w:tc>
        <w:tc>
          <w:tcPr>
            <w:tcW w:w="2671" w:type="dxa"/>
          </w:tcPr>
          <w:p w14:paraId="00E8E620" w14:textId="223B1393" w:rsidR="00257002" w:rsidRPr="00841787" w:rsidRDefault="00CB29A6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/ ${</w:t>
            </w:r>
            <w:proofErr w:type="spellStart"/>
            <w:r>
              <w:rPr>
                <w:rFonts w:cs="Arial"/>
                <w:sz w:val="16"/>
                <w:szCs w:val="16"/>
              </w:rPr>
              <w:t>bclass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257002" w:rsidRPr="00704362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257002" w:rsidRPr="00841787" w14:paraId="60E5D48A" w14:textId="77777777" w:rsidTr="00602D45">
        <w:trPr>
          <w:tblCellSpacing w:w="7" w:type="dxa"/>
        </w:trPr>
        <w:tc>
          <w:tcPr>
            <w:tcW w:w="2279" w:type="dxa"/>
            <w:gridSpan w:val="2"/>
          </w:tcPr>
          <w:p w14:paraId="247C48FC" w14:textId="06E1E7B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4F08AFF5" w14:textId="2383FF13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39194D95" w14:textId="5E8E5371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isource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048261F2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5999E753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GBA</w:t>
            </w:r>
          </w:p>
        </w:tc>
      </w:tr>
      <w:tr w:rsidR="00257002" w:rsidRPr="00841787" w14:paraId="07F8923C" w14:textId="77777777" w:rsidTr="00602D45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2E06D1E9" w:rsidR="00257002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D084D">
              <w:rPr>
                <w:rFonts w:cs="Segoe UI"/>
                <w:sz w:val="16"/>
                <w:szCs w:val="16"/>
              </w:rPr>
              <w:t>CLEAR HEIGHT:</w:t>
            </w:r>
          </w:p>
        </w:tc>
        <w:tc>
          <w:tcPr>
            <w:tcW w:w="2671" w:type="dxa"/>
            <w:vAlign w:val="center"/>
          </w:tcPr>
          <w:p w14:paraId="66F6C3CF" w14:textId="72219325" w:rsidR="00257002" w:rsidRPr="00841787" w:rsidRDefault="008404B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clearht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top w:val="dashSmallGap" w:sz="4" w:space="0" w:color="3FB44F"/>
              <w:left w:val="double" w:sz="4" w:space="0" w:color="3FB44F"/>
            </w:tcBorders>
          </w:tcPr>
          <w:p w14:paraId="50DE18D5" w14:textId="3A5A83BE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  <w:tcBorders>
              <w:top w:val="dashSmallGap" w:sz="4" w:space="0" w:color="3FB44F"/>
            </w:tcBorders>
          </w:tcPr>
          <w:p w14:paraId="736B8442" w14:textId="1AB5B58F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top w:val="dashSmallGap" w:sz="4" w:space="0" w:color="3FB44F"/>
            </w:tcBorders>
          </w:tcPr>
          <w:p w14:paraId="00E262E5" w14:textId="6C3BBD2C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7E68941E" w14:textId="77777777" w:rsidTr="00B731CE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040427A9" w:rsidR="00257002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D084D">
              <w:rPr>
                <w:rFonts w:cs="Segoe UI"/>
                <w:sz w:val="16"/>
                <w:szCs w:val="16"/>
              </w:rPr>
              <w:t>LOADING DOORS:</w:t>
            </w:r>
          </w:p>
        </w:tc>
        <w:tc>
          <w:tcPr>
            <w:tcW w:w="2671" w:type="dxa"/>
          </w:tcPr>
          <w:p w14:paraId="3582378D" w14:textId="0F1333FC" w:rsidR="00257002" w:rsidRPr="00841787" w:rsidRDefault="008404B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${grade} / ${dock}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vaccredloss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6D6E81A5" w14:textId="77777777" w:rsidTr="00364C6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0215F824" w:rsidR="00257002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PARKING RATIO:</w:t>
            </w:r>
          </w:p>
        </w:tc>
        <w:tc>
          <w:tcPr>
            <w:tcW w:w="2671" w:type="dxa"/>
          </w:tcPr>
          <w:p w14:paraId="340426BA" w14:textId="46A93FE1" w:rsidR="00257002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B40A3" w:rsidRPr="00841787" w14:paraId="330EED2E" w14:textId="77777777" w:rsidTr="003B40A3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55D64052" w:rsidR="003B40A3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vMerge w:val="restart"/>
          </w:tcPr>
          <w:p w14:paraId="3628798E" w14:textId="089CAB98" w:rsidR="003B40A3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constfeat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3B40A3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3B40A3" w:rsidRPr="00841787" w:rsidRDefault="003B40A3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expences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3B40A3" w:rsidRPr="00841787" w:rsidRDefault="003B40A3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B40A3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265397BC" w:rsidR="003B40A3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</w:tcPr>
          <w:p w14:paraId="637AA66A" w14:textId="308CD852" w:rsidR="003B40A3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3B40A3" w:rsidRPr="00841787" w:rsidRDefault="003B40A3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3B40A3" w:rsidRPr="00841787" w:rsidRDefault="003B40A3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3B40A3" w:rsidRPr="00841787" w:rsidRDefault="003B40A3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257002" w:rsidRPr="00704362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257002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>
              <w:rPr>
                <w:rFonts w:cs="Arial"/>
                <w:sz w:val="16"/>
                <w:szCs w:val="16"/>
              </w:rPr>
              <w:t>adjsfgba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2A6FD94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ADJUSTED PRICE / SF GLA:</w:t>
            </w:r>
          </w:p>
        </w:tc>
        <w:tc>
          <w:tcPr>
            <w:tcW w:w="2690" w:type="dxa"/>
            <w:gridSpan w:val="2"/>
          </w:tcPr>
          <w:p w14:paraId="1790368E" w14:textId="494DF1BA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364C6A">
              <w:rPr>
                <w:rFonts w:cs="Arial"/>
                <w:sz w:val="16"/>
                <w:szCs w:val="16"/>
              </w:rPr>
              <w:t>adjsfnra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257002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257002" w:rsidRPr="00704362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257002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257002" w:rsidRPr="00841787" w:rsidRDefault="00257002" w:rsidP="00F43B08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02D45" w:rsidRPr="00841787" w14:paraId="0783C4A6" w14:textId="77777777" w:rsidTr="00602D45">
        <w:trPr>
          <w:tblCellSpacing w:w="7" w:type="dxa"/>
        </w:trPr>
        <w:tc>
          <w:tcPr>
            <w:tcW w:w="1773" w:type="dxa"/>
          </w:tcPr>
          <w:p w14:paraId="7EC67F85" w14:textId="2EBABF50" w:rsidR="00602D45" w:rsidRPr="00841787" w:rsidRDefault="00602D45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602D45" w:rsidRPr="00841787" w:rsidRDefault="00602D45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602D45" w:rsidRPr="00841787" w:rsidRDefault="00602D45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44E52B73" w14:textId="77777777" w:rsidR="00602D45" w:rsidRPr="00841787" w:rsidRDefault="00602D45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31FA6628" w:rsidR="00602D45" w:rsidRPr="00841787" w:rsidRDefault="00602D45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5697CE28" w14:textId="77777777" w:rsidTr="00F43B08">
        <w:trPr>
          <w:tblCellSpacing w:w="7" w:type="dxa"/>
        </w:trPr>
        <w:tc>
          <w:tcPr>
            <w:tcW w:w="1773" w:type="dxa"/>
          </w:tcPr>
          <w:p w14:paraId="651BD471" w14:textId="0BFA60A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43F891B3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0BC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57002"/>
    <w:rsid w:val="00283F28"/>
    <w:rsid w:val="002A6ACF"/>
    <w:rsid w:val="002C2A86"/>
    <w:rsid w:val="002E74A2"/>
    <w:rsid w:val="00335B61"/>
    <w:rsid w:val="003461FB"/>
    <w:rsid w:val="00354F48"/>
    <w:rsid w:val="003555A3"/>
    <w:rsid w:val="003649F0"/>
    <w:rsid w:val="00364C6A"/>
    <w:rsid w:val="003739D1"/>
    <w:rsid w:val="003751BF"/>
    <w:rsid w:val="0039556F"/>
    <w:rsid w:val="003A2298"/>
    <w:rsid w:val="003B40A3"/>
    <w:rsid w:val="003D3556"/>
    <w:rsid w:val="003E0901"/>
    <w:rsid w:val="004551EB"/>
    <w:rsid w:val="00551762"/>
    <w:rsid w:val="00575776"/>
    <w:rsid w:val="005875AA"/>
    <w:rsid w:val="005C04EA"/>
    <w:rsid w:val="00602D45"/>
    <w:rsid w:val="006370C7"/>
    <w:rsid w:val="00673D88"/>
    <w:rsid w:val="00676853"/>
    <w:rsid w:val="00704362"/>
    <w:rsid w:val="00720AA3"/>
    <w:rsid w:val="00724DE1"/>
    <w:rsid w:val="008404B2"/>
    <w:rsid w:val="00841787"/>
    <w:rsid w:val="00864968"/>
    <w:rsid w:val="00892D79"/>
    <w:rsid w:val="00977AB7"/>
    <w:rsid w:val="00986953"/>
    <w:rsid w:val="00987E8D"/>
    <w:rsid w:val="009D35BB"/>
    <w:rsid w:val="009F5B50"/>
    <w:rsid w:val="00A35967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29A6"/>
    <w:rsid w:val="00CB3253"/>
    <w:rsid w:val="00D51EC1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43B08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5</cp:revision>
  <dcterms:created xsi:type="dcterms:W3CDTF">2021-06-09T17:58:00Z</dcterms:created>
  <dcterms:modified xsi:type="dcterms:W3CDTF">2021-06-28T17:07:00Z</dcterms:modified>
</cp:coreProperties>
</file>