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02" w:rsidRPr="00F77402" w:rsidRDefault="00F77402" w:rsidP="00F77402">
      <w:pPr>
        <w:spacing w:before="5600"/>
        <w:jc w:val="center"/>
        <w:rPr>
          <w:sz w:val="60"/>
          <w:szCs w:val="60"/>
        </w:rPr>
      </w:pPr>
      <w:r w:rsidRPr="00F77402">
        <w:rPr>
          <w:noProof/>
          <w:sz w:val="60"/>
          <w:szCs w:val="60"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078213" cy="1812898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nak_barvni_leze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5" b="32932"/>
                    <a:stretch/>
                  </pic:blipFill>
                  <pic:spPr bwMode="auto">
                    <a:xfrm>
                      <a:off x="0" y="0"/>
                      <a:ext cx="4078213" cy="181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D48">
        <w:rPr>
          <w:noProof/>
          <w:sz w:val="60"/>
          <w:szCs w:val="60"/>
          <w:lang w:eastAsia="sl-SI"/>
        </w:rPr>
        <w:t>PODATKOVNO RUDARJENJE</w:t>
      </w:r>
    </w:p>
    <w:p w:rsidR="00F77402" w:rsidRDefault="00F77402" w:rsidP="00F77402">
      <w:pPr>
        <w:jc w:val="center"/>
        <w:rPr>
          <w:sz w:val="60"/>
          <w:szCs w:val="60"/>
        </w:rPr>
      </w:pPr>
      <w:r w:rsidRPr="00F77402">
        <w:rPr>
          <w:sz w:val="60"/>
          <w:szCs w:val="60"/>
        </w:rPr>
        <w:t>SEMINARSKA NALOGA</w:t>
      </w:r>
    </w:p>
    <w:p w:rsidR="00F77402" w:rsidRDefault="00F77402" w:rsidP="00F77402">
      <w:pPr>
        <w:jc w:val="center"/>
        <w:rPr>
          <w:sz w:val="30"/>
          <w:szCs w:val="30"/>
        </w:rPr>
      </w:pPr>
      <w:r>
        <w:rPr>
          <w:sz w:val="30"/>
          <w:szCs w:val="30"/>
        </w:rPr>
        <w:t>Avtorj</w:t>
      </w:r>
      <w:r w:rsidR="00B96EF1">
        <w:rPr>
          <w:sz w:val="30"/>
          <w:szCs w:val="30"/>
        </w:rPr>
        <w:t>i</w:t>
      </w:r>
      <w:r>
        <w:rPr>
          <w:sz w:val="30"/>
          <w:szCs w:val="30"/>
        </w:rPr>
        <w:t>: Gal Mrvar, Gregor Novak</w:t>
      </w:r>
      <w:r w:rsidR="001242D8">
        <w:rPr>
          <w:sz w:val="30"/>
          <w:szCs w:val="30"/>
        </w:rPr>
        <w:t>, Avguštin Kastelic, Jure Mohar</w:t>
      </w:r>
    </w:p>
    <w:p w:rsidR="00F77402" w:rsidRDefault="00F77402" w:rsidP="00F77402">
      <w:pPr>
        <w:spacing w:after="4400"/>
        <w:jc w:val="center"/>
        <w:rPr>
          <w:sz w:val="30"/>
          <w:szCs w:val="30"/>
        </w:rPr>
      </w:pPr>
      <w:r>
        <w:rPr>
          <w:sz w:val="30"/>
          <w:szCs w:val="30"/>
        </w:rPr>
        <w:t>Študijsko leto: 2018/2019</w:t>
      </w:r>
    </w:p>
    <w:p w:rsidR="00F77402" w:rsidRDefault="00F77402" w:rsidP="00F77402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Predavatelj: </w:t>
      </w:r>
      <w:r w:rsidR="008A650C" w:rsidRPr="004D69A3">
        <w:rPr>
          <w:sz w:val="30"/>
          <w:szCs w:val="30"/>
        </w:rPr>
        <w:t>doc. dr. Tomaž Curk</w:t>
      </w:r>
    </w:p>
    <w:p w:rsidR="00925625" w:rsidRPr="00F35702" w:rsidRDefault="00A65B0B" w:rsidP="0092562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77402" w:rsidRDefault="00F35702" w:rsidP="00CE4FCF">
      <w:pPr>
        <w:pStyle w:val="ListParagraph"/>
        <w:numPr>
          <w:ilvl w:val="0"/>
          <w:numId w:val="12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KAZALO</w:t>
      </w:r>
      <w:r w:rsidR="005877A1">
        <w:rPr>
          <w:sz w:val="34"/>
          <w:szCs w:val="34"/>
        </w:rPr>
        <w:t xml:space="preserve"> VSEBINE</w:t>
      </w:r>
    </w:p>
    <w:p w:rsidR="00B74367" w:rsidRDefault="00294D5C" w:rsidP="005877A1">
      <w:pPr>
        <w:pStyle w:val="TOCHeading"/>
        <w:tabs>
          <w:tab w:val="left" w:pos="5160"/>
        </w:tabs>
        <w:rPr>
          <w:b/>
          <w:bCs/>
          <w:noProof/>
        </w:rPr>
      </w:pPr>
      <w:sdt>
        <w:sdtPr>
          <w:id w:val="-1920239151"/>
          <w:docPartObj>
            <w:docPartGallery w:val="Table of Contents"/>
            <w:docPartUnique/>
          </w:docPartObj>
        </w:sdtPr>
        <w:sdtEndPr>
          <w:rPr>
            <w:b/>
            <w:bCs/>
            <w:noProof/>
          </w:rPr>
        </w:sdtEndPr>
        <w:sdtContent>
          <w:r w:rsidR="00B74367">
            <w:rPr>
              <w:b/>
              <w:bCs/>
              <w:noProof/>
            </w:rPr>
            <w:fldChar w:fldCharType="begin"/>
          </w:r>
          <w:r w:rsidR="00B74367">
            <w:rPr>
              <w:b/>
              <w:bCs/>
              <w:noProof/>
            </w:rPr>
            <w:instrText xml:space="preserve"> TOC \o "1-3" \h \z \u </w:instrText>
          </w:r>
          <w:r w:rsidR="00B74367">
            <w:rPr>
              <w:b/>
              <w:bCs/>
              <w:noProof/>
            </w:rPr>
            <w:fldChar w:fldCharType="separate"/>
          </w:r>
          <w:r w:rsidR="00B74367">
            <w:rPr>
              <w:noProof/>
            </w:rPr>
            <w:t>No table of contents entries found.</w:t>
          </w:r>
          <w:r w:rsidR="00B74367">
            <w:rPr>
              <w:b/>
              <w:bCs/>
              <w:noProof/>
            </w:rPr>
            <w:fldChar w:fldCharType="end"/>
          </w:r>
        </w:sdtContent>
      </w:sdt>
      <w:r w:rsidR="005877A1">
        <w:rPr>
          <w:b/>
          <w:bCs/>
          <w:noProof/>
        </w:rPr>
        <w:tab/>
      </w:r>
    </w:p>
    <w:p w:rsidR="005877A1" w:rsidRDefault="005877A1" w:rsidP="005877A1">
      <w:pPr>
        <w:rPr>
          <w:lang w:val="en-US"/>
        </w:rPr>
      </w:pPr>
    </w:p>
    <w:p w:rsidR="005877A1" w:rsidRDefault="00B36084" w:rsidP="005877A1">
      <w:pPr>
        <w:rPr>
          <w:lang w:val="en-US"/>
        </w:rPr>
      </w:pPr>
      <w:r>
        <w:rPr>
          <w:lang w:val="en-US"/>
        </w:rPr>
        <w:t>Vsebina:</w:t>
      </w:r>
    </w:p>
    <w:p w:rsidR="00B36084" w:rsidRDefault="00B36084" w:rsidP="005877A1">
      <w:pPr>
        <w:rPr>
          <w:lang w:val="en-US"/>
        </w:rPr>
      </w:pPr>
      <w:r>
        <w:rPr>
          <w:lang w:val="en-US"/>
        </w:rPr>
        <w:tab/>
        <w:t xml:space="preserve">Vir </w:t>
      </w:r>
      <w:r w:rsidR="00671321">
        <w:rPr>
          <w:lang w:val="en-US"/>
        </w:rPr>
        <w:t>podatkov opis tega itd.</w:t>
      </w:r>
    </w:p>
    <w:p w:rsidR="00E93ACE" w:rsidRDefault="00B32478" w:rsidP="005877A1">
      <w:pPr>
        <w:rPr>
          <w:lang w:val="en-US"/>
        </w:rPr>
      </w:pPr>
      <w:r>
        <w:rPr>
          <w:lang w:val="en-US"/>
        </w:rPr>
        <w:tab/>
      </w:r>
      <w:r w:rsidR="00E93ACE">
        <w:rPr>
          <w:lang w:val="en-US"/>
        </w:rPr>
        <w:t>Način obdelave</w:t>
      </w:r>
      <w:r w:rsidR="008C3E03">
        <w:rPr>
          <w:lang w:val="en-US"/>
        </w:rPr>
        <w:t xml:space="preserve"> podatkov</w:t>
      </w:r>
      <w:r w:rsidR="007573CC">
        <w:rPr>
          <w:lang w:val="en-US"/>
        </w:rPr>
        <w:t xml:space="preserve"> in orodja</w:t>
      </w:r>
    </w:p>
    <w:p w:rsidR="006C405E" w:rsidRDefault="006C405E" w:rsidP="005877A1">
      <w:pPr>
        <w:rPr>
          <w:lang w:val="en-US"/>
        </w:rPr>
      </w:pPr>
      <w:r>
        <w:rPr>
          <w:lang w:val="en-US"/>
        </w:rPr>
        <w:tab/>
        <w:t>Ugotovitve grafi itd.</w:t>
      </w:r>
    </w:p>
    <w:p w:rsidR="00A32425" w:rsidRDefault="00A32425" w:rsidP="005877A1">
      <w:pPr>
        <w:rPr>
          <w:lang w:val="en-US"/>
        </w:rPr>
      </w:pPr>
      <w:r>
        <w:rPr>
          <w:lang w:val="en-US"/>
        </w:rPr>
        <w:tab/>
        <w:t>Ocenitev klasifikatorja (test)</w:t>
      </w:r>
    </w:p>
    <w:p w:rsidR="00BD3AB9" w:rsidRDefault="007B463E" w:rsidP="005877A1">
      <w:pPr>
        <w:rPr>
          <w:lang w:val="en-US"/>
        </w:rPr>
      </w:pPr>
      <w:r>
        <w:rPr>
          <w:lang w:val="en-US"/>
        </w:rPr>
        <w:tab/>
        <w:t>Zaključek</w:t>
      </w:r>
    </w:p>
    <w:p w:rsidR="00075535" w:rsidRDefault="00075535" w:rsidP="005877A1">
      <w:pPr>
        <w:rPr>
          <w:lang w:val="en-US"/>
        </w:rPr>
      </w:pPr>
    </w:p>
    <w:p w:rsidR="00075535" w:rsidRPr="0006121D" w:rsidRDefault="00075535" w:rsidP="005877A1"/>
    <w:p w:rsidR="00075535" w:rsidRPr="0006121D" w:rsidRDefault="00075535" w:rsidP="005877A1">
      <w:r w:rsidRPr="0006121D">
        <w:t>Klasifikatior:</w:t>
      </w:r>
    </w:p>
    <w:p w:rsidR="001863F9" w:rsidRPr="0006121D" w:rsidRDefault="001863F9" w:rsidP="001863F9">
      <w:pPr>
        <w:pStyle w:val="Heading2"/>
      </w:pPr>
      <w:r w:rsidRPr="0006121D">
        <w:t>Namen klasifikacije</w:t>
      </w:r>
    </w:p>
    <w:p w:rsidR="00651A5B" w:rsidRPr="0006121D" w:rsidRDefault="00651A5B" w:rsidP="00651A5B"/>
    <w:p w:rsidR="001863F9" w:rsidRPr="0006121D" w:rsidRDefault="001863F9" w:rsidP="001863F9">
      <w:r w:rsidRPr="0006121D">
        <w:t xml:space="preserve">S klasifikacijo smo nameravali analizirati podatke (twitte ter članke) in jih deliti na </w:t>
      </w:r>
      <w:r w:rsidR="00C2337F" w:rsidRPr="0006121D">
        <w:t>tri kategorije:</w:t>
      </w:r>
    </w:p>
    <w:p w:rsidR="00C2337F" w:rsidRPr="0006121D" w:rsidRDefault="00C2337F" w:rsidP="00C2337F">
      <w:pPr>
        <w:pStyle w:val="ListParagraph"/>
        <w:numPr>
          <w:ilvl w:val="0"/>
          <w:numId w:val="14"/>
        </w:numPr>
      </w:pPr>
      <w:r w:rsidRPr="0006121D">
        <w:t>Pozitivno</w:t>
      </w:r>
    </w:p>
    <w:p w:rsidR="00C2337F" w:rsidRPr="0006121D" w:rsidRDefault="00C2337F" w:rsidP="00C2337F">
      <w:pPr>
        <w:pStyle w:val="ListParagraph"/>
        <w:numPr>
          <w:ilvl w:val="0"/>
          <w:numId w:val="14"/>
        </w:numPr>
      </w:pPr>
      <w:r w:rsidRPr="0006121D">
        <w:t>Negativno</w:t>
      </w:r>
    </w:p>
    <w:p w:rsidR="00C2337F" w:rsidRPr="0006121D" w:rsidRDefault="00C2337F" w:rsidP="00C2337F">
      <w:pPr>
        <w:pStyle w:val="ListParagraph"/>
        <w:numPr>
          <w:ilvl w:val="0"/>
          <w:numId w:val="14"/>
        </w:numPr>
      </w:pPr>
      <w:r w:rsidRPr="0006121D">
        <w:t>Nevtralno</w:t>
      </w:r>
    </w:p>
    <w:p w:rsidR="0086674A" w:rsidRPr="0006121D" w:rsidRDefault="00C91398" w:rsidP="001863F9">
      <w:r w:rsidRPr="0006121D">
        <w:t>Te ugotovitve pa smo potem nameravali razporediti na graf v istem časovnem obdobju kot ceno oz. volument kriptovalute BTC.</w:t>
      </w:r>
    </w:p>
    <w:p w:rsidR="007A087E" w:rsidRDefault="001863F9" w:rsidP="009B2F45">
      <w:pPr>
        <w:pStyle w:val="Heading2"/>
      </w:pPr>
      <w:r w:rsidRPr="0006121D">
        <w:t>Izbira klasifikatorja</w:t>
      </w:r>
    </w:p>
    <w:p w:rsidR="009B2F45" w:rsidRPr="009B2F45" w:rsidRDefault="009B2F45" w:rsidP="009B2F45"/>
    <w:p w:rsidR="00CB7C48" w:rsidRDefault="0006121D" w:rsidP="00437A0B">
      <w:r w:rsidRPr="0006121D">
        <w:t>V prvem po</w:t>
      </w:r>
      <w:r w:rsidR="00243A96">
        <w:t>s</w:t>
      </w:r>
      <w:r w:rsidRPr="0006121D">
        <w:t xml:space="preserve">kusu </w:t>
      </w:r>
      <w:r>
        <w:t xml:space="preserve">smo izbrali </w:t>
      </w:r>
      <w:r w:rsidR="0080695C">
        <w:t>knjižnjico</w:t>
      </w:r>
      <w:r>
        <w:t xml:space="preserve"> </w:t>
      </w:r>
      <w:r w:rsidR="00147B80">
        <w:t>za procesiranje besedila</w:t>
      </w:r>
      <w:r w:rsidR="0036399A">
        <w:t xml:space="preserve"> </w:t>
      </w:r>
      <w:r>
        <w:t xml:space="preserve">textBlob, ki se kar pogosto uporablja pri sentimentalni analizi teksta. Seveda pa smo pri </w:t>
      </w:r>
      <w:r w:rsidR="00B555AC">
        <w:t>tem naleteli na kar nekaj težav: U</w:t>
      </w:r>
      <w:r>
        <w:t>spešnost klasifikatorja je bila slaba, manjša kot večinski klasifikator, kar pomeni, da je bila klasifikacija praktično neuporabna.</w:t>
      </w:r>
      <w:r w:rsidR="004317DD">
        <w:t xml:space="preserve"> </w:t>
      </w:r>
    </w:p>
    <w:p w:rsidR="003F1AAD" w:rsidRDefault="003F1AAD" w:rsidP="00437A0B">
      <w:r>
        <w:t xml:space="preserve">Naslednja možnost je bila uporabiti </w:t>
      </w:r>
      <w:r w:rsidR="004E1B2C">
        <w:t>naivni bayes klasifikator, prav tako od textBloba, ki uporablja nltk</w:t>
      </w:r>
      <w:r w:rsidR="004C684E">
        <w:t xml:space="preserve"> (natural language toolkit)</w:t>
      </w:r>
      <w:r w:rsidR="00BA21AD">
        <w:t xml:space="preserve"> in ima za učno množico že zbrane podatke ocen oz. mnenj filmov.</w:t>
      </w:r>
      <w:r w:rsidR="0047760B">
        <w:t xml:space="preserve"> Tukaj smo se odločili besedila razbiti na posamezne bes</w:t>
      </w:r>
      <w:r w:rsidR="00585D01">
        <w:t>ede in izključiti ponovitve besed</w:t>
      </w:r>
      <w:r w:rsidR="0047760B">
        <w:t>, linke ter vse za klasifkator »neuporabne« besede</w:t>
      </w:r>
      <w:r w:rsidR="008614FD">
        <w:t xml:space="preserve"> s tem smo upali,</w:t>
      </w:r>
      <w:r w:rsidR="0047760B">
        <w:t xml:space="preserve"> da bomo izboljšali klasifikator. Vendar kljub temu nismo uspeli dobiti boljše točnosti od večinskega klasifikatorja.</w:t>
      </w:r>
    </w:p>
    <w:p w:rsidR="00437A0B" w:rsidRDefault="00293CF0" w:rsidP="00437A0B">
      <w:r>
        <w:t xml:space="preserve">Nato smo poizkušali </w:t>
      </w:r>
      <w:r w:rsidR="00A16E91">
        <w:t xml:space="preserve">ustvariti svoje učne in testne podatke </w:t>
      </w:r>
      <w:r w:rsidR="00187239">
        <w:t xml:space="preserve">s katerimi bi učili klasifikator </w:t>
      </w:r>
      <w:r w:rsidR="00A16E91">
        <w:t>vendar je bilo to praktično nemogoče saj smo imeli preprosto preveč podatkov, da bi lahko vsem ročno določili kateri so pozitivni, negativni ali nevtralni.</w:t>
      </w:r>
      <w:r w:rsidR="00501D55">
        <w:t xml:space="preserve"> Zato smo idejo relativno hitro opustili</w:t>
      </w:r>
      <w:r w:rsidR="009B2F45">
        <w:t>.</w:t>
      </w:r>
      <w:r w:rsidR="0006121D">
        <w:t xml:space="preserve"> </w:t>
      </w:r>
    </w:p>
    <w:p w:rsidR="00FD34A6" w:rsidRDefault="00FD34A6" w:rsidP="00437A0B">
      <w:r>
        <w:lastRenderedPageBreak/>
        <w:t>Kot zadnjo alternativo smo ponovno izbrali prvi klasifikator (kateri je bil večinskemu še najbl</w:t>
      </w:r>
      <w:r w:rsidR="00D75B72">
        <w:t xml:space="preserve">jižji) in odstraniti linke ter nekoristne informacije. Tako smo dobili </w:t>
      </w:r>
      <w:r w:rsidR="00DC4387">
        <w:t>klasifikator, ki je bil za 2 odstotka boljši od večinskega klasifikatorja.</w:t>
      </w:r>
    </w:p>
    <w:p w:rsidR="00B74367" w:rsidRDefault="00B72407" w:rsidP="00507C4D">
      <w:pPr>
        <w:pStyle w:val="Heading2"/>
      </w:pPr>
      <w:r>
        <w:t>Testiranje klasifikatorja</w:t>
      </w:r>
    </w:p>
    <w:p w:rsidR="005B4F88" w:rsidRPr="006A4CA0" w:rsidRDefault="00507C4D" w:rsidP="006A4CA0">
      <w:r>
        <w:t>Klasifikator smo testirali tako, da smo kreirali svoje testne podatke iz naključno iz</w:t>
      </w:r>
      <w:r w:rsidR="00DF23F8">
        <w:t>branih twittov, teh je bilo 115. Te podatke smo klasificirali ročno ter nato pognali klasifikator in preverili rezultate.</w:t>
      </w:r>
      <w:bookmarkStart w:id="0" w:name="_GoBack"/>
      <w:bookmarkEnd w:id="0"/>
    </w:p>
    <w:p w:rsidR="005B4F88" w:rsidRDefault="005B4F88" w:rsidP="005B4F88">
      <w:r>
        <w:t>Uspešnost:</w:t>
      </w:r>
    </w:p>
    <w:p w:rsidR="005B4F88" w:rsidRDefault="005B4F88" w:rsidP="005B4F88">
      <w:pPr>
        <w:pStyle w:val="ListParagraph"/>
        <w:numPr>
          <w:ilvl w:val="0"/>
          <w:numId w:val="15"/>
        </w:numPr>
      </w:pPr>
      <w:r>
        <w:t>Večinski klasfikator: 52%</w:t>
      </w:r>
    </w:p>
    <w:p w:rsidR="005B4F88" w:rsidRDefault="005B4F88" w:rsidP="005B4F88">
      <w:pPr>
        <w:pStyle w:val="ListParagraph"/>
        <w:numPr>
          <w:ilvl w:val="0"/>
          <w:numId w:val="15"/>
        </w:numPr>
      </w:pPr>
      <w:r>
        <w:t>Naš klasifikator: 54%</w:t>
      </w:r>
    </w:p>
    <w:p w:rsidR="005B4F88" w:rsidRDefault="005B4F88" w:rsidP="005B4F88">
      <w:r>
        <w:t>Ugotovitve:</w:t>
      </w:r>
    </w:p>
    <w:p w:rsidR="005B4F88" w:rsidRDefault="005B4F88" w:rsidP="005B4F88">
      <w:r>
        <w:t>V kolikor se poglobimo v rezultate se nam zdi, da je bil rezultat kar pričakovan. V twittih se uporablja ogromno besednih zvez katere je praktično nemogoče klasificirati prav tako je ogromno sarkastičnih povedi itd. Poleg tega smo delili na 3 kategorije kar pomeni da 54% točnost niti ni tako slaba.</w:t>
      </w:r>
    </w:p>
    <w:p w:rsidR="008D6426" w:rsidRPr="005B4F88" w:rsidRDefault="00B74367" w:rsidP="005B4F88">
      <w:pPr>
        <w:tabs>
          <w:tab w:val="left" w:pos="5475"/>
        </w:tabs>
        <w:rPr>
          <w:sz w:val="34"/>
          <w:szCs w:val="34"/>
        </w:rPr>
      </w:pPr>
      <w:r w:rsidRPr="005B4F88">
        <w:rPr>
          <w:sz w:val="34"/>
          <w:szCs w:val="34"/>
        </w:rPr>
        <w:tab/>
      </w:r>
    </w:p>
    <w:p w:rsidR="00D34420" w:rsidRPr="00D34420" w:rsidRDefault="00D34420" w:rsidP="00D34420">
      <w:pPr>
        <w:rPr>
          <w:sz w:val="30"/>
          <w:szCs w:val="30"/>
        </w:rPr>
      </w:pPr>
    </w:p>
    <w:p w:rsidR="00F77402" w:rsidRPr="00F77402" w:rsidRDefault="00F77402" w:rsidP="00F77402">
      <w:pPr>
        <w:spacing w:after="5000"/>
        <w:jc w:val="center"/>
        <w:rPr>
          <w:sz w:val="30"/>
          <w:szCs w:val="30"/>
        </w:rPr>
      </w:pPr>
    </w:p>
    <w:sectPr w:rsidR="00F77402" w:rsidRPr="00F77402" w:rsidSect="00B74367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5C" w:rsidRDefault="00294D5C" w:rsidP="00B74367">
      <w:pPr>
        <w:spacing w:after="0" w:line="240" w:lineRule="auto"/>
      </w:pPr>
      <w:r>
        <w:separator/>
      </w:r>
    </w:p>
  </w:endnote>
  <w:endnote w:type="continuationSeparator" w:id="0">
    <w:p w:rsidR="00294D5C" w:rsidRDefault="00294D5C" w:rsidP="00B7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071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4367" w:rsidRDefault="00B743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CA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4367" w:rsidRDefault="00B7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5C" w:rsidRDefault="00294D5C" w:rsidP="00B74367">
      <w:pPr>
        <w:spacing w:after="0" w:line="240" w:lineRule="auto"/>
      </w:pPr>
      <w:r>
        <w:separator/>
      </w:r>
    </w:p>
  </w:footnote>
  <w:footnote w:type="continuationSeparator" w:id="0">
    <w:p w:rsidR="00294D5C" w:rsidRDefault="00294D5C" w:rsidP="00B7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443"/>
    <w:multiLevelType w:val="multilevel"/>
    <w:tmpl w:val="015A23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5E1D0C"/>
    <w:multiLevelType w:val="multilevel"/>
    <w:tmpl w:val="B24E0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39614B"/>
    <w:multiLevelType w:val="hybridMultilevel"/>
    <w:tmpl w:val="68B461A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791A"/>
    <w:multiLevelType w:val="multilevel"/>
    <w:tmpl w:val="B5E2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4345612"/>
    <w:multiLevelType w:val="hybridMultilevel"/>
    <w:tmpl w:val="25BCFD58"/>
    <w:lvl w:ilvl="0" w:tplc="C71885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347C"/>
    <w:multiLevelType w:val="multilevel"/>
    <w:tmpl w:val="8DF697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F9B0234"/>
    <w:multiLevelType w:val="multilevel"/>
    <w:tmpl w:val="C7907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B00B85"/>
    <w:multiLevelType w:val="hybridMultilevel"/>
    <w:tmpl w:val="5E12413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6392"/>
    <w:multiLevelType w:val="multilevel"/>
    <w:tmpl w:val="B24E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1844DB"/>
    <w:multiLevelType w:val="hybridMultilevel"/>
    <w:tmpl w:val="719E2AC0"/>
    <w:lvl w:ilvl="0" w:tplc="AAE0D4F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EA08A3"/>
    <w:multiLevelType w:val="hybridMultilevel"/>
    <w:tmpl w:val="1292A8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02F7"/>
    <w:multiLevelType w:val="hybridMultilevel"/>
    <w:tmpl w:val="FCB08272"/>
    <w:lvl w:ilvl="0" w:tplc="682E2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184B31"/>
    <w:multiLevelType w:val="hybridMultilevel"/>
    <w:tmpl w:val="A8C877BA"/>
    <w:lvl w:ilvl="0" w:tplc="45DC8E6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05AD4"/>
    <w:multiLevelType w:val="multilevel"/>
    <w:tmpl w:val="B24E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B29199A"/>
    <w:multiLevelType w:val="multilevel"/>
    <w:tmpl w:val="8DF6978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02"/>
    <w:rsid w:val="00001ED6"/>
    <w:rsid w:val="0003092B"/>
    <w:rsid w:val="00035B04"/>
    <w:rsid w:val="00035F9A"/>
    <w:rsid w:val="00055AF7"/>
    <w:rsid w:val="0006121D"/>
    <w:rsid w:val="00066220"/>
    <w:rsid w:val="00075535"/>
    <w:rsid w:val="000C5ED4"/>
    <w:rsid w:val="000E0E9C"/>
    <w:rsid w:val="000E3722"/>
    <w:rsid w:val="000E40F0"/>
    <w:rsid w:val="00102918"/>
    <w:rsid w:val="001114C6"/>
    <w:rsid w:val="00111EBF"/>
    <w:rsid w:val="00121C10"/>
    <w:rsid w:val="001242D8"/>
    <w:rsid w:val="001249DB"/>
    <w:rsid w:val="00147B80"/>
    <w:rsid w:val="001571F8"/>
    <w:rsid w:val="001628D0"/>
    <w:rsid w:val="0016306A"/>
    <w:rsid w:val="00173FB5"/>
    <w:rsid w:val="001853FA"/>
    <w:rsid w:val="001863F9"/>
    <w:rsid w:val="00187239"/>
    <w:rsid w:val="00194483"/>
    <w:rsid w:val="001B4396"/>
    <w:rsid w:val="001B5B4A"/>
    <w:rsid w:val="001E3FAA"/>
    <w:rsid w:val="00214920"/>
    <w:rsid w:val="002242F5"/>
    <w:rsid w:val="00233A62"/>
    <w:rsid w:val="00243A96"/>
    <w:rsid w:val="00252AF5"/>
    <w:rsid w:val="0025799A"/>
    <w:rsid w:val="00261469"/>
    <w:rsid w:val="00267542"/>
    <w:rsid w:val="00273B1F"/>
    <w:rsid w:val="00290FCA"/>
    <w:rsid w:val="00293CF0"/>
    <w:rsid w:val="00294D5C"/>
    <w:rsid w:val="002D7F89"/>
    <w:rsid w:val="002E6A9D"/>
    <w:rsid w:val="002E7807"/>
    <w:rsid w:val="00313D7E"/>
    <w:rsid w:val="00357EC6"/>
    <w:rsid w:val="003629AC"/>
    <w:rsid w:val="0036399A"/>
    <w:rsid w:val="003656BE"/>
    <w:rsid w:val="003A2B85"/>
    <w:rsid w:val="003B1CF1"/>
    <w:rsid w:val="003B2AC0"/>
    <w:rsid w:val="003B39D8"/>
    <w:rsid w:val="003E6F22"/>
    <w:rsid w:val="003F1AAD"/>
    <w:rsid w:val="004073FA"/>
    <w:rsid w:val="0041527C"/>
    <w:rsid w:val="004226D1"/>
    <w:rsid w:val="004317DD"/>
    <w:rsid w:val="0043268B"/>
    <w:rsid w:val="00437A0B"/>
    <w:rsid w:val="00437A8A"/>
    <w:rsid w:val="00464E53"/>
    <w:rsid w:val="004743D1"/>
    <w:rsid w:val="0047760B"/>
    <w:rsid w:val="00481AB7"/>
    <w:rsid w:val="00484412"/>
    <w:rsid w:val="004852DB"/>
    <w:rsid w:val="0049646C"/>
    <w:rsid w:val="004C217A"/>
    <w:rsid w:val="004C27BA"/>
    <w:rsid w:val="004C61F0"/>
    <w:rsid w:val="004C684E"/>
    <w:rsid w:val="004D69A3"/>
    <w:rsid w:val="004E1B2C"/>
    <w:rsid w:val="004E542A"/>
    <w:rsid w:val="004E7324"/>
    <w:rsid w:val="00501D55"/>
    <w:rsid w:val="005026B5"/>
    <w:rsid w:val="00502ECB"/>
    <w:rsid w:val="00507C4D"/>
    <w:rsid w:val="00521D38"/>
    <w:rsid w:val="00525CF2"/>
    <w:rsid w:val="00562F7A"/>
    <w:rsid w:val="00585D01"/>
    <w:rsid w:val="005877A1"/>
    <w:rsid w:val="00593541"/>
    <w:rsid w:val="005A164F"/>
    <w:rsid w:val="005B4F88"/>
    <w:rsid w:val="005D3AA5"/>
    <w:rsid w:val="005E73A1"/>
    <w:rsid w:val="005F56EE"/>
    <w:rsid w:val="00620BBD"/>
    <w:rsid w:val="00625F0E"/>
    <w:rsid w:val="00631806"/>
    <w:rsid w:val="00650392"/>
    <w:rsid w:val="00651A5B"/>
    <w:rsid w:val="0065775D"/>
    <w:rsid w:val="00657A34"/>
    <w:rsid w:val="00664EF5"/>
    <w:rsid w:val="00671321"/>
    <w:rsid w:val="006809D9"/>
    <w:rsid w:val="00684E6F"/>
    <w:rsid w:val="006A4CA0"/>
    <w:rsid w:val="006B3052"/>
    <w:rsid w:val="006C2FA7"/>
    <w:rsid w:val="006C405E"/>
    <w:rsid w:val="006E4502"/>
    <w:rsid w:val="006F1D92"/>
    <w:rsid w:val="00711E8E"/>
    <w:rsid w:val="00723D50"/>
    <w:rsid w:val="0072736D"/>
    <w:rsid w:val="00752912"/>
    <w:rsid w:val="00755069"/>
    <w:rsid w:val="00755090"/>
    <w:rsid w:val="007573CC"/>
    <w:rsid w:val="007609D6"/>
    <w:rsid w:val="00783930"/>
    <w:rsid w:val="00783D58"/>
    <w:rsid w:val="0078478E"/>
    <w:rsid w:val="007939A1"/>
    <w:rsid w:val="007A087E"/>
    <w:rsid w:val="007B28B7"/>
    <w:rsid w:val="007B36CF"/>
    <w:rsid w:val="007B463E"/>
    <w:rsid w:val="007F1F1E"/>
    <w:rsid w:val="007F67E0"/>
    <w:rsid w:val="008024F2"/>
    <w:rsid w:val="0080695C"/>
    <w:rsid w:val="008132D4"/>
    <w:rsid w:val="0083065E"/>
    <w:rsid w:val="008358E4"/>
    <w:rsid w:val="008513F3"/>
    <w:rsid w:val="00854A46"/>
    <w:rsid w:val="008605D5"/>
    <w:rsid w:val="008614FD"/>
    <w:rsid w:val="008648B5"/>
    <w:rsid w:val="0086674A"/>
    <w:rsid w:val="008921F4"/>
    <w:rsid w:val="008A045C"/>
    <w:rsid w:val="008A45A2"/>
    <w:rsid w:val="008A650C"/>
    <w:rsid w:val="008B1286"/>
    <w:rsid w:val="008B29A2"/>
    <w:rsid w:val="008B4366"/>
    <w:rsid w:val="008B5759"/>
    <w:rsid w:val="008C07EB"/>
    <w:rsid w:val="008C0853"/>
    <w:rsid w:val="008C3E03"/>
    <w:rsid w:val="008D6426"/>
    <w:rsid w:val="008E3E8E"/>
    <w:rsid w:val="00901738"/>
    <w:rsid w:val="009041C3"/>
    <w:rsid w:val="009132EE"/>
    <w:rsid w:val="009226B4"/>
    <w:rsid w:val="00925625"/>
    <w:rsid w:val="0093246F"/>
    <w:rsid w:val="00932903"/>
    <w:rsid w:val="00943AE7"/>
    <w:rsid w:val="0095600A"/>
    <w:rsid w:val="00960AA8"/>
    <w:rsid w:val="009610D3"/>
    <w:rsid w:val="0098311D"/>
    <w:rsid w:val="0099374A"/>
    <w:rsid w:val="009B2F45"/>
    <w:rsid w:val="00A16E91"/>
    <w:rsid w:val="00A2075F"/>
    <w:rsid w:val="00A2516D"/>
    <w:rsid w:val="00A30134"/>
    <w:rsid w:val="00A31C96"/>
    <w:rsid w:val="00A32425"/>
    <w:rsid w:val="00A47BC5"/>
    <w:rsid w:val="00A55B64"/>
    <w:rsid w:val="00A65B0B"/>
    <w:rsid w:val="00A94CA0"/>
    <w:rsid w:val="00A96439"/>
    <w:rsid w:val="00A96556"/>
    <w:rsid w:val="00A96DF6"/>
    <w:rsid w:val="00AA23B1"/>
    <w:rsid w:val="00AC260D"/>
    <w:rsid w:val="00AC49AA"/>
    <w:rsid w:val="00AD73E7"/>
    <w:rsid w:val="00AE1FC0"/>
    <w:rsid w:val="00AE26CA"/>
    <w:rsid w:val="00AF0F87"/>
    <w:rsid w:val="00B0230F"/>
    <w:rsid w:val="00B0236A"/>
    <w:rsid w:val="00B16439"/>
    <w:rsid w:val="00B17E31"/>
    <w:rsid w:val="00B32478"/>
    <w:rsid w:val="00B34361"/>
    <w:rsid w:val="00B36084"/>
    <w:rsid w:val="00B42105"/>
    <w:rsid w:val="00B4211F"/>
    <w:rsid w:val="00B544D0"/>
    <w:rsid w:val="00B555AC"/>
    <w:rsid w:val="00B64E75"/>
    <w:rsid w:val="00B66F73"/>
    <w:rsid w:val="00B72407"/>
    <w:rsid w:val="00B7244A"/>
    <w:rsid w:val="00B74367"/>
    <w:rsid w:val="00B84091"/>
    <w:rsid w:val="00B850CF"/>
    <w:rsid w:val="00B87D0E"/>
    <w:rsid w:val="00B96EF1"/>
    <w:rsid w:val="00BA21AD"/>
    <w:rsid w:val="00BA65B1"/>
    <w:rsid w:val="00BB1D37"/>
    <w:rsid w:val="00BB2AA1"/>
    <w:rsid w:val="00BC5FBC"/>
    <w:rsid w:val="00BD3AB9"/>
    <w:rsid w:val="00BF2CD5"/>
    <w:rsid w:val="00C02479"/>
    <w:rsid w:val="00C125C7"/>
    <w:rsid w:val="00C2337F"/>
    <w:rsid w:val="00C25254"/>
    <w:rsid w:val="00C43AA3"/>
    <w:rsid w:val="00C4773A"/>
    <w:rsid w:val="00C47CAD"/>
    <w:rsid w:val="00C579D9"/>
    <w:rsid w:val="00C6088B"/>
    <w:rsid w:val="00C83B85"/>
    <w:rsid w:val="00C901BC"/>
    <w:rsid w:val="00C91398"/>
    <w:rsid w:val="00CB26A4"/>
    <w:rsid w:val="00CB3DAD"/>
    <w:rsid w:val="00CB7C48"/>
    <w:rsid w:val="00CC155B"/>
    <w:rsid w:val="00CC4D33"/>
    <w:rsid w:val="00CE4FCF"/>
    <w:rsid w:val="00D0165F"/>
    <w:rsid w:val="00D01A99"/>
    <w:rsid w:val="00D06D94"/>
    <w:rsid w:val="00D12380"/>
    <w:rsid w:val="00D2188B"/>
    <w:rsid w:val="00D34420"/>
    <w:rsid w:val="00D55F10"/>
    <w:rsid w:val="00D56AED"/>
    <w:rsid w:val="00D633DA"/>
    <w:rsid w:val="00D71DF9"/>
    <w:rsid w:val="00D720F9"/>
    <w:rsid w:val="00D75B72"/>
    <w:rsid w:val="00D916E5"/>
    <w:rsid w:val="00DA78DA"/>
    <w:rsid w:val="00DB332A"/>
    <w:rsid w:val="00DC4387"/>
    <w:rsid w:val="00DD70F7"/>
    <w:rsid w:val="00DF23F8"/>
    <w:rsid w:val="00E06775"/>
    <w:rsid w:val="00E06BA6"/>
    <w:rsid w:val="00E148C4"/>
    <w:rsid w:val="00E20C2D"/>
    <w:rsid w:val="00E56C18"/>
    <w:rsid w:val="00E57CDE"/>
    <w:rsid w:val="00E829AD"/>
    <w:rsid w:val="00E879F0"/>
    <w:rsid w:val="00E93ACE"/>
    <w:rsid w:val="00E97453"/>
    <w:rsid w:val="00EA1F1D"/>
    <w:rsid w:val="00EB386F"/>
    <w:rsid w:val="00EB4985"/>
    <w:rsid w:val="00EC0F2F"/>
    <w:rsid w:val="00ED7027"/>
    <w:rsid w:val="00EE768D"/>
    <w:rsid w:val="00F238CE"/>
    <w:rsid w:val="00F30E1C"/>
    <w:rsid w:val="00F33424"/>
    <w:rsid w:val="00F34EAE"/>
    <w:rsid w:val="00F35702"/>
    <w:rsid w:val="00F57CDB"/>
    <w:rsid w:val="00F63A3F"/>
    <w:rsid w:val="00F73A75"/>
    <w:rsid w:val="00F77402"/>
    <w:rsid w:val="00F81FF9"/>
    <w:rsid w:val="00F9657B"/>
    <w:rsid w:val="00FA022A"/>
    <w:rsid w:val="00FA7C49"/>
    <w:rsid w:val="00FB0148"/>
    <w:rsid w:val="00FB5725"/>
    <w:rsid w:val="00FC2844"/>
    <w:rsid w:val="00FD34A6"/>
    <w:rsid w:val="00FD3DD6"/>
    <w:rsid w:val="00FE16E8"/>
    <w:rsid w:val="00FE26DD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13F5"/>
  <w15:chartTrackingRefBased/>
  <w15:docId w15:val="{796D306F-1D2D-49AC-940F-579737F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60D"/>
    <w:pPr>
      <w:ind w:left="720"/>
      <w:contextualSpacing/>
    </w:pPr>
  </w:style>
  <w:style w:type="paragraph" w:styleId="NoSpacing">
    <w:name w:val="No Spacing"/>
    <w:uiPriority w:val="1"/>
    <w:qFormat/>
    <w:rsid w:val="002149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67"/>
  </w:style>
  <w:style w:type="paragraph" w:styleId="Footer">
    <w:name w:val="footer"/>
    <w:basedOn w:val="Normal"/>
    <w:link w:val="FooterChar"/>
    <w:uiPriority w:val="99"/>
    <w:unhideWhenUsed/>
    <w:rsid w:val="00B7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67"/>
  </w:style>
  <w:style w:type="character" w:customStyle="1" w:styleId="Heading1Char">
    <w:name w:val="Heading 1 Char"/>
    <w:basedOn w:val="DefaultParagraphFont"/>
    <w:link w:val="Heading1"/>
    <w:uiPriority w:val="9"/>
    <w:rsid w:val="00B74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436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1BA7E-A130-46FE-ADA5-9B305E56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Aetherius II</dc:creator>
  <cp:keywords/>
  <dc:description/>
  <cp:lastModifiedBy>Gal Mrvar</cp:lastModifiedBy>
  <cp:revision>294</cp:revision>
  <dcterms:created xsi:type="dcterms:W3CDTF">2019-01-13T11:11:00Z</dcterms:created>
  <dcterms:modified xsi:type="dcterms:W3CDTF">2019-05-24T19:09:00Z</dcterms:modified>
</cp:coreProperties>
</file>