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EC" w:rsidRDefault="002E15EC" w:rsidP="002E15EC">
      <w:pPr>
        <w:pStyle w:val="1"/>
        <w:spacing w:before="0" w:line="360" w:lineRule="auto"/>
        <w:jc w:val="center"/>
        <w:rPr>
          <w:color w:val="000000" w:themeColor="text1"/>
        </w:rPr>
      </w:pPr>
      <w:bookmarkStart w:id="0" w:name="_Toc451069404"/>
      <w:r w:rsidRPr="006C115F">
        <w:rPr>
          <w:rFonts w:ascii="Times New Roman" w:hAnsi="Times New Roman" w:cs="Times New Roman"/>
          <w:color w:val="000000" w:themeColor="text1"/>
        </w:rPr>
        <w:t>ТЕХНИЧЕСКОЕ</w:t>
      </w:r>
      <w:r w:rsidRPr="00E7191B">
        <w:rPr>
          <w:color w:val="000000" w:themeColor="text1"/>
        </w:rPr>
        <w:t xml:space="preserve"> ЗАДАНИЕ</w:t>
      </w:r>
      <w:bookmarkEnd w:id="0"/>
    </w:p>
    <w:p w:rsidR="002E15EC" w:rsidRPr="009739BB" w:rsidRDefault="002E15EC" w:rsidP="002E15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/>
      </w:tblPr>
      <w:tblGrid>
        <w:gridCol w:w="2943"/>
        <w:gridCol w:w="6627"/>
      </w:tblGrid>
      <w:tr w:rsidR="002E15EC" w:rsidRPr="00B10B9A" w:rsidTr="00E42502">
        <w:tc>
          <w:tcPr>
            <w:tcW w:w="2943" w:type="dxa"/>
          </w:tcPr>
          <w:p w:rsidR="002E15EC" w:rsidRPr="00B10B9A" w:rsidRDefault="002E15EC" w:rsidP="00E425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B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Полное наименование официального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предприятия</w:t>
            </w:r>
            <w:r w:rsidRPr="00B10B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его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условное</w:t>
            </w:r>
            <w:r w:rsidRPr="00B10B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обозначение</w:t>
            </w:r>
          </w:p>
        </w:tc>
        <w:tc>
          <w:tcPr>
            <w:tcW w:w="6627" w:type="dxa"/>
          </w:tcPr>
          <w:p w:rsidR="002E15EC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B9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thick"/>
                <w:lang w:eastAsia="ru-RU"/>
              </w:rPr>
              <w:t>Полное наименование:</w:t>
            </w:r>
          </w:p>
          <w:p w:rsidR="002E15EC" w:rsidRPr="00B10B9A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B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«Официальный сайт муниципального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казенного</w:t>
            </w:r>
            <w:r w:rsidRPr="00B10B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общеобразовательного учреждения средней общеобразовательной школы № 10»;</w:t>
            </w:r>
          </w:p>
          <w:p w:rsidR="002E15EC" w:rsidRPr="00B10B9A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thick"/>
                <w:lang w:eastAsia="ru-RU"/>
              </w:rPr>
            </w:pPr>
            <w:r w:rsidRPr="00B10B9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thick"/>
                <w:lang w:eastAsia="ru-RU"/>
              </w:rPr>
              <w:t xml:space="preserve">Сокращенное наименование: </w:t>
            </w:r>
          </w:p>
          <w:p w:rsidR="002E15EC" w:rsidRPr="00B10B9A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0B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МК</w:t>
            </w:r>
            <w:r w:rsidRPr="00B10B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ОУ СОШ №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10B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2E15EC" w:rsidRPr="00B10B9A" w:rsidTr="00E42502">
        <w:tc>
          <w:tcPr>
            <w:tcW w:w="2943" w:type="dxa"/>
          </w:tcPr>
          <w:p w:rsidR="002E15EC" w:rsidRPr="006A2930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5E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сайта (название домена)</w:t>
            </w:r>
          </w:p>
        </w:tc>
        <w:tc>
          <w:tcPr>
            <w:tcW w:w="6627" w:type="dxa"/>
          </w:tcPr>
          <w:p w:rsidR="002E15EC" w:rsidRPr="006A2930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" w:history="1">
              <w:r w:rsidRPr="006A2930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school10.oxnull.net</w:t>
              </w:r>
            </w:hyperlink>
          </w:p>
          <w:p w:rsidR="002E15EC" w:rsidRPr="006A2930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A29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домен school10 будет занят, возможна замена имени.</w:t>
            </w:r>
          </w:p>
        </w:tc>
      </w:tr>
      <w:tr w:rsidR="002E15EC" w:rsidRPr="00B10B9A" w:rsidTr="00E42502">
        <w:tc>
          <w:tcPr>
            <w:tcW w:w="2943" w:type="dxa"/>
          </w:tcPr>
          <w:p w:rsidR="002E15EC" w:rsidRPr="006A2930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A29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сайта.</w:t>
            </w:r>
          </w:p>
        </w:tc>
        <w:tc>
          <w:tcPr>
            <w:tcW w:w="6627" w:type="dxa"/>
          </w:tcPr>
          <w:p w:rsidR="002E15EC" w:rsidRPr="006A2930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A29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Сайт школы МКОУ СОШ № 10</w:t>
            </w:r>
          </w:p>
        </w:tc>
      </w:tr>
      <w:tr w:rsidR="002E15EC" w:rsidRPr="009739BB" w:rsidTr="00E42502">
        <w:tc>
          <w:tcPr>
            <w:tcW w:w="2943" w:type="dxa"/>
          </w:tcPr>
          <w:p w:rsidR="002E15EC" w:rsidRPr="006A2930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A29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 сайта (цель создания сайта)</w:t>
            </w:r>
          </w:p>
        </w:tc>
        <w:tc>
          <w:tcPr>
            <w:tcW w:w="6627" w:type="dxa"/>
          </w:tcPr>
          <w:p w:rsidR="002E15EC" w:rsidRPr="009739BB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39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Представление школы </w:t>
            </w:r>
            <w:proofErr w:type="gramStart"/>
            <w:r w:rsidRPr="009739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интернете</w:t>
            </w:r>
            <w:proofErr w:type="gramEnd"/>
            <w:r w:rsidRPr="009739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2E15EC" w:rsidRPr="009739BB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39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Информация о школе, о новостях школы, информация для учителей, для учеников, для родителей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</w:p>
        </w:tc>
      </w:tr>
      <w:tr w:rsidR="002E15EC" w:rsidRPr="009739BB" w:rsidTr="00E42502">
        <w:tc>
          <w:tcPr>
            <w:tcW w:w="2943" w:type="dxa"/>
          </w:tcPr>
          <w:p w:rsidR="002E15EC" w:rsidRPr="009739BB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39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Язык сайта</w:t>
            </w:r>
          </w:p>
        </w:tc>
        <w:tc>
          <w:tcPr>
            <w:tcW w:w="6627" w:type="dxa"/>
          </w:tcPr>
          <w:p w:rsidR="002E15EC" w:rsidRPr="009739BB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39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Русский</w:t>
            </w:r>
          </w:p>
        </w:tc>
      </w:tr>
      <w:tr w:rsidR="002E15EC" w:rsidRPr="009739BB" w:rsidTr="00E42502">
        <w:tc>
          <w:tcPr>
            <w:tcW w:w="2943" w:type="dxa"/>
          </w:tcPr>
          <w:p w:rsidR="002E15EC" w:rsidRPr="009739BB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23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страниц сайта</w:t>
            </w:r>
          </w:p>
        </w:tc>
        <w:tc>
          <w:tcPr>
            <w:tcW w:w="6627" w:type="dxa"/>
          </w:tcPr>
          <w:p w:rsidR="002E15EC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23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Сайт должен сод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ержать следующие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страницы:</w:t>
            </w:r>
          </w:p>
          <w:p w:rsidR="002E15EC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23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Главная (домашняя) страница;</w:t>
            </w:r>
          </w:p>
          <w:p w:rsidR="002E15EC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23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2,3,4,5,6,7 – Новости школы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</w:p>
          <w:p w:rsidR="002E15EC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8,9,10,11,12,13,14,15,16 </w:t>
            </w:r>
            <w:r w:rsidRPr="002F23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 Информация для учителей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2E15EC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17,18,19 </w:t>
            </w:r>
            <w:r w:rsidRPr="002F23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Информация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родителей; </w:t>
            </w:r>
          </w:p>
          <w:p w:rsidR="002E15EC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20,21,22,23 </w:t>
            </w:r>
            <w:r w:rsidRPr="002F23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Информация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учеников;</w:t>
            </w:r>
          </w:p>
          <w:p w:rsidR="002E15EC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24,25,26,27 </w:t>
            </w:r>
            <w:r w:rsidRPr="002F23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Галерея школы; </w:t>
            </w:r>
          </w:p>
          <w:p w:rsidR="002E15EC" w:rsidRPr="009739BB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28 </w:t>
            </w:r>
            <w:r w:rsidRPr="002F23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Контакты школы;</w:t>
            </w:r>
          </w:p>
        </w:tc>
      </w:tr>
      <w:tr w:rsidR="002E15EC" w:rsidRPr="009739BB" w:rsidTr="00E42502">
        <w:tc>
          <w:tcPr>
            <w:tcW w:w="2943" w:type="dxa"/>
          </w:tcPr>
          <w:p w:rsidR="002E15EC" w:rsidRPr="002F234A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23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Кнопки управления (навигация сайта)</w:t>
            </w:r>
          </w:p>
        </w:tc>
        <w:tc>
          <w:tcPr>
            <w:tcW w:w="6627" w:type="dxa"/>
          </w:tcPr>
          <w:p w:rsidR="002E15EC" w:rsidRPr="002F234A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23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Определяются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студентом </w:t>
            </w:r>
            <w:r w:rsidRPr="002F23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самостоятельно.</w:t>
            </w:r>
          </w:p>
          <w:p w:rsidR="002E15EC" w:rsidRPr="002F234A" w:rsidRDefault="002E15EC" w:rsidP="00E425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23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каждой страницы сайта должен быть обеспечен переход (установлена гиперссылка) на главную страницу сайта. </w:t>
            </w:r>
          </w:p>
        </w:tc>
      </w:tr>
    </w:tbl>
    <w:p w:rsidR="00526240" w:rsidRDefault="002E15EC"/>
    <w:sectPr w:rsidR="00526240" w:rsidSect="00C42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2E15EC"/>
    <w:rsid w:val="002E15EC"/>
    <w:rsid w:val="00411404"/>
    <w:rsid w:val="00B20AF5"/>
    <w:rsid w:val="00C42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5EC"/>
  </w:style>
  <w:style w:type="paragraph" w:styleId="1">
    <w:name w:val="heading 1"/>
    <w:basedOn w:val="a"/>
    <w:next w:val="a"/>
    <w:link w:val="10"/>
    <w:uiPriority w:val="9"/>
    <w:qFormat/>
    <w:rsid w:val="002E1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2E15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ool10.oxnull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</cp:revision>
  <dcterms:created xsi:type="dcterms:W3CDTF">2016-05-19T10:42:00Z</dcterms:created>
  <dcterms:modified xsi:type="dcterms:W3CDTF">2016-05-19T10:42:00Z</dcterms:modified>
</cp:coreProperties>
</file>