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FC48" w14:textId="145D96E2" w:rsidR="00090D31" w:rsidRDefault="00090D31" w:rsidP="00665270">
      <w:pPr>
        <w:spacing w:afterLines="50" w:after="180"/>
        <w:ind w:leftChars="-295" w:hangingChars="295" w:hanging="708"/>
        <w:rPr>
          <w:rFonts w:ascii="Times New Roman" w:hAnsi="Times New Roman" w:cs="Times New Roman"/>
          <w:b/>
          <w:sz w:val="40"/>
        </w:rPr>
      </w:pPr>
      <w:r w:rsidRPr="00CD4B81">
        <w:rPr>
          <w:noProof/>
          <w:shd w:val="pct15" w:color="auto" w:fill="FFFFFF"/>
        </w:rPr>
        <w:drawing>
          <wp:anchor distT="0" distB="0" distL="114300" distR="114300" simplePos="0" relativeHeight="251658240" behindDoc="0" locked="0" layoutInCell="1" allowOverlap="1" wp14:anchorId="67973771" wp14:editId="4D296B7F">
            <wp:simplePos x="0" y="0"/>
            <wp:positionH relativeFrom="rightMargin">
              <wp:align>left</wp:align>
            </wp:positionH>
            <wp:positionV relativeFrom="paragraph">
              <wp:posOffset>-732790</wp:posOffset>
            </wp:positionV>
            <wp:extent cx="733245" cy="732912"/>
            <wp:effectExtent l="0" t="0" r="0" b="0"/>
            <wp:wrapNone/>
            <wp:docPr id="8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A1A" w:rsidRPr="00D31A1A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Union</w:t>
      </w:r>
      <w:r w:rsidR="00E23D24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, </w:t>
      </w:r>
      <w:r w:rsidR="00D31A1A" w:rsidRPr="00D31A1A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Superposition</w:t>
      </w:r>
      <w:r w:rsidR="00E23D24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, </w:t>
      </w:r>
      <w:r w:rsidR="00E23D24">
        <w:rPr>
          <w:rFonts w:ascii="Times New Roman" w:eastAsia="DengXian" w:hAnsi="Times New Roman" w:cs="Times New Roman" w:hint="eastAsia"/>
          <w:b/>
          <w:sz w:val="40"/>
          <w:shd w:val="pct15" w:color="auto" w:fill="FFFFFF"/>
          <w:lang w:eastAsia="zh-CN"/>
        </w:rPr>
        <w:t>and</w:t>
      </w:r>
      <w:r w:rsidR="00E23D24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</w:t>
      </w:r>
      <w:r w:rsidR="00E23D24" w:rsidRPr="00E23D24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>Decomposition</w:t>
      </w:r>
      <w:r w:rsidR="00D31A1A" w:rsidRPr="00D31A1A">
        <w:rPr>
          <w:rFonts w:ascii="Times New Roman" w:eastAsia="DengXian" w:hAnsi="Times New Roman" w:cs="Times New Roman"/>
          <w:b/>
          <w:sz w:val="40"/>
          <w:shd w:val="pct15" w:color="auto" w:fill="FFFFFF"/>
          <w:lang w:eastAsia="zh-CN"/>
        </w:rPr>
        <w:t xml:space="preserve"> Property</w:t>
      </w:r>
    </w:p>
    <w:p w14:paraId="2933A347" w14:textId="1DD75294" w:rsidR="006715B1" w:rsidRDefault="006715B1" w:rsidP="00D31A1A">
      <w:pPr>
        <w:spacing w:line="360" w:lineRule="auto"/>
        <w:ind w:rightChars="-260" w:right="-624"/>
        <w:rPr>
          <w:rFonts w:ascii="Times New Roman" w:hAnsi="Times New Roman" w:cs="Times New Roman"/>
          <w:szCs w:val="24"/>
        </w:rPr>
      </w:pPr>
    </w:p>
    <w:p w14:paraId="0FA1DD62" w14:textId="1721849F" w:rsidR="00AE05C5" w:rsidRPr="00D31A1A" w:rsidRDefault="00B65360" w:rsidP="00D31A1A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</w:pPr>
      <w:r w:rsidRPr="00D31A1A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PDF of </w:t>
      </w:r>
      <w:r w:rsidR="00EC1D0E" w:rsidRPr="00D31A1A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>P</w:t>
      </w:r>
      <w:r w:rsidRPr="00D31A1A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>oisson</w:t>
      </w:r>
      <w:r w:rsidR="00EC1D0E" w:rsidRPr="00D31A1A">
        <w:rPr>
          <w:rFonts w:ascii="Times New Roman" w:eastAsia="標楷體" w:hAnsi="Times New Roman" w:cs="Times New Roman"/>
          <w:b/>
          <w:sz w:val="28"/>
          <w:szCs w:val="24"/>
          <w:shd w:val="pct15" w:color="auto" w:fill="FFFFFF"/>
          <w:lang w:eastAsia="zh-CN"/>
        </w:rPr>
        <w:t xml:space="preserve"> Distribution</w:t>
      </w:r>
    </w:p>
    <w:p w14:paraId="5C8FA719" w14:textId="5A16D087" w:rsidR="00EC1D0E" w:rsidRDefault="00EC1D0E" w:rsidP="00D31A1A">
      <w:pPr>
        <w:spacing w:beforeLines="50" w:before="180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shd w:val="pct15" w:color="auto" w:fill="FFFFFF"/>
          <w:lang w:eastAsia="zh-CN"/>
        </w:rPr>
      </w:pPr>
      <w:r w:rsidRPr="00EC1D0E"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067663EF" wp14:editId="01344161">
            <wp:extent cx="1330037" cy="40529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332" cy="43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A628" w14:textId="16171757" w:rsidR="00EC1D0E" w:rsidRPr="000A568C" w:rsidRDefault="00EC1D0E" w:rsidP="006755F3">
      <w:pPr>
        <w:spacing w:afterLines="50" w:after="180" w:line="480" w:lineRule="exact"/>
        <w:ind w:left="-567" w:rightChars="-260" w:right="-624"/>
        <w:rPr>
          <w:rFonts w:ascii="標楷體" w:eastAsia="DengXian" w:hAnsi="標楷體" w:cs="Times New Roman"/>
          <w:color w:val="FF0000"/>
          <w:szCs w:val="24"/>
        </w:rPr>
      </w:pP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  <w:lang w:eastAsia="zh-CN"/>
          </w:rPr>
          <m:t>λ</m:t>
        </m:r>
      </m:oMath>
      <w:r w:rsidRPr="00D31A1A">
        <w:rPr>
          <w:rFonts w:ascii="標楷體" w:eastAsia="標楷體" w:hAnsi="標楷體" w:cs="Times New Roman"/>
          <w:color w:val="000000" w:themeColor="text1"/>
          <w:szCs w:val="24"/>
        </w:rPr>
        <w:t xml:space="preserve"> 指的是</w:t>
      </w:r>
      <w:r w:rsidR="00796073" w:rsidRPr="00D31A1A">
        <w:rPr>
          <w:rFonts w:ascii="標楷體" w:eastAsia="標楷體" w:hAnsi="標楷體" w:cs="Times New Roman" w:hint="eastAsia"/>
          <w:color w:val="000000" w:themeColor="text1"/>
          <w:szCs w:val="24"/>
        </w:rPr>
        <w:t>一段</w:t>
      </w:r>
      <w:r w:rsidRPr="00D31A1A">
        <w:rPr>
          <w:rFonts w:ascii="標楷體" w:eastAsia="標楷體" w:hAnsi="標楷體" w:cs="Times New Roman"/>
          <w:color w:val="000000" w:themeColor="text1"/>
          <w:szCs w:val="24"/>
        </w:rPr>
        <w:t>時間發生的次數，但有時候</w:t>
      </w:r>
      <w:r w:rsidR="006E5AE5" w:rsidRPr="00D31A1A">
        <w:rPr>
          <w:rFonts w:ascii="標楷體" w:eastAsia="標楷體" w:hAnsi="標楷體" w:cs="Times New Roman" w:hint="eastAsia"/>
          <w:color w:val="000000" w:themeColor="text1"/>
          <w:szCs w:val="24"/>
        </w:rPr>
        <w:t>公式</w:t>
      </w:r>
      <w:r w:rsidRPr="00D31A1A">
        <w:rPr>
          <w:rFonts w:ascii="標楷體" w:eastAsia="標楷體" w:hAnsi="標楷體" w:cs="Times New Roman"/>
          <w:color w:val="000000" w:themeColor="text1"/>
          <w:szCs w:val="24"/>
        </w:rPr>
        <w:t>會是</w:t>
      </w:r>
      <w:r w:rsidR="00796073" w:rsidRPr="00D31A1A">
        <w:rPr>
          <w:rFonts w:ascii="標楷體" w:eastAsia="標楷體" w:hAnsi="標楷體" w:cs="Times New Roman"/>
          <w:color w:val="000000" w:themeColor="text1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  <w:lang w:eastAsia="zh-CN"/>
          </w:rPr>
          <m:t>λ</m:t>
        </m:r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</w:rPr>
          <m:t>t</m:t>
        </m:r>
      </m:oMath>
      <w:r w:rsidR="00796073" w:rsidRPr="00D31A1A">
        <w:rPr>
          <w:rFonts w:ascii="標楷體" w:eastAsia="標楷體" w:hAnsi="標楷體" w:cs="Times New Roman"/>
          <w:color w:val="000000" w:themeColor="text1"/>
          <w:szCs w:val="24"/>
        </w:rPr>
        <w:t xml:space="preserve">，兩個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000000" w:themeColor="text1"/>
            <w:szCs w:val="24"/>
            <w:lang w:eastAsia="zh-CN"/>
          </w:rPr>
          <m:t>λ</m:t>
        </m:r>
      </m:oMath>
      <w:r w:rsidR="00796073" w:rsidRPr="00D31A1A">
        <w:rPr>
          <w:rFonts w:ascii="標楷體" w:eastAsia="標楷體" w:hAnsi="標楷體" w:cs="Times New Roman"/>
          <w:color w:val="000000" w:themeColor="text1"/>
          <w:szCs w:val="24"/>
        </w:rPr>
        <w:t xml:space="preserve"> 意思不同，後者是</w:t>
      </w:r>
      <w:r w:rsidR="00796073" w:rsidRPr="00D31A1A">
        <w:rPr>
          <w:rFonts w:ascii="標楷體" w:eastAsia="標楷體" w:hAnsi="標楷體" w:cs="Times New Roman" w:hint="eastAsia"/>
          <w:color w:val="000000" w:themeColor="text1"/>
          <w:szCs w:val="24"/>
        </w:rPr>
        <w:t>單位時間内事件發生的次數(</w:t>
      </w:r>
      <w:r w:rsidR="006E5AE5" w:rsidRPr="00D31A1A">
        <w:rPr>
          <w:rFonts w:ascii="Times New Roman" w:eastAsia="標楷體" w:hAnsi="Times New Roman" w:cs="Times New Roman"/>
          <w:color w:val="000000" w:themeColor="text1"/>
          <w:szCs w:val="24"/>
        </w:rPr>
        <w:t>即</w:t>
      </w:r>
      <w:r w:rsidR="006E5AE5" w:rsidRPr="00D31A1A">
        <w:rPr>
          <w:rFonts w:ascii="標楷體" w:eastAsia="標楷體" w:hAnsi="標楷體" w:cs="Times New Roman" w:hint="eastAsia"/>
          <w:color w:val="000000" w:themeColor="text1"/>
          <w:szCs w:val="24"/>
        </w:rPr>
        <w:t>發生率</w:t>
      </w:r>
      <w:r w:rsidR="006E5AE5" w:rsidRPr="00D31A1A">
        <w:rPr>
          <w:rFonts w:ascii="Times New Roman" w:eastAsia="標楷體" w:hAnsi="Times New Roman" w:cs="Times New Roman"/>
          <w:color w:val="000000" w:themeColor="text1"/>
          <w:szCs w:val="24"/>
        </w:rPr>
        <w:t>occur rate</w:t>
      </w:r>
      <w:r w:rsidR="006E5AE5" w:rsidRPr="00D31A1A">
        <w:rPr>
          <w:rFonts w:ascii="Times New Roman" w:eastAsia="標楷體" w:hAnsi="Times New Roman" w:cs="Times New Roman"/>
          <w:color w:val="000000" w:themeColor="text1"/>
          <w:szCs w:val="24"/>
        </w:rPr>
        <w:t>，</w:t>
      </w:r>
      <w:r w:rsidR="00796073" w:rsidRPr="00D31A1A">
        <w:rPr>
          <w:rFonts w:ascii="標楷體" w:eastAsia="標楷體" w:hAnsi="標楷體" w:cs="Times New Roman" w:hint="eastAsia"/>
          <w:color w:val="000000" w:themeColor="text1"/>
          <w:szCs w:val="24"/>
        </w:rPr>
        <w:t>乘上時間就是一段</w:t>
      </w:r>
      <w:r w:rsidR="00796073" w:rsidRPr="00D31A1A">
        <w:rPr>
          <w:rFonts w:ascii="標楷體" w:eastAsia="標楷體" w:hAnsi="標楷體" w:cs="Times New Roman"/>
          <w:color w:val="000000" w:themeColor="text1"/>
          <w:szCs w:val="24"/>
        </w:rPr>
        <w:t>時間</w:t>
      </w:r>
      <w:r w:rsidR="00796073" w:rsidRPr="00D31A1A">
        <w:rPr>
          <w:rFonts w:ascii="標楷體" w:eastAsia="標楷體" w:hAnsi="標楷體" w:cs="Times New Roman" w:hint="eastAsia"/>
          <w:color w:val="000000" w:themeColor="text1"/>
          <w:szCs w:val="24"/>
        </w:rPr>
        <w:t>内事件發生的次數</w:t>
      </w:r>
      <w:r w:rsidR="00796073" w:rsidRPr="00D31A1A">
        <w:rPr>
          <w:rFonts w:ascii="標楷體" w:eastAsia="標楷體" w:hAnsi="標楷體" w:cs="Times New Roman"/>
          <w:color w:val="000000" w:themeColor="text1"/>
          <w:szCs w:val="24"/>
        </w:rPr>
        <w:t>)</w:t>
      </w:r>
      <w:r w:rsidR="00796073" w:rsidRPr="00D31A1A">
        <w:rPr>
          <w:rFonts w:ascii="標楷體" w:eastAsia="標楷體" w:hAnsi="標楷體" w:cs="Times New Roman" w:hint="eastAsia"/>
          <w:color w:val="FF0000"/>
          <w:szCs w:val="24"/>
        </w:rPr>
        <w:t>。</w:t>
      </w:r>
      <w:r w:rsidR="00D31A1A" w:rsidRPr="00D31A1A">
        <w:rPr>
          <w:rFonts w:ascii="標楷體" w:eastAsia="標楷體" w:hAnsi="標楷體" w:cs="Times New Roman" w:hint="eastAsia"/>
          <w:color w:val="FF0000"/>
          <w:szCs w:val="24"/>
        </w:rPr>
        <w:t xml:space="preserve">以下 </w:t>
      </w:r>
      <m:oMath>
        <m:r>
          <m:rPr>
            <m:sty m:val="p"/>
          </m:rPr>
          <w:rPr>
            <w:rFonts w:ascii="Cambria Math" w:eastAsia="標楷體" w:hAnsi="Cambria Math" w:cs="Times New Roman"/>
            <w:color w:val="FF0000"/>
            <w:szCs w:val="24"/>
            <w:lang w:eastAsia="zh-CN"/>
          </w:rPr>
          <m:t>λ</m:t>
        </m:r>
      </m:oMath>
      <w:r w:rsidR="00D31A1A" w:rsidRPr="00D31A1A">
        <w:rPr>
          <w:rFonts w:ascii="標楷體" w:eastAsia="標楷體" w:hAnsi="標楷體" w:cs="Times New Roman" w:hint="eastAsia"/>
          <w:color w:val="FF0000"/>
          <w:szCs w:val="24"/>
        </w:rPr>
        <w:t xml:space="preserve"> 均表示為發生率</w:t>
      </w:r>
      <w:r w:rsidR="00D31A1A" w:rsidRPr="006C3797">
        <w:rPr>
          <w:rFonts w:ascii="標楷體" w:eastAsia="標楷體" w:hAnsi="標楷體" w:cs="Times New Roman" w:hint="eastAsia"/>
          <w:color w:val="FF0000"/>
          <w:szCs w:val="24"/>
        </w:rPr>
        <w:t>，因此</w:t>
      </w:r>
      <w:r w:rsidR="006C3797" w:rsidRPr="006C3797">
        <w:rPr>
          <w:rFonts w:ascii="標楷體" w:eastAsia="標楷體" w:hAnsi="標楷體" w:cs="Times New Roman" w:hint="eastAsia"/>
          <w:color w:val="FF0000"/>
          <w:szCs w:val="24"/>
        </w:rPr>
        <w:t>機率密度函數為，</w:t>
      </w:r>
    </w:p>
    <w:p w14:paraId="6CF45E31" w14:textId="377E6B61" w:rsidR="006C3797" w:rsidRPr="0013067C" w:rsidRDefault="00C75312" w:rsidP="006C3797">
      <w:pPr>
        <w:ind w:left="-567" w:rightChars="-260" w:right="-624"/>
        <w:rPr>
          <w:rFonts w:ascii="標楷體" w:eastAsia="DengXian" w:hAnsi="標楷體" w:cs="Times New Roman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X=k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λt)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λt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k!</m:t>
              </m:r>
            </m:den>
          </m:f>
        </m:oMath>
      </m:oMathPara>
    </w:p>
    <w:p w14:paraId="07EA4275" w14:textId="41042A4B" w:rsidR="0013067C" w:rsidRDefault="0013067C" w:rsidP="006C3797">
      <w:pPr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</w:p>
    <w:p w14:paraId="7859B700" w14:textId="1F18C750" w:rsidR="0013067C" w:rsidRPr="0013067C" w:rsidRDefault="0013067C" w:rsidP="0013067C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sz w:val="32"/>
          <w:szCs w:val="24"/>
          <w:shd w:val="pct15" w:color="auto" w:fill="FFFFFF"/>
          <w:lang w:eastAsia="zh-CN"/>
        </w:rPr>
      </w:pPr>
      <w:r w:rsidRPr="0013067C">
        <w:rPr>
          <w:rFonts w:ascii="Times New Roman" w:eastAsia="DengXian" w:hAnsi="Times New Roman" w:cs="Times New Roman"/>
          <w:b/>
          <w:sz w:val="32"/>
          <w:szCs w:val="24"/>
          <w:shd w:val="pct15" w:color="auto" w:fill="FFFFFF"/>
          <w:lang w:eastAsia="zh-CN"/>
        </w:rPr>
        <w:t>Union</w:t>
      </w:r>
      <w:r w:rsidRPr="0013067C">
        <w:rPr>
          <w:rFonts w:ascii="Times New Roman" w:eastAsia="標楷體" w:hAnsi="Times New Roman" w:cs="Times New Roman"/>
          <w:b/>
          <w:sz w:val="32"/>
          <w:szCs w:val="24"/>
          <w:shd w:val="pct15" w:color="auto" w:fill="FFFFFF"/>
          <w:lang w:eastAsia="zh-CN"/>
        </w:rPr>
        <w:t xml:space="preserve"> Property</w:t>
      </w:r>
    </w:p>
    <w:p w14:paraId="57D74407" w14:textId="1EAC079E" w:rsidR="0013067C" w:rsidRDefault="00D433ED" w:rsidP="00954143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DB4B69">
        <w:rPr>
          <w:rFonts w:ascii="Times New Roman" w:eastAsia="DengXian" w:hAnsi="Times New Roman" w:cs="Times New Roman"/>
          <w:szCs w:val="24"/>
          <w:lang w:eastAsia="zh-CN"/>
        </w:rPr>
        <w:t xml:space="preserve">If </w:t>
      </w:r>
      <w:r w:rsidRPr="00DB4B69">
        <w:rPr>
          <w:rFonts w:ascii="Times New Roman" w:eastAsia="DengXian" w:hAnsi="Times New Roman" w:cs="Times New Roman"/>
          <w:i/>
          <w:szCs w:val="24"/>
          <w:lang w:eastAsia="zh-CN"/>
        </w:rPr>
        <w:t>I</w:t>
      </w:r>
      <w:r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is the union of a finite number of disjoint intervals and the length of the </w:t>
      </w:r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>disjoint intervals, sum up to</w:t>
      </w:r>
      <w:r w:rsidR="00DB4B69" w:rsidRPr="00954143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t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</m:oMath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and k is the number of arrivals in </w:t>
      </w:r>
      <w:r w:rsidR="00DB4B69" w:rsidRPr="00DB4B69">
        <w:rPr>
          <w:rFonts w:ascii="Times New Roman" w:eastAsia="DengXian" w:hAnsi="Times New Roman" w:cs="Times New Roman"/>
          <w:i/>
          <w:szCs w:val="24"/>
          <w:lang w:eastAsia="zh-CN"/>
        </w:rPr>
        <w:t>I</w:t>
      </w:r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from </w:t>
      </w:r>
      <w:proofErr w:type="spellStart"/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>poisson</w:t>
      </w:r>
      <w:proofErr w:type="spellEnd"/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process with rate </w:t>
      </w:r>
      <m:oMath>
        <m:r>
          <w:rPr>
            <w:rFonts w:ascii="Cambria Math" w:eastAsia="標楷體" w:hAnsi="Cambria Math" w:cs="Times New Roman"/>
            <w:szCs w:val="24"/>
            <w:lang w:eastAsia="zh-CN"/>
          </w:rPr>
          <m:t>λ</m:t>
        </m:r>
      </m:oMath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 xml:space="preserve">, the </w:t>
      </w:r>
      <w:r w:rsidR="00DB4B69" w:rsidRPr="00DB4B69">
        <w:rPr>
          <w:rFonts w:ascii="Times New Roman" w:eastAsia="DengXian" w:hAnsi="Times New Roman" w:cs="Times New Roman"/>
          <w:i/>
          <w:szCs w:val="24"/>
          <w:lang w:eastAsia="zh-CN"/>
        </w:rPr>
        <w:t>k</w:t>
      </w:r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has the </w:t>
      </w:r>
      <w:proofErr w:type="spellStart"/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>poisson</w:t>
      </w:r>
      <w:proofErr w:type="spellEnd"/>
      <w:r w:rsidR="00DB4B69"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distribution with parameter </w:t>
      </w:r>
      <m:oMath>
        <m:r>
          <w:rPr>
            <w:rFonts w:ascii="Cambria Math" w:eastAsia="標楷體" w:hAnsi="Cambria Math" w:cs="Times New Roman"/>
            <w:szCs w:val="24"/>
            <w:lang w:eastAsia="zh-CN"/>
          </w:rPr>
          <m:t>λt</m:t>
        </m:r>
      </m:oMath>
    </w:p>
    <w:p w14:paraId="28FB3FC7" w14:textId="0A4A5B80" w:rsidR="00DB4B69" w:rsidRDefault="00DB4B69" w:rsidP="00DB4B69">
      <w:pPr>
        <w:ind w:left="-567" w:rightChars="-260" w:right="-624"/>
        <w:jc w:val="both"/>
        <w:rPr>
          <w:rFonts w:ascii="Times New Roman" w:eastAsia="DengXian" w:hAnsi="Times New Roman" w:cs="Times New Roman"/>
          <w:szCs w:val="24"/>
        </w:rPr>
      </w:pPr>
      <w:r w:rsidRPr="00662976">
        <w:rPr>
          <w:rFonts w:ascii="Times New Roman" w:eastAsia="標楷體" w:hAnsi="Times New Roman" w:cs="Times New Roman"/>
          <w:szCs w:val="24"/>
        </w:rPr>
        <w:t>意思就是在</w:t>
      </w:r>
      <w:r w:rsidR="00954143" w:rsidRPr="00662976">
        <w:rPr>
          <w:rFonts w:ascii="Times New Roman" w:eastAsia="標楷體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</m:oMath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 xml:space="preserve"> 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時間間隔發生了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k1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次事件，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  <w:iCs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</m:oMath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 xml:space="preserve"> 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時間間隔發生了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 xml:space="preserve">k2 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次事件，分別屬於</w:t>
      </w:r>
      <w:proofErr w:type="spellStart"/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poisson</w:t>
      </w:r>
      <w:proofErr w:type="spellEnd"/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，而且有同一</w:t>
      </w:r>
      <w:proofErr w:type="gramStart"/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個</w:t>
      </w:r>
      <w:proofErr w:type="gramEnd"/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>發生率</w:t>
      </w:r>
      <w:r w:rsidR="00954143" w:rsidRPr="00662976">
        <w:rPr>
          <w:rFonts w:ascii="Times New Roman" w:eastAsia="標楷體" w:hAnsi="Times New Roman" w:cs="Times New Roman"/>
          <w:bCs/>
          <w:iCs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λ</m:t>
        </m:r>
      </m:oMath>
      <w:r w:rsidR="00954143" w:rsidRPr="00662976">
        <w:rPr>
          <w:rFonts w:ascii="Times New Roman" w:eastAsia="標楷體" w:hAnsi="Times New Roman" w:cs="Times New Roman"/>
          <w:szCs w:val="24"/>
        </w:rPr>
        <w:t>。加總</w:t>
      </w:r>
      <w:r w:rsidR="00662976" w:rsidRPr="00662976">
        <w:rPr>
          <w:rFonts w:ascii="Times New Roman" w:eastAsia="標楷體" w:hAnsi="Times New Roman" w:cs="Times New Roman"/>
          <w:bCs/>
          <w:iCs/>
          <w:szCs w:val="24"/>
        </w:rPr>
        <w:t>k1</w:t>
      </w:r>
      <w:r w:rsidR="00662976" w:rsidRPr="00662976">
        <w:rPr>
          <w:rFonts w:ascii="Times New Roman" w:eastAsia="標楷體" w:hAnsi="Times New Roman" w:cs="Times New Roman"/>
          <w:bCs/>
          <w:iCs/>
          <w:szCs w:val="24"/>
        </w:rPr>
        <w:t>和</w:t>
      </w:r>
      <w:r w:rsidR="00662976" w:rsidRPr="00662976">
        <w:rPr>
          <w:rFonts w:ascii="Times New Roman" w:eastAsia="標楷體" w:hAnsi="Times New Roman" w:cs="Times New Roman"/>
          <w:bCs/>
          <w:iCs/>
          <w:szCs w:val="24"/>
        </w:rPr>
        <w:t>k2</w:t>
      </w:r>
      <w:r w:rsidR="00662976" w:rsidRPr="00662976">
        <w:rPr>
          <w:rFonts w:ascii="Times New Roman" w:eastAsia="標楷體" w:hAnsi="Times New Roman" w:cs="Times New Roman"/>
          <w:szCs w:val="24"/>
        </w:rPr>
        <w:t>，也同屬於</w:t>
      </w:r>
      <w:proofErr w:type="spellStart"/>
      <w:r w:rsidR="00662976" w:rsidRPr="00662976">
        <w:rPr>
          <w:rFonts w:ascii="Times New Roman" w:eastAsia="標楷體" w:hAnsi="Times New Roman" w:cs="Times New Roman"/>
          <w:szCs w:val="24"/>
        </w:rPr>
        <w:t>poisson</w:t>
      </w:r>
      <w:proofErr w:type="spellEnd"/>
      <w:r w:rsidR="00662976" w:rsidRPr="00662976">
        <w:rPr>
          <w:rFonts w:ascii="Times New Roman" w:eastAsia="標楷體" w:hAnsi="Times New Roman" w:cs="Times New Roman"/>
          <w:szCs w:val="24"/>
        </w:rPr>
        <w:t>，此時為</w:t>
      </w:r>
      <w:r w:rsidR="00662976" w:rsidRPr="00662976">
        <w:rPr>
          <w:rFonts w:ascii="Times New Roman" w:eastAsia="標楷體" w:hAnsi="Times New Roman" w:cs="Times New Roman"/>
          <w:szCs w:val="24"/>
        </w:rPr>
        <w:t xml:space="preserve"> </w:t>
      </w:r>
      <m:oMath>
        <m:r>
          <w:rPr>
            <w:rFonts w:ascii="Cambria Math" w:eastAsia="標楷體" w:hAnsi="Cambria Math" w:cs="Times New Roman"/>
            <w:szCs w:val="24"/>
          </w:rPr>
          <m:t>λ(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)</m:t>
        </m:r>
      </m:oMath>
      <w:r w:rsidR="00662976" w:rsidRPr="00662976">
        <w:rPr>
          <w:rFonts w:ascii="Times New Roman" w:eastAsia="標楷體" w:hAnsi="Times New Roman" w:cs="Times New Roman"/>
          <w:szCs w:val="24"/>
        </w:rPr>
        <w:t>。</w:t>
      </w:r>
    </w:p>
    <w:p w14:paraId="61A4E56F" w14:textId="7CB2CC48" w:rsidR="00662976" w:rsidRDefault="00662976" w:rsidP="001740F1">
      <w:pPr>
        <w:spacing w:afterLines="50" w:after="180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447011F9" wp14:editId="3F8216D5">
            <wp:extent cx="3241963" cy="11117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527" cy="11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3DD5D" w14:textId="4D6814F6" w:rsidR="00662976" w:rsidRDefault="00662976" w:rsidP="000F6CD8">
      <w:pPr>
        <w:spacing w:afterLines="50" w:after="180"/>
        <w:ind w:left="-567" w:rightChars="-260" w:right="-624"/>
        <w:rPr>
          <w:rFonts w:ascii="Times New Roman" w:eastAsia="標楷體" w:hAnsi="Times New Roman" w:cs="Times New Roman"/>
          <w:b/>
          <w:bCs/>
          <w:iCs/>
          <w:szCs w:val="24"/>
          <w:shd w:val="pct15" w:color="auto" w:fill="FFFFFF"/>
        </w:rPr>
      </w:pPr>
      <w:r w:rsidRPr="001740F1"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</w:rPr>
        <w:t>P</w:t>
      </w:r>
      <w:r w:rsidRPr="001740F1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</w:rPr>
        <w:t xml:space="preserve">roof: </w:t>
      </w:r>
      <w:r w:rsidRPr="00AA0FE7">
        <w:rPr>
          <w:rFonts w:ascii="標楷體" w:eastAsia="標楷體" w:hAnsi="標楷體" w:cs="Times New Roman" w:hint="eastAsia"/>
          <w:szCs w:val="24"/>
          <w:shd w:val="pct15" w:color="auto" w:fill="FFFFFF"/>
        </w:rPr>
        <w:t>假設</w:t>
      </w:r>
      <w:r w:rsidR="001740F1" w:rsidRPr="00AA0FE7">
        <w:rPr>
          <w:rFonts w:ascii="Times New Roman" w:eastAsia="DengXian" w:hAnsi="Times New Roman" w:cs="Times New Roman" w:hint="eastAsia"/>
          <w:szCs w:val="24"/>
          <w:shd w:val="pct15" w:color="auto" w:fill="FFFFFF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  <w:iCs/>
                <w:szCs w:val="24"/>
                <w:shd w:val="pct15" w:color="auto" w:fill="FFFFFF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shd w:val="pct15" w:color="auto" w:fill="FFFFFF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shd w:val="pct15" w:color="auto" w:fill="FFFFFF"/>
              </w:rPr>
              <m:t>1</m:t>
            </m:r>
          </m:sub>
        </m:sSub>
      </m:oMath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 xml:space="preserve"> </w:t>
      </w:r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>時間間隔發生了</w:t>
      </w:r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>k1</w:t>
      </w:r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>次事件</w:t>
      </w:r>
      <w:r w:rsidR="001740F1" w:rsidRPr="00AA0FE7">
        <w:rPr>
          <w:rFonts w:ascii="DengXian" w:eastAsia="DengXian" w:hAnsi="DengXian" w:cs="Times New Roman" w:hint="eastAsia"/>
          <w:bCs/>
          <w:iCs/>
          <w:szCs w:val="24"/>
          <w:shd w:val="pct15" w:color="auto" w:fill="FFFFFF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bCs/>
                <w:i/>
                <w:iCs/>
                <w:szCs w:val="24"/>
                <w:shd w:val="pct15" w:color="auto" w:fill="FFFFFF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shd w:val="pct15" w:color="auto" w:fill="FFFFFF"/>
              </w:rPr>
              <m:t>t</m:t>
            </m:r>
          </m:e>
          <m:sub>
            <m:r>
              <w:rPr>
                <w:rFonts w:ascii="Cambria Math" w:eastAsia="標楷體" w:hAnsi="Cambria Math" w:cs="Times New Roman"/>
                <w:szCs w:val="24"/>
                <w:shd w:val="pct15" w:color="auto" w:fill="FFFFFF"/>
              </w:rPr>
              <m:t>2</m:t>
            </m:r>
          </m:sub>
        </m:sSub>
      </m:oMath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 xml:space="preserve"> </w:t>
      </w:r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>時間間隔發生了</w:t>
      </w:r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 xml:space="preserve">k2 </w:t>
      </w:r>
      <w:r w:rsidR="001740F1" w:rsidRPr="00AA0FE7">
        <w:rPr>
          <w:rFonts w:ascii="Times New Roman" w:eastAsia="標楷體" w:hAnsi="Times New Roman" w:cs="Times New Roman"/>
          <w:bCs/>
          <w:iCs/>
          <w:szCs w:val="24"/>
          <w:shd w:val="pct15" w:color="auto" w:fill="FFFFFF"/>
        </w:rPr>
        <w:t>次事件</w:t>
      </w:r>
    </w:p>
    <w:p w14:paraId="19D2D627" w14:textId="7AC775EF" w:rsidR="000F6CD8" w:rsidRPr="009175FC" w:rsidRDefault="00C75312" w:rsidP="000F6CD8">
      <w:pPr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K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=k</m:t>
                  </m:r>
                  <m:r>
                    <w:rPr>
                      <w:rFonts w:ascii="Cambria Math" w:eastAsia="DengXian" w:hAnsi="Cambria Math" w:cs="Times New Roman"/>
                      <w:szCs w:val="24"/>
                    </w:rPr>
                    <m:t>, t=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Pr⁡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[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 xml:space="preserve">k1=k, 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, (k2=k-k1, 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)]</m:t>
              </m:r>
            </m:e>
          </m:nary>
        </m:oMath>
      </m:oMathPara>
    </w:p>
    <w:p w14:paraId="51045972" w14:textId="60C57D7B" w:rsidR="009175FC" w:rsidRPr="000F6CD8" w:rsidRDefault="001968AF" w:rsidP="000F6CD8">
      <w:pPr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    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Cs/>
                              <w:i/>
                              <w:iCs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="DengXian" w:hAnsi="Cambria Math" w:cs="Times New Roman"/>
              <w:szCs w:val="24"/>
              <w:lang w:eastAsia="zh-C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 w:cs="Times New Roman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(k-k1)!</m:t>
              </m:r>
            </m:den>
          </m:f>
          <m:r>
            <m:rPr>
              <m:sty m:val="p"/>
            </m:rPr>
            <w:rPr>
              <w:rFonts w:ascii="Cambria Math" w:eastAsia="DengXian" w:hAnsi="Cambria Math" w:cs="Times New Roman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</m:t>
                  </m:r>
                </m:sub>
              </m:sSub>
            </m:sup>
          </m:sSup>
        </m:oMath>
      </m:oMathPara>
    </w:p>
    <w:p w14:paraId="0B276BF2" w14:textId="150FA300" w:rsidR="001968AF" w:rsidRPr="000F6CD8" w:rsidRDefault="00AA0FE7" w:rsidP="001968AF">
      <w:pPr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                             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[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Cs/>
                              <w:i/>
                              <w:iCs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*(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λ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Cs/>
                              <w:i/>
                              <w:iCs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k!(k-k1)!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]</m:t>
              </m:r>
            </m:e>
          </m:nary>
          <m:r>
            <w:rPr>
              <w:rFonts w:ascii="Cambria Math" w:eastAsia="DengXian" w:hAnsi="Cambria Math" w:cs="Times New Roman"/>
              <w:szCs w:val="24"/>
              <w:lang w:eastAsia="zh-C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</m:t>
              </m:r>
              <m:sSub>
                <m:sSubPr>
                  <m:ctrlPr>
                    <w:rPr>
                      <w:rFonts w:ascii="Cambria Math" w:eastAsia="標楷體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+t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Cs w:val="24"/>
                    </w:rPr>
                    <m:t>2)</m:t>
                  </m:r>
                </m:sub>
              </m:sSub>
            </m:sup>
          </m:sSup>
        </m:oMath>
      </m:oMathPara>
    </w:p>
    <w:p w14:paraId="3AD00FFF" w14:textId="1BDF068F" w:rsidR="000F6CD8" w:rsidRPr="00E679E6" w:rsidRDefault="00AA0FE7" w:rsidP="00662976">
      <w:pPr>
        <w:ind w:left="-567" w:rightChars="-260" w:right="-624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k1</m:t>
                    </m:r>
                  </m:e>
                </m:mr>
              </m:m>
              <m:r>
                <w:rPr>
                  <w:rFonts w:ascii="Cambria Math" w:hAnsi="Cambria Math" w:cs="Times New Roman"/>
                  <w:szCs w:val="24"/>
                </w:rPr>
                <m:t>)(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)((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)((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k-k1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λt</m:t>
              </m:r>
            </m:sup>
          </m:sSup>
        </m:oMath>
      </m:oMathPara>
    </w:p>
    <w:p w14:paraId="221E84F1" w14:textId="08C1A982" w:rsidR="00E679E6" w:rsidRPr="000F6CD8" w:rsidRDefault="00E679E6" w:rsidP="00E679E6">
      <w:pPr>
        <w:ind w:left="-567" w:rightChars="-260" w:right="-624"/>
        <w:rPr>
          <w:rFonts w:ascii="Times New Roman" w:hAnsi="Times New Roman" w:cs="Times New Roman"/>
          <w:b/>
          <w:sz w:val="28"/>
          <w:szCs w:val="24"/>
          <w:shd w:val="pct15" w:color="auto" w:fill="FFFFFF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=[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(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k1</m:t>
                    </m:r>
                  </m:e>
                </m:mr>
              </m:m>
              <m:r>
                <w:rPr>
                  <w:rFonts w:ascii="Cambria Math" w:hAnsi="Cambria Math" w:cs="Times New Roman"/>
                  <w:szCs w:val="24"/>
                </w:rPr>
                <m:t>)((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標楷體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標楷體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bCs/>
                              <w:i/>
                              <w:iCs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k-k1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4"/>
                </w:rPr>
                <m:t>]</m:t>
              </m:r>
            </m:e>
          </m:nary>
          <m:r>
            <w:rPr>
              <w:rFonts w:ascii="Cambria Math" w:eastAsia="DengXian" w:hAnsi="Cambria Math" w:cs="Times New Roman"/>
              <w:szCs w:val="24"/>
              <w:lang w:eastAsia="zh-CN"/>
            </w:rPr>
            <m:t>*</m:t>
          </m:r>
          <m:r>
            <w:rPr>
              <w:rFonts w:ascii="Cambria Math" w:hAnsi="Cambria Math" w:cs="Times New Roman"/>
              <w:szCs w:val="24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Cs w:val="24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λt</m:t>
              </m:r>
            </m:sup>
          </m:sSup>
        </m:oMath>
      </m:oMathPara>
    </w:p>
    <w:p w14:paraId="02EEE6F2" w14:textId="038B8EE2" w:rsidR="00E679E6" w:rsidRDefault="007D172D" w:rsidP="00B62657">
      <w:pPr>
        <w:ind w:rightChars="-260" w:right="-624"/>
        <w:rPr>
          <w:noProof/>
          <w:szCs w:val="24"/>
        </w:rPr>
      </w:pPr>
      <w:r w:rsidRPr="007D172D">
        <w:rPr>
          <w:noProof/>
          <w:shd w:val="pct15" w:color="auto" w:fill="FFFFFF"/>
        </w:rPr>
        <w:drawing>
          <wp:anchor distT="0" distB="0" distL="114300" distR="114300" simplePos="0" relativeHeight="251660288" behindDoc="0" locked="0" layoutInCell="1" allowOverlap="1" wp14:anchorId="13689368" wp14:editId="4A3AFE18">
            <wp:simplePos x="0" y="0"/>
            <wp:positionH relativeFrom="rightMargin">
              <wp:align>left</wp:align>
            </wp:positionH>
            <wp:positionV relativeFrom="paragraph">
              <wp:posOffset>-2105660</wp:posOffset>
            </wp:positionV>
            <wp:extent cx="733245" cy="732912"/>
            <wp:effectExtent l="0" t="0" r="0" b="0"/>
            <wp:wrapNone/>
            <wp:docPr id="2" name="圖片 1" descr="Embl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" descr="Emblem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245" cy="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 xml:space="preserve">                                       =</m:t>
        </m:r>
        <m:sSup>
          <m:sSupPr>
            <m:ctrlPr>
              <w:rPr>
                <w:rFonts w:ascii="Cambria Math" w:eastAsia="DengXian" w:hAnsi="Cambria Math" w:cs="Times New Roman"/>
                <w:sz w:val="28"/>
                <w:szCs w:val="24"/>
                <w:lang w:eastAsia="zh-CN"/>
              </w:rPr>
            </m:ctrlPr>
          </m:sSupPr>
          <m:e>
            <m:r>
              <w:rPr>
                <w:rFonts w:ascii="Cambria Math" w:eastAsia="DengXian" w:hAnsi="Cambria Math" w:cs="Times New Roman"/>
                <w:sz w:val="28"/>
                <w:szCs w:val="24"/>
                <w:lang w:eastAsia="zh-CN"/>
              </w:rPr>
              <m:t>(</m:t>
            </m:r>
            <m:sSub>
              <m:sSub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1</m:t>
                </m:r>
              </m:sub>
            </m:sSub>
            <m:r>
              <w:rPr>
                <w:rFonts w:ascii="Cambria Math" w:eastAsia="DengXian" w:hAnsi="Cambria Math" w:cs="Times New Roman"/>
                <w:sz w:val="28"/>
                <w:szCs w:val="24"/>
                <w:lang w:eastAsia="zh-CN"/>
              </w:rPr>
              <m:t>+</m:t>
            </m:r>
            <m:sSub>
              <m:sSubPr>
                <m:ctrlPr>
                  <w:rPr>
                    <w:rFonts w:ascii="Cambria Math" w:eastAsia="標楷體" w:hAnsi="Cambria Math" w:cs="Times New Roman"/>
                    <w:bCs/>
                    <w:i/>
                    <w:iCs/>
                    <w:szCs w:val="24"/>
                    <w:lang w:eastAsia="zh-CN"/>
                  </w:rPr>
                </m:ctrlPr>
              </m:sSubPr>
              <m:e>
                <m:r>
                  <w:rPr>
                    <w:rFonts w:ascii="Cambria Math" w:eastAsia="標楷體" w:hAnsi="Cambria Math" w:cs="Times New Roman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標楷體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="DengXian" w:hAnsi="Cambria Math" w:cs="Times New Roman"/>
                <w:sz w:val="28"/>
                <w:szCs w:val="24"/>
                <w:lang w:eastAsia="zh-CN"/>
              </w:rPr>
              <m:t>)</m:t>
            </m:r>
          </m:e>
          <m:sup>
            <m:r>
              <w:rPr>
                <w:rFonts w:ascii="Cambria Math" w:eastAsia="DengXian" w:hAnsi="Cambria Math" w:cs="Times New Roman"/>
                <w:sz w:val="28"/>
                <w:szCs w:val="24"/>
                <w:lang w:eastAsia="zh-CN"/>
              </w:rPr>
              <m:t>k</m:t>
            </m:r>
          </m:sup>
        </m:sSup>
        <m:r>
          <w:rPr>
            <w:rFonts w:ascii="Cambria Math" w:hAnsi="Cambria Math" w:cs="Times New Roman"/>
            <w:szCs w:val="24"/>
          </w:rPr>
          <m:t>(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Times New Roman"/>
                    <w:szCs w:val="24"/>
                    <w:lang w:eastAsia="zh-C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Cs w:val="24"/>
              </w:rPr>
              <m:t>k!</m:t>
            </m:r>
          </m:den>
        </m:f>
        <m:r>
          <w:rPr>
            <w:rFonts w:ascii="Cambria Math" w:hAnsi="Cambria Math" w:cs="Times New Roman"/>
            <w:szCs w:val="24"/>
          </w:rPr>
          <m:t>)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λt</m:t>
            </m:r>
          </m:sup>
        </m:sSup>
      </m:oMath>
    </w:p>
    <w:p w14:paraId="1BF538F7" w14:textId="2953FA95" w:rsidR="007D172D" w:rsidRPr="00527D00" w:rsidRDefault="007D172D" w:rsidP="00B62657">
      <w:pPr>
        <w:ind w:rightChars="-260" w:right="-624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λt)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λt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               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Q.E.D</m:t>
          </m:r>
        </m:oMath>
      </m:oMathPara>
    </w:p>
    <w:p w14:paraId="15C0E6F2" w14:textId="070F9E3C" w:rsidR="00527D00" w:rsidRDefault="00527D00" w:rsidP="00B62657">
      <w:pPr>
        <w:ind w:rightChars="-260" w:right="-624"/>
        <w:rPr>
          <w:rFonts w:ascii="Times New Roman" w:eastAsia="DengXian" w:hAnsi="Times New Roman" w:cs="Times New Roman"/>
          <w:sz w:val="28"/>
          <w:szCs w:val="24"/>
          <w:shd w:val="pct15" w:color="auto" w:fill="FFFFFF"/>
          <w:lang w:eastAsia="zh-CN"/>
        </w:rPr>
      </w:pPr>
    </w:p>
    <w:p w14:paraId="7D360716" w14:textId="77777777" w:rsidR="00527D00" w:rsidRDefault="00527D00" w:rsidP="00B62657">
      <w:pPr>
        <w:ind w:rightChars="-260" w:right="-624"/>
        <w:rPr>
          <w:rFonts w:ascii="Times New Roman" w:eastAsia="DengXian" w:hAnsi="Times New Roman" w:cs="Times New Roman"/>
          <w:sz w:val="28"/>
          <w:szCs w:val="24"/>
          <w:shd w:val="pct15" w:color="auto" w:fill="FFFFFF"/>
          <w:lang w:eastAsia="zh-CN"/>
        </w:rPr>
      </w:pPr>
    </w:p>
    <w:p w14:paraId="56C357B8" w14:textId="178C93D2" w:rsidR="00527D00" w:rsidRPr="0013067C" w:rsidRDefault="00527D00" w:rsidP="00527D00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sz w:val="32"/>
          <w:szCs w:val="24"/>
          <w:shd w:val="pct15" w:color="auto" w:fill="FFFFFF"/>
          <w:lang w:eastAsia="zh-CN"/>
        </w:rPr>
      </w:pPr>
      <w:r>
        <w:rPr>
          <w:rFonts w:ascii="Times New Roman" w:eastAsia="DengXian" w:hAnsi="Times New Roman" w:cs="Times New Roman"/>
          <w:b/>
          <w:sz w:val="32"/>
          <w:szCs w:val="24"/>
          <w:shd w:val="pct15" w:color="auto" w:fill="FFFFFF"/>
          <w:lang w:eastAsia="zh-CN"/>
        </w:rPr>
        <w:t>Superposition</w:t>
      </w:r>
      <w:r w:rsidRPr="0013067C">
        <w:rPr>
          <w:rFonts w:ascii="Times New Roman" w:eastAsia="標楷體" w:hAnsi="Times New Roman" w:cs="Times New Roman"/>
          <w:b/>
          <w:sz w:val="32"/>
          <w:szCs w:val="24"/>
          <w:shd w:val="pct15" w:color="auto" w:fill="FFFFFF"/>
          <w:lang w:eastAsia="zh-CN"/>
        </w:rPr>
        <w:t xml:space="preserve"> Property</w:t>
      </w:r>
    </w:p>
    <w:p w14:paraId="5981771C" w14:textId="52FDFF98" w:rsidR="00527D00" w:rsidRDefault="006B490F" w:rsidP="006024B9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DB4B69">
        <w:rPr>
          <w:rFonts w:ascii="Times New Roman" w:eastAsia="DengXian" w:hAnsi="Times New Roman" w:cs="Times New Roman"/>
          <w:szCs w:val="24"/>
          <w:lang w:eastAsia="zh-CN"/>
        </w:rPr>
        <w:t xml:space="preserve">If </w:t>
      </w:r>
      <m:oMath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 </m:t>
        </m:r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 </m:t>
        </m:r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A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… </m:t>
        </m:r>
      </m:oMath>
      <w:r w:rsidRPr="00DB4B69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DF454F">
        <w:rPr>
          <w:rFonts w:ascii="Times New Roman" w:eastAsia="DengXian" w:hAnsi="Times New Roman" w:cs="Times New Roman" w:hint="eastAsia"/>
          <w:szCs w:val="24"/>
          <w:lang w:eastAsia="zh-CN"/>
        </w:rPr>
        <w:t>are</w:t>
      </w:r>
      <w:r w:rsidR="00DF454F">
        <w:rPr>
          <w:rFonts w:ascii="Times New Roman" w:eastAsia="DengXian" w:hAnsi="Times New Roman" w:cs="Times New Roman"/>
          <w:szCs w:val="24"/>
          <w:lang w:eastAsia="zh-CN"/>
        </w:rPr>
        <w:t xml:space="preserve"> independent </w:t>
      </w:r>
      <w:r w:rsidR="00DF454F">
        <w:rPr>
          <w:rFonts w:ascii="Times New Roman" w:eastAsia="DengXian" w:hAnsi="Times New Roman" w:cs="Times New Roman" w:hint="eastAsia"/>
          <w:szCs w:val="24"/>
          <w:lang w:eastAsia="zh-CN"/>
        </w:rPr>
        <w:t>poison</w:t>
      </w:r>
      <w:r w:rsidR="00DF454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DF454F">
        <w:rPr>
          <w:rFonts w:ascii="Times New Roman" w:eastAsia="DengXian" w:hAnsi="Times New Roman" w:cs="Times New Roman" w:hint="eastAsia"/>
          <w:szCs w:val="24"/>
          <w:lang w:eastAsia="zh-CN"/>
        </w:rPr>
        <w:t>process</w:t>
      </w:r>
      <w:r w:rsidR="00DF454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DF454F">
        <w:rPr>
          <w:rFonts w:ascii="Times New Roman" w:eastAsia="DengXian" w:hAnsi="Times New Roman" w:cs="Times New Roman" w:hint="eastAsia"/>
          <w:szCs w:val="24"/>
          <w:lang w:eastAsia="zh-CN"/>
        </w:rPr>
        <w:t>with</w:t>
      </w:r>
      <w:r w:rsidR="00DF454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w:r w:rsidR="00DF454F">
        <w:rPr>
          <w:rFonts w:ascii="Times New Roman" w:eastAsia="DengXian" w:hAnsi="Times New Roman" w:cs="Times New Roman" w:hint="eastAsia"/>
          <w:szCs w:val="24"/>
          <w:lang w:eastAsia="zh-CN"/>
        </w:rPr>
        <w:t>rate</w:t>
      </w:r>
      <w:r w:rsidR="00DF454F">
        <w:rPr>
          <w:rFonts w:ascii="Times New Roman" w:eastAsia="DengXian" w:hAnsi="Times New Roman" w:cs="Times New Roman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 xml:space="preserve">,  </m:t>
        </m:r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,</m:t>
        </m:r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 xml:space="preserve"> λ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…</m:t>
        </m:r>
      </m:oMath>
      <w:r w:rsidR="006024B9">
        <w:rPr>
          <w:rFonts w:ascii="Times New Roman" w:eastAsia="DengXian" w:hAnsi="Times New Roman" w:cs="Times New Roman"/>
          <w:bCs/>
          <w:iCs/>
          <w:szCs w:val="24"/>
          <w:lang w:eastAsia="zh-CN"/>
        </w:rPr>
        <w:t xml:space="preserve"> respectively. Then their superposition is also a </w:t>
      </w:r>
      <w:proofErr w:type="spellStart"/>
      <w:r w:rsidR="006024B9">
        <w:rPr>
          <w:rFonts w:ascii="Times New Roman" w:eastAsia="DengXian" w:hAnsi="Times New Roman" w:cs="Times New Roman"/>
          <w:bCs/>
          <w:iCs/>
          <w:szCs w:val="24"/>
          <w:lang w:eastAsia="zh-CN"/>
        </w:rPr>
        <w:t>poisson</w:t>
      </w:r>
      <w:proofErr w:type="spellEnd"/>
      <w:r w:rsidR="006024B9">
        <w:rPr>
          <w:rFonts w:ascii="Times New Roman" w:eastAsia="DengXian" w:hAnsi="Times New Roman" w:cs="Times New Roman"/>
          <w:bCs/>
          <w:iCs/>
          <w:szCs w:val="24"/>
          <w:lang w:eastAsia="zh-CN"/>
        </w:rPr>
        <w:t xml:space="preserve"> process with rate (</w:t>
      </w:r>
      <m:oMath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 xml:space="preserve"> +</m:t>
        </m:r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+</m:t>
        </m:r>
        <m:sSub>
          <m:sSubPr>
            <m:ctrlPr>
              <w:rPr>
                <w:rFonts w:ascii="Cambria Math" w:eastAsia="DengXian" w:hAnsi="Cambria Math" w:cs="Times New Roman"/>
                <w:bCs/>
                <w:i/>
                <w:iCs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 xml:space="preserve"> λ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+…</m:t>
        </m:r>
      </m:oMath>
      <w:r w:rsidR="006024B9">
        <w:rPr>
          <w:rFonts w:ascii="Times New Roman" w:eastAsia="DengXian" w:hAnsi="Times New Roman" w:cs="Times New Roman"/>
          <w:bCs/>
          <w:iCs/>
          <w:szCs w:val="24"/>
          <w:lang w:eastAsia="zh-CN"/>
        </w:rPr>
        <w:t>)</w:t>
      </w:r>
    </w:p>
    <w:p w14:paraId="302C69E8" w14:textId="285CEA69" w:rsidR="006024B9" w:rsidRPr="00437881" w:rsidRDefault="006024B9" w:rsidP="00437881">
      <w:pPr>
        <w:spacing w:afterLines="50" w:after="180"/>
        <w:ind w:left="-567" w:rightChars="-260" w:right="-624"/>
        <w:jc w:val="both"/>
        <w:rPr>
          <w:rFonts w:ascii="Times New Roman" w:eastAsia="標楷體" w:hAnsi="Times New Roman" w:cs="Times New Roman"/>
          <w:szCs w:val="24"/>
          <w:lang w:eastAsia="zh-CN"/>
        </w:rPr>
      </w:pPr>
      <w:r w:rsidRPr="00437881">
        <w:rPr>
          <w:rFonts w:ascii="Times New Roman" w:eastAsia="標楷體" w:hAnsi="Times New Roman" w:cs="Times New Roman"/>
          <w:szCs w:val="24"/>
        </w:rPr>
        <w:t>意思就是</w:t>
      </w:r>
      <w:r w:rsidRPr="00437881">
        <w:rPr>
          <w:rFonts w:ascii="Times New Roman" w:eastAsia="標楷體" w:hAnsi="Times New Roman" w:cs="Times New Roman"/>
          <w:szCs w:val="24"/>
          <w:lang w:eastAsia="zh-CN"/>
        </w:rPr>
        <w:t>有好幾個不同發生率的</w:t>
      </w:r>
      <w:proofErr w:type="spellStart"/>
      <w:r w:rsidRPr="00437881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437881">
        <w:rPr>
          <w:rFonts w:ascii="Times New Roman" w:eastAsia="標楷體" w:hAnsi="Times New Roman" w:cs="Times New Roman"/>
          <w:szCs w:val="24"/>
          <w:lang w:eastAsia="zh-CN"/>
        </w:rPr>
        <w:t xml:space="preserve"> process</w:t>
      </w:r>
      <w:r w:rsidRPr="00437881">
        <w:rPr>
          <w:rFonts w:ascii="Times New Roman" w:eastAsia="標楷體" w:hAnsi="Times New Roman" w:cs="Times New Roman"/>
          <w:szCs w:val="24"/>
          <w:lang w:eastAsia="zh-CN"/>
        </w:rPr>
        <w:t>在同一時間作用，那麽總的來看，也是一個</w:t>
      </w:r>
      <w:proofErr w:type="spellStart"/>
      <w:r w:rsidR="00437881" w:rsidRPr="00437881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="00437881" w:rsidRPr="00437881">
        <w:rPr>
          <w:rFonts w:ascii="Times New Roman" w:eastAsia="標楷體" w:hAnsi="Times New Roman" w:cs="Times New Roman"/>
          <w:szCs w:val="24"/>
          <w:lang w:eastAsia="zh-CN"/>
        </w:rPr>
        <w:t xml:space="preserve"> process</w:t>
      </w:r>
      <w:r w:rsidR="00437881" w:rsidRPr="00437881">
        <w:rPr>
          <w:rFonts w:ascii="Times New Roman" w:eastAsia="標楷體" w:hAnsi="Times New Roman" w:cs="Times New Roman"/>
          <w:szCs w:val="24"/>
          <w:lang w:eastAsia="zh-CN"/>
        </w:rPr>
        <w:t>，如下圖所示，</w:t>
      </w:r>
    </w:p>
    <w:p w14:paraId="75434148" w14:textId="478A749B" w:rsidR="006024B9" w:rsidRDefault="00437881" w:rsidP="00437881">
      <w:pPr>
        <w:spacing w:afterLines="50" w:after="180"/>
        <w:ind w:left="-567" w:rightChars="-260" w:right="-624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eastAsia="DengXian" w:hAnsi="Times New Roman" w:cs="Times New Roman" w:hint="eastAsia"/>
          <w:noProof/>
          <w:szCs w:val="24"/>
        </w:rPr>
        <w:drawing>
          <wp:inline distT="0" distB="0" distL="0" distR="0" wp14:anchorId="0969C960" wp14:editId="57E90BCE">
            <wp:extent cx="3429230" cy="10737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70" cy="10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93EB" w14:textId="1FA872DF" w:rsidR="00397635" w:rsidRDefault="00397635" w:rsidP="00397635">
      <w:pPr>
        <w:spacing w:afterLines="50" w:after="180"/>
        <w:ind w:left="-567" w:rightChars="-260" w:right="-624"/>
        <w:rPr>
          <w:rFonts w:ascii="Times New Roman" w:eastAsia="標楷體" w:hAnsi="Times New Roman" w:cs="Times New Roman"/>
          <w:b/>
          <w:bCs/>
          <w:iCs/>
          <w:szCs w:val="24"/>
          <w:shd w:val="pct15" w:color="auto" w:fill="FFFFFF"/>
        </w:rPr>
      </w:pPr>
      <w:r w:rsidRPr="001740F1">
        <w:rPr>
          <w:rFonts w:ascii="Times New Roman" w:eastAsia="DengXian" w:hAnsi="Times New Roman" w:cs="Times New Roman" w:hint="eastAsia"/>
          <w:b/>
          <w:sz w:val="28"/>
          <w:szCs w:val="24"/>
          <w:shd w:val="pct15" w:color="auto" w:fill="FFFFFF"/>
        </w:rPr>
        <w:t>P</w:t>
      </w:r>
      <w:r w:rsidRPr="001740F1"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</w:rPr>
        <w:t>roof</w:t>
      </w:r>
      <w:r>
        <w:rPr>
          <w:rFonts w:ascii="Times New Roman" w:eastAsia="DengXian" w:hAnsi="Times New Roman" w:cs="Times New Roman"/>
          <w:b/>
          <w:sz w:val="28"/>
          <w:szCs w:val="24"/>
          <w:shd w:val="pct15" w:color="auto" w:fill="FFFFFF"/>
        </w:rPr>
        <w:t xml:space="preserve"> </w:t>
      </w:r>
    </w:p>
    <w:p w14:paraId="187DD80F" w14:textId="7239C040" w:rsidR="00397635" w:rsidRPr="009175FC" w:rsidRDefault="00C75312" w:rsidP="00397635">
      <w:pPr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Cs w:val="24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 w:hint="eastAsia"/>
                      <w:szCs w:val="24"/>
                      <w:lang w:eastAsia="zh-CN"/>
                    </w:rPr>
                    <m:t>K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=k</m:t>
                  </m:r>
                  <m:r>
                    <w:rPr>
                      <w:rFonts w:ascii="Cambria Math" w:eastAsia="DengXian" w:hAnsi="Cambria Math" w:cs="Times New Roman"/>
                      <w:szCs w:val="24"/>
                    </w:rPr>
                    <m:t>, T=</m:t>
                  </m:r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Pr⁡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[</m:t>
              </m:r>
              <m:d>
                <m:dPr>
                  <m:ctrlPr>
                    <w:rPr>
                      <w:rFonts w:ascii="Cambria Math" w:eastAsia="DengXian" w:hAnsi="Cambria Math" w:cs="Times New Roman"/>
                      <w:i/>
                      <w:szCs w:val="24"/>
                      <w:lang w:eastAsia="zh-CN"/>
                    </w:rPr>
                  </m:ctrlPr>
                </m:dPr>
                <m:e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k1=k1,T</m:t>
                  </m:r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=t</m:t>
                  </m:r>
                </m:e>
              </m:d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, (k2=k-k1, T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=t</m:t>
              </m:r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)]</m:t>
              </m:r>
            </m:e>
          </m:nary>
        </m:oMath>
      </m:oMathPara>
    </w:p>
    <w:p w14:paraId="6E396EC5" w14:textId="4C40E6E1" w:rsidR="006D479E" w:rsidRPr="000F6CD8" w:rsidRDefault="00EB376D" w:rsidP="006D479E">
      <w:pPr>
        <w:ind w:left="-567" w:rightChars="-260" w:right="-624"/>
        <w:rPr>
          <w:rFonts w:ascii="標楷體" w:eastAsia="DengXian" w:hAnsi="標楷體" w:cs="Times New Roman"/>
          <w:szCs w:val="24"/>
          <w:lang w:eastAsia="zh-CN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            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DengXian" w:hAnsi="Cambria Math" w:cs="Times New Roman"/>
                              <w:bCs/>
                              <w:i/>
                              <w:iCs/>
                              <w:szCs w:val="24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szCs w:val="24"/>
                              <w:lang w:eastAsia="zh-CN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DengXian" w:hAnsi="Cambria Math" w:cs="Times New Roman"/>
                              <w:szCs w:val="24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t)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k!</m:t>
                  </m:r>
                </m:den>
              </m:f>
            </m:e>
          </m:nary>
          <m:r>
            <w:rPr>
              <w:rFonts w:ascii="Cambria Math" w:eastAsia="DengXian" w:hAnsi="Cambria Math" w:cs="Times New Roman"/>
              <w:szCs w:val="24"/>
              <w:lang w:eastAsia="zh-C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t)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k-k1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(k-k1)!</m:t>
              </m:r>
            </m:den>
          </m:f>
          <m:r>
            <m:rPr>
              <m:sty m:val="p"/>
            </m:rPr>
            <w:rPr>
              <w:rFonts w:ascii="Cambria Math" w:eastAsia="DengXian" w:hAnsi="Cambria Math" w:cs="Times New Roman"/>
              <w:szCs w:val="24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t</m:t>
              </m:r>
            </m:sup>
          </m:sSup>
        </m:oMath>
      </m:oMathPara>
    </w:p>
    <w:p w14:paraId="116AB88C" w14:textId="2CF62061" w:rsidR="005D00CD" w:rsidRPr="00E679E6" w:rsidRDefault="005D00CD" w:rsidP="005D00CD">
      <w:pPr>
        <w:ind w:left="-567" w:rightChars="-260" w:right="-624"/>
        <w:rPr>
          <w:rFonts w:ascii="Times New Roman" w:hAnsi="Times New Roman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              =</m:t>
          </m:r>
          <m:nary>
            <m:naryPr>
              <m:chr m:val="∑"/>
              <m:limLoc m:val="undOvr"/>
              <m:ctrlPr>
                <w:rPr>
                  <w:rFonts w:ascii="Cambria Math" w:eastAsia="DengXian" w:hAnsi="Cambria Math" w:cs="Times New Roman"/>
                  <w:szCs w:val="24"/>
                  <w:lang w:eastAsia="zh-CN"/>
                </w:rPr>
              </m:ctrlPr>
            </m:naryPr>
            <m: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k1=0</m:t>
              </m:r>
            </m:sub>
            <m:sup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DengXian" w:hAnsi="Cambria Math" w:cs="Times New Roman"/>
                          <w:bCs/>
                          <w:i/>
                          <w:iCs/>
                          <w:szCs w:val="24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DengXian" w:hAnsi="Cambria Math" w:cs="Times New Roman"/>
                          <w:szCs w:val="24"/>
                          <w:lang w:eastAsia="zh-CN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k-k1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* 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Times New Roman"/>
                          <w:szCs w:val="24"/>
                          <w:lang w:eastAsia="zh-C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Cs w:val="24"/>
                </w:rPr>
                <m:t>)e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-(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+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)t</m:t>
              </m:r>
            </m:sup>
          </m:sSup>
        </m:oMath>
      </m:oMathPara>
    </w:p>
    <w:p w14:paraId="5B9EEBB7" w14:textId="7944F1C4" w:rsidR="00EB376D" w:rsidRPr="00527D00" w:rsidRDefault="00EB376D" w:rsidP="00EB376D">
      <w:pPr>
        <w:ind w:rightChars="-260" w:right="-624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DengXian" w:hAnsi="Cambria Math" w:cs="Times New Roman"/>
              <w:szCs w:val="24"/>
              <w:lang w:eastAsia="zh-CN"/>
            </w:rPr>
            <m:t xml:space="preserve">                                                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[(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+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DengXian" w:hAnsi="Cambria Math" w:cs="Times New Roman"/>
                  <w:szCs w:val="24"/>
                  <w:lang w:eastAsia="zh-CN"/>
                </w:rPr>
                <m:t>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t]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Cs w:val="24"/>
                </w:rPr>
                <m:t>k!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</m:t>
              </m:r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DengXian" w:hAnsi="Cambria Math" w:cs="Times New Roman"/>
                  <w:szCs w:val="24"/>
                  <w:lang w:eastAsia="zh-CN"/>
                </w:rPr>
                <m:t xml:space="preserve"> +</m:t>
              </m:r>
              <m:sSub>
                <m:sSubPr>
                  <m:ctrlPr>
                    <w:rPr>
                      <w:rFonts w:ascii="Cambria Math" w:eastAsia="DengXian" w:hAnsi="Cambria Math" w:cs="Times New Roman"/>
                      <w:bCs/>
                      <w:i/>
                      <w:iCs/>
                      <w:szCs w:val="24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Cs w:val="24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eastAsia="DengXian" w:hAnsi="Cambria Math" w:cs="Times New Roman"/>
                      <w:szCs w:val="24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eastAsia="標楷體" w:hAnsi="Cambria Math" w:cs="Times New Roman"/>
                  <w:szCs w:val="24"/>
                  <w:lang w:eastAsia="zh-CN"/>
                </w:rPr>
                <m:t>)t</m:t>
              </m:r>
            </m:sup>
          </m:sSup>
          <m:r>
            <w:rPr>
              <w:rFonts w:ascii="Cambria Math" w:hAnsi="Cambria Math" w:cs="Times New Roman"/>
              <w:szCs w:val="24"/>
            </w:rPr>
            <m:t xml:space="preserve">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Q.E.D</m:t>
          </m:r>
        </m:oMath>
      </m:oMathPara>
    </w:p>
    <w:p w14:paraId="25A829FD" w14:textId="64FBF150" w:rsidR="00397635" w:rsidRDefault="00397635" w:rsidP="005D00CD">
      <w:pPr>
        <w:ind w:left="-567" w:rightChars="-260" w:right="-624"/>
        <w:rPr>
          <w:rFonts w:ascii="Times New Roman" w:hAnsi="Times New Roman" w:cs="Times New Roman"/>
          <w:szCs w:val="24"/>
        </w:rPr>
      </w:pPr>
    </w:p>
    <w:p w14:paraId="30656B19" w14:textId="3DCA5A2D" w:rsidR="00EB376D" w:rsidRDefault="00EB376D" w:rsidP="005D00CD">
      <w:pPr>
        <w:ind w:left="-567" w:rightChars="-260" w:right="-624"/>
        <w:rPr>
          <w:rFonts w:ascii="Times New Roman" w:hAnsi="Times New Roman" w:cs="Times New Roman"/>
          <w:szCs w:val="24"/>
        </w:rPr>
      </w:pPr>
    </w:p>
    <w:p w14:paraId="16F23DC0" w14:textId="55303DEF" w:rsidR="00EB376D" w:rsidRDefault="00EB376D" w:rsidP="005D00CD">
      <w:pPr>
        <w:ind w:left="-567" w:rightChars="-260" w:right="-624"/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  <w:shd w:val="pct15" w:color="auto" w:fill="FFFFFF"/>
          <w:lang w:eastAsia="zh-CN"/>
        </w:rPr>
      </w:pPr>
      <w:r w:rsidRPr="00EB376D">
        <w:rPr>
          <w:rFonts w:ascii="Times New Roman" w:eastAsia="標楷體" w:hAnsi="Times New Roman" w:cs="Times New Roman"/>
          <w:b/>
          <w:color w:val="000000" w:themeColor="text1"/>
          <w:sz w:val="28"/>
          <w:szCs w:val="24"/>
          <w:shd w:val="pct15" w:color="auto" w:fill="FFFFFF"/>
          <w:lang w:eastAsia="zh-CN"/>
        </w:rPr>
        <w:lastRenderedPageBreak/>
        <w:t>Conclusion</w:t>
      </w:r>
    </w:p>
    <w:p w14:paraId="36C4DC48" w14:textId="3943838F" w:rsidR="00EB376D" w:rsidRDefault="00EB376D" w:rsidP="005D00CD">
      <w:pPr>
        <w:ind w:left="-567" w:rightChars="-260" w:right="-624"/>
        <w:rPr>
          <w:rFonts w:ascii="Times New Roman" w:eastAsia="DengXian" w:hAnsi="Times New Roman" w:cs="Times New Roman"/>
          <w:b/>
          <w:color w:val="000000" w:themeColor="text1"/>
          <w:sz w:val="28"/>
          <w:szCs w:val="24"/>
          <w:shd w:val="pct15" w:color="auto" w:fill="FFFFFF"/>
          <w:lang w:eastAsia="zh-CN"/>
        </w:rPr>
      </w:pPr>
    </w:p>
    <w:p w14:paraId="6E1AD0C6" w14:textId="4A5A0B0C" w:rsidR="00EB376D" w:rsidRPr="0021598D" w:rsidRDefault="009E39EB" w:rsidP="0021598D">
      <w:pPr>
        <w:pStyle w:val="a4"/>
        <w:numPr>
          <w:ilvl w:val="0"/>
          <w:numId w:val="11"/>
        </w:numPr>
        <w:spacing w:afterLines="50" w:after="180"/>
        <w:ind w:leftChars="0" w:left="-85" w:rightChars="-260" w:right="-624" w:hanging="482"/>
        <w:jc w:val="both"/>
        <w:rPr>
          <w:rFonts w:ascii="Times New Roman" w:eastAsia="標楷體" w:hAnsi="Times New Roman" w:cs="Times New Roman"/>
          <w:szCs w:val="24"/>
        </w:rPr>
      </w:pPr>
      <w:r w:rsidRPr="0021598D">
        <w:rPr>
          <w:rFonts w:ascii="Times New Roman" w:eastAsia="標楷體" w:hAnsi="Times New Roman" w:cs="Times New Roman"/>
          <w:b/>
          <w:szCs w:val="24"/>
        </w:rPr>
        <w:t>Union</w:t>
      </w:r>
      <w:r w:rsidRPr="0021598D">
        <w:rPr>
          <w:rFonts w:ascii="Times New Roman" w:eastAsia="標楷體" w:hAnsi="Times New Roman" w:cs="Times New Roman"/>
          <w:szCs w:val="24"/>
        </w:rPr>
        <w:t xml:space="preserve">: </w:t>
      </w:r>
      <w:r w:rsidRPr="0021598D">
        <w:rPr>
          <w:rFonts w:ascii="Times New Roman" w:eastAsia="標楷體" w:hAnsi="Times New Roman" w:cs="Times New Roman"/>
          <w:szCs w:val="24"/>
        </w:rPr>
        <w:t>在不同時間間隔中發生的</w:t>
      </w:r>
      <w:proofErr w:type="spellStart"/>
      <w:r w:rsidRPr="0021598D">
        <w:rPr>
          <w:rFonts w:ascii="Times New Roman" w:eastAsia="標楷體" w:hAnsi="Times New Roman" w:cs="Times New Roman"/>
          <w:szCs w:val="24"/>
        </w:rPr>
        <w:t>poisson</w:t>
      </w:r>
      <w:proofErr w:type="spellEnd"/>
      <w:r w:rsidRPr="0021598D">
        <w:rPr>
          <w:rFonts w:ascii="Times New Roman" w:eastAsia="標楷體" w:hAnsi="Times New Roman" w:cs="Times New Roman"/>
          <w:szCs w:val="24"/>
        </w:rPr>
        <w:t xml:space="preserve"> process </w:t>
      </w:r>
      <w:r w:rsidRPr="0021598D">
        <w:rPr>
          <w:rFonts w:ascii="Times New Roman" w:eastAsia="標楷體" w:hAnsi="Times New Roman" w:cs="Times New Roman"/>
          <w:szCs w:val="24"/>
        </w:rPr>
        <w:t>加總起來，結果仍為</w:t>
      </w:r>
      <w:proofErr w:type="spellStart"/>
      <w:r w:rsidRPr="0021598D">
        <w:rPr>
          <w:rFonts w:ascii="Times New Roman" w:eastAsia="標楷體" w:hAnsi="Times New Roman" w:cs="Times New Roman"/>
          <w:szCs w:val="24"/>
        </w:rPr>
        <w:t>poisson</w:t>
      </w:r>
      <w:proofErr w:type="spellEnd"/>
      <w:r w:rsidRPr="0021598D">
        <w:rPr>
          <w:rFonts w:ascii="Times New Roman" w:eastAsia="標楷體" w:hAnsi="Times New Roman" w:cs="Times New Roman"/>
          <w:szCs w:val="24"/>
        </w:rPr>
        <w:t xml:space="preserve"> process</w:t>
      </w:r>
      <w:r w:rsidRPr="0021598D">
        <w:rPr>
          <w:rFonts w:ascii="Times New Roman" w:eastAsia="標楷體" w:hAnsi="Times New Roman" w:cs="Times New Roman"/>
          <w:szCs w:val="24"/>
        </w:rPr>
        <w:t>，前提是發生率相同。</w:t>
      </w:r>
    </w:p>
    <w:p w14:paraId="2DB991BC" w14:textId="319ACBE6" w:rsidR="009E39EB" w:rsidRPr="0021598D" w:rsidRDefault="009E39EB" w:rsidP="0021598D">
      <w:pPr>
        <w:pStyle w:val="a4"/>
        <w:numPr>
          <w:ilvl w:val="0"/>
          <w:numId w:val="11"/>
        </w:numPr>
        <w:spacing w:afterLines="50" w:after="180"/>
        <w:ind w:leftChars="0" w:left="-85" w:rightChars="-260" w:right="-624" w:hanging="482"/>
        <w:jc w:val="both"/>
        <w:rPr>
          <w:rFonts w:ascii="Times New Roman" w:eastAsia="標楷體" w:hAnsi="Times New Roman" w:cs="Times New Roman"/>
          <w:szCs w:val="24"/>
        </w:rPr>
      </w:pPr>
      <w:r w:rsidRPr="0021598D">
        <w:rPr>
          <w:rFonts w:ascii="Times New Roman" w:eastAsia="標楷體" w:hAnsi="Times New Roman" w:cs="Times New Roman"/>
          <w:b/>
          <w:szCs w:val="24"/>
          <w:lang w:eastAsia="zh-CN"/>
        </w:rPr>
        <w:t>Superposition</w:t>
      </w:r>
      <w:r w:rsidRPr="0021598D">
        <w:rPr>
          <w:rFonts w:ascii="Times New Roman" w:eastAsia="標楷體" w:hAnsi="Times New Roman" w:cs="Times New Roman"/>
          <w:szCs w:val="24"/>
        </w:rPr>
        <w:t xml:space="preserve">: </w:t>
      </w:r>
      <w:r w:rsidRPr="0021598D">
        <w:rPr>
          <w:rFonts w:ascii="Times New Roman" w:eastAsia="標楷體" w:hAnsi="Times New Roman" w:cs="Times New Roman"/>
          <w:szCs w:val="24"/>
        </w:rPr>
        <w:t>在同一時間間隔，發生在其中的</w:t>
      </w:r>
      <w:proofErr w:type="spellStart"/>
      <w:r w:rsidRPr="0021598D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21598D">
        <w:rPr>
          <w:rFonts w:ascii="Times New Roman" w:eastAsia="標楷體" w:hAnsi="Times New Roman" w:cs="Times New Roman"/>
          <w:szCs w:val="24"/>
        </w:rPr>
        <w:t xml:space="preserve"> </w:t>
      </w:r>
      <w:r w:rsidRPr="0021598D">
        <w:rPr>
          <w:rFonts w:ascii="Times New Roman" w:eastAsia="標楷體" w:hAnsi="Times New Roman" w:cs="Times New Roman"/>
          <w:szCs w:val="24"/>
          <w:lang w:eastAsia="zh-CN"/>
        </w:rPr>
        <w:t>process</w:t>
      </w:r>
      <w:r w:rsidRPr="0021598D">
        <w:rPr>
          <w:rFonts w:ascii="Times New Roman" w:eastAsia="標楷體" w:hAnsi="Times New Roman" w:cs="Times New Roman"/>
          <w:szCs w:val="24"/>
        </w:rPr>
        <w:t>，加總起來仍爲</w:t>
      </w:r>
      <w:proofErr w:type="spellStart"/>
      <w:r w:rsidRPr="0021598D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21598D">
        <w:rPr>
          <w:rFonts w:ascii="Times New Roman" w:eastAsia="標楷體" w:hAnsi="Times New Roman" w:cs="Times New Roman"/>
          <w:szCs w:val="24"/>
        </w:rPr>
        <w:t xml:space="preserve"> </w:t>
      </w:r>
      <w:r w:rsidRPr="0021598D">
        <w:rPr>
          <w:rFonts w:ascii="Times New Roman" w:eastAsia="標楷體" w:hAnsi="Times New Roman" w:cs="Times New Roman"/>
          <w:szCs w:val="24"/>
          <w:lang w:eastAsia="zh-CN"/>
        </w:rPr>
        <w:t>process</w:t>
      </w:r>
    </w:p>
    <w:p w14:paraId="1A8D06A8" w14:textId="526E5328" w:rsidR="0021598D" w:rsidRPr="0021598D" w:rsidRDefault="0021598D" w:rsidP="0021598D">
      <w:pPr>
        <w:pStyle w:val="a4"/>
        <w:numPr>
          <w:ilvl w:val="0"/>
          <w:numId w:val="11"/>
        </w:numPr>
        <w:spacing w:afterLines="50" w:after="180"/>
        <w:ind w:leftChars="0" w:left="-85" w:rightChars="-260" w:right="-624" w:hanging="482"/>
        <w:jc w:val="both"/>
        <w:rPr>
          <w:rFonts w:ascii="Times New Roman" w:eastAsia="標楷體" w:hAnsi="Times New Roman" w:cs="Times New Roman"/>
          <w:szCs w:val="24"/>
        </w:rPr>
      </w:pPr>
      <w:r w:rsidRPr="0021598D">
        <w:rPr>
          <w:rFonts w:ascii="Times New Roman" w:eastAsia="標楷體" w:hAnsi="Times New Roman" w:cs="Times New Roman"/>
          <w:szCs w:val="24"/>
        </w:rPr>
        <w:t>Union</w:t>
      </w:r>
      <w:r w:rsidRPr="0021598D">
        <w:rPr>
          <w:rFonts w:ascii="Times New Roman" w:eastAsia="標楷體" w:hAnsi="Times New Roman" w:cs="Times New Roman"/>
          <w:szCs w:val="24"/>
        </w:rPr>
        <w:t>是針對時間間隔的事件加總</w:t>
      </w:r>
    </w:p>
    <w:p w14:paraId="4D2C5DF5" w14:textId="4D59DF8E" w:rsidR="00E23D24" w:rsidRPr="00E23D24" w:rsidRDefault="0021598D" w:rsidP="00E23D24">
      <w:pPr>
        <w:pStyle w:val="a4"/>
        <w:numPr>
          <w:ilvl w:val="0"/>
          <w:numId w:val="11"/>
        </w:numPr>
        <w:ind w:leftChars="0" w:rightChars="-260" w:right="-624"/>
        <w:jc w:val="both"/>
        <w:rPr>
          <w:rFonts w:ascii="Times New Roman" w:eastAsia="標楷體" w:hAnsi="Times New Roman" w:cs="Times New Roman"/>
          <w:szCs w:val="24"/>
        </w:rPr>
      </w:pPr>
      <w:r w:rsidRPr="0021598D">
        <w:rPr>
          <w:rFonts w:ascii="Times New Roman" w:eastAsia="標楷體" w:hAnsi="Times New Roman" w:cs="Times New Roman"/>
          <w:szCs w:val="24"/>
          <w:lang w:eastAsia="zh-CN"/>
        </w:rPr>
        <w:t>Superposition</w:t>
      </w:r>
      <w:r w:rsidRPr="0021598D">
        <w:rPr>
          <w:rFonts w:ascii="Times New Roman" w:eastAsia="標楷體" w:hAnsi="Times New Roman" w:cs="Times New Roman"/>
          <w:szCs w:val="24"/>
          <w:lang w:eastAsia="zh-CN"/>
        </w:rPr>
        <w:t>是針對每個不同的</w:t>
      </w:r>
      <w:proofErr w:type="spellStart"/>
      <w:r w:rsidRPr="0021598D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21598D">
        <w:rPr>
          <w:rFonts w:ascii="Times New Roman" w:eastAsia="標楷體" w:hAnsi="Times New Roman" w:cs="Times New Roman"/>
          <w:szCs w:val="24"/>
          <w:lang w:eastAsia="zh-CN"/>
        </w:rPr>
        <w:t xml:space="preserve"> process</w:t>
      </w:r>
      <w:r w:rsidRPr="0021598D">
        <w:rPr>
          <w:rFonts w:ascii="Times New Roman" w:eastAsia="標楷體" w:hAnsi="Times New Roman" w:cs="Times New Roman"/>
          <w:szCs w:val="24"/>
          <w:lang w:eastAsia="zh-CN"/>
        </w:rPr>
        <w:t>的發生率加總</w:t>
      </w:r>
    </w:p>
    <w:p w14:paraId="74B96269" w14:textId="070141D2" w:rsidR="00E23D24" w:rsidRDefault="00E23D24" w:rsidP="00E23D24">
      <w:pPr>
        <w:ind w:rightChars="-260" w:right="-624"/>
        <w:jc w:val="both"/>
        <w:rPr>
          <w:rFonts w:ascii="Times New Roman" w:eastAsia="標楷體" w:hAnsi="Times New Roman" w:cs="Times New Roman"/>
          <w:szCs w:val="24"/>
        </w:rPr>
      </w:pPr>
    </w:p>
    <w:p w14:paraId="429D05AC" w14:textId="1CEF6989" w:rsidR="00E23D24" w:rsidRDefault="00E23D24" w:rsidP="00E23D24">
      <w:pPr>
        <w:ind w:rightChars="-260" w:right="-624"/>
        <w:jc w:val="both"/>
        <w:rPr>
          <w:rFonts w:ascii="Times New Roman" w:eastAsia="標楷體" w:hAnsi="Times New Roman" w:cs="Times New Roman"/>
          <w:szCs w:val="24"/>
        </w:rPr>
      </w:pPr>
      <w:bookmarkStart w:id="0" w:name="_GoBack"/>
      <w:bookmarkEnd w:id="0"/>
    </w:p>
    <w:p w14:paraId="33D0C96A" w14:textId="77777777" w:rsidR="00E23D24" w:rsidRPr="0013067C" w:rsidRDefault="00E23D24" w:rsidP="00E23D24">
      <w:pPr>
        <w:spacing w:afterLines="50" w:after="180" w:line="400" w:lineRule="exact"/>
        <w:ind w:left="-567" w:rightChars="-260" w:right="-624"/>
        <w:jc w:val="both"/>
        <w:rPr>
          <w:rFonts w:ascii="Times New Roman" w:eastAsia="標楷體" w:hAnsi="Times New Roman" w:cs="Times New Roman"/>
          <w:b/>
          <w:sz w:val="32"/>
          <w:szCs w:val="24"/>
          <w:shd w:val="pct15" w:color="auto" w:fill="FFFFFF"/>
          <w:lang w:eastAsia="zh-CN"/>
        </w:rPr>
      </w:pPr>
      <w:bookmarkStart w:id="1" w:name="_Hlk60674356"/>
      <w:r>
        <w:rPr>
          <w:rFonts w:ascii="Times New Roman" w:eastAsia="DengXian" w:hAnsi="Times New Roman" w:cs="Times New Roman"/>
          <w:b/>
          <w:sz w:val="32"/>
          <w:szCs w:val="24"/>
          <w:shd w:val="pct15" w:color="auto" w:fill="FFFFFF"/>
          <w:lang w:eastAsia="zh-CN"/>
        </w:rPr>
        <w:t>Decomposition</w:t>
      </w:r>
      <w:bookmarkEnd w:id="1"/>
      <w:r w:rsidRPr="0013067C">
        <w:rPr>
          <w:rFonts w:ascii="Times New Roman" w:eastAsia="標楷體" w:hAnsi="Times New Roman" w:cs="Times New Roman"/>
          <w:b/>
          <w:sz w:val="32"/>
          <w:szCs w:val="24"/>
          <w:shd w:val="pct15" w:color="auto" w:fill="FFFFFF"/>
          <w:lang w:eastAsia="zh-CN"/>
        </w:rPr>
        <w:t xml:space="preserve"> Property</w:t>
      </w:r>
    </w:p>
    <w:p w14:paraId="6BCBB522" w14:textId="77777777" w:rsidR="00E23D24" w:rsidRDefault="00E23D24" w:rsidP="00E23D24">
      <w:pPr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szCs w:val="24"/>
        </w:rPr>
        <w:t>If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a </w:t>
      </w:r>
      <w:proofErr w:type="spellStart"/>
      <w:r>
        <w:rPr>
          <w:rFonts w:ascii="Times New Roman" w:eastAsia="DengXian" w:hAnsi="Times New Roman" w:cs="Times New Roman"/>
          <w:szCs w:val="24"/>
          <w:lang w:eastAsia="zh-CN"/>
        </w:rPr>
        <w:t>poisson</w:t>
      </w:r>
      <w:proofErr w:type="spellEnd"/>
      <w:r>
        <w:rPr>
          <w:rFonts w:ascii="Times New Roman" w:eastAsia="DengXian" w:hAnsi="Times New Roman" w:cs="Times New Roman"/>
          <w:szCs w:val="24"/>
          <w:lang w:eastAsia="zh-CN"/>
        </w:rPr>
        <w:t xml:space="preserve"> process </w:t>
      </w:r>
      <w:r w:rsidRPr="00C46E82">
        <w:rPr>
          <w:rFonts w:ascii="Times New Roman" w:eastAsia="DengXian" w:hAnsi="Times New Roman" w:cs="Times New Roman"/>
          <w:i/>
          <w:szCs w:val="24"/>
          <w:lang w:eastAsia="zh-CN"/>
        </w:rPr>
        <w:t>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with rate is decomposed into processes </w:t>
      </w:r>
      <m:oMath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,</m:t>
        </m:r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 xml:space="preserve">…,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</m:oMath>
      <w:r>
        <w:rPr>
          <w:rFonts w:ascii="Times New Roman" w:eastAsia="DengXian" w:hAnsi="Times New Roman" w:cs="Times New Roman"/>
          <w:szCs w:val="24"/>
          <w:lang w:eastAsia="zh-CN"/>
        </w:rPr>
        <w:t xml:space="preserve"> by assigning each arrival in </w:t>
      </w:r>
      <w:r w:rsidRPr="00C46E82">
        <w:rPr>
          <w:rFonts w:ascii="Times New Roman" w:eastAsia="DengXian" w:hAnsi="Times New Roman" w:cs="Times New Roman"/>
          <w:i/>
          <w:szCs w:val="24"/>
          <w:lang w:eastAsia="zh-CN"/>
        </w:rPr>
        <w:t>A</w:t>
      </w:r>
      <w:r>
        <w:rPr>
          <w:rFonts w:ascii="Times New Roman" w:eastAsia="DengXian" w:hAnsi="Times New Roman" w:cs="Times New Roman"/>
          <w:szCs w:val="24"/>
          <w:lang w:eastAsia="zh-CN"/>
        </w:rPr>
        <w:t xml:space="preserve"> to </w:t>
      </w:r>
      <m:oMath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>
        <w:rPr>
          <w:rFonts w:ascii="Times New Roman" w:eastAsia="DengXian" w:hAnsi="Times New Roman" w:cs="Times New Roman"/>
          <w:szCs w:val="24"/>
          <w:lang w:eastAsia="zh-CN"/>
        </w:rPr>
        <w:t xml:space="preserve">, with probability </w:t>
      </w:r>
      <m:oMath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i</m:t>
            </m:r>
          </m:sub>
        </m:sSub>
      </m:oMath>
      <w:r>
        <w:rPr>
          <w:rFonts w:ascii="Times New Roman" w:eastAsia="DengXian" w:hAnsi="Times New Roman" w:cs="Times New Roman"/>
          <w:szCs w:val="24"/>
          <w:lang w:eastAsia="zh-CN"/>
        </w:rPr>
        <w:t xml:space="preserve">. (where </w:t>
      </w:r>
      <w:proofErr w:type="spellStart"/>
      <w:r w:rsidRPr="00C46E82">
        <w:rPr>
          <w:rFonts w:ascii="Times New Roman" w:eastAsia="DengXian" w:hAnsi="Times New Roman" w:cs="Times New Roman"/>
          <w:i/>
          <w:szCs w:val="24"/>
          <w:lang w:eastAsia="zh-CN"/>
        </w:rPr>
        <w:t>i</w:t>
      </w:r>
      <w:proofErr w:type="spellEnd"/>
      <w:r w:rsidRPr="00C46E82">
        <w:rPr>
          <w:rFonts w:ascii="Times New Roman" w:eastAsia="DengXian" w:hAnsi="Times New Roman" w:cs="Times New Roman"/>
          <w:i/>
          <w:szCs w:val="24"/>
          <w:lang w:eastAsia="zh-CN"/>
        </w:rPr>
        <w:t xml:space="preserve"> =1,2,3,4…n</w:t>
      </w:r>
      <w:r>
        <w:rPr>
          <w:rFonts w:ascii="Times New Roman" w:eastAsia="DengXian" w:hAnsi="Times New Roman" w:cs="Times New Roman"/>
          <w:szCs w:val="24"/>
          <w:lang w:eastAsia="zh-CN"/>
        </w:rPr>
        <w:t>) and (</w:t>
      </w:r>
      <m:oMath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+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+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+</m:t>
        </m:r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>…+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=1</m:t>
        </m:r>
      </m:oMath>
      <w:r>
        <w:rPr>
          <w:rFonts w:ascii="Times New Roman" w:eastAsia="DengXian" w:hAnsi="Times New Roman" w:cs="Times New Roman"/>
          <w:szCs w:val="24"/>
          <w:lang w:eastAsia="zh-CN"/>
        </w:rPr>
        <w:t xml:space="preserve"> ). </w:t>
      </w:r>
      <w:r>
        <w:rPr>
          <w:rFonts w:ascii="Times New Roman" w:eastAsia="DengXian" w:hAnsi="Times New Roman" w:cs="Times New Roman"/>
          <w:szCs w:val="24"/>
        </w:rPr>
        <w:t xml:space="preserve">Then </w:t>
      </w:r>
      <m:oMath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,</m:t>
        </m:r>
        <m:r>
          <m:rPr>
            <m:sty m:val="p"/>
          </m:rPr>
          <w:rPr>
            <w:rFonts w:ascii="Cambria Math" w:eastAsia="DengXian" w:hAnsi="Cambria Math" w:cs="Times New Roman"/>
            <w:szCs w:val="24"/>
            <w:lang w:eastAsia="zh-CN"/>
          </w:rPr>
          <m:t xml:space="preserve">…,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</m:oMath>
      <w:r>
        <w:rPr>
          <w:rFonts w:ascii="Times New Roman" w:eastAsia="DengXian" w:hAnsi="Times New Roman" w:cs="Times New Roman"/>
          <w:szCs w:val="24"/>
          <w:lang w:eastAsia="zh-CN"/>
        </w:rPr>
        <w:t xml:space="preserve"> are p</w:t>
      </w:r>
      <w:proofErr w:type="spellStart"/>
      <w:r>
        <w:rPr>
          <w:rFonts w:ascii="Times New Roman" w:eastAsia="DengXian" w:hAnsi="Times New Roman" w:cs="Times New Roman"/>
          <w:szCs w:val="24"/>
          <w:lang w:eastAsia="zh-CN"/>
        </w:rPr>
        <w:t>oisson</w:t>
      </w:r>
      <w:proofErr w:type="spellEnd"/>
      <w:r>
        <w:rPr>
          <w:rFonts w:ascii="Times New Roman" w:eastAsia="DengXian" w:hAnsi="Times New Roman" w:cs="Times New Roman"/>
          <w:szCs w:val="24"/>
          <w:lang w:eastAsia="zh-CN"/>
        </w:rPr>
        <w:t xml:space="preserve"> process with rate </w:t>
      </w:r>
      <m:oMath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DengXian" w:hAnsi="Cambria Math" w:cs="Times New Roman"/>
            <w:szCs w:val="24"/>
            <w:lang w:eastAsia="zh-CN"/>
          </w:rPr>
          <m:t>,…</m:t>
        </m:r>
        <m:sSub>
          <m:sSubPr>
            <m:ctrlPr>
              <w:rPr>
                <w:rFonts w:ascii="Cambria Math" w:eastAsia="DengXian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</m:t>
            </m:r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q</m:t>
            </m:r>
          </m:e>
          <m:sub>
            <m:r>
              <w:rPr>
                <w:rFonts w:ascii="Cambria Math" w:eastAsia="DengXian" w:hAnsi="Cambria Math" w:cs="Times New Roman"/>
                <w:szCs w:val="24"/>
                <w:lang w:eastAsia="zh-CN"/>
              </w:rPr>
              <m:t>n</m:t>
            </m:r>
          </m:sub>
        </m:sSub>
      </m:oMath>
    </w:p>
    <w:p w14:paraId="00F0BA17" w14:textId="77777777" w:rsidR="00E23D24" w:rsidRPr="00FB541A" w:rsidRDefault="00E23D24" w:rsidP="00E23D24">
      <w:pPr>
        <w:ind w:left="-567" w:rightChars="-260" w:right="-624"/>
        <w:jc w:val="both"/>
        <w:rPr>
          <w:rFonts w:ascii="Times New Roman" w:hAnsi="Times New Roman" w:cs="Times New Roman" w:hint="eastAsia"/>
          <w:szCs w:val="24"/>
        </w:rPr>
      </w:pPr>
    </w:p>
    <w:p w14:paraId="2E1FA4A7" w14:textId="77777777" w:rsidR="00E23D24" w:rsidRDefault="00E23D24" w:rsidP="00E23D24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/>
          <w:szCs w:val="24"/>
          <w:lang w:eastAsia="zh-CN"/>
        </w:rPr>
      </w:pPr>
      <w:r w:rsidRPr="00AD6434">
        <w:rPr>
          <w:rFonts w:ascii="Times New Roman" w:eastAsia="標楷體" w:hAnsi="Times New Roman" w:cs="Times New Roman"/>
          <w:szCs w:val="24"/>
        </w:rPr>
        <w:t>意思</w:t>
      </w:r>
      <w:r w:rsidRPr="00AD6434">
        <w:rPr>
          <w:rFonts w:ascii="Times New Roman" w:eastAsia="標楷體" w:hAnsi="Times New Roman" w:cs="Times New Roman"/>
          <w:szCs w:val="24"/>
          <w:lang w:eastAsia="zh-CN"/>
        </w:rPr>
        <w:t>就是把一個大的</w:t>
      </w:r>
      <w:proofErr w:type="spellStart"/>
      <w:r w:rsidRPr="00AD6434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AD6434">
        <w:rPr>
          <w:rFonts w:ascii="Times New Roman" w:eastAsia="標楷體" w:hAnsi="Times New Roman" w:cs="Times New Roman"/>
          <w:szCs w:val="24"/>
          <w:lang w:eastAsia="zh-CN"/>
        </w:rPr>
        <w:t xml:space="preserve"> process</w:t>
      </w:r>
      <w:r w:rsidRPr="00AD6434">
        <w:rPr>
          <w:rFonts w:ascii="Times New Roman" w:eastAsia="標楷體" w:hAnsi="Times New Roman" w:cs="Times New Roman"/>
          <w:i/>
          <w:szCs w:val="24"/>
          <w:lang w:eastAsia="zh-CN"/>
        </w:rPr>
        <w:t xml:space="preserve"> A</w:t>
      </w:r>
      <w:r w:rsidRPr="00AD6434">
        <w:rPr>
          <w:rFonts w:ascii="Times New Roman" w:eastAsia="標楷體" w:hAnsi="Times New Roman" w:cs="Times New Roman"/>
          <w:szCs w:val="24"/>
          <w:lang w:eastAsia="zh-CN"/>
        </w:rPr>
        <w:t>分開成很多小的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,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…,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n</m:t>
            </m:r>
          </m:sub>
        </m:sSub>
      </m:oMath>
      <w:r w:rsidRPr="00AD6434">
        <w:rPr>
          <w:rFonts w:ascii="Times New Roman" w:eastAsia="標楷體" w:hAnsi="Times New Roman" w:cs="Times New Roman"/>
          <w:szCs w:val="24"/>
          <w:lang w:eastAsia="zh-CN"/>
        </w:rPr>
        <w:t>，這些</w:t>
      </w:r>
      <w:r w:rsidRPr="00AD643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,</m:t>
        </m:r>
        <m:r>
          <m:rPr>
            <m:sty m:val="p"/>
          </m:rPr>
          <w:rPr>
            <w:rFonts w:ascii="Cambria Math" w:eastAsia="標楷體" w:hAnsi="Cambria Math" w:cs="Times New Roman"/>
            <w:szCs w:val="24"/>
            <w:lang w:eastAsia="zh-CN"/>
          </w:rPr>
          <m:t xml:space="preserve">…,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n</m:t>
            </m:r>
          </m:sub>
        </m:sSub>
      </m:oMath>
      <w:r w:rsidRPr="00AD6434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w:r w:rsidRPr="00AD6434">
        <w:rPr>
          <w:rFonts w:ascii="Times New Roman" w:eastAsia="標楷體" w:hAnsi="Times New Roman" w:cs="Times New Roman"/>
          <w:szCs w:val="24"/>
          <w:lang w:eastAsia="zh-CN"/>
        </w:rPr>
        <w:t>也分別是</w:t>
      </w:r>
      <w:proofErr w:type="spellStart"/>
      <w:r w:rsidRPr="00AD6434">
        <w:rPr>
          <w:rFonts w:ascii="Times New Roman" w:eastAsia="標楷體" w:hAnsi="Times New Roman" w:cs="Times New Roman"/>
          <w:szCs w:val="24"/>
          <w:lang w:eastAsia="zh-CN"/>
        </w:rPr>
        <w:t>poisson</w:t>
      </w:r>
      <w:proofErr w:type="spellEnd"/>
      <w:r w:rsidRPr="00AD6434">
        <w:rPr>
          <w:rFonts w:ascii="Times New Roman" w:eastAsia="標楷體" w:hAnsi="Times New Roman" w:cs="Times New Roman"/>
          <w:szCs w:val="24"/>
          <w:lang w:eastAsia="zh-CN"/>
        </w:rPr>
        <w:t xml:space="preserve"> process</w:t>
      </w:r>
      <w:r w:rsidRPr="00F40FF5">
        <w:rPr>
          <w:rFonts w:ascii="Times New Roman" w:eastAsia="標楷體" w:hAnsi="Times New Roman" w:cs="Times New Roman"/>
          <w:szCs w:val="24"/>
          <w:lang w:eastAsia="zh-CN"/>
        </w:rPr>
        <w:t>，且發生率為</w:t>
      </w:r>
      <w:r w:rsidRPr="00F40FF5">
        <w:rPr>
          <w:rFonts w:ascii="Times New Roman" w:eastAsia="標楷體" w:hAnsi="Times New Roman" w:cs="Times New Roman"/>
          <w:szCs w:val="24"/>
          <w:lang w:eastAsia="zh-CN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λq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λq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 xml:space="preserve">, 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λq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3</m:t>
            </m:r>
          </m:sub>
        </m:sSub>
        <m:r>
          <w:rPr>
            <w:rFonts w:ascii="Cambria Math" w:eastAsia="標楷體" w:hAnsi="Cambria Math" w:cs="Times New Roman"/>
            <w:szCs w:val="24"/>
            <w:lang w:eastAsia="zh-CN"/>
          </w:rPr>
          <m:t>,…</m:t>
        </m:r>
        <m:sSub>
          <m:sSubPr>
            <m:ctrlPr>
              <w:rPr>
                <w:rFonts w:ascii="Cambria Math" w:eastAsia="標楷體" w:hAnsi="Cambria Math" w:cs="Times New Roman"/>
                <w:szCs w:val="24"/>
                <w:lang w:eastAsia="zh-CN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λq</m:t>
            </m:r>
          </m:e>
          <m:sub>
            <m:r>
              <w:rPr>
                <w:rFonts w:ascii="Cambria Math" w:eastAsia="標楷體" w:hAnsi="Cambria Math" w:cs="Times New Roman"/>
                <w:szCs w:val="24"/>
                <w:lang w:eastAsia="zh-CN"/>
              </w:rPr>
              <m:t>n</m:t>
            </m:r>
          </m:sub>
        </m:sSub>
      </m:oMath>
      <w:r w:rsidRPr="00F40FF5">
        <w:rPr>
          <w:rFonts w:ascii="Times New Roman" w:eastAsia="標楷體" w:hAnsi="Times New Roman" w:cs="Times New Roman"/>
          <w:szCs w:val="24"/>
          <w:lang w:eastAsia="zh-CN"/>
        </w:rPr>
        <w:t>。</w:t>
      </w:r>
    </w:p>
    <w:p w14:paraId="0EFC592A" w14:textId="77777777" w:rsidR="00E23D24" w:rsidRPr="006B1111" w:rsidRDefault="00E23D24" w:rsidP="00E23D24">
      <w:pPr>
        <w:spacing w:afterLines="50" w:after="180"/>
        <w:ind w:left="-567" w:rightChars="-260" w:right="-624"/>
        <w:jc w:val="both"/>
        <w:rPr>
          <w:rFonts w:ascii="Times New Roman" w:eastAsia="DengXian" w:hAnsi="Times New Roman" w:cs="Times New Roman" w:hint="eastAsia"/>
          <w:szCs w:val="24"/>
          <w:lang w:eastAsia="zh-CN"/>
        </w:rPr>
      </w:pPr>
    </w:p>
    <w:p w14:paraId="01F54B9C" w14:textId="77777777" w:rsidR="00E23D24" w:rsidRDefault="00E23D24" w:rsidP="00E23D24">
      <w:pPr>
        <w:spacing w:afterLines="50" w:after="180"/>
        <w:ind w:left="-567" w:rightChars="-260" w:right="-624"/>
        <w:jc w:val="center"/>
        <w:rPr>
          <w:rFonts w:ascii="Times New Roman" w:eastAsia="DengXian" w:hAnsi="Times New Roman" w:cs="Times New Roman"/>
          <w:szCs w:val="24"/>
          <w:lang w:eastAsia="zh-CN"/>
        </w:rPr>
      </w:pPr>
      <w:r>
        <w:rPr>
          <w:rFonts w:ascii="Times New Roman" w:eastAsia="DengXian" w:hAnsi="Times New Roman" w:cs="Times New Roman"/>
          <w:noProof/>
          <w:szCs w:val="24"/>
          <w:lang w:eastAsia="zh-CN"/>
        </w:rPr>
        <w:drawing>
          <wp:inline distT="0" distB="0" distL="0" distR="0" wp14:anchorId="66B13659" wp14:editId="377ED73D">
            <wp:extent cx="3041942" cy="1323109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972" cy="133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4300" w14:textId="77777777" w:rsidR="00E23D24" w:rsidRDefault="00E23D24" w:rsidP="00E23D24">
      <w:pPr>
        <w:spacing w:afterLines="50" w:after="180" w:line="400" w:lineRule="exact"/>
        <w:ind w:left="-567" w:rightChars="-260" w:right="-624"/>
        <w:jc w:val="both"/>
        <w:rPr>
          <w:rFonts w:ascii="Times New Roman" w:eastAsia="DengXian" w:hAnsi="Times New Roman" w:cs="Times New Roman"/>
          <w:b/>
          <w:sz w:val="32"/>
          <w:szCs w:val="24"/>
          <w:shd w:val="pct15" w:color="auto" w:fill="FFFFFF"/>
          <w:lang w:eastAsia="zh-CN"/>
        </w:rPr>
      </w:pPr>
    </w:p>
    <w:p w14:paraId="27B05C47" w14:textId="77777777" w:rsidR="00E23D24" w:rsidRPr="00E23D24" w:rsidRDefault="00E23D24" w:rsidP="00E23D24">
      <w:pPr>
        <w:ind w:rightChars="-260" w:right="-624"/>
        <w:jc w:val="both"/>
        <w:rPr>
          <w:rFonts w:ascii="Times New Roman" w:eastAsia="標楷體" w:hAnsi="Times New Roman" w:cs="Times New Roman" w:hint="eastAsia"/>
          <w:szCs w:val="24"/>
        </w:rPr>
      </w:pPr>
    </w:p>
    <w:sectPr w:rsidR="00E23D24" w:rsidRPr="00E23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B5732" w14:textId="77777777" w:rsidR="00C75312" w:rsidRDefault="00C75312" w:rsidP="004A5ECE">
      <w:r>
        <w:separator/>
      </w:r>
    </w:p>
  </w:endnote>
  <w:endnote w:type="continuationSeparator" w:id="0">
    <w:p w14:paraId="2B8EE3E1" w14:textId="77777777" w:rsidR="00C75312" w:rsidRDefault="00C75312" w:rsidP="004A5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DDE73" w14:textId="77777777" w:rsidR="00C75312" w:rsidRDefault="00C75312" w:rsidP="004A5ECE">
      <w:r>
        <w:separator/>
      </w:r>
    </w:p>
  </w:footnote>
  <w:footnote w:type="continuationSeparator" w:id="0">
    <w:p w14:paraId="433DEA56" w14:textId="77777777" w:rsidR="00C75312" w:rsidRDefault="00C75312" w:rsidP="004A5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C93"/>
    <w:multiLevelType w:val="hybridMultilevel"/>
    <w:tmpl w:val="EF0E7BF0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1" w15:restartNumberingAfterBreak="0">
    <w:nsid w:val="1C094615"/>
    <w:multiLevelType w:val="hybridMultilevel"/>
    <w:tmpl w:val="929ACC44"/>
    <w:lvl w:ilvl="0" w:tplc="C3E85086">
      <w:start w:val="1"/>
      <w:numFmt w:val="decimal"/>
      <w:lvlText w:val="%1."/>
      <w:lvlJc w:val="left"/>
      <w:pPr>
        <w:ind w:left="-89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91" w:hanging="480"/>
      </w:pPr>
    </w:lvl>
    <w:lvl w:ilvl="2" w:tplc="0409001B" w:tentative="1">
      <w:start w:val="1"/>
      <w:numFmt w:val="lowerRoman"/>
      <w:lvlText w:val="%3."/>
      <w:lvlJc w:val="right"/>
      <w:pPr>
        <w:ind w:left="871" w:hanging="480"/>
      </w:pPr>
    </w:lvl>
    <w:lvl w:ilvl="3" w:tplc="0409000F" w:tentative="1">
      <w:start w:val="1"/>
      <w:numFmt w:val="decimal"/>
      <w:lvlText w:val="%4."/>
      <w:lvlJc w:val="left"/>
      <w:pPr>
        <w:ind w:left="135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1" w:hanging="480"/>
      </w:pPr>
    </w:lvl>
    <w:lvl w:ilvl="5" w:tplc="0409001B" w:tentative="1">
      <w:start w:val="1"/>
      <w:numFmt w:val="lowerRoman"/>
      <w:lvlText w:val="%6."/>
      <w:lvlJc w:val="right"/>
      <w:pPr>
        <w:ind w:left="2311" w:hanging="480"/>
      </w:pPr>
    </w:lvl>
    <w:lvl w:ilvl="6" w:tplc="0409000F" w:tentative="1">
      <w:start w:val="1"/>
      <w:numFmt w:val="decimal"/>
      <w:lvlText w:val="%7."/>
      <w:lvlJc w:val="left"/>
      <w:pPr>
        <w:ind w:left="279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1" w:hanging="480"/>
      </w:pPr>
    </w:lvl>
    <w:lvl w:ilvl="8" w:tplc="0409001B" w:tentative="1">
      <w:start w:val="1"/>
      <w:numFmt w:val="lowerRoman"/>
      <w:lvlText w:val="%9."/>
      <w:lvlJc w:val="right"/>
      <w:pPr>
        <w:ind w:left="3751" w:hanging="480"/>
      </w:pPr>
    </w:lvl>
  </w:abstractNum>
  <w:abstractNum w:abstractNumId="2" w15:restartNumberingAfterBreak="0">
    <w:nsid w:val="1CBF7536"/>
    <w:multiLevelType w:val="hybridMultilevel"/>
    <w:tmpl w:val="D5768CA2"/>
    <w:lvl w:ilvl="0" w:tplc="0409000D">
      <w:start w:val="1"/>
      <w:numFmt w:val="bullet"/>
      <w:lvlText w:val=""/>
      <w:lvlJc w:val="left"/>
      <w:pPr>
        <w:ind w:left="-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abstractNum w:abstractNumId="3" w15:restartNumberingAfterBreak="0">
    <w:nsid w:val="1E445E44"/>
    <w:multiLevelType w:val="hybridMultilevel"/>
    <w:tmpl w:val="9EE076B0"/>
    <w:lvl w:ilvl="0" w:tplc="0409001B">
      <w:start w:val="1"/>
      <w:numFmt w:val="lowerRoman"/>
      <w:lvlText w:val="%1."/>
      <w:lvlJc w:val="right"/>
      <w:pPr>
        <w:ind w:left="-8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93" w:hanging="480"/>
      </w:pPr>
    </w:lvl>
    <w:lvl w:ilvl="2" w:tplc="0409001B" w:tentative="1">
      <w:start w:val="1"/>
      <w:numFmt w:val="lowerRoman"/>
      <w:lvlText w:val="%3."/>
      <w:lvlJc w:val="right"/>
      <w:pPr>
        <w:ind w:left="873" w:hanging="480"/>
      </w:pPr>
    </w:lvl>
    <w:lvl w:ilvl="3" w:tplc="0409000F" w:tentative="1">
      <w:start w:val="1"/>
      <w:numFmt w:val="decimal"/>
      <w:lvlText w:val="%4."/>
      <w:lvlJc w:val="left"/>
      <w:pPr>
        <w:ind w:left="13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833" w:hanging="480"/>
      </w:pPr>
    </w:lvl>
    <w:lvl w:ilvl="5" w:tplc="0409001B" w:tentative="1">
      <w:start w:val="1"/>
      <w:numFmt w:val="lowerRoman"/>
      <w:lvlText w:val="%6."/>
      <w:lvlJc w:val="right"/>
      <w:pPr>
        <w:ind w:left="2313" w:hanging="480"/>
      </w:pPr>
    </w:lvl>
    <w:lvl w:ilvl="6" w:tplc="0409000F" w:tentative="1">
      <w:start w:val="1"/>
      <w:numFmt w:val="decimal"/>
      <w:lvlText w:val="%7."/>
      <w:lvlJc w:val="left"/>
      <w:pPr>
        <w:ind w:left="27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273" w:hanging="480"/>
      </w:pPr>
    </w:lvl>
    <w:lvl w:ilvl="8" w:tplc="0409001B" w:tentative="1">
      <w:start w:val="1"/>
      <w:numFmt w:val="lowerRoman"/>
      <w:lvlText w:val="%9."/>
      <w:lvlJc w:val="right"/>
      <w:pPr>
        <w:ind w:left="3753" w:hanging="480"/>
      </w:pPr>
    </w:lvl>
  </w:abstractNum>
  <w:abstractNum w:abstractNumId="4" w15:restartNumberingAfterBreak="0">
    <w:nsid w:val="1F070C21"/>
    <w:multiLevelType w:val="hybridMultilevel"/>
    <w:tmpl w:val="F6EAFA98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5" w15:restartNumberingAfterBreak="0">
    <w:nsid w:val="2EB0643B"/>
    <w:multiLevelType w:val="hybridMultilevel"/>
    <w:tmpl w:val="12EE7D2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3C1DD0"/>
    <w:multiLevelType w:val="hybridMultilevel"/>
    <w:tmpl w:val="DD2A4C06"/>
    <w:lvl w:ilvl="0" w:tplc="0409000B">
      <w:start w:val="1"/>
      <w:numFmt w:val="bullet"/>
      <w:lvlText w:val="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7" w15:restartNumberingAfterBreak="0">
    <w:nsid w:val="4351442E"/>
    <w:multiLevelType w:val="hybridMultilevel"/>
    <w:tmpl w:val="95EE66BC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8" w15:restartNumberingAfterBreak="0">
    <w:nsid w:val="568E4418"/>
    <w:multiLevelType w:val="hybridMultilevel"/>
    <w:tmpl w:val="42D08E4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abstractNum w:abstractNumId="9" w15:restartNumberingAfterBreak="0">
    <w:nsid w:val="5FD66825"/>
    <w:multiLevelType w:val="hybridMultilevel"/>
    <w:tmpl w:val="5F12C042"/>
    <w:lvl w:ilvl="0" w:tplc="0409000D">
      <w:start w:val="1"/>
      <w:numFmt w:val="bullet"/>
      <w:lvlText w:val=""/>
      <w:lvlJc w:val="left"/>
      <w:pPr>
        <w:ind w:left="-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1" w:hanging="480"/>
      </w:pPr>
      <w:rPr>
        <w:rFonts w:ascii="Wingdings" w:hAnsi="Wingdings" w:hint="default"/>
      </w:rPr>
    </w:lvl>
  </w:abstractNum>
  <w:abstractNum w:abstractNumId="10" w15:restartNumberingAfterBreak="0">
    <w:nsid w:val="6E29685A"/>
    <w:multiLevelType w:val="hybridMultilevel"/>
    <w:tmpl w:val="0FEC398E"/>
    <w:lvl w:ilvl="0" w:tplc="0409000D">
      <w:start w:val="1"/>
      <w:numFmt w:val="bullet"/>
      <w:lvlText w:val=""/>
      <w:lvlJc w:val="left"/>
      <w:pPr>
        <w:ind w:left="-8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9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3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zQwtTAyNDM2NzNW0lEKTi0uzszPAymwrAUAcElp0iwAAAA="/>
  </w:docVars>
  <w:rsids>
    <w:rsidRoot w:val="002A255B"/>
    <w:rsid w:val="000075C6"/>
    <w:rsid w:val="00025A37"/>
    <w:rsid w:val="000309F4"/>
    <w:rsid w:val="00070CAD"/>
    <w:rsid w:val="00073AE8"/>
    <w:rsid w:val="00080AFE"/>
    <w:rsid w:val="000862C0"/>
    <w:rsid w:val="00090D31"/>
    <w:rsid w:val="00094BAF"/>
    <w:rsid w:val="000A3695"/>
    <w:rsid w:val="000A568C"/>
    <w:rsid w:val="000C6FCF"/>
    <w:rsid w:val="000E06E9"/>
    <w:rsid w:val="000F6CD8"/>
    <w:rsid w:val="0013067C"/>
    <w:rsid w:val="0014021F"/>
    <w:rsid w:val="001740F1"/>
    <w:rsid w:val="00185408"/>
    <w:rsid w:val="001968AF"/>
    <w:rsid w:val="001A2D27"/>
    <w:rsid w:val="001C0984"/>
    <w:rsid w:val="001C1EE7"/>
    <w:rsid w:val="001D2E17"/>
    <w:rsid w:val="001F6590"/>
    <w:rsid w:val="00200022"/>
    <w:rsid w:val="0021598D"/>
    <w:rsid w:val="00243497"/>
    <w:rsid w:val="0026707F"/>
    <w:rsid w:val="0027361F"/>
    <w:rsid w:val="002A023E"/>
    <w:rsid w:val="002A1F5C"/>
    <w:rsid w:val="002A255B"/>
    <w:rsid w:val="002A49CD"/>
    <w:rsid w:val="002B38F4"/>
    <w:rsid w:val="002B50F0"/>
    <w:rsid w:val="002F00CB"/>
    <w:rsid w:val="003016B5"/>
    <w:rsid w:val="00302BC6"/>
    <w:rsid w:val="0035142C"/>
    <w:rsid w:val="00352A84"/>
    <w:rsid w:val="00395718"/>
    <w:rsid w:val="00396548"/>
    <w:rsid w:val="00397635"/>
    <w:rsid w:val="003D3364"/>
    <w:rsid w:val="003E3104"/>
    <w:rsid w:val="003E783E"/>
    <w:rsid w:val="00407D94"/>
    <w:rsid w:val="00437881"/>
    <w:rsid w:val="00447148"/>
    <w:rsid w:val="00473AC1"/>
    <w:rsid w:val="004914DD"/>
    <w:rsid w:val="004940D1"/>
    <w:rsid w:val="004A5ECE"/>
    <w:rsid w:val="004C2FAA"/>
    <w:rsid w:val="004D4958"/>
    <w:rsid w:val="004F27D6"/>
    <w:rsid w:val="004F7626"/>
    <w:rsid w:val="00527D00"/>
    <w:rsid w:val="00556CDC"/>
    <w:rsid w:val="005A7F65"/>
    <w:rsid w:val="005B0153"/>
    <w:rsid w:val="005B695C"/>
    <w:rsid w:val="005C15A8"/>
    <w:rsid w:val="005D00CD"/>
    <w:rsid w:val="006024B9"/>
    <w:rsid w:val="0064248F"/>
    <w:rsid w:val="006608B4"/>
    <w:rsid w:val="00662976"/>
    <w:rsid w:val="00665270"/>
    <w:rsid w:val="00665CDA"/>
    <w:rsid w:val="006715B1"/>
    <w:rsid w:val="006755F3"/>
    <w:rsid w:val="006B490F"/>
    <w:rsid w:val="006B6536"/>
    <w:rsid w:val="006C3797"/>
    <w:rsid w:val="006D4480"/>
    <w:rsid w:val="006D479E"/>
    <w:rsid w:val="006D5E90"/>
    <w:rsid w:val="006E5AE5"/>
    <w:rsid w:val="00716A20"/>
    <w:rsid w:val="0076137D"/>
    <w:rsid w:val="00764887"/>
    <w:rsid w:val="00781CC9"/>
    <w:rsid w:val="00796073"/>
    <w:rsid w:val="007A7370"/>
    <w:rsid w:val="007D172D"/>
    <w:rsid w:val="007F08C2"/>
    <w:rsid w:val="008014EC"/>
    <w:rsid w:val="00816D26"/>
    <w:rsid w:val="00823657"/>
    <w:rsid w:val="00836DA3"/>
    <w:rsid w:val="00837697"/>
    <w:rsid w:val="00843291"/>
    <w:rsid w:val="008530D7"/>
    <w:rsid w:val="00857727"/>
    <w:rsid w:val="00876236"/>
    <w:rsid w:val="008874BF"/>
    <w:rsid w:val="00911A23"/>
    <w:rsid w:val="009142E0"/>
    <w:rsid w:val="00916B29"/>
    <w:rsid w:val="009175FC"/>
    <w:rsid w:val="00927ECE"/>
    <w:rsid w:val="00952B85"/>
    <w:rsid w:val="00954143"/>
    <w:rsid w:val="00964A09"/>
    <w:rsid w:val="00977B48"/>
    <w:rsid w:val="00992205"/>
    <w:rsid w:val="00994BEB"/>
    <w:rsid w:val="009C4B89"/>
    <w:rsid w:val="009E39EB"/>
    <w:rsid w:val="009F02BD"/>
    <w:rsid w:val="00A1010A"/>
    <w:rsid w:val="00A176FF"/>
    <w:rsid w:val="00A46CF4"/>
    <w:rsid w:val="00A55B64"/>
    <w:rsid w:val="00A62389"/>
    <w:rsid w:val="00A7149E"/>
    <w:rsid w:val="00A725BD"/>
    <w:rsid w:val="00A94AB3"/>
    <w:rsid w:val="00AA0FE7"/>
    <w:rsid w:val="00AA3EC1"/>
    <w:rsid w:val="00AC2C9A"/>
    <w:rsid w:val="00AD1AA9"/>
    <w:rsid w:val="00AD5D4F"/>
    <w:rsid w:val="00AE05C5"/>
    <w:rsid w:val="00AF0324"/>
    <w:rsid w:val="00B55A80"/>
    <w:rsid w:val="00B60498"/>
    <w:rsid w:val="00B62657"/>
    <w:rsid w:val="00B65360"/>
    <w:rsid w:val="00B716CC"/>
    <w:rsid w:val="00B970F8"/>
    <w:rsid w:val="00BA424E"/>
    <w:rsid w:val="00BB7BBD"/>
    <w:rsid w:val="00BC1FB0"/>
    <w:rsid w:val="00C20F97"/>
    <w:rsid w:val="00C36C44"/>
    <w:rsid w:val="00C75312"/>
    <w:rsid w:val="00C80B8F"/>
    <w:rsid w:val="00CB1A39"/>
    <w:rsid w:val="00CD3415"/>
    <w:rsid w:val="00CD4B81"/>
    <w:rsid w:val="00D06840"/>
    <w:rsid w:val="00D11EF1"/>
    <w:rsid w:val="00D1760C"/>
    <w:rsid w:val="00D31A1A"/>
    <w:rsid w:val="00D433ED"/>
    <w:rsid w:val="00D527D3"/>
    <w:rsid w:val="00D548B8"/>
    <w:rsid w:val="00D6604D"/>
    <w:rsid w:val="00D71A84"/>
    <w:rsid w:val="00D83916"/>
    <w:rsid w:val="00D93FB0"/>
    <w:rsid w:val="00DA6027"/>
    <w:rsid w:val="00DB4B69"/>
    <w:rsid w:val="00DF1C51"/>
    <w:rsid w:val="00DF454F"/>
    <w:rsid w:val="00DF463B"/>
    <w:rsid w:val="00E01604"/>
    <w:rsid w:val="00E021D3"/>
    <w:rsid w:val="00E049AE"/>
    <w:rsid w:val="00E23D24"/>
    <w:rsid w:val="00E679E6"/>
    <w:rsid w:val="00E76D4B"/>
    <w:rsid w:val="00EB0585"/>
    <w:rsid w:val="00EB1574"/>
    <w:rsid w:val="00EB376D"/>
    <w:rsid w:val="00EB6244"/>
    <w:rsid w:val="00EC1D0E"/>
    <w:rsid w:val="00F433EE"/>
    <w:rsid w:val="00F54C8F"/>
    <w:rsid w:val="00F55C2C"/>
    <w:rsid w:val="00F62E7D"/>
    <w:rsid w:val="00FB3A62"/>
    <w:rsid w:val="00FC1133"/>
    <w:rsid w:val="00F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EC0E1"/>
  <w15:chartTrackingRefBased/>
  <w15:docId w15:val="{2F005A9D-D1BF-4A79-8D87-B38D0CC4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3EC1"/>
    <w:rPr>
      <w:color w:val="808080"/>
    </w:rPr>
  </w:style>
  <w:style w:type="paragraph" w:styleId="a4">
    <w:name w:val="List Paragraph"/>
    <w:basedOn w:val="a"/>
    <w:uiPriority w:val="34"/>
    <w:qFormat/>
    <w:rsid w:val="004D495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A5EC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A5E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A5ECE"/>
    <w:rPr>
      <w:sz w:val="20"/>
      <w:szCs w:val="20"/>
    </w:rPr>
  </w:style>
  <w:style w:type="table" w:styleId="a9">
    <w:name w:val="Table Grid"/>
    <w:basedOn w:val="a1"/>
    <w:uiPriority w:val="39"/>
    <w:rsid w:val="00C36C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1A2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AvisChiu</dc:creator>
  <cp:keywords/>
  <dc:description/>
  <cp:lastModifiedBy>AvisChiu</cp:lastModifiedBy>
  <cp:revision>61</cp:revision>
  <cp:lastPrinted>2020-12-25T09:17:00Z</cp:lastPrinted>
  <dcterms:created xsi:type="dcterms:W3CDTF">2020-12-23T05:11:00Z</dcterms:created>
  <dcterms:modified xsi:type="dcterms:W3CDTF">2021-01-04T09:39:00Z</dcterms:modified>
</cp:coreProperties>
</file>