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22404" w14:textId="54F47AB2" w:rsidR="00CE7008" w:rsidRPr="00AB69E9" w:rsidRDefault="00097D26" w:rsidP="0049383D">
      <w:pPr>
        <w:pStyle w:val="Prrafodelista"/>
        <w:numPr>
          <w:ilvl w:val="0"/>
          <w:numId w:val="1"/>
        </w:numPr>
        <w:spacing w:before="120" w:after="240"/>
        <w:ind w:left="0" w:firstLine="0"/>
        <w:jc w:val="both"/>
        <w:rPr>
          <w:rFonts w:cs="Arial"/>
          <w:b/>
          <w:sz w:val="28"/>
          <w:szCs w:val="22"/>
          <w:lang w:val="es-CL"/>
        </w:rPr>
      </w:pPr>
      <w:r>
        <w:rPr>
          <w:rFonts w:cs="Arial"/>
          <w:b/>
          <w:sz w:val="28"/>
          <w:szCs w:val="22"/>
          <w:lang w:val="es-CL"/>
        </w:rPr>
        <w:t>Tipos de algoritmos</w:t>
      </w:r>
    </w:p>
    <w:p w14:paraId="76A98895" w14:textId="6775CF68" w:rsidR="00097D26" w:rsidRPr="00097D26" w:rsidRDefault="00097D26" w:rsidP="00097D26">
      <w:pPr>
        <w:spacing w:before="120" w:after="240"/>
        <w:jc w:val="both"/>
        <w:rPr>
          <w:rFonts w:cs="Arial"/>
          <w:szCs w:val="22"/>
          <w:lang w:val="es-CL"/>
        </w:rPr>
      </w:pPr>
      <w:r w:rsidRPr="00097D26">
        <w:rPr>
          <w:rFonts w:cs="Arial"/>
          <w:szCs w:val="22"/>
          <w:lang w:val="es-CL"/>
        </w:rPr>
        <w:t xml:space="preserve">Como ya hemos visto en los capítulos anteriores, un algoritmo se puede definir como una secuencia finita de pasos lógicos, que permite realizar una tarea </w:t>
      </w:r>
      <w:r w:rsidR="00F355F8">
        <w:rPr>
          <w:rFonts w:cs="Arial"/>
          <w:szCs w:val="22"/>
          <w:lang w:val="es-CL"/>
        </w:rPr>
        <w:t>específica acotado en el tiempo.</w:t>
      </w:r>
    </w:p>
    <w:p w14:paraId="22992BC8" w14:textId="3F980D20" w:rsidR="00097D26" w:rsidRDefault="00097D26" w:rsidP="00097D26">
      <w:pPr>
        <w:spacing w:before="120" w:after="240"/>
        <w:jc w:val="both"/>
        <w:rPr>
          <w:rFonts w:cs="Arial"/>
          <w:szCs w:val="22"/>
          <w:lang w:val="es-CL"/>
        </w:rPr>
      </w:pPr>
      <w:r w:rsidRPr="00097D26">
        <w:rPr>
          <w:rFonts w:cs="Arial"/>
          <w:szCs w:val="22"/>
          <w:lang w:val="es-CL"/>
        </w:rPr>
        <w:t>Pues bien, existen tipos de algoritmos, y son relativos a la forma en que los expresamos, y son los siguientes:</w:t>
      </w:r>
    </w:p>
    <w:p w14:paraId="04901DCC" w14:textId="46DF0BA6" w:rsidR="007048FE" w:rsidRPr="007048FE" w:rsidRDefault="00097D26" w:rsidP="007048FE">
      <w:pPr>
        <w:pStyle w:val="Prrafodelista"/>
        <w:numPr>
          <w:ilvl w:val="0"/>
          <w:numId w:val="5"/>
        </w:numPr>
        <w:jc w:val="both"/>
        <w:rPr>
          <w:rFonts w:cs="Arial"/>
          <w:lang w:val="es-CL"/>
        </w:rPr>
      </w:pPr>
      <w:r w:rsidRPr="007048FE">
        <w:rPr>
          <w:rFonts w:cs="Arial"/>
          <w:b/>
          <w:bCs/>
          <w:lang w:val="es-CL"/>
        </w:rPr>
        <w:t>Algoritmos cualitativos</w:t>
      </w:r>
      <w:r w:rsidRPr="007048FE">
        <w:rPr>
          <w:rFonts w:cs="Arial"/>
          <w:lang w:val="es-CL"/>
        </w:rPr>
        <w:t>: Describe de acciones utilizando palabras, o siendo más precisos, donde las matemáticas no son capaces de dar una solución. Por ejemplo, recetas de cocina o un breve instructivo para analizar el funcionamiento de una lámpara.</w:t>
      </w:r>
    </w:p>
    <w:tbl>
      <w:tblPr>
        <w:tblStyle w:val="Tablaconcuadrcula"/>
        <w:tblW w:w="0" w:type="auto"/>
        <w:jc w:val="center"/>
        <w:tblLook w:val="04A0" w:firstRow="1" w:lastRow="0" w:firstColumn="1" w:lastColumn="0" w:noHBand="0" w:noVBand="1"/>
      </w:tblPr>
      <w:tblGrid>
        <w:gridCol w:w="6941"/>
      </w:tblGrid>
      <w:tr w:rsidR="00097D26" w14:paraId="357E76AF" w14:textId="77777777" w:rsidTr="007E6297">
        <w:trPr>
          <w:trHeight w:val="6472"/>
          <w:jc w:val="center"/>
        </w:trPr>
        <w:tc>
          <w:tcPr>
            <w:tcW w:w="6941" w:type="dxa"/>
            <w:vAlign w:val="center"/>
          </w:tcPr>
          <w:p w14:paraId="2BAA0B41" w14:textId="40BC0431" w:rsidR="00097D26" w:rsidRDefault="00097D26" w:rsidP="00112B76">
            <w:pPr>
              <w:pStyle w:val="Ttulo4"/>
              <w:spacing w:before="0" w:beforeAutospacing="0" w:after="0" w:afterAutospacing="0"/>
              <w:jc w:val="center"/>
              <w:rPr>
                <w:rFonts w:ascii="Soho Gothic Pro" w:eastAsiaTheme="minorEastAsia" w:hAnsi="Soho Gothic Pro" w:cs="Arial"/>
                <w:b w:val="0"/>
                <w:bCs w:val="0"/>
                <w:szCs w:val="22"/>
                <w:lang w:eastAsia="es-ES"/>
              </w:rPr>
            </w:pPr>
            <w:r>
              <w:rPr>
                <w:rFonts w:cs="Arial"/>
                <w:noProof/>
              </w:rPr>
              <mc:AlternateContent>
                <mc:Choice Requires="wpg">
                  <w:drawing>
                    <wp:inline distT="0" distB="0" distL="0" distR="0" wp14:anchorId="0C48CDC6" wp14:editId="13F1D497">
                      <wp:extent cx="3156438" cy="3884503"/>
                      <wp:effectExtent l="57150" t="38100" r="63500" b="78105"/>
                      <wp:docPr id="15" name="Grupo 15"/>
                      <wp:cNvGraphicFramePr/>
                      <a:graphic xmlns:a="http://schemas.openxmlformats.org/drawingml/2006/main">
                        <a:graphicData uri="http://schemas.microsoft.com/office/word/2010/wordprocessingGroup">
                          <wpg:wgp>
                            <wpg:cNvGrpSpPr/>
                            <wpg:grpSpPr>
                              <a:xfrm>
                                <a:off x="0" y="0"/>
                                <a:ext cx="3156438" cy="3884503"/>
                                <a:chOff x="0" y="0"/>
                                <a:chExt cx="3156438" cy="3884503"/>
                              </a:xfrm>
                            </wpg:grpSpPr>
                            <wps:wsp>
                              <wps:cNvPr id="16" name="Cuadro de texto 16"/>
                              <wps:cNvSpPr txBox="1"/>
                              <wps:spPr>
                                <a:xfrm>
                                  <a:off x="657726" y="1756611"/>
                                  <a:ext cx="401053" cy="264695"/>
                                </a:xfrm>
                                <a:prstGeom prst="rect">
                                  <a:avLst/>
                                </a:prstGeom>
                                <a:noFill/>
                                <a:ln w="6350">
                                  <a:noFill/>
                                </a:ln>
                              </wps:spPr>
                              <wps:txbx>
                                <w:txbxContent>
                                  <w:p w14:paraId="2EDC44A8" w14:textId="77777777" w:rsidR="00097D26" w:rsidRPr="0087219B" w:rsidRDefault="00097D26" w:rsidP="00097D26">
                                    <w:pPr>
                                      <w:jc w:val="center"/>
                                      <w:rPr>
                                        <w:sz w:val="18"/>
                                      </w:rPr>
                                    </w:pPr>
                                    <w:r>
                                      <w:rPr>
                                        <w:sz w:val="18"/>
                                      </w:rPr>
                                      <w:t>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upo 17"/>
                              <wpg:cNvGrpSpPr/>
                              <wpg:grpSpPr>
                                <a:xfrm>
                                  <a:off x="0" y="0"/>
                                  <a:ext cx="3156438" cy="3884503"/>
                                  <a:chOff x="0" y="0"/>
                                  <a:chExt cx="3156438" cy="3884503"/>
                                </a:xfrm>
                              </wpg:grpSpPr>
                              <wps:wsp>
                                <wps:cNvPr id="18" name="Conector recto de flecha 18"/>
                                <wps:cNvCnPr/>
                                <wps:spPr>
                                  <a:xfrm>
                                    <a:off x="665747" y="3015915"/>
                                    <a:ext cx="0" cy="36699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g:cNvPr id="19" name="Grupo 19"/>
                                <wpg:cNvGrpSpPr/>
                                <wpg:grpSpPr>
                                  <a:xfrm>
                                    <a:off x="0" y="0"/>
                                    <a:ext cx="3156438" cy="3884503"/>
                                    <a:chOff x="0" y="0"/>
                                    <a:chExt cx="3156438" cy="3884503"/>
                                  </a:xfrm>
                                </wpg:grpSpPr>
                                <wps:wsp>
                                  <wps:cNvPr id="20" name="Rectángulo 20"/>
                                  <wps:cNvSpPr/>
                                  <wps:spPr>
                                    <a:xfrm>
                                      <a:off x="0" y="0"/>
                                      <a:ext cx="1327638" cy="483577"/>
                                    </a:xfrm>
                                    <a:prstGeom prst="rect">
                                      <a:avLst/>
                                    </a:prstGeom>
                                    <a:ln>
                                      <a:noFill/>
                                    </a:ln>
                                  </wps:spPr>
                                  <wps:style>
                                    <a:lnRef idx="1">
                                      <a:schemeClr val="accent6"/>
                                    </a:lnRef>
                                    <a:fillRef idx="2">
                                      <a:schemeClr val="accent6"/>
                                    </a:fillRef>
                                    <a:effectRef idx="1">
                                      <a:schemeClr val="accent6"/>
                                    </a:effectRef>
                                    <a:fontRef idx="minor">
                                      <a:schemeClr val="dk1"/>
                                    </a:fontRef>
                                  </wps:style>
                                  <wps:txbx>
                                    <w:txbxContent>
                                      <w:p w14:paraId="40EDE1DA" w14:textId="77777777" w:rsidR="00097D26" w:rsidRPr="003E3A88" w:rsidRDefault="00097D26" w:rsidP="00097D26">
                                        <w:pPr>
                                          <w:jc w:val="center"/>
                                          <w:rPr>
                                            <w:sz w:val="18"/>
                                          </w:rPr>
                                        </w:pPr>
                                        <w:r w:rsidRPr="003E3A88">
                                          <w:rPr>
                                            <w:sz w:val="18"/>
                                          </w:rPr>
                                          <w:t>La lámpara no funciona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 name="Grupo 21"/>
                                  <wpg:cNvGrpSpPr/>
                                  <wpg:grpSpPr>
                                    <a:xfrm>
                                      <a:off x="128337" y="834189"/>
                                      <a:ext cx="1010652" cy="923193"/>
                                      <a:chOff x="0" y="0"/>
                                      <a:chExt cx="1010652" cy="923193"/>
                                    </a:xfrm>
                                  </wpg:grpSpPr>
                                  <wps:wsp>
                                    <wps:cNvPr id="22" name="Decisión 22"/>
                                    <wps:cNvSpPr/>
                                    <wps:spPr>
                                      <a:xfrm>
                                        <a:off x="24063" y="0"/>
                                        <a:ext cx="984250" cy="923193"/>
                                      </a:xfrm>
                                      <a:prstGeom prst="flowChartDecision">
                                        <a:avLst/>
                                      </a:prstGeom>
                                      <a:ln>
                                        <a:headEnd type="none" w="med" len="med"/>
                                        <a:tailEnd type="none" w="med" len="med"/>
                                      </a:ln>
                                    </wps:spPr>
                                    <wps:style>
                                      <a:lnRef idx="1">
                                        <a:schemeClr val="accent3"/>
                                      </a:lnRef>
                                      <a:fillRef idx="3">
                                        <a:schemeClr val="accent3"/>
                                      </a:fillRef>
                                      <a:effectRef idx="2">
                                        <a:schemeClr val="accent3"/>
                                      </a:effectRef>
                                      <a:fontRef idx="minor">
                                        <a:schemeClr val="lt1"/>
                                      </a:fontRef>
                                    </wps:style>
                                    <wps:txbx>
                                      <w:txbxContent>
                                        <w:p w14:paraId="32F65EF0" w14:textId="77777777" w:rsidR="00097D26" w:rsidRPr="003E3A88" w:rsidRDefault="00097D26" w:rsidP="00097D26">
                                          <w:pPr>
                                            <w:jc w:val="center"/>
                                            <w:rPr>
                                              <w:color w:val="F2F2F2" w:themeColor="background1" w:themeShade="F2"/>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uadro de texto 23"/>
                                    <wps:cNvSpPr txBox="1"/>
                                    <wps:spPr>
                                      <a:xfrm>
                                        <a:off x="0" y="216568"/>
                                        <a:ext cx="1010652" cy="417095"/>
                                      </a:xfrm>
                                      <a:prstGeom prst="rect">
                                        <a:avLst/>
                                      </a:prstGeom>
                                      <a:noFill/>
                                      <a:ln w="6350">
                                        <a:noFill/>
                                      </a:ln>
                                    </wps:spPr>
                                    <wps:txbx>
                                      <w:txbxContent>
                                        <w:p w14:paraId="413BA086" w14:textId="77777777" w:rsidR="00097D26" w:rsidRPr="00AA327F" w:rsidRDefault="00097D26" w:rsidP="00097D26">
                                          <w:pPr>
                                            <w:jc w:val="center"/>
                                            <w:rPr>
                                              <w:sz w:val="16"/>
                                            </w:rPr>
                                          </w:pPr>
                                          <w:r w:rsidRPr="00AA327F">
                                            <w:rPr>
                                              <w:sz w:val="16"/>
                                            </w:rPr>
                                            <w:t>¿Está Enchufada?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Rectángulo 24"/>
                                  <wps:cNvSpPr/>
                                  <wps:spPr>
                                    <a:xfrm>
                                      <a:off x="1828800" y="1018673"/>
                                      <a:ext cx="1327638" cy="483577"/>
                                    </a:xfrm>
                                    <a:prstGeom prst="rect">
                                      <a:avLst/>
                                    </a:prstGeom>
                                    <a:ln>
                                      <a:noFill/>
                                    </a:ln>
                                  </wps:spPr>
                                  <wps:style>
                                    <a:lnRef idx="1">
                                      <a:schemeClr val="accent6"/>
                                    </a:lnRef>
                                    <a:fillRef idx="2">
                                      <a:schemeClr val="accent6"/>
                                    </a:fillRef>
                                    <a:effectRef idx="1">
                                      <a:schemeClr val="accent6"/>
                                    </a:effectRef>
                                    <a:fontRef idx="minor">
                                      <a:schemeClr val="dk1"/>
                                    </a:fontRef>
                                  </wps:style>
                                  <wps:txbx>
                                    <w:txbxContent>
                                      <w:p w14:paraId="7349A952" w14:textId="77777777" w:rsidR="00097D26" w:rsidRPr="003E3A88" w:rsidRDefault="00097D26" w:rsidP="00097D26">
                                        <w:pPr>
                                          <w:jc w:val="center"/>
                                          <w:rPr>
                                            <w:sz w:val="18"/>
                                          </w:rPr>
                                        </w:pPr>
                                        <w:r>
                                          <w:rPr>
                                            <w:sz w:val="18"/>
                                          </w:rPr>
                                          <w:t>Enchufarla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Decisión 25"/>
                                  <wps:cNvSpPr/>
                                  <wps:spPr>
                                    <a:xfrm>
                                      <a:off x="176463" y="2085473"/>
                                      <a:ext cx="984250" cy="923193"/>
                                    </a:xfrm>
                                    <a:prstGeom prst="flowChartDecision">
                                      <a:avLst/>
                                    </a:prstGeom>
                                    <a:ln>
                                      <a:headEnd type="none" w="med" len="med"/>
                                      <a:tailEnd type="none" w="med" len="med"/>
                                    </a:ln>
                                  </wps:spPr>
                                  <wps:style>
                                    <a:lnRef idx="1">
                                      <a:schemeClr val="accent3"/>
                                    </a:lnRef>
                                    <a:fillRef idx="3">
                                      <a:schemeClr val="accent3"/>
                                    </a:fillRef>
                                    <a:effectRef idx="2">
                                      <a:schemeClr val="accent3"/>
                                    </a:effectRef>
                                    <a:fontRef idx="minor">
                                      <a:schemeClr val="lt1"/>
                                    </a:fontRef>
                                  </wps:style>
                                  <wps:txbx>
                                    <w:txbxContent>
                                      <w:p w14:paraId="2DAB87DF" w14:textId="77777777" w:rsidR="00097D26" w:rsidRPr="003E3A88" w:rsidRDefault="00097D26" w:rsidP="00097D26">
                                        <w:pPr>
                                          <w:jc w:val="center"/>
                                          <w:rPr>
                                            <w:color w:val="F2F2F2" w:themeColor="background1" w:themeShade="F2"/>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Cuadro de texto 26"/>
                                  <wps:cNvSpPr txBox="1"/>
                                  <wps:spPr>
                                    <a:xfrm>
                                      <a:off x="160421" y="2277979"/>
                                      <a:ext cx="1010285" cy="529389"/>
                                    </a:xfrm>
                                    <a:prstGeom prst="rect">
                                      <a:avLst/>
                                    </a:prstGeom>
                                    <a:noFill/>
                                    <a:ln w="6350">
                                      <a:noFill/>
                                    </a:ln>
                                  </wps:spPr>
                                  <wps:txbx>
                                    <w:txbxContent>
                                      <w:p w14:paraId="0FF3754D" w14:textId="77777777" w:rsidR="00097D26" w:rsidRPr="00AA327F" w:rsidRDefault="00097D26" w:rsidP="00097D26">
                                        <w:pPr>
                                          <w:jc w:val="center"/>
                                          <w:rPr>
                                            <w:sz w:val="16"/>
                                          </w:rPr>
                                        </w:pPr>
                                        <w:r w:rsidRPr="00AA327F">
                                          <w:rPr>
                                            <w:sz w:val="16"/>
                                          </w:rPr>
                                          <w:t>¿Tiene el foco quemado?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ángulo 27"/>
                                  <wps:cNvSpPr/>
                                  <wps:spPr>
                                    <a:xfrm>
                                      <a:off x="1828800" y="2310063"/>
                                      <a:ext cx="1327638" cy="483577"/>
                                    </a:xfrm>
                                    <a:prstGeom prst="rect">
                                      <a:avLst/>
                                    </a:prstGeom>
                                    <a:ln>
                                      <a:noFill/>
                                    </a:ln>
                                  </wps:spPr>
                                  <wps:style>
                                    <a:lnRef idx="1">
                                      <a:schemeClr val="accent6"/>
                                    </a:lnRef>
                                    <a:fillRef idx="2">
                                      <a:schemeClr val="accent6"/>
                                    </a:fillRef>
                                    <a:effectRef idx="1">
                                      <a:schemeClr val="accent6"/>
                                    </a:effectRef>
                                    <a:fontRef idx="minor">
                                      <a:schemeClr val="dk1"/>
                                    </a:fontRef>
                                  </wps:style>
                                  <wps:txbx>
                                    <w:txbxContent>
                                      <w:p w14:paraId="1D61F258" w14:textId="77777777" w:rsidR="00097D26" w:rsidRPr="003E3A88" w:rsidRDefault="00097D26" w:rsidP="00097D26">
                                        <w:pPr>
                                          <w:jc w:val="center"/>
                                          <w:rPr>
                                            <w:sz w:val="18"/>
                                          </w:rPr>
                                        </w:pPr>
                                        <w:r>
                                          <w:rPr>
                                            <w:sz w:val="18"/>
                                          </w:rPr>
                                          <w:t>Reemplazar Foco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ángulo 28"/>
                                  <wps:cNvSpPr/>
                                  <wps:spPr>
                                    <a:xfrm>
                                      <a:off x="0" y="3400926"/>
                                      <a:ext cx="1327638" cy="483577"/>
                                    </a:xfrm>
                                    <a:prstGeom prst="rect">
                                      <a:avLst/>
                                    </a:prstGeom>
                                    <a:ln>
                                      <a:noFill/>
                                    </a:ln>
                                  </wps:spPr>
                                  <wps:style>
                                    <a:lnRef idx="1">
                                      <a:schemeClr val="accent6"/>
                                    </a:lnRef>
                                    <a:fillRef idx="2">
                                      <a:schemeClr val="accent6"/>
                                    </a:fillRef>
                                    <a:effectRef idx="1">
                                      <a:schemeClr val="accent6"/>
                                    </a:effectRef>
                                    <a:fontRef idx="minor">
                                      <a:schemeClr val="dk1"/>
                                    </a:fontRef>
                                  </wps:style>
                                  <wps:txbx>
                                    <w:txbxContent>
                                      <w:p w14:paraId="3D96FFC1" w14:textId="77777777" w:rsidR="00097D26" w:rsidRPr="003E3A88" w:rsidRDefault="00097D26" w:rsidP="00097D26">
                                        <w:pPr>
                                          <w:jc w:val="center"/>
                                          <w:rPr>
                                            <w:sz w:val="18"/>
                                          </w:rPr>
                                        </w:pPr>
                                        <w:r>
                                          <w:rPr>
                                            <w:sz w:val="18"/>
                                          </w:rPr>
                                          <w:t>Reemplazar lámpara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Conector recto de flecha 29"/>
                                  <wps:cNvCnPr/>
                                  <wps:spPr>
                                    <a:xfrm>
                                      <a:off x="649705" y="481263"/>
                                      <a:ext cx="0" cy="36699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0" name="Conector recto de flecha 30"/>
                                  <wps:cNvCnPr/>
                                  <wps:spPr>
                                    <a:xfrm>
                                      <a:off x="1138989" y="1299410"/>
                                      <a:ext cx="692516"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1" name="Conector recto de flecha 31"/>
                                  <wps:cNvCnPr/>
                                  <wps:spPr>
                                    <a:xfrm>
                                      <a:off x="657726" y="1748589"/>
                                      <a:ext cx="0" cy="36699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2" name="Conector recto de flecha 32"/>
                                  <wps:cNvCnPr/>
                                  <wps:spPr>
                                    <a:xfrm>
                                      <a:off x="1163053" y="2558715"/>
                                      <a:ext cx="692516"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3" name="Cuadro de texto 33"/>
                                  <wps:cNvSpPr txBox="1"/>
                                  <wps:spPr>
                                    <a:xfrm>
                                      <a:off x="1227221" y="1010652"/>
                                      <a:ext cx="401053" cy="264695"/>
                                    </a:xfrm>
                                    <a:prstGeom prst="rect">
                                      <a:avLst/>
                                    </a:prstGeom>
                                    <a:noFill/>
                                    <a:ln w="6350">
                                      <a:noFill/>
                                    </a:ln>
                                  </wps:spPr>
                                  <wps:txbx>
                                    <w:txbxContent>
                                      <w:p w14:paraId="4430A185" w14:textId="77777777" w:rsidR="00097D26" w:rsidRPr="0087219B" w:rsidRDefault="00097D26" w:rsidP="00097D26">
                                        <w:pPr>
                                          <w:jc w:val="center"/>
                                          <w:rPr>
                                            <w:sz w:val="18"/>
                                          </w:rPr>
                                        </w:pPr>
                                        <w:r>
                                          <w:rPr>
                                            <w:sz w:val="18"/>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Cuadro de texto 34"/>
                                  <wps:cNvSpPr txBox="1"/>
                                  <wps:spPr>
                                    <a:xfrm>
                                      <a:off x="1227221" y="2269957"/>
                                      <a:ext cx="401053" cy="264695"/>
                                    </a:xfrm>
                                    <a:prstGeom prst="rect">
                                      <a:avLst/>
                                    </a:prstGeom>
                                    <a:noFill/>
                                    <a:ln w="6350">
                                      <a:noFill/>
                                    </a:ln>
                                  </wps:spPr>
                                  <wps:txbx>
                                    <w:txbxContent>
                                      <w:p w14:paraId="61E53627" w14:textId="77777777" w:rsidR="00097D26" w:rsidRPr="0087219B" w:rsidRDefault="00097D26" w:rsidP="00097D26">
                                        <w:pPr>
                                          <w:jc w:val="center"/>
                                          <w:rPr>
                                            <w:sz w:val="18"/>
                                          </w:rPr>
                                        </w:pPr>
                                        <w:r>
                                          <w:rPr>
                                            <w:sz w:val="18"/>
                                          </w:rPr>
                                          <w:t>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689682" y="3015754"/>
                                      <a:ext cx="353055" cy="264695"/>
                                    </a:xfrm>
                                    <a:prstGeom prst="rect">
                                      <a:avLst/>
                                    </a:prstGeom>
                                    <a:noFill/>
                                    <a:ln w="6350">
                                      <a:noFill/>
                                    </a:ln>
                                  </wps:spPr>
                                  <wps:txbx>
                                    <w:txbxContent>
                                      <w:p w14:paraId="19581489" w14:textId="77777777" w:rsidR="00097D26" w:rsidRPr="0087219B" w:rsidRDefault="00097D26" w:rsidP="00097D26">
                                        <w:pPr>
                                          <w:jc w:val="center"/>
                                          <w:rPr>
                                            <w:sz w:val="18"/>
                                          </w:rPr>
                                        </w:pPr>
                                        <w:r>
                                          <w:rPr>
                                            <w:sz w:val="18"/>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inline>
                  </w:drawing>
                </mc:Choice>
                <mc:Fallback>
                  <w:pict>
                    <v:group w14:anchorId="0C48CDC6" id="Grupo 15" o:spid="_x0000_s1026" style="width:248.55pt;height:305.85pt;mso-position-horizontal-relative:char;mso-position-vertical-relative:line" coordsize="31564,388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">
                      <v:shapetype id="_x0000_t202" coordsize="21600,21600" o:spt="202" path="m,l,21600r21600,l21600,xe">
                        <v:stroke joinstyle="miter"/>
                        <v:path gradientshapeok="t" o:connecttype="rect"/>
                      </v:shapetype>
                      <v:shape id="Cuadro de texto 16" o:spid="_x0000_s1027" type="#_x0000_t202" style="position:absolute;left:6577;top:17566;width:4010;height:26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" filled="f" stroked="f" strokeweight=".5pt">
                        <v:textbox>
                          <w:txbxContent>
                            <w:p w14:paraId="2EDC44A8" w14:textId="77777777" w:rsidR="00097D26" w:rsidRPr="0087219B" w:rsidRDefault="00097D26" w:rsidP="00097D26">
                              <w:pPr>
                                <w:jc w:val="center"/>
                                <w:rPr>
                                  <w:sz w:val="18"/>
                                </w:rPr>
                              </w:pPr>
                              <w:r>
                                <w:rPr>
                                  <w:sz w:val="18"/>
                                </w:rPr>
                                <w:t>SI</w:t>
                              </w:r>
                            </w:p>
                          </w:txbxContent>
                        </v:textbox>
                      </v:shape>
                      <v:group id="Grupo 17" o:spid="_x0000_s1028" style="position:absolute;width:31564;height:38845" coordsize="31564,388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">
                        <v:shapetype id="_x0000_t32" coordsize="21600,21600" o:spt="32" o:oned="t" path="m,l21600,21600e" filled="f">
                          <v:path arrowok="t" fillok="f" o:connecttype="none"/>
                          <o:lock v:ext="edit" shapetype="t"/>
                        </v:shapetype>
                        <v:shape id="Conector recto de flecha 18" o:spid="_x0000_s1029" type="#_x0000_t32" style="position:absolute;left:6657;top:30159;width:0;height:367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" strokecolor="#4f81bd [3204]" strokeweight="2pt">
                          <v:stroke endarrow="block"/>
                          <v:shadow on="t" color="black" opacity="24903f" origin=",.5" offset="0,.55556mm"/>
                        </v:shape>
                        <v:group id="Grupo 19" o:spid="_x0000_s1030" style="position:absolute;width:31564;height:38845" coordsize="31564,388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">
                          <v:rect id="Rectángulo 20" o:spid="_x0000_s1031" style="position:absolute;width:13276;height:48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" fillcolor="#fbcaa2 [1625]" stroked="f">
                            <v:fill color2="#fdefe3 [505]" rotate="t" angle="180" colors="0 #ffbe86;22938f #ffd0aa;1 #ffebdb" focus="100%" type="gradient"/>
                            <v:shadow on="t" color="black" opacity="24903f" origin=",.5" offset="0,.55556mm"/>
                            <v:textbox>
                              <w:txbxContent>
                                <w:p w14:paraId="40EDE1DA" w14:textId="77777777" w:rsidR="00097D26" w:rsidRPr="003E3A88" w:rsidRDefault="00097D26" w:rsidP="00097D26">
                                  <w:pPr>
                                    <w:jc w:val="center"/>
                                    <w:rPr>
                                      <w:sz w:val="18"/>
                                    </w:rPr>
                                  </w:pPr>
                                  <w:r w:rsidRPr="003E3A88">
                                    <w:rPr>
                                      <w:sz w:val="18"/>
                                    </w:rPr>
                                    <w:t>La lámpara no funciona</w:t>
                                  </w:r>
                                </w:p>
                              </w:txbxContent>
                            </v:textbox>
                          </v:rect>
                          <v:group id="Grupo 21" o:spid="_x0000_s1032" style="position:absolute;left:1283;top:8341;width:10106;height:9232" coordsize="10106,92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">
                            <v:shapetype id="_x0000_t110" coordsize="21600,21600" o:spt="110" path="m10800,l,10800,10800,21600,21600,10800xe">
                              <v:stroke joinstyle="miter"/>
                              <v:path gradientshapeok="t" o:connecttype="rect" textboxrect="5400,5400,16200,16200"/>
                            </v:shapetype>
                            <v:shape id="Decisión 22" o:spid="_x0000_s1033" type="#_x0000_t110" style="position:absolute;left:240;width:9843;height:92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" fillcolor="#9bbb59 [3206]" strokecolor="#94b64e [3046]">
                              <v:fill color2="#cdddac [1622]" rotate="t" angle="180" focus="100%" type="gradient">
                                <o:fill v:ext="view" type="gradientUnscaled"/>
                              </v:fill>
                              <v:shadow on="t" color="black" opacity="22937f" origin=",.5" offset="0,.63889mm"/>
                              <v:textbox>
                                <w:txbxContent>
                                  <w:p w14:paraId="32F65EF0" w14:textId="77777777" w:rsidR="00097D26" w:rsidRPr="003E3A88" w:rsidRDefault="00097D26" w:rsidP="00097D26">
                                    <w:pPr>
                                      <w:jc w:val="center"/>
                                      <w:rPr>
                                        <w:color w:val="F2F2F2" w:themeColor="background1" w:themeShade="F2"/>
                                        <w:sz w:val="16"/>
                                      </w:rPr>
                                    </w:pPr>
                                  </w:p>
                                </w:txbxContent>
                              </v:textbox>
                            </v:shape>
                            <v:shape id="Cuadro de texto 23" o:spid="_x0000_s1034" type="#_x0000_t202" style="position:absolute;top:2165;width:10106;height:41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" filled="f" stroked="f" strokeweight=".5pt">
                              <v:textbox>
                                <w:txbxContent>
                                  <w:p w14:paraId="413BA086" w14:textId="77777777" w:rsidR="00097D26" w:rsidRPr="00AA327F" w:rsidRDefault="00097D26" w:rsidP="00097D26">
                                    <w:pPr>
                                      <w:jc w:val="center"/>
                                      <w:rPr>
                                        <w:sz w:val="16"/>
                                      </w:rPr>
                                    </w:pPr>
                                    <w:r w:rsidRPr="00AA327F">
                                      <w:rPr>
                                        <w:sz w:val="16"/>
                                      </w:rPr>
                                      <w:t>¿Está Enchufada?</w:t>
                                    </w:r>
                                  </w:p>
                                </w:txbxContent>
                              </v:textbox>
                            </v:shape>
                          </v:group>
                          <v:rect id="Rectángulo 24" o:spid="_x0000_s1035" style="position:absolute;left:18288;top:10186;width:13276;height:48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" fillcolor="#fbcaa2 [1625]" stroked="f">
                            <v:fill color2="#fdefe3 [505]" rotate="t" angle="180" colors="0 #ffbe86;22938f #ffd0aa;1 #ffebdb" focus="100%" type="gradient"/>
                            <v:shadow on="t" color="black" opacity="24903f" origin=",.5" offset="0,.55556mm"/>
                            <v:textbox>
                              <w:txbxContent>
                                <w:p w14:paraId="7349A952" w14:textId="77777777" w:rsidR="00097D26" w:rsidRPr="003E3A88" w:rsidRDefault="00097D26" w:rsidP="00097D26">
                                  <w:pPr>
                                    <w:jc w:val="center"/>
                                    <w:rPr>
                                      <w:sz w:val="18"/>
                                    </w:rPr>
                                  </w:pPr>
                                  <w:r>
                                    <w:rPr>
                                      <w:sz w:val="18"/>
                                    </w:rPr>
                                    <w:t>Enchufarla</w:t>
                                  </w:r>
                                </w:p>
                              </w:txbxContent>
                            </v:textbox>
                          </v:rect>
                          <v:shape id="Decisión 25" o:spid="_x0000_s1036" type="#_x0000_t110" style="position:absolute;left:1764;top:20854;width:9843;height:92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" fillcolor="#9bbb59 [3206]" strokecolor="#94b64e [3046]">
                            <v:fill color2="#cdddac [1622]" rotate="t" angle="180" focus="100%" type="gradient">
                              <o:fill v:ext="view" type="gradientUnscaled"/>
                            </v:fill>
                            <v:shadow on="t" color="black" opacity="22937f" origin=",.5" offset="0,.63889mm"/>
                            <v:textbox>
                              <w:txbxContent>
                                <w:p w14:paraId="2DAB87DF" w14:textId="77777777" w:rsidR="00097D26" w:rsidRPr="003E3A88" w:rsidRDefault="00097D26" w:rsidP="00097D26">
                                  <w:pPr>
                                    <w:jc w:val="center"/>
                                    <w:rPr>
                                      <w:color w:val="F2F2F2" w:themeColor="background1" w:themeShade="F2"/>
                                      <w:sz w:val="16"/>
                                    </w:rPr>
                                  </w:pPr>
                                </w:p>
                              </w:txbxContent>
                            </v:textbox>
                          </v:shape>
                          <v:shape id="Cuadro de texto 26" o:spid="_x0000_s1037" type="#_x0000_t202" style="position:absolute;left:1604;top:22779;width:10103;height:52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" filled="f" stroked="f" strokeweight=".5pt">
                            <v:textbox>
                              <w:txbxContent>
                                <w:p w14:paraId="0FF3754D" w14:textId="77777777" w:rsidR="00097D26" w:rsidRPr="00AA327F" w:rsidRDefault="00097D26" w:rsidP="00097D26">
                                  <w:pPr>
                                    <w:jc w:val="center"/>
                                    <w:rPr>
                                      <w:sz w:val="16"/>
                                    </w:rPr>
                                  </w:pPr>
                                  <w:r w:rsidRPr="00AA327F">
                                    <w:rPr>
                                      <w:sz w:val="16"/>
                                    </w:rPr>
                                    <w:t>¿Tiene el foco quemado?</w:t>
                                  </w:r>
                                </w:p>
                              </w:txbxContent>
                            </v:textbox>
                          </v:shape>
                          <v:rect id="Rectángulo 27" o:spid="_x0000_s1038" style="position:absolute;left:18288;top:23100;width:13276;height:48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" fillcolor="#fbcaa2 [1625]" stroked="f">
                            <v:fill color2="#fdefe3 [505]" rotate="t" angle="180" colors="0 #ffbe86;22938f #ffd0aa;1 #ffebdb" focus="100%" type="gradient"/>
                            <v:shadow on="t" color="black" opacity="24903f" origin=",.5" offset="0,.55556mm"/>
                            <v:textbox>
                              <w:txbxContent>
                                <w:p w14:paraId="1D61F258" w14:textId="77777777" w:rsidR="00097D26" w:rsidRPr="003E3A88" w:rsidRDefault="00097D26" w:rsidP="00097D26">
                                  <w:pPr>
                                    <w:jc w:val="center"/>
                                    <w:rPr>
                                      <w:sz w:val="18"/>
                                    </w:rPr>
                                  </w:pPr>
                                  <w:r>
                                    <w:rPr>
                                      <w:sz w:val="18"/>
                                    </w:rPr>
                                    <w:t>Reemplazar Foco</w:t>
                                  </w:r>
                                </w:p>
                              </w:txbxContent>
                            </v:textbox>
                          </v:rect>
                          <v:rect id="Rectángulo 28" o:spid="_x0000_s1039" style="position:absolute;top:34009;width:13276;height:48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" fillcolor="#fbcaa2 [1625]" stroked="f">
                            <v:fill color2="#fdefe3 [505]" rotate="t" angle="180" colors="0 #ffbe86;22938f #ffd0aa;1 #ffebdb" focus="100%" type="gradient"/>
                            <v:shadow on="t" color="black" opacity="24903f" origin=",.5" offset="0,.55556mm"/>
                            <v:textbox>
                              <w:txbxContent>
                                <w:p w14:paraId="3D96FFC1" w14:textId="77777777" w:rsidR="00097D26" w:rsidRPr="003E3A88" w:rsidRDefault="00097D26" w:rsidP="00097D26">
                                  <w:pPr>
                                    <w:jc w:val="center"/>
                                    <w:rPr>
                                      <w:sz w:val="18"/>
                                    </w:rPr>
                                  </w:pPr>
                                  <w:r>
                                    <w:rPr>
                                      <w:sz w:val="18"/>
                                    </w:rPr>
                                    <w:t>Reemplazar lámpara</w:t>
                                  </w:r>
                                </w:p>
                              </w:txbxContent>
                            </v:textbox>
                          </v:rect>
                          <v:shape id="Conector recto de flecha 29" o:spid="_x0000_s1040" type="#_x0000_t32" style="position:absolute;left:6497;top:4812;width:0;height:367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" strokecolor="#4f81bd [3204]" strokeweight="2pt">
                            <v:stroke endarrow="block"/>
                            <v:shadow on="t" color="black" opacity="24903f" origin=",.5" offset="0,.55556mm"/>
                          </v:shape>
                          <v:shape id="Conector recto de flecha 30" o:spid="_x0000_s1041" type="#_x0000_t32" style="position:absolute;left:11389;top:12994;width:692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" strokecolor="#4f81bd [3204]" strokeweight="2pt">
                            <v:stroke endarrow="block"/>
                            <v:shadow on="t" color="black" opacity="24903f" origin=",.5" offset="0,.55556mm"/>
                          </v:shape>
                          <v:shape id="Conector recto de flecha 31" o:spid="_x0000_s1042" type="#_x0000_t32" style="position:absolute;left:6577;top:17485;width:0;height:367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" strokecolor="#4f81bd [3204]" strokeweight="2pt">
                            <v:stroke endarrow="block"/>
                            <v:shadow on="t" color="black" opacity="24903f" origin=",.5" offset="0,.55556mm"/>
                          </v:shape>
                          <v:shape id="Conector recto de flecha 32" o:spid="_x0000_s1043" type="#_x0000_t32" style="position:absolute;left:11630;top:25587;width:69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" strokecolor="#4f81bd [3204]" strokeweight="2pt">
                            <v:stroke endarrow="block"/>
                            <v:shadow on="t" color="black" opacity="24903f" origin=",.5" offset="0,.55556mm"/>
                          </v:shape>
                          <v:shape id="Cuadro de texto 33" o:spid="_x0000_s1044" type="#_x0000_t202" style="position:absolute;left:12272;top:10106;width:4010;height:26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" filled="f" stroked="f" strokeweight=".5pt">
                            <v:textbox>
                              <w:txbxContent>
                                <w:p w14:paraId="4430A185" w14:textId="77777777" w:rsidR="00097D26" w:rsidRPr="0087219B" w:rsidRDefault="00097D26" w:rsidP="00097D26">
                                  <w:pPr>
                                    <w:jc w:val="center"/>
                                    <w:rPr>
                                      <w:sz w:val="18"/>
                                    </w:rPr>
                                  </w:pPr>
                                  <w:r>
                                    <w:rPr>
                                      <w:sz w:val="18"/>
                                    </w:rPr>
                                    <w:t>NO</w:t>
                                  </w:r>
                                </w:p>
                              </w:txbxContent>
                            </v:textbox>
                          </v:shape>
                          <v:shape id="Cuadro de texto 34" o:spid="_x0000_s1045" type="#_x0000_t202" style="position:absolute;left:12272;top:22699;width:4010;height:26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" filled="f" stroked="f" strokeweight=".5pt">
                            <v:textbox>
                              <w:txbxContent>
                                <w:p w14:paraId="61E53627" w14:textId="77777777" w:rsidR="00097D26" w:rsidRPr="0087219B" w:rsidRDefault="00097D26" w:rsidP="00097D26">
                                  <w:pPr>
                                    <w:jc w:val="center"/>
                                    <w:rPr>
                                      <w:sz w:val="18"/>
                                    </w:rPr>
                                  </w:pPr>
                                  <w:r>
                                    <w:rPr>
                                      <w:sz w:val="18"/>
                                    </w:rPr>
                                    <w:t>SI</w:t>
                                  </w:r>
                                </w:p>
                              </w:txbxContent>
                            </v:textbox>
                          </v:shape>
                          <v:shape id="Cuadro de texto 35" o:spid="_x0000_s1046" type="#_x0000_t202" style="position:absolute;left:6896;top:30157;width:3531;height:26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" filled="f" stroked="f" strokeweight=".5pt">
                            <v:textbox>
                              <w:txbxContent>
                                <w:p w14:paraId="19581489" w14:textId="77777777" w:rsidR="00097D26" w:rsidRPr="0087219B" w:rsidRDefault="00097D26" w:rsidP="00097D26">
                                  <w:pPr>
                                    <w:jc w:val="center"/>
                                    <w:rPr>
                                      <w:sz w:val="18"/>
                                    </w:rPr>
                                  </w:pPr>
                                  <w:r>
                                    <w:rPr>
                                      <w:sz w:val="18"/>
                                    </w:rPr>
                                    <w:t>NO</w:t>
                                  </w:r>
                                </w:p>
                              </w:txbxContent>
                            </v:textbox>
                          </v:shape>
                        </v:group>
                      </v:group>
                      <w10:anchorlock/>
                    </v:group>
                  </w:pict>
                </mc:Fallback>
              </mc:AlternateContent>
            </w:r>
          </w:p>
        </w:tc>
        <w:bookmarkStart w:id="0" w:name="_GoBack"/>
        <w:bookmarkEnd w:id="0"/>
      </w:tr>
    </w:tbl>
    <w:p w14:paraId="4F9BE8A5" w14:textId="4D6A07A5" w:rsidR="00097D26" w:rsidRDefault="00097D26" w:rsidP="00097D26">
      <w:pPr>
        <w:pStyle w:val="Ttulo4"/>
        <w:spacing w:before="0" w:beforeAutospacing="0" w:after="0" w:afterAutospacing="0"/>
        <w:jc w:val="center"/>
        <w:rPr>
          <w:rFonts w:ascii="Soho Gothic Pro" w:eastAsiaTheme="minorEastAsia" w:hAnsi="Soho Gothic Pro" w:cs="Arial"/>
          <w:b w:val="0"/>
          <w:bCs w:val="0"/>
          <w:sz w:val="16"/>
          <w:szCs w:val="16"/>
          <w:lang w:eastAsia="es-ES"/>
        </w:rPr>
      </w:pPr>
      <w:r>
        <w:rPr>
          <w:rFonts w:ascii="Soho Gothic Pro" w:eastAsiaTheme="minorEastAsia" w:hAnsi="Soho Gothic Pro" w:cs="Arial"/>
          <w:b w:val="0"/>
          <w:bCs w:val="0"/>
          <w:sz w:val="16"/>
          <w:szCs w:val="16"/>
          <w:lang w:eastAsia="es-ES"/>
        </w:rPr>
        <w:t>Ilustración 3</w:t>
      </w:r>
      <w:r w:rsidRPr="00097D26">
        <w:rPr>
          <w:rFonts w:ascii="Soho Gothic Pro" w:eastAsiaTheme="minorEastAsia" w:hAnsi="Soho Gothic Pro" w:cs="Arial"/>
          <w:b w:val="0"/>
          <w:bCs w:val="0"/>
          <w:sz w:val="16"/>
          <w:szCs w:val="16"/>
          <w:lang w:eastAsia="es-ES"/>
        </w:rPr>
        <w:t>:</w:t>
      </w:r>
      <w:r>
        <w:rPr>
          <w:rFonts w:ascii="Soho Gothic Pro" w:eastAsiaTheme="minorEastAsia" w:hAnsi="Soho Gothic Pro" w:cs="Arial"/>
          <w:b w:val="0"/>
          <w:bCs w:val="0"/>
          <w:sz w:val="16"/>
          <w:szCs w:val="16"/>
          <w:lang w:eastAsia="es-ES"/>
        </w:rPr>
        <w:t xml:space="preserve"> </w:t>
      </w:r>
      <w:r w:rsidRPr="00097D26">
        <w:rPr>
          <w:rFonts w:ascii="Soho Gothic Pro" w:eastAsiaTheme="minorEastAsia" w:hAnsi="Soho Gothic Pro" w:cs="Arial"/>
          <w:b w:val="0"/>
          <w:bCs w:val="0"/>
          <w:sz w:val="16"/>
          <w:szCs w:val="16"/>
          <w:lang w:eastAsia="es-ES"/>
        </w:rPr>
        <w:t>Diagrama de flujo algoritmo cualitativo</w:t>
      </w:r>
    </w:p>
    <w:p w14:paraId="77B41C14" w14:textId="75800706" w:rsidR="001C36BA" w:rsidRPr="00097D26" w:rsidRDefault="001C36BA" w:rsidP="00097D26">
      <w:pPr>
        <w:pStyle w:val="Ttulo4"/>
        <w:spacing w:before="0" w:beforeAutospacing="0" w:after="0" w:afterAutospacing="0"/>
        <w:jc w:val="center"/>
        <w:rPr>
          <w:rFonts w:ascii="Soho Gothic Pro" w:eastAsiaTheme="minorEastAsia" w:hAnsi="Soho Gothic Pro" w:cs="Arial"/>
          <w:b w:val="0"/>
          <w:bCs w:val="0"/>
          <w:sz w:val="16"/>
          <w:szCs w:val="16"/>
          <w:lang w:eastAsia="es-ES"/>
        </w:rPr>
      </w:pPr>
      <w:r>
        <w:rPr>
          <w:rFonts w:ascii="Soho Gothic Pro" w:eastAsiaTheme="minorEastAsia" w:hAnsi="Soho Gothic Pro" w:cs="Arial"/>
          <w:b w:val="0"/>
          <w:bCs w:val="0"/>
          <w:sz w:val="16"/>
          <w:szCs w:val="16"/>
          <w:lang w:eastAsia="es-ES"/>
        </w:rPr>
        <w:t>Fuente: Propia.</w:t>
      </w:r>
    </w:p>
    <w:p w14:paraId="473C65F5" w14:textId="77777777" w:rsidR="00097D26" w:rsidRDefault="00097D26" w:rsidP="00097D26">
      <w:pPr>
        <w:spacing w:before="120" w:after="240"/>
        <w:jc w:val="both"/>
        <w:rPr>
          <w:rFonts w:cs="Arial"/>
          <w:szCs w:val="22"/>
          <w:lang w:val="es-CL"/>
        </w:rPr>
      </w:pPr>
    </w:p>
    <w:p w14:paraId="0DB2C248" w14:textId="65B749D9" w:rsidR="00097D26" w:rsidRPr="00097D26" w:rsidRDefault="00097D26" w:rsidP="0049383D">
      <w:pPr>
        <w:pStyle w:val="Prrafodelista"/>
        <w:numPr>
          <w:ilvl w:val="0"/>
          <w:numId w:val="5"/>
        </w:numPr>
        <w:jc w:val="both"/>
        <w:rPr>
          <w:rFonts w:cs="Arial"/>
          <w:szCs w:val="22"/>
          <w:lang w:val="es-CL"/>
        </w:rPr>
      </w:pPr>
      <w:r w:rsidRPr="00E14D20">
        <w:rPr>
          <w:rFonts w:cs="Arial"/>
          <w:b/>
          <w:lang w:val="es-CL"/>
        </w:rPr>
        <w:t>Algoritmos cuantitativos</w:t>
      </w:r>
      <w:r w:rsidRPr="00E14D20">
        <w:rPr>
          <w:rFonts w:cs="Arial"/>
          <w:lang w:val="es-CL"/>
        </w:rPr>
        <w:t xml:space="preserve">: se </w:t>
      </w:r>
      <w:r w:rsidRPr="00097D26">
        <w:rPr>
          <w:rFonts w:cs="Arial"/>
          <w:b/>
          <w:bCs/>
          <w:lang w:val="es-CL"/>
        </w:rPr>
        <w:t>utilizan</w:t>
      </w:r>
      <w:r w:rsidRPr="00E14D20">
        <w:rPr>
          <w:rFonts w:cs="Arial"/>
          <w:lang w:val="es-CL"/>
        </w:rPr>
        <w:t xml:space="preserve"> cálculos matemáticos. Ejemplo: Obtener la raíz cuadrada (Enciclopedia de Clasificaciones, 2016)</w:t>
      </w:r>
      <w:r>
        <w:rPr>
          <w:rFonts w:cs="Arial"/>
          <w:lang w:val="es-CL"/>
        </w:rPr>
        <w:t>, o como se ve en el siguiente diagrama, obtener el producto de 4 variables (a, b, c y d).</w:t>
      </w:r>
    </w:p>
    <w:p w14:paraId="300FDAC0" w14:textId="603ABB67" w:rsidR="00097D26" w:rsidRDefault="00097D26" w:rsidP="00097D26">
      <w:pPr>
        <w:jc w:val="both"/>
        <w:rPr>
          <w:rFonts w:cs="Arial"/>
          <w:szCs w:val="22"/>
          <w:lang w:val="es-CL"/>
        </w:rPr>
      </w:pPr>
    </w:p>
    <w:tbl>
      <w:tblPr>
        <w:tblStyle w:val="Tablaconcuadrcula"/>
        <w:tblW w:w="0" w:type="auto"/>
        <w:jc w:val="center"/>
        <w:tblLook w:val="04A0" w:firstRow="1" w:lastRow="0" w:firstColumn="1" w:lastColumn="0" w:noHBand="0" w:noVBand="1"/>
      </w:tblPr>
      <w:tblGrid>
        <w:gridCol w:w="4178"/>
      </w:tblGrid>
      <w:tr w:rsidR="00097D26" w14:paraId="6A673698" w14:textId="77777777" w:rsidTr="00097D26">
        <w:trPr>
          <w:trHeight w:val="4869"/>
          <w:jc w:val="center"/>
        </w:trPr>
        <w:tc>
          <w:tcPr>
            <w:tcW w:w="4178" w:type="dxa"/>
            <w:vAlign w:val="center"/>
          </w:tcPr>
          <w:p w14:paraId="4F40220D" w14:textId="4B807978" w:rsidR="00097D26" w:rsidRDefault="00097D26" w:rsidP="00112B76">
            <w:pPr>
              <w:pStyle w:val="Ttulo4"/>
              <w:spacing w:before="0" w:beforeAutospacing="0" w:after="0" w:afterAutospacing="0"/>
              <w:jc w:val="center"/>
              <w:rPr>
                <w:rFonts w:ascii="Soho Gothic Pro" w:eastAsiaTheme="minorEastAsia" w:hAnsi="Soho Gothic Pro" w:cs="Arial"/>
                <w:b w:val="0"/>
                <w:bCs w:val="0"/>
                <w:szCs w:val="22"/>
                <w:lang w:eastAsia="es-ES"/>
              </w:rPr>
            </w:pPr>
            <w:r>
              <w:rPr>
                <w:rFonts w:cs="Arial"/>
                <w:b w:val="0"/>
                <w:noProof/>
                <w:sz w:val="32"/>
                <w:szCs w:val="36"/>
              </w:rPr>
              <mc:AlternateContent>
                <mc:Choice Requires="wpg">
                  <w:drawing>
                    <wp:inline distT="0" distB="0" distL="0" distR="0" wp14:anchorId="052750BD" wp14:editId="2F4BA722">
                      <wp:extent cx="1548063" cy="3312695"/>
                      <wp:effectExtent l="57150" t="38100" r="71755" b="78740"/>
                      <wp:docPr id="57" name="Grupo 57"/>
                      <wp:cNvGraphicFramePr/>
                      <a:graphic xmlns:a="http://schemas.openxmlformats.org/drawingml/2006/main">
                        <a:graphicData uri="http://schemas.microsoft.com/office/word/2010/wordprocessingGroup">
                          <wpg:wgp>
                            <wpg:cNvGrpSpPr/>
                            <wpg:grpSpPr>
                              <a:xfrm>
                                <a:off x="0" y="0"/>
                                <a:ext cx="1548063" cy="3312695"/>
                                <a:chOff x="0" y="0"/>
                                <a:chExt cx="1548063" cy="3312695"/>
                              </a:xfrm>
                            </wpg:grpSpPr>
                            <wps:wsp>
                              <wps:cNvPr id="58" name="Conector 58"/>
                              <wps:cNvSpPr/>
                              <wps:spPr>
                                <a:xfrm>
                                  <a:off x="417095" y="0"/>
                                  <a:ext cx="705852" cy="561474"/>
                                </a:xfrm>
                                <a:prstGeom prst="flowChartConnector">
                                  <a:avLst/>
                                </a:prstGeom>
                                <a:ln>
                                  <a:noFill/>
                                </a:ln>
                              </wps:spPr>
                              <wps:style>
                                <a:lnRef idx="1">
                                  <a:schemeClr val="accent6"/>
                                </a:lnRef>
                                <a:fillRef idx="2">
                                  <a:schemeClr val="accent6"/>
                                </a:fillRef>
                                <a:effectRef idx="1">
                                  <a:schemeClr val="accent6"/>
                                </a:effectRef>
                                <a:fontRef idx="minor">
                                  <a:schemeClr val="dk1"/>
                                </a:fontRef>
                              </wps:style>
                              <wps:txbx>
                                <w:txbxContent>
                                  <w:p w14:paraId="206EA5FC" w14:textId="77777777" w:rsidR="00097D26" w:rsidRPr="003E3A88" w:rsidRDefault="00097D26" w:rsidP="00097D26">
                                    <w:pPr>
                                      <w:jc w:val="center"/>
                                      <w:rPr>
                                        <w:sz w:val="18"/>
                                      </w:rPr>
                                    </w:pPr>
                                    <w:r>
                                      <w:rPr>
                                        <w:sz w:val="18"/>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Paralelogramo 59"/>
                              <wps:cNvSpPr/>
                              <wps:spPr>
                                <a:xfrm>
                                  <a:off x="200526" y="818147"/>
                                  <a:ext cx="1114559" cy="360947"/>
                                </a:xfrm>
                                <a:prstGeom prst="parallelogram">
                                  <a:avLst/>
                                </a:prstGeom>
                              </wps:spPr>
                              <wps:style>
                                <a:lnRef idx="1">
                                  <a:schemeClr val="accent3"/>
                                </a:lnRef>
                                <a:fillRef idx="2">
                                  <a:schemeClr val="accent3"/>
                                </a:fillRef>
                                <a:effectRef idx="1">
                                  <a:schemeClr val="accent3"/>
                                </a:effectRef>
                                <a:fontRef idx="minor">
                                  <a:schemeClr val="dk1"/>
                                </a:fontRef>
                              </wps:style>
                              <wps:txbx>
                                <w:txbxContent>
                                  <w:p w14:paraId="4FE272F6" w14:textId="77777777" w:rsidR="00097D26" w:rsidRPr="00016D6B" w:rsidRDefault="00097D26" w:rsidP="00097D26">
                                    <w:pPr>
                                      <w:jc w:val="center"/>
                                      <w:rPr>
                                        <w:sz w:val="20"/>
                                      </w:rPr>
                                    </w:pPr>
                                    <w:r w:rsidRPr="00016D6B">
                                      <w:rPr>
                                        <w:sz w:val="20"/>
                                      </w:rPr>
                                      <w:t>a, b, c,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ángulo 60"/>
                              <wps:cNvSpPr/>
                              <wps:spPr>
                                <a:xfrm>
                                  <a:off x="0" y="1435768"/>
                                  <a:ext cx="1547495" cy="376555"/>
                                </a:xfrm>
                                <a:prstGeom prst="rect">
                                  <a:avLst/>
                                </a:prstGeom>
                                <a:ln>
                                  <a:noFill/>
                                </a:ln>
                              </wps:spPr>
                              <wps:style>
                                <a:lnRef idx="1">
                                  <a:schemeClr val="accent6"/>
                                </a:lnRef>
                                <a:fillRef idx="2">
                                  <a:schemeClr val="accent6"/>
                                </a:fillRef>
                                <a:effectRef idx="1">
                                  <a:schemeClr val="accent6"/>
                                </a:effectRef>
                                <a:fontRef idx="minor">
                                  <a:schemeClr val="dk1"/>
                                </a:fontRef>
                              </wps:style>
                              <wps:txbx>
                                <w:txbxContent>
                                  <w:p w14:paraId="3D612CF8" w14:textId="77777777" w:rsidR="00097D26" w:rsidRPr="003E3A88" w:rsidRDefault="00097D26" w:rsidP="00097D26">
                                    <w:pPr>
                                      <w:jc w:val="center"/>
                                      <w:rPr>
                                        <w:sz w:val="18"/>
                                      </w:rPr>
                                    </w:pPr>
                                    <w:r>
                                      <w:rPr>
                                        <w:sz w:val="18"/>
                                      </w:rPr>
                                      <w:t>Producto &lt;- a * b * c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Documento 61"/>
                              <wps:cNvSpPr/>
                              <wps:spPr>
                                <a:xfrm>
                                  <a:off x="0" y="2101515"/>
                                  <a:ext cx="1548063" cy="376989"/>
                                </a:xfrm>
                                <a:prstGeom prst="flowChartDocument">
                                  <a:avLst/>
                                </a:prstGeom>
                                <a:ln/>
                              </wps:spPr>
                              <wps:style>
                                <a:lnRef idx="1">
                                  <a:schemeClr val="accent3"/>
                                </a:lnRef>
                                <a:fillRef idx="2">
                                  <a:schemeClr val="accent3"/>
                                </a:fillRef>
                                <a:effectRef idx="1">
                                  <a:schemeClr val="accent3"/>
                                </a:effectRef>
                                <a:fontRef idx="minor">
                                  <a:schemeClr val="dk1"/>
                                </a:fontRef>
                              </wps:style>
                              <wps:txbx>
                                <w:txbxContent>
                                  <w:p w14:paraId="54070B9F" w14:textId="77777777" w:rsidR="00097D26" w:rsidRPr="003E3A88" w:rsidRDefault="00097D26" w:rsidP="00097D26">
                                    <w:pPr>
                                      <w:jc w:val="center"/>
                                      <w:rPr>
                                        <w:sz w:val="18"/>
                                      </w:rPr>
                                    </w:pPr>
                                    <w:r>
                                      <w:rPr>
                                        <w:sz w:val="18"/>
                                      </w:rPr>
                                      <w:t>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Conector 62"/>
                              <wps:cNvSpPr/>
                              <wps:spPr>
                                <a:xfrm>
                                  <a:off x="417095" y="2751221"/>
                                  <a:ext cx="705852" cy="561474"/>
                                </a:xfrm>
                                <a:prstGeom prst="flowChartConnector">
                                  <a:avLst/>
                                </a:prstGeom>
                                <a:ln>
                                  <a:noFill/>
                                </a:ln>
                              </wps:spPr>
                              <wps:style>
                                <a:lnRef idx="1">
                                  <a:schemeClr val="accent6"/>
                                </a:lnRef>
                                <a:fillRef idx="2">
                                  <a:schemeClr val="accent6"/>
                                </a:fillRef>
                                <a:effectRef idx="1">
                                  <a:schemeClr val="accent6"/>
                                </a:effectRef>
                                <a:fontRef idx="minor">
                                  <a:schemeClr val="dk1"/>
                                </a:fontRef>
                              </wps:style>
                              <wps:txbx>
                                <w:txbxContent>
                                  <w:p w14:paraId="2D55B153" w14:textId="77777777" w:rsidR="00097D26" w:rsidRPr="003E3A88" w:rsidRDefault="00097D26" w:rsidP="00097D26">
                                    <w:pPr>
                                      <w:jc w:val="center"/>
                                      <w:rPr>
                                        <w:sz w:val="18"/>
                                      </w:rPr>
                                    </w:pPr>
                                    <w:r>
                                      <w:rPr>
                                        <w:sz w:val="18"/>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Conector recto de flecha 63"/>
                              <wps:cNvCnPr/>
                              <wps:spPr>
                                <a:xfrm>
                                  <a:off x="778042" y="561473"/>
                                  <a:ext cx="0" cy="25680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64" name="Conector recto de flecha 64"/>
                              <wps:cNvCnPr/>
                              <wps:spPr>
                                <a:xfrm>
                                  <a:off x="778042" y="1179094"/>
                                  <a:ext cx="0" cy="25680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65" name="Conector recto de flecha 65"/>
                              <wps:cNvCnPr/>
                              <wps:spPr>
                                <a:xfrm>
                                  <a:off x="778042" y="1828800"/>
                                  <a:ext cx="0" cy="2565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66" name="Conector recto de flecha 66"/>
                              <wps:cNvCnPr/>
                              <wps:spPr>
                                <a:xfrm>
                                  <a:off x="770021" y="2470484"/>
                                  <a:ext cx="0" cy="2565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052750BD" id="Grupo 57" o:spid="_x0000_s1047" style="width:121.9pt;height:260.85pt;mso-position-horizontal-relative:char;mso-position-vertical-relative:line" coordsize="15480,3312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">
                      <v:shapetype id="_x0000_t120" coordsize="21600,21600" o:spt="120" path="m10800,qx,10800,10800,21600,21600,10800,10800,xe">
                        <v:path gradientshapeok="t" o:connecttype="custom" o:connectlocs="10800,0;3163,3163;0,10800;3163,18437;10800,21600;18437,18437;21600,10800;18437,3163" textboxrect="3163,3163,18437,18437"/>
                      </v:shapetype>
                      <v:shape id="Conector 58" o:spid="_x0000_s1048" type="#_x0000_t120" style="position:absolute;left:4170;width:7059;height:56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" fillcolor="#fbcaa2 [1625]" stroked="f">
                        <v:fill color2="#fdefe3 [505]" rotate="t" angle="180" colors="0 #ffbe86;22938f #ffd0aa;1 #ffebdb" focus="100%" type="gradient"/>
                        <v:shadow on="t" color="black" opacity="24903f" origin=",.5" offset="0,.55556mm"/>
                        <v:textbox>
                          <w:txbxContent>
                            <w:p w14:paraId="206EA5FC" w14:textId="77777777" w:rsidR="00097D26" w:rsidRPr="003E3A88" w:rsidRDefault="00097D26" w:rsidP="00097D26">
                              <w:pPr>
                                <w:jc w:val="center"/>
                                <w:rPr>
                                  <w:sz w:val="18"/>
                                </w:rPr>
                              </w:pPr>
                              <w:r>
                                <w:rPr>
                                  <w:sz w:val="18"/>
                                </w:rPr>
                                <w:t>Inicio</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elogramo 59" o:spid="_x0000_s1049" type="#_x0000_t7" style="position:absolute;left:2005;top:8181;width:11145;height:3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" adj="1749" fillcolor="#cdddac [1622]" strokecolor="#94b64e [3046]">
                        <v:fill color2="#f0f4e6 [502]" rotate="t" angle="180" colors="0 #dafda7;22938f #e4fdc2;1 #f5ffe6" focus="100%" type="gradient"/>
                        <v:shadow on="t" color="black" opacity="24903f" origin=",.5" offset="0,.55556mm"/>
                        <v:textbox>
                          <w:txbxContent>
                            <w:p w14:paraId="4FE272F6" w14:textId="77777777" w:rsidR="00097D26" w:rsidRPr="00016D6B" w:rsidRDefault="00097D26" w:rsidP="00097D26">
                              <w:pPr>
                                <w:jc w:val="center"/>
                                <w:rPr>
                                  <w:sz w:val="20"/>
                                </w:rPr>
                              </w:pPr>
                              <w:r w:rsidRPr="00016D6B">
                                <w:rPr>
                                  <w:sz w:val="20"/>
                                </w:rPr>
                                <w:t>a, b, c, d</w:t>
                              </w:r>
                            </w:p>
                          </w:txbxContent>
                        </v:textbox>
                      </v:shape>
                      <v:rect id="Rectángulo 60" o:spid="_x0000_s1050" style="position:absolute;top:14357;width:15474;height:37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" fillcolor="#fbcaa2 [1625]" stroked="f">
                        <v:fill color2="#fdefe3 [505]" rotate="t" angle="180" colors="0 #ffbe86;22938f #ffd0aa;1 #ffebdb" focus="100%" type="gradient"/>
                        <v:shadow on="t" color="black" opacity="24903f" origin=",.5" offset="0,.55556mm"/>
                        <v:textbox>
                          <w:txbxContent>
                            <w:p w14:paraId="3D612CF8" w14:textId="77777777" w:rsidR="00097D26" w:rsidRPr="003E3A88" w:rsidRDefault="00097D26" w:rsidP="00097D26">
                              <w:pPr>
                                <w:jc w:val="center"/>
                                <w:rPr>
                                  <w:sz w:val="18"/>
                                </w:rPr>
                              </w:pPr>
                              <w:r>
                                <w:rPr>
                                  <w:sz w:val="18"/>
                                </w:rPr>
                                <w:t>Producto &lt;- a * b * c *d</w:t>
                              </w:r>
                            </w:p>
                          </w:txbxContent>
                        </v:textbox>
                      </v:re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61" o:spid="_x0000_s1051" type="#_x0000_t114" style="position:absolute;top:21015;width:15480;height:37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" fillcolor="#cdddac [1622]" strokecolor="#94b64e [3046]">
                        <v:fill color2="#f0f4e6 [502]" rotate="t" angle="180" colors="0 #dafda7;22938f #e4fdc2;1 #f5ffe6" focus="100%" type="gradient"/>
                        <v:shadow on="t" color="black" opacity="24903f" origin=",.5" offset="0,.55556mm"/>
                        <v:textbox>
                          <w:txbxContent>
                            <w:p w14:paraId="54070B9F" w14:textId="77777777" w:rsidR="00097D26" w:rsidRPr="003E3A88" w:rsidRDefault="00097D26" w:rsidP="00097D26">
                              <w:pPr>
                                <w:jc w:val="center"/>
                                <w:rPr>
                                  <w:sz w:val="18"/>
                                </w:rPr>
                              </w:pPr>
                              <w:r>
                                <w:rPr>
                                  <w:sz w:val="18"/>
                                </w:rPr>
                                <w:t>Producto</w:t>
                              </w:r>
                            </w:p>
                          </w:txbxContent>
                        </v:textbox>
                      </v:shape>
                      <v:shape id="Conector 62" o:spid="_x0000_s1052" type="#_x0000_t120" style="position:absolute;left:4170;top:27512;width:7059;height:56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" fillcolor="#fbcaa2 [1625]" stroked="f">
                        <v:fill color2="#fdefe3 [505]" rotate="t" angle="180" colors="0 #ffbe86;22938f #ffd0aa;1 #ffebdb" focus="100%" type="gradient"/>
                        <v:shadow on="t" color="black" opacity="24903f" origin=",.5" offset="0,.55556mm"/>
                        <v:textbox>
                          <w:txbxContent>
                            <w:p w14:paraId="2D55B153" w14:textId="77777777" w:rsidR="00097D26" w:rsidRPr="003E3A88" w:rsidRDefault="00097D26" w:rsidP="00097D26">
                              <w:pPr>
                                <w:jc w:val="center"/>
                                <w:rPr>
                                  <w:sz w:val="18"/>
                                </w:rPr>
                              </w:pPr>
                              <w:r>
                                <w:rPr>
                                  <w:sz w:val="18"/>
                                </w:rPr>
                                <w:t>Fin</w:t>
                              </w:r>
                            </w:p>
                          </w:txbxContent>
                        </v:textbox>
                      </v:shape>
                      <v:shape id="Conector recto de flecha 63" o:spid="_x0000_s1053" type="#_x0000_t32" style="position:absolute;left:7780;top:5614;width:0;height:25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" strokecolor="#4f81bd [3204]" strokeweight="2pt">
                        <v:stroke endarrow="block"/>
                        <v:shadow on="t" color="black" opacity="24903f" origin=",.5" offset="0,.55556mm"/>
                      </v:shape>
                      <v:shape id="Conector recto de flecha 64" o:spid="_x0000_s1054" type="#_x0000_t32" style="position:absolute;left:7780;top:11790;width:0;height:25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" strokecolor="#4f81bd [3204]" strokeweight="2pt">
                        <v:stroke endarrow="block"/>
                        <v:shadow on="t" color="black" opacity="24903f" origin=",.5" offset="0,.55556mm"/>
                      </v:shape>
                      <v:shape id="Conector recto de flecha 65" o:spid="_x0000_s1055" type="#_x0000_t32" style="position:absolute;left:7780;top:18288;width:0;height:256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" strokecolor="#4f81bd [3204]" strokeweight="2pt">
                        <v:stroke endarrow="block"/>
                        <v:shadow on="t" color="black" opacity="24903f" origin=",.5" offset="0,.55556mm"/>
                      </v:shape>
                      <v:shape id="Conector recto de flecha 66" o:spid="_x0000_s1056" type="#_x0000_t32" style="position:absolute;left:7700;top:24704;width:0;height:25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" strokecolor="#4f81bd [3204]" strokeweight="2pt">
                        <v:stroke endarrow="block"/>
                        <v:shadow on="t" color="black" opacity="24903f" origin=",.5" offset="0,.55556mm"/>
                      </v:shape>
                      <w10:anchorlock/>
                    </v:group>
                  </w:pict>
                </mc:Fallback>
              </mc:AlternateContent>
            </w:r>
          </w:p>
        </w:tc>
      </w:tr>
    </w:tbl>
    <w:p w14:paraId="14A65850" w14:textId="4B9A7042" w:rsidR="00097D26" w:rsidRDefault="00097D26" w:rsidP="00097D26">
      <w:pPr>
        <w:pStyle w:val="Ttulo4"/>
        <w:spacing w:before="0" w:beforeAutospacing="0" w:after="0" w:afterAutospacing="0"/>
        <w:jc w:val="center"/>
        <w:rPr>
          <w:rFonts w:ascii="Soho Gothic Pro" w:eastAsiaTheme="minorEastAsia" w:hAnsi="Soho Gothic Pro" w:cs="Arial"/>
          <w:b w:val="0"/>
          <w:bCs w:val="0"/>
          <w:sz w:val="16"/>
          <w:szCs w:val="16"/>
          <w:lang w:eastAsia="es-ES"/>
        </w:rPr>
      </w:pPr>
      <w:r w:rsidRPr="00CC1D95">
        <w:rPr>
          <w:rFonts w:ascii="Soho Gothic Pro" w:eastAsiaTheme="minorEastAsia" w:hAnsi="Soho Gothic Pro" w:cs="Arial"/>
          <w:b w:val="0"/>
          <w:bCs w:val="0"/>
          <w:sz w:val="16"/>
          <w:szCs w:val="16"/>
          <w:lang w:eastAsia="es-ES"/>
        </w:rPr>
        <w:t xml:space="preserve">Ilustración 4: Diagrama de </w:t>
      </w:r>
      <w:r w:rsidR="00CC1D95" w:rsidRPr="00CC1D95">
        <w:rPr>
          <w:rFonts w:ascii="Soho Gothic Pro" w:eastAsiaTheme="minorEastAsia" w:hAnsi="Soho Gothic Pro" w:cs="Arial"/>
          <w:b w:val="0"/>
          <w:bCs w:val="0"/>
          <w:sz w:val="16"/>
          <w:szCs w:val="16"/>
          <w:lang w:eastAsia="es-ES"/>
        </w:rPr>
        <w:t>flujo</w:t>
      </w:r>
      <w:r w:rsidR="00CC1D95">
        <w:rPr>
          <w:rFonts w:ascii="Soho Gothic Pro" w:eastAsiaTheme="minorEastAsia" w:hAnsi="Soho Gothic Pro" w:cs="Arial"/>
          <w:b w:val="0"/>
          <w:bCs w:val="0"/>
          <w:sz w:val="16"/>
          <w:szCs w:val="16"/>
          <w:lang w:eastAsia="es-ES"/>
        </w:rPr>
        <w:t xml:space="preserve"> algoritmo cuantitativo</w:t>
      </w:r>
    </w:p>
    <w:p w14:paraId="7ED17036" w14:textId="15B80336" w:rsidR="001C36BA" w:rsidRPr="00097D26" w:rsidRDefault="001C36BA" w:rsidP="00097D26">
      <w:pPr>
        <w:pStyle w:val="Ttulo4"/>
        <w:spacing w:before="0" w:beforeAutospacing="0" w:after="0" w:afterAutospacing="0"/>
        <w:jc w:val="center"/>
        <w:rPr>
          <w:rFonts w:ascii="Soho Gothic Pro" w:eastAsiaTheme="minorEastAsia" w:hAnsi="Soho Gothic Pro" w:cs="Arial"/>
          <w:b w:val="0"/>
          <w:bCs w:val="0"/>
          <w:sz w:val="16"/>
          <w:szCs w:val="16"/>
          <w:lang w:eastAsia="es-ES"/>
        </w:rPr>
      </w:pPr>
      <w:r>
        <w:rPr>
          <w:rFonts w:ascii="Soho Gothic Pro" w:eastAsiaTheme="minorEastAsia" w:hAnsi="Soho Gothic Pro" w:cs="Arial"/>
          <w:b w:val="0"/>
          <w:bCs w:val="0"/>
          <w:sz w:val="16"/>
          <w:szCs w:val="16"/>
          <w:lang w:eastAsia="es-ES"/>
        </w:rPr>
        <w:t>Fuente: Propia</w:t>
      </w:r>
    </w:p>
    <w:p w14:paraId="48343602" w14:textId="70FD7960" w:rsidR="00097D26" w:rsidRDefault="00097D26" w:rsidP="00097D26">
      <w:pPr>
        <w:jc w:val="both"/>
        <w:rPr>
          <w:rFonts w:cs="Arial"/>
          <w:szCs w:val="22"/>
          <w:lang w:val="es-CL"/>
        </w:rPr>
      </w:pPr>
    </w:p>
    <w:p w14:paraId="0D5D5291" w14:textId="77777777" w:rsidR="00097D26" w:rsidRDefault="00097D26" w:rsidP="00097D26"/>
    <w:p w14:paraId="6F14A003" w14:textId="77777777" w:rsidR="007048FE" w:rsidRDefault="007048FE">
      <w:pPr>
        <w:rPr>
          <w:rFonts w:cs="Arial"/>
          <w:b/>
          <w:sz w:val="28"/>
          <w:szCs w:val="22"/>
          <w:lang w:val="es-CL"/>
        </w:rPr>
      </w:pPr>
      <w:r>
        <w:rPr>
          <w:rFonts w:cs="Arial"/>
          <w:b/>
          <w:sz w:val="28"/>
          <w:szCs w:val="22"/>
          <w:lang w:val="es-CL"/>
        </w:rPr>
        <w:br w:type="page"/>
      </w:r>
    </w:p>
    <w:p w14:paraId="060D6271" w14:textId="15CCDBB0" w:rsidR="00097D26" w:rsidRPr="00633D38" w:rsidRDefault="00633D38" w:rsidP="0049383D">
      <w:pPr>
        <w:pStyle w:val="Prrafodelista"/>
        <w:numPr>
          <w:ilvl w:val="0"/>
          <w:numId w:val="1"/>
        </w:numPr>
        <w:spacing w:before="120" w:after="240"/>
        <w:ind w:left="0" w:firstLine="0"/>
        <w:jc w:val="both"/>
        <w:rPr>
          <w:rFonts w:cs="Arial"/>
          <w:b/>
          <w:sz w:val="28"/>
          <w:szCs w:val="22"/>
          <w:lang w:val="es-CL"/>
        </w:rPr>
      </w:pPr>
      <w:r w:rsidRPr="00633D38">
        <w:rPr>
          <w:rFonts w:cs="Arial"/>
          <w:b/>
          <w:sz w:val="28"/>
          <w:szCs w:val="22"/>
          <w:lang w:val="es-CL"/>
        </w:rPr>
        <w:lastRenderedPageBreak/>
        <w:t>Estructura de pensamiento y pasos lógicos</w:t>
      </w:r>
    </w:p>
    <w:p w14:paraId="501CC3C8" w14:textId="1195EAAD" w:rsidR="00097D26" w:rsidRDefault="00633D38" w:rsidP="00633D38">
      <w:pPr>
        <w:spacing w:before="120" w:after="240"/>
        <w:jc w:val="both"/>
        <w:rPr>
          <w:rFonts w:cs="Arial"/>
          <w:lang w:val="es-CL"/>
        </w:rPr>
      </w:pPr>
      <w:r w:rsidRPr="00633D38">
        <w:rPr>
          <w:rFonts w:cs="Arial"/>
          <w:szCs w:val="22"/>
          <w:lang w:val="es-CL"/>
        </w:rPr>
        <w:t>Para</w:t>
      </w:r>
      <w:r w:rsidRPr="00633D38">
        <w:rPr>
          <w:rFonts w:cs="Arial"/>
          <w:lang w:val="es-CL"/>
        </w:rPr>
        <w:t xml:space="preserve"> lograr construir un algoritmo es recomendable que se realice mediante la estructuración del pensamiento, de forma que se logre organizar y coordinar los pasos que se deben realizar para cumplir el objetivo del algoritmo.</w:t>
      </w:r>
    </w:p>
    <w:p w14:paraId="74E04716" w14:textId="3F2647D4" w:rsidR="00633D38" w:rsidRPr="00633D38" w:rsidRDefault="00633D38" w:rsidP="0049383D">
      <w:pPr>
        <w:pStyle w:val="Prrafodelista"/>
        <w:numPr>
          <w:ilvl w:val="1"/>
          <w:numId w:val="1"/>
        </w:numPr>
        <w:spacing w:before="120" w:after="240"/>
        <w:jc w:val="both"/>
        <w:rPr>
          <w:rFonts w:cs="Arial"/>
          <w:b/>
          <w:sz w:val="24"/>
          <w:szCs w:val="22"/>
          <w:lang w:val="es-CL"/>
        </w:rPr>
      </w:pPr>
      <w:r w:rsidRPr="00633D38">
        <w:rPr>
          <w:rFonts w:cs="Arial"/>
          <w:b/>
          <w:sz w:val="24"/>
          <w:szCs w:val="22"/>
          <w:lang w:val="es-CL"/>
        </w:rPr>
        <w:t>Formalización del Problema</w:t>
      </w:r>
    </w:p>
    <w:p w14:paraId="325EDA5A" w14:textId="6F699374" w:rsidR="001A69CB" w:rsidRPr="001A69CB" w:rsidRDefault="007048FE" w:rsidP="0049383D">
      <w:pPr>
        <w:pStyle w:val="Prrafodelista"/>
        <w:numPr>
          <w:ilvl w:val="2"/>
          <w:numId w:val="1"/>
        </w:numPr>
        <w:spacing w:before="120" w:after="240"/>
        <w:jc w:val="both"/>
        <w:rPr>
          <w:rFonts w:cs="Arial"/>
          <w:b/>
          <w:sz w:val="24"/>
          <w:szCs w:val="22"/>
          <w:lang w:val="es-CL"/>
        </w:rPr>
      </w:pPr>
      <w:r>
        <w:rPr>
          <w:noProof/>
        </w:rPr>
        <mc:AlternateContent>
          <mc:Choice Requires="wps">
            <w:drawing>
              <wp:anchor distT="0" distB="0" distL="114300" distR="114300" simplePos="0" relativeHeight="251664384" behindDoc="1" locked="0" layoutInCell="1" allowOverlap="1" wp14:anchorId="404AB94F" wp14:editId="2D059B81">
                <wp:simplePos x="0" y="0"/>
                <wp:positionH relativeFrom="column">
                  <wp:posOffset>4208145</wp:posOffset>
                </wp:positionH>
                <wp:positionV relativeFrom="paragraph">
                  <wp:posOffset>2291080</wp:posOffset>
                </wp:positionV>
                <wp:extent cx="1402080" cy="635"/>
                <wp:effectExtent l="0" t="0" r="0" b="3175"/>
                <wp:wrapTight wrapText="bothSides">
                  <wp:wrapPolygon edited="0">
                    <wp:start x="0" y="0"/>
                    <wp:lineTo x="0" y="21402"/>
                    <wp:lineTo x="21326" y="21402"/>
                    <wp:lineTo x="21326" y="0"/>
                    <wp:lineTo x="0" y="0"/>
                  </wp:wrapPolygon>
                </wp:wrapTight>
                <wp:docPr id="56" name="Cuadro de texto 56"/>
                <wp:cNvGraphicFramePr/>
                <a:graphic xmlns:a="http://schemas.openxmlformats.org/drawingml/2006/main">
                  <a:graphicData uri="http://schemas.microsoft.com/office/word/2010/wordprocessingShape">
                    <wps:wsp>
                      <wps:cNvSpPr txBox="1"/>
                      <wps:spPr>
                        <a:xfrm>
                          <a:off x="0" y="0"/>
                          <a:ext cx="1402080" cy="635"/>
                        </a:xfrm>
                        <a:prstGeom prst="rect">
                          <a:avLst/>
                        </a:prstGeom>
                        <a:solidFill>
                          <a:prstClr val="white"/>
                        </a:solidFill>
                        <a:ln>
                          <a:noFill/>
                        </a:ln>
                      </wps:spPr>
                      <wps:txbx>
                        <w:txbxContent>
                          <w:p w14:paraId="58B1DE2D" w14:textId="066C55CE" w:rsidR="007048FE" w:rsidRPr="007048FE" w:rsidRDefault="007048FE" w:rsidP="007048FE">
                            <w:pPr>
                              <w:pStyle w:val="Descripcin"/>
                              <w:rPr>
                                <w:rFonts w:cs="Arial"/>
                                <w:noProof/>
                                <w:sz w:val="21"/>
                                <w:szCs w:val="21"/>
                              </w:rPr>
                            </w:pPr>
                            <w:r w:rsidRPr="007048FE">
                              <w:rPr>
                                <w:sz w:val="16"/>
                                <w:szCs w:val="16"/>
                              </w:rPr>
                              <w:t xml:space="preserve">Ilustración </w:t>
                            </w:r>
                            <w:r w:rsidRPr="007048FE">
                              <w:rPr>
                                <w:sz w:val="16"/>
                                <w:szCs w:val="16"/>
                              </w:rPr>
                              <w:fldChar w:fldCharType="begin"/>
                            </w:r>
                            <w:r w:rsidRPr="007048FE">
                              <w:rPr>
                                <w:sz w:val="16"/>
                                <w:szCs w:val="16"/>
                              </w:rPr>
                              <w:instrText xml:space="preserve"> SEQ Ilustración \* ARABIC </w:instrText>
                            </w:r>
                            <w:r w:rsidRPr="007048FE">
                              <w:rPr>
                                <w:sz w:val="16"/>
                                <w:szCs w:val="16"/>
                              </w:rPr>
                              <w:fldChar w:fldCharType="separate"/>
                            </w:r>
                            <w:r w:rsidRPr="007048FE">
                              <w:rPr>
                                <w:noProof/>
                                <w:sz w:val="16"/>
                                <w:szCs w:val="16"/>
                              </w:rPr>
                              <w:t>1</w:t>
                            </w:r>
                            <w:r w:rsidRPr="007048FE">
                              <w:rPr>
                                <w:sz w:val="16"/>
                                <w:szCs w:val="16"/>
                              </w:rPr>
                              <w:fldChar w:fldCharType="end"/>
                            </w:r>
                            <w:r w:rsidRPr="007048FE">
                              <w:rPr>
                                <w:sz w:val="16"/>
                                <w:szCs w:val="16"/>
                              </w:rPr>
                              <w:t xml:space="preserve">: George </w:t>
                            </w:r>
                            <w:proofErr w:type="spellStart"/>
                            <w:r w:rsidRPr="007048FE">
                              <w:rPr>
                                <w:sz w:val="16"/>
                                <w:szCs w:val="16"/>
                              </w:rPr>
                              <w:t>Pólya</w:t>
                            </w:r>
                            <w:proofErr w:type="spellEnd"/>
                            <w:r w:rsidRPr="007048FE">
                              <w:rPr>
                                <w:sz w:val="16"/>
                                <w:szCs w:val="16"/>
                              </w:rPr>
                              <w:t xml:space="preserve"> (1887 - 1985), matemático húngaro, profesor de matemáticas del Politécnico de </w:t>
                            </w:r>
                            <w:proofErr w:type="spellStart"/>
                            <w:r w:rsidRPr="007048FE">
                              <w:rPr>
                                <w:sz w:val="16"/>
                                <w:szCs w:val="16"/>
                              </w:rPr>
                              <w:t>Zürich</w:t>
                            </w:r>
                            <w:proofErr w:type="spellEnd"/>
                            <w:r w:rsidRPr="007048FE">
                              <w:rPr>
                                <w:sz w:val="16"/>
                                <w:szCs w:val="16"/>
                              </w:rPr>
                              <w:t xml:space="preserve"> y de la Universidad de </w:t>
                            </w:r>
                            <w:proofErr w:type="spellStart"/>
                            <w:r w:rsidRPr="007048FE">
                              <w:rPr>
                                <w:sz w:val="16"/>
                                <w:szCs w:val="16"/>
                              </w:rPr>
                              <w:t>Standord</w:t>
                            </w:r>
                            <w:proofErr w:type="spellEnd"/>
                            <w:r w:rsidRPr="007048FE">
                              <w:rPr>
                                <w:sz w:val="16"/>
                                <w:szCs w:val="1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4AB94F" id="_x0000_t202" coordsize="21600,21600" o:spt="202" path="m,l,21600r21600,l21600,xe">
                <v:stroke joinstyle="miter"/>
                <v:path gradientshapeok="t" o:connecttype="rect"/>
              </v:shapetype>
              <v:shape id="Cuadro de texto 56" o:spid="_x0000_s1057" type="#_x0000_t202" style="position:absolute;left:0;text-align:left;margin-left:331.35pt;margin-top:180.4pt;width:110.4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" stroked="f">
                <v:textbox style="mso-fit-shape-to-text:t" inset="0,0,0,0">
                  <w:txbxContent>
                    <w:p w14:paraId="58B1DE2D" w14:textId="066C55CE" w:rsidR="007048FE" w:rsidRPr="007048FE" w:rsidRDefault="007048FE" w:rsidP="007048FE">
                      <w:pPr>
                        <w:pStyle w:val="Descripcin"/>
                        <w:rPr>
                          <w:rFonts w:cs="Arial"/>
                          <w:noProof/>
                          <w:sz w:val="21"/>
                          <w:szCs w:val="21"/>
                        </w:rPr>
                      </w:pPr>
                      <w:r w:rsidRPr="007048FE">
                        <w:rPr>
                          <w:sz w:val="16"/>
                          <w:szCs w:val="16"/>
                        </w:rPr>
                        <w:t xml:space="preserve">Ilustración </w:t>
                      </w:r>
                      <w:r w:rsidRPr="007048FE">
                        <w:rPr>
                          <w:sz w:val="16"/>
                          <w:szCs w:val="16"/>
                        </w:rPr>
                        <w:fldChar w:fldCharType="begin"/>
                      </w:r>
                      <w:r w:rsidRPr="007048FE">
                        <w:rPr>
                          <w:sz w:val="16"/>
                          <w:szCs w:val="16"/>
                        </w:rPr>
                        <w:instrText xml:space="preserve"> SEQ Ilustración \* ARABIC </w:instrText>
                      </w:r>
                      <w:r w:rsidRPr="007048FE">
                        <w:rPr>
                          <w:sz w:val="16"/>
                          <w:szCs w:val="16"/>
                        </w:rPr>
                        <w:fldChar w:fldCharType="separate"/>
                      </w:r>
                      <w:r w:rsidRPr="007048FE">
                        <w:rPr>
                          <w:noProof/>
                          <w:sz w:val="16"/>
                          <w:szCs w:val="16"/>
                        </w:rPr>
                        <w:t>1</w:t>
                      </w:r>
                      <w:r w:rsidRPr="007048FE">
                        <w:rPr>
                          <w:sz w:val="16"/>
                          <w:szCs w:val="16"/>
                        </w:rPr>
                        <w:fldChar w:fldCharType="end"/>
                      </w:r>
                      <w:r w:rsidRPr="007048FE">
                        <w:rPr>
                          <w:sz w:val="16"/>
                          <w:szCs w:val="16"/>
                        </w:rPr>
                        <w:t xml:space="preserve">: George </w:t>
                      </w:r>
                      <w:proofErr w:type="spellStart"/>
                      <w:r w:rsidRPr="007048FE">
                        <w:rPr>
                          <w:sz w:val="16"/>
                          <w:szCs w:val="16"/>
                        </w:rPr>
                        <w:t>Pólya</w:t>
                      </w:r>
                      <w:proofErr w:type="spellEnd"/>
                      <w:r w:rsidRPr="007048FE">
                        <w:rPr>
                          <w:sz w:val="16"/>
                          <w:szCs w:val="16"/>
                        </w:rPr>
                        <w:t xml:space="preserve"> (1887 - 1985), matemático húngaro, profesor de matemáticas del Politécnico de </w:t>
                      </w:r>
                      <w:proofErr w:type="spellStart"/>
                      <w:r w:rsidRPr="007048FE">
                        <w:rPr>
                          <w:sz w:val="16"/>
                          <w:szCs w:val="16"/>
                        </w:rPr>
                        <w:t>Zürich</w:t>
                      </w:r>
                      <w:proofErr w:type="spellEnd"/>
                      <w:r w:rsidRPr="007048FE">
                        <w:rPr>
                          <w:sz w:val="16"/>
                          <w:szCs w:val="16"/>
                        </w:rPr>
                        <w:t xml:space="preserve"> y de la Universidad de </w:t>
                      </w:r>
                      <w:proofErr w:type="spellStart"/>
                      <w:r w:rsidRPr="007048FE">
                        <w:rPr>
                          <w:sz w:val="16"/>
                          <w:szCs w:val="16"/>
                        </w:rPr>
                        <w:t>Standord</w:t>
                      </w:r>
                      <w:proofErr w:type="spellEnd"/>
                      <w:r w:rsidRPr="007048FE">
                        <w:rPr>
                          <w:sz w:val="16"/>
                          <w:szCs w:val="16"/>
                        </w:rPr>
                        <w:t>.</w:t>
                      </w:r>
                    </w:p>
                  </w:txbxContent>
                </v:textbox>
                <w10:wrap type="tight"/>
              </v:shape>
            </w:pict>
          </mc:Fallback>
        </mc:AlternateContent>
      </w:r>
      <w:r>
        <w:rPr>
          <w:rFonts w:cs="Arial"/>
          <w:noProof/>
          <w:szCs w:val="22"/>
          <w:lang w:val="es-CL"/>
        </w:rPr>
        <w:drawing>
          <wp:anchor distT="0" distB="0" distL="114300" distR="114300" simplePos="0" relativeHeight="251662336" behindDoc="1" locked="0" layoutInCell="1" allowOverlap="1" wp14:anchorId="164536D6" wp14:editId="434A1E32">
            <wp:simplePos x="0" y="0"/>
            <wp:positionH relativeFrom="margin">
              <wp:align>right</wp:align>
            </wp:positionH>
            <wp:positionV relativeFrom="paragraph">
              <wp:posOffset>381635</wp:posOffset>
            </wp:positionV>
            <wp:extent cx="1402080" cy="1850390"/>
            <wp:effectExtent l="0" t="0" r="0" b="3810"/>
            <wp:wrapTight wrapText="bothSides">
              <wp:wrapPolygon edited="0">
                <wp:start x="0" y="0"/>
                <wp:lineTo x="0" y="21496"/>
                <wp:lineTo x="21326" y="21496"/>
                <wp:lineTo x="21326" y="0"/>
                <wp:lineTo x="0" y="0"/>
              </wp:wrapPolygon>
            </wp:wrapTight>
            <wp:docPr id="11" name="Imagen 11" descr="Imagen que contiene hombre, persona, pared, interi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48731097de322302aff7e52151c991d_XL.jpg"/>
                    <pic:cNvPicPr/>
                  </pic:nvPicPr>
                  <pic:blipFill>
                    <a:blip r:embed="rId8"/>
                    <a:stretch>
                      <a:fillRect/>
                    </a:stretch>
                  </pic:blipFill>
                  <pic:spPr>
                    <a:xfrm>
                      <a:off x="0" y="0"/>
                      <a:ext cx="1402080" cy="1850390"/>
                    </a:xfrm>
                    <a:prstGeom prst="rect">
                      <a:avLst/>
                    </a:prstGeom>
                  </pic:spPr>
                </pic:pic>
              </a:graphicData>
            </a:graphic>
            <wp14:sizeRelH relativeFrom="page">
              <wp14:pctWidth>0</wp14:pctWidth>
            </wp14:sizeRelH>
            <wp14:sizeRelV relativeFrom="page">
              <wp14:pctHeight>0</wp14:pctHeight>
            </wp14:sizeRelV>
          </wp:anchor>
        </w:drawing>
      </w:r>
      <w:r w:rsidR="001A69CB" w:rsidRPr="001A69CB">
        <w:rPr>
          <w:rFonts w:cs="Arial"/>
          <w:b/>
          <w:sz w:val="24"/>
          <w:szCs w:val="22"/>
          <w:lang w:val="es-CL"/>
        </w:rPr>
        <w:t>Enfoque de Pólya</w:t>
      </w:r>
    </w:p>
    <w:p w14:paraId="296C51B6" w14:textId="7DFEA65E" w:rsidR="00633D38" w:rsidRPr="00633D38" w:rsidRDefault="00633D38" w:rsidP="00633D38">
      <w:pPr>
        <w:tabs>
          <w:tab w:val="left" w:pos="3480"/>
        </w:tabs>
        <w:spacing w:before="120" w:after="240"/>
        <w:jc w:val="both"/>
        <w:rPr>
          <w:rFonts w:cs="Arial"/>
          <w:szCs w:val="22"/>
          <w:lang w:val="es-CL"/>
        </w:rPr>
      </w:pPr>
      <w:r w:rsidRPr="00633D38">
        <w:rPr>
          <w:rFonts w:cs="Arial"/>
          <w:szCs w:val="22"/>
          <w:lang w:val="es-CL"/>
        </w:rPr>
        <w:t>Un problema, es una cuestión sin aclarar o resolver</w:t>
      </w:r>
      <w:r w:rsidR="007048FE">
        <w:rPr>
          <w:rFonts w:cs="Arial"/>
          <w:szCs w:val="22"/>
          <w:lang w:val="es-CL"/>
        </w:rPr>
        <w:t xml:space="preserve"> – de ahí que lo entendamos como un problema -</w:t>
      </w:r>
      <w:r w:rsidRPr="00633D38">
        <w:rPr>
          <w:rFonts w:cs="Arial"/>
          <w:szCs w:val="22"/>
          <w:lang w:val="es-CL"/>
        </w:rPr>
        <w:t>, que puede dificultar la consecución de un fin.</w:t>
      </w:r>
    </w:p>
    <w:p w14:paraId="56BF2CA3" w14:textId="782DB9B6" w:rsidR="00633D38" w:rsidRPr="00633D38" w:rsidRDefault="00633D38" w:rsidP="00633D38">
      <w:pPr>
        <w:spacing w:before="120" w:after="240"/>
        <w:jc w:val="both"/>
        <w:rPr>
          <w:rFonts w:cs="Arial"/>
          <w:szCs w:val="22"/>
          <w:lang w:val="es-CL"/>
        </w:rPr>
      </w:pPr>
      <w:r w:rsidRPr="00633D38">
        <w:rPr>
          <w:rFonts w:cs="Arial"/>
          <w:szCs w:val="22"/>
          <w:lang w:val="es-CL"/>
        </w:rPr>
        <w:t>Con el propósito de realizar la formalización de un problema para su respectiva s</w:t>
      </w:r>
      <w:r w:rsidR="00F355F8">
        <w:rPr>
          <w:rFonts w:cs="Arial"/>
          <w:szCs w:val="22"/>
          <w:lang w:val="es-CL"/>
        </w:rPr>
        <w:t xml:space="preserve">olución, </w:t>
      </w:r>
      <w:r w:rsidRPr="00633D38">
        <w:rPr>
          <w:rFonts w:cs="Arial"/>
          <w:szCs w:val="22"/>
          <w:lang w:val="es-CL"/>
        </w:rPr>
        <w:t>se plantea el uso del enfoque sistémico de Pólya.</w:t>
      </w:r>
    </w:p>
    <w:p w14:paraId="3F589DC1" w14:textId="5C225CBE" w:rsidR="00633D38" w:rsidRDefault="00633D38" w:rsidP="007048FE">
      <w:pPr>
        <w:spacing w:before="120" w:after="240"/>
        <w:jc w:val="both"/>
        <w:rPr>
          <w:rFonts w:cs="Arial"/>
          <w:szCs w:val="22"/>
          <w:lang w:val="es-CL"/>
        </w:rPr>
      </w:pPr>
      <w:r w:rsidRPr="00633D38">
        <w:rPr>
          <w:rFonts w:cs="Arial"/>
          <w:szCs w:val="22"/>
          <w:lang w:val="es-CL"/>
        </w:rPr>
        <w:t xml:space="preserve">George Pólya </w:t>
      </w:r>
      <w:r w:rsidR="007048FE">
        <w:rPr>
          <w:rFonts w:cs="Arial"/>
          <w:szCs w:val="22"/>
          <w:lang w:val="es-CL"/>
        </w:rPr>
        <w:t>(</w:t>
      </w:r>
      <w:r w:rsidR="007048FE" w:rsidRPr="007048FE">
        <w:rPr>
          <w:rFonts w:cs="Arial"/>
          <w:szCs w:val="22"/>
          <w:lang w:val="es-CL"/>
        </w:rPr>
        <w:t xml:space="preserve">profesor de matemáticas </w:t>
      </w:r>
      <w:r w:rsidR="007048FE">
        <w:rPr>
          <w:rFonts w:cs="Arial"/>
          <w:szCs w:val="22"/>
          <w:lang w:val="es-CL"/>
        </w:rPr>
        <w:t>entre</w:t>
      </w:r>
      <w:r w:rsidR="007048FE" w:rsidRPr="007048FE">
        <w:rPr>
          <w:rFonts w:cs="Arial"/>
          <w:szCs w:val="22"/>
          <w:lang w:val="es-CL"/>
        </w:rPr>
        <w:t xml:space="preserve"> 1914 </w:t>
      </w:r>
      <w:r w:rsidR="007048FE">
        <w:rPr>
          <w:rFonts w:cs="Arial"/>
          <w:szCs w:val="22"/>
          <w:lang w:val="es-CL"/>
        </w:rPr>
        <w:t>y</w:t>
      </w:r>
      <w:r w:rsidR="007048FE" w:rsidRPr="007048FE">
        <w:rPr>
          <w:rFonts w:cs="Arial"/>
          <w:szCs w:val="22"/>
          <w:lang w:val="es-CL"/>
        </w:rPr>
        <w:t xml:space="preserve"> 1940 en el Politécnico de Zúrich y de 1940 a 1953 </w:t>
      </w:r>
      <w:r w:rsidR="007048FE">
        <w:rPr>
          <w:rFonts w:cs="Arial"/>
          <w:szCs w:val="22"/>
          <w:lang w:val="es-CL"/>
        </w:rPr>
        <w:t xml:space="preserve">en </w:t>
      </w:r>
      <w:r w:rsidR="007048FE" w:rsidRPr="007048FE">
        <w:rPr>
          <w:rFonts w:cs="Arial"/>
          <w:szCs w:val="22"/>
          <w:lang w:val="es-CL"/>
        </w:rPr>
        <w:t>la Universidad de Stanford</w:t>
      </w:r>
      <w:r w:rsidR="007048FE">
        <w:rPr>
          <w:rFonts w:cs="Arial"/>
          <w:szCs w:val="22"/>
          <w:lang w:val="es-CL"/>
        </w:rPr>
        <w:t>)</w:t>
      </w:r>
      <w:r w:rsidR="007048FE" w:rsidRPr="007048FE">
        <w:rPr>
          <w:rFonts w:cs="Arial"/>
          <w:szCs w:val="22"/>
          <w:lang w:val="es-CL"/>
        </w:rPr>
        <w:t xml:space="preserve"> </w:t>
      </w:r>
      <w:r w:rsidR="007048FE">
        <w:rPr>
          <w:rFonts w:cs="Arial"/>
          <w:szCs w:val="22"/>
          <w:lang w:val="es-CL"/>
        </w:rPr>
        <w:t xml:space="preserve">es reconocido como </w:t>
      </w:r>
      <w:r w:rsidRPr="00633D38">
        <w:rPr>
          <w:rFonts w:cs="Arial"/>
          <w:szCs w:val="22"/>
          <w:lang w:val="es-CL"/>
        </w:rPr>
        <w:t xml:space="preserve">el padre de las estrategias para la solución de problemas, </w:t>
      </w:r>
      <w:r w:rsidR="007048FE">
        <w:rPr>
          <w:rFonts w:cs="Arial"/>
          <w:szCs w:val="22"/>
          <w:lang w:val="es-CL"/>
        </w:rPr>
        <w:t>quien</w:t>
      </w:r>
      <w:r w:rsidRPr="00633D38">
        <w:rPr>
          <w:rFonts w:cs="Arial"/>
          <w:szCs w:val="22"/>
          <w:lang w:val="es-CL"/>
        </w:rPr>
        <w:t xml:space="preserve"> afirmó que para entender una teoría se debe conocer cómo fue descubierta, planteando </w:t>
      </w:r>
      <w:r w:rsidR="007048FE">
        <w:rPr>
          <w:rFonts w:cs="Arial"/>
          <w:szCs w:val="22"/>
          <w:lang w:val="es-CL"/>
        </w:rPr>
        <w:t xml:space="preserve">para ello </w:t>
      </w:r>
      <w:r w:rsidRPr="00633D38">
        <w:rPr>
          <w:rFonts w:cs="Arial"/>
          <w:szCs w:val="22"/>
          <w:lang w:val="es-CL"/>
        </w:rPr>
        <w:t>los cuatro paso</w:t>
      </w:r>
      <w:r>
        <w:rPr>
          <w:rFonts w:cs="Arial"/>
          <w:szCs w:val="22"/>
          <w:lang w:val="es-CL"/>
        </w:rPr>
        <w:t>s para la solución de problemas</w:t>
      </w:r>
      <w:r w:rsidR="007048FE">
        <w:rPr>
          <w:rFonts w:cs="Arial"/>
          <w:szCs w:val="22"/>
          <w:lang w:val="es-CL"/>
        </w:rPr>
        <w:t>: i. Entender el problema, ii. Configurar un Plan, iii. Ejecutar el Plan y iv. Mirar hacia atrás.</w:t>
      </w:r>
    </w:p>
    <w:p w14:paraId="046836A9" w14:textId="77777777" w:rsidR="007048FE" w:rsidRDefault="007048FE" w:rsidP="00633D38">
      <w:pPr>
        <w:spacing w:before="120" w:after="240"/>
        <w:jc w:val="both"/>
        <w:rPr>
          <w:rFonts w:cs="Arial"/>
          <w:szCs w:val="22"/>
          <w:lang w:val="es-CL"/>
        </w:rPr>
      </w:pPr>
    </w:p>
    <w:tbl>
      <w:tblPr>
        <w:tblStyle w:val="Tablaconcuadrcula"/>
        <w:tblW w:w="0" w:type="auto"/>
        <w:jc w:val="center"/>
        <w:tblLook w:val="04A0" w:firstRow="1" w:lastRow="0" w:firstColumn="1" w:lastColumn="0" w:noHBand="0" w:noVBand="1"/>
      </w:tblPr>
      <w:tblGrid>
        <w:gridCol w:w="6516"/>
      </w:tblGrid>
      <w:tr w:rsidR="00633D38" w14:paraId="1B5DBBBF" w14:textId="77777777" w:rsidTr="00633D38">
        <w:trPr>
          <w:trHeight w:val="3371"/>
          <w:jc w:val="center"/>
        </w:trPr>
        <w:tc>
          <w:tcPr>
            <w:tcW w:w="6411" w:type="dxa"/>
            <w:vAlign w:val="center"/>
          </w:tcPr>
          <w:p w14:paraId="62CE31EA" w14:textId="7F04730F" w:rsidR="00633D38" w:rsidRDefault="00633D38" w:rsidP="00112B76">
            <w:pPr>
              <w:pStyle w:val="Ttulo4"/>
              <w:spacing w:before="0" w:beforeAutospacing="0" w:after="0" w:afterAutospacing="0"/>
              <w:jc w:val="center"/>
              <w:rPr>
                <w:rFonts w:ascii="Soho Gothic Pro" w:eastAsiaTheme="minorEastAsia" w:hAnsi="Soho Gothic Pro" w:cs="Arial"/>
                <w:b w:val="0"/>
                <w:bCs w:val="0"/>
                <w:szCs w:val="22"/>
                <w:lang w:eastAsia="es-ES"/>
              </w:rPr>
            </w:pPr>
            <w:r>
              <w:rPr>
                <w:rFonts w:ascii="Soho Gothic Pro" w:eastAsiaTheme="minorEastAsia" w:hAnsi="Soho Gothic Pro" w:cs="Arial"/>
                <w:b w:val="0"/>
                <w:bCs w:val="0"/>
                <w:noProof/>
                <w:szCs w:val="22"/>
              </w:rPr>
              <w:drawing>
                <wp:inline distT="0" distB="0" distL="0" distR="0" wp14:anchorId="5C4F0DBE" wp14:editId="1E02EDF9">
                  <wp:extent cx="3994785" cy="1997075"/>
                  <wp:effectExtent l="0" t="0" r="5715" b="3175"/>
                  <wp:docPr id="77" name="Imagen 77" descr="/var/folders/c4/w_snfx796z75bm6cy1z63_9h0000gn/T/com.microsoft.Word/WebArchiveCopyPasteTempFiles/pasos%20solucion%20problemas%20pol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0" descr="/var/folders/c4/w_snfx796z75bm6cy1z63_9h0000gn/T/com.microsoft.Word/WebArchiveCopyPasteTempFiles/pasos%20solucion%20problemas%20poly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4785" cy="1997075"/>
                          </a:xfrm>
                          <a:prstGeom prst="rect">
                            <a:avLst/>
                          </a:prstGeom>
                          <a:noFill/>
                        </pic:spPr>
                      </pic:pic>
                    </a:graphicData>
                  </a:graphic>
                </wp:inline>
              </w:drawing>
            </w:r>
          </w:p>
        </w:tc>
      </w:tr>
    </w:tbl>
    <w:p w14:paraId="75F84AC7" w14:textId="4F5FDF52" w:rsidR="00633D38" w:rsidRDefault="00633D38" w:rsidP="00633D38">
      <w:pPr>
        <w:pStyle w:val="Ttulo4"/>
        <w:spacing w:before="0" w:beforeAutospacing="0" w:after="0" w:afterAutospacing="0"/>
        <w:jc w:val="center"/>
        <w:rPr>
          <w:rFonts w:ascii="Soho Gothic Pro" w:eastAsiaTheme="minorEastAsia" w:hAnsi="Soho Gothic Pro" w:cs="Arial"/>
          <w:b w:val="0"/>
          <w:bCs w:val="0"/>
          <w:sz w:val="16"/>
          <w:szCs w:val="16"/>
          <w:lang w:eastAsia="es-ES"/>
        </w:rPr>
      </w:pPr>
      <w:r w:rsidRPr="00633D38">
        <w:rPr>
          <w:rFonts w:ascii="Soho Gothic Pro" w:eastAsiaTheme="minorEastAsia" w:hAnsi="Soho Gothic Pro" w:cs="Arial"/>
          <w:b w:val="0"/>
          <w:bCs w:val="0"/>
          <w:sz w:val="16"/>
          <w:szCs w:val="16"/>
          <w:lang w:eastAsia="es-ES"/>
        </w:rPr>
        <w:t>Ilustración 5: Pasos para la solución de problemas de Pólya.</w:t>
      </w:r>
    </w:p>
    <w:p w14:paraId="2C07292D" w14:textId="2570C6F5" w:rsidR="001C36BA" w:rsidRPr="00097D26" w:rsidRDefault="001C36BA" w:rsidP="00633D38">
      <w:pPr>
        <w:pStyle w:val="Ttulo4"/>
        <w:spacing w:before="0" w:beforeAutospacing="0" w:after="0" w:afterAutospacing="0"/>
        <w:jc w:val="center"/>
        <w:rPr>
          <w:rFonts w:ascii="Soho Gothic Pro" w:eastAsiaTheme="minorEastAsia" w:hAnsi="Soho Gothic Pro" w:cs="Arial"/>
          <w:b w:val="0"/>
          <w:bCs w:val="0"/>
          <w:sz w:val="16"/>
          <w:szCs w:val="16"/>
          <w:lang w:eastAsia="es-ES"/>
        </w:rPr>
      </w:pPr>
      <w:r>
        <w:rPr>
          <w:rFonts w:ascii="Soho Gothic Pro" w:eastAsiaTheme="minorEastAsia" w:hAnsi="Soho Gothic Pro" w:cs="Arial"/>
          <w:b w:val="0"/>
          <w:bCs w:val="0"/>
          <w:sz w:val="16"/>
          <w:szCs w:val="16"/>
          <w:lang w:eastAsia="es-ES"/>
        </w:rPr>
        <w:t>Fuente: Propia.</w:t>
      </w:r>
    </w:p>
    <w:p w14:paraId="74BE6D3F" w14:textId="77777777" w:rsidR="00633D38" w:rsidRDefault="00633D38" w:rsidP="00633D38">
      <w:pPr>
        <w:spacing w:before="120" w:after="240"/>
        <w:jc w:val="both"/>
        <w:rPr>
          <w:rFonts w:cs="Arial"/>
          <w:szCs w:val="22"/>
          <w:lang w:val="es-CL"/>
        </w:rPr>
      </w:pPr>
    </w:p>
    <w:p w14:paraId="61F6D6B2" w14:textId="77777777" w:rsidR="00911C6E" w:rsidRDefault="00633D38" w:rsidP="0049383D">
      <w:pPr>
        <w:pStyle w:val="Prrafodelista"/>
        <w:numPr>
          <w:ilvl w:val="0"/>
          <w:numId w:val="7"/>
        </w:numPr>
        <w:spacing w:before="120" w:after="240"/>
        <w:jc w:val="both"/>
        <w:rPr>
          <w:rFonts w:cs="Arial"/>
          <w:szCs w:val="22"/>
          <w:lang w:val="es-CL"/>
        </w:rPr>
      </w:pPr>
      <w:r w:rsidRPr="00911C6E">
        <w:rPr>
          <w:rFonts w:cs="Arial"/>
          <w:b/>
          <w:szCs w:val="22"/>
          <w:lang w:val="es-CL"/>
        </w:rPr>
        <w:t>Entender el Problema</w:t>
      </w:r>
      <w:r w:rsidRPr="00633D38">
        <w:rPr>
          <w:rFonts w:cs="Arial"/>
          <w:szCs w:val="22"/>
          <w:lang w:val="es-CL"/>
        </w:rPr>
        <w:t xml:space="preserve">: </w:t>
      </w:r>
    </w:p>
    <w:p w14:paraId="41F79636" w14:textId="3E9851BB" w:rsidR="00633D38" w:rsidRDefault="00633D38" w:rsidP="00911C6E">
      <w:pPr>
        <w:pStyle w:val="Prrafodelista"/>
        <w:spacing w:before="120" w:after="240"/>
        <w:ind w:left="360"/>
        <w:jc w:val="both"/>
        <w:rPr>
          <w:rFonts w:cs="Arial"/>
          <w:szCs w:val="22"/>
          <w:lang w:val="es-CL"/>
        </w:rPr>
      </w:pPr>
      <w:r w:rsidRPr="00633D38">
        <w:rPr>
          <w:rFonts w:cs="Arial"/>
          <w:szCs w:val="22"/>
          <w:lang w:val="es-CL"/>
        </w:rPr>
        <w:t>Parece simple, pero suele ser el primer gran obstaculo: Entender el problema que debe ser resuelto. Para ello, se recomienda asegurar responder positivamente a preguntas como las siguientes:</w:t>
      </w:r>
    </w:p>
    <w:p w14:paraId="524A6364" w14:textId="108B31DC" w:rsidR="00633D38" w:rsidRPr="00633D38" w:rsidRDefault="00633D38" w:rsidP="0049383D">
      <w:pPr>
        <w:pStyle w:val="Prrafodelista"/>
        <w:numPr>
          <w:ilvl w:val="0"/>
          <w:numId w:val="8"/>
        </w:numPr>
        <w:spacing w:before="120" w:after="240"/>
        <w:jc w:val="both"/>
        <w:rPr>
          <w:rFonts w:cs="Arial"/>
          <w:szCs w:val="22"/>
          <w:lang w:val="es-CL"/>
        </w:rPr>
      </w:pPr>
      <w:r w:rsidRPr="00633D38">
        <w:rPr>
          <w:rFonts w:cs="Arial"/>
          <w:szCs w:val="22"/>
          <w:lang w:val="es-CL"/>
        </w:rPr>
        <w:t>¿Entiende todas las palabras utilizadas en la descripción del problema?</w:t>
      </w:r>
    </w:p>
    <w:p w14:paraId="0AD3E200" w14:textId="0D58EA33" w:rsidR="00633D38" w:rsidRPr="00633D38" w:rsidRDefault="00633D38" w:rsidP="0049383D">
      <w:pPr>
        <w:pStyle w:val="Prrafodelista"/>
        <w:numPr>
          <w:ilvl w:val="0"/>
          <w:numId w:val="8"/>
        </w:numPr>
        <w:spacing w:before="120" w:after="240"/>
        <w:jc w:val="both"/>
        <w:rPr>
          <w:rFonts w:cs="Arial"/>
          <w:szCs w:val="22"/>
          <w:lang w:val="es-CL"/>
        </w:rPr>
      </w:pPr>
      <w:r w:rsidRPr="00633D38">
        <w:rPr>
          <w:rFonts w:cs="Arial"/>
          <w:szCs w:val="22"/>
          <w:lang w:val="es-CL"/>
        </w:rPr>
        <w:t>¿Qué le solicitan que encuentre?</w:t>
      </w:r>
    </w:p>
    <w:p w14:paraId="7D91D856" w14:textId="595969F2" w:rsidR="00633D38" w:rsidRPr="00633D38" w:rsidRDefault="00633D38" w:rsidP="0049383D">
      <w:pPr>
        <w:pStyle w:val="Prrafodelista"/>
        <w:numPr>
          <w:ilvl w:val="0"/>
          <w:numId w:val="8"/>
        </w:numPr>
        <w:spacing w:before="120" w:after="240"/>
        <w:jc w:val="both"/>
        <w:rPr>
          <w:rFonts w:cs="Arial"/>
          <w:szCs w:val="22"/>
          <w:lang w:val="es-CL"/>
        </w:rPr>
      </w:pPr>
      <w:r w:rsidRPr="00633D38">
        <w:rPr>
          <w:rFonts w:cs="Arial"/>
          <w:szCs w:val="22"/>
          <w:lang w:val="es-CL"/>
        </w:rPr>
        <w:t>¿Es capáz de reformular la descripción del problema con sus propias palabras?</w:t>
      </w:r>
    </w:p>
    <w:p w14:paraId="5F25603D" w14:textId="448F45B3" w:rsidR="00633D38" w:rsidRPr="00633D38" w:rsidRDefault="00633D38" w:rsidP="0049383D">
      <w:pPr>
        <w:pStyle w:val="Prrafodelista"/>
        <w:numPr>
          <w:ilvl w:val="0"/>
          <w:numId w:val="8"/>
        </w:numPr>
        <w:spacing w:before="120" w:after="240"/>
        <w:jc w:val="both"/>
        <w:rPr>
          <w:rFonts w:cs="Arial"/>
          <w:szCs w:val="22"/>
          <w:lang w:val="es-CL"/>
        </w:rPr>
      </w:pPr>
      <w:r w:rsidRPr="00633D38">
        <w:rPr>
          <w:rFonts w:cs="Arial"/>
          <w:szCs w:val="22"/>
          <w:lang w:val="es-CL"/>
        </w:rPr>
        <w:t>¿Puede hacer un dibujo o esquema, que represente el problema?</w:t>
      </w:r>
    </w:p>
    <w:p w14:paraId="68AE7C24" w14:textId="58B1A619" w:rsidR="00C45A30" w:rsidRDefault="00633D38" w:rsidP="0049383D">
      <w:pPr>
        <w:pStyle w:val="Prrafodelista"/>
        <w:numPr>
          <w:ilvl w:val="0"/>
          <w:numId w:val="8"/>
        </w:numPr>
        <w:spacing w:before="120" w:after="240"/>
        <w:jc w:val="both"/>
        <w:rPr>
          <w:rFonts w:cs="Arial"/>
          <w:szCs w:val="22"/>
          <w:lang w:val="es-CL"/>
        </w:rPr>
      </w:pPr>
      <w:r w:rsidRPr="00633D38">
        <w:rPr>
          <w:rFonts w:cs="Arial"/>
          <w:szCs w:val="22"/>
          <w:lang w:val="es-CL"/>
        </w:rPr>
        <w:t>¿Hay suficiente información para encontrar la solución?</w:t>
      </w:r>
    </w:p>
    <w:p w14:paraId="323DE8A5" w14:textId="77777777" w:rsidR="00C45A30" w:rsidRPr="00C45A30" w:rsidRDefault="00C45A30" w:rsidP="00C45A30">
      <w:pPr>
        <w:pStyle w:val="Prrafodelista"/>
        <w:spacing w:before="120" w:after="240"/>
        <w:jc w:val="both"/>
        <w:rPr>
          <w:rFonts w:cs="Arial"/>
          <w:szCs w:val="22"/>
          <w:lang w:val="es-CL"/>
        </w:rPr>
      </w:pPr>
    </w:p>
    <w:p w14:paraId="240E4554" w14:textId="77777777" w:rsidR="00911C6E" w:rsidRDefault="00633D38" w:rsidP="0049383D">
      <w:pPr>
        <w:pStyle w:val="Prrafodelista"/>
        <w:numPr>
          <w:ilvl w:val="0"/>
          <w:numId w:val="7"/>
        </w:numPr>
        <w:spacing w:before="120" w:after="240"/>
        <w:jc w:val="both"/>
        <w:rPr>
          <w:rFonts w:cs="Arial"/>
          <w:b/>
          <w:szCs w:val="22"/>
          <w:lang w:val="es-CL"/>
        </w:rPr>
      </w:pPr>
      <w:r w:rsidRPr="00911C6E">
        <w:rPr>
          <w:rFonts w:cs="Arial"/>
          <w:b/>
          <w:szCs w:val="22"/>
          <w:lang w:val="es-CL"/>
        </w:rPr>
        <w:t xml:space="preserve">Configurar Plan: </w:t>
      </w:r>
    </w:p>
    <w:p w14:paraId="59A98BB1" w14:textId="22DD6F94" w:rsidR="00633D38" w:rsidRPr="00911C6E" w:rsidRDefault="00633D38" w:rsidP="00911C6E">
      <w:pPr>
        <w:pStyle w:val="Prrafodelista"/>
        <w:spacing w:before="120" w:after="240"/>
        <w:ind w:left="360"/>
        <w:jc w:val="both"/>
        <w:rPr>
          <w:rFonts w:cs="Arial"/>
          <w:b/>
          <w:szCs w:val="22"/>
          <w:lang w:val="es-CL"/>
        </w:rPr>
      </w:pPr>
      <w:r w:rsidRPr="00911C6E">
        <w:rPr>
          <w:rFonts w:cs="Arial"/>
          <w:szCs w:val="22"/>
          <w:lang w:val="es-CL"/>
        </w:rPr>
        <w:t>Esta fase busca la solución al problema, siendo necesaria la elaboración de una estrategia que permita obtener los resultados deseados de la manera más eficiente.</w:t>
      </w:r>
    </w:p>
    <w:p w14:paraId="5860FC96" w14:textId="422273A5" w:rsidR="00633D38" w:rsidRPr="00911C6E" w:rsidRDefault="00633D38" w:rsidP="0049383D">
      <w:pPr>
        <w:pStyle w:val="Prrafodelista"/>
        <w:numPr>
          <w:ilvl w:val="0"/>
          <w:numId w:val="9"/>
        </w:numPr>
        <w:spacing w:before="120" w:after="240"/>
        <w:jc w:val="both"/>
        <w:rPr>
          <w:rFonts w:cs="Arial"/>
          <w:szCs w:val="22"/>
          <w:lang w:val="es-CL"/>
        </w:rPr>
      </w:pPr>
      <w:r w:rsidRPr="00911C6E">
        <w:rPr>
          <w:rFonts w:cs="Arial"/>
          <w:szCs w:val="22"/>
          <w:lang w:val="es-CL"/>
        </w:rPr>
        <w:t>Divida el problema en multiples problemas más pequeños.</w:t>
      </w:r>
    </w:p>
    <w:p w14:paraId="1BC6E6ED" w14:textId="31572888" w:rsidR="00633D38" w:rsidRPr="00911C6E" w:rsidRDefault="00633D38" w:rsidP="0049383D">
      <w:pPr>
        <w:pStyle w:val="Prrafodelista"/>
        <w:numPr>
          <w:ilvl w:val="0"/>
          <w:numId w:val="9"/>
        </w:numPr>
        <w:spacing w:before="120" w:after="240"/>
        <w:jc w:val="both"/>
        <w:rPr>
          <w:rFonts w:cs="Arial"/>
          <w:szCs w:val="22"/>
          <w:lang w:val="es-CL"/>
        </w:rPr>
      </w:pPr>
      <w:r w:rsidRPr="00911C6E">
        <w:rPr>
          <w:rFonts w:cs="Arial"/>
          <w:szCs w:val="22"/>
          <w:lang w:val="es-CL"/>
        </w:rPr>
        <w:t>Elimine posibilidades.</w:t>
      </w:r>
    </w:p>
    <w:p w14:paraId="3895E32C" w14:textId="0DD33C5F" w:rsidR="00633D38" w:rsidRPr="00911C6E" w:rsidRDefault="00633D38" w:rsidP="0049383D">
      <w:pPr>
        <w:pStyle w:val="Prrafodelista"/>
        <w:numPr>
          <w:ilvl w:val="0"/>
          <w:numId w:val="9"/>
        </w:numPr>
        <w:spacing w:before="120" w:after="240"/>
        <w:jc w:val="both"/>
        <w:rPr>
          <w:rFonts w:cs="Arial"/>
          <w:szCs w:val="22"/>
          <w:lang w:val="es-CL"/>
        </w:rPr>
      </w:pPr>
      <w:r w:rsidRPr="00911C6E">
        <w:rPr>
          <w:rFonts w:cs="Arial"/>
          <w:szCs w:val="22"/>
          <w:lang w:val="es-CL"/>
        </w:rPr>
        <w:t>Aproveche simetrías.</w:t>
      </w:r>
    </w:p>
    <w:p w14:paraId="6938D6FD" w14:textId="44455DCE" w:rsidR="00633D38" w:rsidRPr="00911C6E" w:rsidRDefault="00633D38" w:rsidP="0049383D">
      <w:pPr>
        <w:pStyle w:val="Prrafodelista"/>
        <w:numPr>
          <w:ilvl w:val="0"/>
          <w:numId w:val="9"/>
        </w:numPr>
        <w:spacing w:before="120" w:after="240"/>
        <w:jc w:val="both"/>
        <w:rPr>
          <w:rFonts w:cs="Arial"/>
          <w:szCs w:val="22"/>
          <w:lang w:val="es-CL"/>
        </w:rPr>
      </w:pPr>
      <w:r w:rsidRPr="00911C6E">
        <w:rPr>
          <w:rFonts w:cs="Arial"/>
          <w:szCs w:val="22"/>
          <w:lang w:val="es-CL"/>
        </w:rPr>
        <w:t>Seleccione la información de entrada al problema.</w:t>
      </w:r>
    </w:p>
    <w:p w14:paraId="449C971B" w14:textId="4DB46BDF" w:rsidR="00633D38" w:rsidRPr="00911C6E" w:rsidRDefault="00633D38" w:rsidP="0049383D">
      <w:pPr>
        <w:pStyle w:val="Prrafodelista"/>
        <w:numPr>
          <w:ilvl w:val="0"/>
          <w:numId w:val="9"/>
        </w:numPr>
        <w:spacing w:before="120" w:after="240"/>
        <w:jc w:val="both"/>
        <w:rPr>
          <w:rFonts w:cs="Arial"/>
          <w:szCs w:val="22"/>
          <w:lang w:val="es-CL"/>
        </w:rPr>
      </w:pPr>
      <w:r w:rsidRPr="00911C6E">
        <w:rPr>
          <w:rFonts w:cs="Arial"/>
          <w:szCs w:val="22"/>
          <w:lang w:val="es-CL"/>
        </w:rPr>
        <w:t>Seleccione la información de salida del problema.</w:t>
      </w:r>
    </w:p>
    <w:p w14:paraId="6D0AC4AA" w14:textId="5117EB13" w:rsidR="0061469E" w:rsidRDefault="00633D38" w:rsidP="0049383D">
      <w:pPr>
        <w:pStyle w:val="Prrafodelista"/>
        <w:numPr>
          <w:ilvl w:val="0"/>
          <w:numId w:val="9"/>
        </w:numPr>
        <w:spacing w:before="120" w:after="240"/>
        <w:jc w:val="both"/>
        <w:rPr>
          <w:rFonts w:cs="Arial"/>
          <w:szCs w:val="22"/>
          <w:lang w:val="es-CL"/>
        </w:rPr>
      </w:pPr>
      <w:r w:rsidRPr="00911C6E">
        <w:rPr>
          <w:rFonts w:cs="Arial"/>
          <w:szCs w:val="22"/>
          <w:lang w:val="es-CL"/>
        </w:rPr>
        <w:t>Busque relaciones, es decir, la dependencia entre la información de entrada, y la de salida.</w:t>
      </w:r>
    </w:p>
    <w:p w14:paraId="1DA20741" w14:textId="77777777" w:rsidR="0061469E" w:rsidRPr="0061469E" w:rsidRDefault="0061469E" w:rsidP="0061469E">
      <w:pPr>
        <w:pStyle w:val="Prrafodelista"/>
        <w:spacing w:before="120" w:after="240"/>
        <w:ind w:left="1080"/>
        <w:jc w:val="both"/>
        <w:rPr>
          <w:rFonts w:cs="Arial"/>
          <w:szCs w:val="22"/>
          <w:lang w:val="es-CL"/>
        </w:rPr>
      </w:pPr>
    </w:p>
    <w:p w14:paraId="2C1E5D83" w14:textId="67688386" w:rsidR="00911C6E" w:rsidRPr="00911C6E" w:rsidRDefault="00633D38" w:rsidP="0049383D">
      <w:pPr>
        <w:pStyle w:val="Prrafodelista"/>
        <w:numPr>
          <w:ilvl w:val="0"/>
          <w:numId w:val="7"/>
        </w:numPr>
        <w:spacing w:before="120" w:after="240"/>
        <w:jc w:val="both"/>
        <w:rPr>
          <w:rFonts w:cs="Arial"/>
          <w:b/>
          <w:szCs w:val="22"/>
          <w:lang w:val="es-CL"/>
        </w:rPr>
      </w:pPr>
      <w:r w:rsidRPr="00911C6E">
        <w:rPr>
          <w:rFonts w:cs="Arial"/>
          <w:b/>
          <w:szCs w:val="22"/>
          <w:lang w:val="es-CL"/>
        </w:rPr>
        <w:t xml:space="preserve">Ejecución del Plan: </w:t>
      </w:r>
    </w:p>
    <w:p w14:paraId="0FCF0E24" w14:textId="79A78ECE" w:rsidR="00633D38" w:rsidRPr="00911C6E" w:rsidRDefault="00633D38" w:rsidP="00911C6E">
      <w:pPr>
        <w:pStyle w:val="Prrafodelista"/>
        <w:spacing w:before="120" w:after="240"/>
        <w:ind w:left="360"/>
        <w:jc w:val="both"/>
        <w:rPr>
          <w:rFonts w:cs="Arial"/>
          <w:szCs w:val="22"/>
          <w:lang w:val="es-CL"/>
        </w:rPr>
      </w:pPr>
      <w:r w:rsidRPr="00911C6E">
        <w:rPr>
          <w:rFonts w:cs="Arial"/>
          <w:szCs w:val="22"/>
          <w:lang w:val="es-CL"/>
        </w:rPr>
        <w:t>Corresponde a la fase de implementación del Algoritmo que da solución al problema. Suele ser la fase que consume mayor tiempo, pues se requiere abordar con cuidado en los detalles, paciencia y del aprovechamiento de la experiencia.</w:t>
      </w:r>
    </w:p>
    <w:p w14:paraId="7ED14F22" w14:textId="524A5EDC" w:rsidR="00911C6E" w:rsidRDefault="00911C6E" w:rsidP="00911C6E">
      <w:pPr>
        <w:pStyle w:val="Prrafodelista"/>
        <w:spacing w:before="120" w:after="240"/>
        <w:ind w:left="360"/>
        <w:jc w:val="both"/>
        <w:rPr>
          <w:rFonts w:cs="Arial"/>
          <w:b/>
          <w:szCs w:val="22"/>
          <w:lang w:val="es-CL"/>
        </w:rPr>
      </w:pPr>
    </w:p>
    <w:p w14:paraId="767CB341" w14:textId="41B2AE30" w:rsidR="00911C6E" w:rsidRDefault="00633D38" w:rsidP="0049383D">
      <w:pPr>
        <w:pStyle w:val="Prrafodelista"/>
        <w:numPr>
          <w:ilvl w:val="0"/>
          <w:numId w:val="7"/>
        </w:numPr>
        <w:spacing w:before="120" w:after="240"/>
        <w:jc w:val="both"/>
        <w:rPr>
          <w:rFonts w:cs="Arial"/>
          <w:b/>
          <w:szCs w:val="22"/>
          <w:lang w:val="es-CL"/>
        </w:rPr>
      </w:pPr>
      <w:r w:rsidRPr="00911C6E">
        <w:rPr>
          <w:rFonts w:cs="Arial"/>
          <w:b/>
          <w:szCs w:val="22"/>
          <w:lang w:val="es-CL"/>
        </w:rPr>
        <w:t xml:space="preserve">Mirar </w:t>
      </w:r>
      <w:r w:rsidR="00911C6E" w:rsidRPr="00911C6E">
        <w:rPr>
          <w:rFonts w:cs="Arial"/>
          <w:b/>
          <w:szCs w:val="22"/>
          <w:lang w:val="es-CL"/>
        </w:rPr>
        <w:t>hacia</w:t>
      </w:r>
      <w:r w:rsidRPr="00911C6E">
        <w:rPr>
          <w:rFonts w:cs="Arial"/>
          <w:b/>
          <w:szCs w:val="22"/>
          <w:lang w:val="es-CL"/>
        </w:rPr>
        <w:t xml:space="preserve"> atrás: </w:t>
      </w:r>
    </w:p>
    <w:p w14:paraId="0D815520" w14:textId="6408556A" w:rsidR="00633D38" w:rsidRDefault="00633D38" w:rsidP="00911C6E">
      <w:pPr>
        <w:pStyle w:val="Prrafodelista"/>
        <w:spacing w:before="120" w:after="240"/>
        <w:ind w:left="360"/>
        <w:jc w:val="both"/>
        <w:rPr>
          <w:rFonts w:cs="Arial"/>
          <w:szCs w:val="22"/>
          <w:lang w:val="es-CL"/>
        </w:rPr>
      </w:pPr>
      <w:r w:rsidRPr="00911C6E">
        <w:rPr>
          <w:rFonts w:cs="Arial"/>
          <w:szCs w:val="22"/>
          <w:lang w:val="es-CL"/>
        </w:rPr>
        <w:t>Realice una pausa para visualizar y reflexionar sobre el trabajo realizado. Evalúe posibles errores, analice su causa y corrijalos para repetir el ciclo completo, hasta que se obtengan los resultados deseados.</w:t>
      </w:r>
    </w:p>
    <w:p w14:paraId="2EC1AF08" w14:textId="77777777" w:rsidR="00911C6E" w:rsidRDefault="00911C6E" w:rsidP="00911C6E">
      <w:pPr>
        <w:pStyle w:val="Prrafodelista"/>
        <w:spacing w:before="120" w:after="240"/>
        <w:ind w:left="360"/>
        <w:jc w:val="both"/>
        <w:rPr>
          <w:rFonts w:cs="Arial"/>
          <w:szCs w:val="22"/>
          <w:lang w:val="es-CL"/>
        </w:rPr>
      </w:pPr>
    </w:p>
    <w:p w14:paraId="712AD22F" w14:textId="77777777" w:rsidR="00911C6E" w:rsidRPr="00911C6E" w:rsidRDefault="00911C6E" w:rsidP="00911C6E">
      <w:pPr>
        <w:pStyle w:val="Prrafodelista"/>
        <w:spacing w:before="120" w:after="240"/>
        <w:ind w:left="360"/>
        <w:jc w:val="both"/>
        <w:rPr>
          <w:rFonts w:cs="Arial"/>
          <w:b/>
          <w:szCs w:val="22"/>
          <w:lang w:val="es-CL"/>
        </w:rPr>
      </w:pPr>
    </w:p>
    <w:p w14:paraId="5B6A5CA3" w14:textId="77777777" w:rsidR="00E61C20" w:rsidRPr="00AB69E9" w:rsidRDefault="00E61C20" w:rsidP="006E5F5D">
      <w:pPr>
        <w:spacing w:before="120" w:after="240"/>
        <w:jc w:val="both"/>
        <w:rPr>
          <w:rFonts w:cs="Arial"/>
          <w:szCs w:val="22"/>
          <w:lang w:val="es-CL"/>
        </w:rPr>
      </w:pPr>
    </w:p>
    <w:p w14:paraId="4BF6083B" w14:textId="77777777" w:rsidR="001A69CB" w:rsidRDefault="001A69CB">
      <w:pPr>
        <w:rPr>
          <w:rFonts w:cs="Arial"/>
          <w:b/>
          <w:sz w:val="24"/>
          <w:szCs w:val="22"/>
          <w:lang w:val="es-CL"/>
        </w:rPr>
      </w:pPr>
      <w:r>
        <w:rPr>
          <w:rFonts w:cs="Arial"/>
          <w:b/>
          <w:sz w:val="24"/>
          <w:szCs w:val="22"/>
          <w:lang w:val="es-CL"/>
        </w:rPr>
        <w:br w:type="page"/>
      </w:r>
    </w:p>
    <w:p w14:paraId="5F73225B" w14:textId="2C1C1247" w:rsidR="00E61C20" w:rsidRPr="001A69CB" w:rsidRDefault="001A69CB" w:rsidP="0049383D">
      <w:pPr>
        <w:pStyle w:val="Prrafodelista"/>
        <w:numPr>
          <w:ilvl w:val="2"/>
          <w:numId w:val="1"/>
        </w:numPr>
        <w:spacing w:before="120" w:after="240"/>
        <w:jc w:val="both"/>
        <w:rPr>
          <w:rFonts w:cs="Arial"/>
          <w:b/>
          <w:sz w:val="24"/>
          <w:szCs w:val="22"/>
          <w:lang w:val="es-CL"/>
        </w:rPr>
      </w:pPr>
      <w:r w:rsidRPr="001A69CB">
        <w:rPr>
          <w:rFonts w:cs="Arial"/>
          <w:b/>
          <w:sz w:val="24"/>
          <w:szCs w:val="22"/>
          <w:lang w:val="es-CL"/>
        </w:rPr>
        <w:lastRenderedPageBreak/>
        <w:t>Enfoque Sistémico</w:t>
      </w:r>
    </w:p>
    <w:p w14:paraId="72E249B7" w14:textId="0C12DA6F" w:rsidR="001A69CB" w:rsidRDefault="001A69CB" w:rsidP="0099771D">
      <w:pPr>
        <w:spacing w:before="240"/>
        <w:jc w:val="both"/>
        <w:rPr>
          <w:lang w:val="es-CL"/>
        </w:rPr>
      </w:pPr>
      <w:r>
        <w:rPr>
          <w:lang w:val="es-CL"/>
        </w:rPr>
        <w:t xml:space="preserve">Ahora bien, también existe el enfoque sistémico que podemos “acoplar” con el modelo de Pólya, </w:t>
      </w:r>
      <w:r>
        <w:rPr>
          <w:rFonts w:cs="Arial"/>
          <w:szCs w:val="22"/>
          <w:lang w:val="es-CL"/>
        </w:rPr>
        <w:t>(Martínez-Salanova, E, sf), q</w:t>
      </w:r>
      <w:r>
        <w:rPr>
          <w:lang w:val="es-CL"/>
        </w:rPr>
        <w:t>ue se resume en 6 pasos:</w:t>
      </w:r>
    </w:p>
    <w:p w14:paraId="18BA22DC" w14:textId="77777777" w:rsidR="00C45A30" w:rsidRDefault="00C45A30" w:rsidP="00C45A30">
      <w:pPr>
        <w:pStyle w:val="Prrafodelista"/>
        <w:ind w:left="714"/>
        <w:jc w:val="both"/>
        <w:rPr>
          <w:rFonts w:cs="Arial"/>
          <w:sz w:val="20"/>
          <w:szCs w:val="22"/>
          <w:lang w:val="es-CL"/>
        </w:rPr>
      </w:pPr>
    </w:p>
    <w:p w14:paraId="6E32F8E0" w14:textId="5E2A52DF" w:rsidR="001A69CB" w:rsidRPr="00C45A30" w:rsidRDefault="001A69CB" w:rsidP="0049383D">
      <w:pPr>
        <w:pStyle w:val="Prrafodelista"/>
        <w:numPr>
          <w:ilvl w:val="0"/>
          <w:numId w:val="10"/>
        </w:numPr>
        <w:ind w:left="714" w:hanging="357"/>
        <w:jc w:val="both"/>
        <w:rPr>
          <w:rFonts w:cs="Arial"/>
          <w:sz w:val="21"/>
          <w:szCs w:val="22"/>
          <w:lang w:val="es-CL"/>
        </w:rPr>
      </w:pPr>
      <w:r w:rsidRPr="00C45A30">
        <w:rPr>
          <w:rFonts w:cs="Arial"/>
          <w:sz w:val="21"/>
          <w:szCs w:val="22"/>
          <w:lang w:val="es-CL"/>
        </w:rPr>
        <w:t>Identificación del problema.</w:t>
      </w:r>
    </w:p>
    <w:p w14:paraId="34828BE8" w14:textId="77777777" w:rsidR="001A69CB" w:rsidRPr="00C45A30" w:rsidRDefault="001A69CB" w:rsidP="0049383D">
      <w:pPr>
        <w:pStyle w:val="Prrafodelista"/>
        <w:numPr>
          <w:ilvl w:val="0"/>
          <w:numId w:val="10"/>
        </w:numPr>
        <w:ind w:left="714" w:hanging="357"/>
        <w:jc w:val="both"/>
        <w:rPr>
          <w:rFonts w:cs="Arial"/>
          <w:sz w:val="21"/>
          <w:szCs w:val="22"/>
          <w:lang w:val="es-CL"/>
        </w:rPr>
      </w:pPr>
      <w:r w:rsidRPr="00C45A30">
        <w:rPr>
          <w:rFonts w:cs="Arial"/>
          <w:sz w:val="21"/>
          <w:szCs w:val="22"/>
          <w:lang w:val="es-CL"/>
        </w:rPr>
        <w:t>Determinar alternativas de solución.</w:t>
      </w:r>
    </w:p>
    <w:p w14:paraId="0F3E17BB" w14:textId="77777777" w:rsidR="001A69CB" w:rsidRPr="00C45A30" w:rsidRDefault="001A69CB" w:rsidP="0049383D">
      <w:pPr>
        <w:pStyle w:val="Prrafodelista"/>
        <w:numPr>
          <w:ilvl w:val="0"/>
          <w:numId w:val="10"/>
        </w:numPr>
        <w:ind w:left="714" w:hanging="357"/>
        <w:jc w:val="both"/>
        <w:rPr>
          <w:rFonts w:cs="Arial"/>
          <w:sz w:val="21"/>
          <w:szCs w:val="22"/>
          <w:lang w:val="es-CL"/>
        </w:rPr>
      </w:pPr>
      <w:r w:rsidRPr="00C45A30">
        <w:rPr>
          <w:rFonts w:cs="Arial"/>
          <w:sz w:val="21"/>
          <w:szCs w:val="22"/>
          <w:lang w:val="es-CL"/>
        </w:rPr>
        <w:t>Seleccionar una alternativa.</w:t>
      </w:r>
    </w:p>
    <w:p w14:paraId="5C21093E" w14:textId="77777777" w:rsidR="001A69CB" w:rsidRPr="00C45A30" w:rsidRDefault="001A69CB" w:rsidP="0049383D">
      <w:pPr>
        <w:pStyle w:val="Prrafodelista"/>
        <w:numPr>
          <w:ilvl w:val="0"/>
          <w:numId w:val="10"/>
        </w:numPr>
        <w:ind w:left="714" w:hanging="357"/>
        <w:jc w:val="both"/>
        <w:rPr>
          <w:rFonts w:cs="Arial"/>
          <w:sz w:val="21"/>
          <w:szCs w:val="22"/>
          <w:lang w:val="es-CL"/>
        </w:rPr>
      </w:pPr>
      <w:r w:rsidRPr="00C45A30">
        <w:rPr>
          <w:rFonts w:cs="Arial"/>
          <w:sz w:val="21"/>
          <w:szCs w:val="22"/>
          <w:lang w:val="es-CL"/>
        </w:rPr>
        <w:t>Puesta en práctica de la alternativa seleccionada.</w:t>
      </w:r>
    </w:p>
    <w:p w14:paraId="7A6C8515" w14:textId="77777777" w:rsidR="001A69CB" w:rsidRPr="00C45A30" w:rsidRDefault="001A69CB" w:rsidP="0049383D">
      <w:pPr>
        <w:pStyle w:val="Prrafodelista"/>
        <w:numPr>
          <w:ilvl w:val="0"/>
          <w:numId w:val="10"/>
        </w:numPr>
        <w:ind w:left="714" w:hanging="357"/>
        <w:jc w:val="both"/>
        <w:rPr>
          <w:rFonts w:cs="Arial"/>
          <w:sz w:val="21"/>
          <w:szCs w:val="22"/>
          <w:lang w:val="es-CL"/>
        </w:rPr>
      </w:pPr>
      <w:r w:rsidRPr="00C45A30">
        <w:rPr>
          <w:rFonts w:cs="Arial"/>
          <w:sz w:val="21"/>
          <w:szCs w:val="22"/>
          <w:lang w:val="es-CL"/>
        </w:rPr>
        <w:t>Determinar la eficiencia de la realización.</w:t>
      </w:r>
    </w:p>
    <w:p w14:paraId="303A769C" w14:textId="38A6A27D" w:rsidR="001A69CB" w:rsidRPr="00C45A30" w:rsidRDefault="001A69CB" w:rsidP="0049383D">
      <w:pPr>
        <w:pStyle w:val="Prrafodelista"/>
        <w:numPr>
          <w:ilvl w:val="0"/>
          <w:numId w:val="10"/>
        </w:numPr>
        <w:ind w:left="714" w:hanging="357"/>
        <w:jc w:val="both"/>
        <w:rPr>
          <w:rFonts w:cs="Arial"/>
          <w:sz w:val="21"/>
          <w:szCs w:val="22"/>
          <w:lang w:val="es-CL"/>
        </w:rPr>
      </w:pPr>
      <w:r w:rsidRPr="00C45A30">
        <w:rPr>
          <w:rFonts w:cs="Arial"/>
          <w:sz w:val="21"/>
          <w:szCs w:val="22"/>
          <w:lang w:val="es-CL"/>
        </w:rPr>
        <w:t>Revisar cuando sea necesario cualquiera de las etapas del proceso.</w:t>
      </w:r>
    </w:p>
    <w:p w14:paraId="6BB47431" w14:textId="77777777" w:rsidR="001A69CB" w:rsidRPr="001A69CB" w:rsidRDefault="001A69CB" w:rsidP="001A69CB">
      <w:pPr>
        <w:jc w:val="both"/>
        <w:rPr>
          <w:rFonts w:cs="Arial"/>
          <w:sz w:val="20"/>
          <w:szCs w:val="22"/>
          <w:lang w:val="es-CL"/>
        </w:rPr>
      </w:pPr>
    </w:p>
    <w:p w14:paraId="4DE4FB70" w14:textId="77777777" w:rsidR="001A69CB" w:rsidRDefault="001A69CB" w:rsidP="001A69CB">
      <w:pPr>
        <w:rPr>
          <w:rFonts w:cs="Arial"/>
          <w:szCs w:val="22"/>
          <w:lang w:val="es-CL"/>
        </w:rPr>
      </w:pPr>
      <w:r>
        <w:rPr>
          <w:rFonts w:cs="Arial"/>
          <w:szCs w:val="22"/>
          <w:lang w:val="es-CL"/>
        </w:rPr>
        <w:t>Al acoplar el enfoque sistémico con Pólya, obtenemos esto:</w:t>
      </w:r>
    </w:p>
    <w:tbl>
      <w:tblPr>
        <w:tblStyle w:val="Tablaconcuadrcula4-nfasis1"/>
        <w:tblW w:w="8839" w:type="dxa"/>
        <w:tblLook w:val="04A0" w:firstRow="1" w:lastRow="0" w:firstColumn="1" w:lastColumn="0" w:noHBand="0" w:noVBand="1"/>
      </w:tblPr>
      <w:tblGrid>
        <w:gridCol w:w="1260"/>
        <w:gridCol w:w="1715"/>
        <w:gridCol w:w="2074"/>
        <w:gridCol w:w="1818"/>
        <w:gridCol w:w="1972"/>
      </w:tblGrid>
      <w:tr w:rsidR="001A69CB" w:rsidRPr="00D4791A" w14:paraId="02FBE893" w14:textId="77777777" w:rsidTr="00B3448A">
        <w:trPr>
          <w:cnfStyle w:val="100000000000" w:firstRow="1" w:lastRow="0" w:firstColumn="0" w:lastColumn="0" w:oddVBand="0" w:evenVBand="0" w:oddHBand="0"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8839" w:type="dxa"/>
            <w:gridSpan w:val="5"/>
          </w:tcPr>
          <w:p w14:paraId="43432C01" w14:textId="77777777" w:rsidR="001A69CB" w:rsidRPr="00D4791A" w:rsidRDefault="001A69CB" w:rsidP="00B3448A">
            <w:pPr>
              <w:jc w:val="center"/>
              <w:rPr>
                <w:rFonts w:cs="Arial"/>
                <w:sz w:val="20"/>
                <w:szCs w:val="22"/>
                <w:lang w:val="es-CL"/>
              </w:rPr>
            </w:pPr>
            <w:r>
              <w:rPr>
                <w:rFonts w:cs="Arial"/>
                <w:szCs w:val="22"/>
                <w:lang w:val="es-CL"/>
              </w:rPr>
              <w:br w:type="page"/>
            </w:r>
            <w:r w:rsidRPr="00D4791A">
              <w:rPr>
                <w:rFonts w:cs="Arial"/>
                <w:sz w:val="20"/>
                <w:szCs w:val="22"/>
                <w:lang w:val="es-CL"/>
              </w:rPr>
              <w:t>Enfoque sistémico - Pólya</w:t>
            </w:r>
          </w:p>
        </w:tc>
      </w:tr>
      <w:tr w:rsidR="001A69CB" w:rsidRPr="00490E24" w14:paraId="27A46F1B" w14:textId="77777777" w:rsidTr="001A69C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260" w:type="dxa"/>
          </w:tcPr>
          <w:p w14:paraId="15160A73" w14:textId="77777777" w:rsidR="001A69CB" w:rsidRPr="00D4791A" w:rsidRDefault="001A69CB" w:rsidP="00B3448A">
            <w:pPr>
              <w:rPr>
                <w:rFonts w:cs="Arial"/>
                <w:sz w:val="18"/>
                <w:szCs w:val="22"/>
                <w:lang w:val="es-CL"/>
              </w:rPr>
            </w:pPr>
            <w:r w:rsidRPr="00D4791A">
              <w:rPr>
                <w:rFonts w:cs="Arial"/>
                <w:sz w:val="18"/>
                <w:szCs w:val="22"/>
                <w:lang w:val="es-CL"/>
              </w:rPr>
              <w:t>Pólya</w:t>
            </w:r>
          </w:p>
        </w:tc>
        <w:tc>
          <w:tcPr>
            <w:tcW w:w="1715" w:type="dxa"/>
          </w:tcPr>
          <w:p w14:paraId="099B965B" w14:textId="77777777" w:rsidR="001A69CB" w:rsidRPr="00490E24" w:rsidRDefault="001A69CB" w:rsidP="0049383D">
            <w:pPr>
              <w:pStyle w:val="Prrafodelista"/>
              <w:numPr>
                <w:ilvl w:val="0"/>
                <w:numId w:val="11"/>
              </w:numPr>
              <w:jc w:val="both"/>
              <w:cnfStyle w:val="000000100000" w:firstRow="0" w:lastRow="0" w:firstColumn="0" w:lastColumn="0" w:oddVBand="0" w:evenVBand="0" w:oddHBand="1" w:evenHBand="0" w:firstRowFirstColumn="0" w:firstRowLastColumn="0" w:lastRowFirstColumn="0" w:lastRowLastColumn="0"/>
              <w:rPr>
                <w:rFonts w:cs="Arial"/>
                <w:sz w:val="14"/>
                <w:szCs w:val="22"/>
                <w:lang w:val="es-CL"/>
              </w:rPr>
            </w:pPr>
            <w:r w:rsidRPr="00490E24">
              <w:rPr>
                <w:rFonts w:cs="Arial"/>
                <w:sz w:val="14"/>
                <w:szCs w:val="22"/>
                <w:lang w:val="es-CL"/>
              </w:rPr>
              <w:t>Entender el problema</w:t>
            </w:r>
          </w:p>
        </w:tc>
        <w:tc>
          <w:tcPr>
            <w:tcW w:w="2074" w:type="dxa"/>
          </w:tcPr>
          <w:p w14:paraId="30E3CA7F" w14:textId="77777777" w:rsidR="001A69CB" w:rsidRPr="00490E24" w:rsidRDefault="001A69CB" w:rsidP="0049383D">
            <w:pPr>
              <w:pStyle w:val="Prrafodelista"/>
              <w:numPr>
                <w:ilvl w:val="0"/>
                <w:numId w:val="11"/>
              </w:numPr>
              <w:jc w:val="both"/>
              <w:cnfStyle w:val="000000100000" w:firstRow="0" w:lastRow="0" w:firstColumn="0" w:lastColumn="0" w:oddVBand="0" w:evenVBand="0" w:oddHBand="1" w:evenHBand="0" w:firstRowFirstColumn="0" w:firstRowLastColumn="0" w:lastRowFirstColumn="0" w:lastRowLastColumn="0"/>
              <w:rPr>
                <w:rFonts w:cs="Arial"/>
                <w:sz w:val="14"/>
                <w:szCs w:val="22"/>
                <w:lang w:val="es-CL"/>
              </w:rPr>
            </w:pPr>
            <w:r w:rsidRPr="00490E24">
              <w:rPr>
                <w:rFonts w:cs="Arial"/>
                <w:sz w:val="14"/>
                <w:szCs w:val="22"/>
                <w:lang w:val="es-CL"/>
              </w:rPr>
              <w:t>Configurar un plan</w:t>
            </w:r>
          </w:p>
        </w:tc>
        <w:tc>
          <w:tcPr>
            <w:tcW w:w="1818" w:type="dxa"/>
          </w:tcPr>
          <w:p w14:paraId="2DDC2EC6" w14:textId="77777777" w:rsidR="001A69CB" w:rsidRPr="00490E24" w:rsidRDefault="001A69CB" w:rsidP="0049383D">
            <w:pPr>
              <w:pStyle w:val="Prrafodelista"/>
              <w:numPr>
                <w:ilvl w:val="0"/>
                <w:numId w:val="13"/>
              </w:numPr>
              <w:jc w:val="both"/>
              <w:cnfStyle w:val="000000100000" w:firstRow="0" w:lastRow="0" w:firstColumn="0" w:lastColumn="0" w:oddVBand="0" w:evenVBand="0" w:oddHBand="1" w:evenHBand="0" w:firstRowFirstColumn="0" w:firstRowLastColumn="0" w:lastRowFirstColumn="0" w:lastRowLastColumn="0"/>
              <w:rPr>
                <w:rFonts w:cs="Arial"/>
                <w:sz w:val="14"/>
                <w:szCs w:val="22"/>
                <w:lang w:val="es-CL"/>
              </w:rPr>
            </w:pPr>
            <w:r w:rsidRPr="00490E24">
              <w:rPr>
                <w:rFonts w:cs="Arial"/>
                <w:sz w:val="14"/>
                <w:szCs w:val="22"/>
                <w:lang w:val="es-CL"/>
              </w:rPr>
              <w:t>Ejecutar el plan</w:t>
            </w:r>
          </w:p>
        </w:tc>
        <w:tc>
          <w:tcPr>
            <w:tcW w:w="1972" w:type="dxa"/>
          </w:tcPr>
          <w:p w14:paraId="72FB2417" w14:textId="77777777" w:rsidR="001A69CB" w:rsidRPr="00490E24" w:rsidRDefault="001A69CB" w:rsidP="0049383D">
            <w:pPr>
              <w:pStyle w:val="Prrafodelista"/>
              <w:numPr>
                <w:ilvl w:val="0"/>
                <w:numId w:val="13"/>
              </w:numPr>
              <w:jc w:val="both"/>
              <w:cnfStyle w:val="000000100000" w:firstRow="0" w:lastRow="0" w:firstColumn="0" w:lastColumn="0" w:oddVBand="0" w:evenVBand="0" w:oddHBand="1" w:evenHBand="0" w:firstRowFirstColumn="0" w:firstRowLastColumn="0" w:lastRowFirstColumn="0" w:lastRowLastColumn="0"/>
              <w:rPr>
                <w:rFonts w:cs="Arial"/>
                <w:sz w:val="14"/>
                <w:szCs w:val="22"/>
                <w:lang w:val="es-CL"/>
              </w:rPr>
            </w:pPr>
            <w:r w:rsidRPr="00490E24">
              <w:rPr>
                <w:rFonts w:cs="Arial"/>
                <w:sz w:val="14"/>
                <w:szCs w:val="22"/>
                <w:lang w:val="es-CL"/>
              </w:rPr>
              <w:t>Mirar hacia atrás.</w:t>
            </w:r>
          </w:p>
        </w:tc>
      </w:tr>
      <w:tr w:rsidR="001A69CB" w:rsidRPr="00490E24" w14:paraId="134D6F7D" w14:textId="77777777" w:rsidTr="001A69CB">
        <w:trPr>
          <w:trHeight w:val="1527"/>
        </w:trPr>
        <w:tc>
          <w:tcPr>
            <w:cnfStyle w:val="001000000000" w:firstRow="0" w:lastRow="0" w:firstColumn="1" w:lastColumn="0" w:oddVBand="0" w:evenVBand="0" w:oddHBand="0" w:evenHBand="0" w:firstRowFirstColumn="0" w:firstRowLastColumn="0" w:lastRowFirstColumn="0" w:lastRowLastColumn="0"/>
            <w:tcW w:w="1260" w:type="dxa"/>
          </w:tcPr>
          <w:p w14:paraId="6A47363F" w14:textId="77777777" w:rsidR="001A69CB" w:rsidRPr="00D4791A" w:rsidRDefault="001A69CB" w:rsidP="00B3448A">
            <w:pPr>
              <w:rPr>
                <w:rFonts w:cs="Arial"/>
                <w:sz w:val="18"/>
                <w:szCs w:val="22"/>
                <w:lang w:val="es-CL"/>
              </w:rPr>
            </w:pPr>
            <w:r w:rsidRPr="00D4791A">
              <w:rPr>
                <w:rFonts w:cs="Arial"/>
                <w:sz w:val="18"/>
                <w:szCs w:val="22"/>
                <w:lang w:val="es-CL"/>
              </w:rPr>
              <w:t>Enfoque Sistémico</w:t>
            </w:r>
          </w:p>
        </w:tc>
        <w:tc>
          <w:tcPr>
            <w:tcW w:w="1715" w:type="dxa"/>
          </w:tcPr>
          <w:p w14:paraId="48F90E1D" w14:textId="77777777" w:rsidR="001A69CB" w:rsidRPr="00490E24" w:rsidRDefault="001A69CB" w:rsidP="0049383D">
            <w:pPr>
              <w:pStyle w:val="Prrafodelista"/>
              <w:numPr>
                <w:ilvl w:val="0"/>
                <w:numId w:val="12"/>
              </w:numPr>
              <w:jc w:val="both"/>
              <w:cnfStyle w:val="000000000000" w:firstRow="0" w:lastRow="0" w:firstColumn="0" w:lastColumn="0" w:oddVBand="0" w:evenVBand="0" w:oddHBand="0" w:evenHBand="0" w:firstRowFirstColumn="0" w:firstRowLastColumn="0" w:lastRowFirstColumn="0" w:lastRowLastColumn="0"/>
              <w:rPr>
                <w:rFonts w:cs="Arial"/>
                <w:sz w:val="14"/>
                <w:szCs w:val="22"/>
                <w:lang w:val="es-CL"/>
              </w:rPr>
            </w:pPr>
            <w:r w:rsidRPr="00490E24">
              <w:rPr>
                <w:rFonts w:cs="Arial"/>
                <w:sz w:val="14"/>
                <w:szCs w:val="22"/>
                <w:lang w:val="es-CL"/>
              </w:rPr>
              <w:t>Identificación del Problema</w:t>
            </w:r>
          </w:p>
        </w:tc>
        <w:tc>
          <w:tcPr>
            <w:tcW w:w="2074" w:type="dxa"/>
          </w:tcPr>
          <w:p w14:paraId="159F58B6" w14:textId="77777777" w:rsidR="001A69CB" w:rsidRPr="00490E24" w:rsidRDefault="001A69CB" w:rsidP="0049383D">
            <w:pPr>
              <w:pStyle w:val="Prrafodelista"/>
              <w:numPr>
                <w:ilvl w:val="0"/>
                <w:numId w:val="12"/>
              </w:numPr>
              <w:jc w:val="both"/>
              <w:cnfStyle w:val="000000000000" w:firstRow="0" w:lastRow="0" w:firstColumn="0" w:lastColumn="0" w:oddVBand="0" w:evenVBand="0" w:oddHBand="0" w:evenHBand="0" w:firstRowFirstColumn="0" w:firstRowLastColumn="0" w:lastRowFirstColumn="0" w:lastRowLastColumn="0"/>
              <w:rPr>
                <w:rFonts w:cs="Arial"/>
                <w:sz w:val="14"/>
                <w:szCs w:val="22"/>
                <w:lang w:val="es-CL"/>
              </w:rPr>
            </w:pPr>
            <w:r w:rsidRPr="00490E24">
              <w:rPr>
                <w:rFonts w:cs="Arial"/>
                <w:sz w:val="14"/>
                <w:szCs w:val="22"/>
                <w:lang w:val="es-CL"/>
              </w:rPr>
              <w:t>Determinar alternativas de solución.</w:t>
            </w:r>
          </w:p>
          <w:p w14:paraId="1D1B005B" w14:textId="77777777" w:rsidR="001A69CB" w:rsidRPr="00490E24" w:rsidRDefault="001A69CB" w:rsidP="0049383D">
            <w:pPr>
              <w:pStyle w:val="Prrafodelista"/>
              <w:numPr>
                <w:ilvl w:val="0"/>
                <w:numId w:val="12"/>
              </w:numPr>
              <w:jc w:val="both"/>
              <w:cnfStyle w:val="000000000000" w:firstRow="0" w:lastRow="0" w:firstColumn="0" w:lastColumn="0" w:oddVBand="0" w:evenVBand="0" w:oddHBand="0" w:evenHBand="0" w:firstRowFirstColumn="0" w:firstRowLastColumn="0" w:lastRowFirstColumn="0" w:lastRowLastColumn="0"/>
              <w:rPr>
                <w:rFonts w:cs="Arial"/>
                <w:sz w:val="14"/>
                <w:szCs w:val="22"/>
                <w:lang w:val="es-CL"/>
              </w:rPr>
            </w:pPr>
            <w:r w:rsidRPr="00490E24">
              <w:rPr>
                <w:rFonts w:cs="Arial"/>
                <w:sz w:val="14"/>
                <w:szCs w:val="22"/>
                <w:lang w:val="es-CL"/>
              </w:rPr>
              <w:t>Seleccionar una alternativa.</w:t>
            </w:r>
          </w:p>
        </w:tc>
        <w:tc>
          <w:tcPr>
            <w:tcW w:w="1818" w:type="dxa"/>
          </w:tcPr>
          <w:p w14:paraId="2FE96C6A" w14:textId="77777777" w:rsidR="001A69CB" w:rsidRPr="00490E24" w:rsidRDefault="001A69CB" w:rsidP="0049383D">
            <w:pPr>
              <w:pStyle w:val="Prrafodelista"/>
              <w:numPr>
                <w:ilvl w:val="0"/>
                <w:numId w:val="12"/>
              </w:numPr>
              <w:jc w:val="both"/>
              <w:cnfStyle w:val="000000000000" w:firstRow="0" w:lastRow="0" w:firstColumn="0" w:lastColumn="0" w:oddVBand="0" w:evenVBand="0" w:oddHBand="0" w:evenHBand="0" w:firstRowFirstColumn="0" w:firstRowLastColumn="0" w:lastRowFirstColumn="0" w:lastRowLastColumn="0"/>
              <w:rPr>
                <w:rFonts w:cs="Arial"/>
                <w:sz w:val="14"/>
                <w:szCs w:val="22"/>
                <w:lang w:val="es-CL"/>
              </w:rPr>
            </w:pPr>
            <w:r w:rsidRPr="00490E24">
              <w:rPr>
                <w:rFonts w:cs="Arial"/>
                <w:sz w:val="14"/>
                <w:szCs w:val="22"/>
                <w:lang w:val="es-CL"/>
              </w:rPr>
              <w:t>Puesta en práctica de la alternativa seleccionada.</w:t>
            </w:r>
          </w:p>
        </w:tc>
        <w:tc>
          <w:tcPr>
            <w:tcW w:w="1972" w:type="dxa"/>
          </w:tcPr>
          <w:p w14:paraId="28F0F1AE" w14:textId="77777777" w:rsidR="001A69CB" w:rsidRPr="00490E24" w:rsidRDefault="001A69CB" w:rsidP="0049383D">
            <w:pPr>
              <w:pStyle w:val="Prrafodelista"/>
              <w:numPr>
                <w:ilvl w:val="0"/>
                <w:numId w:val="12"/>
              </w:numPr>
              <w:jc w:val="both"/>
              <w:cnfStyle w:val="000000000000" w:firstRow="0" w:lastRow="0" w:firstColumn="0" w:lastColumn="0" w:oddVBand="0" w:evenVBand="0" w:oddHBand="0" w:evenHBand="0" w:firstRowFirstColumn="0" w:firstRowLastColumn="0" w:lastRowFirstColumn="0" w:lastRowLastColumn="0"/>
              <w:rPr>
                <w:rFonts w:cs="Arial"/>
                <w:sz w:val="14"/>
                <w:szCs w:val="22"/>
                <w:lang w:val="es-CL"/>
              </w:rPr>
            </w:pPr>
            <w:r w:rsidRPr="00490E24">
              <w:rPr>
                <w:rFonts w:cs="Arial"/>
                <w:sz w:val="14"/>
                <w:szCs w:val="22"/>
                <w:lang w:val="es-CL"/>
              </w:rPr>
              <w:t>Determinar la eficiencia de la realización.</w:t>
            </w:r>
          </w:p>
          <w:p w14:paraId="3E746B84" w14:textId="77777777" w:rsidR="001A69CB" w:rsidRPr="00490E24" w:rsidRDefault="001A69CB" w:rsidP="0049383D">
            <w:pPr>
              <w:pStyle w:val="Prrafodelista"/>
              <w:numPr>
                <w:ilvl w:val="0"/>
                <w:numId w:val="12"/>
              </w:numPr>
              <w:jc w:val="both"/>
              <w:cnfStyle w:val="000000000000" w:firstRow="0" w:lastRow="0" w:firstColumn="0" w:lastColumn="0" w:oddVBand="0" w:evenVBand="0" w:oddHBand="0" w:evenHBand="0" w:firstRowFirstColumn="0" w:firstRowLastColumn="0" w:lastRowFirstColumn="0" w:lastRowLastColumn="0"/>
              <w:rPr>
                <w:rFonts w:cs="Arial"/>
                <w:sz w:val="14"/>
                <w:szCs w:val="22"/>
                <w:lang w:val="es-CL"/>
              </w:rPr>
            </w:pPr>
            <w:r w:rsidRPr="00490E24">
              <w:rPr>
                <w:rFonts w:cs="Arial"/>
                <w:sz w:val="14"/>
                <w:szCs w:val="22"/>
                <w:lang w:val="es-CL"/>
              </w:rPr>
              <w:t>Revisar cuando sea necesario cualquiera de las etapas del proceso.</w:t>
            </w:r>
          </w:p>
        </w:tc>
      </w:tr>
    </w:tbl>
    <w:p w14:paraId="06630C7A" w14:textId="77777777" w:rsidR="001A69CB" w:rsidRDefault="001A69CB" w:rsidP="001A69CB">
      <w:pPr>
        <w:rPr>
          <w:rFonts w:cs="Arial"/>
          <w:szCs w:val="22"/>
          <w:lang w:val="es-CL"/>
        </w:rPr>
      </w:pPr>
    </w:p>
    <w:p w14:paraId="4A720DCF" w14:textId="52724F8F" w:rsidR="001A69CB" w:rsidRDefault="001A69CB" w:rsidP="0099771D">
      <w:pPr>
        <w:jc w:val="both"/>
        <w:rPr>
          <w:rFonts w:cs="Arial"/>
          <w:szCs w:val="22"/>
          <w:lang w:val="es-CL"/>
        </w:rPr>
      </w:pPr>
      <w:r>
        <w:rPr>
          <w:noProof/>
        </w:rPr>
        <mc:AlternateContent>
          <mc:Choice Requires="wps">
            <w:drawing>
              <wp:anchor distT="0" distB="0" distL="114300" distR="114300" simplePos="0" relativeHeight="251661312" behindDoc="0" locked="0" layoutInCell="1" allowOverlap="1" wp14:anchorId="460ECFAB" wp14:editId="4BF1FF28">
                <wp:simplePos x="0" y="0"/>
                <wp:positionH relativeFrom="column">
                  <wp:posOffset>233680</wp:posOffset>
                </wp:positionH>
                <wp:positionV relativeFrom="paragraph">
                  <wp:posOffset>3790315</wp:posOffset>
                </wp:positionV>
                <wp:extent cx="5086350" cy="635"/>
                <wp:effectExtent l="0" t="0" r="6350" b="12065"/>
                <wp:wrapTopAndBottom/>
                <wp:docPr id="1" name="Cuadro de texto 1"/>
                <wp:cNvGraphicFramePr/>
                <a:graphic xmlns:a="http://schemas.openxmlformats.org/drawingml/2006/main">
                  <a:graphicData uri="http://schemas.microsoft.com/office/word/2010/wordprocessingShape">
                    <wps:wsp>
                      <wps:cNvSpPr txBox="1"/>
                      <wps:spPr>
                        <a:xfrm>
                          <a:off x="0" y="0"/>
                          <a:ext cx="5086350" cy="635"/>
                        </a:xfrm>
                        <a:prstGeom prst="rect">
                          <a:avLst/>
                        </a:prstGeom>
                        <a:solidFill>
                          <a:prstClr val="white"/>
                        </a:solidFill>
                        <a:ln>
                          <a:noFill/>
                        </a:ln>
                      </wps:spPr>
                      <wps:txbx>
                        <w:txbxContent>
                          <w:p w14:paraId="53745FE6" w14:textId="59FCDEF7" w:rsidR="001A69CB" w:rsidRPr="00005E72" w:rsidRDefault="001A69CB" w:rsidP="001A69CB">
                            <w:pPr>
                              <w:pStyle w:val="Descripcin"/>
                              <w:jc w:val="center"/>
                              <w:rPr>
                                <w:rFonts w:cs="Arial"/>
                                <w:noProof/>
                                <w:sz w:val="22"/>
                                <w:szCs w:val="22"/>
                                <w:lang w:eastAsia="es-CL"/>
                              </w:rPr>
                            </w:pPr>
                            <w:r>
                              <w:t xml:space="preserve">Ilustración </w:t>
                            </w:r>
                            <w:r w:rsidR="00123EE3">
                              <w:fldChar w:fldCharType="begin"/>
                            </w:r>
                            <w:r w:rsidR="00123EE3">
                              <w:instrText xml:space="preserve"> SEQ Ilustración \* ARABIC </w:instrText>
                            </w:r>
                            <w:r w:rsidR="00123EE3">
                              <w:fldChar w:fldCharType="separate"/>
                            </w:r>
                            <w:r w:rsidR="007048FE">
                              <w:rPr>
                                <w:noProof/>
                              </w:rPr>
                              <w:t>2</w:t>
                            </w:r>
                            <w:r w:rsidR="00123EE3">
                              <w:rPr>
                                <w:noProof/>
                              </w:rPr>
                              <w:fldChar w:fldCharType="end"/>
                            </w:r>
                            <w:r>
                              <w:t>:</w:t>
                            </w:r>
                            <w:r w:rsidRPr="00F048FB">
                              <w:t xml:space="preserve">Diagrama enfoque sistémico en la vista </w:t>
                            </w:r>
                            <w:proofErr w:type="spellStart"/>
                            <w:r w:rsidRPr="00F048FB">
                              <w:t>ciclica</w:t>
                            </w:r>
                            <w:proofErr w:type="spellEnd"/>
                            <w:r w:rsidRPr="00F048FB">
                              <w:t xml:space="preserve"> de </w:t>
                            </w:r>
                            <w:proofErr w:type="spellStart"/>
                            <w:r w:rsidRPr="00F048FB">
                              <w:t>Pólya</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0ECFAB" id="Cuadro de texto 1" o:spid="_x0000_s1058" type="#_x0000_t202" style="position:absolute;left:0;text-align:left;margin-left:18.4pt;margin-top:298.45pt;width:400.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" stroked="f">
                <v:textbox style="mso-fit-shape-to-text:t" inset="0,0,0,0">
                  <w:txbxContent>
                    <w:p w14:paraId="53745FE6" w14:textId="59FCDEF7" w:rsidR="001A69CB" w:rsidRPr="00005E72" w:rsidRDefault="001A69CB" w:rsidP="001A69CB">
                      <w:pPr>
                        <w:pStyle w:val="Descripcin"/>
                        <w:jc w:val="center"/>
                        <w:rPr>
                          <w:rFonts w:cs="Arial"/>
                          <w:noProof/>
                          <w:sz w:val="22"/>
                          <w:szCs w:val="22"/>
                          <w:lang w:eastAsia="es-CL"/>
                        </w:rPr>
                      </w:pPr>
                      <w:r>
                        <w:t xml:space="preserve">Ilustración </w:t>
                      </w:r>
                      <w:r w:rsidR="00123EE3">
                        <w:fldChar w:fldCharType="begin"/>
                      </w:r>
                      <w:r w:rsidR="00123EE3">
                        <w:instrText xml:space="preserve"> SEQ Ilustración \* ARABIC </w:instrText>
                      </w:r>
                      <w:r w:rsidR="00123EE3">
                        <w:fldChar w:fldCharType="separate"/>
                      </w:r>
                      <w:r w:rsidR="007048FE">
                        <w:rPr>
                          <w:noProof/>
                        </w:rPr>
                        <w:t>2</w:t>
                      </w:r>
                      <w:r w:rsidR="00123EE3">
                        <w:rPr>
                          <w:noProof/>
                        </w:rPr>
                        <w:fldChar w:fldCharType="end"/>
                      </w:r>
                      <w:r>
                        <w:t>:</w:t>
                      </w:r>
                      <w:r w:rsidRPr="00F048FB">
                        <w:t xml:space="preserve">Diagrama enfoque sistémico en la vista </w:t>
                      </w:r>
                      <w:proofErr w:type="spellStart"/>
                      <w:r w:rsidRPr="00F048FB">
                        <w:t>ciclica</w:t>
                      </w:r>
                      <w:proofErr w:type="spellEnd"/>
                      <w:r w:rsidRPr="00F048FB">
                        <w:t xml:space="preserve"> de </w:t>
                      </w:r>
                      <w:proofErr w:type="spellStart"/>
                      <w:r w:rsidRPr="00F048FB">
                        <w:t>Pólya</w:t>
                      </w:r>
                      <w:proofErr w:type="spellEnd"/>
                      <w:r>
                        <w:t>.</w:t>
                      </w:r>
                    </w:p>
                  </w:txbxContent>
                </v:textbox>
                <w10:wrap type="topAndBottom"/>
              </v:shape>
            </w:pict>
          </mc:Fallback>
        </mc:AlternateContent>
      </w:r>
      <w:r>
        <w:rPr>
          <w:rFonts w:cs="Arial"/>
          <w:noProof/>
          <w:szCs w:val="22"/>
          <w:lang w:val="es-CL" w:eastAsia="es-CL"/>
        </w:rPr>
        <mc:AlternateContent>
          <mc:Choice Requires="wpg">
            <w:drawing>
              <wp:anchor distT="0" distB="0" distL="114300" distR="114300" simplePos="0" relativeHeight="251659264" behindDoc="0" locked="0" layoutInCell="1" allowOverlap="1" wp14:anchorId="14889FD5" wp14:editId="58687BDB">
                <wp:simplePos x="0" y="0"/>
                <wp:positionH relativeFrom="column">
                  <wp:posOffset>233680</wp:posOffset>
                </wp:positionH>
                <wp:positionV relativeFrom="paragraph">
                  <wp:posOffset>621665</wp:posOffset>
                </wp:positionV>
                <wp:extent cx="5086350" cy="3111500"/>
                <wp:effectExtent l="57150" t="38100" r="76200" b="88900"/>
                <wp:wrapTopAndBottom/>
                <wp:docPr id="36" name="Grupo 36"/>
                <wp:cNvGraphicFramePr/>
                <a:graphic xmlns:a="http://schemas.openxmlformats.org/drawingml/2006/main">
                  <a:graphicData uri="http://schemas.microsoft.com/office/word/2010/wordprocessingGroup">
                    <wpg:wgp>
                      <wpg:cNvGrpSpPr/>
                      <wpg:grpSpPr>
                        <a:xfrm>
                          <a:off x="0" y="0"/>
                          <a:ext cx="5086350" cy="3111500"/>
                          <a:chOff x="0" y="0"/>
                          <a:chExt cx="4902227" cy="3414314"/>
                        </a:xfrm>
                      </wpg:grpSpPr>
                      <wps:wsp>
                        <wps:cNvPr id="3" name="Rectángulo 3"/>
                        <wps:cNvSpPr/>
                        <wps:spPr>
                          <a:xfrm>
                            <a:off x="0" y="0"/>
                            <a:ext cx="2188210" cy="149796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67F980C" w14:textId="77777777" w:rsidR="001A69CB" w:rsidRPr="003F3610" w:rsidRDefault="001A69CB" w:rsidP="001A69CB">
                              <w:pPr>
                                <w:jc w:val="center"/>
                                <w:rPr>
                                  <w:sz w:val="20"/>
                                  <w:u w:val="single"/>
                                  <w:lang w:val="es-ES"/>
                                </w:rPr>
                              </w:pPr>
                              <w:r w:rsidRPr="003F3610">
                                <w:rPr>
                                  <w:sz w:val="20"/>
                                  <w:u w:val="single"/>
                                  <w:lang w:val="es-ES"/>
                                </w:rPr>
                                <w:t>Entender el problema</w:t>
                              </w:r>
                            </w:p>
                            <w:p w14:paraId="57F8E790" w14:textId="77777777" w:rsidR="001A69CB" w:rsidRPr="003F3610" w:rsidRDefault="001A69CB" w:rsidP="0049383D">
                              <w:pPr>
                                <w:pStyle w:val="Prrafodelista"/>
                                <w:numPr>
                                  <w:ilvl w:val="0"/>
                                  <w:numId w:val="15"/>
                                </w:numPr>
                                <w:spacing w:before="120" w:after="240"/>
                                <w:jc w:val="both"/>
                                <w:rPr>
                                  <w:sz w:val="20"/>
                                  <w:lang w:val="es-ES"/>
                                </w:rPr>
                              </w:pPr>
                              <w:r w:rsidRPr="003F3610">
                                <w:rPr>
                                  <w:sz w:val="20"/>
                                  <w:lang w:val="es-ES"/>
                                </w:rPr>
                                <w:t>Identificación del problema.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ángulo 4"/>
                        <wps:cNvSpPr/>
                        <wps:spPr>
                          <a:xfrm>
                            <a:off x="2714017" y="0"/>
                            <a:ext cx="2188210" cy="149796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3B55E40" w14:textId="77777777" w:rsidR="001A69CB" w:rsidRPr="003F3610" w:rsidRDefault="001A69CB" w:rsidP="001A69CB">
                              <w:pPr>
                                <w:jc w:val="center"/>
                                <w:rPr>
                                  <w:sz w:val="20"/>
                                  <w:u w:val="single"/>
                                  <w:lang w:val="es-ES"/>
                                </w:rPr>
                              </w:pPr>
                              <w:r>
                                <w:rPr>
                                  <w:sz w:val="20"/>
                                  <w:u w:val="single"/>
                                  <w:lang w:val="es-ES"/>
                                </w:rPr>
                                <w:t>Configurar un plan</w:t>
                              </w:r>
                            </w:p>
                            <w:p w14:paraId="1FED93F2" w14:textId="77777777" w:rsidR="001A69CB" w:rsidRDefault="001A69CB" w:rsidP="0049383D">
                              <w:pPr>
                                <w:pStyle w:val="Prrafodelista"/>
                                <w:numPr>
                                  <w:ilvl w:val="0"/>
                                  <w:numId w:val="14"/>
                                </w:numPr>
                                <w:spacing w:before="120" w:after="240"/>
                                <w:jc w:val="both"/>
                                <w:rPr>
                                  <w:sz w:val="20"/>
                                  <w:lang w:val="es-ES"/>
                                </w:rPr>
                              </w:pPr>
                              <w:r>
                                <w:rPr>
                                  <w:sz w:val="20"/>
                                  <w:lang w:val="es-ES"/>
                                </w:rPr>
                                <w:t>Determinar alternativas de solución</w:t>
                              </w:r>
                              <w:r w:rsidRPr="003F3610">
                                <w:rPr>
                                  <w:sz w:val="20"/>
                                  <w:lang w:val="es-ES"/>
                                </w:rPr>
                                <w:t>.</w:t>
                              </w:r>
                            </w:p>
                            <w:p w14:paraId="78517B75" w14:textId="77777777" w:rsidR="001A69CB" w:rsidRPr="003F3610" w:rsidRDefault="001A69CB" w:rsidP="0049383D">
                              <w:pPr>
                                <w:pStyle w:val="Prrafodelista"/>
                                <w:numPr>
                                  <w:ilvl w:val="0"/>
                                  <w:numId w:val="14"/>
                                </w:numPr>
                                <w:spacing w:before="120" w:after="240"/>
                                <w:jc w:val="both"/>
                                <w:rPr>
                                  <w:sz w:val="20"/>
                                  <w:lang w:val="es-ES"/>
                                </w:rPr>
                              </w:pPr>
                              <w:r>
                                <w:rPr>
                                  <w:sz w:val="20"/>
                                  <w:lang w:val="es-ES"/>
                                </w:rPr>
                                <w:t>Seleccionar una alternativa.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Rectángulo 5"/>
                        <wps:cNvSpPr/>
                        <wps:spPr>
                          <a:xfrm>
                            <a:off x="0" y="1916349"/>
                            <a:ext cx="2188210" cy="149796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3BBFB1D" w14:textId="77777777" w:rsidR="001A69CB" w:rsidRPr="003F3610" w:rsidRDefault="001A69CB" w:rsidP="001A69CB">
                              <w:pPr>
                                <w:jc w:val="center"/>
                                <w:rPr>
                                  <w:sz w:val="20"/>
                                  <w:u w:val="single"/>
                                  <w:lang w:val="es-ES"/>
                                </w:rPr>
                              </w:pPr>
                              <w:r>
                                <w:rPr>
                                  <w:sz w:val="20"/>
                                  <w:u w:val="single"/>
                                  <w:lang w:val="es-ES"/>
                                </w:rPr>
                                <w:t>Mirar hacia atrás</w:t>
                              </w:r>
                            </w:p>
                            <w:p w14:paraId="3D9D81F8" w14:textId="77777777" w:rsidR="001A69CB" w:rsidRPr="009F1447" w:rsidRDefault="001A69CB" w:rsidP="0049383D">
                              <w:pPr>
                                <w:pStyle w:val="Prrafodelista"/>
                                <w:numPr>
                                  <w:ilvl w:val="0"/>
                                  <w:numId w:val="14"/>
                                </w:numPr>
                                <w:spacing w:before="120" w:after="240"/>
                                <w:jc w:val="both"/>
                                <w:rPr>
                                  <w:sz w:val="18"/>
                                  <w:lang w:val="es-ES"/>
                                </w:rPr>
                              </w:pPr>
                              <w:r w:rsidRPr="009F1447">
                                <w:rPr>
                                  <w:sz w:val="18"/>
                                  <w:lang w:val="es-ES"/>
                                </w:rPr>
                                <w:t>Determinar la eficiencia de la realización.</w:t>
                              </w:r>
                            </w:p>
                            <w:p w14:paraId="5E8FD94A" w14:textId="77777777" w:rsidR="001A69CB" w:rsidRPr="009F1447" w:rsidRDefault="001A69CB" w:rsidP="0049383D">
                              <w:pPr>
                                <w:pStyle w:val="Prrafodelista"/>
                                <w:numPr>
                                  <w:ilvl w:val="0"/>
                                  <w:numId w:val="14"/>
                                </w:numPr>
                                <w:spacing w:before="120" w:after="240"/>
                                <w:jc w:val="both"/>
                                <w:rPr>
                                  <w:sz w:val="18"/>
                                  <w:lang w:val="es-ES"/>
                                </w:rPr>
                              </w:pPr>
                              <w:r w:rsidRPr="009F1447">
                                <w:rPr>
                                  <w:sz w:val="18"/>
                                  <w:lang w:val="es-ES"/>
                                </w:rPr>
                                <w:t>Revisar cuando sea necesario cualquiera de las etapas del proceso.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Rectángulo 6"/>
                        <wps:cNvSpPr/>
                        <wps:spPr>
                          <a:xfrm>
                            <a:off x="2714017" y="1916349"/>
                            <a:ext cx="2188210" cy="149796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B1F6AAD" w14:textId="77777777" w:rsidR="001A69CB" w:rsidRPr="003F3610" w:rsidRDefault="001A69CB" w:rsidP="001A69CB">
                              <w:pPr>
                                <w:jc w:val="center"/>
                                <w:rPr>
                                  <w:sz w:val="20"/>
                                  <w:u w:val="single"/>
                                  <w:lang w:val="es-ES"/>
                                </w:rPr>
                              </w:pPr>
                              <w:r>
                                <w:rPr>
                                  <w:sz w:val="20"/>
                                  <w:u w:val="single"/>
                                  <w:lang w:val="es-ES"/>
                                </w:rPr>
                                <w:t>Ejecutar el Plan</w:t>
                              </w:r>
                            </w:p>
                            <w:p w14:paraId="5F4C6396" w14:textId="77777777" w:rsidR="001A69CB" w:rsidRPr="003F3610" w:rsidRDefault="001A69CB" w:rsidP="0049383D">
                              <w:pPr>
                                <w:pStyle w:val="Prrafodelista"/>
                                <w:numPr>
                                  <w:ilvl w:val="0"/>
                                  <w:numId w:val="15"/>
                                </w:numPr>
                                <w:spacing w:before="120" w:after="240"/>
                                <w:jc w:val="both"/>
                                <w:rPr>
                                  <w:sz w:val="20"/>
                                  <w:lang w:val="es-ES"/>
                                </w:rPr>
                              </w:pPr>
                              <w:r>
                                <w:rPr>
                                  <w:sz w:val="20"/>
                                  <w:lang w:val="es-ES"/>
                                </w:rPr>
                                <w:t>Puesta en práctica de la alternativa seleccionada.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Flecha derecha 7"/>
                        <wps:cNvSpPr/>
                        <wps:spPr>
                          <a:xfrm>
                            <a:off x="1974715" y="87549"/>
                            <a:ext cx="1001949" cy="282102"/>
                          </a:xfrm>
                          <a:prstGeom prst="rightArrow">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echa derecha 9"/>
                        <wps:cNvSpPr/>
                        <wps:spPr>
                          <a:xfrm rot="5400000">
                            <a:off x="4192621" y="1556426"/>
                            <a:ext cx="1001949" cy="282102"/>
                          </a:xfrm>
                          <a:prstGeom prst="rightArrow">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echa derecha 13"/>
                        <wps:cNvSpPr/>
                        <wps:spPr>
                          <a:xfrm rot="10800000">
                            <a:off x="1926077" y="1994170"/>
                            <a:ext cx="1001949" cy="282102"/>
                          </a:xfrm>
                          <a:prstGeom prst="rightArrow">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lecha derecha 14"/>
                        <wps:cNvSpPr/>
                        <wps:spPr>
                          <a:xfrm rot="16200000">
                            <a:off x="-306422" y="1561290"/>
                            <a:ext cx="1001949" cy="282102"/>
                          </a:xfrm>
                          <a:prstGeom prst="rightArrow">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889FD5" id="Grupo 36" o:spid="_x0000_s1058" style="position:absolute;left:0;text-align:left;margin-left:18.4pt;margin-top:48.95pt;width:400.5pt;height:245pt;z-index:251659264;mso-position-horizontal-relative:text;mso-position-vertical-relative:text;mso-width-relative:margin;mso-height-relative:margin" coordsize="49022,341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">
                <v:rect id="Rectángulo 3" o:spid="_x0000_s1059" style="position:absolute;width:21882;height:149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" fillcolor="#a7bfde [1620]" strokecolor="#4579b8 [3044]">
                  <v:fill color2="#e4ecf5 [500]" rotate="t" angle="180" colors="0 #a3c4ff;22938f #bfd5ff;1 #e5eeff" focus="100%" type="gradient"/>
                  <v:shadow on="t" color="black" opacity="24903f" origin=",.5" offset="0,.55556mm"/>
                  <v:textbox>
                    <w:txbxContent>
                      <w:p w14:paraId="367F980C" w14:textId="77777777" w:rsidR="001A69CB" w:rsidRPr="003F3610" w:rsidRDefault="001A69CB" w:rsidP="001A69CB">
                        <w:pPr>
                          <w:jc w:val="center"/>
                          <w:rPr>
                            <w:sz w:val="20"/>
                            <w:u w:val="single"/>
                            <w:lang w:val="es-ES"/>
                          </w:rPr>
                        </w:pPr>
                        <w:r w:rsidRPr="003F3610">
                          <w:rPr>
                            <w:sz w:val="20"/>
                            <w:u w:val="single"/>
                            <w:lang w:val="es-ES"/>
                          </w:rPr>
                          <w:t>Entender el problema</w:t>
                        </w:r>
                      </w:p>
                      <w:p w14:paraId="57F8E790" w14:textId="77777777" w:rsidR="001A69CB" w:rsidRPr="003F3610" w:rsidRDefault="001A69CB" w:rsidP="0049383D">
                        <w:pPr>
                          <w:pStyle w:val="Prrafodelista"/>
                          <w:numPr>
                            <w:ilvl w:val="0"/>
                            <w:numId w:val="15"/>
                          </w:numPr>
                          <w:spacing w:before="120" w:after="240"/>
                          <w:jc w:val="both"/>
                          <w:rPr>
                            <w:sz w:val="20"/>
                            <w:lang w:val="es-ES"/>
                          </w:rPr>
                        </w:pPr>
                        <w:r w:rsidRPr="003F3610">
                          <w:rPr>
                            <w:sz w:val="20"/>
                            <w:lang w:val="es-ES"/>
                          </w:rPr>
                          <w:t>Identificación del problema.</w:t>
                        </w:r>
                      </w:p>
                    </w:txbxContent>
                  </v:textbox>
                </v:rect>
                <v:rect id="Rectángulo 4" o:spid="_x0000_s1060" style="position:absolute;left:27140;width:21882;height:149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" fillcolor="#a7bfde [1620]" strokecolor="#4579b8 [3044]">
                  <v:fill color2="#e4ecf5 [500]" rotate="t" angle="180" colors="0 #a3c4ff;22938f #bfd5ff;1 #e5eeff" focus="100%" type="gradient"/>
                  <v:shadow on="t" color="black" opacity="24903f" origin=",.5" offset="0,.55556mm"/>
                  <v:textbox>
                    <w:txbxContent>
                      <w:p w14:paraId="43B55E40" w14:textId="77777777" w:rsidR="001A69CB" w:rsidRPr="003F3610" w:rsidRDefault="001A69CB" w:rsidP="001A69CB">
                        <w:pPr>
                          <w:jc w:val="center"/>
                          <w:rPr>
                            <w:sz w:val="20"/>
                            <w:u w:val="single"/>
                            <w:lang w:val="es-ES"/>
                          </w:rPr>
                        </w:pPr>
                        <w:r>
                          <w:rPr>
                            <w:sz w:val="20"/>
                            <w:u w:val="single"/>
                            <w:lang w:val="es-ES"/>
                          </w:rPr>
                          <w:t>Configurar un plan</w:t>
                        </w:r>
                      </w:p>
                      <w:p w14:paraId="1FED93F2" w14:textId="77777777" w:rsidR="001A69CB" w:rsidRDefault="001A69CB" w:rsidP="0049383D">
                        <w:pPr>
                          <w:pStyle w:val="Prrafodelista"/>
                          <w:numPr>
                            <w:ilvl w:val="0"/>
                            <w:numId w:val="14"/>
                          </w:numPr>
                          <w:spacing w:before="120" w:after="240"/>
                          <w:jc w:val="both"/>
                          <w:rPr>
                            <w:sz w:val="20"/>
                            <w:lang w:val="es-ES"/>
                          </w:rPr>
                        </w:pPr>
                        <w:r>
                          <w:rPr>
                            <w:sz w:val="20"/>
                            <w:lang w:val="es-ES"/>
                          </w:rPr>
                          <w:t>Determinar alternativas de solución</w:t>
                        </w:r>
                        <w:r w:rsidRPr="003F3610">
                          <w:rPr>
                            <w:sz w:val="20"/>
                            <w:lang w:val="es-ES"/>
                          </w:rPr>
                          <w:t>.</w:t>
                        </w:r>
                      </w:p>
                      <w:p w14:paraId="78517B75" w14:textId="77777777" w:rsidR="001A69CB" w:rsidRPr="003F3610" w:rsidRDefault="001A69CB" w:rsidP="0049383D">
                        <w:pPr>
                          <w:pStyle w:val="Prrafodelista"/>
                          <w:numPr>
                            <w:ilvl w:val="0"/>
                            <w:numId w:val="14"/>
                          </w:numPr>
                          <w:spacing w:before="120" w:after="240"/>
                          <w:jc w:val="both"/>
                          <w:rPr>
                            <w:sz w:val="20"/>
                            <w:lang w:val="es-ES"/>
                          </w:rPr>
                        </w:pPr>
                        <w:r>
                          <w:rPr>
                            <w:sz w:val="20"/>
                            <w:lang w:val="es-ES"/>
                          </w:rPr>
                          <w:t>Seleccionar una alternativa.</w:t>
                        </w:r>
                      </w:p>
                    </w:txbxContent>
                  </v:textbox>
                </v:rect>
                <v:rect id="Rectángulo 5" o:spid="_x0000_s1061" style="position:absolute;top:19163;width:21882;height:149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" fillcolor="#a7bfde [1620]" strokecolor="#4579b8 [3044]">
                  <v:fill color2="#e4ecf5 [500]" rotate="t" angle="180" colors="0 #a3c4ff;22938f #bfd5ff;1 #e5eeff" focus="100%" type="gradient"/>
                  <v:shadow on="t" color="black" opacity="24903f" origin=",.5" offset="0,.55556mm"/>
                  <v:textbox>
                    <w:txbxContent>
                      <w:p w14:paraId="63BBFB1D" w14:textId="77777777" w:rsidR="001A69CB" w:rsidRPr="003F3610" w:rsidRDefault="001A69CB" w:rsidP="001A69CB">
                        <w:pPr>
                          <w:jc w:val="center"/>
                          <w:rPr>
                            <w:sz w:val="20"/>
                            <w:u w:val="single"/>
                            <w:lang w:val="es-ES"/>
                          </w:rPr>
                        </w:pPr>
                        <w:r>
                          <w:rPr>
                            <w:sz w:val="20"/>
                            <w:u w:val="single"/>
                            <w:lang w:val="es-ES"/>
                          </w:rPr>
                          <w:t>Mirar hacia atrás</w:t>
                        </w:r>
                      </w:p>
                      <w:p w14:paraId="3D9D81F8" w14:textId="77777777" w:rsidR="001A69CB" w:rsidRPr="009F1447" w:rsidRDefault="001A69CB" w:rsidP="0049383D">
                        <w:pPr>
                          <w:pStyle w:val="Prrafodelista"/>
                          <w:numPr>
                            <w:ilvl w:val="0"/>
                            <w:numId w:val="14"/>
                          </w:numPr>
                          <w:spacing w:before="120" w:after="240"/>
                          <w:jc w:val="both"/>
                          <w:rPr>
                            <w:sz w:val="18"/>
                            <w:lang w:val="es-ES"/>
                          </w:rPr>
                        </w:pPr>
                        <w:r w:rsidRPr="009F1447">
                          <w:rPr>
                            <w:sz w:val="18"/>
                            <w:lang w:val="es-ES"/>
                          </w:rPr>
                          <w:t>Determinar la eficiencia de la realización.</w:t>
                        </w:r>
                      </w:p>
                      <w:p w14:paraId="5E8FD94A" w14:textId="77777777" w:rsidR="001A69CB" w:rsidRPr="009F1447" w:rsidRDefault="001A69CB" w:rsidP="0049383D">
                        <w:pPr>
                          <w:pStyle w:val="Prrafodelista"/>
                          <w:numPr>
                            <w:ilvl w:val="0"/>
                            <w:numId w:val="14"/>
                          </w:numPr>
                          <w:spacing w:before="120" w:after="240"/>
                          <w:jc w:val="both"/>
                          <w:rPr>
                            <w:sz w:val="18"/>
                            <w:lang w:val="es-ES"/>
                          </w:rPr>
                        </w:pPr>
                        <w:r w:rsidRPr="009F1447">
                          <w:rPr>
                            <w:sz w:val="18"/>
                            <w:lang w:val="es-ES"/>
                          </w:rPr>
                          <w:t>Revisar cuando sea necesario cualquiera de las etapas del proceso.</w:t>
                        </w:r>
                      </w:p>
                    </w:txbxContent>
                  </v:textbox>
                </v:rect>
                <v:rect id="Rectángulo 6" o:spid="_x0000_s1062" style="position:absolute;left:27140;top:19163;width:21882;height:149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" fillcolor="#a7bfde [1620]" strokecolor="#4579b8 [3044]">
                  <v:fill color2="#e4ecf5 [500]" rotate="t" angle="180" colors="0 #a3c4ff;22938f #bfd5ff;1 #e5eeff" focus="100%" type="gradient"/>
                  <v:shadow on="t" color="black" opacity="24903f" origin=",.5" offset="0,.55556mm"/>
                  <v:textbox>
                    <w:txbxContent>
                      <w:p w14:paraId="5B1F6AAD" w14:textId="77777777" w:rsidR="001A69CB" w:rsidRPr="003F3610" w:rsidRDefault="001A69CB" w:rsidP="001A69CB">
                        <w:pPr>
                          <w:jc w:val="center"/>
                          <w:rPr>
                            <w:sz w:val="20"/>
                            <w:u w:val="single"/>
                            <w:lang w:val="es-ES"/>
                          </w:rPr>
                        </w:pPr>
                        <w:r>
                          <w:rPr>
                            <w:sz w:val="20"/>
                            <w:u w:val="single"/>
                            <w:lang w:val="es-ES"/>
                          </w:rPr>
                          <w:t>Ejecutar el Plan</w:t>
                        </w:r>
                      </w:p>
                      <w:p w14:paraId="5F4C6396" w14:textId="77777777" w:rsidR="001A69CB" w:rsidRPr="003F3610" w:rsidRDefault="001A69CB" w:rsidP="0049383D">
                        <w:pPr>
                          <w:pStyle w:val="Prrafodelista"/>
                          <w:numPr>
                            <w:ilvl w:val="0"/>
                            <w:numId w:val="15"/>
                          </w:numPr>
                          <w:spacing w:before="120" w:after="240"/>
                          <w:jc w:val="both"/>
                          <w:rPr>
                            <w:sz w:val="20"/>
                            <w:lang w:val="es-ES"/>
                          </w:rPr>
                        </w:pPr>
                        <w:r>
                          <w:rPr>
                            <w:sz w:val="20"/>
                            <w:lang w:val="es-ES"/>
                          </w:rPr>
                          <w:t>Puesta en práctica de la alternativa seleccionada.</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7" o:spid="_x0000_s1063" type="#_x0000_t13" style="position:absolute;left:19747;top:875;width:10019;height:28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" adj="18559" fillcolor="#f79646 [3209]" strokecolor="#f68c36 [3049]">
                  <v:fill color2="#fbcaa2 [1625]" rotate="t" angle="180" focus="100%" type="gradient">
                    <o:fill v:ext="view" type="gradientUnscaled"/>
                  </v:fill>
                  <v:shadow on="t" color="black" opacity="22937f" origin=",.5" offset="0,.63889mm"/>
                </v:shape>
                <v:shape id="Flecha derecha 9" o:spid="_x0000_s1064" type="#_x0000_t13" style="position:absolute;left:41926;top:15564;width:10019;height:282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" adj="18559" fillcolor="#f79646 [3209]" strokecolor="#f68c36 [3049]">
                  <v:fill color2="#fbcaa2 [1625]" rotate="t" angle="180" focus="100%" type="gradient">
                    <o:fill v:ext="view" type="gradientUnscaled"/>
                  </v:fill>
                  <v:shadow on="t" color="black" opacity="22937f" origin=",.5" offset="0,.63889mm"/>
                </v:shape>
                <v:shape id="Flecha derecha 13" o:spid="_x0000_s1065" type="#_x0000_t13" style="position:absolute;left:19260;top:19941;width:10020;height:2821;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" adj="18559" fillcolor="#f79646 [3209]" strokecolor="#f68c36 [3049]">
                  <v:fill color2="#fbcaa2 [1625]" rotate="t" angle="180" focus="100%" type="gradient">
                    <o:fill v:ext="view" type="gradientUnscaled"/>
                  </v:fill>
                  <v:shadow on="t" color="black" opacity="22937f" origin=",.5" offset="0,.63889mm"/>
                </v:shape>
                <v:shape id="Flecha derecha 14" o:spid="_x0000_s1066" type="#_x0000_t13" style="position:absolute;left:-3064;top:15612;width:10020;height:282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" adj="18559" fillcolor="#f79646 [3209]" strokecolor="#f68c36 [3049]">
                  <v:fill color2="#fbcaa2 [1625]" rotate="t" angle="180" focus="100%" type="gradient">
                    <o:fill v:ext="view" type="gradientUnscaled"/>
                  </v:fill>
                  <v:shadow on="t" color="black" opacity="22937f" origin=",.5" offset="0,.63889mm"/>
                </v:shape>
                <w10:wrap type="topAndBottom"/>
              </v:group>
            </w:pict>
          </mc:Fallback>
        </mc:AlternateContent>
      </w:r>
      <w:r>
        <w:rPr>
          <w:rFonts w:cs="Arial"/>
          <w:szCs w:val="22"/>
          <w:lang w:val="es-CL"/>
        </w:rPr>
        <w:t>De igual forma, si disponemos el enfoque sistémico en la vista ciclica de Pólya, el diagrama toma la siguiente forma:</w:t>
      </w:r>
    </w:p>
    <w:p w14:paraId="74241F95" w14:textId="77777777" w:rsidR="001A69CB" w:rsidRPr="009F1447" w:rsidRDefault="001A69CB" w:rsidP="001A69CB">
      <w:pPr>
        <w:jc w:val="center"/>
        <w:rPr>
          <w:rFonts w:cs="Times New Roman"/>
          <w:sz w:val="16"/>
          <w:szCs w:val="16"/>
          <w:lang w:val="es-CL"/>
        </w:rPr>
      </w:pPr>
    </w:p>
    <w:p w14:paraId="129935C3" w14:textId="77777777" w:rsidR="001A69CB" w:rsidRPr="00AB69E9" w:rsidRDefault="001A69CB" w:rsidP="0049383D">
      <w:pPr>
        <w:pStyle w:val="Prrafodelista"/>
        <w:numPr>
          <w:ilvl w:val="0"/>
          <w:numId w:val="1"/>
        </w:numPr>
        <w:spacing w:before="120" w:after="240"/>
        <w:ind w:left="0" w:firstLine="0"/>
        <w:jc w:val="both"/>
        <w:rPr>
          <w:rFonts w:cs="Arial"/>
          <w:b/>
          <w:sz w:val="28"/>
          <w:szCs w:val="22"/>
          <w:lang w:val="es-CL"/>
        </w:rPr>
      </w:pPr>
      <w:r>
        <w:rPr>
          <w:rFonts w:cs="Arial"/>
          <w:b/>
          <w:sz w:val="28"/>
          <w:szCs w:val="22"/>
          <w:lang w:val="es-CL"/>
        </w:rPr>
        <w:lastRenderedPageBreak/>
        <w:t>Ejemplo de aplicación del enfoque sistémico y Pólya</w:t>
      </w:r>
    </w:p>
    <w:p w14:paraId="1AB03B54" w14:textId="77777777" w:rsidR="001A69CB" w:rsidRDefault="001A69CB" w:rsidP="001A69CB">
      <w:pPr>
        <w:pStyle w:val="Prrafodelista"/>
        <w:rPr>
          <w:rFonts w:cs="Arial"/>
          <w:lang w:val="es-CL"/>
        </w:rPr>
      </w:pPr>
    </w:p>
    <w:p w14:paraId="75E0D5E9" w14:textId="77777777" w:rsidR="001A69CB" w:rsidRDefault="001A69CB" w:rsidP="0099771D">
      <w:pPr>
        <w:jc w:val="both"/>
        <w:rPr>
          <w:rFonts w:cs="Arial"/>
          <w:lang w:val="es-CL"/>
        </w:rPr>
      </w:pPr>
      <w:r>
        <w:rPr>
          <w:rFonts w:cs="Arial"/>
          <w:lang w:val="es-CL"/>
        </w:rPr>
        <w:t>Con el fin de comprender mejor el enfoque sistémico y los pasos de Pólya, imaginemos una situación que denota un problema, y busquemos una solución para dicha situación.</w:t>
      </w:r>
    </w:p>
    <w:p w14:paraId="4D7B4806" w14:textId="03FE43A5" w:rsidR="001A69CB" w:rsidRDefault="001A69CB" w:rsidP="001A69CB">
      <w:pPr>
        <w:pStyle w:val="Cita"/>
        <w:rPr>
          <w:lang w:val="es-CL"/>
        </w:rPr>
      </w:pPr>
      <w:r w:rsidRPr="004B2595">
        <w:rPr>
          <w:lang w:val="es-CL"/>
        </w:rPr>
        <w:t xml:space="preserve">Un día miércoles lluvioso de invierno, siendo las 3:30 de la tarde, su cuerpo tembloroso por el frío </w:t>
      </w:r>
      <w:r w:rsidR="0099771D">
        <w:rPr>
          <w:lang w:val="es-CL"/>
        </w:rPr>
        <w:t xml:space="preserve">siente </w:t>
      </w:r>
      <w:r w:rsidRPr="004B2595">
        <w:rPr>
          <w:lang w:val="es-CL"/>
        </w:rPr>
        <w:t>un estremecimiento causado por el hambre, desde la noche anterior no comía por falta de tiempo, y solo podía pensar en comer algo rápido para continuar su arduo día.</w:t>
      </w:r>
    </w:p>
    <w:p w14:paraId="4C75B2A9" w14:textId="77777777" w:rsidR="0099771D" w:rsidRPr="0099771D" w:rsidRDefault="0099771D" w:rsidP="0099771D">
      <w:pPr>
        <w:rPr>
          <w:lang w:val="es-CL"/>
        </w:rPr>
      </w:pPr>
    </w:p>
    <w:p w14:paraId="0D86FC1A" w14:textId="77777777" w:rsidR="001A69CB" w:rsidRDefault="001A69CB" w:rsidP="001A69CB">
      <w:pPr>
        <w:rPr>
          <w:rFonts w:cs="Arial"/>
          <w:szCs w:val="22"/>
          <w:lang w:val="es-CL"/>
        </w:rPr>
      </w:pPr>
      <w:r>
        <w:rPr>
          <w:rFonts w:cs="Arial"/>
          <w:szCs w:val="22"/>
          <w:lang w:val="es-CL"/>
        </w:rPr>
        <w:t>Entonces, apliquemos los pasos de Pólya:</w:t>
      </w:r>
    </w:p>
    <w:p w14:paraId="0E8236D5" w14:textId="77777777" w:rsidR="001A69CB" w:rsidRPr="004B2595" w:rsidRDefault="001A69CB" w:rsidP="0049383D">
      <w:pPr>
        <w:pStyle w:val="Prrafodelista"/>
        <w:numPr>
          <w:ilvl w:val="0"/>
          <w:numId w:val="16"/>
        </w:numPr>
        <w:spacing w:before="120" w:after="240"/>
        <w:jc w:val="both"/>
        <w:rPr>
          <w:rFonts w:cs="Arial"/>
          <w:b/>
          <w:szCs w:val="22"/>
          <w:lang w:val="es-CL"/>
        </w:rPr>
      </w:pPr>
      <w:r w:rsidRPr="004B2595">
        <w:rPr>
          <w:rFonts w:cs="Arial"/>
          <w:b/>
          <w:szCs w:val="22"/>
          <w:lang w:val="es-CL"/>
        </w:rPr>
        <w:t>Entender el problema</w:t>
      </w:r>
    </w:p>
    <w:p w14:paraId="347E4480" w14:textId="77777777" w:rsidR="001A69CB" w:rsidRDefault="001A69CB" w:rsidP="0099771D">
      <w:pPr>
        <w:jc w:val="both"/>
        <w:rPr>
          <w:rFonts w:cs="Arial"/>
          <w:szCs w:val="22"/>
          <w:lang w:val="es-CL"/>
        </w:rPr>
      </w:pPr>
      <w:r w:rsidRPr="006362DD">
        <w:rPr>
          <w:rFonts w:cs="Arial"/>
          <w:szCs w:val="22"/>
          <w:lang w:val="es-CL"/>
        </w:rPr>
        <w:t xml:space="preserve">Al </w:t>
      </w:r>
      <w:r w:rsidRPr="006362DD">
        <w:rPr>
          <w:rFonts w:cs="Arial"/>
          <w:b/>
          <w:color w:val="00B050"/>
          <w:szCs w:val="22"/>
          <w:lang w:val="es-CL"/>
        </w:rPr>
        <w:t>identificar el problema</w:t>
      </w:r>
      <w:r>
        <w:rPr>
          <w:rFonts w:cs="Arial"/>
          <w:szCs w:val="22"/>
          <w:lang w:val="es-CL"/>
        </w:rPr>
        <w:t>, nos percatamos que este consiste en que “Tiene hambre y poco tiempo”.</w:t>
      </w:r>
    </w:p>
    <w:p w14:paraId="6B16A209" w14:textId="77777777" w:rsidR="001A69CB" w:rsidRDefault="001A69CB" w:rsidP="0049383D">
      <w:pPr>
        <w:pStyle w:val="Prrafodelista"/>
        <w:numPr>
          <w:ilvl w:val="0"/>
          <w:numId w:val="16"/>
        </w:numPr>
        <w:spacing w:before="120" w:after="240"/>
        <w:jc w:val="both"/>
        <w:rPr>
          <w:rFonts w:cs="Arial"/>
          <w:b/>
          <w:szCs w:val="22"/>
          <w:lang w:val="es-CL"/>
        </w:rPr>
      </w:pPr>
      <w:r w:rsidRPr="004B2595">
        <w:rPr>
          <w:rFonts w:cs="Arial"/>
          <w:b/>
          <w:szCs w:val="22"/>
          <w:lang w:val="es-CL"/>
        </w:rPr>
        <w:t>Configurar un plan</w:t>
      </w:r>
    </w:p>
    <w:p w14:paraId="5E5334AB" w14:textId="77777777" w:rsidR="001A69CB" w:rsidRDefault="001A69CB" w:rsidP="0099771D">
      <w:pPr>
        <w:jc w:val="both"/>
        <w:rPr>
          <w:rFonts w:cs="Arial"/>
          <w:szCs w:val="22"/>
          <w:lang w:val="es-CL"/>
        </w:rPr>
      </w:pPr>
      <w:r>
        <w:rPr>
          <w:rFonts w:cs="Arial"/>
          <w:szCs w:val="22"/>
          <w:lang w:val="es-CL"/>
        </w:rPr>
        <w:t>Habitualmente, contamos con diversas posibilidades al momento de determinar las alternativas</w:t>
      </w:r>
      <w:r w:rsidRPr="006362DD">
        <w:rPr>
          <w:rFonts w:cs="Arial"/>
          <w:b/>
          <w:color w:val="00B050"/>
          <w:szCs w:val="22"/>
          <w:lang w:val="es-CL"/>
        </w:rPr>
        <w:t xml:space="preserve"> de solución</w:t>
      </w:r>
      <w:r w:rsidRPr="006362DD">
        <w:rPr>
          <w:rFonts w:cs="Arial"/>
          <w:color w:val="00B050"/>
          <w:szCs w:val="22"/>
          <w:lang w:val="es-CL"/>
        </w:rPr>
        <w:t xml:space="preserve"> </w:t>
      </w:r>
      <w:r>
        <w:rPr>
          <w:rFonts w:cs="Arial"/>
          <w:szCs w:val="22"/>
          <w:lang w:val="es-CL"/>
        </w:rPr>
        <w:t>para un mismo problema. En nuestro ejemplo, el “hombre” cuenta con poco tiempo y mucha hambre, por lo que seguramente la solución más idónea sea recurrir a alguna solución de comida rápida y contundente. Consideraremos las siguientes:</w:t>
      </w:r>
    </w:p>
    <w:p w14:paraId="391878A3" w14:textId="77777777" w:rsidR="001A69CB" w:rsidRDefault="001A69CB" w:rsidP="0049383D">
      <w:pPr>
        <w:pStyle w:val="Prrafodelista"/>
        <w:numPr>
          <w:ilvl w:val="0"/>
          <w:numId w:val="17"/>
        </w:numPr>
        <w:spacing w:before="120" w:after="240"/>
        <w:jc w:val="both"/>
        <w:rPr>
          <w:rFonts w:cs="Arial"/>
          <w:szCs w:val="22"/>
          <w:lang w:val="es-CL"/>
        </w:rPr>
      </w:pPr>
      <w:r w:rsidRPr="00E12E81">
        <w:rPr>
          <w:rFonts w:cs="Arial"/>
          <w:szCs w:val="22"/>
          <w:lang w:val="es-CL"/>
        </w:rPr>
        <w:t>Completos</w:t>
      </w:r>
      <w:r>
        <w:rPr>
          <w:rFonts w:cs="Arial"/>
          <w:szCs w:val="22"/>
          <w:lang w:val="es-CL"/>
        </w:rPr>
        <w:t>.</w:t>
      </w:r>
    </w:p>
    <w:p w14:paraId="7AD8C9FF" w14:textId="77777777" w:rsidR="001A69CB" w:rsidRDefault="001A69CB" w:rsidP="0049383D">
      <w:pPr>
        <w:pStyle w:val="Prrafodelista"/>
        <w:numPr>
          <w:ilvl w:val="0"/>
          <w:numId w:val="17"/>
        </w:numPr>
        <w:spacing w:before="120" w:after="240"/>
        <w:jc w:val="both"/>
        <w:rPr>
          <w:rFonts w:cs="Arial"/>
          <w:szCs w:val="22"/>
          <w:lang w:val="es-CL"/>
        </w:rPr>
      </w:pPr>
      <w:r>
        <w:rPr>
          <w:rFonts w:cs="Arial"/>
          <w:szCs w:val="22"/>
          <w:lang w:val="es-CL"/>
        </w:rPr>
        <w:t>Hamburguesas.</w:t>
      </w:r>
    </w:p>
    <w:p w14:paraId="69CA3219" w14:textId="77777777" w:rsidR="001A69CB" w:rsidRDefault="001A69CB" w:rsidP="0049383D">
      <w:pPr>
        <w:pStyle w:val="Prrafodelista"/>
        <w:numPr>
          <w:ilvl w:val="0"/>
          <w:numId w:val="17"/>
        </w:numPr>
        <w:spacing w:before="120" w:after="240"/>
        <w:jc w:val="both"/>
        <w:rPr>
          <w:rFonts w:cs="Arial"/>
          <w:szCs w:val="22"/>
          <w:lang w:val="es-CL"/>
        </w:rPr>
      </w:pPr>
      <w:r>
        <w:rPr>
          <w:rFonts w:cs="Arial"/>
          <w:szCs w:val="22"/>
          <w:lang w:val="es-CL"/>
        </w:rPr>
        <w:t>Pollo Asado.</w:t>
      </w:r>
    </w:p>
    <w:p w14:paraId="0CF0C9AB" w14:textId="77777777" w:rsidR="001A69CB" w:rsidRDefault="001A69CB" w:rsidP="0049383D">
      <w:pPr>
        <w:pStyle w:val="Prrafodelista"/>
        <w:numPr>
          <w:ilvl w:val="0"/>
          <w:numId w:val="17"/>
        </w:numPr>
        <w:spacing w:before="120" w:after="240"/>
        <w:jc w:val="both"/>
        <w:rPr>
          <w:rFonts w:cs="Arial"/>
          <w:szCs w:val="22"/>
          <w:lang w:val="es-CL"/>
        </w:rPr>
      </w:pPr>
      <w:r>
        <w:rPr>
          <w:rFonts w:cs="Arial"/>
          <w:szCs w:val="22"/>
          <w:lang w:val="es-CL"/>
        </w:rPr>
        <w:t>Sopaipillas con mostaza.</w:t>
      </w:r>
    </w:p>
    <w:p w14:paraId="0C755DC5" w14:textId="77777777" w:rsidR="001A69CB" w:rsidRDefault="001A69CB" w:rsidP="0099771D">
      <w:pPr>
        <w:jc w:val="both"/>
        <w:rPr>
          <w:rFonts w:cs="Arial"/>
          <w:szCs w:val="22"/>
          <w:lang w:val="es-CL"/>
        </w:rPr>
      </w:pPr>
      <w:r>
        <w:rPr>
          <w:rFonts w:cs="Arial"/>
          <w:szCs w:val="22"/>
          <w:lang w:val="es-CL"/>
        </w:rPr>
        <w:t xml:space="preserve">Y luego, </w:t>
      </w:r>
      <w:r w:rsidRPr="006362DD">
        <w:rPr>
          <w:rFonts w:cs="Arial"/>
          <w:b/>
          <w:color w:val="00B050"/>
          <w:szCs w:val="22"/>
          <w:lang w:val="es-CL"/>
        </w:rPr>
        <w:t>seleccionar una alternativa</w:t>
      </w:r>
      <w:r>
        <w:rPr>
          <w:rFonts w:cs="Arial"/>
          <w:szCs w:val="22"/>
          <w:lang w:val="es-CL"/>
        </w:rPr>
        <w:t>, aquella que nos parezca que satisface de mejor forma el problema que nos aqueja. Mientras escribo esta síntesis, me apetece más la solución de los “Completos” por sobre las otras alternativas, por lo que asumiré dicha opción como el plan seleccionado.</w:t>
      </w:r>
    </w:p>
    <w:p w14:paraId="0D9B0E55" w14:textId="77777777" w:rsidR="001A69CB" w:rsidRPr="006362DD" w:rsidRDefault="001A69CB" w:rsidP="0049383D">
      <w:pPr>
        <w:pStyle w:val="Prrafodelista"/>
        <w:numPr>
          <w:ilvl w:val="0"/>
          <w:numId w:val="16"/>
        </w:numPr>
        <w:spacing w:before="120" w:after="240"/>
        <w:jc w:val="both"/>
        <w:rPr>
          <w:rFonts w:cs="Arial"/>
          <w:b/>
          <w:szCs w:val="22"/>
          <w:lang w:val="es-CL"/>
        </w:rPr>
      </w:pPr>
      <w:r w:rsidRPr="006362DD">
        <w:rPr>
          <w:rFonts w:cs="Arial"/>
          <w:b/>
          <w:szCs w:val="22"/>
          <w:lang w:val="es-CL"/>
        </w:rPr>
        <w:t>Ejecutar el plan</w:t>
      </w:r>
    </w:p>
    <w:p w14:paraId="10819C76" w14:textId="77777777" w:rsidR="001A69CB" w:rsidRPr="004B2595" w:rsidRDefault="001A69CB" w:rsidP="0099771D">
      <w:pPr>
        <w:jc w:val="both"/>
        <w:rPr>
          <w:rFonts w:cs="Arial"/>
          <w:szCs w:val="22"/>
          <w:lang w:val="es-CL"/>
        </w:rPr>
      </w:pPr>
      <w:r w:rsidRPr="004B2595">
        <w:rPr>
          <w:rFonts w:cs="Arial"/>
          <w:szCs w:val="22"/>
          <w:lang w:val="es-CL"/>
        </w:rPr>
        <w:t xml:space="preserve"> </w:t>
      </w:r>
      <w:r>
        <w:rPr>
          <w:rFonts w:cs="Arial"/>
          <w:szCs w:val="22"/>
          <w:lang w:val="es-CL"/>
        </w:rPr>
        <w:t xml:space="preserve">Con el plan ya elegido, </w:t>
      </w:r>
      <w:r w:rsidRPr="006362DD">
        <w:rPr>
          <w:rFonts w:cs="Arial"/>
          <w:b/>
          <w:color w:val="00B050"/>
          <w:szCs w:val="22"/>
          <w:lang w:val="es-CL"/>
        </w:rPr>
        <w:t>ejecutamos la alternativa seleccionada</w:t>
      </w:r>
      <w:r>
        <w:rPr>
          <w:rFonts w:cs="Arial"/>
          <w:szCs w:val="22"/>
          <w:lang w:val="es-CL"/>
        </w:rPr>
        <w:t>: “Comprar completos” (seguramente más de 1, pues el pobre diablo lleva varias horas sin comer).</w:t>
      </w:r>
    </w:p>
    <w:p w14:paraId="575C1C94" w14:textId="77777777" w:rsidR="001A69CB" w:rsidRDefault="001A69CB" w:rsidP="0049383D">
      <w:pPr>
        <w:pStyle w:val="Prrafodelista"/>
        <w:numPr>
          <w:ilvl w:val="0"/>
          <w:numId w:val="16"/>
        </w:numPr>
        <w:spacing w:before="120" w:after="240"/>
        <w:jc w:val="both"/>
        <w:rPr>
          <w:rFonts w:cs="Arial"/>
          <w:b/>
          <w:szCs w:val="22"/>
          <w:lang w:val="es-CL"/>
        </w:rPr>
      </w:pPr>
      <w:r>
        <w:rPr>
          <w:rFonts w:cs="Arial"/>
          <w:b/>
          <w:szCs w:val="22"/>
          <w:lang w:val="es-CL"/>
        </w:rPr>
        <w:t>Mirar hacia atrás</w:t>
      </w:r>
    </w:p>
    <w:p w14:paraId="03C13F13" w14:textId="77777777" w:rsidR="001A69CB" w:rsidRPr="006362DD" w:rsidRDefault="001A69CB" w:rsidP="0099771D">
      <w:pPr>
        <w:jc w:val="both"/>
        <w:rPr>
          <w:b/>
          <w:bCs/>
          <w:lang w:val="es-CL"/>
        </w:rPr>
      </w:pPr>
      <w:r w:rsidRPr="006362DD">
        <w:rPr>
          <w:rFonts w:cs="Arial"/>
          <w:szCs w:val="22"/>
          <w:lang w:val="es-CL"/>
        </w:rPr>
        <w:lastRenderedPageBreak/>
        <w:t>Finalmente</w:t>
      </w:r>
      <w:r>
        <w:rPr>
          <w:rFonts w:cs="Arial"/>
          <w:szCs w:val="22"/>
          <w:lang w:val="es-CL"/>
        </w:rPr>
        <w:t xml:space="preserve">, debemos mirar hacia atrás y evaluar el camino recorrido. La idea es </w:t>
      </w:r>
      <w:r w:rsidRPr="006362DD">
        <w:rPr>
          <w:b/>
          <w:bCs/>
          <w:color w:val="00B050"/>
          <w:lang w:val="es-ES"/>
        </w:rPr>
        <w:t>determinar la eficiencia de la realización</w:t>
      </w:r>
      <w:r w:rsidRPr="006362DD">
        <w:rPr>
          <w:bCs/>
          <w:lang w:val="es-ES"/>
        </w:rPr>
        <w:t>:</w:t>
      </w:r>
      <w:r w:rsidRPr="006362DD">
        <w:rPr>
          <w:b/>
          <w:bCs/>
          <w:lang w:val="es-ES"/>
        </w:rPr>
        <w:t> </w:t>
      </w:r>
      <w:r w:rsidRPr="009F1447">
        <w:rPr>
          <w:bCs/>
          <w:lang w:val="es-ES"/>
        </w:rPr>
        <w:t>s</w:t>
      </w:r>
      <w:r w:rsidRPr="006362DD">
        <w:rPr>
          <w:lang w:val="es-ES"/>
        </w:rPr>
        <w:t>i el lugar estuvo cerca o lejos, si el completo fue bueno o malo, si le gustó o no. </w:t>
      </w:r>
      <w:r>
        <w:rPr>
          <w:lang w:val="es-ES"/>
        </w:rPr>
        <w:t xml:space="preserve">De igual forma, debemos </w:t>
      </w:r>
      <w:r w:rsidRPr="006362DD">
        <w:rPr>
          <w:b/>
          <w:color w:val="00B050"/>
          <w:lang w:val="es-ES"/>
        </w:rPr>
        <w:t>r</w:t>
      </w:r>
      <w:r w:rsidRPr="006362DD">
        <w:rPr>
          <w:b/>
          <w:bCs/>
          <w:color w:val="00B050"/>
          <w:lang w:val="es-ES"/>
        </w:rPr>
        <w:t>evisar cuando sea necesario cualquiera de las etapas del proceso</w:t>
      </w:r>
      <w:r w:rsidRPr="006362DD">
        <w:rPr>
          <w:bCs/>
          <w:lang w:val="es-ES"/>
        </w:rPr>
        <w:t>:</w:t>
      </w:r>
      <w:r w:rsidRPr="00EA7877">
        <w:rPr>
          <w:bCs/>
          <w:lang w:val="es-ES"/>
        </w:rPr>
        <w:t xml:space="preserve"> Durante y </w:t>
      </w:r>
      <w:r>
        <w:rPr>
          <w:bCs/>
          <w:lang w:val="es-ES"/>
        </w:rPr>
        <w:t>d</w:t>
      </w:r>
      <w:r w:rsidRPr="006362DD">
        <w:rPr>
          <w:lang w:val="es-ES"/>
        </w:rPr>
        <w:t>espués de la ejecución verificar y validar lo que se puede mejorar en cada una de las etapas.</w:t>
      </w:r>
    </w:p>
    <w:p w14:paraId="5BF3BBCC" w14:textId="77777777" w:rsidR="0099771D" w:rsidRDefault="0099771D" w:rsidP="001A69CB">
      <w:pPr>
        <w:rPr>
          <w:lang w:val="es-CL"/>
        </w:rPr>
      </w:pPr>
    </w:p>
    <w:p w14:paraId="10283A22" w14:textId="54610544" w:rsidR="005E3725" w:rsidRPr="0099771D" w:rsidRDefault="001A69CB" w:rsidP="0099771D">
      <w:pPr>
        <w:jc w:val="both"/>
        <w:rPr>
          <w:lang w:val="es-CL"/>
        </w:rPr>
      </w:pPr>
      <w:r>
        <w:rPr>
          <w:lang w:val="es-CL"/>
        </w:rPr>
        <w:t>Ahora bien ¿Te percataste como enlazamos los pasos de Pólya con el enfoque</w:t>
      </w:r>
      <w:r w:rsidR="0099771D">
        <w:rPr>
          <w:lang w:val="es-CL"/>
        </w:rPr>
        <w:t xml:space="preserve"> </w:t>
      </w:r>
      <w:r>
        <w:rPr>
          <w:lang w:val="es-CL"/>
        </w:rPr>
        <w:t>sistémico? ¿No? Vuelve atrás y fijate que el enfoque sistémico, está destacado con negritas y en un fluorecente color verde.</w:t>
      </w:r>
    </w:p>
    <w:p w14:paraId="2ABE8329" w14:textId="38D3CC37" w:rsidR="00DD1A9C" w:rsidRPr="007E6297" w:rsidRDefault="00DD1A9C" w:rsidP="007E6297">
      <w:pPr>
        <w:rPr>
          <w:rFonts w:cs="Arial"/>
          <w:b/>
          <w:sz w:val="28"/>
          <w:szCs w:val="22"/>
          <w:lang w:val="es-CL"/>
        </w:rPr>
      </w:pPr>
    </w:p>
    <w:p w14:paraId="270E197A" w14:textId="61B1167D" w:rsidR="00DD1A9C" w:rsidRDefault="00DD1A9C" w:rsidP="006E5F5D">
      <w:pPr>
        <w:spacing w:before="120" w:after="240"/>
        <w:jc w:val="both"/>
        <w:rPr>
          <w:rFonts w:cs="Arial"/>
          <w:szCs w:val="22"/>
          <w:lang w:val="es-CL"/>
        </w:rPr>
      </w:pPr>
    </w:p>
    <w:p w14:paraId="61B89C9D" w14:textId="4AD932B6" w:rsidR="00DD1A9C" w:rsidRDefault="00DD1A9C" w:rsidP="006E5F5D">
      <w:pPr>
        <w:spacing w:before="120" w:after="240"/>
        <w:jc w:val="both"/>
        <w:rPr>
          <w:rFonts w:cs="Arial"/>
          <w:szCs w:val="22"/>
          <w:lang w:val="es-CL"/>
        </w:rPr>
      </w:pPr>
    </w:p>
    <w:p w14:paraId="097B5CB1" w14:textId="3C596A0A" w:rsidR="00DD1A9C" w:rsidRDefault="00DD1A9C" w:rsidP="006E5F5D">
      <w:pPr>
        <w:spacing w:before="120" w:after="240"/>
        <w:jc w:val="both"/>
        <w:rPr>
          <w:rFonts w:cs="Arial"/>
          <w:szCs w:val="22"/>
          <w:lang w:val="es-CL"/>
        </w:rPr>
      </w:pPr>
    </w:p>
    <w:p w14:paraId="7702F2AF" w14:textId="77777777" w:rsidR="00BF6B85" w:rsidRPr="00AB69E9" w:rsidRDefault="00BF6B85" w:rsidP="00DD1A9C">
      <w:pPr>
        <w:spacing w:before="120" w:after="240"/>
        <w:jc w:val="both"/>
        <w:rPr>
          <w:rFonts w:cs="Arial"/>
          <w:szCs w:val="22"/>
          <w:lang w:val="es-CL"/>
        </w:rPr>
      </w:pPr>
    </w:p>
    <w:sectPr w:rsidR="00BF6B85" w:rsidRPr="00AB69E9" w:rsidSect="001101E6">
      <w:headerReference w:type="default" r:id="rId10"/>
      <w:footerReference w:type="default" r:id="rId11"/>
      <w:pgSz w:w="12240" w:h="15840"/>
      <w:pgMar w:top="1417" w:right="1701" w:bottom="1417" w:left="1701" w:header="567" w:footer="11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C7177" w14:textId="77777777" w:rsidR="00123EE3" w:rsidRDefault="00123EE3" w:rsidP="00297F31">
      <w:r>
        <w:separator/>
      </w:r>
    </w:p>
  </w:endnote>
  <w:endnote w:type="continuationSeparator" w:id="0">
    <w:p w14:paraId="3FA17E40" w14:textId="77777777" w:rsidR="00123EE3" w:rsidRDefault="00123EE3" w:rsidP="00297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oho Gothic Pro">
    <w:panose1 w:val="020B0503030504020204"/>
    <w:charset w:val="4D"/>
    <w:family w:val="swiss"/>
    <w:notTrueType/>
    <w:pitch w:val="variable"/>
    <w:sig w:usb0="A00000AF" w:usb1="4000205B"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6926272"/>
      <w:docPartObj>
        <w:docPartGallery w:val="Page Numbers (Bottom of Page)"/>
        <w:docPartUnique/>
      </w:docPartObj>
    </w:sdtPr>
    <w:sdtEndPr>
      <w:rPr>
        <w:sz w:val="18"/>
      </w:rPr>
    </w:sdtEndPr>
    <w:sdtContent>
      <w:p w14:paraId="6D4017E9" w14:textId="4F08845B" w:rsidR="003D499E" w:rsidRPr="00BE3139" w:rsidRDefault="003D499E" w:rsidP="003D499E">
        <w:pPr>
          <w:pStyle w:val="Piedepgina"/>
          <w:jc w:val="right"/>
          <w:rPr>
            <w:sz w:val="18"/>
          </w:rPr>
        </w:pPr>
        <w:r w:rsidRPr="00BE3139">
          <w:rPr>
            <w:sz w:val="18"/>
          </w:rPr>
          <w:fldChar w:fldCharType="begin"/>
        </w:r>
        <w:r w:rsidRPr="00BE3139">
          <w:rPr>
            <w:sz w:val="18"/>
          </w:rPr>
          <w:instrText>PAGE   \* MERGEFORMAT</w:instrText>
        </w:r>
        <w:r w:rsidRPr="00BE3139">
          <w:rPr>
            <w:sz w:val="18"/>
          </w:rPr>
          <w:fldChar w:fldCharType="separate"/>
        </w:r>
        <w:r w:rsidR="008143FC" w:rsidRPr="008143FC">
          <w:rPr>
            <w:noProof/>
            <w:sz w:val="18"/>
            <w:lang w:val="es-ES"/>
          </w:rPr>
          <w:t>11</w:t>
        </w:r>
        <w:r w:rsidRPr="00BE3139">
          <w:rPr>
            <w:sz w:val="18"/>
          </w:rPr>
          <w:fldChar w:fldCharType="end"/>
        </w:r>
      </w:p>
    </w:sdtContent>
  </w:sdt>
  <w:p w14:paraId="5D8A689B" w14:textId="4F30E9E7" w:rsidR="00AC2A05" w:rsidRDefault="00AC2A0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38E3D" w14:textId="77777777" w:rsidR="00123EE3" w:rsidRDefault="00123EE3" w:rsidP="00297F31">
      <w:r>
        <w:separator/>
      </w:r>
    </w:p>
  </w:footnote>
  <w:footnote w:type="continuationSeparator" w:id="0">
    <w:p w14:paraId="592EA013" w14:textId="77777777" w:rsidR="00123EE3" w:rsidRDefault="00123EE3" w:rsidP="00297F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D34E4" w14:textId="091E0080" w:rsidR="00224C47" w:rsidRDefault="00224C47" w:rsidP="00224C47">
    <w:pPr>
      <w:pStyle w:val="Encabezado"/>
      <w:jc w:val="right"/>
      <w:rPr>
        <w:color w:val="808080" w:themeColor="background1" w:themeShade="80"/>
        <w:sz w:val="14"/>
        <w:szCs w:val="20"/>
      </w:rPr>
    </w:pPr>
  </w:p>
  <w:p w14:paraId="6831B984" w14:textId="5F05F049" w:rsidR="00BE3139" w:rsidRPr="00224C47" w:rsidRDefault="00BE3139" w:rsidP="00224C47">
    <w:pPr>
      <w:pStyle w:val="Encabezado"/>
      <w:jc w:val="right"/>
      <w:rPr>
        <w:color w:val="808080" w:themeColor="background1" w:themeShade="80"/>
        <w:sz w:val="14"/>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C21DD"/>
    <w:multiLevelType w:val="hybridMultilevel"/>
    <w:tmpl w:val="9C10C136"/>
    <w:lvl w:ilvl="0" w:tplc="69F0757C">
      <w:numFmt w:val="bullet"/>
      <w:lvlText w:val="-"/>
      <w:lvlJc w:val="left"/>
      <w:pPr>
        <w:ind w:left="360" w:hanging="360"/>
      </w:pPr>
      <w:rPr>
        <w:rFonts w:ascii="Soho Gothic Pro" w:eastAsiaTheme="minorEastAsia" w:hAnsi="Soho Gothic Pro" w:cstheme="minorBidi"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15:restartNumberingAfterBreak="0">
    <w:nsid w:val="0D0D58A4"/>
    <w:multiLevelType w:val="hybridMultilevel"/>
    <w:tmpl w:val="BFACBAD2"/>
    <w:lvl w:ilvl="0" w:tplc="340A000F">
      <w:start w:val="3"/>
      <w:numFmt w:val="decimal"/>
      <w:lvlText w:val="%1."/>
      <w:lvlJc w:val="left"/>
      <w:pPr>
        <w:ind w:left="360" w:hanging="360"/>
      </w:pPr>
      <w:rPr>
        <w:rFonts w:hint="default"/>
      </w:r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0DA069FD"/>
    <w:multiLevelType w:val="hybridMultilevel"/>
    <w:tmpl w:val="5CA0F1F2"/>
    <w:lvl w:ilvl="0" w:tplc="7AB29F64">
      <w:start w:val="1"/>
      <w:numFmt w:val="decimal"/>
      <w:lvlText w:val="%1."/>
      <w:lvlJc w:val="left"/>
      <w:pPr>
        <w:ind w:left="360" w:hanging="360"/>
      </w:pPr>
      <w:rPr>
        <w:b/>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15:restartNumberingAfterBreak="0">
    <w:nsid w:val="125A30F9"/>
    <w:multiLevelType w:val="hybridMultilevel"/>
    <w:tmpl w:val="F46093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6C006D0"/>
    <w:multiLevelType w:val="multilevel"/>
    <w:tmpl w:val="36FAA15C"/>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D3541EE"/>
    <w:multiLevelType w:val="hybridMultilevel"/>
    <w:tmpl w:val="29FE57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DC534D8"/>
    <w:multiLevelType w:val="hybridMultilevel"/>
    <w:tmpl w:val="DA9C0AEE"/>
    <w:lvl w:ilvl="0" w:tplc="5B2C07A0">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7" w15:restartNumberingAfterBreak="0">
    <w:nsid w:val="2B9111C5"/>
    <w:multiLevelType w:val="hybridMultilevel"/>
    <w:tmpl w:val="58C4DBDA"/>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8" w15:restartNumberingAfterBreak="0">
    <w:nsid w:val="2CEB6E96"/>
    <w:multiLevelType w:val="hybridMultilevel"/>
    <w:tmpl w:val="A06E492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2E0E0DA0"/>
    <w:multiLevelType w:val="hybridMultilevel"/>
    <w:tmpl w:val="37484EA8"/>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2EF63F82"/>
    <w:multiLevelType w:val="hybridMultilevel"/>
    <w:tmpl w:val="5E7A00E8"/>
    <w:lvl w:ilvl="0" w:tplc="340A0019">
      <w:start w:val="1"/>
      <w:numFmt w:val="lowerLetter"/>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1" w15:restartNumberingAfterBreak="0">
    <w:nsid w:val="31CC2EA9"/>
    <w:multiLevelType w:val="hybridMultilevel"/>
    <w:tmpl w:val="B59A7388"/>
    <w:lvl w:ilvl="0" w:tplc="83C23BD4">
      <w:start w:val="1"/>
      <w:numFmt w:val="bullet"/>
      <w:lvlText w:val="-"/>
      <w:lvlJc w:val="left"/>
      <w:pPr>
        <w:ind w:left="360" w:hanging="360"/>
      </w:pPr>
      <w:rPr>
        <w:rFonts w:ascii="Soho Gothic Pro" w:eastAsiaTheme="minorEastAsia" w:hAnsi="Soho Gothic Pro" w:cstheme="minorBidi"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15:restartNumberingAfterBreak="0">
    <w:nsid w:val="3D842E93"/>
    <w:multiLevelType w:val="hybridMultilevel"/>
    <w:tmpl w:val="5C385948"/>
    <w:lvl w:ilvl="0" w:tplc="BAEEE15E">
      <w:start w:val="1"/>
      <w:numFmt w:val="bullet"/>
      <w:lvlText w:val="-"/>
      <w:lvlJc w:val="left"/>
      <w:pPr>
        <w:ind w:left="360" w:hanging="360"/>
      </w:pPr>
      <w:rPr>
        <w:rFonts w:ascii="Soho Gothic Pro" w:eastAsiaTheme="minorEastAsia" w:hAnsi="Soho Gothic Pro" w:cstheme="minorBidi"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3" w15:restartNumberingAfterBreak="0">
    <w:nsid w:val="415D5E37"/>
    <w:multiLevelType w:val="hybridMultilevel"/>
    <w:tmpl w:val="23BC3CBC"/>
    <w:lvl w:ilvl="0" w:tplc="6DE8D712">
      <w:start w:val="1"/>
      <w:numFmt w:val="decimal"/>
      <w:lvlText w:val="%1)"/>
      <w:lvlJc w:val="left"/>
      <w:pPr>
        <w:ind w:left="360" w:hanging="360"/>
      </w:pPr>
      <w:rPr>
        <w:b/>
      </w:rPr>
    </w:lvl>
    <w:lvl w:ilvl="1" w:tplc="085ACB48">
      <w:start w:val="1"/>
      <w:numFmt w:val="lowerLetter"/>
      <w:lvlText w:val="%2."/>
      <w:lvlJc w:val="left"/>
      <w:pPr>
        <w:ind w:left="1425" w:hanging="705"/>
      </w:pPr>
      <w:rPr>
        <w:rFonts w:hint="default"/>
      </w:r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4" w15:restartNumberingAfterBreak="0">
    <w:nsid w:val="47850EDE"/>
    <w:multiLevelType w:val="hybridMultilevel"/>
    <w:tmpl w:val="08AC2D58"/>
    <w:lvl w:ilvl="0" w:tplc="69F0757C">
      <w:numFmt w:val="bullet"/>
      <w:lvlText w:val="-"/>
      <w:lvlJc w:val="left"/>
      <w:pPr>
        <w:ind w:left="720" w:hanging="360"/>
      </w:pPr>
      <w:rPr>
        <w:rFonts w:ascii="Soho Gothic Pro" w:eastAsiaTheme="minorEastAsia" w:hAnsi="Soho Gothic Pro" w:cstheme="minorBidi"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4A154708"/>
    <w:multiLevelType w:val="hybridMultilevel"/>
    <w:tmpl w:val="85883E62"/>
    <w:lvl w:ilvl="0" w:tplc="340A0019">
      <w:start w:val="1"/>
      <w:numFmt w:val="lowerLetter"/>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4C1038BB"/>
    <w:multiLevelType w:val="hybridMultilevel"/>
    <w:tmpl w:val="37484EA8"/>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65203A9D"/>
    <w:multiLevelType w:val="hybridMultilevel"/>
    <w:tmpl w:val="37484EA8"/>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66FC0BD7"/>
    <w:multiLevelType w:val="hybridMultilevel"/>
    <w:tmpl w:val="F40C1CEA"/>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6DE54615"/>
    <w:multiLevelType w:val="hybridMultilevel"/>
    <w:tmpl w:val="A2CC0C1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0" w15:restartNumberingAfterBreak="0">
    <w:nsid w:val="7A112BC0"/>
    <w:multiLevelType w:val="hybridMultilevel"/>
    <w:tmpl w:val="37484EA8"/>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7F331BA5"/>
    <w:multiLevelType w:val="hybridMultilevel"/>
    <w:tmpl w:val="65946BB0"/>
    <w:lvl w:ilvl="0" w:tplc="340A0001">
      <w:start w:val="1"/>
      <w:numFmt w:val="bullet"/>
      <w:lvlText w:val=""/>
      <w:lvlJc w:val="left"/>
      <w:pPr>
        <w:ind w:left="360" w:hanging="360"/>
      </w:pPr>
      <w:rPr>
        <w:rFonts w:ascii="Symbol" w:hAnsi="Symbol"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abstractNumId w:val="4"/>
  </w:num>
  <w:num w:numId="2">
    <w:abstractNumId w:val="2"/>
  </w:num>
  <w:num w:numId="3">
    <w:abstractNumId w:val="20"/>
  </w:num>
  <w:num w:numId="4">
    <w:abstractNumId w:val="16"/>
  </w:num>
  <w:num w:numId="5">
    <w:abstractNumId w:val="3"/>
  </w:num>
  <w:num w:numId="6">
    <w:abstractNumId w:val="17"/>
  </w:num>
  <w:num w:numId="7">
    <w:abstractNumId w:val="13"/>
  </w:num>
  <w:num w:numId="8">
    <w:abstractNumId w:val="15"/>
  </w:num>
  <w:num w:numId="9">
    <w:abstractNumId w:val="10"/>
  </w:num>
  <w:num w:numId="10">
    <w:abstractNumId w:val="8"/>
  </w:num>
  <w:num w:numId="11">
    <w:abstractNumId w:val="6"/>
  </w:num>
  <w:num w:numId="12">
    <w:abstractNumId w:val="18"/>
  </w:num>
  <w:num w:numId="13">
    <w:abstractNumId w:val="1"/>
  </w:num>
  <w:num w:numId="14">
    <w:abstractNumId w:val="21"/>
  </w:num>
  <w:num w:numId="15">
    <w:abstractNumId w:val="19"/>
  </w:num>
  <w:num w:numId="16">
    <w:abstractNumId w:val="7"/>
  </w:num>
  <w:num w:numId="17">
    <w:abstractNumId w:val="5"/>
  </w:num>
  <w:num w:numId="18">
    <w:abstractNumId w:val="0"/>
  </w:num>
  <w:num w:numId="19">
    <w:abstractNumId w:val="14"/>
  </w:num>
  <w:num w:numId="20">
    <w:abstractNumId w:val="12"/>
  </w:num>
  <w:num w:numId="21">
    <w:abstractNumId w:val="11"/>
  </w:num>
  <w:num w:numId="22">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F31"/>
    <w:rsid w:val="00004C34"/>
    <w:rsid w:val="000135CA"/>
    <w:rsid w:val="00030121"/>
    <w:rsid w:val="00031559"/>
    <w:rsid w:val="00031904"/>
    <w:rsid w:val="00033964"/>
    <w:rsid w:val="00040B9E"/>
    <w:rsid w:val="00053367"/>
    <w:rsid w:val="00053B08"/>
    <w:rsid w:val="0005708B"/>
    <w:rsid w:val="00071190"/>
    <w:rsid w:val="00097D26"/>
    <w:rsid w:val="000A4C6F"/>
    <w:rsid w:val="000B08F8"/>
    <w:rsid w:val="000B176E"/>
    <w:rsid w:val="000B62CC"/>
    <w:rsid w:val="000E77CB"/>
    <w:rsid w:val="000F17FB"/>
    <w:rsid w:val="000F3094"/>
    <w:rsid w:val="00101ACD"/>
    <w:rsid w:val="00102A9D"/>
    <w:rsid w:val="00106720"/>
    <w:rsid w:val="001101E6"/>
    <w:rsid w:val="00123EE3"/>
    <w:rsid w:val="001243A9"/>
    <w:rsid w:val="00125B8E"/>
    <w:rsid w:val="00142C55"/>
    <w:rsid w:val="00142EF2"/>
    <w:rsid w:val="00165D22"/>
    <w:rsid w:val="001679FB"/>
    <w:rsid w:val="0017080A"/>
    <w:rsid w:val="00172119"/>
    <w:rsid w:val="00172314"/>
    <w:rsid w:val="00174E59"/>
    <w:rsid w:val="00180950"/>
    <w:rsid w:val="00182A76"/>
    <w:rsid w:val="00190FEE"/>
    <w:rsid w:val="001A69CB"/>
    <w:rsid w:val="001B4B56"/>
    <w:rsid w:val="001C36BA"/>
    <w:rsid w:val="001C55A6"/>
    <w:rsid w:val="001E05B0"/>
    <w:rsid w:val="001E0611"/>
    <w:rsid w:val="001E3569"/>
    <w:rsid w:val="001F0CA6"/>
    <w:rsid w:val="00200949"/>
    <w:rsid w:val="00204DF0"/>
    <w:rsid w:val="0020695F"/>
    <w:rsid w:val="00211134"/>
    <w:rsid w:val="002121E1"/>
    <w:rsid w:val="002156D7"/>
    <w:rsid w:val="0021656B"/>
    <w:rsid w:val="00220C39"/>
    <w:rsid w:val="0022238B"/>
    <w:rsid w:val="0022374F"/>
    <w:rsid w:val="002240BC"/>
    <w:rsid w:val="00224C47"/>
    <w:rsid w:val="00226852"/>
    <w:rsid w:val="00236152"/>
    <w:rsid w:val="00253A32"/>
    <w:rsid w:val="00255A19"/>
    <w:rsid w:val="00255CA5"/>
    <w:rsid w:val="002818A4"/>
    <w:rsid w:val="00282056"/>
    <w:rsid w:val="0028399A"/>
    <w:rsid w:val="0028664A"/>
    <w:rsid w:val="00287530"/>
    <w:rsid w:val="0029509B"/>
    <w:rsid w:val="00297F31"/>
    <w:rsid w:val="002B2A72"/>
    <w:rsid w:val="002D17AF"/>
    <w:rsid w:val="003069F2"/>
    <w:rsid w:val="0032467F"/>
    <w:rsid w:val="00327F9D"/>
    <w:rsid w:val="00340059"/>
    <w:rsid w:val="00341F3F"/>
    <w:rsid w:val="00345777"/>
    <w:rsid w:val="00346FFC"/>
    <w:rsid w:val="00347CC1"/>
    <w:rsid w:val="0037393E"/>
    <w:rsid w:val="003773F8"/>
    <w:rsid w:val="0037789E"/>
    <w:rsid w:val="00381C11"/>
    <w:rsid w:val="00383A31"/>
    <w:rsid w:val="00390012"/>
    <w:rsid w:val="0039540D"/>
    <w:rsid w:val="003A0DC4"/>
    <w:rsid w:val="003A0DD8"/>
    <w:rsid w:val="003A1E5E"/>
    <w:rsid w:val="003A42B7"/>
    <w:rsid w:val="003B00D8"/>
    <w:rsid w:val="003B3A41"/>
    <w:rsid w:val="003C25D6"/>
    <w:rsid w:val="003C692E"/>
    <w:rsid w:val="003D43A4"/>
    <w:rsid w:val="003D499E"/>
    <w:rsid w:val="003D7AB2"/>
    <w:rsid w:val="00416939"/>
    <w:rsid w:val="0042326D"/>
    <w:rsid w:val="00441C86"/>
    <w:rsid w:val="00446D20"/>
    <w:rsid w:val="00450F5E"/>
    <w:rsid w:val="0045218F"/>
    <w:rsid w:val="004560B7"/>
    <w:rsid w:val="0046044B"/>
    <w:rsid w:val="0046145C"/>
    <w:rsid w:val="004767ED"/>
    <w:rsid w:val="00477044"/>
    <w:rsid w:val="00487F34"/>
    <w:rsid w:val="00491E4D"/>
    <w:rsid w:val="00492B44"/>
    <w:rsid w:val="004934A4"/>
    <w:rsid w:val="0049383D"/>
    <w:rsid w:val="00493FE2"/>
    <w:rsid w:val="00495644"/>
    <w:rsid w:val="004A5823"/>
    <w:rsid w:val="004C5A80"/>
    <w:rsid w:val="004E3F06"/>
    <w:rsid w:val="00506D4E"/>
    <w:rsid w:val="00507D53"/>
    <w:rsid w:val="0051137D"/>
    <w:rsid w:val="005126CC"/>
    <w:rsid w:val="005222E5"/>
    <w:rsid w:val="00523B58"/>
    <w:rsid w:val="00535582"/>
    <w:rsid w:val="00551C01"/>
    <w:rsid w:val="005528FC"/>
    <w:rsid w:val="00556E8A"/>
    <w:rsid w:val="00563DD4"/>
    <w:rsid w:val="00566C9D"/>
    <w:rsid w:val="005756D2"/>
    <w:rsid w:val="005849B4"/>
    <w:rsid w:val="005924EE"/>
    <w:rsid w:val="005C580E"/>
    <w:rsid w:val="005D4935"/>
    <w:rsid w:val="005E3725"/>
    <w:rsid w:val="00614382"/>
    <w:rsid w:val="0061469E"/>
    <w:rsid w:val="00616F87"/>
    <w:rsid w:val="00623F57"/>
    <w:rsid w:val="00633D38"/>
    <w:rsid w:val="0063538C"/>
    <w:rsid w:val="00636B79"/>
    <w:rsid w:val="0064539A"/>
    <w:rsid w:val="006460F3"/>
    <w:rsid w:val="006462ED"/>
    <w:rsid w:val="00646FAA"/>
    <w:rsid w:val="006534CA"/>
    <w:rsid w:val="006626EF"/>
    <w:rsid w:val="0067112F"/>
    <w:rsid w:val="00686965"/>
    <w:rsid w:val="006C05F8"/>
    <w:rsid w:val="006C635C"/>
    <w:rsid w:val="006C64CF"/>
    <w:rsid w:val="006C662C"/>
    <w:rsid w:val="006E390C"/>
    <w:rsid w:val="006E5F5D"/>
    <w:rsid w:val="006E6CA5"/>
    <w:rsid w:val="006F36DC"/>
    <w:rsid w:val="006F6347"/>
    <w:rsid w:val="007048FE"/>
    <w:rsid w:val="007118D0"/>
    <w:rsid w:val="00726638"/>
    <w:rsid w:val="00731E37"/>
    <w:rsid w:val="00734DAE"/>
    <w:rsid w:val="007441CC"/>
    <w:rsid w:val="00760D65"/>
    <w:rsid w:val="00763181"/>
    <w:rsid w:val="007651B7"/>
    <w:rsid w:val="007A5D4B"/>
    <w:rsid w:val="007B0484"/>
    <w:rsid w:val="007B6C46"/>
    <w:rsid w:val="007C05FA"/>
    <w:rsid w:val="007C22B6"/>
    <w:rsid w:val="007C231C"/>
    <w:rsid w:val="007C79CD"/>
    <w:rsid w:val="007D3D8A"/>
    <w:rsid w:val="007E6297"/>
    <w:rsid w:val="007E63A8"/>
    <w:rsid w:val="007F5DEA"/>
    <w:rsid w:val="00807ABD"/>
    <w:rsid w:val="00813856"/>
    <w:rsid w:val="008143FC"/>
    <w:rsid w:val="0082254B"/>
    <w:rsid w:val="00843C42"/>
    <w:rsid w:val="0084418D"/>
    <w:rsid w:val="008460CA"/>
    <w:rsid w:val="00861AC5"/>
    <w:rsid w:val="008713FF"/>
    <w:rsid w:val="00874D4E"/>
    <w:rsid w:val="00895990"/>
    <w:rsid w:val="008966C8"/>
    <w:rsid w:val="008A26F2"/>
    <w:rsid w:val="008B5325"/>
    <w:rsid w:val="008B5DB4"/>
    <w:rsid w:val="008C38A5"/>
    <w:rsid w:val="008C4295"/>
    <w:rsid w:val="008D72C6"/>
    <w:rsid w:val="009022FF"/>
    <w:rsid w:val="00906C72"/>
    <w:rsid w:val="00911C6E"/>
    <w:rsid w:val="00917EFE"/>
    <w:rsid w:val="009203B4"/>
    <w:rsid w:val="00920972"/>
    <w:rsid w:val="00922287"/>
    <w:rsid w:val="0095798B"/>
    <w:rsid w:val="0097385F"/>
    <w:rsid w:val="00974CEA"/>
    <w:rsid w:val="00983AA4"/>
    <w:rsid w:val="00984C3D"/>
    <w:rsid w:val="00986407"/>
    <w:rsid w:val="00990C09"/>
    <w:rsid w:val="0099771D"/>
    <w:rsid w:val="009A0047"/>
    <w:rsid w:val="009B4926"/>
    <w:rsid w:val="009C3B63"/>
    <w:rsid w:val="009C3F1B"/>
    <w:rsid w:val="009D0222"/>
    <w:rsid w:val="009D5DA9"/>
    <w:rsid w:val="009E10AE"/>
    <w:rsid w:val="009E41EC"/>
    <w:rsid w:val="00A02982"/>
    <w:rsid w:val="00A060A4"/>
    <w:rsid w:val="00A37A40"/>
    <w:rsid w:val="00A50231"/>
    <w:rsid w:val="00A5329A"/>
    <w:rsid w:val="00A638D7"/>
    <w:rsid w:val="00A71AD7"/>
    <w:rsid w:val="00A868C8"/>
    <w:rsid w:val="00A86E0E"/>
    <w:rsid w:val="00A903A3"/>
    <w:rsid w:val="00AA0DF0"/>
    <w:rsid w:val="00AB4E55"/>
    <w:rsid w:val="00AB69E9"/>
    <w:rsid w:val="00AB7CA4"/>
    <w:rsid w:val="00AC1A99"/>
    <w:rsid w:val="00AC2A05"/>
    <w:rsid w:val="00AC47B0"/>
    <w:rsid w:val="00AC7C00"/>
    <w:rsid w:val="00AD0802"/>
    <w:rsid w:val="00AD7539"/>
    <w:rsid w:val="00AE2D42"/>
    <w:rsid w:val="00AF2456"/>
    <w:rsid w:val="00AF6752"/>
    <w:rsid w:val="00B153DC"/>
    <w:rsid w:val="00B15F38"/>
    <w:rsid w:val="00B165A6"/>
    <w:rsid w:val="00B16B82"/>
    <w:rsid w:val="00B22A2F"/>
    <w:rsid w:val="00B247B2"/>
    <w:rsid w:val="00B3255C"/>
    <w:rsid w:val="00B363BA"/>
    <w:rsid w:val="00B425F2"/>
    <w:rsid w:val="00B5228C"/>
    <w:rsid w:val="00B5612A"/>
    <w:rsid w:val="00B60F50"/>
    <w:rsid w:val="00B617E9"/>
    <w:rsid w:val="00B61A71"/>
    <w:rsid w:val="00B70DBA"/>
    <w:rsid w:val="00B743FD"/>
    <w:rsid w:val="00B97713"/>
    <w:rsid w:val="00BA4422"/>
    <w:rsid w:val="00BB72C9"/>
    <w:rsid w:val="00BC14C8"/>
    <w:rsid w:val="00BC1D05"/>
    <w:rsid w:val="00BC2136"/>
    <w:rsid w:val="00BC2C8E"/>
    <w:rsid w:val="00BC5B6D"/>
    <w:rsid w:val="00BD5F37"/>
    <w:rsid w:val="00BD6885"/>
    <w:rsid w:val="00BE3139"/>
    <w:rsid w:val="00BF628D"/>
    <w:rsid w:val="00BF6B85"/>
    <w:rsid w:val="00C014A9"/>
    <w:rsid w:val="00C03B26"/>
    <w:rsid w:val="00C108C5"/>
    <w:rsid w:val="00C13FC5"/>
    <w:rsid w:val="00C23FDB"/>
    <w:rsid w:val="00C3235D"/>
    <w:rsid w:val="00C33AC0"/>
    <w:rsid w:val="00C422EB"/>
    <w:rsid w:val="00C44D41"/>
    <w:rsid w:val="00C45A30"/>
    <w:rsid w:val="00C51A44"/>
    <w:rsid w:val="00C82B4B"/>
    <w:rsid w:val="00C83007"/>
    <w:rsid w:val="00C85937"/>
    <w:rsid w:val="00C91CB7"/>
    <w:rsid w:val="00C91EAD"/>
    <w:rsid w:val="00C974A5"/>
    <w:rsid w:val="00CC1D95"/>
    <w:rsid w:val="00CC3917"/>
    <w:rsid w:val="00CE3EF3"/>
    <w:rsid w:val="00CE501F"/>
    <w:rsid w:val="00CE7008"/>
    <w:rsid w:val="00CE7EA8"/>
    <w:rsid w:val="00CF33E5"/>
    <w:rsid w:val="00D0032A"/>
    <w:rsid w:val="00D04311"/>
    <w:rsid w:val="00D2753F"/>
    <w:rsid w:val="00D275CB"/>
    <w:rsid w:val="00D34E25"/>
    <w:rsid w:val="00D65322"/>
    <w:rsid w:val="00D737C0"/>
    <w:rsid w:val="00D74954"/>
    <w:rsid w:val="00D82571"/>
    <w:rsid w:val="00D92209"/>
    <w:rsid w:val="00DB4D55"/>
    <w:rsid w:val="00DD1A9C"/>
    <w:rsid w:val="00DE05FA"/>
    <w:rsid w:val="00DF5E0D"/>
    <w:rsid w:val="00E11242"/>
    <w:rsid w:val="00E201AB"/>
    <w:rsid w:val="00E21916"/>
    <w:rsid w:val="00E22E2C"/>
    <w:rsid w:val="00E22E5E"/>
    <w:rsid w:val="00E25694"/>
    <w:rsid w:val="00E310C0"/>
    <w:rsid w:val="00E37EE1"/>
    <w:rsid w:val="00E41032"/>
    <w:rsid w:val="00E41FDB"/>
    <w:rsid w:val="00E506B9"/>
    <w:rsid w:val="00E56F0F"/>
    <w:rsid w:val="00E61C20"/>
    <w:rsid w:val="00E657B4"/>
    <w:rsid w:val="00E77A5C"/>
    <w:rsid w:val="00E93E67"/>
    <w:rsid w:val="00EA3963"/>
    <w:rsid w:val="00EA659A"/>
    <w:rsid w:val="00EB7452"/>
    <w:rsid w:val="00EE34A0"/>
    <w:rsid w:val="00F1419A"/>
    <w:rsid w:val="00F16815"/>
    <w:rsid w:val="00F22C54"/>
    <w:rsid w:val="00F30C5D"/>
    <w:rsid w:val="00F355F8"/>
    <w:rsid w:val="00F35D2B"/>
    <w:rsid w:val="00F665AE"/>
    <w:rsid w:val="00F71D02"/>
    <w:rsid w:val="00F832E5"/>
    <w:rsid w:val="00F86FEE"/>
    <w:rsid w:val="00F94732"/>
    <w:rsid w:val="00FB6393"/>
    <w:rsid w:val="00FC0F10"/>
    <w:rsid w:val="00FC2345"/>
    <w:rsid w:val="00FC5F66"/>
    <w:rsid w:val="00FC6A26"/>
    <w:rsid w:val="00FC798F"/>
    <w:rsid w:val="00FD210B"/>
    <w:rsid w:val="00FF443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F0196A"/>
  <w14:defaultImageDpi w14:val="300"/>
  <w15:docId w15:val="{D614D604-0D09-4E5A-B8F8-EF45C6D1D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6DC"/>
    <w:rPr>
      <w:rFonts w:ascii="Soho Gothic Pro" w:hAnsi="Soho Gothic Pro"/>
      <w:sz w:val="22"/>
    </w:rPr>
  </w:style>
  <w:style w:type="paragraph" w:styleId="Ttulo1">
    <w:name w:val="heading 1"/>
    <w:basedOn w:val="Normal"/>
    <w:next w:val="Normal"/>
    <w:link w:val="Ttulo1Car"/>
    <w:uiPriority w:val="9"/>
    <w:qFormat/>
    <w:rsid w:val="00734DA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275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86407"/>
    <w:pPr>
      <w:keepNext/>
      <w:keepLines/>
      <w:spacing w:before="40"/>
      <w:outlineLvl w:val="2"/>
    </w:pPr>
    <w:rPr>
      <w:rFonts w:asciiTheme="majorHAnsi" w:eastAsiaTheme="majorEastAsia" w:hAnsiTheme="majorHAnsi" w:cstheme="majorBidi"/>
      <w:color w:val="243F60" w:themeColor="accent1" w:themeShade="7F"/>
      <w:sz w:val="24"/>
    </w:rPr>
  </w:style>
  <w:style w:type="paragraph" w:styleId="Ttulo4">
    <w:name w:val="heading 4"/>
    <w:basedOn w:val="Normal"/>
    <w:link w:val="Ttulo4Car"/>
    <w:uiPriority w:val="9"/>
    <w:qFormat/>
    <w:rsid w:val="00B5228C"/>
    <w:pPr>
      <w:spacing w:before="100" w:beforeAutospacing="1" w:after="100" w:afterAutospacing="1"/>
      <w:outlineLvl w:val="3"/>
    </w:pPr>
    <w:rPr>
      <w:rFonts w:ascii="Times New Roman" w:eastAsia="Times New Roman" w:hAnsi="Times New Roman" w:cs="Times New Roman"/>
      <w:b/>
      <w:bCs/>
      <w:lang w:val="es-CL" w:eastAsia="es-C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F31"/>
    <w:pPr>
      <w:tabs>
        <w:tab w:val="center" w:pos="4252"/>
        <w:tab w:val="right" w:pos="8504"/>
      </w:tabs>
    </w:pPr>
  </w:style>
  <w:style w:type="character" w:customStyle="1" w:styleId="EncabezadoCar">
    <w:name w:val="Encabezado Car"/>
    <w:basedOn w:val="Fuentedeprrafopredeter"/>
    <w:link w:val="Encabezado"/>
    <w:uiPriority w:val="99"/>
    <w:rsid w:val="00297F31"/>
  </w:style>
  <w:style w:type="paragraph" w:styleId="Piedepgina">
    <w:name w:val="footer"/>
    <w:basedOn w:val="Normal"/>
    <w:link w:val="PiedepginaCar"/>
    <w:uiPriority w:val="99"/>
    <w:unhideWhenUsed/>
    <w:rsid w:val="00297F31"/>
    <w:pPr>
      <w:tabs>
        <w:tab w:val="center" w:pos="4252"/>
        <w:tab w:val="right" w:pos="8504"/>
      </w:tabs>
    </w:pPr>
  </w:style>
  <w:style w:type="character" w:customStyle="1" w:styleId="PiedepginaCar">
    <w:name w:val="Pie de página Car"/>
    <w:basedOn w:val="Fuentedeprrafopredeter"/>
    <w:link w:val="Piedepgina"/>
    <w:uiPriority w:val="99"/>
    <w:rsid w:val="00297F31"/>
  </w:style>
  <w:style w:type="paragraph" w:styleId="Prrafodelista">
    <w:name w:val="List Paragraph"/>
    <w:basedOn w:val="Normal"/>
    <w:uiPriority w:val="34"/>
    <w:qFormat/>
    <w:rsid w:val="00FF4434"/>
    <w:pPr>
      <w:ind w:left="720"/>
      <w:contextualSpacing/>
    </w:pPr>
  </w:style>
  <w:style w:type="table" w:styleId="Tablaconcuadrcula">
    <w:name w:val="Table Grid"/>
    <w:basedOn w:val="Tablanormal"/>
    <w:uiPriority w:val="59"/>
    <w:rsid w:val="00E56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3B08"/>
    <w:rPr>
      <w:sz w:val="16"/>
      <w:szCs w:val="16"/>
    </w:rPr>
  </w:style>
  <w:style w:type="paragraph" w:styleId="Textocomentario">
    <w:name w:val="annotation text"/>
    <w:basedOn w:val="Normal"/>
    <w:link w:val="TextocomentarioCar"/>
    <w:uiPriority w:val="99"/>
    <w:semiHidden/>
    <w:unhideWhenUsed/>
    <w:rsid w:val="00053B08"/>
    <w:rPr>
      <w:sz w:val="20"/>
      <w:szCs w:val="20"/>
    </w:rPr>
  </w:style>
  <w:style w:type="character" w:customStyle="1" w:styleId="TextocomentarioCar">
    <w:name w:val="Texto comentario Car"/>
    <w:basedOn w:val="Fuentedeprrafopredeter"/>
    <w:link w:val="Textocomentario"/>
    <w:uiPriority w:val="99"/>
    <w:semiHidden/>
    <w:rsid w:val="00053B08"/>
    <w:rPr>
      <w:sz w:val="20"/>
      <w:szCs w:val="20"/>
    </w:rPr>
  </w:style>
  <w:style w:type="paragraph" w:styleId="Asuntodelcomentario">
    <w:name w:val="annotation subject"/>
    <w:basedOn w:val="Textocomentario"/>
    <w:next w:val="Textocomentario"/>
    <w:link w:val="AsuntodelcomentarioCar"/>
    <w:uiPriority w:val="99"/>
    <w:semiHidden/>
    <w:unhideWhenUsed/>
    <w:rsid w:val="00053B08"/>
    <w:rPr>
      <w:b/>
      <w:bCs/>
    </w:rPr>
  </w:style>
  <w:style w:type="character" w:customStyle="1" w:styleId="AsuntodelcomentarioCar">
    <w:name w:val="Asunto del comentario Car"/>
    <w:basedOn w:val="TextocomentarioCar"/>
    <w:link w:val="Asuntodelcomentario"/>
    <w:uiPriority w:val="99"/>
    <w:semiHidden/>
    <w:rsid w:val="00053B08"/>
    <w:rPr>
      <w:b/>
      <w:bCs/>
      <w:sz w:val="20"/>
      <w:szCs w:val="20"/>
    </w:rPr>
  </w:style>
  <w:style w:type="paragraph" w:styleId="Textodeglobo">
    <w:name w:val="Balloon Text"/>
    <w:basedOn w:val="Normal"/>
    <w:link w:val="TextodegloboCar"/>
    <w:uiPriority w:val="99"/>
    <w:semiHidden/>
    <w:unhideWhenUsed/>
    <w:rsid w:val="00053B0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3B08"/>
    <w:rPr>
      <w:rFonts w:ascii="Segoe UI" w:hAnsi="Segoe UI" w:cs="Segoe UI"/>
      <w:sz w:val="18"/>
      <w:szCs w:val="18"/>
    </w:rPr>
  </w:style>
  <w:style w:type="character" w:customStyle="1" w:styleId="Ttulo4Car">
    <w:name w:val="Título 4 Car"/>
    <w:basedOn w:val="Fuentedeprrafopredeter"/>
    <w:link w:val="Ttulo4"/>
    <w:uiPriority w:val="9"/>
    <w:rsid w:val="00B5228C"/>
    <w:rPr>
      <w:rFonts w:ascii="Times New Roman" w:eastAsia="Times New Roman" w:hAnsi="Times New Roman" w:cs="Times New Roman"/>
      <w:b/>
      <w:bCs/>
      <w:lang w:val="es-CL" w:eastAsia="es-CL"/>
    </w:rPr>
  </w:style>
  <w:style w:type="character" w:customStyle="1" w:styleId="Ttulo1Car">
    <w:name w:val="Título 1 Car"/>
    <w:basedOn w:val="Fuentedeprrafopredeter"/>
    <w:link w:val="Ttulo1"/>
    <w:uiPriority w:val="9"/>
    <w:rsid w:val="00734DA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2753F"/>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E41FDB"/>
    <w:rPr>
      <w:color w:val="0000FF" w:themeColor="hyperlink"/>
      <w:u w:val="single"/>
    </w:rPr>
  </w:style>
  <w:style w:type="table" w:styleId="Tablaconcuadrcula4-nfasis3">
    <w:name w:val="Grid Table 4 Accent 3"/>
    <w:basedOn w:val="Tablanormal"/>
    <w:uiPriority w:val="49"/>
    <w:rsid w:val="00FC798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5oscura-nfasis3">
    <w:name w:val="Grid Table 5 Dark Accent 3"/>
    <w:basedOn w:val="Tablanormal"/>
    <w:uiPriority w:val="50"/>
    <w:rsid w:val="00D737C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aconcuadrcula6concolores-nfasis3">
    <w:name w:val="Grid Table 6 Colorful Accent 3"/>
    <w:basedOn w:val="Tablanormal"/>
    <w:uiPriority w:val="51"/>
    <w:rsid w:val="002818A4"/>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7concolores-nfasis3">
    <w:name w:val="Grid Table 7 Colorful Accent 3"/>
    <w:basedOn w:val="Tablanormal"/>
    <w:uiPriority w:val="52"/>
    <w:rsid w:val="002818A4"/>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adelista5oscura-nfasis3">
    <w:name w:val="List Table 5 Dark Accent 3"/>
    <w:basedOn w:val="Tablanormal"/>
    <w:uiPriority w:val="50"/>
    <w:rsid w:val="002818A4"/>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Descripcin">
    <w:name w:val="caption"/>
    <w:basedOn w:val="Normal"/>
    <w:next w:val="Normal"/>
    <w:uiPriority w:val="35"/>
    <w:unhideWhenUsed/>
    <w:qFormat/>
    <w:rsid w:val="00097D26"/>
    <w:pPr>
      <w:spacing w:after="200"/>
      <w:jc w:val="both"/>
    </w:pPr>
    <w:rPr>
      <w:i/>
      <w:iCs/>
      <w:color w:val="1F497D" w:themeColor="text2"/>
      <w:sz w:val="18"/>
      <w:szCs w:val="18"/>
    </w:rPr>
  </w:style>
  <w:style w:type="character" w:customStyle="1" w:styleId="Mencinsinresolver1">
    <w:name w:val="Mención sin resolver1"/>
    <w:basedOn w:val="Fuentedeprrafopredeter"/>
    <w:uiPriority w:val="99"/>
    <w:semiHidden/>
    <w:unhideWhenUsed/>
    <w:rsid w:val="007E63A8"/>
    <w:rPr>
      <w:color w:val="808080"/>
      <w:shd w:val="clear" w:color="auto" w:fill="E6E6E6"/>
    </w:rPr>
  </w:style>
  <w:style w:type="character" w:customStyle="1" w:styleId="Ttulo3Car">
    <w:name w:val="Título 3 Car"/>
    <w:basedOn w:val="Fuentedeprrafopredeter"/>
    <w:link w:val="Ttulo3"/>
    <w:uiPriority w:val="9"/>
    <w:rsid w:val="00986407"/>
    <w:rPr>
      <w:rFonts w:asciiTheme="majorHAnsi" w:eastAsiaTheme="majorEastAsia" w:hAnsiTheme="majorHAnsi" w:cstheme="majorBidi"/>
      <w:color w:val="243F60" w:themeColor="accent1" w:themeShade="7F"/>
    </w:rPr>
  </w:style>
  <w:style w:type="table" w:styleId="Tablaconcuadrcula4-nfasis1">
    <w:name w:val="Grid Table 4 Accent 1"/>
    <w:basedOn w:val="Tablanormal"/>
    <w:uiPriority w:val="49"/>
    <w:rsid w:val="001A69C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Cita">
    <w:name w:val="Quote"/>
    <w:basedOn w:val="Normal"/>
    <w:next w:val="Normal"/>
    <w:link w:val="CitaCar"/>
    <w:uiPriority w:val="29"/>
    <w:qFormat/>
    <w:rsid w:val="001A69CB"/>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1A69CB"/>
    <w:rPr>
      <w:rFonts w:ascii="Soho Gothic Pro" w:hAnsi="Soho Gothic Pro"/>
      <w:i/>
      <w:iCs/>
      <w:color w:val="404040" w:themeColor="text1" w:themeTint="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964987">
      <w:bodyDiv w:val="1"/>
      <w:marLeft w:val="0"/>
      <w:marRight w:val="0"/>
      <w:marTop w:val="0"/>
      <w:marBottom w:val="0"/>
      <w:divBdr>
        <w:top w:val="none" w:sz="0" w:space="0" w:color="auto"/>
        <w:left w:val="none" w:sz="0" w:space="0" w:color="auto"/>
        <w:bottom w:val="none" w:sz="0" w:space="0" w:color="auto"/>
        <w:right w:val="none" w:sz="0" w:space="0" w:color="auto"/>
      </w:divBdr>
    </w:div>
    <w:div w:id="314798748">
      <w:bodyDiv w:val="1"/>
      <w:marLeft w:val="0"/>
      <w:marRight w:val="0"/>
      <w:marTop w:val="0"/>
      <w:marBottom w:val="0"/>
      <w:divBdr>
        <w:top w:val="none" w:sz="0" w:space="0" w:color="auto"/>
        <w:left w:val="none" w:sz="0" w:space="0" w:color="auto"/>
        <w:bottom w:val="none" w:sz="0" w:space="0" w:color="auto"/>
        <w:right w:val="none" w:sz="0" w:space="0" w:color="auto"/>
      </w:divBdr>
    </w:div>
    <w:div w:id="344983437">
      <w:bodyDiv w:val="1"/>
      <w:marLeft w:val="0"/>
      <w:marRight w:val="0"/>
      <w:marTop w:val="0"/>
      <w:marBottom w:val="0"/>
      <w:divBdr>
        <w:top w:val="none" w:sz="0" w:space="0" w:color="auto"/>
        <w:left w:val="none" w:sz="0" w:space="0" w:color="auto"/>
        <w:bottom w:val="none" w:sz="0" w:space="0" w:color="auto"/>
        <w:right w:val="none" w:sz="0" w:space="0" w:color="auto"/>
      </w:divBdr>
    </w:div>
    <w:div w:id="455679033">
      <w:bodyDiv w:val="1"/>
      <w:marLeft w:val="0"/>
      <w:marRight w:val="0"/>
      <w:marTop w:val="0"/>
      <w:marBottom w:val="0"/>
      <w:divBdr>
        <w:top w:val="none" w:sz="0" w:space="0" w:color="auto"/>
        <w:left w:val="none" w:sz="0" w:space="0" w:color="auto"/>
        <w:bottom w:val="none" w:sz="0" w:space="0" w:color="auto"/>
        <w:right w:val="none" w:sz="0" w:space="0" w:color="auto"/>
      </w:divBdr>
    </w:div>
    <w:div w:id="585571839">
      <w:bodyDiv w:val="1"/>
      <w:marLeft w:val="0"/>
      <w:marRight w:val="0"/>
      <w:marTop w:val="0"/>
      <w:marBottom w:val="0"/>
      <w:divBdr>
        <w:top w:val="none" w:sz="0" w:space="0" w:color="auto"/>
        <w:left w:val="none" w:sz="0" w:space="0" w:color="auto"/>
        <w:bottom w:val="none" w:sz="0" w:space="0" w:color="auto"/>
        <w:right w:val="none" w:sz="0" w:space="0" w:color="auto"/>
      </w:divBdr>
    </w:div>
    <w:div w:id="658585001">
      <w:bodyDiv w:val="1"/>
      <w:marLeft w:val="0"/>
      <w:marRight w:val="0"/>
      <w:marTop w:val="0"/>
      <w:marBottom w:val="0"/>
      <w:divBdr>
        <w:top w:val="none" w:sz="0" w:space="0" w:color="auto"/>
        <w:left w:val="none" w:sz="0" w:space="0" w:color="auto"/>
        <w:bottom w:val="none" w:sz="0" w:space="0" w:color="auto"/>
        <w:right w:val="none" w:sz="0" w:space="0" w:color="auto"/>
      </w:divBdr>
    </w:div>
    <w:div w:id="679965948">
      <w:bodyDiv w:val="1"/>
      <w:marLeft w:val="0"/>
      <w:marRight w:val="0"/>
      <w:marTop w:val="0"/>
      <w:marBottom w:val="0"/>
      <w:divBdr>
        <w:top w:val="none" w:sz="0" w:space="0" w:color="auto"/>
        <w:left w:val="none" w:sz="0" w:space="0" w:color="auto"/>
        <w:bottom w:val="none" w:sz="0" w:space="0" w:color="auto"/>
        <w:right w:val="none" w:sz="0" w:space="0" w:color="auto"/>
      </w:divBdr>
    </w:div>
    <w:div w:id="752049354">
      <w:bodyDiv w:val="1"/>
      <w:marLeft w:val="0"/>
      <w:marRight w:val="0"/>
      <w:marTop w:val="0"/>
      <w:marBottom w:val="0"/>
      <w:divBdr>
        <w:top w:val="none" w:sz="0" w:space="0" w:color="auto"/>
        <w:left w:val="none" w:sz="0" w:space="0" w:color="auto"/>
        <w:bottom w:val="none" w:sz="0" w:space="0" w:color="auto"/>
        <w:right w:val="none" w:sz="0" w:space="0" w:color="auto"/>
      </w:divBdr>
    </w:div>
    <w:div w:id="1049644894">
      <w:bodyDiv w:val="1"/>
      <w:marLeft w:val="0"/>
      <w:marRight w:val="0"/>
      <w:marTop w:val="0"/>
      <w:marBottom w:val="0"/>
      <w:divBdr>
        <w:top w:val="none" w:sz="0" w:space="0" w:color="auto"/>
        <w:left w:val="none" w:sz="0" w:space="0" w:color="auto"/>
        <w:bottom w:val="none" w:sz="0" w:space="0" w:color="auto"/>
        <w:right w:val="none" w:sz="0" w:space="0" w:color="auto"/>
      </w:divBdr>
    </w:div>
    <w:div w:id="1160541344">
      <w:bodyDiv w:val="1"/>
      <w:marLeft w:val="0"/>
      <w:marRight w:val="0"/>
      <w:marTop w:val="0"/>
      <w:marBottom w:val="0"/>
      <w:divBdr>
        <w:top w:val="none" w:sz="0" w:space="0" w:color="auto"/>
        <w:left w:val="none" w:sz="0" w:space="0" w:color="auto"/>
        <w:bottom w:val="none" w:sz="0" w:space="0" w:color="auto"/>
        <w:right w:val="none" w:sz="0" w:space="0" w:color="auto"/>
      </w:divBdr>
    </w:div>
    <w:div w:id="1780761591">
      <w:bodyDiv w:val="1"/>
      <w:marLeft w:val="0"/>
      <w:marRight w:val="0"/>
      <w:marTop w:val="0"/>
      <w:marBottom w:val="0"/>
      <w:divBdr>
        <w:top w:val="none" w:sz="0" w:space="0" w:color="auto"/>
        <w:left w:val="none" w:sz="0" w:space="0" w:color="auto"/>
        <w:bottom w:val="none" w:sz="0" w:space="0" w:color="auto"/>
        <w:right w:val="none" w:sz="0" w:space="0" w:color="auto"/>
      </w:divBdr>
    </w:div>
    <w:div w:id="2067020678">
      <w:bodyDiv w:val="1"/>
      <w:marLeft w:val="0"/>
      <w:marRight w:val="0"/>
      <w:marTop w:val="0"/>
      <w:marBottom w:val="0"/>
      <w:divBdr>
        <w:top w:val="none" w:sz="0" w:space="0" w:color="auto"/>
        <w:left w:val="none" w:sz="0" w:space="0" w:color="auto"/>
        <w:bottom w:val="none" w:sz="0" w:space="0" w:color="auto"/>
        <w:right w:val="none" w:sz="0" w:space="0" w:color="auto"/>
      </w:divBdr>
    </w:div>
    <w:div w:id="2100523144">
      <w:bodyDiv w:val="1"/>
      <w:marLeft w:val="0"/>
      <w:marRight w:val="0"/>
      <w:marTop w:val="0"/>
      <w:marBottom w:val="0"/>
      <w:divBdr>
        <w:top w:val="none" w:sz="0" w:space="0" w:color="auto"/>
        <w:left w:val="none" w:sz="0" w:space="0" w:color="auto"/>
        <w:bottom w:val="none" w:sz="0" w:space="0" w:color="auto"/>
        <w:right w:val="none" w:sz="0" w:space="0" w:color="auto"/>
      </w:divBdr>
    </w:div>
    <w:div w:id="21273815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5A17E-F297-614A-B164-C9F9FFDF1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1035</Words>
  <Characters>5697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Toledo</dc:creator>
  <cp:keywords/>
  <dc:description/>
  <cp:lastModifiedBy>Brian Guzmán</cp:lastModifiedBy>
  <cp:revision>3</cp:revision>
  <cp:lastPrinted>2017-11-10T17:45:00Z</cp:lastPrinted>
  <dcterms:created xsi:type="dcterms:W3CDTF">2020-01-07T12:46:00Z</dcterms:created>
  <dcterms:modified xsi:type="dcterms:W3CDTF">2020-01-07T12:59:00Z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0de55a1e-292f-4a4f-bf85-ea98fa9faf35</vt:lpwstr>
  </property>
  <property fmtid="{D5CDD505-2E9C-101B-9397-08002B2CF9AE}" pid="3" name="Clasificacion">
    <vt:lpwstr>Interna</vt:lpwstr>
  </property>
</Properties>
</file>