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E10" w:rsidRDefault="00392E10">
      <w:pPr>
        <w:spacing w:after="0"/>
        <w:ind w:left="-1440" w:right="204"/>
      </w:pPr>
    </w:p>
    <w:tbl>
      <w:tblPr>
        <w:tblStyle w:val="TableGrid"/>
        <w:tblW w:w="9696" w:type="dxa"/>
        <w:tblInd w:w="-868" w:type="dxa"/>
        <w:tblCellMar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541"/>
        <w:gridCol w:w="3190"/>
        <w:gridCol w:w="777"/>
        <w:gridCol w:w="1172"/>
        <w:gridCol w:w="1169"/>
        <w:gridCol w:w="1278"/>
        <w:gridCol w:w="1569"/>
      </w:tblGrid>
      <w:tr w:rsidR="00392E10">
        <w:trPr>
          <w:trHeight w:val="1088"/>
        </w:trPr>
        <w:tc>
          <w:tcPr>
            <w:tcW w:w="969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92E10" w:rsidRDefault="000F06DB">
            <w:pPr>
              <w:ind w:left="3536" w:right="3548"/>
              <w:jc w:val="center"/>
            </w:pPr>
            <w:r>
              <w:rPr>
                <w:rFonts w:ascii="Arial" w:eastAsia="Arial" w:hAnsi="Arial" w:cs="Arial"/>
                <w:sz w:val="20"/>
              </w:rPr>
              <w:t>Составлен на основании тех. карты и справочника пищевой ценности продукта</w:t>
            </w:r>
          </w:p>
        </w:tc>
      </w:tr>
      <w:tr w:rsidR="00392E10">
        <w:trPr>
          <w:trHeight w:val="480"/>
        </w:trPr>
        <w:tc>
          <w:tcPr>
            <w:tcW w:w="969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Пищевая и энергетическая ценность продукции </w:t>
            </w:r>
            <w:r w:rsidR="000141D2">
              <w:rPr>
                <w:rFonts w:ascii="Arial" w:eastAsia="Arial" w:hAnsi="Arial" w:cs="Arial"/>
                <w:sz w:val="32"/>
                <w:lang w:val="en-US"/>
              </w:rPr>
              <w:t>Bella</w:t>
            </w:r>
            <w:r w:rsidR="000141D2" w:rsidRPr="00A1050B">
              <w:rPr>
                <w:rFonts w:ascii="Arial" w:eastAsia="Arial" w:hAnsi="Arial" w:cs="Arial"/>
                <w:sz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Pizza</w:t>
            </w:r>
            <w:proofErr w:type="spellEnd"/>
          </w:p>
        </w:tc>
      </w:tr>
      <w:tr w:rsidR="00392E10" w:rsidTr="00A1050B">
        <w:trPr>
          <w:trHeight w:val="480"/>
        </w:trPr>
        <w:tc>
          <w:tcPr>
            <w:tcW w:w="5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2E10" w:rsidRDefault="000F06DB">
            <w:pPr>
              <w:ind w:left="164"/>
              <w:jc w:val="both"/>
            </w:pPr>
            <w:r>
              <w:rPr>
                <w:rFonts w:ascii="Arial" w:eastAsia="Arial" w:hAnsi="Arial" w:cs="Arial"/>
                <w:sz w:val="18"/>
              </w:rPr>
              <w:t>№</w:t>
            </w:r>
          </w:p>
        </w:tc>
        <w:tc>
          <w:tcPr>
            <w:tcW w:w="3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2E10" w:rsidRDefault="000F06DB">
            <w:pPr>
              <w:ind w:left="700" w:right="708"/>
              <w:jc w:val="center"/>
            </w:pPr>
            <w:r>
              <w:rPr>
                <w:rFonts w:ascii="Arial" w:eastAsia="Arial" w:hAnsi="Arial" w:cs="Arial"/>
                <w:sz w:val="18"/>
              </w:rPr>
              <w:t>Наименование блюда</w:t>
            </w:r>
          </w:p>
        </w:tc>
        <w:tc>
          <w:tcPr>
            <w:tcW w:w="7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67" w:firstLine="34"/>
            </w:pPr>
            <w:r>
              <w:rPr>
                <w:rFonts w:ascii="Arial" w:eastAsia="Arial" w:hAnsi="Arial" w:cs="Arial"/>
                <w:sz w:val="18"/>
              </w:rPr>
              <w:t>Выход блюда, кг.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center"/>
            </w:pPr>
            <w:r>
              <w:rPr>
                <w:rFonts w:ascii="Arial" w:eastAsia="Arial" w:hAnsi="Arial" w:cs="Arial"/>
                <w:sz w:val="18"/>
              </w:rPr>
              <w:t>Жиры,</w:t>
            </w:r>
          </w:p>
          <w:p w:rsidR="00392E10" w:rsidRDefault="000F06DB">
            <w:pPr>
              <w:ind w:right="9"/>
              <w:jc w:val="center"/>
            </w:pPr>
            <w:r>
              <w:rPr>
                <w:rFonts w:ascii="Arial" w:eastAsia="Arial" w:hAnsi="Arial" w:cs="Arial"/>
                <w:sz w:val="18"/>
              </w:rPr>
              <w:t>г.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center"/>
            </w:pPr>
            <w:r>
              <w:rPr>
                <w:rFonts w:ascii="Arial" w:eastAsia="Arial" w:hAnsi="Arial" w:cs="Arial"/>
                <w:sz w:val="18"/>
              </w:rPr>
              <w:t>Белки,</w:t>
            </w:r>
          </w:p>
          <w:p w:rsidR="00392E10" w:rsidRDefault="000F06DB">
            <w:pPr>
              <w:ind w:right="14"/>
              <w:jc w:val="center"/>
            </w:pPr>
            <w:r>
              <w:rPr>
                <w:rFonts w:ascii="Arial" w:eastAsia="Arial" w:hAnsi="Arial" w:cs="Arial"/>
                <w:sz w:val="18"/>
              </w:rPr>
              <w:t>г.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59" w:right="163"/>
              <w:jc w:val="center"/>
            </w:pPr>
            <w:r>
              <w:rPr>
                <w:rFonts w:ascii="Arial" w:eastAsia="Arial" w:hAnsi="Arial" w:cs="Arial"/>
                <w:sz w:val="18"/>
              </w:rPr>
              <w:t>Углеводы, г.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30" w:right="223" w:hanging="7"/>
              <w:jc w:val="center"/>
            </w:pPr>
            <w:r>
              <w:rPr>
                <w:rFonts w:ascii="Arial" w:eastAsia="Arial" w:hAnsi="Arial" w:cs="Arial"/>
                <w:sz w:val="16"/>
              </w:rPr>
              <w:t>Калорийность, ккал.</w:t>
            </w:r>
          </w:p>
        </w:tc>
      </w:tr>
      <w:tr w:rsidR="00392E10" w:rsidTr="00A1050B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392E1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392E1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392E10"/>
        </w:tc>
        <w:tc>
          <w:tcPr>
            <w:tcW w:w="5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Содержание в 100 г. блюда</w:t>
            </w:r>
          </w:p>
        </w:tc>
      </w:tr>
      <w:tr w:rsidR="00392E10" w:rsidTr="00A1050B">
        <w:trPr>
          <w:trHeight w:val="254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2 в 1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Итальянская+пепперони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(37см)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1,9516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5,54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3,88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0,86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69,41</w:t>
            </w:r>
          </w:p>
        </w:tc>
      </w:tr>
      <w:tr w:rsidR="00392E10" w:rsidTr="00A1050B">
        <w:trPr>
          <w:trHeight w:val="364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2 в 1 Сырный цыплёнок + ветчина и грибы</w:t>
            </w:r>
          </w:p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(37 см)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1,9366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4,63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5,04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0,32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62,35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proofErr w:type="gramStart"/>
            <w:r>
              <w:rPr>
                <w:rFonts w:ascii="Arial" w:eastAsia="Arial" w:hAnsi="Arial" w:cs="Arial"/>
                <w:sz w:val="16"/>
              </w:rPr>
              <w:t>3  сыра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0,4400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12,11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10,65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25,49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259,31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3 пиццы (акция 999)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1,0540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14,92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15,16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3,32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209,17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3 сыра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0,3400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20,20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15,34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right"/>
            </w:pPr>
            <w:r>
              <w:rPr>
                <w:rFonts w:ascii="Arial" w:eastAsia="Arial" w:hAnsi="Arial" w:cs="Arial"/>
                <w:sz w:val="16"/>
              </w:rPr>
              <w:t>3,91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269,93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3 сыра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0,4700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20,23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15,64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3,77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270,50</w:t>
            </w:r>
          </w:p>
        </w:tc>
      </w:tr>
      <w:tr w:rsidR="00392E10" w:rsidTr="00A1050B">
        <w:trPr>
          <w:trHeight w:val="21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19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Абрикосовая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пинаколада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0,5000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7,27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3,94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36,50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247,21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20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Абрикосовая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пинаколада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0,4450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9,85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2,16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28,31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246,66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21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Абрикосовая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пинаколада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0,6100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8,98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1,97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29,49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239,63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32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Американо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0,5450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9,75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10,67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21,32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214,40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33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Американо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0,4850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13,77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13,96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3,88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192,90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34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Американо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0,6550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11,51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12,92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3,91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170,94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48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Бургер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0,4960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8,12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10,37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21,85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201,98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>49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Бургер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0,4220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12,63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14,45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1,70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178,29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50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Бургер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0,5880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12,69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14,49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1,75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179,12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56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Вегетарианская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0,4850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5,99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7,93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23,97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181,54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57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Вегетарианская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0,4000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8,98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10,34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4,73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141,09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58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Вегетарианская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0,5500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9,27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10,68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4,71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144,98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59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Ветчина и грибы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0,4550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8,55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"/>
              <w:jc w:val="right"/>
            </w:pPr>
            <w:r>
              <w:rPr>
                <w:rFonts w:ascii="Arial" w:eastAsia="Arial" w:hAnsi="Arial" w:cs="Arial"/>
                <w:sz w:val="16"/>
              </w:rPr>
              <w:t>10,84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23,37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213,80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60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Ветчина и грибы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0,3400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14,50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16,08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1,26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199,87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>61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Ветчина и грибы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0,5000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6"/>
              <w:jc w:val="right"/>
            </w:pPr>
            <w:r>
              <w:rPr>
                <w:rFonts w:ascii="Arial" w:eastAsia="Arial" w:hAnsi="Arial" w:cs="Arial"/>
                <w:sz w:val="16"/>
              </w:rPr>
              <w:t>14,26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16,17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1,23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197,94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>67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>Гавайская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0,5300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6,48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10,27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23,00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191,43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>68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Гавайская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0,4600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9,22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13,51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6,18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161,74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>69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Гавайская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0,6100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9,88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13,97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5,95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168,56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>90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Домашняя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0,4750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9,03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10,54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22,80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214,63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>91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Домашняя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0,3900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7"/>
              <w:jc w:val="right"/>
            </w:pPr>
            <w:r>
              <w:rPr>
                <w:rFonts w:ascii="Arial" w:eastAsia="Arial" w:hAnsi="Arial" w:cs="Arial"/>
                <w:sz w:val="16"/>
              </w:rPr>
              <w:t>14,67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15,28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1,74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200,09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>92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Домашняя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0,5350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7"/>
              <w:jc w:val="right"/>
            </w:pPr>
            <w:r>
              <w:rPr>
                <w:rFonts w:ascii="Arial" w:eastAsia="Arial" w:hAnsi="Arial" w:cs="Arial"/>
                <w:sz w:val="16"/>
              </w:rPr>
              <w:t>14,83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15,36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1,78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202,03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>95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Жюльенте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0,4800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8,66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10,18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22,00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206,63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>96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Жюльенте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0,3900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7"/>
              <w:jc w:val="right"/>
            </w:pPr>
            <w:r>
              <w:rPr>
                <w:rFonts w:ascii="Arial" w:eastAsia="Arial" w:hAnsi="Arial" w:cs="Arial"/>
                <w:sz w:val="16"/>
              </w:rPr>
              <w:t>13,66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14,20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2"/>
              <w:jc w:val="right"/>
            </w:pPr>
            <w:r>
              <w:rPr>
                <w:rFonts w:ascii="Arial" w:eastAsia="Arial" w:hAnsi="Arial" w:cs="Arial"/>
                <w:sz w:val="16"/>
              </w:rPr>
              <w:t>0,91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183,39</w:t>
            </w:r>
          </w:p>
        </w:tc>
      </w:tr>
      <w:tr w:rsidR="00392E10" w:rsidTr="00A1050B">
        <w:trPr>
          <w:trHeight w:val="21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>97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Жюльенте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0,5600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7"/>
              <w:jc w:val="right"/>
            </w:pPr>
            <w:r>
              <w:rPr>
                <w:rFonts w:ascii="Arial" w:eastAsia="Arial" w:hAnsi="Arial" w:cs="Arial"/>
                <w:sz w:val="16"/>
              </w:rPr>
              <w:t>13,69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14,28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0,91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183,98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101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Итальянская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0,4760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7"/>
              <w:jc w:val="right"/>
            </w:pPr>
            <w:r>
              <w:rPr>
                <w:rFonts w:ascii="Arial" w:eastAsia="Arial" w:hAnsi="Arial" w:cs="Arial"/>
                <w:sz w:val="16"/>
              </w:rPr>
              <w:t>10,02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9,68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23,59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223,23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102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Итальянская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0,4010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16,57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13,31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3,43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216,06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103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3"/>
            </w:pPr>
            <w:r>
              <w:rPr>
                <w:rFonts w:ascii="Arial" w:eastAsia="Arial" w:hAnsi="Arial" w:cs="Arial"/>
                <w:sz w:val="16"/>
              </w:rPr>
              <w:t>Итальянская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0,5610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16,66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13,45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3,30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216,95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108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>Карбонара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0,4710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10,02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10,72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22,50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223,09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110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>Карбонара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0,3810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16,21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15,24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1,09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211,23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111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>Карбонара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0,5410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16,26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15,39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1,09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212,22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112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Картофель фри 100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гр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0,1620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12,47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1,96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20,00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205,12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113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Картофель фри 150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гр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0,2530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12,55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1,98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20,12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3"/>
              <w:jc w:val="right"/>
            </w:pPr>
            <w:r>
              <w:rPr>
                <w:rFonts w:ascii="Arial" w:eastAsia="Arial" w:hAnsi="Arial" w:cs="Arial"/>
                <w:sz w:val="16"/>
              </w:rPr>
              <w:t>206,34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7"/>
            </w:pPr>
            <w:r>
              <w:rPr>
                <w:rFonts w:ascii="Arial" w:eastAsia="Arial" w:hAnsi="Arial" w:cs="Arial"/>
                <w:sz w:val="16"/>
              </w:rPr>
              <w:t>114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Картофель фри 300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гр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0,5050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12,51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1,97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20,06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205,73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115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>Картофель фри доставка 100гр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0,1620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12,47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1,96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20,00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205,12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116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Картофель фри доставка 150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гр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0,2530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8"/>
              <w:jc w:val="right"/>
            </w:pPr>
            <w:r>
              <w:rPr>
                <w:rFonts w:ascii="Arial" w:eastAsia="Arial" w:hAnsi="Arial" w:cs="Arial"/>
                <w:sz w:val="16"/>
              </w:rPr>
              <w:t>12,55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1,98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20,12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206,34</w:t>
            </w:r>
          </w:p>
        </w:tc>
      </w:tr>
      <w:tr w:rsidR="00392E10" w:rsidTr="00A1050B">
        <w:trPr>
          <w:trHeight w:val="21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117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Картофель фри доставка 300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гр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0,5050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12,51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1,97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20,06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205,73</w:t>
            </w:r>
          </w:p>
        </w:tc>
      </w:tr>
      <w:tr w:rsidR="00392E10" w:rsidTr="00A1050B">
        <w:trPr>
          <w:trHeight w:val="221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121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Классик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0,4800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8,46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11,29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23,28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214,41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122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Классик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0,3800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13,84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16,31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3,27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202,90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123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Классик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0,5400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13,75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16,50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3,08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202,08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130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Клубничная сладость 25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0,4400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8,40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4,79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39,04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266,14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131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Клубничная сладость 31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0,3100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12,06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3,19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31,37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275,70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132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Клубничная сладость 37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0,4400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12,74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3,36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31,14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283,11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158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Комбо1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1,2150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8,65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10,81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19,09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200,27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6"/>
            </w:pPr>
            <w:r>
              <w:rPr>
                <w:rFonts w:ascii="Arial" w:eastAsia="Arial" w:hAnsi="Arial" w:cs="Arial"/>
                <w:sz w:val="16"/>
              </w:rPr>
              <w:t>159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>Комбо2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1,8000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5,32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10,37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4"/>
              <w:jc w:val="right"/>
            </w:pPr>
            <w:r>
              <w:rPr>
                <w:rFonts w:ascii="Arial" w:eastAsia="Arial" w:hAnsi="Arial" w:cs="Arial"/>
                <w:sz w:val="16"/>
              </w:rPr>
              <w:t>25,10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190,62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5"/>
            </w:pPr>
            <w:r>
              <w:rPr>
                <w:rFonts w:ascii="Arial" w:eastAsia="Arial" w:hAnsi="Arial" w:cs="Arial"/>
                <w:sz w:val="16"/>
              </w:rPr>
              <w:t>198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proofErr w:type="gramStart"/>
            <w:r>
              <w:rPr>
                <w:rFonts w:ascii="Arial" w:eastAsia="Arial" w:hAnsi="Arial" w:cs="Arial"/>
                <w:sz w:val="16"/>
              </w:rPr>
              <w:t>Крылышки  4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шт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0,1500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10,75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17,04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13,25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220,28</w:t>
            </w:r>
          </w:p>
        </w:tc>
      </w:tr>
      <w:tr w:rsidR="00392E10" w:rsidTr="00A1050B">
        <w:trPr>
          <w:trHeight w:val="235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5"/>
            </w:pPr>
            <w:r>
              <w:rPr>
                <w:rFonts w:ascii="Arial" w:eastAsia="Arial" w:hAnsi="Arial" w:cs="Arial"/>
                <w:sz w:val="16"/>
              </w:rPr>
              <w:t>199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proofErr w:type="gramStart"/>
            <w:r>
              <w:rPr>
                <w:rFonts w:ascii="Arial" w:eastAsia="Arial" w:hAnsi="Arial" w:cs="Arial"/>
                <w:sz w:val="16"/>
              </w:rPr>
              <w:t>Крылышки  8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шт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0,3100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9"/>
              <w:jc w:val="right"/>
            </w:pPr>
            <w:r>
              <w:rPr>
                <w:rFonts w:ascii="Arial" w:eastAsia="Arial" w:hAnsi="Arial" w:cs="Arial"/>
                <w:sz w:val="16"/>
              </w:rPr>
              <w:t>10,75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17,04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13,25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220,28</w:t>
            </w:r>
          </w:p>
        </w:tc>
      </w:tr>
      <w:tr w:rsidR="00392E10" w:rsidTr="00A1050B">
        <w:trPr>
          <w:trHeight w:val="230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25"/>
            </w:pPr>
            <w:r>
              <w:rPr>
                <w:rFonts w:ascii="Arial" w:eastAsia="Arial" w:hAnsi="Arial" w:cs="Arial"/>
                <w:sz w:val="16"/>
              </w:rPr>
              <w:t>200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Крылышки 12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шт</w:t>
            </w:r>
            <w:proofErr w:type="spellEnd"/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0,4600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10"/>
              <w:jc w:val="right"/>
            </w:pPr>
            <w:r>
              <w:rPr>
                <w:rFonts w:ascii="Arial" w:eastAsia="Arial" w:hAnsi="Arial" w:cs="Arial"/>
                <w:sz w:val="16"/>
              </w:rPr>
              <w:t>10,75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17,04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13,25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2E10" w:rsidRDefault="000F06DB">
            <w:pPr>
              <w:ind w:right="5"/>
              <w:jc w:val="right"/>
            </w:pPr>
            <w:r>
              <w:rPr>
                <w:rFonts w:ascii="Arial" w:eastAsia="Arial" w:hAnsi="Arial" w:cs="Arial"/>
                <w:sz w:val="16"/>
              </w:rPr>
              <w:t>220,28</w:t>
            </w:r>
          </w:p>
        </w:tc>
      </w:tr>
    </w:tbl>
    <w:p w:rsidR="000F06DB" w:rsidRDefault="000F06DB">
      <w:bookmarkStart w:id="0" w:name="_GoBack"/>
      <w:bookmarkEnd w:id="0"/>
    </w:p>
    <w:sectPr w:rsidR="000F06DB">
      <w:pgSz w:w="11911" w:h="16832"/>
      <w:pgMar w:top="576" w:right="1440" w:bottom="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E10"/>
    <w:rsid w:val="000141D2"/>
    <w:rsid w:val="000F06DB"/>
    <w:rsid w:val="00392E10"/>
    <w:rsid w:val="00A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82D9"/>
  <w15:docId w15:val="{54AC1266-A428-458D-8A9E-DF02D86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Сукманов</dc:creator>
  <cp:keywords/>
  <cp:lastModifiedBy>Никита Сукманов</cp:lastModifiedBy>
  <cp:revision>3</cp:revision>
  <dcterms:created xsi:type="dcterms:W3CDTF">2020-06-04T07:05:00Z</dcterms:created>
  <dcterms:modified xsi:type="dcterms:W3CDTF">2020-06-04T07:07:00Z</dcterms:modified>
</cp:coreProperties>
</file>