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154F2" w14:textId="1E8D4D9E" w:rsidR="00E57B09" w:rsidRPr="00D93AFB" w:rsidRDefault="00E57B09" w:rsidP="00E57B09">
      <w:pPr>
        <w:spacing w:after="0"/>
        <w:jc w:val="center"/>
        <w:rPr>
          <w:b/>
          <w:bCs/>
          <w:color w:val="002060"/>
          <w:sz w:val="40"/>
          <w:szCs w:val="40"/>
        </w:rPr>
      </w:pPr>
      <w:r w:rsidRPr="00D93AFB">
        <w:rPr>
          <w:b/>
          <w:bCs/>
          <w:color w:val="002060"/>
          <w:sz w:val="40"/>
          <w:szCs w:val="40"/>
        </w:rPr>
        <w:t>Calibration Task Evaluation</w:t>
      </w:r>
    </w:p>
    <w:p w14:paraId="324C0D6E" w14:textId="77777777" w:rsidR="00E57B09" w:rsidRDefault="00E57B09" w:rsidP="00E57B09">
      <w:pPr>
        <w:spacing w:after="0"/>
        <w:jc w:val="center"/>
        <w:rPr>
          <w:b/>
          <w:bCs/>
          <w:color w:val="002060"/>
          <w:sz w:val="36"/>
          <w:szCs w:val="36"/>
        </w:rPr>
      </w:pPr>
    </w:p>
    <w:p w14:paraId="4CBB7C1E" w14:textId="5A2FA59D" w:rsidR="00E57B09" w:rsidRDefault="00E57B09" w:rsidP="00253DFA">
      <w:pPr>
        <w:spacing w:after="0"/>
        <w:rPr>
          <w:b/>
          <w:bCs/>
          <w:color w:val="002060"/>
          <w:sz w:val="36"/>
          <w:szCs w:val="36"/>
        </w:rPr>
      </w:pPr>
      <w:r>
        <w:rPr>
          <w:b/>
          <w:bCs/>
          <w:color w:val="002060"/>
          <w:sz w:val="36"/>
          <w:szCs w:val="36"/>
        </w:rPr>
        <w:t>Team Members</w:t>
      </w:r>
    </w:p>
    <w:p w14:paraId="343E36E1" w14:textId="77777777" w:rsidR="00E57B09" w:rsidRDefault="00E57B09" w:rsidP="00E57B09">
      <w:pPr>
        <w:spacing w:after="0"/>
        <w:rPr>
          <w:color w:val="C00000"/>
          <w:sz w:val="28"/>
          <w:szCs w:val="28"/>
        </w:rPr>
        <w:sectPr w:rsidR="00E57B09" w:rsidSect="00F35EBD">
          <w:pgSz w:w="12240" w:h="15840"/>
          <w:pgMar w:top="1440" w:right="1440" w:bottom="864" w:left="1440" w:header="720" w:footer="720" w:gutter="0"/>
          <w:cols w:space="720"/>
          <w:docGrid w:linePitch="360"/>
        </w:sectPr>
      </w:pPr>
    </w:p>
    <w:p w14:paraId="4FF491B2" w14:textId="7C73CFDB" w:rsidR="00E57B09" w:rsidRPr="00E57B09" w:rsidRDefault="00E57B09" w:rsidP="00E57B09">
      <w:pPr>
        <w:spacing w:after="0"/>
        <w:rPr>
          <w:b/>
          <w:bCs/>
          <w:color w:val="C00000"/>
          <w:sz w:val="28"/>
          <w:szCs w:val="28"/>
        </w:rPr>
      </w:pPr>
      <w:r w:rsidRPr="00E57B09">
        <w:rPr>
          <w:b/>
          <w:bCs/>
          <w:color w:val="C00000"/>
          <w:sz w:val="28"/>
          <w:szCs w:val="28"/>
        </w:rPr>
        <w:t>Aisha Hagar</w:t>
      </w:r>
    </w:p>
    <w:p w14:paraId="32996048" w14:textId="24473BDC" w:rsidR="00E57B09" w:rsidRPr="00E57B09" w:rsidRDefault="00E57B09" w:rsidP="00E57B09">
      <w:pPr>
        <w:spacing w:after="0"/>
        <w:rPr>
          <w:sz w:val="28"/>
          <w:szCs w:val="28"/>
        </w:rPr>
      </w:pPr>
      <w:r>
        <w:rPr>
          <w:sz w:val="28"/>
          <w:szCs w:val="28"/>
        </w:rPr>
        <w:t>Models:</w:t>
      </w:r>
    </w:p>
    <w:p w14:paraId="22FA72FA" w14:textId="621F54C8" w:rsidR="00E57B09" w:rsidRPr="00E57B09" w:rsidRDefault="00E57B09" w:rsidP="00E57B09">
      <w:pPr>
        <w:pStyle w:val="ListParagraph"/>
        <w:numPr>
          <w:ilvl w:val="0"/>
          <w:numId w:val="10"/>
        </w:numPr>
        <w:spacing w:after="0"/>
        <w:rPr>
          <w:sz w:val="28"/>
          <w:szCs w:val="28"/>
        </w:rPr>
      </w:pPr>
      <w:r w:rsidRPr="00E57B09">
        <w:rPr>
          <w:sz w:val="28"/>
          <w:szCs w:val="28"/>
        </w:rPr>
        <w:t>Ali Sameh</w:t>
      </w:r>
    </w:p>
    <w:p w14:paraId="2F205929" w14:textId="0C38A460" w:rsidR="00E57B09" w:rsidRPr="00E57B09" w:rsidRDefault="00E57B09" w:rsidP="00E57B09">
      <w:pPr>
        <w:pStyle w:val="ListParagraph"/>
        <w:numPr>
          <w:ilvl w:val="0"/>
          <w:numId w:val="10"/>
        </w:numPr>
        <w:spacing w:after="0"/>
        <w:rPr>
          <w:sz w:val="28"/>
          <w:szCs w:val="28"/>
        </w:rPr>
      </w:pPr>
      <w:r w:rsidRPr="00E57B09">
        <w:rPr>
          <w:sz w:val="28"/>
          <w:szCs w:val="28"/>
        </w:rPr>
        <w:t>Hassaan Gamal</w:t>
      </w:r>
    </w:p>
    <w:p w14:paraId="41AA8EDF" w14:textId="1A673E09" w:rsidR="00E57B09" w:rsidRPr="00E57B09" w:rsidRDefault="00E57B09" w:rsidP="00E57B09">
      <w:pPr>
        <w:pStyle w:val="ListParagraph"/>
        <w:numPr>
          <w:ilvl w:val="0"/>
          <w:numId w:val="10"/>
        </w:numPr>
        <w:spacing w:after="0"/>
        <w:rPr>
          <w:sz w:val="28"/>
          <w:szCs w:val="28"/>
        </w:rPr>
      </w:pPr>
      <w:r w:rsidRPr="00E57B09">
        <w:rPr>
          <w:sz w:val="28"/>
          <w:szCs w:val="28"/>
        </w:rPr>
        <w:t>Yara Mahfouz</w:t>
      </w:r>
    </w:p>
    <w:p w14:paraId="3F45687E" w14:textId="54140782" w:rsidR="00E57B09" w:rsidRPr="00E57B09" w:rsidRDefault="00E57B09" w:rsidP="00E57B09">
      <w:pPr>
        <w:pStyle w:val="ListParagraph"/>
        <w:numPr>
          <w:ilvl w:val="0"/>
          <w:numId w:val="10"/>
        </w:numPr>
        <w:spacing w:after="0"/>
        <w:rPr>
          <w:sz w:val="28"/>
          <w:szCs w:val="28"/>
        </w:rPr>
      </w:pPr>
      <w:r w:rsidRPr="00E57B09">
        <w:rPr>
          <w:sz w:val="28"/>
          <w:szCs w:val="28"/>
        </w:rPr>
        <w:t xml:space="preserve">Ziad </w:t>
      </w:r>
      <w:proofErr w:type="spellStart"/>
      <w:r w:rsidRPr="00E57B09">
        <w:rPr>
          <w:sz w:val="28"/>
          <w:szCs w:val="28"/>
        </w:rPr>
        <w:t>Abdlhamed</w:t>
      </w:r>
      <w:proofErr w:type="spellEnd"/>
    </w:p>
    <w:p w14:paraId="00EEC36A" w14:textId="77777777" w:rsidR="00E57B09" w:rsidRDefault="00E57B09" w:rsidP="00253DFA">
      <w:pPr>
        <w:spacing w:after="0"/>
        <w:rPr>
          <w:color w:val="C00000"/>
          <w:sz w:val="28"/>
          <w:szCs w:val="28"/>
        </w:rPr>
      </w:pPr>
    </w:p>
    <w:p w14:paraId="13F2F3A5" w14:textId="1E7B72C5" w:rsidR="00E57B09" w:rsidRPr="00E57B09" w:rsidRDefault="00E57B09" w:rsidP="00253DFA">
      <w:pPr>
        <w:spacing w:after="0"/>
        <w:rPr>
          <w:b/>
          <w:bCs/>
          <w:color w:val="C00000"/>
          <w:sz w:val="28"/>
          <w:szCs w:val="28"/>
        </w:rPr>
      </w:pPr>
      <w:r w:rsidRPr="00E57B09">
        <w:rPr>
          <w:b/>
          <w:bCs/>
          <w:color w:val="C00000"/>
          <w:sz w:val="28"/>
          <w:szCs w:val="28"/>
        </w:rPr>
        <w:t>Aya Khaled</w:t>
      </w:r>
    </w:p>
    <w:p w14:paraId="3ABE75F0" w14:textId="5BD01E84" w:rsidR="00E57B09" w:rsidRPr="00E57B09" w:rsidRDefault="00E57B09" w:rsidP="00253DFA">
      <w:pPr>
        <w:spacing w:after="0"/>
        <w:rPr>
          <w:sz w:val="28"/>
          <w:szCs w:val="28"/>
        </w:rPr>
      </w:pPr>
      <w:r w:rsidRPr="00E57B09">
        <w:rPr>
          <w:sz w:val="28"/>
          <w:szCs w:val="28"/>
        </w:rPr>
        <w:t>Models</w:t>
      </w:r>
      <w:r>
        <w:rPr>
          <w:sz w:val="28"/>
          <w:szCs w:val="28"/>
        </w:rPr>
        <w:t>:</w:t>
      </w:r>
    </w:p>
    <w:p w14:paraId="57CC5D4D" w14:textId="7E4BC55B" w:rsidR="00E57B09" w:rsidRPr="00E57B09" w:rsidRDefault="00E57B09" w:rsidP="00E57B09">
      <w:pPr>
        <w:pStyle w:val="ListParagraph"/>
        <w:numPr>
          <w:ilvl w:val="0"/>
          <w:numId w:val="11"/>
        </w:numPr>
        <w:spacing w:after="0"/>
        <w:rPr>
          <w:sz w:val="28"/>
          <w:szCs w:val="28"/>
        </w:rPr>
      </w:pPr>
      <w:r w:rsidRPr="00E57B09">
        <w:rPr>
          <w:sz w:val="28"/>
          <w:szCs w:val="28"/>
        </w:rPr>
        <w:t>Ali Badawy</w:t>
      </w:r>
    </w:p>
    <w:p w14:paraId="7D5A9AB5" w14:textId="136C6C4C" w:rsidR="00E57B09" w:rsidRPr="00E57B09" w:rsidRDefault="00E57B09" w:rsidP="00E57B09">
      <w:pPr>
        <w:pStyle w:val="ListParagraph"/>
        <w:numPr>
          <w:ilvl w:val="0"/>
          <w:numId w:val="11"/>
        </w:numPr>
        <w:spacing w:after="0"/>
        <w:rPr>
          <w:sz w:val="28"/>
          <w:szCs w:val="28"/>
        </w:rPr>
      </w:pPr>
      <w:r w:rsidRPr="00E57B09">
        <w:rPr>
          <w:sz w:val="28"/>
          <w:szCs w:val="28"/>
        </w:rPr>
        <w:t xml:space="preserve">Mariam </w:t>
      </w:r>
      <w:proofErr w:type="spellStart"/>
      <w:r w:rsidRPr="00E57B09">
        <w:rPr>
          <w:sz w:val="28"/>
          <w:szCs w:val="28"/>
        </w:rPr>
        <w:t>Seedawy</w:t>
      </w:r>
      <w:proofErr w:type="spellEnd"/>
    </w:p>
    <w:p w14:paraId="65C1088B" w14:textId="326C3D37" w:rsidR="00E57B09" w:rsidRPr="00E57B09" w:rsidRDefault="00E57B09" w:rsidP="00E57B09">
      <w:pPr>
        <w:pStyle w:val="ListParagraph"/>
        <w:numPr>
          <w:ilvl w:val="0"/>
          <w:numId w:val="11"/>
        </w:numPr>
        <w:spacing w:after="0"/>
        <w:rPr>
          <w:sz w:val="28"/>
          <w:szCs w:val="28"/>
        </w:rPr>
      </w:pPr>
      <w:r w:rsidRPr="00E57B09">
        <w:rPr>
          <w:sz w:val="28"/>
          <w:szCs w:val="28"/>
        </w:rPr>
        <w:t>Mohamed Ezzat</w:t>
      </w:r>
    </w:p>
    <w:p w14:paraId="13284DCA" w14:textId="2465FDF2" w:rsidR="00E57B09" w:rsidRPr="00E57B09" w:rsidRDefault="00E57B09" w:rsidP="00E57B09">
      <w:pPr>
        <w:pStyle w:val="ListParagraph"/>
        <w:numPr>
          <w:ilvl w:val="0"/>
          <w:numId w:val="11"/>
        </w:numPr>
        <w:spacing w:after="0"/>
        <w:rPr>
          <w:sz w:val="28"/>
          <w:szCs w:val="28"/>
        </w:rPr>
      </w:pPr>
      <w:r w:rsidRPr="00E57B09">
        <w:rPr>
          <w:sz w:val="28"/>
          <w:szCs w:val="28"/>
        </w:rPr>
        <w:t xml:space="preserve">Rana </w:t>
      </w:r>
      <w:proofErr w:type="spellStart"/>
      <w:r w:rsidRPr="00E57B09">
        <w:rPr>
          <w:sz w:val="28"/>
          <w:szCs w:val="28"/>
        </w:rPr>
        <w:t>Hossny</w:t>
      </w:r>
      <w:proofErr w:type="spellEnd"/>
    </w:p>
    <w:p w14:paraId="6800F93C" w14:textId="7BA17077" w:rsidR="00E57B09" w:rsidRPr="00E57B09" w:rsidRDefault="00E57B09" w:rsidP="00E57B09">
      <w:pPr>
        <w:pStyle w:val="ListParagraph"/>
        <w:numPr>
          <w:ilvl w:val="0"/>
          <w:numId w:val="11"/>
        </w:numPr>
        <w:spacing w:after="0"/>
        <w:rPr>
          <w:sz w:val="28"/>
          <w:szCs w:val="28"/>
        </w:rPr>
      </w:pPr>
      <w:r w:rsidRPr="00E57B09">
        <w:rPr>
          <w:sz w:val="28"/>
          <w:szCs w:val="28"/>
        </w:rPr>
        <w:t>Ziad Mahmoud</w:t>
      </w:r>
    </w:p>
    <w:p w14:paraId="51CC1CD8" w14:textId="77777777" w:rsidR="00E57B09" w:rsidRDefault="00E57B09" w:rsidP="00253DFA">
      <w:pPr>
        <w:spacing w:after="0"/>
        <w:rPr>
          <w:b/>
          <w:bCs/>
          <w:color w:val="002060"/>
          <w:sz w:val="36"/>
          <w:szCs w:val="36"/>
        </w:rPr>
        <w:sectPr w:rsidR="00E57B09" w:rsidSect="00E57B09">
          <w:type w:val="continuous"/>
          <w:pgSz w:w="12240" w:h="15840"/>
          <w:pgMar w:top="1440" w:right="1440" w:bottom="864" w:left="1440" w:header="720" w:footer="720" w:gutter="0"/>
          <w:cols w:num="2" w:space="720"/>
          <w:docGrid w:linePitch="360"/>
        </w:sectPr>
      </w:pPr>
    </w:p>
    <w:p w14:paraId="34CA2FDB" w14:textId="77777777" w:rsidR="00E57B09" w:rsidRDefault="00E57B09" w:rsidP="00253DFA">
      <w:pPr>
        <w:spacing w:after="0"/>
        <w:rPr>
          <w:b/>
          <w:bCs/>
          <w:color w:val="002060"/>
          <w:sz w:val="36"/>
          <w:szCs w:val="36"/>
        </w:rPr>
      </w:pPr>
    </w:p>
    <w:p w14:paraId="40AFAF86" w14:textId="4F957C30" w:rsidR="00C562B7" w:rsidRPr="00896336" w:rsidRDefault="00C562B7" w:rsidP="00253DFA">
      <w:pPr>
        <w:spacing w:after="0"/>
        <w:rPr>
          <w:b/>
          <w:bCs/>
          <w:color w:val="002060"/>
          <w:sz w:val="36"/>
          <w:szCs w:val="36"/>
        </w:rPr>
      </w:pPr>
      <w:r w:rsidRPr="00896336">
        <w:rPr>
          <w:b/>
          <w:bCs/>
          <w:color w:val="002060"/>
          <w:sz w:val="36"/>
          <w:szCs w:val="36"/>
        </w:rPr>
        <w:t>Data insights:</w:t>
      </w:r>
    </w:p>
    <w:p w14:paraId="53F04C16" w14:textId="3DDF759C" w:rsidR="00253DFA" w:rsidRPr="00253DFA" w:rsidRDefault="00253DFA" w:rsidP="00253DFA">
      <w:pPr>
        <w:spacing w:after="0"/>
        <w:rPr>
          <w:color w:val="C00000"/>
          <w:sz w:val="28"/>
          <w:szCs w:val="28"/>
        </w:rPr>
      </w:pPr>
      <w:r>
        <w:rPr>
          <w:color w:val="C00000"/>
          <w:sz w:val="28"/>
          <w:szCs w:val="28"/>
        </w:rPr>
        <w:t>D</w:t>
      </w:r>
      <w:r w:rsidRPr="00253DFA">
        <w:rPr>
          <w:color w:val="C00000"/>
          <w:sz w:val="28"/>
          <w:szCs w:val="28"/>
        </w:rPr>
        <w:t>ata distribution in train dataset class</w:t>
      </w:r>
    </w:p>
    <w:p w14:paraId="76FD63C0" w14:textId="398B26AE" w:rsidR="00253DFA" w:rsidRDefault="00253DFA" w:rsidP="00253DFA">
      <w:pPr>
        <w:spacing w:after="0"/>
        <w:rPr>
          <w:sz w:val="22"/>
          <w:szCs w:val="22"/>
        </w:rPr>
      </w:pPr>
      <w:r w:rsidRPr="00253DFA">
        <w:rPr>
          <w:noProof/>
          <w:sz w:val="22"/>
          <w:szCs w:val="22"/>
        </w:rPr>
        <w:drawing>
          <wp:inline distT="0" distB="0" distL="0" distR="0" wp14:anchorId="2A57B7AE" wp14:editId="47216600">
            <wp:extent cx="3606985" cy="1473276"/>
            <wp:effectExtent l="0" t="0" r="0" b="0"/>
            <wp:docPr id="4860369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36930" name="Picture 1" descr="A black screen with white text&#10;&#10;Description automatically generated"/>
                    <pic:cNvPicPr/>
                  </pic:nvPicPr>
                  <pic:blipFill>
                    <a:blip r:embed="rId6"/>
                    <a:stretch>
                      <a:fillRect/>
                    </a:stretch>
                  </pic:blipFill>
                  <pic:spPr>
                    <a:xfrm>
                      <a:off x="0" y="0"/>
                      <a:ext cx="3606985" cy="1473276"/>
                    </a:xfrm>
                    <a:prstGeom prst="rect">
                      <a:avLst/>
                    </a:prstGeom>
                  </pic:spPr>
                </pic:pic>
              </a:graphicData>
            </a:graphic>
          </wp:inline>
        </w:drawing>
      </w:r>
    </w:p>
    <w:p w14:paraId="3740618C" w14:textId="77777777" w:rsidR="00253DFA" w:rsidRDefault="00253DFA" w:rsidP="00253DFA">
      <w:pPr>
        <w:spacing w:after="0"/>
        <w:rPr>
          <w:color w:val="C00000"/>
          <w:sz w:val="28"/>
          <w:szCs w:val="28"/>
        </w:rPr>
      </w:pPr>
    </w:p>
    <w:p w14:paraId="68259A84" w14:textId="74107AB5" w:rsidR="00253DFA" w:rsidRPr="00253DFA" w:rsidRDefault="00253DFA" w:rsidP="00253DFA">
      <w:pPr>
        <w:spacing w:after="0"/>
        <w:rPr>
          <w:color w:val="C00000"/>
          <w:sz w:val="28"/>
          <w:szCs w:val="28"/>
        </w:rPr>
      </w:pPr>
      <w:r w:rsidRPr="00253DFA">
        <w:rPr>
          <w:color w:val="C00000"/>
          <w:sz w:val="28"/>
          <w:szCs w:val="28"/>
        </w:rPr>
        <w:t>Data distribution in test dataset class</w:t>
      </w:r>
    </w:p>
    <w:p w14:paraId="4E9C8E00" w14:textId="467B3358" w:rsidR="00D61A10" w:rsidRDefault="00253DFA" w:rsidP="00253DFA">
      <w:pPr>
        <w:spacing w:after="0"/>
        <w:rPr>
          <w:sz w:val="22"/>
          <w:szCs w:val="22"/>
        </w:rPr>
      </w:pPr>
      <w:r w:rsidRPr="00253DFA">
        <w:rPr>
          <w:noProof/>
          <w:sz w:val="22"/>
          <w:szCs w:val="22"/>
        </w:rPr>
        <w:drawing>
          <wp:inline distT="0" distB="0" distL="0" distR="0" wp14:anchorId="7F6D91C7" wp14:editId="75C8730D">
            <wp:extent cx="4178515" cy="1511378"/>
            <wp:effectExtent l="0" t="0" r="0" b="0"/>
            <wp:docPr id="199708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2143" name="Picture 1" descr="A screenshot of a computer&#10;&#10;Description automatically generated"/>
                    <pic:cNvPicPr/>
                  </pic:nvPicPr>
                  <pic:blipFill>
                    <a:blip r:embed="rId7"/>
                    <a:stretch>
                      <a:fillRect/>
                    </a:stretch>
                  </pic:blipFill>
                  <pic:spPr>
                    <a:xfrm>
                      <a:off x="0" y="0"/>
                      <a:ext cx="4178515" cy="1511378"/>
                    </a:xfrm>
                    <a:prstGeom prst="rect">
                      <a:avLst/>
                    </a:prstGeom>
                  </pic:spPr>
                </pic:pic>
              </a:graphicData>
            </a:graphic>
          </wp:inline>
        </w:drawing>
      </w:r>
    </w:p>
    <w:p w14:paraId="46AA07B6" w14:textId="5FE4B896" w:rsidR="00896336" w:rsidRDefault="00896336" w:rsidP="00896336">
      <w:pPr>
        <w:spacing w:after="0"/>
        <w:rPr>
          <w:sz w:val="22"/>
          <w:szCs w:val="22"/>
        </w:rPr>
      </w:pPr>
    </w:p>
    <w:p w14:paraId="2524FDC6" w14:textId="41F6AE61" w:rsidR="00896336" w:rsidRPr="00896336" w:rsidRDefault="00896336" w:rsidP="00896336">
      <w:pPr>
        <w:spacing w:after="0"/>
        <w:rPr>
          <w:b/>
          <w:bCs/>
          <w:color w:val="002060"/>
          <w:sz w:val="36"/>
          <w:szCs w:val="36"/>
        </w:rPr>
      </w:pPr>
      <w:r w:rsidRPr="00896336">
        <w:rPr>
          <w:b/>
          <w:bCs/>
          <w:color w:val="002060"/>
          <w:sz w:val="36"/>
          <w:szCs w:val="36"/>
        </w:rPr>
        <w:t>Our focus</w:t>
      </w:r>
      <w:r>
        <w:rPr>
          <w:b/>
          <w:bCs/>
          <w:color w:val="002060"/>
          <w:sz w:val="36"/>
          <w:szCs w:val="36"/>
        </w:rPr>
        <w:t>:</w:t>
      </w:r>
    </w:p>
    <w:p w14:paraId="60063FD1" w14:textId="77777777" w:rsidR="00896336" w:rsidRPr="00896336" w:rsidRDefault="00896336" w:rsidP="00896336">
      <w:pPr>
        <w:pStyle w:val="ListParagraph"/>
        <w:numPr>
          <w:ilvl w:val="0"/>
          <w:numId w:val="6"/>
        </w:numPr>
        <w:spacing w:after="0"/>
      </w:pPr>
      <w:r w:rsidRPr="00896336">
        <w:rPr>
          <w:b/>
          <w:bCs/>
        </w:rPr>
        <w:t>Calibration</w:t>
      </w:r>
      <w:r>
        <w:rPr>
          <w:b/>
          <w:bCs/>
        </w:rPr>
        <w:t>.</w:t>
      </w:r>
    </w:p>
    <w:p w14:paraId="245AA479" w14:textId="0703E2B2" w:rsidR="00896336" w:rsidRPr="00896336" w:rsidRDefault="00896336" w:rsidP="00896336">
      <w:pPr>
        <w:pStyle w:val="ListParagraph"/>
        <w:numPr>
          <w:ilvl w:val="0"/>
          <w:numId w:val="6"/>
        </w:numPr>
        <w:spacing w:after="0"/>
      </w:pPr>
      <w:r w:rsidRPr="00896336">
        <w:rPr>
          <w:b/>
          <w:bCs/>
        </w:rPr>
        <w:t xml:space="preserve"> False Negatives </w:t>
      </w:r>
    </w:p>
    <w:p w14:paraId="7DCC1D68" w14:textId="42CDE4E2" w:rsidR="00896336" w:rsidRPr="00F35EBD" w:rsidRDefault="00896336" w:rsidP="00F35EBD">
      <w:pPr>
        <w:pStyle w:val="ListParagraph"/>
        <w:spacing w:after="0"/>
        <w:ind w:left="1080"/>
        <w:rPr>
          <w:sz w:val="22"/>
          <w:szCs w:val="22"/>
        </w:rPr>
      </w:pPr>
      <w:r w:rsidRPr="00896336">
        <w:rPr>
          <w:b/>
          <w:bCs/>
          <w:color w:val="FF0000"/>
        </w:rPr>
        <w:lastRenderedPageBreak/>
        <w:t>Why?</w:t>
      </w:r>
      <w:r>
        <w:rPr>
          <w:b/>
          <w:bCs/>
          <w:color w:val="FF0000"/>
        </w:rPr>
        <w:t xml:space="preserve"> </w:t>
      </w:r>
      <w:r>
        <w:rPr>
          <w:sz w:val="22"/>
          <w:szCs w:val="22"/>
        </w:rPr>
        <w:t>if the model predicted some class to be the best while it’s not (false +</w:t>
      </w:r>
      <w:proofErr w:type="spellStart"/>
      <w:r>
        <w:rPr>
          <w:sz w:val="22"/>
          <w:szCs w:val="22"/>
        </w:rPr>
        <w:t>ve</w:t>
      </w:r>
      <w:proofErr w:type="spellEnd"/>
      <w:r>
        <w:rPr>
          <w:sz w:val="22"/>
          <w:szCs w:val="22"/>
        </w:rPr>
        <w:t xml:space="preserve">), </w:t>
      </w:r>
      <w:proofErr w:type="spellStart"/>
      <w:r>
        <w:rPr>
          <w:sz w:val="22"/>
          <w:szCs w:val="22"/>
        </w:rPr>
        <w:t>its</w:t>
      </w:r>
      <w:proofErr w:type="spellEnd"/>
      <w:r>
        <w:rPr>
          <w:sz w:val="22"/>
          <w:szCs w:val="22"/>
        </w:rPr>
        <w:t xml:space="preserve"> not a big deal, I can test it </w:t>
      </w:r>
      <w:proofErr w:type="spellStart"/>
      <w:r>
        <w:rPr>
          <w:sz w:val="22"/>
          <w:szCs w:val="22"/>
        </w:rPr>
        <w:t>my self</w:t>
      </w:r>
      <w:proofErr w:type="spellEnd"/>
      <w:r>
        <w:rPr>
          <w:sz w:val="22"/>
          <w:szCs w:val="22"/>
        </w:rPr>
        <w:t xml:space="preserve"> and see if the results are sufficient or not, but id the model fail to predict a well preforming regression model and though it away (false -</w:t>
      </w:r>
      <w:proofErr w:type="spellStart"/>
      <w:r>
        <w:rPr>
          <w:sz w:val="22"/>
          <w:szCs w:val="22"/>
        </w:rPr>
        <w:t>ve</w:t>
      </w:r>
      <w:proofErr w:type="spellEnd"/>
      <w:r>
        <w:rPr>
          <w:sz w:val="22"/>
          <w:szCs w:val="22"/>
        </w:rPr>
        <w:t>), how many model</w:t>
      </w:r>
      <w:r w:rsidR="00F35EBD">
        <w:rPr>
          <w:sz w:val="22"/>
          <w:szCs w:val="22"/>
        </w:rPr>
        <w:t>s do I have to test in this pool to identify the good one.</w:t>
      </w:r>
    </w:p>
    <w:p w14:paraId="6FFCE71D" w14:textId="4DD38534" w:rsidR="00686352" w:rsidRPr="00686352" w:rsidRDefault="00686352" w:rsidP="00896336">
      <w:pPr>
        <w:spacing w:after="0"/>
        <w:rPr>
          <w:b/>
          <w:bCs/>
          <w:color w:val="C00000"/>
          <w:sz w:val="28"/>
          <w:szCs w:val="28"/>
        </w:rPr>
      </w:pPr>
      <w:r w:rsidRPr="00686352">
        <w:rPr>
          <w:b/>
          <w:bCs/>
          <w:color w:val="C00000"/>
          <w:sz w:val="28"/>
          <w:szCs w:val="28"/>
        </w:rPr>
        <w:t>Since:</w:t>
      </w:r>
    </w:p>
    <w:p w14:paraId="72ECF578" w14:textId="4325480C" w:rsidR="00686352" w:rsidRDefault="00253DFA" w:rsidP="00686352">
      <w:pPr>
        <w:pStyle w:val="ListParagraph"/>
        <w:numPr>
          <w:ilvl w:val="0"/>
          <w:numId w:val="1"/>
        </w:numPr>
        <w:spacing w:after="0"/>
      </w:pPr>
      <w:r w:rsidRPr="00253DFA">
        <w:t>The data distribution is highly imbalanced.</w:t>
      </w:r>
    </w:p>
    <w:p w14:paraId="590C02E7" w14:textId="15FC5E43" w:rsidR="00686352" w:rsidRDefault="00C562B7" w:rsidP="00686352">
      <w:pPr>
        <w:pStyle w:val="ListParagraph"/>
        <w:numPr>
          <w:ilvl w:val="0"/>
          <w:numId w:val="1"/>
        </w:numPr>
        <w:spacing w:after="0"/>
      </w:pPr>
      <w:r w:rsidRPr="00686352">
        <w:rPr>
          <w:b/>
          <w:bCs/>
        </w:rPr>
        <w:t>Accuracy</w:t>
      </w:r>
      <w:r>
        <w:t xml:space="preserve"> matrix is less informative</w:t>
      </w:r>
      <w:r w:rsidR="00686352">
        <w:t xml:space="preserve">, </w:t>
      </w:r>
      <w:r w:rsidR="00686352" w:rsidRPr="00686352">
        <w:t xml:space="preserve">misleading, especially in </w:t>
      </w:r>
      <w:r w:rsidR="00686352">
        <w:t xml:space="preserve">such </w:t>
      </w:r>
      <w:r w:rsidR="00686352" w:rsidRPr="00686352">
        <w:t>imbalanced datasets</w:t>
      </w:r>
      <w:r w:rsidR="00686352">
        <w:t xml:space="preserve">, while </w:t>
      </w:r>
      <w:r w:rsidR="00686352" w:rsidRPr="00686352">
        <w:rPr>
          <w:b/>
          <w:bCs/>
        </w:rPr>
        <w:t>Precision</w:t>
      </w:r>
      <w:r w:rsidR="00686352">
        <w:rPr>
          <w:b/>
          <w:bCs/>
        </w:rPr>
        <w:t xml:space="preserve"> </w:t>
      </w:r>
      <w:r w:rsidR="00686352" w:rsidRPr="00686352">
        <w:t>focuses on reducing false positives</w:t>
      </w:r>
      <w:r w:rsidR="00686352">
        <w:t>.</w:t>
      </w:r>
    </w:p>
    <w:p w14:paraId="7DC3CCAC" w14:textId="3B728096" w:rsidR="00896336" w:rsidRPr="00896336" w:rsidRDefault="00686352" w:rsidP="00896336">
      <w:pPr>
        <w:pStyle w:val="ListParagraph"/>
        <w:numPr>
          <w:ilvl w:val="0"/>
          <w:numId w:val="1"/>
        </w:numPr>
        <w:spacing w:after="0"/>
      </w:pPr>
      <w:r>
        <w:rPr>
          <w:b/>
          <w:bCs/>
        </w:rPr>
        <w:t xml:space="preserve">Our focus is </w:t>
      </w:r>
      <w:r w:rsidRPr="00686352">
        <w:rPr>
          <w:b/>
          <w:bCs/>
        </w:rPr>
        <w:t>(Calibration + False Negatives)</w:t>
      </w:r>
    </w:p>
    <w:p w14:paraId="25EC5329" w14:textId="148C2FAF" w:rsidR="00896336" w:rsidRPr="00686352" w:rsidRDefault="00896336" w:rsidP="00896336">
      <w:pPr>
        <w:pStyle w:val="ListParagraph"/>
        <w:spacing w:after="0"/>
      </w:pPr>
    </w:p>
    <w:p w14:paraId="52AB2F19" w14:textId="69B0802E" w:rsidR="00686352" w:rsidRDefault="00686352" w:rsidP="00686352">
      <w:pPr>
        <w:spacing w:after="0"/>
      </w:pPr>
      <w:r>
        <w:t>We decided to choose:</w:t>
      </w:r>
    </w:p>
    <w:p w14:paraId="53188836" w14:textId="77777777" w:rsidR="00C562B7" w:rsidRPr="00C562B7" w:rsidRDefault="00C562B7" w:rsidP="00C562B7">
      <w:pPr>
        <w:spacing w:after="0"/>
        <w:ind w:left="360"/>
      </w:pPr>
      <w:r w:rsidRPr="00C562B7">
        <w:rPr>
          <w:b/>
          <w:bCs/>
        </w:rPr>
        <w:t>Critical Metrics</w:t>
      </w:r>
      <w:r w:rsidRPr="00C562B7">
        <w:t>:</w:t>
      </w:r>
    </w:p>
    <w:p w14:paraId="088974B2" w14:textId="77777777" w:rsidR="00C562B7" w:rsidRPr="00C562B7" w:rsidRDefault="00C562B7" w:rsidP="00C562B7">
      <w:pPr>
        <w:numPr>
          <w:ilvl w:val="0"/>
          <w:numId w:val="2"/>
        </w:numPr>
        <w:spacing w:after="0"/>
      </w:pPr>
      <w:r w:rsidRPr="00C562B7">
        <w:rPr>
          <w:b/>
          <w:bCs/>
        </w:rPr>
        <w:t>Recall</w:t>
      </w:r>
      <w:r w:rsidRPr="00C562B7">
        <w:t>:</w:t>
      </w:r>
    </w:p>
    <w:p w14:paraId="6F32C0FF" w14:textId="7F7E390E" w:rsidR="00896336" w:rsidRDefault="00896336" w:rsidP="00896336">
      <w:pPr>
        <w:numPr>
          <w:ilvl w:val="1"/>
          <w:numId w:val="2"/>
        </w:numPr>
        <w:spacing w:after="0"/>
      </w:pPr>
      <w:proofErr w:type="gramStart"/>
      <w:r w:rsidRPr="00896336">
        <w:t>Recall</w:t>
      </w:r>
      <w:proofErr w:type="gramEnd"/>
      <w:r w:rsidRPr="00896336">
        <w:t xml:space="preserve"> measures how well the model identifies all relevant positive </w:t>
      </w:r>
      <w:proofErr w:type="gramStart"/>
      <w:r w:rsidRPr="00896336">
        <w:t>cases</w:t>
      </w:r>
      <w:r w:rsidRPr="00C562B7">
        <w:t xml:space="preserve"> </w:t>
      </w:r>
      <w:r>
        <w:t>,</w:t>
      </w:r>
      <w:proofErr w:type="gramEnd"/>
      <w:r>
        <w:t xml:space="preserve"> </w:t>
      </w:r>
      <w:r w:rsidRPr="00896336">
        <w:t>reducing false negatives</w:t>
      </w:r>
      <w:r w:rsidRPr="00C562B7">
        <w:t xml:space="preserve"> </w:t>
      </w:r>
      <w:r w:rsidR="00C562B7" w:rsidRPr="00C562B7">
        <w:t>(e.g., failing to identify a well-performing model) are critical</w:t>
      </w:r>
      <w:r>
        <w:t>, e</w:t>
      </w:r>
      <w:r w:rsidRPr="00896336">
        <w:t>nsuri</w:t>
      </w:r>
      <w:r>
        <w:t>ng</w:t>
      </w:r>
      <w:r w:rsidRPr="00896336">
        <w:t xml:space="preserve"> that the model identifies the optimal regression model in each dataset.</w:t>
      </w:r>
    </w:p>
    <w:p w14:paraId="10127D3F" w14:textId="77777777" w:rsidR="000759EB" w:rsidRDefault="000759EB" w:rsidP="000759EB">
      <w:pPr>
        <w:spacing w:after="0"/>
        <w:ind w:left="1440"/>
      </w:pPr>
    </w:p>
    <w:p w14:paraId="3E2549DC" w14:textId="5E2FEA0C" w:rsidR="00C562B7" w:rsidRPr="00C562B7" w:rsidRDefault="00C562B7" w:rsidP="00C562B7">
      <w:pPr>
        <w:numPr>
          <w:ilvl w:val="0"/>
          <w:numId w:val="2"/>
        </w:numPr>
        <w:spacing w:after="0"/>
      </w:pPr>
      <w:r w:rsidRPr="00C562B7">
        <w:rPr>
          <w:b/>
          <w:bCs/>
        </w:rPr>
        <w:t>F1-Score</w:t>
      </w:r>
      <w:r w:rsidRPr="00C562B7">
        <w:t>:</w:t>
      </w:r>
    </w:p>
    <w:p w14:paraId="472F2B55" w14:textId="77777777" w:rsidR="00896336" w:rsidRDefault="00C562B7" w:rsidP="00896336">
      <w:pPr>
        <w:numPr>
          <w:ilvl w:val="1"/>
          <w:numId w:val="2"/>
        </w:numPr>
        <w:spacing w:after="0"/>
      </w:pPr>
      <w:r w:rsidRPr="00C562B7">
        <w:t>A balanced metric that combines precision and recall, especially useful in imbalanced datasets.</w:t>
      </w:r>
    </w:p>
    <w:p w14:paraId="40A103D7" w14:textId="39FE6303" w:rsidR="00896336" w:rsidRPr="00896336" w:rsidRDefault="00896336" w:rsidP="00896336">
      <w:pPr>
        <w:spacing w:after="0"/>
      </w:pPr>
    </w:p>
    <w:p w14:paraId="03564626" w14:textId="2281FA92" w:rsidR="009C22B6" w:rsidRPr="00896336" w:rsidRDefault="00896336" w:rsidP="009C22B6">
      <w:pPr>
        <w:numPr>
          <w:ilvl w:val="0"/>
          <w:numId w:val="5"/>
        </w:numPr>
        <w:spacing w:after="0"/>
      </w:pPr>
      <w:r w:rsidRPr="00896336">
        <w:rPr>
          <w:b/>
          <w:bCs/>
        </w:rPr>
        <w:t>Balanced Accuracy</w:t>
      </w:r>
      <w:r>
        <w:rPr>
          <w:b/>
          <w:bCs/>
        </w:rPr>
        <w:t>:</w:t>
      </w:r>
      <w:r w:rsidRPr="00896336">
        <w:t xml:space="preserve"> Balances recall across all classes, ensuring that minority classes aren't neglected</w:t>
      </w:r>
      <w:r w:rsidR="000759EB">
        <w:rPr>
          <w:rFonts w:hint="cs"/>
          <w:rtl/>
        </w:rPr>
        <w:t xml:space="preserve"> </w:t>
      </w:r>
      <w:r w:rsidR="000759EB">
        <w:t xml:space="preserve">and </w:t>
      </w:r>
      <w:r w:rsidR="000759EB" w:rsidRPr="000759EB">
        <w:t>equally weighted</w:t>
      </w:r>
      <w:r>
        <w:t>, that h</w:t>
      </w:r>
      <w:r w:rsidRPr="00896336">
        <w:t>elps address</w:t>
      </w:r>
      <w:r>
        <w:t>ing</w:t>
      </w:r>
      <w:r w:rsidRPr="00896336">
        <w:t xml:space="preserve"> false negatives in underrepresented classes while providing a fair</w:t>
      </w:r>
      <w:r w:rsidR="000759EB">
        <w:t>,</w:t>
      </w:r>
      <w:r w:rsidR="000759EB" w:rsidRPr="000759EB">
        <w:t xml:space="preserve"> balanced view of performance across classes</w:t>
      </w:r>
    </w:p>
    <w:p w14:paraId="0C98BE2B" w14:textId="7744FE9E" w:rsidR="000759EB" w:rsidRPr="009C22B6" w:rsidRDefault="000759EB" w:rsidP="009C22B6">
      <w:pPr>
        <w:pStyle w:val="ListParagraph"/>
        <w:numPr>
          <w:ilvl w:val="0"/>
          <w:numId w:val="5"/>
        </w:numPr>
        <w:spacing w:before="100" w:beforeAutospacing="1" w:after="0" w:line="240" w:lineRule="auto"/>
        <w:rPr>
          <w:rFonts w:eastAsia="Times New Roman" w:cs="Times New Roman"/>
          <w:b/>
          <w:bCs/>
          <w:kern w:val="0"/>
          <w14:ligatures w14:val="none"/>
        </w:rPr>
      </w:pPr>
      <w:r w:rsidRPr="009C22B6">
        <w:rPr>
          <w:rFonts w:eastAsia="Times New Roman" w:cs="Times New Roman"/>
          <w:b/>
          <w:bCs/>
          <w:kern w:val="0"/>
          <w14:ligatures w14:val="none"/>
        </w:rPr>
        <w:t>Expected Calibration Error (ECE)</w:t>
      </w:r>
    </w:p>
    <w:p w14:paraId="3DE90B05" w14:textId="5C9EF623" w:rsidR="000759EB" w:rsidRDefault="000759EB" w:rsidP="000759EB">
      <w:pPr>
        <w:numPr>
          <w:ilvl w:val="1"/>
          <w:numId w:val="5"/>
        </w:numPr>
        <w:spacing w:after="0"/>
      </w:pPr>
      <w:r>
        <w:t>F</w:t>
      </w:r>
      <w:r w:rsidRPr="000759EB">
        <w:t>or understanding calibration at the class level</w:t>
      </w:r>
    </w:p>
    <w:p w14:paraId="009E9DAC" w14:textId="77777777" w:rsidR="007950AD" w:rsidRDefault="007950AD" w:rsidP="007950AD">
      <w:pPr>
        <w:spacing w:after="0"/>
      </w:pPr>
    </w:p>
    <w:p w14:paraId="0AC62038" w14:textId="77777777" w:rsidR="00263565" w:rsidRDefault="00263565" w:rsidP="00023B48">
      <w:pPr>
        <w:spacing w:after="0"/>
        <w:rPr>
          <w:b/>
          <w:bCs/>
          <w:color w:val="0E2841" w:themeColor="text2"/>
          <w:sz w:val="36"/>
          <w:szCs w:val="36"/>
        </w:rPr>
      </w:pPr>
    </w:p>
    <w:p w14:paraId="2F9117E6" w14:textId="77777777" w:rsidR="00263565" w:rsidRDefault="00263565" w:rsidP="00023B48">
      <w:pPr>
        <w:spacing w:after="0"/>
        <w:rPr>
          <w:b/>
          <w:bCs/>
          <w:color w:val="0E2841" w:themeColor="text2"/>
          <w:sz w:val="36"/>
          <w:szCs w:val="36"/>
        </w:rPr>
      </w:pPr>
    </w:p>
    <w:p w14:paraId="2207670E" w14:textId="77777777" w:rsidR="00263565" w:rsidRDefault="00263565" w:rsidP="00023B48">
      <w:pPr>
        <w:spacing w:after="0"/>
        <w:rPr>
          <w:b/>
          <w:bCs/>
          <w:color w:val="0E2841" w:themeColor="text2"/>
          <w:sz w:val="36"/>
          <w:szCs w:val="36"/>
        </w:rPr>
      </w:pPr>
    </w:p>
    <w:p w14:paraId="2B20CFEA" w14:textId="77777777" w:rsidR="00263565" w:rsidRDefault="00263565" w:rsidP="00023B48">
      <w:pPr>
        <w:spacing w:after="0"/>
        <w:rPr>
          <w:b/>
          <w:bCs/>
          <w:color w:val="0E2841" w:themeColor="text2"/>
          <w:sz w:val="36"/>
          <w:szCs w:val="36"/>
        </w:rPr>
      </w:pPr>
    </w:p>
    <w:p w14:paraId="1DCD2C2E" w14:textId="77777777" w:rsidR="00263565" w:rsidRDefault="00263565" w:rsidP="00023B48">
      <w:pPr>
        <w:spacing w:after="0"/>
        <w:rPr>
          <w:b/>
          <w:bCs/>
          <w:color w:val="0E2841" w:themeColor="text2"/>
          <w:sz w:val="36"/>
          <w:szCs w:val="36"/>
        </w:rPr>
      </w:pPr>
    </w:p>
    <w:p w14:paraId="104CA4F8" w14:textId="77777777" w:rsidR="00263565" w:rsidRDefault="00263565" w:rsidP="00023B48">
      <w:pPr>
        <w:spacing w:after="0"/>
        <w:rPr>
          <w:b/>
          <w:bCs/>
          <w:color w:val="0E2841" w:themeColor="text2"/>
          <w:sz w:val="36"/>
          <w:szCs w:val="36"/>
        </w:rPr>
      </w:pPr>
    </w:p>
    <w:p w14:paraId="23EC5612" w14:textId="77777777" w:rsidR="00263565" w:rsidRDefault="00263565" w:rsidP="00023B48">
      <w:pPr>
        <w:spacing w:after="0"/>
        <w:rPr>
          <w:b/>
          <w:bCs/>
          <w:color w:val="0E2841" w:themeColor="text2"/>
          <w:sz w:val="36"/>
          <w:szCs w:val="36"/>
        </w:rPr>
      </w:pPr>
    </w:p>
    <w:p w14:paraId="345495B3" w14:textId="676189B2" w:rsidR="00023B48" w:rsidRDefault="007950AD" w:rsidP="00023B48">
      <w:pPr>
        <w:spacing w:after="0"/>
        <w:rPr>
          <w:b/>
          <w:bCs/>
          <w:color w:val="0E2841" w:themeColor="text2"/>
          <w:sz w:val="36"/>
          <w:szCs w:val="36"/>
        </w:rPr>
      </w:pPr>
      <w:r w:rsidRPr="007950AD">
        <w:rPr>
          <w:b/>
          <w:bCs/>
          <w:color w:val="0E2841" w:themeColor="text2"/>
          <w:sz w:val="36"/>
          <w:szCs w:val="36"/>
        </w:rPr>
        <w:lastRenderedPageBreak/>
        <w:t>Performance Comparison</w:t>
      </w:r>
      <w:r w:rsidR="00B875F1">
        <w:rPr>
          <w:b/>
          <w:bCs/>
          <w:color w:val="0E2841" w:themeColor="text2"/>
          <w:sz w:val="36"/>
          <w:szCs w:val="36"/>
        </w:rPr>
        <w:t xml:space="preserve"> (Test data)</w:t>
      </w:r>
    </w:p>
    <w:tbl>
      <w:tblPr>
        <w:tblStyle w:val="TableGrid"/>
        <w:tblW w:w="0" w:type="auto"/>
        <w:jc w:val="center"/>
        <w:tblLook w:val="04A0" w:firstRow="1" w:lastRow="0" w:firstColumn="1" w:lastColumn="0" w:noHBand="0" w:noVBand="1"/>
      </w:tblPr>
      <w:tblGrid>
        <w:gridCol w:w="2107"/>
        <w:gridCol w:w="1822"/>
        <w:gridCol w:w="1822"/>
        <w:gridCol w:w="1807"/>
        <w:gridCol w:w="1792"/>
      </w:tblGrid>
      <w:tr w:rsidR="007950AD" w:rsidRPr="00681091" w14:paraId="3F2956F4" w14:textId="77777777" w:rsidTr="00681091">
        <w:trPr>
          <w:jc w:val="center"/>
        </w:trPr>
        <w:tc>
          <w:tcPr>
            <w:tcW w:w="2107" w:type="dxa"/>
          </w:tcPr>
          <w:p w14:paraId="3B70AA24" w14:textId="39E50237" w:rsidR="007950AD" w:rsidRPr="00681091" w:rsidRDefault="007950AD" w:rsidP="007950AD">
            <w:pPr>
              <w:jc w:val="center"/>
              <w:rPr>
                <w:b/>
                <w:bCs/>
                <w:color w:val="0E2841" w:themeColor="text2"/>
              </w:rPr>
            </w:pPr>
            <w:r w:rsidRPr="00681091">
              <w:rPr>
                <w:b/>
                <w:bCs/>
                <w:color w:val="000000" w:themeColor="text1"/>
              </w:rPr>
              <w:t xml:space="preserve">Data Team </w:t>
            </w:r>
            <w:r w:rsidR="00764912" w:rsidRPr="00681091">
              <w:rPr>
                <w:b/>
                <w:bCs/>
                <w:color w:val="000000" w:themeColor="text1"/>
              </w:rPr>
              <w:t>Member</w:t>
            </w:r>
          </w:p>
        </w:tc>
        <w:tc>
          <w:tcPr>
            <w:tcW w:w="1822" w:type="dxa"/>
          </w:tcPr>
          <w:p w14:paraId="6C3C057C" w14:textId="28ECE104" w:rsidR="007950AD" w:rsidRPr="00681091" w:rsidRDefault="007950AD" w:rsidP="007950AD">
            <w:pPr>
              <w:jc w:val="center"/>
              <w:rPr>
                <w:b/>
                <w:bCs/>
                <w:color w:val="000000" w:themeColor="text1"/>
              </w:rPr>
            </w:pPr>
            <w:r w:rsidRPr="00681091">
              <w:rPr>
                <w:b/>
                <w:bCs/>
                <w:color w:val="000000" w:themeColor="text1"/>
              </w:rPr>
              <w:t>Recall</w:t>
            </w:r>
            <w:r w:rsidR="00B875F1" w:rsidRPr="00681091">
              <w:rPr>
                <w:b/>
                <w:bCs/>
                <w:color w:val="000000" w:themeColor="text1"/>
              </w:rPr>
              <w:t xml:space="preserve"> (Weighted)</w:t>
            </w:r>
          </w:p>
        </w:tc>
        <w:tc>
          <w:tcPr>
            <w:tcW w:w="1822" w:type="dxa"/>
          </w:tcPr>
          <w:p w14:paraId="55AB6127" w14:textId="553F010E" w:rsidR="007950AD" w:rsidRPr="00681091" w:rsidRDefault="007950AD" w:rsidP="007950AD">
            <w:pPr>
              <w:jc w:val="center"/>
              <w:rPr>
                <w:b/>
                <w:bCs/>
                <w:color w:val="000000" w:themeColor="text1"/>
              </w:rPr>
            </w:pPr>
            <w:r w:rsidRPr="00681091">
              <w:rPr>
                <w:b/>
                <w:bCs/>
              </w:rPr>
              <w:t>F1-Score</w:t>
            </w:r>
            <w:r w:rsidR="00B875F1" w:rsidRPr="00681091">
              <w:rPr>
                <w:b/>
                <w:bCs/>
              </w:rPr>
              <w:t xml:space="preserve"> (Weighted)</w:t>
            </w:r>
          </w:p>
        </w:tc>
        <w:tc>
          <w:tcPr>
            <w:tcW w:w="1807" w:type="dxa"/>
          </w:tcPr>
          <w:p w14:paraId="2ABAFFCB" w14:textId="65E4DC21" w:rsidR="007950AD" w:rsidRPr="00681091" w:rsidRDefault="007950AD" w:rsidP="007950AD">
            <w:pPr>
              <w:jc w:val="center"/>
              <w:rPr>
                <w:b/>
                <w:bCs/>
              </w:rPr>
            </w:pPr>
            <w:r w:rsidRPr="00681091">
              <w:rPr>
                <w:b/>
                <w:bCs/>
              </w:rPr>
              <w:t>Balanced Accuracy</w:t>
            </w:r>
          </w:p>
        </w:tc>
        <w:tc>
          <w:tcPr>
            <w:tcW w:w="1792" w:type="dxa"/>
          </w:tcPr>
          <w:p w14:paraId="62F3D46D" w14:textId="47E5B602" w:rsidR="007950AD" w:rsidRPr="00681091" w:rsidRDefault="00764912" w:rsidP="007950AD">
            <w:pPr>
              <w:jc w:val="center"/>
              <w:rPr>
                <w:b/>
                <w:bCs/>
                <w:color w:val="0E2841" w:themeColor="text2"/>
              </w:rPr>
            </w:pPr>
            <w:r>
              <w:rPr>
                <w:rFonts w:eastAsia="Times New Roman" w:cs="Times New Roman"/>
                <w:b/>
                <w:bCs/>
                <w:kern w:val="0"/>
                <w14:ligatures w14:val="none"/>
              </w:rPr>
              <w:t xml:space="preserve">Total </w:t>
            </w:r>
            <w:r w:rsidR="007950AD" w:rsidRPr="00681091">
              <w:rPr>
                <w:rFonts w:eastAsia="Times New Roman" w:cs="Times New Roman"/>
                <w:b/>
                <w:bCs/>
                <w:kern w:val="0"/>
                <w14:ligatures w14:val="none"/>
              </w:rPr>
              <w:t>ECE</w:t>
            </w:r>
          </w:p>
        </w:tc>
      </w:tr>
      <w:tr w:rsidR="007950AD" w:rsidRPr="00681091" w14:paraId="2E3FEE66" w14:textId="77777777" w:rsidTr="00681091">
        <w:trPr>
          <w:jc w:val="center"/>
        </w:trPr>
        <w:tc>
          <w:tcPr>
            <w:tcW w:w="2107" w:type="dxa"/>
          </w:tcPr>
          <w:p w14:paraId="2FF9A40F" w14:textId="502DC210" w:rsidR="007950AD" w:rsidRPr="00681091" w:rsidRDefault="007950AD" w:rsidP="00B875F1">
            <w:pPr>
              <w:jc w:val="center"/>
            </w:pPr>
            <w:r w:rsidRPr="00681091">
              <w:t xml:space="preserve">Ali </w:t>
            </w:r>
            <w:r w:rsidR="00B875F1" w:rsidRPr="00681091">
              <w:t>Badawy</w:t>
            </w:r>
          </w:p>
        </w:tc>
        <w:tc>
          <w:tcPr>
            <w:tcW w:w="1822" w:type="dxa"/>
          </w:tcPr>
          <w:p w14:paraId="1717AFFD" w14:textId="3F55634F" w:rsidR="007950AD" w:rsidRPr="00681091" w:rsidRDefault="00B875F1" w:rsidP="00B875F1">
            <w:pPr>
              <w:jc w:val="center"/>
            </w:pPr>
            <w:r w:rsidRPr="00681091">
              <w:t>46%</w:t>
            </w:r>
          </w:p>
        </w:tc>
        <w:tc>
          <w:tcPr>
            <w:tcW w:w="1822" w:type="dxa"/>
          </w:tcPr>
          <w:p w14:paraId="02C73CE7" w14:textId="5AD213E6" w:rsidR="007950AD" w:rsidRPr="00681091" w:rsidRDefault="00B875F1" w:rsidP="00B875F1">
            <w:pPr>
              <w:jc w:val="center"/>
            </w:pPr>
            <w:r w:rsidRPr="00681091">
              <w:t>45%</w:t>
            </w:r>
          </w:p>
        </w:tc>
        <w:tc>
          <w:tcPr>
            <w:tcW w:w="1807" w:type="dxa"/>
          </w:tcPr>
          <w:p w14:paraId="3078220A" w14:textId="29D184E0" w:rsidR="007950AD" w:rsidRPr="00681091" w:rsidRDefault="00B875F1" w:rsidP="00681091">
            <w:pPr>
              <w:jc w:val="center"/>
            </w:pPr>
            <w:r w:rsidRPr="00681091">
              <w:t>27%</w:t>
            </w:r>
          </w:p>
        </w:tc>
        <w:tc>
          <w:tcPr>
            <w:tcW w:w="1792" w:type="dxa"/>
          </w:tcPr>
          <w:p w14:paraId="0BBEB55A" w14:textId="05795C79" w:rsidR="007950AD" w:rsidRPr="00DE005A" w:rsidRDefault="00DE005A" w:rsidP="00DE005A">
            <w:pPr>
              <w:jc w:val="center"/>
            </w:pPr>
            <w:r w:rsidRPr="00DE005A">
              <w:t>0.998</w:t>
            </w:r>
          </w:p>
        </w:tc>
      </w:tr>
      <w:tr w:rsidR="007950AD" w:rsidRPr="00681091" w14:paraId="35E18FD5" w14:textId="77777777" w:rsidTr="00681091">
        <w:trPr>
          <w:jc w:val="center"/>
        </w:trPr>
        <w:tc>
          <w:tcPr>
            <w:tcW w:w="2107" w:type="dxa"/>
          </w:tcPr>
          <w:p w14:paraId="65A99B70" w14:textId="2E198EDF" w:rsidR="007950AD" w:rsidRPr="00681091" w:rsidRDefault="00B875F1" w:rsidP="00681091">
            <w:pPr>
              <w:jc w:val="center"/>
            </w:pPr>
            <w:r w:rsidRPr="00681091">
              <w:t>Ali Sameh</w:t>
            </w:r>
          </w:p>
        </w:tc>
        <w:tc>
          <w:tcPr>
            <w:tcW w:w="1822" w:type="dxa"/>
          </w:tcPr>
          <w:p w14:paraId="36BD1678" w14:textId="1DF2B286" w:rsidR="007950AD" w:rsidRPr="006750B7" w:rsidRDefault="00B875F1" w:rsidP="006750B7">
            <w:pPr>
              <w:jc w:val="center"/>
              <w:rPr>
                <w:lang w:val="en-GB"/>
              </w:rPr>
            </w:pPr>
            <w:r w:rsidRPr="00681091">
              <w:rPr>
                <w:lang w:val="en-GB"/>
              </w:rPr>
              <w:t>30</w:t>
            </w:r>
            <w:r w:rsidR="006750B7">
              <w:rPr>
                <w:lang w:val="en-GB"/>
              </w:rPr>
              <w:t>%</w:t>
            </w:r>
          </w:p>
        </w:tc>
        <w:tc>
          <w:tcPr>
            <w:tcW w:w="1822" w:type="dxa"/>
          </w:tcPr>
          <w:p w14:paraId="0F13B9F6" w14:textId="02B78E8F" w:rsidR="007950AD" w:rsidRPr="006750B7" w:rsidRDefault="00B875F1" w:rsidP="006750B7">
            <w:pPr>
              <w:jc w:val="center"/>
              <w:rPr>
                <w:lang w:val="en-GB"/>
              </w:rPr>
            </w:pPr>
            <w:r w:rsidRPr="00681091">
              <w:rPr>
                <w:lang w:val="en-GB"/>
              </w:rPr>
              <w:t>29%</w:t>
            </w:r>
          </w:p>
        </w:tc>
        <w:tc>
          <w:tcPr>
            <w:tcW w:w="1807" w:type="dxa"/>
          </w:tcPr>
          <w:p w14:paraId="02D1C6F9" w14:textId="26F1D328" w:rsidR="007950AD" w:rsidRPr="00681091" w:rsidRDefault="00B875F1" w:rsidP="00681091">
            <w:pPr>
              <w:jc w:val="center"/>
            </w:pPr>
            <w:r w:rsidRPr="00681091">
              <w:t>16%</w:t>
            </w:r>
          </w:p>
        </w:tc>
        <w:tc>
          <w:tcPr>
            <w:tcW w:w="1792" w:type="dxa"/>
          </w:tcPr>
          <w:p w14:paraId="44CADF33" w14:textId="2CD2D5F4" w:rsidR="007950AD" w:rsidRPr="00681091" w:rsidRDefault="00B875F1" w:rsidP="00681091">
            <w:pPr>
              <w:jc w:val="center"/>
              <w:rPr>
                <w:lang w:val="en-GB"/>
              </w:rPr>
            </w:pPr>
            <w:r w:rsidRPr="00B875F1">
              <w:rPr>
                <w:lang w:val="en-GB"/>
              </w:rPr>
              <w:t>0.73</w:t>
            </w:r>
            <w:r w:rsidRPr="00681091">
              <w:rPr>
                <w:lang w:val="en-GB"/>
              </w:rPr>
              <w:t>9</w:t>
            </w:r>
          </w:p>
        </w:tc>
      </w:tr>
      <w:tr w:rsidR="007950AD" w:rsidRPr="00681091" w14:paraId="631224A9" w14:textId="77777777" w:rsidTr="00681091">
        <w:trPr>
          <w:jc w:val="center"/>
        </w:trPr>
        <w:tc>
          <w:tcPr>
            <w:tcW w:w="2107" w:type="dxa"/>
          </w:tcPr>
          <w:p w14:paraId="2957A2DD" w14:textId="1B36D092" w:rsidR="007950AD" w:rsidRPr="00681091" w:rsidRDefault="00552772" w:rsidP="00681091">
            <w:pPr>
              <w:jc w:val="center"/>
            </w:pPr>
            <w:r w:rsidRPr="00681091">
              <w:t>Hassaan Gamal</w:t>
            </w:r>
          </w:p>
        </w:tc>
        <w:tc>
          <w:tcPr>
            <w:tcW w:w="1822" w:type="dxa"/>
          </w:tcPr>
          <w:p w14:paraId="220FD2E0" w14:textId="3CA33B73" w:rsidR="007950AD" w:rsidRPr="00681091" w:rsidRDefault="00552772" w:rsidP="00681091">
            <w:pPr>
              <w:jc w:val="center"/>
            </w:pPr>
            <w:r w:rsidRPr="00112AF6">
              <w:rPr>
                <w:highlight w:val="yellow"/>
              </w:rPr>
              <w:t>61%</w:t>
            </w:r>
          </w:p>
        </w:tc>
        <w:tc>
          <w:tcPr>
            <w:tcW w:w="1822" w:type="dxa"/>
          </w:tcPr>
          <w:p w14:paraId="5419A601" w14:textId="32936EC1" w:rsidR="007950AD" w:rsidRPr="00681091" w:rsidRDefault="00552772" w:rsidP="00681091">
            <w:pPr>
              <w:jc w:val="center"/>
            </w:pPr>
            <w:r w:rsidRPr="00112AF6">
              <w:rPr>
                <w:highlight w:val="yellow"/>
              </w:rPr>
              <w:t>58%</w:t>
            </w:r>
          </w:p>
        </w:tc>
        <w:tc>
          <w:tcPr>
            <w:tcW w:w="1807" w:type="dxa"/>
          </w:tcPr>
          <w:p w14:paraId="77024AE7" w14:textId="03FB253B" w:rsidR="007950AD" w:rsidRPr="00681091" w:rsidRDefault="00552772" w:rsidP="00681091">
            <w:pPr>
              <w:jc w:val="center"/>
            </w:pPr>
            <w:r w:rsidRPr="00112AF6">
              <w:rPr>
                <w:highlight w:val="yellow"/>
              </w:rPr>
              <w:t>41%</w:t>
            </w:r>
          </w:p>
        </w:tc>
        <w:tc>
          <w:tcPr>
            <w:tcW w:w="1792" w:type="dxa"/>
          </w:tcPr>
          <w:p w14:paraId="2E007841" w14:textId="51C12B02" w:rsidR="007950AD" w:rsidRPr="00681091" w:rsidRDefault="00552772" w:rsidP="00681091">
            <w:pPr>
              <w:jc w:val="center"/>
            </w:pPr>
            <w:r w:rsidRPr="00681091">
              <w:t>0.607</w:t>
            </w:r>
          </w:p>
        </w:tc>
      </w:tr>
      <w:tr w:rsidR="007950AD" w:rsidRPr="00681091" w14:paraId="7ABFD454" w14:textId="77777777" w:rsidTr="00681091">
        <w:trPr>
          <w:jc w:val="center"/>
        </w:trPr>
        <w:tc>
          <w:tcPr>
            <w:tcW w:w="2107" w:type="dxa"/>
          </w:tcPr>
          <w:p w14:paraId="4A15596F" w14:textId="25B60FE1" w:rsidR="007950AD" w:rsidRPr="00681091" w:rsidRDefault="00552772" w:rsidP="00681091">
            <w:pPr>
              <w:jc w:val="center"/>
            </w:pPr>
            <w:r w:rsidRPr="00681091">
              <w:t xml:space="preserve">Mariam </w:t>
            </w:r>
            <w:proofErr w:type="spellStart"/>
            <w:r w:rsidRPr="00681091">
              <w:t>Seedawy</w:t>
            </w:r>
            <w:proofErr w:type="spellEnd"/>
          </w:p>
        </w:tc>
        <w:tc>
          <w:tcPr>
            <w:tcW w:w="1822" w:type="dxa"/>
          </w:tcPr>
          <w:p w14:paraId="3014E2B3" w14:textId="1A08B9E8" w:rsidR="007950AD" w:rsidRPr="00681091" w:rsidRDefault="00552772" w:rsidP="00681091">
            <w:pPr>
              <w:jc w:val="center"/>
            </w:pPr>
            <w:r w:rsidRPr="00681091">
              <w:t>6%</w:t>
            </w:r>
          </w:p>
        </w:tc>
        <w:tc>
          <w:tcPr>
            <w:tcW w:w="1822" w:type="dxa"/>
          </w:tcPr>
          <w:p w14:paraId="2C49ABAB" w14:textId="02F7D0C7" w:rsidR="007950AD" w:rsidRPr="00681091" w:rsidRDefault="00552772" w:rsidP="00681091">
            <w:pPr>
              <w:jc w:val="center"/>
            </w:pPr>
            <w:r w:rsidRPr="00681091">
              <w:t>4%</w:t>
            </w:r>
          </w:p>
        </w:tc>
        <w:tc>
          <w:tcPr>
            <w:tcW w:w="1807" w:type="dxa"/>
          </w:tcPr>
          <w:p w14:paraId="214B9345" w14:textId="70D874C8" w:rsidR="007950AD" w:rsidRPr="00681091" w:rsidRDefault="00552772" w:rsidP="00681091">
            <w:pPr>
              <w:jc w:val="center"/>
            </w:pPr>
            <w:r w:rsidRPr="00681091">
              <w:t>22%</w:t>
            </w:r>
          </w:p>
        </w:tc>
        <w:tc>
          <w:tcPr>
            <w:tcW w:w="1792" w:type="dxa"/>
          </w:tcPr>
          <w:p w14:paraId="6B5D70DE" w14:textId="14F67FEA" w:rsidR="007950AD" w:rsidRPr="00681091" w:rsidRDefault="00DE005A" w:rsidP="00DE005A">
            <w:pPr>
              <w:jc w:val="center"/>
            </w:pPr>
            <w:r w:rsidRPr="00DE005A">
              <w:t>0.84</w:t>
            </w:r>
            <w:r>
              <w:t>3</w:t>
            </w:r>
          </w:p>
        </w:tc>
      </w:tr>
      <w:tr w:rsidR="007950AD" w:rsidRPr="00681091" w14:paraId="329E68C7" w14:textId="77777777" w:rsidTr="00681091">
        <w:trPr>
          <w:jc w:val="center"/>
        </w:trPr>
        <w:tc>
          <w:tcPr>
            <w:tcW w:w="2107" w:type="dxa"/>
          </w:tcPr>
          <w:p w14:paraId="2C419912" w14:textId="0846A3E6" w:rsidR="007950AD" w:rsidRPr="00681091" w:rsidRDefault="00012842" w:rsidP="00681091">
            <w:pPr>
              <w:jc w:val="center"/>
            </w:pPr>
            <w:r w:rsidRPr="00681091">
              <w:t>Mohamed Ezzat</w:t>
            </w:r>
          </w:p>
        </w:tc>
        <w:tc>
          <w:tcPr>
            <w:tcW w:w="1822" w:type="dxa"/>
          </w:tcPr>
          <w:p w14:paraId="6B9A196F" w14:textId="1A8E6055" w:rsidR="007950AD" w:rsidRPr="00681091" w:rsidRDefault="00012842" w:rsidP="00681091">
            <w:pPr>
              <w:jc w:val="center"/>
            </w:pPr>
            <w:r w:rsidRPr="00681091">
              <w:t>55%</w:t>
            </w:r>
          </w:p>
        </w:tc>
        <w:tc>
          <w:tcPr>
            <w:tcW w:w="1822" w:type="dxa"/>
          </w:tcPr>
          <w:p w14:paraId="11CEA59F" w14:textId="54F27626" w:rsidR="007950AD" w:rsidRPr="00681091" w:rsidRDefault="00012842" w:rsidP="00681091">
            <w:pPr>
              <w:jc w:val="center"/>
            </w:pPr>
            <w:r w:rsidRPr="00681091">
              <w:t>53%</w:t>
            </w:r>
          </w:p>
        </w:tc>
        <w:tc>
          <w:tcPr>
            <w:tcW w:w="1807" w:type="dxa"/>
          </w:tcPr>
          <w:p w14:paraId="3FB486A0" w14:textId="68FE0983" w:rsidR="007950AD" w:rsidRPr="00681091" w:rsidRDefault="00012842" w:rsidP="00681091">
            <w:pPr>
              <w:jc w:val="center"/>
            </w:pPr>
            <w:r w:rsidRPr="00681091">
              <w:t>31%</w:t>
            </w:r>
          </w:p>
        </w:tc>
        <w:tc>
          <w:tcPr>
            <w:tcW w:w="1792" w:type="dxa"/>
          </w:tcPr>
          <w:p w14:paraId="0B9D7501" w14:textId="4688D19E" w:rsidR="007950AD" w:rsidRPr="00681091" w:rsidRDefault="0093648F" w:rsidP="0093648F">
            <w:pPr>
              <w:jc w:val="center"/>
            </w:pPr>
            <w:r w:rsidRPr="0093648F">
              <w:t>0.74</w:t>
            </w:r>
            <w:r>
              <w:t>4</w:t>
            </w:r>
          </w:p>
        </w:tc>
      </w:tr>
      <w:tr w:rsidR="00681091" w:rsidRPr="00681091" w14:paraId="5740C91A" w14:textId="77777777" w:rsidTr="00681091">
        <w:trPr>
          <w:jc w:val="center"/>
        </w:trPr>
        <w:tc>
          <w:tcPr>
            <w:tcW w:w="2107" w:type="dxa"/>
          </w:tcPr>
          <w:p w14:paraId="0820C77C" w14:textId="76F69627" w:rsidR="00681091" w:rsidRPr="00681091" w:rsidRDefault="00681091" w:rsidP="00681091">
            <w:pPr>
              <w:jc w:val="center"/>
            </w:pPr>
            <w:r w:rsidRPr="00681091">
              <w:t xml:space="preserve">Rana </w:t>
            </w:r>
            <w:proofErr w:type="spellStart"/>
            <w:r w:rsidRPr="00681091">
              <w:t>Hossny</w:t>
            </w:r>
            <w:proofErr w:type="spellEnd"/>
          </w:p>
        </w:tc>
        <w:tc>
          <w:tcPr>
            <w:tcW w:w="1822" w:type="dxa"/>
          </w:tcPr>
          <w:p w14:paraId="6C91891C" w14:textId="0C8454C2" w:rsidR="00681091" w:rsidRPr="00681091" w:rsidRDefault="00681091" w:rsidP="00681091">
            <w:pPr>
              <w:jc w:val="center"/>
            </w:pPr>
            <w:r w:rsidRPr="00681091">
              <w:t>59%</w:t>
            </w:r>
          </w:p>
        </w:tc>
        <w:tc>
          <w:tcPr>
            <w:tcW w:w="1822" w:type="dxa"/>
          </w:tcPr>
          <w:p w14:paraId="2645D653" w14:textId="301E21FA" w:rsidR="00681091" w:rsidRPr="00681091" w:rsidRDefault="00681091" w:rsidP="00681091">
            <w:pPr>
              <w:jc w:val="center"/>
            </w:pPr>
            <w:r w:rsidRPr="00112AF6">
              <w:rPr>
                <w:highlight w:val="yellow"/>
              </w:rPr>
              <w:t>58%</w:t>
            </w:r>
          </w:p>
        </w:tc>
        <w:tc>
          <w:tcPr>
            <w:tcW w:w="1807" w:type="dxa"/>
          </w:tcPr>
          <w:p w14:paraId="603BECB7" w14:textId="767E8118" w:rsidR="00681091" w:rsidRPr="00681091" w:rsidRDefault="00681091" w:rsidP="00681091">
            <w:pPr>
              <w:jc w:val="center"/>
            </w:pPr>
            <w:r w:rsidRPr="00681091">
              <w:t>36%</w:t>
            </w:r>
          </w:p>
        </w:tc>
        <w:tc>
          <w:tcPr>
            <w:tcW w:w="1792" w:type="dxa"/>
          </w:tcPr>
          <w:p w14:paraId="75F51C04" w14:textId="3D1D7247" w:rsidR="00681091" w:rsidRPr="00681091" w:rsidRDefault="0093648F" w:rsidP="0093648F">
            <w:pPr>
              <w:jc w:val="center"/>
            </w:pPr>
            <w:r w:rsidRPr="0093648F">
              <w:t>0.76</w:t>
            </w:r>
            <w:r>
              <w:t>4</w:t>
            </w:r>
          </w:p>
        </w:tc>
      </w:tr>
      <w:tr w:rsidR="007950AD" w:rsidRPr="00681091" w14:paraId="78503067" w14:textId="77777777" w:rsidTr="00681091">
        <w:trPr>
          <w:jc w:val="center"/>
        </w:trPr>
        <w:tc>
          <w:tcPr>
            <w:tcW w:w="2107" w:type="dxa"/>
          </w:tcPr>
          <w:p w14:paraId="022663BA" w14:textId="2223114F" w:rsidR="007950AD" w:rsidRPr="00681091" w:rsidRDefault="006B77E5" w:rsidP="00681091">
            <w:pPr>
              <w:jc w:val="center"/>
            </w:pPr>
            <w:r w:rsidRPr="00681091">
              <w:t>Yara Mahfouz</w:t>
            </w:r>
          </w:p>
        </w:tc>
        <w:tc>
          <w:tcPr>
            <w:tcW w:w="1822" w:type="dxa"/>
          </w:tcPr>
          <w:p w14:paraId="15CC8A59" w14:textId="25A3DCCC" w:rsidR="007950AD" w:rsidRPr="00681091" w:rsidRDefault="006B77E5" w:rsidP="00681091">
            <w:pPr>
              <w:jc w:val="center"/>
            </w:pPr>
            <w:r w:rsidRPr="00112AF6">
              <w:rPr>
                <w:highlight w:val="yellow"/>
              </w:rPr>
              <w:t>61%</w:t>
            </w:r>
          </w:p>
        </w:tc>
        <w:tc>
          <w:tcPr>
            <w:tcW w:w="1822" w:type="dxa"/>
          </w:tcPr>
          <w:p w14:paraId="62E43F84" w14:textId="6860B747" w:rsidR="007950AD" w:rsidRPr="00681091" w:rsidRDefault="006B77E5" w:rsidP="00681091">
            <w:pPr>
              <w:jc w:val="center"/>
            </w:pPr>
            <w:r w:rsidRPr="00681091">
              <w:t>56%</w:t>
            </w:r>
          </w:p>
        </w:tc>
        <w:tc>
          <w:tcPr>
            <w:tcW w:w="1807" w:type="dxa"/>
          </w:tcPr>
          <w:p w14:paraId="69658ADC" w14:textId="4C55ED27" w:rsidR="007950AD" w:rsidRPr="00681091" w:rsidRDefault="006B77E5" w:rsidP="00681091">
            <w:pPr>
              <w:jc w:val="center"/>
            </w:pPr>
            <w:r w:rsidRPr="00681091">
              <w:t>38%</w:t>
            </w:r>
          </w:p>
        </w:tc>
        <w:tc>
          <w:tcPr>
            <w:tcW w:w="1792" w:type="dxa"/>
          </w:tcPr>
          <w:p w14:paraId="778D06F1" w14:textId="2D784C57" w:rsidR="007950AD" w:rsidRPr="00681091" w:rsidRDefault="006B77E5" w:rsidP="00681091">
            <w:pPr>
              <w:jc w:val="center"/>
            </w:pPr>
            <w:r w:rsidRPr="00681091">
              <w:t>0.614</w:t>
            </w:r>
          </w:p>
        </w:tc>
      </w:tr>
      <w:tr w:rsidR="007950AD" w:rsidRPr="00681091" w14:paraId="6B53A2E5" w14:textId="77777777" w:rsidTr="00681091">
        <w:trPr>
          <w:trHeight w:val="58"/>
          <w:jc w:val="center"/>
        </w:trPr>
        <w:tc>
          <w:tcPr>
            <w:tcW w:w="2107" w:type="dxa"/>
          </w:tcPr>
          <w:p w14:paraId="375DCC24" w14:textId="3CE44640" w:rsidR="007950AD" w:rsidRPr="00681091" w:rsidRDefault="00712249" w:rsidP="00681091">
            <w:pPr>
              <w:jc w:val="center"/>
            </w:pPr>
            <w:r w:rsidRPr="00681091">
              <w:t xml:space="preserve">Ziad </w:t>
            </w:r>
            <w:proofErr w:type="spellStart"/>
            <w:r w:rsidRPr="00681091">
              <w:t>Abdlhamed</w:t>
            </w:r>
            <w:proofErr w:type="spellEnd"/>
          </w:p>
        </w:tc>
        <w:tc>
          <w:tcPr>
            <w:tcW w:w="1822" w:type="dxa"/>
          </w:tcPr>
          <w:p w14:paraId="246D4A23" w14:textId="0D11D75B" w:rsidR="007950AD" w:rsidRPr="00681091" w:rsidRDefault="00712249" w:rsidP="00681091">
            <w:pPr>
              <w:jc w:val="center"/>
            </w:pPr>
            <w:r w:rsidRPr="00681091">
              <w:t>23%</w:t>
            </w:r>
          </w:p>
        </w:tc>
        <w:tc>
          <w:tcPr>
            <w:tcW w:w="1822" w:type="dxa"/>
          </w:tcPr>
          <w:p w14:paraId="0FC1D804" w14:textId="233A4181" w:rsidR="007950AD" w:rsidRPr="00681091" w:rsidRDefault="00712249" w:rsidP="00681091">
            <w:pPr>
              <w:jc w:val="center"/>
            </w:pPr>
            <w:r w:rsidRPr="00681091">
              <w:t>17%</w:t>
            </w:r>
          </w:p>
        </w:tc>
        <w:tc>
          <w:tcPr>
            <w:tcW w:w="1807" w:type="dxa"/>
          </w:tcPr>
          <w:p w14:paraId="1A88C6E1" w14:textId="31A68E01" w:rsidR="007950AD" w:rsidRPr="00681091" w:rsidRDefault="00712249" w:rsidP="00681091">
            <w:pPr>
              <w:jc w:val="center"/>
            </w:pPr>
            <w:r w:rsidRPr="00681091">
              <w:t>16%</w:t>
            </w:r>
          </w:p>
        </w:tc>
        <w:tc>
          <w:tcPr>
            <w:tcW w:w="1792" w:type="dxa"/>
          </w:tcPr>
          <w:p w14:paraId="0C426CC6" w14:textId="2C5BC638" w:rsidR="007950AD" w:rsidRPr="00681091" w:rsidRDefault="00712249" w:rsidP="00681091">
            <w:pPr>
              <w:jc w:val="center"/>
            </w:pPr>
            <w:r w:rsidRPr="00112AF6">
              <w:rPr>
                <w:highlight w:val="yellow"/>
              </w:rPr>
              <w:t>0.451</w:t>
            </w:r>
          </w:p>
        </w:tc>
      </w:tr>
      <w:tr w:rsidR="00681091" w:rsidRPr="00681091" w14:paraId="5BC0038C" w14:textId="77777777" w:rsidTr="00681091">
        <w:trPr>
          <w:jc w:val="center"/>
        </w:trPr>
        <w:tc>
          <w:tcPr>
            <w:tcW w:w="2107" w:type="dxa"/>
          </w:tcPr>
          <w:p w14:paraId="5418C418" w14:textId="6B5BB27A" w:rsidR="00681091" w:rsidRPr="00681091" w:rsidRDefault="00681091" w:rsidP="00681091">
            <w:pPr>
              <w:jc w:val="center"/>
            </w:pPr>
            <w:r w:rsidRPr="00681091">
              <w:t>Ziad Mahmoud</w:t>
            </w:r>
          </w:p>
        </w:tc>
        <w:tc>
          <w:tcPr>
            <w:tcW w:w="1822" w:type="dxa"/>
          </w:tcPr>
          <w:p w14:paraId="5527AD13" w14:textId="52072EAD" w:rsidR="00681091" w:rsidRPr="00681091" w:rsidRDefault="00681091" w:rsidP="00681091">
            <w:pPr>
              <w:jc w:val="center"/>
            </w:pPr>
            <w:r w:rsidRPr="00681091">
              <w:t>51%</w:t>
            </w:r>
          </w:p>
        </w:tc>
        <w:tc>
          <w:tcPr>
            <w:tcW w:w="1822" w:type="dxa"/>
          </w:tcPr>
          <w:p w14:paraId="6E27A25E" w14:textId="3CD991C6" w:rsidR="00681091" w:rsidRPr="00681091" w:rsidRDefault="00681091" w:rsidP="00681091">
            <w:pPr>
              <w:jc w:val="center"/>
            </w:pPr>
            <w:r w:rsidRPr="00681091">
              <w:t>47%</w:t>
            </w:r>
          </w:p>
        </w:tc>
        <w:tc>
          <w:tcPr>
            <w:tcW w:w="1807" w:type="dxa"/>
          </w:tcPr>
          <w:p w14:paraId="018CE2A5" w14:textId="027F95F8" w:rsidR="00681091" w:rsidRPr="00681091" w:rsidRDefault="00681091" w:rsidP="00681091">
            <w:pPr>
              <w:jc w:val="center"/>
            </w:pPr>
            <w:r w:rsidRPr="00681091">
              <w:t>26%</w:t>
            </w:r>
          </w:p>
        </w:tc>
        <w:tc>
          <w:tcPr>
            <w:tcW w:w="1792" w:type="dxa"/>
          </w:tcPr>
          <w:p w14:paraId="14DF7609" w14:textId="0044BDE7" w:rsidR="00681091" w:rsidRPr="00681091" w:rsidRDefault="006750B7" w:rsidP="006750B7">
            <w:pPr>
              <w:jc w:val="center"/>
            </w:pPr>
            <w:r w:rsidRPr="006750B7">
              <w:t>0.749</w:t>
            </w:r>
          </w:p>
        </w:tc>
      </w:tr>
    </w:tbl>
    <w:p w14:paraId="7465586E" w14:textId="77777777" w:rsidR="00B0199A" w:rsidRDefault="00B0199A" w:rsidP="007950AD">
      <w:pPr>
        <w:spacing w:after="0"/>
        <w:rPr>
          <w:b/>
          <w:bCs/>
          <w:color w:val="0E2841" w:themeColor="text2"/>
          <w:sz w:val="36"/>
          <w:szCs w:val="36"/>
        </w:rPr>
      </w:pPr>
    </w:p>
    <w:p w14:paraId="74F433F8" w14:textId="3ED897FF" w:rsidR="00F66F50" w:rsidRDefault="00F66F50" w:rsidP="00F66F50">
      <w:pPr>
        <w:spacing w:after="0"/>
        <w:rPr>
          <w:b/>
          <w:bCs/>
          <w:color w:val="0E2841" w:themeColor="text2"/>
          <w:sz w:val="36"/>
          <w:szCs w:val="36"/>
        </w:rPr>
      </w:pPr>
      <w:r w:rsidRPr="007950AD">
        <w:rPr>
          <w:b/>
          <w:bCs/>
          <w:color w:val="0E2841" w:themeColor="text2"/>
          <w:sz w:val="36"/>
          <w:szCs w:val="36"/>
        </w:rPr>
        <w:t>Performance Comparison</w:t>
      </w:r>
      <w:r>
        <w:rPr>
          <w:b/>
          <w:bCs/>
          <w:color w:val="0E2841" w:themeColor="text2"/>
          <w:sz w:val="36"/>
          <w:szCs w:val="36"/>
        </w:rPr>
        <w:t xml:space="preserve"> (Train data)</w:t>
      </w:r>
    </w:p>
    <w:tbl>
      <w:tblPr>
        <w:tblStyle w:val="TableGrid"/>
        <w:tblW w:w="0" w:type="auto"/>
        <w:jc w:val="center"/>
        <w:tblLook w:val="04A0" w:firstRow="1" w:lastRow="0" w:firstColumn="1" w:lastColumn="0" w:noHBand="0" w:noVBand="1"/>
      </w:tblPr>
      <w:tblGrid>
        <w:gridCol w:w="2107"/>
        <w:gridCol w:w="1822"/>
        <w:gridCol w:w="1822"/>
        <w:gridCol w:w="1807"/>
        <w:gridCol w:w="1792"/>
      </w:tblGrid>
      <w:tr w:rsidR="00F66F50" w:rsidRPr="00681091" w14:paraId="0EE91D35" w14:textId="77777777" w:rsidTr="008E5BA1">
        <w:trPr>
          <w:jc w:val="center"/>
        </w:trPr>
        <w:tc>
          <w:tcPr>
            <w:tcW w:w="2107" w:type="dxa"/>
          </w:tcPr>
          <w:p w14:paraId="577AA681" w14:textId="77777777" w:rsidR="00F66F50" w:rsidRPr="00681091" w:rsidRDefault="00F66F50" w:rsidP="008E5BA1">
            <w:pPr>
              <w:jc w:val="center"/>
              <w:rPr>
                <w:b/>
                <w:bCs/>
                <w:color w:val="0E2841" w:themeColor="text2"/>
              </w:rPr>
            </w:pPr>
            <w:r w:rsidRPr="00681091">
              <w:rPr>
                <w:b/>
                <w:bCs/>
                <w:color w:val="000000" w:themeColor="text1"/>
              </w:rPr>
              <w:t>Data Team Member</w:t>
            </w:r>
          </w:p>
        </w:tc>
        <w:tc>
          <w:tcPr>
            <w:tcW w:w="1822" w:type="dxa"/>
          </w:tcPr>
          <w:p w14:paraId="175294FB" w14:textId="77777777" w:rsidR="00F66F50" w:rsidRPr="00681091" w:rsidRDefault="00F66F50" w:rsidP="008E5BA1">
            <w:pPr>
              <w:jc w:val="center"/>
              <w:rPr>
                <w:b/>
                <w:bCs/>
                <w:color w:val="000000" w:themeColor="text1"/>
              </w:rPr>
            </w:pPr>
            <w:r w:rsidRPr="00681091">
              <w:rPr>
                <w:b/>
                <w:bCs/>
                <w:color w:val="000000" w:themeColor="text1"/>
              </w:rPr>
              <w:t>Recall (Weighted)</w:t>
            </w:r>
          </w:p>
        </w:tc>
        <w:tc>
          <w:tcPr>
            <w:tcW w:w="1822" w:type="dxa"/>
          </w:tcPr>
          <w:p w14:paraId="562A2D29" w14:textId="77777777" w:rsidR="00F66F50" w:rsidRPr="00681091" w:rsidRDefault="00F66F50" w:rsidP="008E5BA1">
            <w:pPr>
              <w:jc w:val="center"/>
              <w:rPr>
                <w:b/>
                <w:bCs/>
                <w:color w:val="000000" w:themeColor="text1"/>
              </w:rPr>
            </w:pPr>
            <w:r w:rsidRPr="00681091">
              <w:rPr>
                <w:b/>
                <w:bCs/>
              </w:rPr>
              <w:t>F1-Score (Weighted)</w:t>
            </w:r>
          </w:p>
        </w:tc>
        <w:tc>
          <w:tcPr>
            <w:tcW w:w="1807" w:type="dxa"/>
          </w:tcPr>
          <w:p w14:paraId="2B135EC7" w14:textId="77777777" w:rsidR="00F66F50" w:rsidRPr="00681091" w:rsidRDefault="00F66F50" w:rsidP="008E5BA1">
            <w:pPr>
              <w:jc w:val="center"/>
              <w:rPr>
                <w:b/>
                <w:bCs/>
              </w:rPr>
            </w:pPr>
            <w:r w:rsidRPr="00681091">
              <w:rPr>
                <w:b/>
                <w:bCs/>
              </w:rPr>
              <w:t>Balanced Accuracy</w:t>
            </w:r>
          </w:p>
        </w:tc>
        <w:tc>
          <w:tcPr>
            <w:tcW w:w="1792" w:type="dxa"/>
          </w:tcPr>
          <w:p w14:paraId="2127CCD0" w14:textId="77777777" w:rsidR="00F66F50" w:rsidRPr="00681091" w:rsidRDefault="00F66F50" w:rsidP="008E5BA1">
            <w:pPr>
              <w:jc w:val="center"/>
              <w:rPr>
                <w:b/>
                <w:bCs/>
                <w:color w:val="0E2841" w:themeColor="text2"/>
              </w:rPr>
            </w:pPr>
            <w:r>
              <w:rPr>
                <w:rFonts w:eastAsia="Times New Roman" w:cs="Times New Roman"/>
                <w:b/>
                <w:bCs/>
                <w:kern w:val="0"/>
                <w14:ligatures w14:val="none"/>
              </w:rPr>
              <w:t xml:space="preserve">Total </w:t>
            </w:r>
            <w:r w:rsidRPr="00681091">
              <w:rPr>
                <w:rFonts w:eastAsia="Times New Roman" w:cs="Times New Roman"/>
                <w:b/>
                <w:bCs/>
                <w:kern w:val="0"/>
                <w14:ligatures w14:val="none"/>
              </w:rPr>
              <w:t>ECE</w:t>
            </w:r>
          </w:p>
        </w:tc>
      </w:tr>
      <w:tr w:rsidR="00F66F50" w:rsidRPr="00681091" w14:paraId="0DB3F2A8" w14:textId="77777777" w:rsidTr="008E5BA1">
        <w:trPr>
          <w:jc w:val="center"/>
        </w:trPr>
        <w:tc>
          <w:tcPr>
            <w:tcW w:w="2107" w:type="dxa"/>
          </w:tcPr>
          <w:p w14:paraId="20124556" w14:textId="77777777" w:rsidR="00F66F50" w:rsidRPr="00681091" w:rsidRDefault="00F66F50" w:rsidP="008E5BA1">
            <w:pPr>
              <w:jc w:val="center"/>
            </w:pPr>
            <w:r w:rsidRPr="00681091">
              <w:t>Ali Badawy</w:t>
            </w:r>
          </w:p>
        </w:tc>
        <w:tc>
          <w:tcPr>
            <w:tcW w:w="1822" w:type="dxa"/>
          </w:tcPr>
          <w:p w14:paraId="77FAA7DD" w14:textId="5277F1F4" w:rsidR="00F66F50" w:rsidRPr="00681091" w:rsidRDefault="00F66F50" w:rsidP="008E5BA1">
            <w:pPr>
              <w:jc w:val="center"/>
            </w:pPr>
            <w:r>
              <w:t>88</w:t>
            </w:r>
            <w:r w:rsidRPr="00681091">
              <w:t>%</w:t>
            </w:r>
          </w:p>
        </w:tc>
        <w:tc>
          <w:tcPr>
            <w:tcW w:w="1822" w:type="dxa"/>
          </w:tcPr>
          <w:p w14:paraId="6606CF41" w14:textId="7FBAB021" w:rsidR="00F66F50" w:rsidRPr="00681091" w:rsidRDefault="00F66F50" w:rsidP="008E5BA1">
            <w:pPr>
              <w:jc w:val="center"/>
            </w:pPr>
            <w:r>
              <w:t>87</w:t>
            </w:r>
            <w:r w:rsidRPr="00681091">
              <w:t>%</w:t>
            </w:r>
          </w:p>
        </w:tc>
        <w:tc>
          <w:tcPr>
            <w:tcW w:w="1807" w:type="dxa"/>
          </w:tcPr>
          <w:p w14:paraId="2E49E820" w14:textId="45615E7D" w:rsidR="00F66F50" w:rsidRPr="00681091" w:rsidRDefault="00F66F50" w:rsidP="008E5BA1">
            <w:pPr>
              <w:jc w:val="center"/>
            </w:pPr>
            <w:r>
              <w:t>80</w:t>
            </w:r>
            <w:r w:rsidRPr="00681091">
              <w:t>%</w:t>
            </w:r>
          </w:p>
        </w:tc>
        <w:tc>
          <w:tcPr>
            <w:tcW w:w="1792" w:type="dxa"/>
          </w:tcPr>
          <w:p w14:paraId="645AE299" w14:textId="67D88FA5" w:rsidR="00F66F50" w:rsidRPr="00DE005A" w:rsidRDefault="00F66F50" w:rsidP="008E5BA1">
            <w:pPr>
              <w:jc w:val="center"/>
            </w:pPr>
            <w:r w:rsidRPr="00DE005A">
              <w:t>0.</w:t>
            </w:r>
            <w:r>
              <w:t>199</w:t>
            </w:r>
          </w:p>
        </w:tc>
      </w:tr>
      <w:tr w:rsidR="00F66F50" w:rsidRPr="00681091" w14:paraId="6B4F4F30" w14:textId="77777777" w:rsidTr="008E5BA1">
        <w:trPr>
          <w:jc w:val="center"/>
        </w:trPr>
        <w:tc>
          <w:tcPr>
            <w:tcW w:w="2107" w:type="dxa"/>
          </w:tcPr>
          <w:p w14:paraId="4B70E029" w14:textId="77777777" w:rsidR="00F66F50" w:rsidRPr="00681091" w:rsidRDefault="00F66F50" w:rsidP="008E5BA1">
            <w:pPr>
              <w:jc w:val="center"/>
            </w:pPr>
            <w:r w:rsidRPr="00681091">
              <w:t>Ali Sameh</w:t>
            </w:r>
          </w:p>
        </w:tc>
        <w:tc>
          <w:tcPr>
            <w:tcW w:w="1822" w:type="dxa"/>
          </w:tcPr>
          <w:p w14:paraId="44546986" w14:textId="77777777" w:rsidR="00F66F50" w:rsidRPr="006750B7" w:rsidRDefault="00F66F50" w:rsidP="008E5BA1">
            <w:pPr>
              <w:jc w:val="center"/>
              <w:rPr>
                <w:lang w:val="en-GB"/>
              </w:rPr>
            </w:pPr>
            <w:r w:rsidRPr="00681091">
              <w:rPr>
                <w:lang w:val="en-GB"/>
              </w:rPr>
              <w:t>30</w:t>
            </w:r>
            <w:r>
              <w:rPr>
                <w:lang w:val="en-GB"/>
              </w:rPr>
              <w:t>%</w:t>
            </w:r>
          </w:p>
        </w:tc>
        <w:tc>
          <w:tcPr>
            <w:tcW w:w="1822" w:type="dxa"/>
          </w:tcPr>
          <w:p w14:paraId="75611158" w14:textId="77777777" w:rsidR="00F66F50" w:rsidRPr="006750B7" w:rsidRDefault="00F66F50" w:rsidP="008E5BA1">
            <w:pPr>
              <w:jc w:val="center"/>
              <w:rPr>
                <w:lang w:val="en-GB"/>
              </w:rPr>
            </w:pPr>
            <w:r w:rsidRPr="00681091">
              <w:rPr>
                <w:lang w:val="en-GB"/>
              </w:rPr>
              <w:t>29%</w:t>
            </w:r>
          </w:p>
        </w:tc>
        <w:tc>
          <w:tcPr>
            <w:tcW w:w="1807" w:type="dxa"/>
          </w:tcPr>
          <w:p w14:paraId="27E34ABE" w14:textId="77777777" w:rsidR="00F66F50" w:rsidRPr="00681091" w:rsidRDefault="00F66F50" w:rsidP="008E5BA1">
            <w:pPr>
              <w:jc w:val="center"/>
            </w:pPr>
            <w:r w:rsidRPr="00681091">
              <w:t>16%</w:t>
            </w:r>
          </w:p>
        </w:tc>
        <w:tc>
          <w:tcPr>
            <w:tcW w:w="1792" w:type="dxa"/>
          </w:tcPr>
          <w:p w14:paraId="55B7128B" w14:textId="3A620E55" w:rsidR="00F66F50" w:rsidRPr="00681091" w:rsidRDefault="00F66F50" w:rsidP="008E5BA1">
            <w:pPr>
              <w:jc w:val="center"/>
              <w:rPr>
                <w:lang w:val="en-GB"/>
              </w:rPr>
            </w:pPr>
            <w:r w:rsidRPr="00B875F1">
              <w:rPr>
                <w:lang w:val="en-GB"/>
              </w:rPr>
              <w:t>0.</w:t>
            </w:r>
            <w:r w:rsidR="00F43EE9">
              <w:rPr>
                <w:lang w:val="en-GB"/>
              </w:rPr>
              <w:t>904</w:t>
            </w:r>
          </w:p>
        </w:tc>
      </w:tr>
      <w:tr w:rsidR="00F66F50" w:rsidRPr="00681091" w14:paraId="7B5D2F1E" w14:textId="77777777" w:rsidTr="008E5BA1">
        <w:trPr>
          <w:jc w:val="center"/>
        </w:trPr>
        <w:tc>
          <w:tcPr>
            <w:tcW w:w="2107" w:type="dxa"/>
          </w:tcPr>
          <w:p w14:paraId="5C9DC578" w14:textId="77777777" w:rsidR="00F66F50" w:rsidRPr="00681091" w:rsidRDefault="00F66F50" w:rsidP="008E5BA1">
            <w:pPr>
              <w:jc w:val="center"/>
            </w:pPr>
            <w:r w:rsidRPr="00681091">
              <w:t>Hassaan Gamal</w:t>
            </w:r>
          </w:p>
        </w:tc>
        <w:tc>
          <w:tcPr>
            <w:tcW w:w="1822" w:type="dxa"/>
          </w:tcPr>
          <w:p w14:paraId="2BAD6F20" w14:textId="20112B5C" w:rsidR="00F66F50" w:rsidRPr="00681091" w:rsidRDefault="00EB210F" w:rsidP="008E5BA1">
            <w:pPr>
              <w:jc w:val="center"/>
            </w:pPr>
            <w:r>
              <w:rPr>
                <w:highlight w:val="yellow"/>
              </w:rPr>
              <w:t>96</w:t>
            </w:r>
            <w:r w:rsidR="00F66F50" w:rsidRPr="00112AF6">
              <w:rPr>
                <w:highlight w:val="yellow"/>
              </w:rPr>
              <w:t>%</w:t>
            </w:r>
          </w:p>
        </w:tc>
        <w:tc>
          <w:tcPr>
            <w:tcW w:w="1822" w:type="dxa"/>
          </w:tcPr>
          <w:p w14:paraId="378CF2FF" w14:textId="6BAD67A7" w:rsidR="00F66F50" w:rsidRPr="00681091" w:rsidRDefault="00EB210F" w:rsidP="008E5BA1">
            <w:pPr>
              <w:jc w:val="center"/>
            </w:pPr>
            <w:r>
              <w:rPr>
                <w:highlight w:val="yellow"/>
              </w:rPr>
              <w:t>96</w:t>
            </w:r>
            <w:r w:rsidR="00F66F50" w:rsidRPr="00112AF6">
              <w:rPr>
                <w:highlight w:val="yellow"/>
              </w:rPr>
              <w:t>%</w:t>
            </w:r>
          </w:p>
        </w:tc>
        <w:tc>
          <w:tcPr>
            <w:tcW w:w="1807" w:type="dxa"/>
          </w:tcPr>
          <w:p w14:paraId="3552E858" w14:textId="4340A4EB" w:rsidR="00F66F50" w:rsidRPr="00681091" w:rsidRDefault="00EB210F" w:rsidP="008E5BA1">
            <w:pPr>
              <w:jc w:val="center"/>
            </w:pPr>
            <w:r>
              <w:rPr>
                <w:highlight w:val="yellow"/>
              </w:rPr>
              <w:t>92</w:t>
            </w:r>
            <w:r w:rsidR="00F66F50" w:rsidRPr="00112AF6">
              <w:rPr>
                <w:highlight w:val="yellow"/>
              </w:rPr>
              <w:t>%</w:t>
            </w:r>
          </w:p>
        </w:tc>
        <w:tc>
          <w:tcPr>
            <w:tcW w:w="1792" w:type="dxa"/>
          </w:tcPr>
          <w:p w14:paraId="48A84B4A" w14:textId="711E8DCC" w:rsidR="00F66F50" w:rsidRPr="00681091" w:rsidRDefault="00F66F50" w:rsidP="008E5BA1">
            <w:pPr>
              <w:jc w:val="center"/>
            </w:pPr>
            <w:r w:rsidRPr="00681091">
              <w:t>0.</w:t>
            </w:r>
            <w:r w:rsidR="00EB210F">
              <w:t>77</w:t>
            </w:r>
          </w:p>
        </w:tc>
      </w:tr>
      <w:tr w:rsidR="00F66F50" w:rsidRPr="00681091" w14:paraId="5A6E8EAF" w14:textId="77777777" w:rsidTr="008E5BA1">
        <w:trPr>
          <w:jc w:val="center"/>
        </w:trPr>
        <w:tc>
          <w:tcPr>
            <w:tcW w:w="2107" w:type="dxa"/>
          </w:tcPr>
          <w:p w14:paraId="40E59EEA" w14:textId="77777777" w:rsidR="00F66F50" w:rsidRPr="00681091" w:rsidRDefault="00F66F50" w:rsidP="008E5BA1">
            <w:pPr>
              <w:jc w:val="center"/>
            </w:pPr>
            <w:r w:rsidRPr="00681091">
              <w:t xml:space="preserve">Mariam </w:t>
            </w:r>
            <w:proofErr w:type="spellStart"/>
            <w:r w:rsidRPr="00681091">
              <w:t>Seedawy</w:t>
            </w:r>
            <w:proofErr w:type="spellEnd"/>
          </w:p>
        </w:tc>
        <w:tc>
          <w:tcPr>
            <w:tcW w:w="1822" w:type="dxa"/>
          </w:tcPr>
          <w:p w14:paraId="440E4B27" w14:textId="7E18284F" w:rsidR="00F66F50" w:rsidRPr="00681091" w:rsidRDefault="00936893" w:rsidP="008E5BA1">
            <w:pPr>
              <w:jc w:val="center"/>
            </w:pPr>
            <w:r>
              <w:t>20</w:t>
            </w:r>
            <w:r w:rsidR="00F66F50" w:rsidRPr="00681091">
              <w:t>%</w:t>
            </w:r>
          </w:p>
        </w:tc>
        <w:tc>
          <w:tcPr>
            <w:tcW w:w="1822" w:type="dxa"/>
          </w:tcPr>
          <w:p w14:paraId="7365F054" w14:textId="224C7CDA" w:rsidR="00F66F50" w:rsidRPr="00681091" w:rsidRDefault="00936893" w:rsidP="008E5BA1">
            <w:pPr>
              <w:jc w:val="center"/>
            </w:pPr>
            <w:r>
              <w:t>20</w:t>
            </w:r>
            <w:r w:rsidR="00F66F50" w:rsidRPr="00681091">
              <w:t>%</w:t>
            </w:r>
          </w:p>
        </w:tc>
        <w:tc>
          <w:tcPr>
            <w:tcW w:w="1807" w:type="dxa"/>
          </w:tcPr>
          <w:p w14:paraId="28C1CC90" w14:textId="024B25D0" w:rsidR="00F66F50" w:rsidRPr="00681091" w:rsidRDefault="00936893" w:rsidP="008E5BA1">
            <w:pPr>
              <w:jc w:val="center"/>
            </w:pPr>
            <w:r>
              <w:t>16</w:t>
            </w:r>
            <w:r w:rsidR="00F66F50" w:rsidRPr="00681091">
              <w:t>%</w:t>
            </w:r>
          </w:p>
        </w:tc>
        <w:tc>
          <w:tcPr>
            <w:tcW w:w="1792" w:type="dxa"/>
          </w:tcPr>
          <w:p w14:paraId="2DD18881" w14:textId="19A96381" w:rsidR="00F66F50" w:rsidRPr="00681091" w:rsidRDefault="00F66F50" w:rsidP="008E5BA1">
            <w:pPr>
              <w:jc w:val="center"/>
            </w:pPr>
            <w:r w:rsidRPr="00DE005A">
              <w:t>0.</w:t>
            </w:r>
            <w:r w:rsidR="00936893">
              <w:t>28</w:t>
            </w:r>
            <w:r>
              <w:t>3</w:t>
            </w:r>
          </w:p>
        </w:tc>
      </w:tr>
      <w:tr w:rsidR="00F66F50" w:rsidRPr="00681091" w14:paraId="24E9AF4C" w14:textId="77777777" w:rsidTr="008E5BA1">
        <w:trPr>
          <w:jc w:val="center"/>
        </w:trPr>
        <w:tc>
          <w:tcPr>
            <w:tcW w:w="2107" w:type="dxa"/>
          </w:tcPr>
          <w:p w14:paraId="5E64B6E6" w14:textId="77777777" w:rsidR="00F66F50" w:rsidRPr="00681091" w:rsidRDefault="00F66F50" w:rsidP="008E5BA1">
            <w:pPr>
              <w:jc w:val="center"/>
            </w:pPr>
            <w:r w:rsidRPr="00681091">
              <w:t>Mohamed Ezzat</w:t>
            </w:r>
          </w:p>
        </w:tc>
        <w:tc>
          <w:tcPr>
            <w:tcW w:w="1822" w:type="dxa"/>
          </w:tcPr>
          <w:p w14:paraId="58C981E6" w14:textId="78FD4325" w:rsidR="00F66F50" w:rsidRPr="00681091" w:rsidRDefault="006A1EC9" w:rsidP="008E5BA1">
            <w:pPr>
              <w:jc w:val="center"/>
            </w:pPr>
            <w:r>
              <w:t>95</w:t>
            </w:r>
            <w:r w:rsidR="00F66F50" w:rsidRPr="00681091">
              <w:t>%</w:t>
            </w:r>
          </w:p>
        </w:tc>
        <w:tc>
          <w:tcPr>
            <w:tcW w:w="1822" w:type="dxa"/>
          </w:tcPr>
          <w:p w14:paraId="4589476B" w14:textId="026AEB61" w:rsidR="00F66F50" w:rsidRPr="00681091" w:rsidRDefault="006A1EC9" w:rsidP="008E5BA1">
            <w:pPr>
              <w:jc w:val="center"/>
            </w:pPr>
            <w:r>
              <w:t>94</w:t>
            </w:r>
            <w:r w:rsidR="00F66F50" w:rsidRPr="00681091">
              <w:t>%</w:t>
            </w:r>
          </w:p>
        </w:tc>
        <w:tc>
          <w:tcPr>
            <w:tcW w:w="1807" w:type="dxa"/>
          </w:tcPr>
          <w:p w14:paraId="3E85BF2B" w14:textId="11A6FCEF" w:rsidR="00F66F50" w:rsidRPr="00681091" w:rsidRDefault="006A1EC9" w:rsidP="008E5BA1">
            <w:pPr>
              <w:jc w:val="center"/>
            </w:pPr>
            <w:r>
              <w:t>78</w:t>
            </w:r>
            <w:r w:rsidR="00F66F50" w:rsidRPr="00681091">
              <w:t>%</w:t>
            </w:r>
          </w:p>
        </w:tc>
        <w:tc>
          <w:tcPr>
            <w:tcW w:w="1792" w:type="dxa"/>
          </w:tcPr>
          <w:p w14:paraId="2C03B2A8" w14:textId="6EE58166" w:rsidR="00F66F50" w:rsidRPr="00681091" w:rsidRDefault="00F66F50" w:rsidP="008E5BA1">
            <w:pPr>
              <w:jc w:val="center"/>
            </w:pPr>
            <w:r w:rsidRPr="0093648F">
              <w:t>0.</w:t>
            </w:r>
            <w:r w:rsidR="006A1EC9">
              <w:t>16</w:t>
            </w:r>
          </w:p>
        </w:tc>
      </w:tr>
      <w:tr w:rsidR="00F66F50" w:rsidRPr="00681091" w14:paraId="2581BAC8" w14:textId="77777777" w:rsidTr="008E5BA1">
        <w:trPr>
          <w:jc w:val="center"/>
        </w:trPr>
        <w:tc>
          <w:tcPr>
            <w:tcW w:w="2107" w:type="dxa"/>
          </w:tcPr>
          <w:p w14:paraId="33F6CF67" w14:textId="77777777" w:rsidR="00F66F50" w:rsidRPr="00681091" w:rsidRDefault="00F66F50" w:rsidP="008E5BA1">
            <w:pPr>
              <w:jc w:val="center"/>
            </w:pPr>
            <w:r w:rsidRPr="00681091">
              <w:t xml:space="preserve">Rana </w:t>
            </w:r>
            <w:proofErr w:type="spellStart"/>
            <w:r w:rsidRPr="00681091">
              <w:t>Hossny</w:t>
            </w:r>
            <w:proofErr w:type="spellEnd"/>
          </w:p>
        </w:tc>
        <w:tc>
          <w:tcPr>
            <w:tcW w:w="1822" w:type="dxa"/>
          </w:tcPr>
          <w:p w14:paraId="1E7F5F43" w14:textId="10C5105A" w:rsidR="00F66F50" w:rsidRPr="00681091" w:rsidRDefault="006A1EC9" w:rsidP="008E5BA1">
            <w:pPr>
              <w:jc w:val="center"/>
            </w:pPr>
            <w:r>
              <w:t>87</w:t>
            </w:r>
            <w:r w:rsidR="00F66F50" w:rsidRPr="00681091">
              <w:t>%</w:t>
            </w:r>
          </w:p>
        </w:tc>
        <w:tc>
          <w:tcPr>
            <w:tcW w:w="1822" w:type="dxa"/>
          </w:tcPr>
          <w:p w14:paraId="177653B3" w14:textId="378699F6" w:rsidR="00F66F50" w:rsidRPr="00681091" w:rsidRDefault="006A1EC9" w:rsidP="008E5BA1">
            <w:pPr>
              <w:jc w:val="center"/>
            </w:pPr>
            <w:r>
              <w:rPr>
                <w:highlight w:val="yellow"/>
              </w:rPr>
              <w:t>87</w:t>
            </w:r>
            <w:r w:rsidR="00F66F50" w:rsidRPr="00112AF6">
              <w:rPr>
                <w:highlight w:val="yellow"/>
              </w:rPr>
              <w:t>%</w:t>
            </w:r>
          </w:p>
        </w:tc>
        <w:tc>
          <w:tcPr>
            <w:tcW w:w="1807" w:type="dxa"/>
          </w:tcPr>
          <w:p w14:paraId="3175C302" w14:textId="0587186E" w:rsidR="00F66F50" w:rsidRPr="00681091" w:rsidRDefault="006A1EC9" w:rsidP="008E5BA1">
            <w:pPr>
              <w:jc w:val="center"/>
            </w:pPr>
            <w:r>
              <w:t>80</w:t>
            </w:r>
            <w:r w:rsidR="00F66F50" w:rsidRPr="00681091">
              <w:t>%</w:t>
            </w:r>
          </w:p>
        </w:tc>
        <w:tc>
          <w:tcPr>
            <w:tcW w:w="1792" w:type="dxa"/>
          </w:tcPr>
          <w:p w14:paraId="0DC6FA6C" w14:textId="6470CF00" w:rsidR="00F66F50" w:rsidRPr="00681091" w:rsidRDefault="00F66F50" w:rsidP="008E5BA1">
            <w:pPr>
              <w:jc w:val="center"/>
            </w:pPr>
            <w:r w:rsidRPr="007E24CF">
              <w:rPr>
                <w:highlight w:val="yellow"/>
              </w:rPr>
              <w:t>0.</w:t>
            </w:r>
            <w:r w:rsidR="006A1EC9" w:rsidRPr="007E24CF">
              <w:rPr>
                <w:highlight w:val="yellow"/>
              </w:rPr>
              <w:t>113</w:t>
            </w:r>
          </w:p>
        </w:tc>
      </w:tr>
      <w:tr w:rsidR="00F66F50" w:rsidRPr="00681091" w14:paraId="1B0EBAAE" w14:textId="77777777" w:rsidTr="008E5BA1">
        <w:trPr>
          <w:jc w:val="center"/>
        </w:trPr>
        <w:tc>
          <w:tcPr>
            <w:tcW w:w="2107" w:type="dxa"/>
          </w:tcPr>
          <w:p w14:paraId="7CE7514F" w14:textId="77777777" w:rsidR="00F66F50" w:rsidRPr="00681091" w:rsidRDefault="00F66F50" w:rsidP="008E5BA1">
            <w:pPr>
              <w:jc w:val="center"/>
            </w:pPr>
            <w:r w:rsidRPr="00681091">
              <w:t>Yara Mahfouz</w:t>
            </w:r>
          </w:p>
        </w:tc>
        <w:tc>
          <w:tcPr>
            <w:tcW w:w="1822" w:type="dxa"/>
          </w:tcPr>
          <w:p w14:paraId="51274EEA" w14:textId="5C23268B" w:rsidR="00F66F50" w:rsidRPr="00681091" w:rsidRDefault="00EB210F" w:rsidP="008E5BA1">
            <w:pPr>
              <w:jc w:val="center"/>
            </w:pPr>
            <w:r>
              <w:rPr>
                <w:highlight w:val="yellow"/>
              </w:rPr>
              <w:t>65</w:t>
            </w:r>
            <w:r w:rsidR="00F66F50" w:rsidRPr="00112AF6">
              <w:rPr>
                <w:highlight w:val="yellow"/>
              </w:rPr>
              <w:t>%</w:t>
            </w:r>
          </w:p>
        </w:tc>
        <w:tc>
          <w:tcPr>
            <w:tcW w:w="1822" w:type="dxa"/>
          </w:tcPr>
          <w:p w14:paraId="6C0B53BA" w14:textId="021DF39E" w:rsidR="00F66F50" w:rsidRPr="00681091" w:rsidRDefault="00EB210F" w:rsidP="008E5BA1">
            <w:pPr>
              <w:jc w:val="center"/>
            </w:pPr>
            <w:r>
              <w:t>62</w:t>
            </w:r>
            <w:r w:rsidR="00F66F50" w:rsidRPr="00681091">
              <w:t>%</w:t>
            </w:r>
          </w:p>
        </w:tc>
        <w:tc>
          <w:tcPr>
            <w:tcW w:w="1807" w:type="dxa"/>
          </w:tcPr>
          <w:p w14:paraId="0997F5EB" w14:textId="5553CBBA" w:rsidR="00F66F50" w:rsidRPr="00681091" w:rsidRDefault="00EB210F" w:rsidP="008E5BA1">
            <w:pPr>
              <w:jc w:val="center"/>
            </w:pPr>
            <w:r>
              <w:t>43</w:t>
            </w:r>
            <w:r w:rsidR="00F66F50" w:rsidRPr="00681091">
              <w:t>%</w:t>
            </w:r>
          </w:p>
        </w:tc>
        <w:tc>
          <w:tcPr>
            <w:tcW w:w="1792" w:type="dxa"/>
          </w:tcPr>
          <w:p w14:paraId="25C1E8DA" w14:textId="012BF891" w:rsidR="00F66F50" w:rsidRPr="00681091" w:rsidRDefault="00F66F50" w:rsidP="008E5BA1">
            <w:pPr>
              <w:jc w:val="center"/>
            </w:pPr>
            <w:r w:rsidRPr="00681091">
              <w:t>0.</w:t>
            </w:r>
            <w:r w:rsidR="00B06B87">
              <w:t>582</w:t>
            </w:r>
          </w:p>
        </w:tc>
      </w:tr>
      <w:tr w:rsidR="00F66F50" w:rsidRPr="00681091" w14:paraId="3DAD7848" w14:textId="77777777" w:rsidTr="008E5BA1">
        <w:trPr>
          <w:trHeight w:val="58"/>
          <w:jc w:val="center"/>
        </w:trPr>
        <w:tc>
          <w:tcPr>
            <w:tcW w:w="2107" w:type="dxa"/>
          </w:tcPr>
          <w:p w14:paraId="1F1C63A1" w14:textId="77777777" w:rsidR="00F66F50" w:rsidRPr="00681091" w:rsidRDefault="00F66F50" w:rsidP="008E5BA1">
            <w:pPr>
              <w:jc w:val="center"/>
            </w:pPr>
            <w:r w:rsidRPr="00681091">
              <w:t xml:space="preserve">Ziad </w:t>
            </w:r>
            <w:proofErr w:type="spellStart"/>
            <w:r w:rsidRPr="00681091">
              <w:t>Abdlhamed</w:t>
            </w:r>
            <w:proofErr w:type="spellEnd"/>
          </w:p>
        </w:tc>
        <w:tc>
          <w:tcPr>
            <w:tcW w:w="1822" w:type="dxa"/>
          </w:tcPr>
          <w:p w14:paraId="1F26D6BB" w14:textId="77777777" w:rsidR="00F66F50" w:rsidRPr="00681091" w:rsidRDefault="00F66F50" w:rsidP="008E5BA1">
            <w:pPr>
              <w:jc w:val="center"/>
            </w:pPr>
            <w:r w:rsidRPr="00681091">
              <w:t>23%</w:t>
            </w:r>
          </w:p>
        </w:tc>
        <w:tc>
          <w:tcPr>
            <w:tcW w:w="1822" w:type="dxa"/>
          </w:tcPr>
          <w:p w14:paraId="30088319" w14:textId="4F5412D4" w:rsidR="00F66F50" w:rsidRPr="00681091" w:rsidRDefault="00B06B87" w:rsidP="008E5BA1">
            <w:pPr>
              <w:jc w:val="center"/>
            </w:pPr>
            <w:r>
              <w:t>19</w:t>
            </w:r>
            <w:r w:rsidR="00F66F50" w:rsidRPr="00681091">
              <w:t>%</w:t>
            </w:r>
          </w:p>
        </w:tc>
        <w:tc>
          <w:tcPr>
            <w:tcW w:w="1807" w:type="dxa"/>
          </w:tcPr>
          <w:p w14:paraId="519A34A4" w14:textId="77777777" w:rsidR="00F66F50" w:rsidRPr="00681091" w:rsidRDefault="00F66F50" w:rsidP="008E5BA1">
            <w:pPr>
              <w:jc w:val="center"/>
            </w:pPr>
            <w:r w:rsidRPr="00681091">
              <w:t>16%</w:t>
            </w:r>
          </w:p>
        </w:tc>
        <w:tc>
          <w:tcPr>
            <w:tcW w:w="1792" w:type="dxa"/>
          </w:tcPr>
          <w:p w14:paraId="23E25A43" w14:textId="1FBE0158" w:rsidR="00F66F50" w:rsidRPr="00681091" w:rsidRDefault="00B06B87" w:rsidP="008E5BA1">
            <w:pPr>
              <w:jc w:val="center"/>
            </w:pPr>
            <w:r>
              <w:t>0.439</w:t>
            </w:r>
          </w:p>
        </w:tc>
      </w:tr>
      <w:tr w:rsidR="00F66F50" w:rsidRPr="00681091" w14:paraId="02A3DEE0" w14:textId="77777777" w:rsidTr="008E5BA1">
        <w:trPr>
          <w:jc w:val="center"/>
        </w:trPr>
        <w:tc>
          <w:tcPr>
            <w:tcW w:w="2107" w:type="dxa"/>
          </w:tcPr>
          <w:p w14:paraId="42EC47FC" w14:textId="77777777" w:rsidR="00F66F50" w:rsidRPr="00681091" w:rsidRDefault="00F66F50" w:rsidP="008E5BA1">
            <w:pPr>
              <w:jc w:val="center"/>
            </w:pPr>
            <w:r w:rsidRPr="00681091">
              <w:t>Ziad Mahmoud</w:t>
            </w:r>
          </w:p>
        </w:tc>
        <w:tc>
          <w:tcPr>
            <w:tcW w:w="1822" w:type="dxa"/>
          </w:tcPr>
          <w:p w14:paraId="7D92629D" w14:textId="45C177C1" w:rsidR="00F66F50" w:rsidRPr="00681091" w:rsidRDefault="008611EF" w:rsidP="008E5BA1">
            <w:pPr>
              <w:jc w:val="center"/>
            </w:pPr>
            <w:r>
              <w:t>89</w:t>
            </w:r>
            <w:r w:rsidR="00F66F50" w:rsidRPr="00681091">
              <w:t>%</w:t>
            </w:r>
          </w:p>
        </w:tc>
        <w:tc>
          <w:tcPr>
            <w:tcW w:w="1822" w:type="dxa"/>
          </w:tcPr>
          <w:p w14:paraId="73DE1998" w14:textId="68FF2720" w:rsidR="00F66F50" w:rsidRPr="00681091" w:rsidRDefault="008611EF" w:rsidP="008E5BA1">
            <w:pPr>
              <w:jc w:val="center"/>
            </w:pPr>
            <w:r>
              <w:t>88</w:t>
            </w:r>
            <w:r w:rsidR="00F66F50" w:rsidRPr="00681091">
              <w:t>%</w:t>
            </w:r>
          </w:p>
        </w:tc>
        <w:tc>
          <w:tcPr>
            <w:tcW w:w="1807" w:type="dxa"/>
          </w:tcPr>
          <w:p w14:paraId="2A88C01A" w14:textId="769789A0" w:rsidR="00F66F50" w:rsidRPr="00681091" w:rsidRDefault="008611EF" w:rsidP="008E5BA1">
            <w:pPr>
              <w:jc w:val="center"/>
            </w:pPr>
            <w:r>
              <w:t>83</w:t>
            </w:r>
            <w:r w:rsidR="00F66F50" w:rsidRPr="00681091">
              <w:t>%</w:t>
            </w:r>
          </w:p>
        </w:tc>
        <w:tc>
          <w:tcPr>
            <w:tcW w:w="1792" w:type="dxa"/>
          </w:tcPr>
          <w:p w14:paraId="5B3E5DDD" w14:textId="47F0E9C3" w:rsidR="00F66F50" w:rsidRPr="00681091" w:rsidRDefault="00F66F50" w:rsidP="008E5BA1">
            <w:pPr>
              <w:jc w:val="center"/>
            </w:pPr>
            <w:r w:rsidRPr="006750B7">
              <w:t>0.</w:t>
            </w:r>
            <w:r w:rsidR="008611EF">
              <w:t>164</w:t>
            </w:r>
          </w:p>
        </w:tc>
      </w:tr>
    </w:tbl>
    <w:p w14:paraId="1188DDF5" w14:textId="77777777" w:rsidR="00481A5E" w:rsidRDefault="00481A5E" w:rsidP="00DE005A">
      <w:pPr>
        <w:spacing w:after="0"/>
        <w:rPr>
          <w:b/>
          <w:bCs/>
          <w:color w:val="0E2841" w:themeColor="text2"/>
          <w:sz w:val="36"/>
          <w:szCs w:val="36"/>
        </w:rPr>
      </w:pPr>
    </w:p>
    <w:p w14:paraId="04844653" w14:textId="77777777" w:rsidR="00481A5E" w:rsidRDefault="00481A5E" w:rsidP="00DE005A">
      <w:pPr>
        <w:spacing w:after="0"/>
        <w:rPr>
          <w:b/>
          <w:bCs/>
          <w:color w:val="0E2841" w:themeColor="text2"/>
          <w:sz w:val="36"/>
          <w:szCs w:val="36"/>
        </w:rPr>
      </w:pPr>
    </w:p>
    <w:p w14:paraId="7179786A" w14:textId="50220126" w:rsidR="009E59D3" w:rsidRDefault="009E59D3" w:rsidP="009E59D3">
      <w:pPr>
        <w:spacing w:after="0"/>
        <w:rPr>
          <w:b/>
          <w:bCs/>
          <w:color w:val="0E2841" w:themeColor="text2"/>
          <w:sz w:val="36"/>
          <w:szCs w:val="36"/>
        </w:rPr>
      </w:pPr>
      <w:r>
        <w:rPr>
          <w:b/>
          <w:bCs/>
          <w:color w:val="0E2841" w:themeColor="text2"/>
          <w:sz w:val="36"/>
          <w:szCs w:val="36"/>
        </w:rPr>
        <w:t>Comments on Performance Metrics</w:t>
      </w:r>
    </w:p>
    <w:p w14:paraId="5C0D7A8F" w14:textId="77777777" w:rsidR="009E59D3" w:rsidRDefault="009E59D3" w:rsidP="009E59D3">
      <w:pPr>
        <w:spacing w:after="0"/>
        <w:rPr>
          <w:b/>
          <w:bCs/>
          <w:sz w:val="28"/>
          <w:szCs w:val="28"/>
        </w:rPr>
      </w:pPr>
      <w:r w:rsidRPr="00481A5E">
        <w:rPr>
          <w:b/>
          <w:bCs/>
          <w:sz w:val="28"/>
          <w:szCs w:val="28"/>
        </w:rPr>
        <w:t>Ali Badawy’s model</w:t>
      </w:r>
    </w:p>
    <w:p w14:paraId="0A587226" w14:textId="77777777" w:rsidR="00291F95" w:rsidRPr="00291F95" w:rsidRDefault="00291F95" w:rsidP="00291F95">
      <w:pPr>
        <w:pStyle w:val="ListParagraph"/>
        <w:numPr>
          <w:ilvl w:val="0"/>
          <w:numId w:val="18"/>
        </w:numPr>
        <w:spacing w:after="0"/>
        <w:rPr>
          <w:lang w:val="en-GB"/>
        </w:rPr>
      </w:pPr>
      <w:r w:rsidRPr="00291F95">
        <w:rPr>
          <w:lang w:val="en-GB"/>
        </w:rPr>
        <w:t>On the training data, the model demonstrates strong performance, with a high recall (87.50%), F1 score (87.40%), and balanced accuracy (80.07%). On test Data, recall drops to 46%, the F1 score to 45.18%, and balanced accuracy to a low 26.78%, all pointing to the model's inability to generalize to unseen data. These oncourse are signs to significant overfitting.</w:t>
      </w:r>
    </w:p>
    <w:p w14:paraId="7E1FD8CB" w14:textId="77777777" w:rsidR="00291F95" w:rsidRPr="00291F95" w:rsidRDefault="00291F95" w:rsidP="00291F95">
      <w:pPr>
        <w:pStyle w:val="ListParagraph"/>
        <w:numPr>
          <w:ilvl w:val="0"/>
          <w:numId w:val="18"/>
        </w:numPr>
        <w:spacing w:after="0"/>
        <w:rPr>
          <w:lang w:val="en-GB"/>
        </w:rPr>
      </w:pPr>
      <w:r w:rsidRPr="00291F95">
        <w:rPr>
          <w:lang w:val="en-GB"/>
        </w:rPr>
        <w:t xml:space="preserve">However, the total Expected Calibration Error (ECE) for the training data is 0.1985, indicating moderate misalignment between predicted probabilities and actual frequencies, though still acceptable given the high overall performance, but the test data shows a sharp decline in performance compounded by an extremely high ECE </w:t>
      </w:r>
      <w:r w:rsidRPr="00291F95">
        <w:rPr>
          <w:lang w:val="en-GB"/>
        </w:rPr>
        <w:lastRenderedPageBreak/>
        <w:t>of 0.9981, indicating the poor calibration as the model is overly confident in its predictions on the test set, even when it is incorrect</w:t>
      </w:r>
    </w:p>
    <w:p w14:paraId="7EC05A92" w14:textId="77777777" w:rsidR="00291F95" w:rsidRPr="00291F95" w:rsidRDefault="00291F95" w:rsidP="009E59D3">
      <w:pPr>
        <w:spacing w:after="0"/>
        <w:rPr>
          <w:b/>
          <w:bCs/>
          <w:sz w:val="28"/>
          <w:szCs w:val="28"/>
          <w:lang w:val="en-GB"/>
        </w:rPr>
      </w:pPr>
    </w:p>
    <w:p w14:paraId="0C23AA20" w14:textId="77777777" w:rsidR="009E59D3" w:rsidRDefault="009E59D3" w:rsidP="009E59D3">
      <w:pPr>
        <w:spacing w:after="0"/>
        <w:rPr>
          <w:b/>
          <w:bCs/>
          <w:sz w:val="28"/>
          <w:szCs w:val="28"/>
        </w:rPr>
      </w:pPr>
      <w:r w:rsidRPr="00481A5E">
        <w:rPr>
          <w:b/>
          <w:bCs/>
          <w:sz w:val="28"/>
          <w:szCs w:val="28"/>
        </w:rPr>
        <w:t>Ali Sameh’s model</w:t>
      </w:r>
    </w:p>
    <w:p w14:paraId="4F424FDC" w14:textId="2484CE33" w:rsidR="009E59D3" w:rsidRPr="00886001" w:rsidRDefault="00627D24" w:rsidP="00C06C35">
      <w:pPr>
        <w:pStyle w:val="ListParagraph"/>
        <w:numPr>
          <w:ilvl w:val="0"/>
          <w:numId w:val="15"/>
        </w:numPr>
        <w:spacing w:after="0"/>
        <w:rPr>
          <w:b/>
          <w:bCs/>
          <w:sz w:val="28"/>
          <w:szCs w:val="28"/>
        </w:rPr>
      </w:pPr>
      <w:r w:rsidRPr="00627D24">
        <w:t>The</w:t>
      </w:r>
      <w:r>
        <w:t xml:space="preserve"> recall, F1 score, and balanced accuracy are extremely low on both </w:t>
      </w:r>
      <w:proofErr w:type="gramStart"/>
      <w:r>
        <w:t>the train</w:t>
      </w:r>
      <w:proofErr w:type="gramEnd"/>
      <w:r>
        <w:t xml:space="preserve"> and test data. This indicates that the model is underfitting and unable to learn the patterns of each class.</w:t>
      </w:r>
    </w:p>
    <w:p w14:paraId="502B9837" w14:textId="77777777" w:rsidR="00886001" w:rsidRPr="00627D24" w:rsidRDefault="00886001" w:rsidP="00886001">
      <w:pPr>
        <w:pStyle w:val="ListParagraph"/>
        <w:spacing w:after="0"/>
        <w:rPr>
          <w:b/>
          <w:bCs/>
          <w:sz w:val="28"/>
          <w:szCs w:val="28"/>
        </w:rPr>
      </w:pPr>
    </w:p>
    <w:p w14:paraId="3DFE9AA4" w14:textId="77777777" w:rsidR="009E59D3" w:rsidRDefault="009E59D3" w:rsidP="009E59D3">
      <w:pPr>
        <w:spacing w:after="0"/>
        <w:rPr>
          <w:b/>
          <w:bCs/>
          <w:sz w:val="28"/>
          <w:szCs w:val="28"/>
        </w:rPr>
      </w:pPr>
      <w:r w:rsidRPr="00481A5E">
        <w:rPr>
          <w:b/>
          <w:bCs/>
          <w:sz w:val="28"/>
          <w:szCs w:val="28"/>
        </w:rPr>
        <w:t>Hassaan Gamal’s model</w:t>
      </w:r>
    </w:p>
    <w:p w14:paraId="0581C559" w14:textId="0C93A13C" w:rsidR="00886001" w:rsidRDefault="00886001" w:rsidP="00886001">
      <w:pPr>
        <w:pStyle w:val="ListParagraph"/>
        <w:numPr>
          <w:ilvl w:val="0"/>
          <w:numId w:val="15"/>
        </w:numPr>
        <w:spacing w:after="0"/>
      </w:pPr>
      <w:r w:rsidRPr="00886001">
        <w:t>The model achieved the highest recall, F1 score, and balanced accuracy on both the train and test data.</w:t>
      </w:r>
    </w:p>
    <w:p w14:paraId="4DA1AB11" w14:textId="62ECAD97" w:rsidR="00886001" w:rsidRDefault="00886001" w:rsidP="00886001">
      <w:pPr>
        <w:pStyle w:val="ListParagraph"/>
        <w:numPr>
          <w:ilvl w:val="0"/>
          <w:numId w:val="15"/>
        </w:numPr>
        <w:spacing w:after="0"/>
      </w:pPr>
      <w:r>
        <w:t>However, there is a huge gap between the train and test scores. For example, the balanced accuracy of the train data is 92% but for the test data it is 41%. Thus, the model is clearly overfitting.</w:t>
      </w:r>
    </w:p>
    <w:p w14:paraId="36435EDF" w14:textId="77777777" w:rsidR="00886001" w:rsidRPr="00886001" w:rsidRDefault="00886001" w:rsidP="00886001">
      <w:pPr>
        <w:pStyle w:val="ListParagraph"/>
        <w:spacing w:after="0"/>
      </w:pPr>
    </w:p>
    <w:p w14:paraId="6B7F58BF" w14:textId="77777777" w:rsidR="009E59D3" w:rsidRDefault="009E59D3" w:rsidP="009E59D3">
      <w:pPr>
        <w:spacing w:after="0"/>
        <w:rPr>
          <w:b/>
          <w:bCs/>
          <w:sz w:val="28"/>
          <w:szCs w:val="28"/>
        </w:rPr>
      </w:pPr>
      <w:r w:rsidRPr="00481A5E">
        <w:rPr>
          <w:b/>
          <w:bCs/>
          <w:sz w:val="28"/>
          <w:szCs w:val="28"/>
        </w:rPr>
        <w:t xml:space="preserve">Mariam </w:t>
      </w:r>
      <w:proofErr w:type="spellStart"/>
      <w:r w:rsidRPr="00481A5E">
        <w:rPr>
          <w:b/>
          <w:bCs/>
          <w:sz w:val="28"/>
          <w:szCs w:val="28"/>
        </w:rPr>
        <w:t>Seedawy’s</w:t>
      </w:r>
      <w:proofErr w:type="spellEnd"/>
      <w:r w:rsidRPr="00481A5E">
        <w:rPr>
          <w:b/>
          <w:bCs/>
          <w:sz w:val="28"/>
          <w:szCs w:val="28"/>
        </w:rPr>
        <w:t xml:space="preserve"> model</w:t>
      </w:r>
    </w:p>
    <w:p w14:paraId="0F7C890E" w14:textId="77777777" w:rsidR="009E59D3" w:rsidRPr="00903E69" w:rsidRDefault="009E59D3" w:rsidP="009E59D3">
      <w:pPr>
        <w:pStyle w:val="ListParagraph"/>
        <w:numPr>
          <w:ilvl w:val="0"/>
          <w:numId w:val="14"/>
        </w:numPr>
        <w:spacing w:after="0"/>
        <w:rPr>
          <w:lang w:val="en-GB"/>
        </w:rPr>
      </w:pPr>
      <w:r w:rsidRPr="00903E69">
        <w:rPr>
          <w:lang w:val="en-GB"/>
        </w:rPr>
        <w:t xml:space="preserve">For the training data, the recall and F1 score are extremely low (around 20%), showing that the model fails to correctly identify </w:t>
      </w:r>
      <w:proofErr w:type="gramStart"/>
      <w:r w:rsidRPr="00903E69">
        <w:rPr>
          <w:lang w:val="en-GB"/>
        </w:rPr>
        <w:t>the majority of</w:t>
      </w:r>
      <w:proofErr w:type="gramEnd"/>
      <w:r w:rsidRPr="00903E69">
        <w:rPr>
          <w:lang w:val="en-GB"/>
        </w:rPr>
        <w:t xml:space="preserve"> the true classes. The balanced accuracy of 16.14% suggests that the model is highly biased toward dominant classes and is not effective at distinguishing between classes. For the test data, Recall and F1 score are very low (6% and 4.38%, respectively), highlighting the inability of the model to predict the true classes in unseen data. The balanced accuracy of 22.95% is also extremely poor, indicating that the model is almost guessing randomly.  The model poorly on both the training and test data, meaning it fails to learn meaningful patterns from the data. This is a classic sign of underfitting,</w:t>
      </w:r>
    </w:p>
    <w:p w14:paraId="37A2A6B1" w14:textId="77777777" w:rsidR="009E59D3" w:rsidRPr="00903E69" w:rsidRDefault="009E59D3" w:rsidP="009E59D3">
      <w:pPr>
        <w:spacing w:after="0"/>
        <w:rPr>
          <w:lang w:val="en-GB"/>
        </w:rPr>
      </w:pPr>
      <w:r w:rsidRPr="00903E69">
        <w:rPr>
          <w:lang w:val="en-GB"/>
        </w:rPr>
        <w:t> </w:t>
      </w:r>
    </w:p>
    <w:p w14:paraId="75E1AE83" w14:textId="77777777" w:rsidR="009E59D3" w:rsidRDefault="009E59D3" w:rsidP="009E59D3">
      <w:pPr>
        <w:pStyle w:val="ListParagraph"/>
        <w:numPr>
          <w:ilvl w:val="0"/>
          <w:numId w:val="14"/>
        </w:numPr>
        <w:spacing w:after="0"/>
        <w:rPr>
          <w:lang w:val="en-GB"/>
        </w:rPr>
      </w:pPr>
      <w:r w:rsidRPr="00903E69">
        <w:rPr>
          <w:lang w:val="en-GB"/>
        </w:rPr>
        <w:t>The total ECE of 0.2830 reveals moderate miscalibration even on the training data, suggesting that the predicted probabilities are not well-aligned with true class frequencies, while total ECE of 0.8429 underscores indicating severe miscalibration on test data, with the model being highly overconfident in its incorrect predictions on the unseen test data.</w:t>
      </w:r>
    </w:p>
    <w:p w14:paraId="3BCE3343" w14:textId="77777777" w:rsidR="009E59D3" w:rsidRPr="00903E69" w:rsidRDefault="009E59D3" w:rsidP="009E59D3">
      <w:pPr>
        <w:spacing w:after="0"/>
        <w:rPr>
          <w:b/>
          <w:bCs/>
          <w:sz w:val="28"/>
          <w:szCs w:val="28"/>
          <w:lang w:val="en-GB"/>
        </w:rPr>
      </w:pPr>
    </w:p>
    <w:p w14:paraId="709174B1" w14:textId="77777777" w:rsidR="009E59D3" w:rsidRPr="00481A5E" w:rsidRDefault="009E59D3" w:rsidP="009E59D3">
      <w:pPr>
        <w:spacing w:after="0"/>
        <w:rPr>
          <w:b/>
          <w:bCs/>
          <w:sz w:val="28"/>
          <w:szCs w:val="28"/>
          <w:lang w:val="en-GB"/>
        </w:rPr>
      </w:pPr>
      <w:r w:rsidRPr="00481A5E">
        <w:rPr>
          <w:b/>
          <w:bCs/>
          <w:sz w:val="28"/>
          <w:szCs w:val="28"/>
          <w:lang w:val="en-GB"/>
        </w:rPr>
        <w:t>Mohamed Ezzat’s model</w:t>
      </w:r>
    </w:p>
    <w:p w14:paraId="1736A4F6" w14:textId="77777777" w:rsidR="009E59D3" w:rsidRPr="00481A5E" w:rsidRDefault="009E59D3" w:rsidP="009E59D3">
      <w:pPr>
        <w:pStyle w:val="ListParagraph"/>
        <w:numPr>
          <w:ilvl w:val="0"/>
          <w:numId w:val="13"/>
        </w:numPr>
        <w:spacing w:after="0"/>
        <w:rPr>
          <w:lang w:val="en-GB"/>
        </w:rPr>
      </w:pPr>
      <w:r w:rsidRPr="00481A5E">
        <w:rPr>
          <w:lang w:val="en-GB"/>
        </w:rPr>
        <w:t xml:space="preserve">On the training data, the high recall (94.5%) and F1 score (93.8%) indicate that the model has learned the training patterns effectively. On test F1 score (52.97%) drop sharply, reflecting difficulty in maintaining the same level of prediction quality for unseen data. The low balanced accuracy in both points to the inability to handle </w:t>
      </w:r>
      <w:r w:rsidRPr="00481A5E">
        <w:rPr>
          <w:lang w:val="en-GB"/>
        </w:rPr>
        <w:lastRenderedPageBreak/>
        <w:t xml:space="preserve">class imbalances during both train and generalization, </w:t>
      </w:r>
      <w:proofErr w:type="gramStart"/>
      <w:r w:rsidRPr="00481A5E">
        <w:rPr>
          <w:lang w:val="en-GB"/>
        </w:rPr>
        <w:t>overall</w:t>
      </w:r>
      <w:proofErr w:type="gramEnd"/>
      <w:r w:rsidRPr="00481A5E">
        <w:rPr>
          <w:lang w:val="en-GB"/>
        </w:rPr>
        <w:t xml:space="preserve"> the performance on the test data highlights </w:t>
      </w:r>
      <w:r w:rsidRPr="00481A5E">
        <w:rPr>
          <w:b/>
          <w:bCs/>
          <w:lang w:val="en-GB"/>
        </w:rPr>
        <w:t>significant overfitting.</w:t>
      </w:r>
    </w:p>
    <w:p w14:paraId="2663322F" w14:textId="77777777" w:rsidR="009E59D3" w:rsidRPr="00481A5E" w:rsidRDefault="009E59D3" w:rsidP="009E59D3">
      <w:pPr>
        <w:spacing w:after="0"/>
        <w:rPr>
          <w:lang w:val="en-GB"/>
        </w:rPr>
      </w:pPr>
      <w:r w:rsidRPr="00481A5E">
        <w:rPr>
          <w:lang w:val="en-GB"/>
        </w:rPr>
        <w:t> </w:t>
      </w:r>
    </w:p>
    <w:p w14:paraId="4688ED1F" w14:textId="77777777" w:rsidR="009E59D3" w:rsidRDefault="009E59D3" w:rsidP="009E59D3">
      <w:pPr>
        <w:pStyle w:val="ListParagraph"/>
        <w:numPr>
          <w:ilvl w:val="0"/>
          <w:numId w:val="13"/>
        </w:numPr>
        <w:spacing w:after="0"/>
        <w:rPr>
          <w:lang w:val="en-GB"/>
        </w:rPr>
      </w:pPr>
      <w:r w:rsidRPr="00481A5E">
        <w:rPr>
          <w:lang w:val="en-GB"/>
        </w:rPr>
        <w:t>The moderately low ECE (0.1595) on the training data further confirms that the model is reasonably calibrated for predictions on known data, high ECE (0.7439) indicates that the model's predicted probabilities are poorly calibrated on the test data, making it overly confident in incorrect predictions. </w:t>
      </w:r>
    </w:p>
    <w:p w14:paraId="701E3651" w14:textId="77777777" w:rsidR="009E59D3" w:rsidRPr="00481A5E" w:rsidRDefault="009E59D3" w:rsidP="009E59D3">
      <w:pPr>
        <w:spacing w:after="0"/>
        <w:rPr>
          <w:b/>
          <w:bCs/>
          <w:sz w:val="28"/>
          <w:szCs w:val="28"/>
          <w:lang w:val="en-GB"/>
        </w:rPr>
      </w:pPr>
    </w:p>
    <w:p w14:paraId="5216BCD5" w14:textId="77777777" w:rsidR="009E59D3" w:rsidRPr="00481A5E" w:rsidRDefault="009E59D3" w:rsidP="009E59D3">
      <w:pPr>
        <w:spacing w:after="0"/>
        <w:rPr>
          <w:b/>
          <w:bCs/>
          <w:sz w:val="28"/>
          <w:szCs w:val="28"/>
        </w:rPr>
      </w:pPr>
      <w:r w:rsidRPr="00481A5E">
        <w:rPr>
          <w:b/>
          <w:bCs/>
          <w:sz w:val="28"/>
          <w:szCs w:val="28"/>
        </w:rPr>
        <w:t xml:space="preserve">Rana </w:t>
      </w:r>
      <w:proofErr w:type="spellStart"/>
      <w:r w:rsidRPr="00481A5E">
        <w:rPr>
          <w:b/>
          <w:bCs/>
          <w:sz w:val="28"/>
          <w:szCs w:val="28"/>
        </w:rPr>
        <w:t>Hossny’s</w:t>
      </w:r>
      <w:proofErr w:type="spellEnd"/>
      <w:r w:rsidRPr="00481A5E">
        <w:rPr>
          <w:b/>
          <w:bCs/>
          <w:sz w:val="28"/>
          <w:szCs w:val="28"/>
        </w:rPr>
        <w:t xml:space="preserve"> model</w:t>
      </w:r>
    </w:p>
    <w:p w14:paraId="4D571783" w14:textId="77777777" w:rsidR="009E59D3" w:rsidRPr="00481A5E" w:rsidRDefault="009E59D3" w:rsidP="009E59D3">
      <w:pPr>
        <w:numPr>
          <w:ilvl w:val="0"/>
          <w:numId w:val="12"/>
        </w:numPr>
        <w:spacing w:after="0"/>
        <w:rPr>
          <w:lang w:val="en-GB"/>
        </w:rPr>
      </w:pPr>
      <w:r w:rsidRPr="00481A5E">
        <w:rPr>
          <w:lang w:val="en-GB"/>
        </w:rPr>
        <w:t>The model performs well in terms of recall and F1 score, suggesting good learning on the training data, but struggles to generalize to unseen test data, as indicated by the substantial drop in recall, F1 score, and balanced accuracy, which indicate overfitting, also the slightly lower balanced accuracy compared to recall and F1 hints at mild bias toward dominant classes.</w:t>
      </w:r>
    </w:p>
    <w:p w14:paraId="76CA28A8" w14:textId="1C310B8F" w:rsidR="009E59D3" w:rsidRDefault="009E59D3" w:rsidP="009E59D3">
      <w:pPr>
        <w:numPr>
          <w:ilvl w:val="0"/>
          <w:numId w:val="12"/>
        </w:numPr>
        <w:spacing w:after="0"/>
        <w:rPr>
          <w:lang w:val="en-GB"/>
        </w:rPr>
      </w:pPr>
      <w:r w:rsidRPr="00481A5E">
        <w:rPr>
          <w:lang w:val="en-GB"/>
        </w:rPr>
        <w:t>The low ECE on train data shows that the model's predicted probabilities are well-calibrated, while high ECE on test data highlights poor calibration, further undermining the reliability of the model's predicted probabilities, as it revels overly confident in its incorrect predictions</w:t>
      </w:r>
      <w:r>
        <w:rPr>
          <w:lang w:val="en-GB"/>
        </w:rPr>
        <w:t>.</w:t>
      </w:r>
    </w:p>
    <w:p w14:paraId="4486A2BA" w14:textId="77777777" w:rsidR="009E59D3" w:rsidRDefault="009E59D3" w:rsidP="009E59D3">
      <w:pPr>
        <w:spacing w:after="0"/>
        <w:ind w:left="360"/>
        <w:rPr>
          <w:lang w:val="en-GB"/>
        </w:rPr>
      </w:pPr>
    </w:p>
    <w:p w14:paraId="2BE39B7A" w14:textId="1378344B" w:rsidR="00886001" w:rsidRPr="00886001" w:rsidRDefault="009E59D3" w:rsidP="00886001">
      <w:pPr>
        <w:spacing w:after="0"/>
        <w:ind w:left="360"/>
        <w:rPr>
          <w:b/>
          <w:bCs/>
          <w:sz w:val="28"/>
          <w:szCs w:val="28"/>
          <w:lang w:val="en-GB"/>
        </w:rPr>
      </w:pPr>
      <w:r w:rsidRPr="009E59D3">
        <w:rPr>
          <w:b/>
          <w:bCs/>
          <w:sz w:val="28"/>
          <w:szCs w:val="28"/>
          <w:lang w:val="en-GB"/>
        </w:rPr>
        <w:t>Yara Mahfouz’s model</w:t>
      </w:r>
    </w:p>
    <w:p w14:paraId="7B8B8CE2" w14:textId="64B27A73" w:rsidR="00886001" w:rsidRDefault="00886001" w:rsidP="00886001">
      <w:pPr>
        <w:pStyle w:val="ListParagraph"/>
        <w:numPr>
          <w:ilvl w:val="0"/>
          <w:numId w:val="20"/>
        </w:numPr>
        <w:spacing w:after="0"/>
        <w:rPr>
          <w:lang w:val="en-GB"/>
        </w:rPr>
      </w:pPr>
      <w:r>
        <w:rPr>
          <w:lang w:val="en-GB"/>
        </w:rPr>
        <w:t>The model achieved the highest recall of 61% on the test data. It achieved the second-highest f1-score and balanced accuracy of 56% and 38% respectively. The model ranks third in terms of ECE.</w:t>
      </w:r>
    </w:p>
    <w:p w14:paraId="4BBC2C83" w14:textId="28268D6E" w:rsidR="00886001" w:rsidRDefault="00886001" w:rsidP="00886001">
      <w:pPr>
        <w:pStyle w:val="ListParagraph"/>
        <w:numPr>
          <w:ilvl w:val="0"/>
          <w:numId w:val="20"/>
        </w:numPr>
        <w:spacing w:after="0"/>
        <w:rPr>
          <w:lang w:val="en-GB"/>
        </w:rPr>
      </w:pPr>
      <w:r>
        <w:rPr>
          <w:lang w:val="en-GB"/>
        </w:rPr>
        <w:t xml:space="preserve">The </w:t>
      </w:r>
      <w:r w:rsidR="00491AFD">
        <w:rPr>
          <w:lang w:val="en-GB"/>
        </w:rPr>
        <w:t>model's</w:t>
      </w:r>
      <w:r>
        <w:rPr>
          <w:lang w:val="en-GB"/>
        </w:rPr>
        <w:t xml:space="preserve"> performance is consistent </w:t>
      </w:r>
      <w:r w:rsidR="00491AFD">
        <w:rPr>
          <w:lang w:val="en-GB"/>
        </w:rPr>
        <w:t>on the train and test data. There isn’t a huge gap between the scores. Therefore, the model is not overfitting.</w:t>
      </w:r>
    </w:p>
    <w:p w14:paraId="2837DF54" w14:textId="77777777" w:rsidR="00491AFD" w:rsidRPr="00886001" w:rsidRDefault="00491AFD" w:rsidP="00491AFD">
      <w:pPr>
        <w:pStyle w:val="ListParagraph"/>
        <w:spacing w:after="0"/>
        <w:ind w:left="1080"/>
        <w:rPr>
          <w:lang w:val="en-GB"/>
        </w:rPr>
      </w:pPr>
    </w:p>
    <w:p w14:paraId="1539F9FE" w14:textId="77777777" w:rsidR="009E59D3" w:rsidRDefault="009E59D3" w:rsidP="009E59D3">
      <w:pPr>
        <w:spacing w:after="0"/>
        <w:ind w:left="360"/>
        <w:rPr>
          <w:b/>
          <w:bCs/>
          <w:sz w:val="28"/>
          <w:szCs w:val="28"/>
          <w:lang w:val="en-GB"/>
        </w:rPr>
      </w:pPr>
      <w:r w:rsidRPr="009E59D3">
        <w:rPr>
          <w:b/>
          <w:bCs/>
          <w:sz w:val="28"/>
          <w:szCs w:val="28"/>
          <w:lang w:val="en-GB"/>
        </w:rPr>
        <w:t xml:space="preserve">Ziad </w:t>
      </w:r>
      <w:proofErr w:type="spellStart"/>
      <w:r w:rsidRPr="009E59D3">
        <w:rPr>
          <w:b/>
          <w:bCs/>
          <w:sz w:val="28"/>
          <w:szCs w:val="28"/>
          <w:lang w:val="en-GB"/>
        </w:rPr>
        <w:t>Abdlhamed’s</w:t>
      </w:r>
      <w:proofErr w:type="spellEnd"/>
      <w:r w:rsidRPr="009E59D3">
        <w:rPr>
          <w:b/>
          <w:bCs/>
          <w:sz w:val="28"/>
          <w:szCs w:val="28"/>
          <w:lang w:val="en-GB"/>
        </w:rPr>
        <w:t xml:space="preserve"> model</w:t>
      </w:r>
    </w:p>
    <w:p w14:paraId="41C9AA22" w14:textId="28BE7C45" w:rsidR="00491AFD" w:rsidRDefault="00491AFD" w:rsidP="00491AFD">
      <w:pPr>
        <w:pStyle w:val="ListParagraph"/>
        <w:numPr>
          <w:ilvl w:val="0"/>
          <w:numId w:val="21"/>
        </w:numPr>
        <w:spacing w:after="0"/>
        <w:rPr>
          <w:lang w:val="en-GB"/>
        </w:rPr>
      </w:pPr>
      <w:r w:rsidRPr="00491AFD">
        <w:rPr>
          <w:lang w:val="en-GB"/>
        </w:rPr>
        <w:t>Although the model has the lowest ECE of 0.451 on the test data, the model's performance is extremely poor.</w:t>
      </w:r>
    </w:p>
    <w:p w14:paraId="06CD2E3B" w14:textId="77777777" w:rsidR="00491AFD" w:rsidRPr="00886001" w:rsidRDefault="00491AFD" w:rsidP="00491AFD">
      <w:pPr>
        <w:pStyle w:val="ListParagraph"/>
        <w:numPr>
          <w:ilvl w:val="0"/>
          <w:numId w:val="21"/>
        </w:numPr>
        <w:spacing w:after="0"/>
        <w:rPr>
          <w:b/>
          <w:bCs/>
          <w:sz w:val="28"/>
          <w:szCs w:val="28"/>
        </w:rPr>
      </w:pPr>
      <w:r w:rsidRPr="00627D24">
        <w:t>The</w:t>
      </w:r>
      <w:r>
        <w:t xml:space="preserve"> recall, F1 score, and balanced accuracy are extremely low on both </w:t>
      </w:r>
      <w:proofErr w:type="gramStart"/>
      <w:r>
        <w:t>the train</w:t>
      </w:r>
      <w:proofErr w:type="gramEnd"/>
      <w:r>
        <w:t xml:space="preserve"> and test data. This indicates that the model is underfitting and unable to learn the patterns of each class.</w:t>
      </w:r>
    </w:p>
    <w:p w14:paraId="27CA9242" w14:textId="77777777" w:rsidR="00491AFD" w:rsidRPr="00491AFD" w:rsidRDefault="00491AFD" w:rsidP="00491AFD">
      <w:pPr>
        <w:spacing w:after="0"/>
        <w:rPr>
          <w:lang w:val="en-GB"/>
        </w:rPr>
      </w:pPr>
    </w:p>
    <w:p w14:paraId="6C3843D6" w14:textId="77777777" w:rsidR="009E59D3" w:rsidRDefault="009E59D3" w:rsidP="009E59D3">
      <w:pPr>
        <w:spacing w:after="0"/>
        <w:ind w:left="360"/>
        <w:rPr>
          <w:b/>
          <w:bCs/>
          <w:sz w:val="28"/>
          <w:szCs w:val="28"/>
          <w:lang w:val="en-GB"/>
        </w:rPr>
      </w:pPr>
      <w:r w:rsidRPr="009E59D3">
        <w:rPr>
          <w:b/>
          <w:bCs/>
          <w:sz w:val="28"/>
          <w:szCs w:val="28"/>
          <w:lang w:val="en-GB"/>
        </w:rPr>
        <w:t>Ziad Mahmoud’s model</w:t>
      </w:r>
    </w:p>
    <w:p w14:paraId="654F84CE" w14:textId="77777777" w:rsidR="002D6678" w:rsidRPr="002D6678" w:rsidRDefault="002D6678" w:rsidP="002D6678">
      <w:pPr>
        <w:pStyle w:val="ListParagraph"/>
        <w:numPr>
          <w:ilvl w:val="0"/>
          <w:numId w:val="16"/>
        </w:numPr>
        <w:spacing w:after="0"/>
        <w:rPr>
          <w:lang w:val="en-GB"/>
        </w:rPr>
      </w:pPr>
      <w:r w:rsidRPr="002D6678">
        <w:rPr>
          <w:lang w:val="en-GB"/>
        </w:rPr>
        <w:t xml:space="preserve">The model shows strong performance on the training data specially balanced accuracy (83.13%). These metrics suggest the model effectively learns patterns from the training set and maintains a reasonable balance across different classes. However, the substantial drop in metrics on the test data, with recall at </w:t>
      </w:r>
      <w:r w:rsidRPr="002D6678">
        <w:rPr>
          <w:lang w:val="en-GB"/>
        </w:rPr>
        <w:lastRenderedPageBreak/>
        <w:t>51%, F1 score at 46.96%, and balanced accuracy decreased to 26.43%, indicates significant overfitting. The model struggles to handle class imbalance effectively and generalize to unseen data, likely memorizing the training data instead of capturing generalizable patterns.</w:t>
      </w:r>
    </w:p>
    <w:p w14:paraId="36A6BCEF" w14:textId="77777777" w:rsidR="002D6678" w:rsidRPr="002D6678" w:rsidRDefault="002D6678" w:rsidP="002D6678">
      <w:pPr>
        <w:spacing w:after="0"/>
        <w:ind w:left="360"/>
        <w:rPr>
          <w:lang w:val="en-GB"/>
        </w:rPr>
      </w:pPr>
      <w:r w:rsidRPr="002D6678">
        <w:rPr>
          <w:lang w:val="en-GB"/>
        </w:rPr>
        <w:t> </w:t>
      </w:r>
    </w:p>
    <w:p w14:paraId="35AAFE75" w14:textId="77777777" w:rsidR="002D6678" w:rsidRPr="002D6678" w:rsidRDefault="002D6678" w:rsidP="002D6678">
      <w:pPr>
        <w:pStyle w:val="ListParagraph"/>
        <w:numPr>
          <w:ilvl w:val="0"/>
          <w:numId w:val="16"/>
        </w:numPr>
        <w:spacing w:after="0"/>
        <w:rPr>
          <w:lang w:val="en-GB"/>
        </w:rPr>
      </w:pPr>
      <w:r w:rsidRPr="002D6678">
        <w:rPr>
          <w:lang w:val="en-GB"/>
        </w:rPr>
        <w:t>Moreover, while the calibration on the training data appears relatively good, with an ECE of 0.1641, the high test ECE of 0.7493 reveals that the model is overly confident in its incorrect predictions, further undermining the reliability of its probability estimates.</w:t>
      </w:r>
    </w:p>
    <w:p w14:paraId="617ECB85" w14:textId="77777777" w:rsidR="002D6678" w:rsidRPr="009E59D3" w:rsidRDefault="002D6678" w:rsidP="009E59D3">
      <w:pPr>
        <w:spacing w:after="0"/>
        <w:ind w:left="360"/>
        <w:rPr>
          <w:b/>
          <w:bCs/>
          <w:sz w:val="28"/>
          <w:szCs w:val="28"/>
          <w:lang w:val="en-GB"/>
        </w:rPr>
      </w:pPr>
    </w:p>
    <w:p w14:paraId="6AF5184D" w14:textId="2EA3FAC9" w:rsidR="00AE4DBB" w:rsidRDefault="001D43A6" w:rsidP="00DE005A">
      <w:pPr>
        <w:spacing w:after="0"/>
        <w:rPr>
          <w:b/>
          <w:bCs/>
          <w:color w:val="0E2841" w:themeColor="text2"/>
          <w:sz w:val="36"/>
          <w:szCs w:val="36"/>
        </w:rPr>
      </w:pPr>
      <w:r w:rsidRPr="001D43A6">
        <w:rPr>
          <w:b/>
          <w:bCs/>
          <w:color w:val="0E2841" w:themeColor="text2"/>
          <w:sz w:val="36"/>
          <w:szCs w:val="36"/>
        </w:rPr>
        <w:t>Reliability Diagrams</w:t>
      </w:r>
      <w:r>
        <w:rPr>
          <w:b/>
          <w:bCs/>
          <w:color w:val="0E2841" w:themeColor="text2"/>
          <w:sz w:val="36"/>
          <w:szCs w:val="36"/>
        </w:rPr>
        <w:t xml:space="preserve"> (Test data)</w:t>
      </w:r>
    </w:p>
    <w:p w14:paraId="33548AF6" w14:textId="32429A6E" w:rsidR="00425342" w:rsidRPr="00425342" w:rsidRDefault="00425342" w:rsidP="00425342">
      <w:pPr>
        <w:spacing w:after="0"/>
        <w:rPr>
          <w:b/>
          <w:bCs/>
          <w:sz w:val="28"/>
          <w:szCs w:val="28"/>
        </w:rPr>
      </w:pPr>
      <w:r w:rsidRPr="00481A5E">
        <w:rPr>
          <w:b/>
          <w:bCs/>
          <w:sz w:val="28"/>
          <w:szCs w:val="28"/>
        </w:rPr>
        <w:t>Ali Badawy’s model</w:t>
      </w:r>
    </w:p>
    <w:p w14:paraId="6C25EF94" w14:textId="7E76EC4F" w:rsidR="00AE4DBB" w:rsidRDefault="00AE4DBB" w:rsidP="007950AD">
      <w:pPr>
        <w:spacing w:after="0"/>
        <w:rPr>
          <w:b/>
          <w:bCs/>
          <w:color w:val="0E2841" w:themeColor="text2"/>
          <w:sz w:val="36"/>
          <w:szCs w:val="36"/>
        </w:rPr>
      </w:pPr>
      <w:r>
        <w:rPr>
          <w:noProof/>
        </w:rPr>
        <w:drawing>
          <wp:inline distT="0" distB="0" distL="0" distR="0" wp14:anchorId="46608484" wp14:editId="1EE97C38">
            <wp:extent cx="5943600" cy="3134995"/>
            <wp:effectExtent l="0" t="0" r="0" b="8255"/>
            <wp:docPr id="1917425969"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5969" name="Picture 1" descr="A graph with lines and dots&#10;&#10;Description automatically generated"/>
                    <pic:cNvPicPr>
                      <a:picLocks noChangeAspect="1"/>
                    </pic:cNvPicPr>
                  </pic:nvPicPr>
                  <pic:blipFill>
                    <a:blip r:embed="rId8"/>
                    <a:stretch>
                      <a:fillRect/>
                    </a:stretch>
                  </pic:blipFill>
                  <pic:spPr>
                    <a:xfrm>
                      <a:off x="0" y="0"/>
                      <a:ext cx="5943600" cy="3134995"/>
                    </a:xfrm>
                    <a:prstGeom prst="rect">
                      <a:avLst/>
                    </a:prstGeom>
                  </pic:spPr>
                </pic:pic>
              </a:graphicData>
            </a:graphic>
          </wp:inline>
        </w:drawing>
      </w:r>
    </w:p>
    <w:p w14:paraId="3DDE984C" w14:textId="326B1B89" w:rsidR="00AE4DBB" w:rsidRDefault="00AE4DBB" w:rsidP="00AE4DBB">
      <w:pPr>
        <w:spacing w:after="0"/>
        <w:jc w:val="center"/>
      </w:pPr>
      <w:r w:rsidRPr="00AE4DBB">
        <w:t>Ali Badawy’s Reliability Diagram</w:t>
      </w:r>
    </w:p>
    <w:p w14:paraId="0CB77B74" w14:textId="77777777" w:rsidR="00425342" w:rsidRPr="00AE4DBB" w:rsidRDefault="00425342" w:rsidP="00AE4DBB">
      <w:pPr>
        <w:spacing w:after="0"/>
        <w:jc w:val="center"/>
      </w:pPr>
    </w:p>
    <w:p w14:paraId="03F17AE2" w14:textId="77777777" w:rsidR="00425342" w:rsidRDefault="00425342" w:rsidP="00425342">
      <w:pPr>
        <w:pStyle w:val="ListParagraph"/>
        <w:numPr>
          <w:ilvl w:val="0"/>
          <w:numId w:val="19"/>
        </w:numPr>
        <w:spacing w:after="0"/>
      </w:pPr>
      <w:r w:rsidRPr="002E02A2">
        <w:t xml:space="preserve">The reliability diagram reveals significant calibration issues, with most classes deviating substantially from the diagonal line, indicating that the model's predicted probabilities on test data are unreliable. Classes like </w:t>
      </w:r>
      <w:proofErr w:type="spellStart"/>
      <w:r w:rsidRPr="002E02A2">
        <w:t>XGBRegressor</w:t>
      </w:r>
      <w:proofErr w:type="spellEnd"/>
      <w:r w:rsidRPr="002E02A2">
        <w:t xml:space="preserve"> and </w:t>
      </w:r>
      <w:proofErr w:type="spellStart"/>
      <w:r w:rsidRPr="002E02A2">
        <w:t>LinearSVR</w:t>
      </w:r>
      <w:proofErr w:type="spellEnd"/>
      <w:r w:rsidRPr="002E02A2">
        <w:t xml:space="preserve"> show </w:t>
      </w:r>
      <w:proofErr w:type="spellStart"/>
      <w:r w:rsidRPr="002E02A2">
        <w:t>cerratic</w:t>
      </w:r>
      <w:proofErr w:type="spellEnd"/>
      <w:r w:rsidRPr="002E02A2">
        <w:t xml:space="preserve"> and overconfident predictions, while others like HUBERREGRESSOR and QUANTILEREGRESSOR seem underrepresented. This poor calibration aligns with the high Expected Calibration Error (ECE) for test data and suggests the model struggles to generalize and accurately represent probabilities, leading to unreliable predictions in real-world scenarios</w:t>
      </w:r>
      <w:r>
        <w:t>.</w:t>
      </w:r>
    </w:p>
    <w:p w14:paraId="371C5494" w14:textId="77777777" w:rsidR="00AE4DBB" w:rsidRPr="00AE4DBB" w:rsidRDefault="00AE4DBB" w:rsidP="00425342">
      <w:pPr>
        <w:spacing w:after="0"/>
        <w:rPr>
          <w:color w:val="0E2841" w:themeColor="text2"/>
        </w:rPr>
      </w:pPr>
    </w:p>
    <w:p w14:paraId="7C8AE57E" w14:textId="77777777" w:rsidR="00425342" w:rsidRDefault="00425342" w:rsidP="00B0199A">
      <w:pPr>
        <w:spacing w:after="0"/>
        <w:jc w:val="center"/>
        <w:rPr>
          <w:noProof/>
        </w:rPr>
      </w:pPr>
    </w:p>
    <w:p w14:paraId="4BA7C839" w14:textId="50FD8185" w:rsidR="00425342" w:rsidRPr="00A355D3" w:rsidRDefault="00425342" w:rsidP="00A355D3">
      <w:pPr>
        <w:spacing w:after="0"/>
        <w:rPr>
          <w:b/>
          <w:bCs/>
          <w:sz w:val="28"/>
          <w:szCs w:val="28"/>
        </w:rPr>
      </w:pPr>
      <w:r w:rsidRPr="00D7687E">
        <w:rPr>
          <w:b/>
          <w:bCs/>
          <w:sz w:val="28"/>
          <w:szCs w:val="28"/>
        </w:rPr>
        <w:lastRenderedPageBreak/>
        <w:t>Ali Sameh’s model</w:t>
      </w:r>
    </w:p>
    <w:p w14:paraId="2ACDE8AB" w14:textId="1C1F6C4F" w:rsidR="001D43A6" w:rsidRDefault="00B0199A" w:rsidP="00B0199A">
      <w:pPr>
        <w:spacing w:after="0"/>
        <w:jc w:val="center"/>
      </w:pPr>
      <w:r>
        <w:rPr>
          <w:noProof/>
        </w:rPr>
        <w:drawing>
          <wp:inline distT="0" distB="0" distL="0" distR="0" wp14:anchorId="493BF346" wp14:editId="03BBBBAA">
            <wp:extent cx="4947285" cy="3464157"/>
            <wp:effectExtent l="0" t="0" r="5715" b="3175"/>
            <wp:docPr id="248583456" name="Picture 3" descr="A diagram with colorful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83456" name="Picture 3" descr="A diagram with colorful lines and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649" cy="3495221"/>
                    </a:xfrm>
                    <a:prstGeom prst="rect">
                      <a:avLst/>
                    </a:prstGeom>
                    <a:noFill/>
                    <a:ln>
                      <a:noFill/>
                    </a:ln>
                  </pic:spPr>
                </pic:pic>
              </a:graphicData>
            </a:graphic>
          </wp:inline>
        </w:drawing>
      </w:r>
    </w:p>
    <w:p w14:paraId="31519871" w14:textId="4ADFB425" w:rsidR="00B0199A" w:rsidRDefault="00B0199A" w:rsidP="00B0199A">
      <w:pPr>
        <w:spacing w:after="0"/>
        <w:jc w:val="center"/>
      </w:pPr>
      <w:r>
        <w:t>Ali Sameh’s Reliability Diagram</w:t>
      </w:r>
    </w:p>
    <w:p w14:paraId="462C9E68" w14:textId="1EA01356" w:rsidR="00AE4DBB" w:rsidRDefault="00F172D0" w:rsidP="00F172D0">
      <w:pPr>
        <w:pStyle w:val="ListParagraph"/>
        <w:numPr>
          <w:ilvl w:val="0"/>
          <w:numId w:val="19"/>
        </w:numPr>
        <w:spacing w:after="0"/>
      </w:pPr>
      <w:r w:rsidRPr="00F172D0">
        <w:t xml:space="preserve">From the reliability diagram, the model is overconfident when predicting </w:t>
      </w:r>
      <w:r w:rsidRPr="00F172D0">
        <w:rPr>
          <w:i/>
          <w:iCs/>
        </w:rPr>
        <w:t>ELASTICNETCV</w:t>
      </w:r>
      <w:r w:rsidRPr="00F172D0">
        <w:t xml:space="preserve">, </w:t>
      </w:r>
      <w:r w:rsidRPr="00F172D0">
        <w:rPr>
          <w:i/>
          <w:iCs/>
        </w:rPr>
        <w:t>QUANTILEREGRESSOR</w:t>
      </w:r>
      <w:r w:rsidRPr="00F172D0">
        <w:t xml:space="preserve">, and </w:t>
      </w:r>
      <w:r w:rsidRPr="00F172D0">
        <w:rPr>
          <w:i/>
          <w:iCs/>
        </w:rPr>
        <w:t>LASSO</w:t>
      </w:r>
      <w:r w:rsidRPr="00F172D0">
        <w:t xml:space="preserve"> classes.</w:t>
      </w:r>
    </w:p>
    <w:p w14:paraId="27F1DC0F" w14:textId="22F7D712" w:rsidR="00F172D0" w:rsidRDefault="00F172D0" w:rsidP="00F172D0">
      <w:pPr>
        <w:pStyle w:val="ListParagraph"/>
        <w:numPr>
          <w:ilvl w:val="0"/>
          <w:numId w:val="19"/>
        </w:numPr>
        <w:spacing w:after="0"/>
      </w:pPr>
      <w:r>
        <w:t>None of the classes are well-calibrated.</w:t>
      </w:r>
    </w:p>
    <w:p w14:paraId="37A19585" w14:textId="77777777" w:rsidR="00B0199A" w:rsidRDefault="00B0199A" w:rsidP="005C5705">
      <w:pPr>
        <w:spacing w:after="0"/>
      </w:pPr>
    </w:p>
    <w:p w14:paraId="66F8BE44" w14:textId="235AB370" w:rsidR="005C5705" w:rsidRPr="005C5705" w:rsidRDefault="005C5705" w:rsidP="005C5705">
      <w:pPr>
        <w:spacing w:after="0"/>
        <w:rPr>
          <w:b/>
          <w:bCs/>
          <w:sz w:val="28"/>
          <w:szCs w:val="28"/>
        </w:rPr>
      </w:pPr>
      <w:r w:rsidRPr="00481A5E">
        <w:rPr>
          <w:b/>
          <w:bCs/>
          <w:sz w:val="28"/>
          <w:szCs w:val="28"/>
        </w:rPr>
        <w:t>Hassaan Gamal’s model</w:t>
      </w:r>
    </w:p>
    <w:p w14:paraId="76EC5C50" w14:textId="45798D4F" w:rsidR="00B0199A" w:rsidRDefault="00B0199A" w:rsidP="00B0199A">
      <w:pPr>
        <w:spacing w:after="0"/>
        <w:jc w:val="center"/>
      </w:pPr>
      <w:r>
        <w:rPr>
          <w:noProof/>
        </w:rPr>
        <w:drawing>
          <wp:inline distT="0" distB="0" distL="0" distR="0" wp14:anchorId="31F16A75" wp14:editId="334A01AE">
            <wp:extent cx="4583303" cy="3209290"/>
            <wp:effectExtent l="0" t="0" r="8255" b="0"/>
            <wp:docPr id="760511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5866" cy="3211085"/>
                    </a:xfrm>
                    <a:prstGeom prst="rect">
                      <a:avLst/>
                    </a:prstGeom>
                    <a:noFill/>
                    <a:ln>
                      <a:noFill/>
                    </a:ln>
                  </pic:spPr>
                </pic:pic>
              </a:graphicData>
            </a:graphic>
          </wp:inline>
        </w:drawing>
      </w:r>
    </w:p>
    <w:p w14:paraId="0FF0A533" w14:textId="77777777" w:rsidR="00B0199A" w:rsidRDefault="00B0199A" w:rsidP="00B0199A">
      <w:pPr>
        <w:spacing w:after="0"/>
        <w:jc w:val="center"/>
      </w:pPr>
      <w:r>
        <w:t>Hassaan Gamal’s Reliability Diagram</w:t>
      </w:r>
    </w:p>
    <w:p w14:paraId="42606FFE" w14:textId="77777777" w:rsidR="00F172D0" w:rsidRDefault="00F172D0" w:rsidP="00F172D0">
      <w:pPr>
        <w:pStyle w:val="ListParagraph"/>
        <w:numPr>
          <w:ilvl w:val="0"/>
          <w:numId w:val="22"/>
        </w:numPr>
        <w:spacing w:after="0"/>
      </w:pPr>
      <w:r w:rsidRPr="00F172D0">
        <w:lastRenderedPageBreak/>
        <w:t xml:space="preserve">From the reliability diagram, the model is overconfident when predicting </w:t>
      </w:r>
      <w:r w:rsidRPr="00F172D0">
        <w:rPr>
          <w:i/>
          <w:iCs/>
        </w:rPr>
        <w:t>ELASTICNETCV</w:t>
      </w:r>
      <w:r w:rsidRPr="00F172D0">
        <w:t xml:space="preserve"> class. </w:t>
      </w:r>
    </w:p>
    <w:p w14:paraId="5B4ACB02" w14:textId="417BB876" w:rsidR="00F172D0" w:rsidRDefault="00F172D0" w:rsidP="00F172D0">
      <w:pPr>
        <w:pStyle w:val="ListParagraph"/>
        <w:numPr>
          <w:ilvl w:val="0"/>
          <w:numId w:val="22"/>
        </w:numPr>
        <w:spacing w:after="0"/>
      </w:pPr>
      <w:r w:rsidRPr="00F172D0">
        <w:t xml:space="preserve">The model is almost well-calibrated for </w:t>
      </w:r>
      <w:r w:rsidRPr="00F172D0">
        <w:rPr>
          <w:i/>
          <w:iCs/>
        </w:rPr>
        <w:t>HUBERREGRESSOR</w:t>
      </w:r>
      <w:r w:rsidRPr="00F172D0">
        <w:t xml:space="preserve"> class. However, the model is uncalibrated over the rest of the classes.</w:t>
      </w:r>
    </w:p>
    <w:p w14:paraId="7BA5BA1A" w14:textId="1DFE5465" w:rsidR="00B0199A" w:rsidRDefault="00B0199A" w:rsidP="00B0199A">
      <w:pPr>
        <w:spacing w:after="0"/>
        <w:jc w:val="center"/>
      </w:pPr>
    </w:p>
    <w:p w14:paraId="03AB24B3" w14:textId="77777777" w:rsidR="0089256A" w:rsidRPr="009E59D3" w:rsidRDefault="0089256A" w:rsidP="0089256A">
      <w:pPr>
        <w:spacing w:after="0"/>
        <w:rPr>
          <w:b/>
          <w:bCs/>
          <w:sz w:val="28"/>
          <w:szCs w:val="28"/>
        </w:rPr>
      </w:pPr>
      <w:r w:rsidRPr="00481A5E">
        <w:rPr>
          <w:b/>
          <w:bCs/>
          <w:sz w:val="28"/>
          <w:szCs w:val="28"/>
        </w:rPr>
        <w:t xml:space="preserve">Mariam </w:t>
      </w:r>
      <w:proofErr w:type="spellStart"/>
      <w:r w:rsidRPr="00481A5E">
        <w:rPr>
          <w:b/>
          <w:bCs/>
          <w:sz w:val="28"/>
          <w:szCs w:val="28"/>
        </w:rPr>
        <w:t>Seedawy’s</w:t>
      </w:r>
      <w:proofErr w:type="spellEnd"/>
      <w:r w:rsidRPr="00481A5E">
        <w:rPr>
          <w:b/>
          <w:bCs/>
          <w:sz w:val="28"/>
          <w:szCs w:val="28"/>
        </w:rPr>
        <w:t xml:space="preserve"> model</w:t>
      </w:r>
    </w:p>
    <w:p w14:paraId="259769FD" w14:textId="68776371" w:rsidR="00023B48" w:rsidRDefault="00023B48" w:rsidP="00B0199A">
      <w:pPr>
        <w:spacing w:after="0"/>
        <w:jc w:val="center"/>
      </w:pPr>
      <w:r>
        <w:rPr>
          <w:noProof/>
        </w:rPr>
        <w:drawing>
          <wp:inline distT="0" distB="0" distL="0" distR="0" wp14:anchorId="01CF27A8" wp14:editId="746FEB32">
            <wp:extent cx="5943600" cy="3022600"/>
            <wp:effectExtent l="0" t="0" r="0" b="6350"/>
            <wp:docPr id="38464794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7940" name="Picture 1" descr="A graph with lines and dots&#10;&#10;Description automatically generated"/>
                    <pic:cNvPicPr>
                      <a:picLocks noChangeAspect="1"/>
                    </pic:cNvPicPr>
                  </pic:nvPicPr>
                  <pic:blipFill>
                    <a:blip r:embed="rId11"/>
                    <a:stretch>
                      <a:fillRect/>
                    </a:stretch>
                  </pic:blipFill>
                  <pic:spPr>
                    <a:xfrm>
                      <a:off x="0" y="0"/>
                      <a:ext cx="5943600" cy="3022600"/>
                    </a:xfrm>
                    <a:prstGeom prst="rect">
                      <a:avLst/>
                    </a:prstGeom>
                  </pic:spPr>
                </pic:pic>
              </a:graphicData>
            </a:graphic>
          </wp:inline>
        </w:drawing>
      </w:r>
    </w:p>
    <w:p w14:paraId="5A29D8BA" w14:textId="61AAC5F0" w:rsidR="00023B48" w:rsidRDefault="00023B48" w:rsidP="00B0199A">
      <w:pPr>
        <w:spacing w:after="0"/>
        <w:jc w:val="center"/>
      </w:pPr>
      <w:r>
        <w:t xml:space="preserve">Mariam </w:t>
      </w:r>
      <w:proofErr w:type="spellStart"/>
      <w:r>
        <w:t>Seedawy’s</w:t>
      </w:r>
      <w:proofErr w:type="spellEnd"/>
      <w:r>
        <w:t xml:space="preserve"> Reliability Diagram</w:t>
      </w:r>
    </w:p>
    <w:p w14:paraId="5C4064C4" w14:textId="08B5370C" w:rsidR="0089256A" w:rsidRPr="0089256A" w:rsidRDefault="0089256A" w:rsidP="0089256A">
      <w:pPr>
        <w:pStyle w:val="NormalWeb"/>
        <w:numPr>
          <w:ilvl w:val="0"/>
          <w:numId w:val="14"/>
        </w:numPr>
        <w:rPr>
          <w:rFonts w:asciiTheme="minorHAnsi" w:hAnsiTheme="minorHAnsi"/>
        </w:rPr>
      </w:pPr>
      <w:r w:rsidRPr="00903E69">
        <w:rPr>
          <w:rFonts w:asciiTheme="minorHAnsi" w:hAnsiTheme="minorHAnsi"/>
        </w:rPr>
        <w:t xml:space="preserve">The jagged nature of the curves suggests that the model struggles to produce consistent probabilities across all bins, which is symptomatic of </w:t>
      </w:r>
      <w:r w:rsidRPr="00903E69">
        <w:rPr>
          <w:rStyle w:val="Strong"/>
          <w:rFonts w:asciiTheme="minorHAnsi" w:eastAsiaTheme="majorEastAsia" w:hAnsiTheme="minorHAnsi"/>
        </w:rPr>
        <w:t>underfitting</w:t>
      </w:r>
      <w:r w:rsidRPr="00903E69">
        <w:rPr>
          <w:rFonts w:asciiTheme="minorHAnsi" w:hAnsiTheme="minorHAnsi"/>
        </w:rPr>
        <w:t xml:space="preserve"> or inadequate training. Although some classes (e.g., QUANTILEREGRESSOR) exhibit slightly better calibration (closer to the diagonal in some bins), but the overall picture is one of poor reliability. The poor alignment with the diagonal reflects that the model is poorly calibrated on the test data, confirming the high Total ECE (0.8429) observed in the metrics</w:t>
      </w:r>
      <w:r>
        <w:rPr>
          <w:rFonts w:asciiTheme="minorHAnsi" w:hAnsiTheme="minorHAnsi"/>
        </w:rPr>
        <w:t>.</w:t>
      </w:r>
    </w:p>
    <w:p w14:paraId="6A8B807A" w14:textId="77777777" w:rsidR="00617F47" w:rsidRDefault="00617F47" w:rsidP="00D43809">
      <w:pPr>
        <w:spacing w:after="0"/>
        <w:rPr>
          <w:noProof/>
        </w:rPr>
      </w:pPr>
    </w:p>
    <w:p w14:paraId="6327E9B3" w14:textId="77777777" w:rsidR="00D43809" w:rsidRDefault="00D43809" w:rsidP="00617F47">
      <w:pPr>
        <w:spacing w:after="0"/>
        <w:rPr>
          <w:b/>
          <w:bCs/>
          <w:sz w:val="28"/>
          <w:szCs w:val="28"/>
          <w:lang w:val="en-GB"/>
        </w:rPr>
      </w:pPr>
    </w:p>
    <w:p w14:paraId="06494E81" w14:textId="77777777" w:rsidR="00D43809" w:rsidRDefault="00D43809" w:rsidP="00617F47">
      <w:pPr>
        <w:spacing w:after="0"/>
        <w:rPr>
          <w:b/>
          <w:bCs/>
          <w:sz w:val="28"/>
          <w:szCs w:val="28"/>
          <w:lang w:val="en-GB"/>
        </w:rPr>
      </w:pPr>
    </w:p>
    <w:p w14:paraId="754DB594" w14:textId="77777777" w:rsidR="00D43809" w:rsidRDefault="00D43809" w:rsidP="00617F47">
      <w:pPr>
        <w:spacing w:after="0"/>
        <w:rPr>
          <w:b/>
          <w:bCs/>
          <w:sz w:val="28"/>
          <w:szCs w:val="28"/>
          <w:lang w:val="en-GB"/>
        </w:rPr>
      </w:pPr>
    </w:p>
    <w:p w14:paraId="3273DB77" w14:textId="77777777" w:rsidR="00D43809" w:rsidRDefault="00D43809" w:rsidP="00617F47">
      <w:pPr>
        <w:spacing w:after="0"/>
        <w:rPr>
          <w:b/>
          <w:bCs/>
          <w:sz w:val="28"/>
          <w:szCs w:val="28"/>
          <w:lang w:val="en-GB"/>
        </w:rPr>
      </w:pPr>
    </w:p>
    <w:p w14:paraId="0E17273D" w14:textId="77777777" w:rsidR="00D43809" w:rsidRDefault="00D43809" w:rsidP="00617F47">
      <w:pPr>
        <w:spacing w:after="0"/>
        <w:rPr>
          <w:b/>
          <w:bCs/>
          <w:sz w:val="28"/>
          <w:szCs w:val="28"/>
          <w:lang w:val="en-GB"/>
        </w:rPr>
      </w:pPr>
    </w:p>
    <w:p w14:paraId="73F0B69D" w14:textId="77777777" w:rsidR="00D43809" w:rsidRDefault="00D43809" w:rsidP="00617F47">
      <w:pPr>
        <w:spacing w:after="0"/>
        <w:rPr>
          <w:b/>
          <w:bCs/>
          <w:sz w:val="28"/>
          <w:szCs w:val="28"/>
          <w:lang w:val="en-GB"/>
        </w:rPr>
      </w:pPr>
    </w:p>
    <w:p w14:paraId="6901A6AA" w14:textId="77777777" w:rsidR="00D43809" w:rsidRDefault="00D43809" w:rsidP="00617F47">
      <w:pPr>
        <w:spacing w:after="0"/>
        <w:rPr>
          <w:b/>
          <w:bCs/>
          <w:sz w:val="28"/>
          <w:szCs w:val="28"/>
          <w:lang w:val="en-GB"/>
        </w:rPr>
      </w:pPr>
    </w:p>
    <w:p w14:paraId="30180FC4" w14:textId="77777777" w:rsidR="00D43809" w:rsidRDefault="00D43809" w:rsidP="00617F47">
      <w:pPr>
        <w:spacing w:after="0"/>
        <w:rPr>
          <w:b/>
          <w:bCs/>
          <w:sz w:val="28"/>
          <w:szCs w:val="28"/>
          <w:lang w:val="en-GB"/>
        </w:rPr>
      </w:pPr>
    </w:p>
    <w:p w14:paraId="3A5046BD" w14:textId="7F63BB5E" w:rsidR="00617F47" w:rsidRPr="00617F47" w:rsidRDefault="00617F47" w:rsidP="00617F47">
      <w:pPr>
        <w:spacing w:after="0"/>
        <w:rPr>
          <w:b/>
          <w:bCs/>
          <w:sz w:val="28"/>
          <w:szCs w:val="28"/>
          <w:lang w:val="en-GB"/>
        </w:rPr>
      </w:pPr>
      <w:r w:rsidRPr="00481A5E">
        <w:rPr>
          <w:b/>
          <w:bCs/>
          <w:sz w:val="28"/>
          <w:szCs w:val="28"/>
          <w:lang w:val="en-GB"/>
        </w:rPr>
        <w:lastRenderedPageBreak/>
        <w:t>Mohamed Ezzat’s model</w:t>
      </w:r>
    </w:p>
    <w:p w14:paraId="35DB2710" w14:textId="1A640620" w:rsidR="005B7C52" w:rsidRDefault="005B7C52" w:rsidP="00B0199A">
      <w:pPr>
        <w:spacing w:after="0"/>
        <w:jc w:val="center"/>
      </w:pPr>
      <w:r>
        <w:rPr>
          <w:noProof/>
        </w:rPr>
        <w:drawing>
          <wp:inline distT="0" distB="0" distL="0" distR="0" wp14:anchorId="1922FF40" wp14:editId="3350F15E">
            <wp:extent cx="5943600" cy="2967990"/>
            <wp:effectExtent l="0" t="0" r="0" b="0"/>
            <wp:docPr id="499466437" name="Picture 1" descr="A diagram with colorful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6437" name="Picture 1" descr="A diagram with colorful lines and dots&#10;&#10;Description automatically generated"/>
                    <pic:cNvPicPr>
                      <a:picLocks noChangeAspect="1"/>
                    </pic:cNvPicPr>
                  </pic:nvPicPr>
                  <pic:blipFill>
                    <a:blip r:embed="rId12"/>
                    <a:stretch>
                      <a:fillRect/>
                    </a:stretch>
                  </pic:blipFill>
                  <pic:spPr>
                    <a:xfrm>
                      <a:off x="0" y="0"/>
                      <a:ext cx="5943600" cy="2967990"/>
                    </a:xfrm>
                    <a:prstGeom prst="rect">
                      <a:avLst/>
                    </a:prstGeom>
                  </pic:spPr>
                </pic:pic>
              </a:graphicData>
            </a:graphic>
          </wp:inline>
        </w:drawing>
      </w:r>
    </w:p>
    <w:p w14:paraId="60333345" w14:textId="18966262" w:rsidR="005B7C52" w:rsidRDefault="005B7C52" w:rsidP="00B0199A">
      <w:pPr>
        <w:spacing w:after="0"/>
        <w:jc w:val="center"/>
      </w:pPr>
      <w:r>
        <w:t>Mohamed Ezzat’s Reliability Diagram</w:t>
      </w:r>
    </w:p>
    <w:p w14:paraId="6AE0C2BA" w14:textId="77777777" w:rsidR="00617F47" w:rsidRPr="00481A5E" w:rsidRDefault="00617F47" w:rsidP="00617F47">
      <w:pPr>
        <w:pStyle w:val="NormalWeb"/>
        <w:numPr>
          <w:ilvl w:val="0"/>
          <w:numId w:val="13"/>
        </w:numPr>
        <w:rPr>
          <w:rFonts w:asciiTheme="minorHAnsi" w:hAnsiTheme="minorHAnsi"/>
        </w:rPr>
      </w:pPr>
      <w:r w:rsidRPr="00481A5E">
        <w:rPr>
          <w:rFonts w:asciiTheme="minorHAnsi" w:hAnsiTheme="minorHAnsi"/>
        </w:rPr>
        <w:t>This reliability diagram for the test data highlights significant calibration issues across the classes. Most lines deviate substantially from the diagonal (representing perfect calibration), indicating that the model’s predicted probabilities do not align well with the true frequencies for many classes.</w:t>
      </w:r>
    </w:p>
    <w:p w14:paraId="4B9B4A69" w14:textId="77777777" w:rsidR="00617F47" w:rsidRPr="00481A5E" w:rsidRDefault="00617F47" w:rsidP="00617F47">
      <w:pPr>
        <w:pStyle w:val="NormalWeb"/>
        <w:numPr>
          <w:ilvl w:val="0"/>
          <w:numId w:val="13"/>
        </w:numPr>
        <w:rPr>
          <w:rFonts w:asciiTheme="minorHAnsi" w:hAnsiTheme="minorHAnsi"/>
        </w:rPr>
      </w:pPr>
      <w:r w:rsidRPr="00481A5E">
        <w:rPr>
          <w:rFonts w:asciiTheme="minorHAnsi" w:hAnsiTheme="minorHAnsi"/>
        </w:rPr>
        <w:t>Overall, the diagram underscores poor calibration, which aligns with the high ECE observed in the test data.</w:t>
      </w:r>
    </w:p>
    <w:p w14:paraId="2637B76B" w14:textId="77777777" w:rsidR="00617F47" w:rsidRDefault="00617F47" w:rsidP="00617F47">
      <w:pPr>
        <w:spacing w:after="0"/>
      </w:pPr>
    </w:p>
    <w:p w14:paraId="781BCEAF" w14:textId="525A9241" w:rsidR="005B7C52" w:rsidRPr="00DB2A09" w:rsidRDefault="00DB2A09" w:rsidP="00DB2A09">
      <w:pPr>
        <w:spacing w:after="0"/>
        <w:rPr>
          <w:b/>
          <w:bCs/>
          <w:sz w:val="28"/>
          <w:szCs w:val="28"/>
        </w:rPr>
      </w:pPr>
      <w:r w:rsidRPr="00481A5E">
        <w:rPr>
          <w:b/>
          <w:bCs/>
          <w:sz w:val="28"/>
          <w:szCs w:val="28"/>
        </w:rPr>
        <w:t xml:space="preserve">Rana </w:t>
      </w:r>
      <w:proofErr w:type="spellStart"/>
      <w:r w:rsidRPr="00481A5E">
        <w:rPr>
          <w:b/>
          <w:bCs/>
          <w:sz w:val="28"/>
          <w:szCs w:val="28"/>
        </w:rPr>
        <w:t>Hossny’s</w:t>
      </w:r>
      <w:proofErr w:type="spellEnd"/>
      <w:r w:rsidRPr="00481A5E">
        <w:rPr>
          <w:b/>
          <w:bCs/>
          <w:sz w:val="28"/>
          <w:szCs w:val="28"/>
        </w:rPr>
        <w:t xml:space="preserve"> model</w:t>
      </w:r>
    </w:p>
    <w:p w14:paraId="11C4DBCC" w14:textId="0ABFAFB2" w:rsidR="0059287C" w:rsidRDefault="0059287C" w:rsidP="00B0199A">
      <w:pPr>
        <w:spacing w:after="0"/>
        <w:jc w:val="center"/>
      </w:pPr>
      <w:r>
        <w:rPr>
          <w:noProof/>
        </w:rPr>
        <w:drawing>
          <wp:inline distT="0" distB="0" distL="0" distR="0" wp14:anchorId="76C3FD2D" wp14:editId="0ACEDFF2">
            <wp:extent cx="5722620" cy="2858253"/>
            <wp:effectExtent l="0" t="0" r="0" b="0"/>
            <wp:docPr id="391663164" name="Picture 1" descr="A diagram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63164" name="Picture 1" descr="A diagram with lines and dots&#10;&#10;Description automatically generated"/>
                    <pic:cNvPicPr>
                      <a:picLocks noChangeAspect="1"/>
                    </pic:cNvPicPr>
                  </pic:nvPicPr>
                  <pic:blipFill>
                    <a:blip r:embed="rId13"/>
                    <a:stretch>
                      <a:fillRect/>
                    </a:stretch>
                  </pic:blipFill>
                  <pic:spPr>
                    <a:xfrm>
                      <a:off x="0" y="0"/>
                      <a:ext cx="5725461" cy="2859672"/>
                    </a:xfrm>
                    <a:prstGeom prst="rect">
                      <a:avLst/>
                    </a:prstGeom>
                  </pic:spPr>
                </pic:pic>
              </a:graphicData>
            </a:graphic>
          </wp:inline>
        </w:drawing>
      </w:r>
    </w:p>
    <w:p w14:paraId="66CAFBC7" w14:textId="5AA0D5AA" w:rsidR="0059287C" w:rsidRDefault="0059287C" w:rsidP="00B0199A">
      <w:pPr>
        <w:spacing w:after="0"/>
        <w:jc w:val="center"/>
      </w:pPr>
      <w:r>
        <w:t xml:space="preserve">Rana </w:t>
      </w:r>
      <w:proofErr w:type="spellStart"/>
      <w:r>
        <w:t>Hossny’s</w:t>
      </w:r>
      <w:proofErr w:type="spellEnd"/>
      <w:r>
        <w:t xml:space="preserve"> Reliability Diagram</w:t>
      </w:r>
    </w:p>
    <w:p w14:paraId="520CC5C2" w14:textId="77777777" w:rsidR="00DB2A09" w:rsidRDefault="00DB2A09" w:rsidP="00DB2A09">
      <w:pPr>
        <w:numPr>
          <w:ilvl w:val="0"/>
          <w:numId w:val="12"/>
        </w:numPr>
        <w:spacing w:after="0"/>
        <w:rPr>
          <w:lang w:val="en-GB"/>
        </w:rPr>
      </w:pPr>
      <w:r w:rsidRPr="00481A5E">
        <w:lastRenderedPageBreak/>
        <w:t xml:space="preserve">The reliability diagram highlights significant calibration issues, with most classes deviating noticeably from the diagonal, indicating that the model's predicted probabilities do not align well with the actual outcomes. While QUANTILEREGRESSOR shows relatively better calibration, other classes like HUBERREGRESSOR and ELASTICNETCV show severe overconfidence in incorrect predictions. This poor calibration is consistent with the high ECE observed for the test data, emphasizing that the model struggles to </w:t>
      </w:r>
      <w:proofErr w:type="gramStart"/>
      <w:r w:rsidRPr="00481A5E">
        <w:t>generalizing to</w:t>
      </w:r>
      <w:proofErr w:type="gramEnd"/>
      <w:r w:rsidRPr="00481A5E">
        <w:t xml:space="preserve"> unseen data.</w:t>
      </w:r>
    </w:p>
    <w:p w14:paraId="49B90DBE" w14:textId="77777777" w:rsidR="00DB2A09" w:rsidRPr="00DB2A09" w:rsidRDefault="00DB2A09" w:rsidP="00DB2A09">
      <w:pPr>
        <w:spacing w:after="0"/>
        <w:rPr>
          <w:lang w:val="en-GB"/>
        </w:rPr>
      </w:pPr>
    </w:p>
    <w:p w14:paraId="12A083F4" w14:textId="6BAB0776" w:rsidR="0059287C" w:rsidRPr="00437274" w:rsidRDefault="00437274" w:rsidP="00437274">
      <w:pPr>
        <w:spacing w:after="0"/>
        <w:rPr>
          <w:b/>
          <w:bCs/>
          <w:sz w:val="28"/>
          <w:szCs w:val="28"/>
          <w:lang w:val="en-GB"/>
        </w:rPr>
      </w:pPr>
      <w:r w:rsidRPr="009E59D3">
        <w:rPr>
          <w:b/>
          <w:bCs/>
          <w:sz w:val="28"/>
          <w:szCs w:val="28"/>
          <w:lang w:val="en-GB"/>
        </w:rPr>
        <w:t>Yara Mahfouz’s model</w:t>
      </w:r>
    </w:p>
    <w:p w14:paraId="14EF7B0B" w14:textId="57C83BD6" w:rsidR="00B0199A" w:rsidRDefault="00B0199A" w:rsidP="00B0199A">
      <w:pPr>
        <w:spacing w:after="0"/>
        <w:jc w:val="center"/>
      </w:pPr>
      <w:r>
        <w:rPr>
          <w:noProof/>
        </w:rPr>
        <w:drawing>
          <wp:inline distT="0" distB="0" distL="0" distR="0" wp14:anchorId="7EC4EB25" wp14:editId="50264E32">
            <wp:extent cx="5245735" cy="3673135"/>
            <wp:effectExtent l="0" t="0" r="0" b="3810"/>
            <wp:docPr id="1464420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753" cy="3689252"/>
                    </a:xfrm>
                    <a:prstGeom prst="rect">
                      <a:avLst/>
                    </a:prstGeom>
                    <a:noFill/>
                    <a:ln>
                      <a:noFill/>
                    </a:ln>
                  </pic:spPr>
                </pic:pic>
              </a:graphicData>
            </a:graphic>
          </wp:inline>
        </w:drawing>
      </w:r>
    </w:p>
    <w:p w14:paraId="168F4228" w14:textId="3643B42E" w:rsidR="00B0199A" w:rsidRDefault="00B0199A" w:rsidP="00B0199A">
      <w:pPr>
        <w:spacing w:after="0"/>
        <w:jc w:val="center"/>
      </w:pPr>
      <w:r>
        <w:t>Yara Mahfouz’s Reliability Diagram</w:t>
      </w:r>
    </w:p>
    <w:p w14:paraId="4257AF5A" w14:textId="77777777" w:rsidR="00B0199A" w:rsidRDefault="00B0199A" w:rsidP="00B0199A">
      <w:pPr>
        <w:spacing w:after="0"/>
        <w:jc w:val="center"/>
      </w:pPr>
    </w:p>
    <w:p w14:paraId="262E8E4F" w14:textId="77777777" w:rsidR="00F172D0" w:rsidRDefault="00F172D0" w:rsidP="00F172D0">
      <w:pPr>
        <w:pStyle w:val="ListParagraph"/>
        <w:numPr>
          <w:ilvl w:val="0"/>
          <w:numId w:val="23"/>
        </w:numPr>
        <w:spacing w:after="0"/>
      </w:pPr>
      <w:r>
        <w:t>T</w:t>
      </w:r>
      <w:r w:rsidRPr="00F172D0">
        <w:t xml:space="preserve">he model is almost well-calibrated for </w:t>
      </w:r>
      <w:proofErr w:type="spellStart"/>
      <w:r w:rsidRPr="00F172D0">
        <w:rPr>
          <w:i/>
          <w:iCs/>
        </w:rPr>
        <w:t>XGBRegressor</w:t>
      </w:r>
      <w:proofErr w:type="spellEnd"/>
      <w:r w:rsidRPr="00F172D0">
        <w:t xml:space="preserve"> class. </w:t>
      </w:r>
    </w:p>
    <w:p w14:paraId="65164CB9" w14:textId="75B46FB6" w:rsidR="00437274" w:rsidRDefault="00F172D0" w:rsidP="00F172D0">
      <w:pPr>
        <w:pStyle w:val="ListParagraph"/>
        <w:numPr>
          <w:ilvl w:val="0"/>
          <w:numId w:val="23"/>
        </w:numPr>
        <w:spacing w:after="0"/>
      </w:pPr>
      <w:r w:rsidRPr="00F172D0">
        <w:t>However, the model is uncalibrated over the rest of the classes.</w:t>
      </w:r>
    </w:p>
    <w:p w14:paraId="635BAA54" w14:textId="7EA92E60" w:rsidR="00F172D0" w:rsidRDefault="00F172D0" w:rsidP="00F172D0">
      <w:pPr>
        <w:pStyle w:val="ListParagraph"/>
        <w:numPr>
          <w:ilvl w:val="0"/>
          <w:numId w:val="23"/>
        </w:numPr>
        <w:spacing w:after="0"/>
      </w:pPr>
      <w:r>
        <w:t xml:space="preserve">The model is </w:t>
      </w:r>
      <w:r w:rsidR="00523656">
        <w:t xml:space="preserve">overconfident when predicting </w:t>
      </w:r>
      <w:r w:rsidR="00523656" w:rsidRPr="00F172D0">
        <w:rPr>
          <w:i/>
          <w:iCs/>
        </w:rPr>
        <w:t>ELASTICNETCV</w:t>
      </w:r>
      <w:r w:rsidR="00523656">
        <w:rPr>
          <w:i/>
          <w:iCs/>
        </w:rPr>
        <w:t xml:space="preserve"> </w:t>
      </w:r>
      <w:r w:rsidR="00523656" w:rsidRPr="00523656">
        <w:t>and</w:t>
      </w:r>
      <w:r w:rsidR="00523656">
        <w:rPr>
          <w:i/>
          <w:iCs/>
        </w:rPr>
        <w:t xml:space="preserve"> LINEARSVR </w:t>
      </w:r>
      <w:r w:rsidR="00523656">
        <w:t>classes.</w:t>
      </w:r>
    </w:p>
    <w:p w14:paraId="620124F2" w14:textId="77777777" w:rsidR="00437274" w:rsidRDefault="00437274" w:rsidP="00523656">
      <w:pPr>
        <w:spacing w:after="0"/>
      </w:pPr>
    </w:p>
    <w:p w14:paraId="0783989E" w14:textId="77777777" w:rsidR="00437274" w:rsidRDefault="00437274" w:rsidP="00B0199A">
      <w:pPr>
        <w:spacing w:after="0"/>
        <w:jc w:val="center"/>
      </w:pPr>
    </w:p>
    <w:p w14:paraId="5AB36813" w14:textId="77777777" w:rsidR="00D43809" w:rsidRDefault="00D43809" w:rsidP="00437274">
      <w:pPr>
        <w:spacing w:after="0"/>
        <w:rPr>
          <w:b/>
          <w:bCs/>
          <w:sz w:val="28"/>
          <w:szCs w:val="28"/>
          <w:lang w:val="en-GB"/>
        </w:rPr>
      </w:pPr>
    </w:p>
    <w:p w14:paraId="07973512" w14:textId="77777777" w:rsidR="00D43809" w:rsidRDefault="00D43809" w:rsidP="00437274">
      <w:pPr>
        <w:spacing w:after="0"/>
        <w:rPr>
          <w:b/>
          <w:bCs/>
          <w:sz w:val="28"/>
          <w:szCs w:val="28"/>
          <w:lang w:val="en-GB"/>
        </w:rPr>
      </w:pPr>
    </w:p>
    <w:p w14:paraId="47BE2720" w14:textId="77777777" w:rsidR="00D43809" w:rsidRDefault="00D43809" w:rsidP="00437274">
      <w:pPr>
        <w:spacing w:after="0"/>
        <w:rPr>
          <w:b/>
          <w:bCs/>
          <w:sz w:val="28"/>
          <w:szCs w:val="28"/>
          <w:lang w:val="en-GB"/>
        </w:rPr>
      </w:pPr>
    </w:p>
    <w:p w14:paraId="61593D2A" w14:textId="77777777" w:rsidR="00D43809" w:rsidRDefault="00D43809" w:rsidP="00437274">
      <w:pPr>
        <w:spacing w:after="0"/>
        <w:rPr>
          <w:b/>
          <w:bCs/>
          <w:sz w:val="28"/>
          <w:szCs w:val="28"/>
          <w:lang w:val="en-GB"/>
        </w:rPr>
      </w:pPr>
    </w:p>
    <w:p w14:paraId="50CB5698" w14:textId="64EFDF5F" w:rsidR="00437274" w:rsidRPr="00437274" w:rsidRDefault="00437274" w:rsidP="00437274">
      <w:pPr>
        <w:spacing w:after="0"/>
        <w:rPr>
          <w:b/>
          <w:bCs/>
          <w:sz w:val="28"/>
          <w:szCs w:val="28"/>
          <w:lang w:val="en-GB"/>
        </w:rPr>
      </w:pPr>
      <w:r w:rsidRPr="009E59D3">
        <w:rPr>
          <w:b/>
          <w:bCs/>
          <w:sz w:val="28"/>
          <w:szCs w:val="28"/>
          <w:lang w:val="en-GB"/>
        </w:rPr>
        <w:lastRenderedPageBreak/>
        <w:t xml:space="preserve">Ziad </w:t>
      </w:r>
      <w:proofErr w:type="spellStart"/>
      <w:r w:rsidRPr="009E59D3">
        <w:rPr>
          <w:b/>
          <w:bCs/>
          <w:sz w:val="28"/>
          <w:szCs w:val="28"/>
          <w:lang w:val="en-GB"/>
        </w:rPr>
        <w:t>Abdlhamed’s</w:t>
      </w:r>
      <w:proofErr w:type="spellEnd"/>
      <w:r w:rsidRPr="009E59D3">
        <w:rPr>
          <w:b/>
          <w:bCs/>
          <w:sz w:val="28"/>
          <w:szCs w:val="28"/>
          <w:lang w:val="en-GB"/>
        </w:rPr>
        <w:t xml:space="preserve"> model</w:t>
      </w:r>
    </w:p>
    <w:p w14:paraId="40AD1C80" w14:textId="4580F4B0" w:rsidR="00B0199A" w:rsidRDefault="00AE4DBB" w:rsidP="00B0199A">
      <w:pPr>
        <w:spacing w:after="0"/>
        <w:jc w:val="center"/>
      </w:pPr>
      <w:r>
        <w:rPr>
          <w:noProof/>
        </w:rPr>
        <w:drawing>
          <wp:inline distT="0" distB="0" distL="0" distR="0" wp14:anchorId="172E70D9" wp14:editId="7A5C5E60">
            <wp:extent cx="5366833" cy="3757930"/>
            <wp:effectExtent l="0" t="0" r="5715" b="0"/>
            <wp:docPr id="757195367" name="Picture 6"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95367" name="Picture 6" descr="A graph with lines and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6803" cy="3764911"/>
                    </a:xfrm>
                    <a:prstGeom prst="rect">
                      <a:avLst/>
                    </a:prstGeom>
                    <a:noFill/>
                    <a:ln>
                      <a:noFill/>
                    </a:ln>
                  </pic:spPr>
                </pic:pic>
              </a:graphicData>
            </a:graphic>
          </wp:inline>
        </w:drawing>
      </w:r>
    </w:p>
    <w:p w14:paraId="2190A2C4" w14:textId="056EB641" w:rsidR="00AE4DBB" w:rsidRDefault="00AE4DBB" w:rsidP="00B0199A">
      <w:pPr>
        <w:spacing w:after="0"/>
        <w:jc w:val="center"/>
      </w:pPr>
      <w:r>
        <w:t xml:space="preserve">Ziad </w:t>
      </w:r>
      <w:proofErr w:type="spellStart"/>
      <w:r>
        <w:t>Abdlhamed’s</w:t>
      </w:r>
      <w:proofErr w:type="spellEnd"/>
      <w:r>
        <w:t xml:space="preserve"> Reliability Diagram</w:t>
      </w:r>
    </w:p>
    <w:p w14:paraId="7A91C257" w14:textId="65C9B81E" w:rsidR="00523656" w:rsidRDefault="00523656" w:rsidP="00523656">
      <w:pPr>
        <w:pStyle w:val="ListParagraph"/>
        <w:numPr>
          <w:ilvl w:val="0"/>
          <w:numId w:val="24"/>
        </w:numPr>
        <w:spacing w:after="0"/>
      </w:pPr>
      <w:r>
        <w:t>T</w:t>
      </w:r>
      <w:r w:rsidRPr="00523656">
        <w:t>he model is uncalibrated over all the classes.</w:t>
      </w:r>
    </w:p>
    <w:p w14:paraId="06EBD4F7" w14:textId="77777777" w:rsidR="00437274" w:rsidRDefault="00437274" w:rsidP="00437274">
      <w:pPr>
        <w:spacing w:after="0"/>
      </w:pPr>
    </w:p>
    <w:p w14:paraId="165756C5" w14:textId="6F641637" w:rsidR="00437274" w:rsidRPr="00437274" w:rsidRDefault="00437274" w:rsidP="00437274">
      <w:pPr>
        <w:spacing w:after="0"/>
        <w:rPr>
          <w:b/>
          <w:bCs/>
          <w:sz w:val="28"/>
          <w:szCs w:val="28"/>
          <w:lang w:val="en-GB"/>
        </w:rPr>
      </w:pPr>
      <w:r w:rsidRPr="009E59D3">
        <w:rPr>
          <w:b/>
          <w:bCs/>
          <w:sz w:val="28"/>
          <w:szCs w:val="28"/>
          <w:lang w:val="en-GB"/>
        </w:rPr>
        <w:t>Ziad Mahmoud’s model</w:t>
      </w:r>
    </w:p>
    <w:p w14:paraId="43E0F747" w14:textId="3B27786F" w:rsidR="0061446B" w:rsidRDefault="0061446B" w:rsidP="00B0199A">
      <w:pPr>
        <w:spacing w:after="0"/>
        <w:jc w:val="center"/>
      </w:pPr>
      <w:r>
        <w:rPr>
          <w:noProof/>
        </w:rPr>
        <w:drawing>
          <wp:inline distT="0" distB="0" distL="0" distR="0" wp14:anchorId="74440061" wp14:editId="698F2BDD">
            <wp:extent cx="5943600" cy="3082290"/>
            <wp:effectExtent l="0" t="0" r="0" b="3810"/>
            <wp:docPr id="2120118851"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18851" name="Picture 1" descr="A graph with lines and dots&#10;&#10;Description automatically generated"/>
                    <pic:cNvPicPr>
                      <a:picLocks noChangeAspect="1"/>
                    </pic:cNvPicPr>
                  </pic:nvPicPr>
                  <pic:blipFill>
                    <a:blip r:embed="rId16"/>
                    <a:stretch>
                      <a:fillRect/>
                    </a:stretch>
                  </pic:blipFill>
                  <pic:spPr>
                    <a:xfrm>
                      <a:off x="0" y="0"/>
                      <a:ext cx="5943600" cy="3082290"/>
                    </a:xfrm>
                    <a:prstGeom prst="rect">
                      <a:avLst/>
                    </a:prstGeom>
                  </pic:spPr>
                </pic:pic>
              </a:graphicData>
            </a:graphic>
          </wp:inline>
        </w:drawing>
      </w:r>
    </w:p>
    <w:p w14:paraId="42B102C3" w14:textId="704ADE96" w:rsidR="00481A5E" w:rsidRPr="00DB2A09" w:rsidRDefault="0061446B" w:rsidP="00DB2A09">
      <w:pPr>
        <w:spacing w:after="0"/>
        <w:jc w:val="center"/>
      </w:pPr>
      <w:r>
        <w:t>Ziad Mahmoud’s Reliability Diagram</w:t>
      </w:r>
    </w:p>
    <w:p w14:paraId="1F1CA14E" w14:textId="77777777" w:rsidR="00481A5E" w:rsidRDefault="00481A5E" w:rsidP="00481A5E">
      <w:pPr>
        <w:spacing w:after="0"/>
        <w:ind w:left="360"/>
        <w:rPr>
          <w:lang w:val="en-GB"/>
        </w:rPr>
      </w:pPr>
    </w:p>
    <w:p w14:paraId="71D70179" w14:textId="211F2858" w:rsidR="00386D27" w:rsidRPr="00386D27" w:rsidRDefault="00386D27" w:rsidP="00386D27">
      <w:pPr>
        <w:pStyle w:val="ListParagraph"/>
        <w:numPr>
          <w:ilvl w:val="0"/>
          <w:numId w:val="17"/>
        </w:numPr>
        <w:spacing w:after="0"/>
        <w:rPr>
          <w:lang w:val="en-GB"/>
        </w:rPr>
      </w:pPr>
      <w:r w:rsidRPr="00386D27">
        <w:lastRenderedPageBreak/>
        <w:t xml:space="preserve">Some classes, like QUANTILEREGRESSOR, show better alignment with the </w:t>
      </w:r>
      <w:proofErr w:type="gramStart"/>
      <w:r w:rsidRPr="00386D27">
        <w:t>diagonal in</w:t>
      </w:r>
      <w:proofErr w:type="gramEnd"/>
      <w:r w:rsidRPr="00386D27">
        <w:t xml:space="preserve"> parts, indicating relatively better calibration in specific probability ranges. However, overall, the model fails to maintain consistent calibration, with many classes showing erratic or extreme deviations from the ideal line. This inconsistency aligns with the high ECE value observed in the metrics for test data, further emphasizing that the model's predictions on unseen data are unreliable and poorly calibrated.</w:t>
      </w:r>
    </w:p>
    <w:p w14:paraId="7E2A51B1" w14:textId="77777777" w:rsidR="00481A5E" w:rsidRDefault="00481A5E" w:rsidP="00481A5E">
      <w:pPr>
        <w:spacing w:after="0"/>
      </w:pPr>
    </w:p>
    <w:p w14:paraId="5AE90BA2" w14:textId="0EFE3DBE" w:rsidR="00742623" w:rsidRDefault="00CD3C5E" w:rsidP="00CD3C5E">
      <w:pPr>
        <w:spacing w:after="0"/>
        <w:rPr>
          <w:b/>
          <w:bCs/>
          <w:color w:val="0E2841" w:themeColor="text2"/>
          <w:sz w:val="36"/>
          <w:szCs w:val="36"/>
          <w:rtl/>
        </w:rPr>
      </w:pPr>
      <w:r w:rsidRPr="00CD3C5E">
        <w:rPr>
          <w:b/>
          <w:bCs/>
          <w:color w:val="0E2841" w:themeColor="text2"/>
          <w:sz w:val="36"/>
          <w:szCs w:val="36"/>
        </w:rPr>
        <w:t>Conclusion</w:t>
      </w:r>
    </w:p>
    <w:p w14:paraId="097D644B" w14:textId="785DDEED" w:rsidR="004C1D01" w:rsidRPr="004C1D01" w:rsidRDefault="004C1D01" w:rsidP="004C1D01">
      <w:pPr>
        <w:pStyle w:val="ListParagraph"/>
        <w:numPr>
          <w:ilvl w:val="0"/>
          <w:numId w:val="1"/>
        </w:numPr>
        <w:spacing w:after="0"/>
        <w:rPr>
          <w:b/>
          <w:bCs/>
          <w:color w:val="C00000"/>
        </w:rPr>
      </w:pPr>
      <w:r w:rsidRPr="004C1D01">
        <w:rPr>
          <w:b/>
          <w:bCs/>
          <w:color w:val="C00000"/>
        </w:rPr>
        <w:t>The best model</w:t>
      </w:r>
    </w:p>
    <w:p w14:paraId="396EB205" w14:textId="308E8161" w:rsidR="004C1D01" w:rsidRDefault="004C1D01" w:rsidP="004C1D01">
      <w:pPr>
        <w:spacing w:after="0"/>
        <w:rPr>
          <w:color w:val="000000" w:themeColor="text1"/>
        </w:rPr>
      </w:pPr>
      <w:r w:rsidRPr="004C1D01">
        <w:rPr>
          <w:b/>
          <w:bCs/>
          <w:color w:val="000000" w:themeColor="text1"/>
        </w:rPr>
        <w:t xml:space="preserve">Hassaan Gamal's model has the best overall calibration and performance, </w:t>
      </w:r>
      <w:r w:rsidRPr="004C1D01">
        <w:rPr>
          <w:color w:val="000000" w:themeColor="text1"/>
        </w:rPr>
        <w:t xml:space="preserve">despite overfitting, because </w:t>
      </w:r>
      <w:r w:rsidRPr="004C1D01">
        <w:rPr>
          <w:b/>
          <w:bCs/>
          <w:color w:val="000000" w:themeColor="text1"/>
        </w:rPr>
        <w:t>it achieves the highest scores on test data metrics</w:t>
      </w:r>
      <w:r w:rsidRPr="004C1D01">
        <w:rPr>
          <w:color w:val="000000" w:themeColor="text1"/>
        </w:rPr>
        <w:t xml:space="preserve"> (recall, F1, and balanced accuracy) </w:t>
      </w:r>
      <w:r w:rsidRPr="004C1D01">
        <w:rPr>
          <w:b/>
          <w:bCs/>
          <w:color w:val="000000" w:themeColor="text1"/>
        </w:rPr>
        <w:t>compared to other models,</w:t>
      </w:r>
      <w:r w:rsidRPr="004C1D01">
        <w:rPr>
          <w:color w:val="000000" w:themeColor="text1"/>
        </w:rPr>
        <w:t xml:space="preserve"> alongside a reasonably low ECE for the test set (0.607)</w:t>
      </w:r>
      <w:r>
        <w:rPr>
          <w:color w:val="000000" w:themeColor="text1"/>
        </w:rPr>
        <w:t xml:space="preserve">, and even the </w:t>
      </w:r>
      <w:r w:rsidRPr="004C1D01">
        <w:rPr>
          <w:b/>
          <w:bCs/>
          <w:color w:val="000000" w:themeColor="text1"/>
        </w:rPr>
        <w:t>Reliability Diagram</w:t>
      </w:r>
      <w:r>
        <w:rPr>
          <w:color w:val="000000" w:themeColor="text1"/>
        </w:rPr>
        <w:t xml:space="preserve"> for </w:t>
      </w:r>
      <w:r w:rsidRPr="004C1D01">
        <w:rPr>
          <w:color w:val="000000" w:themeColor="text1"/>
        </w:rPr>
        <w:t xml:space="preserve">curves for most classes, especially key ones like </w:t>
      </w:r>
      <w:proofErr w:type="spellStart"/>
      <w:r w:rsidRPr="004C1D01">
        <w:rPr>
          <w:color w:val="000000" w:themeColor="text1"/>
        </w:rPr>
        <w:t>XGBRegressor</w:t>
      </w:r>
      <w:proofErr w:type="spellEnd"/>
      <w:r w:rsidRPr="004C1D01">
        <w:rPr>
          <w:color w:val="000000" w:themeColor="text1"/>
        </w:rPr>
        <w:t xml:space="preserve"> and HUBERREGRESSOR, are </w:t>
      </w:r>
      <w:r w:rsidRPr="004C1D01">
        <w:rPr>
          <w:b/>
          <w:bCs/>
          <w:color w:val="000000" w:themeColor="text1"/>
        </w:rPr>
        <w:t>closer to the diagonal compared to others.</w:t>
      </w:r>
    </w:p>
    <w:p w14:paraId="6CAFB0D0" w14:textId="243FAA22" w:rsidR="004C1D01" w:rsidRPr="004C1D01" w:rsidRDefault="004C1D01" w:rsidP="004C1D01">
      <w:pPr>
        <w:spacing w:after="0"/>
        <w:rPr>
          <w:b/>
          <w:bCs/>
          <w:color w:val="000000" w:themeColor="text1"/>
        </w:rPr>
      </w:pPr>
      <w:r w:rsidRPr="004C1D01">
        <w:rPr>
          <w:color w:val="000000" w:themeColor="text1"/>
        </w:rPr>
        <w:t>This demonstrates that the model manages to generalize better than others while maintaining a relatively better alignment between predicted probabilities and true frequencies. However, overfitting remains an issue as there is a significant gap between training and test performance.</w:t>
      </w:r>
    </w:p>
    <w:p w14:paraId="0A508A11" w14:textId="77777777" w:rsidR="004C1D01" w:rsidRPr="004C1D01" w:rsidRDefault="004C1D01" w:rsidP="004C1D01">
      <w:pPr>
        <w:spacing w:after="0"/>
        <w:rPr>
          <w:b/>
          <w:bCs/>
          <w:color w:val="0E2841" w:themeColor="text2"/>
        </w:rPr>
      </w:pPr>
    </w:p>
    <w:p w14:paraId="3AE9F958" w14:textId="4A0D142E" w:rsidR="00CD3C5E" w:rsidRPr="004C1D01" w:rsidRDefault="00CD3C5E" w:rsidP="004C1D01">
      <w:pPr>
        <w:pStyle w:val="ListParagraph"/>
        <w:numPr>
          <w:ilvl w:val="0"/>
          <w:numId w:val="1"/>
        </w:numPr>
        <w:spacing w:after="0"/>
        <w:rPr>
          <w:b/>
          <w:bCs/>
          <w:color w:val="C00000"/>
          <w:lang w:val="en-GB"/>
        </w:rPr>
      </w:pPr>
      <w:r w:rsidRPr="004C1D01">
        <w:rPr>
          <w:b/>
          <w:bCs/>
          <w:color w:val="C00000"/>
          <w:lang w:val="en-GB"/>
        </w:rPr>
        <w:t>These results collectively emphasize the need for better regularization, improved calibration, and enhanced handling of class imbalance to generalize well to new data.</w:t>
      </w:r>
    </w:p>
    <w:p w14:paraId="3D1DBE94" w14:textId="5F046772" w:rsidR="000759EB" w:rsidRPr="00D43809" w:rsidRDefault="00CD3C5E" w:rsidP="00D43809">
      <w:pPr>
        <w:spacing w:after="0"/>
        <w:rPr>
          <w:rtl/>
        </w:rPr>
      </w:pPr>
      <w:r w:rsidRPr="00CD3C5E">
        <w:rPr>
          <w:lang w:val="en-GB"/>
        </w:rPr>
        <w:t> </w:t>
      </w:r>
    </w:p>
    <w:p w14:paraId="76384B1A" w14:textId="77777777" w:rsidR="000759EB" w:rsidRPr="000759EB" w:rsidRDefault="000759EB" w:rsidP="000759EB">
      <w:pPr>
        <w:spacing w:before="100" w:beforeAutospacing="1" w:after="100" w:afterAutospacing="1" w:line="240" w:lineRule="auto"/>
        <w:ind w:left="720"/>
        <w:rPr>
          <w:rFonts w:eastAsia="Times New Roman" w:cs="Times New Roman"/>
          <w:kern w:val="0"/>
          <w14:ligatures w14:val="none"/>
        </w:rPr>
      </w:pPr>
    </w:p>
    <w:p w14:paraId="4AD3B6FB" w14:textId="77777777" w:rsidR="000759EB" w:rsidRPr="000759EB" w:rsidRDefault="000759EB" w:rsidP="000759EB">
      <w:pPr>
        <w:spacing w:before="100" w:beforeAutospacing="1" w:after="100" w:afterAutospacing="1" w:line="240" w:lineRule="auto"/>
        <w:rPr>
          <w:rFonts w:eastAsia="Times New Roman" w:cs="Times New Roman"/>
          <w:kern w:val="0"/>
          <w14:ligatures w14:val="none"/>
        </w:rPr>
      </w:pPr>
    </w:p>
    <w:p w14:paraId="495390EC" w14:textId="77777777" w:rsidR="00896336" w:rsidRDefault="00896336" w:rsidP="00896336">
      <w:pPr>
        <w:spacing w:after="0"/>
      </w:pPr>
    </w:p>
    <w:p w14:paraId="473EE3FD" w14:textId="77777777" w:rsidR="00E45481" w:rsidRPr="00C562B7" w:rsidRDefault="00E45481" w:rsidP="00E45481">
      <w:pPr>
        <w:spacing w:after="0"/>
      </w:pPr>
    </w:p>
    <w:p w14:paraId="5B1CF5F9" w14:textId="77777777" w:rsidR="00C562B7" w:rsidRDefault="00C562B7" w:rsidP="00C562B7">
      <w:pPr>
        <w:spacing w:after="0"/>
        <w:ind w:left="360"/>
        <w:rPr>
          <w:rtl/>
        </w:rPr>
      </w:pPr>
    </w:p>
    <w:p w14:paraId="44CBB8ED" w14:textId="77777777" w:rsidR="00E45481" w:rsidRDefault="00E45481" w:rsidP="00C562B7">
      <w:pPr>
        <w:spacing w:after="0"/>
        <w:ind w:left="360"/>
        <w:rPr>
          <w:rtl/>
        </w:rPr>
      </w:pPr>
    </w:p>
    <w:p w14:paraId="2E352AF7" w14:textId="3C7587C3" w:rsidR="00E45481" w:rsidRDefault="00E45481" w:rsidP="00E45481">
      <w:pPr>
        <w:spacing w:after="0"/>
        <w:ind w:left="360"/>
        <w:rPr>
          <w:rtl/>
        </w:rPr>
      </w:pPr>
    </w:p>
    <w:p w14:paraId="2B86AAFC" w14:textId="77777777" w:rsidR="00E45481" w:rsidRPr="00253DFA" w:rsidRDefault="00E45481" w:rsidP="00E45481">
      <w:pPr>
        <w:spacing w:after="0"/>
        <w:ind w:left="360"/>
      </w:pPr>
    </w:p>
    <w:sectPr w:rsidR="00E45481" w:rsidRPr="00253DFA" w:rsidSect="00E57B09">
      <w:type w:val="continuous"/>
      <w:pgSz w:w="12240" w:h="15840"/>
      <w:pgMar w:top="1440" w:right="1440"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62F77"/>
    <w:multiLevelType w:val="multilevel"/>
    <w:tmpl w:val="5FA82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97C90"/>
    <w:multiLevelType w:val="hybridMultilevel"/>
    <w:tmpl w:val="FD044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8A66AF"/>
    <w:multiLevelType w:val="multilevel"/>
    <w:tmpl w:val="258C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C35E7D"/>
    <w:multiLevelType w:val="hybridMultilevel"/>
    <w:tmpl w:val="681C5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666470"/>
    <w:multiLevelType w:val="multilevel"/>
    <w:tmpl w:val="C514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44B8A"/>
    <w:multiLevelType w:val="hybridMultilevel"/>
    <w:tmpl w:val="ABD46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313E8A"/>
    <w:multiLevelType w:val="hybridMultilevel"/>
    <w:tmpl w:val="F5FE9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36740"/>
    <w:multiLevelType w:val="hybridMultilevel"/>
    <w:tmpl w:val="82CC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F5773F"/>
    <w:multiLevelType w:val="multilevel"/>
    <w:tmpl w:val="6B0AE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F2AF3"/>
    <w:multiLevelType w:val="multilevel"/>
    <w:tmpl w:val="E31E9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613039"/>
    <w:multiLevelType w:val="hybridMultilevel"/>
    <w:tmpl w:val="4E163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1F715E"/>
    <w:multiLevelType w:val="multilevel"/>
    <w:tmpl w:val="EDBA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C23E49"/>
    <w:multiLevelType w:val="hybridMultilevel"/>
    <w:tmpl w:val="4CDE6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0A3585"/>
    <w:multiLevelType w:val="hybridMultilevel"/>
    <w:tmpl w:val="F1FE51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37A668A"/>
    <w:multiLevelType w:val="hybridMultilevel"/>
    <w:tmpl w:val="302E9FE4"/>
    <w:lvl w:ilvl="0" w:tplc="8E5E31DC">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8F187D"/>
    <w:multiLevelType w:val="hybridMultilevel"/>
    <w:tmpl w:val="683E9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DB592C"/>
    <w:multiLevelType w:val="hybridMultilevel"/>
    <w:tmpl w:val="4F46B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8A1D2E"/>
    <w:multiLevelType w:val="multilevel"/>
    <w:tmpl w:val="61EC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CA69EC"/>
    <w:multiLevelType w:val="hybridMultilevel"/>
    <w:tmpl w:val="28AE2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CE05C4"/>
    <w:multiLevelType w:val="hybridMultilevel"/>
    <w:tmpl w:val="C9A68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FF2B80"/>
    <w:multiLevelType w:val="hybridMultilevel"/>
    <w:tmpl w:val="E2DCCE36"/>
    <w:lvl w:ilvl="0" w:tplc="175C9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5E74D2"/>
    <w:multiLevelType w:val="hybridMultilevel"/>
    <w:tmpl w:val="F6B65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72532C52"/>
    <w:multiLevelType w:val="hybridMultilevel"/>
    <w:tmpl w:val="162ACDF2"/>
    <w:lvl w:ilvl="0" w:tplc="D616B7D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044A57"/>
    <w:multiLevelType w:val="hybridMultilevel"/>
    <w:tmpl w:val="AE9071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21772396">
    <w:abstractNumId w:val="22"/>
  </w:num>
  <w:num w:numId="2" w16cid:durableId="1053308441">
    <w:abstractNumId w:val="8"/>
  </w:num>
  <w:num w:numId="3" w16cid:durableId="517693513">
    <w:abstractNumId w:val="11"/>
  </w:num>
  <w:num w:numId="4" w16cid:durableId="1430158364">
    <w:abstractNumId w:val="4"/>
  </w:num>
  <w:num w:numId="5" w16cid:durableId="1817448085">
    <w:abstractNumId w:val="0"/>
  </w:num>
  <w:num w:numId="6" w16cid:durableId="376052494">
    <w:abstractNumId w:val="20"/>
  </w:num>
  <w:num w:numId="7" w16cid:durableId="1644045485">
    <w:abstractNumId w:val="14"/>
  </w:num>
  <w:num w:numId="8" w16cid:durableId="1624339828">
    <w:abstractNumId w:val="9"/>
  </w:num>
  <w:num w:numId="9" w16cid:durableId="1112937804">
    <w:abstractNumId w:val="2"/>
  </w:num>
  <w:num w:numId="10" w16cid:durableId="1979414466">
    <w:abstractNumId w:val="7"/>
  </w:num>
  <w:num w:numId="11" w16cid:durableId="1860660746">
    <w:abstractNumId w:val="12"/>
  </w:num>
  <w:num w:numId="12" w16cid:durableId="1174537988">
    <w:abstractNumId w:val="17"/>
  </w:num>
  <w:num w:numId="13" w16cid:durableId="1510562418">
    <w:abstractNumId w:val="3"/>
  </w:num>
  <w:num w:numId="14" w16cid:durableId="619727178">
    <w:abstractNumId w:val="19"/>
  </w:num>
  <w:num w:numId="15" w16cid:durableId="1180311482">
    <w:abstractNumId w:val="18"/>
  </w:num>
  <w:num w:numId="16" w16cid:durableId="534537836">
    <w:abstractNumId w:val="23"/>
  </w:num>
  <w:num w:numId="17" w16cid:durableId="1821581042">
    <w:abstractNumId w:val="15"/>
  </w:num>
  <w:num w:numId="18" w16cid:durableId="2080595200">
    <w:abstractNumId w:val="6"/>
  </w:num>
  <w:num w:numId="19" w16cid:durableId="436338868">
    <w:abstractNumId w:val="5"/>
  </w:num>
  <w:num w:numId="20" w16cid:durableId="645622043">
    <w:abstractNumId w:val="21"/>
  </w:num>
  <w:num w:numId="21" w16cid:durableId="1318345491">
    <w:abstractNumId w:val="13"/>
  </w:num>
  <w:num w:numId="22" w16cid:durableId="466707050">
    <w:abstractNumId w:val="16"/>
  </w:num>
  <w:num w:numId="23" w16cid:durableId="1081023617">
    <w:abstractNumId w:val="10"/>
  </w:num>
  <w:num w:numId="24" w16cid:durableId="5054391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DFA"/>
    <w:rsid w:val="00002023"/>
    <w:rsid w:val="00012842"/>
    <w:rsid w:val="00023B48"/>
    <w:rsid w:val="000759EB"/>
    <w:rsid w:val="000779E4"/>
    <w:rsid w:val="00112AF6"/>
    <w:rsid w:val="00197432"/>
    <w:rsid w:val="001B2680"/>
    <w:rsid w:val="001D43A6"/>
    <w:rsid w:val="00206275"/>
    <w:rsid w:val="00253DFA"/>
    <w:rsid w:val="00263565"/>
    <w:rsid w:val="00270AC1"/>
    <w:rsid w:val="00291F95"/>
    <w:rsid w:val="002B5517"/>
    <w:rsid w:val="002D6678"/>
    <w:rsid w:val="002E02A2"/>
    <w:rsid w:val="00311E8F"/>
    <w:rsid w:val="00386D27"/>
    <w:rsid w:val="003B7BE0"/>
    <w:rsid w:val="00425342"/>
    <w:rsid w:val="00437274"/>
    <w:rsid w:val="00481A5E"/>
    <w:rsid w:val="00491AFD"/>
    <w:rsid w:val="004C1D01"/>
    <w:rsid w:val="00523656"/>
    <w:rsid w:val="00552772"/>
    <w:rsid w:val="0059287C"/>
    <w:rsid w:val="005B7C52"/>
    <w:rsid w:val="005C5705"/>
    <w:rsid w:val="0061446B"/>
    <w:rsid w:val="00617F47"/>
    <w:rsid w:val="00627D24"/>
    <w:rsid w:val="006750B7"/>
    <w:rsid w:val="00681091"/>
    <w:rsid w:val="00686352"/>
    <w:rsid w:val="006A1EC9"/>
    <w:rsid w:val="006B77E5"/>
    <w:rsid w:val="006C13B2"/>
    <w:rsid w:val="00712249"/>
    <w:rsid w:val="00742623"/>
    <w:rsid w:val="00764912"/>
    <w:rsid w:val="007950AD"/>
    <w:rsid w:val="007E24CF"/>
    <w:rsid w:val="008611EF"/>
    <w:rsid w:val="00886001"/>
    <w:rsid w:val="0089256A"/>
    <w:rsid w:val="00896336"/>
    <w:rsid w:val="008E3689"/>
    <w:rsid w:val="00903E69"/>
    <w:rsid w:val="0093648F"/>
    <w:rsid w:val="00936893"/>
    <w:rsid w:val="009C22B6"/>
    <w:rsid w:val="009D71FB"/>
    <w:rsid w:val="009E59D3"/>
    <w:rsid w:val="00A355D3"/>
    <w:rsid w:val="00A76B5C"/>
    <w:rsid w:val="00AE4DBB"/>
    <w:rsid w:val="00B0199A"/>
    <w:rsid w:val="00B06B87"/>
    <w:rsid w:val="00B26511"/>
    <w:rsid w:val="00B875F1"/>
    <w:rsid w:val="00C4150D"/>
    <w:rsid w:val="00C562B7"/>
    <w:rsid w:val="00CD3C5E"/>
    <w:rsid w:val="00D43809"/>
    <w:rsid w:val="00D61A10"/>
    <w:rsid w:val="00D7687E"/>
    <w:rsid w:val="00D93AFB"/>
    <w:rsid w:val="00DB2A09"/>
    <w:rsid w:val="00DE005A"/>
    <w:rsid w:val="00DF5CF5"/>
    <w:rsid w:val="00E45481"/>
    <w:rsid w:val="00E57B09"/>
    <w:rsid w:val="00EB210F"/>
    <w:rsid w:val="00F00C65"/>
    <w:rsid w:val="00F172D0"/>
    <w:rsid w:val="00F35EBD"/>
    <w:rsid w:val="00F43EE9"/>
    <w:rsid w:val="00F66F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A15C53"/>
  <w15:chartTrackingRefBased/>
  <w15:docId w15:val="{B64E4C30-E2CB-44B4-A4E3-1A60954DB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D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3D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3D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3D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3D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3D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3D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3D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3D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D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3D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3D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3D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3D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3D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3D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3D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3DFA"/>
    <w:rPr>
      <w:rFonts w:eastAsiaTheme="majorEastAsia" w:cstheme="majorBidi"/>
      <w:color w:val="272727" w:themeColor="text1" w:themeTint="D8"/>
    </w:rPr>
  </w:style>
  <w:style w:type="paragraph" w:styleId="Title">
    <w:name w:val="Title"/>
    <w:basedOn w:val="Normal"/>
    <w:next w:val="Normal"/>
    <w:link w:val="TitleChar"/>
    <w:uiPriority w:val="10"/>
    <w:qFormat/>
    <w:rsid w:val="00253D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3D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3D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3D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3DFA"/>
    <w:pPr>
      <w:spacing w:before="160"/>
      <w:jc w:val="center"/>
    </w:pPr>
    <w:rPr>
      <w:i/>
      <w:iCs/>
      <w:color w:val="404040" w:themeColor="text1" w:themeTint="BF"/>
    </w:rPr>
  </w:style>
  <w:style w:type="character" w:customStyle="1" w:styleId="QuoteChar">
    <w:name w:val="Quote Char"/>
    <w:basedOn w:val="DefaultParagraphFont"/>
    <w:link w:val="Quote"/>
    <w:uiPriority w:val="29"/>
    <w:rsid w:val="00253DFA"/>
    <w:rPr>
      <w:i/>
      <w:iCs/>
      <w:color w:val="404040" w:themeColor="text1" w:themeTint="BF"/>
    </w:rPr>
  </w:style>
  <w:style w:type="paragraph" w:styleId="ListParagraph">
    <w:name w:val="List Paragraph"/>
    <w:basedOn w:val="Normal"/>
    <w:uiPriority w:val="34"/>
    <w:qFormat/>
    <w:rsid w:val="00253DFA"/>
    <w:pPr>
      <w:ind w:left="720"/>
      <w:contextualSpacing/>
    </w:pPr>
  </w:style>
  <w:style w:type="character" w:styleId="IntenseEmphasis">
    <w:name w:val="Intense Emphasis"/>
    <w:basedOn w:val="DefaultParagraphFont"/>
    <w:uiPriority w:val="21"/>
    <w:qFormat/>
    <w:rsid w:val="00253DFA"/>
    <w:rPr>
      <w:i/>
      <w:iCs/>
      <w:color w:val="0F4761" w:themeColor="accent1" w:themeShade="BF"/>
    </w:rPr>
  </w:style>
  <w:style w:type="paragraph" w:styleId="IntenseQuote">
    <w:name w:val="Intense Quote"/>
    <w:basedOn w:val="Normal"/>
    <w:next w:val="Normal"/>
    <w:link w:val="IntenseQuoteChar"/>
    <w:uiPriority w:val="30"/>
    <w:qFormat/>
    <w:rsid w:val="00253D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3DFA"/>
    <w:rPr>
      <w:i/>
      <w:iCs/>
      <w:color w:val="0F4761" w:themeColor="accent1" w:themeShade="BF"/>
    </w:rPr>
  </w:style>
  <w:style w:type="character" w:styleId="IntenseReference">
    <w:name w:val="Intense Reference"/>
    <w:basedOn w:val="DefaultParagraphFont"/>
    <w:uiPriority w:val="32"/>
    <w:qFormat/>
    <w:rsid w:val="00253DFA"/>
    <w:rPr>
      <w:b/>
      <w:bCs/>
      <w:smallCaps/>
      <w:color w:val="0F4761" w:themeColor="accent1" w:themeShade="BF"/>
      <w:spacing w:val="5"/>
    </w:rPr>
  </w:style>
  <w:style w:type="paragraph" w:styleId="NormalWeb">
    <w:name w:val="Normal (Web)"/>
    <w:basedOn w:val="Normal"/>
    <w:uiPriority w:val="99"/>
    <w:unhideWhenUsed/>
    <w:rsid w:val="000759E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759EB"/>
    <w:rPr>
      <w:b/>
      <w:bCs/>
    </w:rPr>
  </w:style>
  <w:style w:type="table" w:styleId="TableGrid">
    <w:name w:val="Table Grid"/>
    <w:basedOn w:val="TableNormal"/>
    <w:uiPriority w:val="39"/>
    <w:rsid w:val="00795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2629">
      <w:bodyDiv w:val="1"/>
      <w:marLeft w:val="0"/>
      <w:marRight w:val="0"/>
      <w:marTop w:val="0"/>
      <w:marBottom w:val="0"/>
      <w:divBdr>
        <w:top w:val="none" w:sz="0" w:space="0" w:color="auto"/>
        <w:left w:val="none" w:sz="0" w:space="0" w:color="auto"/>
        <w:bottom w:val="none" w:sz="0" w:space="0" w:color="auto"/>
        <w:right w:val="none" w:sz="0" w:space="0" w:color="auto"/>
      </w:divBdr>
    </w:div>
    <w:div w:id="72364302">
      <w:bodyDiv w:val="1"/>
      <w:marLeft w:val="0"/>
      <w:marRight w:val="0"/>
      <w:marTop w:val="0"/>
      <w:marBottom w:val="0"/>
      <w:divBdr>
        <w:top w:val="none" w:sz="0" w:space="0" w:color="auto"/>
        <w:left w:val="none" w:sz="0" w:space="0" w:color="auto"/>
        <w:bottom w:val="none" w:sz="0" w:space="0" w:color="auto"/>
        <w:right w:val="none" w:sz="0" w:space="0" w:color="auto"/>
      </w:divBdr>
    </w:div>
    <w:div w:id="290675003">
      <w:bodyDiv w:val="1"/>
      <w:marLeft w:val="0"/>
      <w:marRight w:val="0"/>
      <w:marTop w:val="0"/>
      <w:marBottom w:val="0"/>
      <w:divBdr>
        <w:top w:val="none" w:sz="0" w:space="0" w:color="auto"/>
        <w:left w:val="none" w:sz="0" w:space="0" w:color="auto"/>
        <w:bottom w:val="none" w:sz="0" w:space="0" w:color="auto"/>
        <w:right w:val="none" w:sz="0" w:space="0" w:color="auto"/>
      </w:divBdr>
    </w:div>
    <w:div w:id="380986109">
      <w:bodyDiv w:val="1"/>
      <w:marLeft w:val="0"/>
      <w:marRight w:val="0"/>
      <w:marTop w:val="0"/>
      <w:marBottom w:val="0"/>
      <w:divBdr>
        <w:top w:val="none" w:sz="0" w:space="0" w:color="auto"/>
        <w:left w:val="none" w:sz="0" w:space="0" w:color="auto"/>
        <w:bottom w:val="none" w:sz="0" w:space="0" w:color="auto"/>
        <w:right w:val="none" w:sz="0" w:space="0" w:color="auto"/>
      </w:divBdr>
      <w:divsChild>
        <w:div w:id="762186973">
          <w:marLeft w:val="0"/>
          <w:marRight w:val="0"/>
          <w:marTop w:val="0"/>
          <w:marBottom w:val="0"/>
          <w:divBdr>
            <w:top w:val="none" w:sz="0" w:space="0" w:color="auto"/>
            <w:left w:val="none" w:sz="0" w:space="0" w:color="auto"/>
            <w:bottom w:val="none" w:sz="0" w:space="0" w:color="auto"/>
            <w:right w:val="none" w:sz="0" w:space="0" w:color="auto"/>
          </w:divBdr>
          <w:divsChild>
            <w:div w:id="1221479312">
              <w:marLeft w:val="0"/>
              <w:marRight w:val="0"/>
              <w:marTop w:val="0"/>
              <w:marBottom w:val="0"/>
              <w:divBdr>
                <w:top w:val="none" w:sz="0" w:space="0" w:color="auto"/>
                <w:left w:val="none" w:sz="0" w:space="0" w:color="auto"/>
                <w:bottom w:val="none" w:sz="0" w:space="0" w:color="auto"/>
                <w:right w:val="none" w:sz="0" w:space="0" w:color="auto"/>
              </w:divBdr>
            </w:div>
            <w:div w:id="1663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88252">
      <w:bodyDiv w:val="1"/>
      <w:marLeft w:val="0"/>
      <w:marRight w:val="0"/>
      <w:marTop w:val="0"/>
      <w:marBottom w:val="0"/>
      <w:divBdr>
        <w:top w:val="none" w:sz="0" w:space="0" w:color="auto"/>
        <w:left w:val="none" w:sz="0" w:space="0" w:color="auto"/>
        <w:bottom w:val="none" w:sz="0" w:space="0" w:color="auto"/>
        <w:right w:val="none" w:sz="0" w:space="0" w:color="auto"/>
      </w:divBdr>
    </w:div>
    <w:div w:id="436218951">
      <w:bodyDiv w:val="1"/>
      <w:marLeft w:val="0"/>
      <w:marRight w:val="0"/>
      <w:marTop w:val="0"/>
      <w:marBottom w:val="0"/>
      <w:divBdr>
        <w:top w:val="none" w:sz="0" w:space="0" w:color="auto"/>
        <w:left w:val="none" w:sz="0" w:space="0" w:color="auto"/>
        <w:bottom w:val="none" w:sz="0" w:space="0" w:color="auto"/>
        <w:right w:val="none" w:sz="0" w:space="0" w:color="auto"/>
      </w:divBdr>
    </w:div>
    <w:div w:id="450247984">
      <w:bodyDiv w:val="1"/>
      <w:marLeft w:val="0"/>
      <w:marRight w:val="0"/>
      <w:marTop w:val="0"/>
      <w:marBottom w:val="0"/>
      <w:divBdr>
        <w:top w:val="none" w:sz="0" w:space="0" w:color="auto"/>
        <w:left w:val="none" w:sz="0" w:space="0" w:color="auto"/>
        <w:bottom w:val="none" w:sz="0" w:space="0" w:color="auto"/>
        <w:right w:val="none" w:sz="0" w:space="0" w:color="auto"/>
      </w:divBdr>
    </w:div>
    <w:div w:id="497233580">
      <w:bodyDiv w:val="1"/>
      <w:marLeft w:val="0"/>
      <w:marRight w:val="0"/>
      <w:marTop w:val="0"/>
      <w:marBottom w:val="0"/>
      <w:divBdr>
        <w:top w:val="none" w:sz="0" w:space="0" w:color="auto"/>
        <w:left w:val="none" w:sz="0" w:space="0" w:color="auto"/>
        <w:bottom w:val="none" w:sz="0" w:space="0" w:color="auto"/>
        <w:right w:val="none" w:sz="0" w:space="0" w:color="auto"/>
      </w:divBdr>
    </w:div>
    <w:div w:id="506408314">
      <w:bodyDiv w:val="1"/>
      <w:marLeft w:val="0"/>
      <w:marRight w:val="0"/>
      <w:marTop w:val="0"/>
      <w:marBottom w:val="0"/>
      <w:divBdr>
        <w:top w:val="none" w:sz="0" w:space="0" w:color="auto"/>
        <w:left w:val="none" w:sz="0" w:space="0" w:color="auto"/>
        <w:bottom w:val="none" w:sz="0" w:space="0" w:color="auto"/>
        <w:right w:val="none" w:sz="0" w:space="0" w:color="auto"/>
      </w:divBdr>
    </w:div>
    <w:div w:id="526411485">
      <w:bodyDiv w:val="1"/>
      <w:marLeft w:val="0"/>
      <w:marRight w:val="0"/>
      <w:marTop w:val="0"/>
      <w:marBottom w:val="0"/>
      <w:divBdr>
        <w:top w:val="none" w:sz="0" w:space="0" w:color="auto"/>
        <w:left w:val="none" w:sz="0" w:space="0" w:color="auto"/>
        <w:bottom w:val="none" w:sz="0" w:space="0" w:color="auto"/>
        <w:right w:val="none" w:sz="0" w:space="0" w:color="auto"/>
      </w:divBdr>
    </w:div>
    <w:div w:id="527452204">
      <w:bodyDiv w:val="1"/>
      <w:marLeft w:val="0"/>
      <w:marRight w:val="0"/>
      <w:marTop w:val="0"/>
      <w:marBottom w:val="0"/>
      <w:divBdr>
        <w:top w:val="none" w:sz="0" w:space="0" w:color="auto"/>
        <w:left w:val="none" w:sz="0" w:space="0" w:color="auto"/>
        <w:bottom w:val="none" w:sz="0" w:space="0" w:color="auto"/>
        <w:right w:val="none" w:sz="0" w:space="0" w:color="auto"/>
      </w:divBdr>
    </w:div>
    <w:div w:id="535780312">
      <w:bodyDiv w:val="1"/>
      <w:marLeft w:val="0"/>
      <w:marRight w:val="0"/>
      <w:marTop w:val="0"/>
      <w:marBottom w:val="0"/>
      <w:divBdr>
        <w:top w:val="none" w:sz="0" w:space="0" w:color="auto"/>
        <w:left w:val="none" w:sz="0" w:space="0" w:color="auto"/>
        <w:bottom w:val="none" w:sz="0" w:space="0" w:color="auto"/>
        <w:right w:val="none" w:sz="0" w:space="0" w:color="auto"/>
      </w:divBdr>
    </w:div>
    <w:div w:id="630357329">
      <w:bodyDiv w:val="1"/>
      <w:marLeft w:val="0"/>
      <w:marRight w:val="0"/>
      <w:marTop w:val="0"/>
      <w:marBottom w:val="0"/>
      <w:divBdr>
        <w:top w:val="none" w:sz="0" w:space="0" w:color="auto"/>
        <w:left w:val="none" w:sz="0" w:space="0" w:color="auto"/>
        <w:bottom w:val="none" w:sz="0" w:space="0" w:color="auto"/>
        <w:right w:val="none" w:sz="0" w:space="0" w:color="auto"/>
      </w:divBdr>
    </w:div>
    <w:div w:id="637688788">
      <w:bodyDiv w:val="1"/>
      <w:marLeft w:val="0"/>
      <w:marRight w:val="0"/>
      <w:marTop w:val="0"/>
      <w:marBottom w:val="0"/>
      <w:divBdr>
        <w:top w:val="none" w:sz="0" w:space="0" w:color="auto"/>
        <w:left w:val="none" w:sz="0" w:space="0" w:color="auto"/>
        <w:bottom w:val="none" w:sz="0" w:space="0" w:color="auto"/>
        <w:right w:val="none" w:sz="0" w:space="0" w:color="auto"/>
      </w:divBdr>
    </w:div>
    <w:div w:id="669219225">
      <w:bodyDiv w:val="1"/>
      <w:marLeft w:val="0"/>
      <w:marRight w:val="0"/>
      <w:marTop w:val="0"/>
      <w:marBottom w:val="0"/>
      <w:divBdr>
        <w:top w:val="none" w:sz="0" w:space="0" w:color="auto"/>
        <w:left w:val="none" w:sz="0" w:space="0" w:color="auto"/>
        <w:bottom w:val="none" w:sz="0" w:space="0" w:color="auto"/>
        <w:right w:val="none" w:sz="0" w:space="0" w:color="auto"/>
      </w:divBdr>
    </w:div>
    <w:div w:id="710037328">
      <w:bodyDiv w:val="1"/>
      <w:marLeft w:val="0"/>
      <w:marRight w:val="0"/>
      <w:marTop w:val="0"/>
      <w:marBottom w:val="0"/>
      <w:divBdr>
        <w:top w:val="none" w:sz="0" w:space="0" w:color="auto"/>
        <w:left w:val="none" w:sz="0" w:space="0" w:color="auto"/>
        <w:bottom w:val="none" w:sz="0" w:space="0" w:color="auto"/>
        <w:right w:val="none" w:sz="0" w:space="0" w:color="auto"/>
      </w:divBdr>
    </w:div>
    <w:div w:id="719978842">
      <w:bodyDiv w:val="1"/>
      <w:marLeft w:val="0"/>
      <w:marRight w:val="0"/>
      <w:marTop w:val="0"/>
      <w:marBottom w:val="0"/>
      <w:divBdr>
        <w:top w:val="none" w:sz="0" w:space="0" w:color="auto"/>
        <w:left w:val="none" w:sz="0" w:space="0" w:color="auto"/>
        <w:bottom w:val="none" w:sz="0" w:space="0" w:color="auto"/>
        <w:right w:val="none" w:sz="0" w:space="0" w:color="auto"/>
      </w:divBdr>
    </w:div>
    <w:div w:id="735393172">
      <w:bodyDiv w:val="1"/>
      <w:marLeft w:val="0"/>
      <w:marRight w:val="0"/>
      <w:marTop w:val="0"/>
      <w:marBottom w:val="0"/>
      <w:divBdr>
        <w:top w:val="none" w:sz="0" w:space="0" w:color="auto"/>
        <w:left w:val="none" w:sz="0" w:space="0" w:color="auto"/>
        <w:bottom w:val="none" w:sz="0" w:space="0" w:color="auto"/>
        <w:right w:val="none" w:sz="0" w:space="0" w:color="auto"/>
      </w:divBdr>
    </w:div>
    <w:div w:id="854924715">
      <w:bodyDiv w:val="1"/>
      <w:marLeft w:val="0"/>
      <w:marRight w:val="0"/>
      <w:marTop w:val="0"/>
      <w:marBottom w:val="0"/>
      <w:divBdr>
        <w:top w:val="none" w:sz="0" w:space="0" w:color="auto"/>
        <w:left w:val="none" w:sz="0" w:space="0" w:color="auto"/>
        <w:bottom w:val="none" w:sz="0" w:space="0" w:color="auto"/>
        <w:right w:val="none" w:sz="0" w:space="0" w:color="auto"/>
      </w:divBdr>
    </w:div>
    <w:div w:id="948463104">
      <w:bodyDiv w:val="1"/>
      <w:marLeft w:val="0"/>
      <w:marRight w:val="0"/>
      <w:marTop w:val="0"/>
      <w:marBottom w:val="0"/>
      <w:divBdr>
        <w:top w:val="none" w:sz="0" w:space="0" w:color="auto"/>
        <w:left w:val="none" w:sz="0" w:space="0" w:color="auto"/>
        <w:bottom w:val="none" w:sz="0" w:space="0" w:color="auto"/>
        <w:right w:val="none" w:sz="0" w:space="0" w:color="auto"/>
      </w:divBdr>
    </w:div>
    <w:div w:id="958410874">
      <w:bodyDiv w:val="1"/>
      <w:marLeft w:val="0"/>
      <w:marRight w:val="0"/>
      <w:marTop w:val="0"/>
      <w:marBottom w:val="0"/>
      <w:divBdr>
        <w:top w:val="none" w:sz="0" w:space="0" w:color="auto"/>
        <w:left w:val="none" w:sz="0" w:space="0" w:color="auto"/>
        <w:bottom w:val="none" w:sz="0" w:space="0" w:color="auto"/>
        <w:right w:val="none" w:sz="0" w:space="0" w:color="auto"/>
      </w:divBdr>
    </w:div>
    <w:div w:id="1058014773">
      <w:bodyDiv w:val="1"/>
      <w:marLeft w:val="0"/>
      <w:marRight w:val="0"/>
      <w:marTop w:val="0"/>
      <w:marBottom w:val="0"/>
      <w:divBdr>
        <w:top w:val="none" w:sz="0" w:space="0" w:color="auto"/>
        <w:left w:val="none" w:sz="0" w:space="0" w:color="auto"/>
        <w:bottom w:val="none" w:sz="0" w:space="0" w:color="auto"/>
        <w:right w:val="none" w:sz="0" w:space="0" w:color="auto"/>
      </w:divBdr>
    </w:div>
    <w:div w:id="1150485973">
      <w:bodyDiv w:val="1"/>
      <w:marLeft w:val="0"/>
      <w:marRight w:val="0"/>
      <w:marTop w:val="0"/>
      <w:marBottom w:val="0"/>
      <w:divBdr>
        <w:top w:val="none" w:sz="0" w:space="0" w:color="auto"/>
        <w:left w:val="none" w:sz="0" w:space="0" w:color="auto"/>
        <w:bottom w:val="none" w:sz="0" w:space="0" w:color="auto"/>
        <w:right w:val="none" w:sz="0" w:space="0" w:color="auto"/>
      </w:divBdr>
    </w:div>
    <w:div w:id="1183933762">
      <w:bodyDiv w:val="1"/>
      <w:marLeft w:val="0"/>
      <w:marRight w:val="0"/>
      <w:marTop w:val="0"/>
      <w:marBottom w:val="0"/>
      <w:divBdr>
        <w:top w:val="none" w:sz="0" w:space="0" w:color="auto"/>
        <w:left w:val="none" w:sz="0" w:space="0" w:color="auto"/>
        <w:bottom w:val="none" w:sz="0" w:space="0" w:color="auto"/>
        <w:right w:val="none" w:sz="0" w:space="0" w:color="auto"/>
      </w:divBdr>
    </w:div>
    <w:div w:id="1313174186">
      <w:bodyDiv w:val="1"/>
      <w:marLeft w:val="0"/>
      <w:marRight w:val="0"/>
      <w:marTop w:val="0"/>
      <w:marBottom w:val="0"/>
      <w:divBdr>
        <w:top w:val="none" w:sz="0" w:space="0" w:color="auto"/>
        <w:left w:val="none" w:sz="0" w:space="0" w:color="auto"/>
        <w:bottom w:val="none" w:sz="0" w:space="0" w:color="auto"/>
        <w:right w:val="none" w:sz="0" w:space="0" w:color="auto"/>
      </w:divBdr>
    </w:div>
    <w:div w:id="1340428410">
      <w:bodyDiv w:val="1"/>
      <w:marLeft w:val="0"/>
      <w:marRight w:val="0"/>
      <w:marTop w:val="0"/>
      <w:marBottom w:val="0"/>
      <w:divBdr>
        <w:top w:val="none" w:sz="0" w:space="0" w:color="auto"/>
        <w:left w:val="none" w:sz="0" w:space="0" w:color="auto"/>
        <w:bottom w:val="none" w:sz="0" w:space="0" w:color="auto"/>
        <w:right w:val="none" w:sz="0" w:space="0" w:color="auto"/>
      </w:divBdr>
    </w:div>
    <w:div w:id="1433432647">
      <w:bodyDiv w:val="1"/>
      <w:marLeft w:val="0"/>
      <w:marRight w:val="0"/>
      <w:marTop w:val="0"/>
      <w:marBottom w:val="0"/>
      <w:divBdr>
        <w:top w:val="none" w:sz="0" w:space="0" w:color="auto"/>
        <w:left w:val="none" w:sz="0" w:space="0" w:color="auto"/>
        <w:bottom w:val="none" w:sz="0" w:space="0" w:color="auto"/>
        <w:right w:val="none" w:sz="0" w:space="0" w:color="auto"/>
      </w:divBdr>
    </w:div>
    <w:div w:id="1584876476">
      <w:bodyDiv w:val="1"/>
      <w:marLeft w:val="0"/>
      <w:marRight w:val="0"/>
      <w:marTop w:val="0"/>
      <w:marBottom w:val="0"/>
      <w:divBdr>
        <w:top w:val="none" w:sz="0" w:space="0" w:color="auto"/>
        <w:left w:val="none" w:sz="0" w:space="0" w:color="auto"/>
        <w:bottom w:val="none" w:sz="0" w:space="0" w:color="auto"/>
        <w:right w:val="none" w:sz="0" w:space="0" w:color="auto"/>
      </w:divBdr>
    </w:div>
    <w:div w:id="1648510033">
      <w:bodyDiv w:val="1"/>
      <w:marLeft w:val="0"/>
      <w:marRight w:val="0"/>
      <w:marTop w:val="0"/>
      <w:marBottom w:val="0"/>
      <w:divBdr>
        <w:top w:val="none" w:sz="0" w:space="0" w:color="auto"/>
        <w:left w:val="none" w:sz="0" w:space="0" w:color="auto"/>
        <w:bottom w:val="none" w:sz="0" w:space="0" w:color="auto"/>
        <w:right w:val="none" w:sz="0" w:space="0" w:color="auto"/>
      </w:divBdr>
    </w:div>
    <w:div w:id="1714452933">
      <w:bodyDiv w:val="1"/>
      <w:marLeft w:val="0"/>
      <w:marRight w:val="0"/>
      <w:marTop w:val="0"/>
      <w:marBottom w:val="0"/>
      <w:divBdr>
        <w:top w:val="none" w:sz="0" w:space="0" w:color="auto"/>
        <w:left w:val="none" w:sz="0" w:space="0" w:color="auto"/>
        <w:bottom w:val="none" w:sz="0" w:space="0" w:color="auto"/>
        <w:right w:val="none" w:sz="0" w:space="0" w:color="auto"/>
      </w:divBdr>
    </w:div>
    <w:div w:id="1722829828">
      <w:bodyDiv w:val="1"/>
      <w:marLeft w:val="0"/>
      <w:marRight w:val="0"/>
      <w:marTop w:val="0"/>
      <w:marBottom w:val="0"/>
      <w:divBdr>
        <w:top w:val="none" w:sz="0" w:space="0" w:color="auto"/>
        <w:left w:val="none" w:sz="0" w:space="0" w:color="auto"/>
        <w:bottom w:val="none" w:sz="0" w:space="0" w:color="auto"/>
        <w:right w:val="none" w:sz="0" w:space="0" w:color="auto"/>
      </w:divBdr>
    </w:div>
    <w:div w:id="1740400064">
      <w:bodyDiv w:val="1"/>
      <w:marLeft w:val="0"/>
      <w:marRight w:val="0"/>
      <w:marTop w:val="0"/>
      <w:marBottom w:val="0"/>
      <w:divBdr>
        <w:top w:val="none" w:sz="0" w:space="0" w:color="auto"/>
        <w:left w:val="none" w:sz="0" w:space="0" w:color="auto"/>
        <w:bottom w:val="none" w:sz="0" w:space="0" w:color="auto"/>
        <w:right w:val="none" w:sz="0" w:space="0" w:color="auto"/>
      </w:divBdr>
      <w:divsChild>
        <w:div w:id="363597367">
          <w:marLeft w:val="0"/>
          <w:marRight w:val="0"/>
          <w:marTop w:val="0"/>
          <w:marBottom w:val="0"/>
          <w:divBdr>
            <w:top w:val="none" w:sz="0" w:space="0" w:color="auto"/>
            <w:left w:val="none" w:sz="0" w:space="0" w:color="auto"/>
            <w:bottom w:val="none" w:sz="0" w:space="0" w:color="auto"/>
            <w:right w:val="none" w:sz="0" w:space="0" w:color="auto"/>
          </w:divBdr>
          <w:divsChild>
            <w:div w:id="147987085">
              <w:marLeft w:val="0"/>
              <w:marRight w:val="0"/>
              <w:marTop w:val="0"/>
              <w:marBottom w:val="0"/>
              <w:divBdr>
                <w:top w:val="none" w:sz="0" w:space="0" w:color="auto"/>
                <w:left w:val="none" w:sz="0" w:space="0" w:color="auto"/>
                <w:bottom w:val="none" w:sz="0" w:space="0" w:color="auto"/>
                <w:right w:val="none" w:sz="0" w:space="0" w:color="auto"/>
              </w:divBdr>
            </w:div>
            <w:div w:id="6453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7615">
      <w:bodyDiv w:val="1"/>
      <w:marLeft w:val="0"/>
      <w:marRight w:val="0"/>
      <w:marTop w:val="0"/>
      <w:marBottom w:val="0"/>
      <w:divBdr>
        <w:top w:val="none" w:sz="0" w:space="0" w:color="auto"/>
        <w:left w:val="none" w:sz="0" w:space="0" w:color="auto"/>
        <w:bottom w:val="none" w:sz="0" w:space="0" w:color="auto"/>
        <w:right w:val="none" w:sz="0" w:space="0" w:color="auto"/>
      </w:divBdr>
    </w:div>
    <w:div w:id="1821581442">
      <w:bodyDiv w:val="1"/>
      <w:marLeft w:val="0"/>
      <w:marRight w:val="0"/>
      <w:marTop w:val="0"/>
      <w:marBottom w:val="0"/>
      <w:divBdr>
        <w:top w:val="none" w:sz="0" w:space="0" w:color="auto"/>
        <w:left w:val="none" w:sz="0" w:space="0" w:color="auto"/>
        <w:bottom w:val="none" w:sz="0" w:space="0" w:color="auto"/>
        <w:right w:val="none" w:sz="0" w:space="0" w:color="auto"/>
      </w:divBdr>
    </w:div>
    <w:div w:id="1939674962">
      <w:bodyDiv w:val="1"/>
      <w:marLeft w:val="0"/>
      <w:marRight w:val="0"/>
      <w:marTop w:val="0"/>
      <w:marBottom w:val="0"/>
      <w:divBdr>
        <w:top w:val="none" w:sz="0" w:space="0" w:color="auto"/>
        <w:left w:val="none" w:sz="0" w:space="0" w:color="auto"/>
        <w:bottom w:val="none" w:sz="0" w:space="0" w:color="auto"/>
        <w:right w:val="none" w:sz="0" w:space="0" w:color="auto"/>
      </w:divBdr>
    </w:div>
    <w:div w:id="1960061540">
      <w:bodyDiv w:val="1"/>
      <w:marLeft w:val="0"/>
      <w:marRight w:val="0"/>
      <w:marTop w:val="0"/>
      <w:marBottom w:val="0"/>
      <w:divBdr>
        <w:top w:val="none" w:sz="0" w:space="0" w:color="auto"/>
        <w:left w:val="none" w:sz="0" w:space="0" w:color="auto"/>
        <w:bottom w:val="none" w:sz="0" w:space="0" w:color="auto"/>
        <w:right w:val="none" w:sz="0" w:space="0" w:color="auto"/>
      </w:divBdr>
    </w:div>
    <w:div w:id="2085906888">
      <w:bodyDiv w:val="1"/>
      <w:marLeft w:val="0"/>
      <w:marRight w:val="0"/>
      <w:marTop w:val="0"/>
      <w:marBottom w:val="0"/>
      <w:divBdr>
        <w:top w:val="none" w:sz="0" w:space="0" w:color="auto"/>
        <w:left w:val="none" w:sz="0" w:space="0" w:color="auto"/>
        <w:bottom w:val="none" w:sz="0" w:space="0" w:color="auto"/>
        <w:right w:val="none" w:sz="0" w:space="0" w:color="auto"/>
      </w:divBdr>
    </w:div>
    <w:div w:id="214095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99ED9-F4FE-4C29-A1AB-6D608E10B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12</Pages>
  <Words>1911</Words>
  <Characters>10898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Abdelaleem Khaled</dc:creator>
  <cp:keywords/>
  <dc:description/>
  <cp:lastModifiedBy>Aya Abdelaleem Khaled</cp:lastModifiedBy>
  <cp:revision>56</cp:revision>
  <dcterms:created xsi:type="dcterms:W3CDTF">2024-11-24T19:20:00Z</dcterms:created>
  <dcterms:modified xsi:type="dcterms:W3CDTF">2024-11-25T09:14:00Z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169529342dc7f93e6be38164dba8397320f6a8e4c3d54a05dfcfd56ac63b1996</vt:lpwstr>
  </property>
</Properties>
</file>