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88724" w14:textId="77777777" w:rsidR="0001607E" w:rsidRDefault="0001607E">
      <w:proofErr w:type="spellStart"/>
      <w:r>
        <w:t>Ayan</w:t>
      </w:r>
      <w:proofErr w:type="spellEnd"/>
      <w:r>
        <w:t xml:space="preserve"> Britto</w:t>
      </w:r>
    </w:p>
    <w:p w14:paraId="4EA579B9" w14:textId="77777777" w:rsidR="00AA2CB9" w:rsidRDefault="00AA2CB9">
      <w:r>
        <w:t xml:space="preserve">Investigar sobre acciones que se realiza con un </w:t>
      </w:r>
      <w:proofErr w:type="spellStart"/>
      <w:r>
        <w:t>versionador</w:t>
      </w:r>
      <w:proofErr w:type="spellEnd"/>
      <w:r>
        <w:t xml:space="preserve"> de código:</w:t>
      </w:r>
    </w:p>
    <w:p w14:paraId="3D3B7B9C" w14:textId="77777777" w:rsidR="00AA2CB9" w:rsidRDefault="00AA2CB9">
      <w:r>
        <w:t>Explica ¿En qué consiste un…?</w:t>
      </w:r>
    </w:p>
    <w:p w14:paraId="2E01DB80" w14:textId="77777777" w:rsidR="00485F8D" w:rsidRDefault="00485F8D" w:rsidP="00485F8D">
      <w:pPr>
        <w:pStyle w:val="Prrafodelista"/>
        <w:numPr>
          <w:ilvl w:val="0"/>
          <w:numId w:val="1"/>
        </w:numPr>
      </w:pPr>
      <w:proofErr w:type="spellStart"/>
      <w:r>
        <w:t>C</w:t>
      </w:r>
      <w:r w:rsidR="003179F4">
        <w:t>om</w:t>
      </w:r>
      <w:r>
        <w:t>mit</w:t>
      </w:r>
      <w:proofErr w:type="spellEnd"/>
      <w:r>
        <w:t xml:space="preserve"> </w:t>
      </w:r>
    </w:p>
    <w:p w14:paraId="184E9073" w14:textId="77777777" w:rsidR="003119C0" w:rsidRDefault="003119C0" w:rsidP="00485F8D">
      <w:pPr>
        <w:pStyle w:val="Prrafodelista"/>
        <w:numPr>
          <w:ilvl w:val="0"/>
          <w:numId w:val="1"/>
        </w:numPr>
      </w:pPr>
      <w:proofErr w:type="spellStart"/>
      <w:r>
        <w:t>Push</w:t>
      </w:r>
      <w:proofErr w:type="spellEnd"/>
    </w:p>
    <w:p w14:paraId="1908422E" w14:textId="77777777" w:rsidR="00793064" w:rsidRDefault="00793064" w:rsidP="00485F8D">
      <w:pPr>
        <w:pStyle w:val="Prrafodelista"/>
        <w:numPr>
          <w:ilvl w:val="0"/>
          <w:numId w:val="1"/>
        </w:numPr>
      </w:pPr>
      <w:proofErr w:type="spellStart"/>
      <w:r>
        <w:t>Pull</w:t>
      </w:r>
      <w:proofErr w:type="spellEnd"/>
    </w:p>
    <w:p w14:paraId="6CDF8D3D" w14:textId="77777777" w:rsidR="00845AB5" w:rsidRDefault="00845AB5" w:rsidP="00485F8D">
      <w:pPr>
        <w:pStyle w:val="Prrafodelista"/>
        <w:numPr>
          <w:ilvl w:val="0"/>
          <w:numId w:val="1"/>
        </w:numPr>
      </w:pPr>
      <w:r>
        <w:t>Branch</w:t>
      </w:r>
    </w:p>
    <w:p w14:paraId="573A55A5" w14:textId="77777777" w:rsidR="00EE4027" w:rsidRDefault="00EE4027" w:rsidP="00485F8D">
      <w:pPr>
        <w:pStyle w:val="Prrafodelista"/>
        <w:numPr>
          <w:ilvl w:val="0"/>
          <w:numId w:val="1"/>
        </w:numPr>
      </w:pPr>
      <w:proofErr w:type="spellStart"/>
      <w:r>
        <w:t>Fetch</w:t>
      </w:r>
      <w:proofErr w:type="spellEnd"/>
    </w:p>
    <w:p w14:paraId="73F477C6" w14:textId="77777777" w:rsidR="00AA2CB9" w:rsidRDefault="004B4622" w:rsidP="0001607E">
      <w:pPr>
        <w:pStyle w:val="Prrafodelista"/>
        <w:numPr>
          <w:ilvl w:val="0"/>
          <w:numId w:val="1"/>
        </w:numPr>
      </w:pPr>
      <w:proofErr w:type="spellStart"/>
      <w:r>
        <w:t>Merge</w:t>
      </w:r>
      <w:proofErr w:type="spellEnd"/>
      <w:r>
        <w:t xml:space="preserve"> </w:t>
      </w:r>
    </w:p>
    <w:p w14:paraId="04A3E929" w14:textId="77777777" w:rsidR="00AA2CB9" w:rsidRDefault="00AA2CB9"/>
    <w:p w14:paraId="1F3471AF" w14:textId="77777777" w:rsidR="00AA2CB9" w:rsidRDefault="00AA2CB9">
      <w:r>
        <w:t xml:space="preserve">OBS: una vez que se tenga toda la investigación en un documento </w:t>
      </w:r>
      <w:proofErr w:type="spellStart"/>
      <w:r>
        <w:t>word</w:t>
      </w:r>
      <w:proofErr w:type="spellEnd"/>
      <w:r>
        <w:t xml:space="preserve">, se deberá subir al repositorio creado desde un </w:t>
      </w:r>
      <w:proofErr w:type="spellStart"/>
      <w:r>
        <w:t>commit</w:t>
      </w:r>
      <w:proofErr w:type="spellEnd"/>
      <w:r>
        <w:t xml:space="preserve">. En la plataforma </w:t>
      </w:r>
      <w:proofErr w:type="spellStart"/>
      <w:r>
        <w:t>moodle</w:t>
      </w:r>
      <w:proofErr w:type="spellEnd"/>
      <w:r>
        <w:t xml:space="preserve"> se deberá entregar el enlace del repositorio donde se encuentra el trabajo.</w:t>
      </w:r>
    </w:p>
    <w:p w14:paraId="39FA0B5C" w14:textId="77777777" w:rsidR="00AA2CB9" w:rsidRDefault="00AA2CB9">
      <w:proofErr w:type="gramStart"/>
      <w:r>
        <w:t>Total</w:t>
      </w:r>
      <w:proofErr w:type="gramEnd"/>
      <w:r>
        <w:t xml:space="preserve"> de puntos: 5</w:t>
      </w:r>
    </w:p>
    <w:p w14:paraId="48929885" w14:textId="77777777" w:rsidR="006F36DB" w:rsidRDefault="00AA2CB9">
      <w:r>
        <w:t>Fecha límite de entrega: 26/03/2021</w:t>
      </w:r>
    </w:p>
    <w:p w14:paraId="3AF206D3" w14:textId="54D3171C" w:rsidR="00BD1536" w:rsidRDefault="00BD1536">
      <w:pPr>
        <w:rPr>
          <w:b/>
          <w:bCs/>
        </w:rPr>
      </w:pPr>
      <w:proofErr w:type="spellStart"/>
      <w:r>
        <w:rPr>
          <w:b/>
          <w:bCs/>
        </w:rPr>
        <w:t>Commit</w:t>
      </w:r>
      <w:proofErr w:type="spellEnd"/>
    </w:p>
    <w:p w14:paraId="412A679C" w14:textId="2248F856" w:rsidR="006A754F" w:rsidRPr="00835426" w:rsidRDefault="006A754F">
      <w:r w:rsidRPr="00835426">
        <w:t xml:space="preserve">Es cuando se sube un cambio con la funcionalidad de poder comentar cada cambio </w:t>
      </w:r>
      <w:proofErr w:type="spellStart"/>
      <w:r w:rsidRPr="00835426">
        <w:t>de el</w:t>
      </w:r>
      <w:proofErr w:type="spellEnd"/>
      <w:r w:rsidRPr="00835426">
        <w:t xml:space="preserve"> código.</w:t>
      </w:r>
    </w:p>
    <w:p w14:paraId="0447048E" w14:textId="77777777" w:rsidR="00642E1C" w:rsidRDefault="00642E1C">
      <w:pPr>
        <w:rPr>
          <w:b/>
          <w:bCs/>
        </w:rPr>
      </w:pPr>
      <w:proofErr w:type="spellStart"/>
      <w:r>
        <w:rPr>
          <w:b/>
          <w:bCs/>
        </w:rPr>
        <w:t>Push</w:t>
      </w:r>
      <w:proofErr w:type="spellEnd"/>
    </w:p>
    <w:p w14:paraId="744BA4DC" w14:textId="77777777" w:rsidR="00835426" w:rsidRDefault="00835426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suele usar para publicar y cargar cambios locales a un repositorio central. Después de modificar el repositorio local, se ejecuta un comando</w:t>
      </w:r>
      <w:r w:rsidRPr="00835426"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 w:rsidRPr="00835426">
        <w:rPr>
          <w:rFonts w:ascii="Arial" w:hAnsi="Arial" w:cs="Arial"/>
          <w:color w:val="202124"/>
          <w:shd w:val="clear" w:color="auto" w:fill="FFFFFF"/>
        </w:rPr>
        <w:t>push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para compartir las modificaciones con miembros remotos del equipo.</w:t>
      </w:r>
    </w:p>
    <w:p w14:paraId="72CD907D" w14:textId="7E03D692" w:rsidR="0002745A" w:rsidRDefault="0002745A">
      <w:pPr>
        <w:rPr>
          <w:b/>
          <w:bCs/>
        </w:rPr>
      </w:pPr>
      <w:proofErr w:type="spellStart"/>
      <w:r>
        <w:rPr>
          <w:b/>
          <w:bCs/>
        </w:rPr>
        <w:t>Pull</w:t>
      </w:r>
      <w:proofErr w:type="spellEnd"/>
    </w:p>
    <w:p w14:paraId="6EF0461F" w14:textId="77777777" w:rsidR="00835426" w:rsidRDefault="0083542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Básicamente un </w:t>
      </w:r>
      <w:proofErr w:type="spellStart"/>
      <w:r w:rsidRPr="00835426">
        <w:rPr>
          <w:rFonts w:ascii="Arial" w:hAnsi="Arial" w:cs="Arial"/>
          <w:color w:val="202124"/>
          <w:shd w:val="clear" w:color="auto" w:fill="FFFFFF"/>
        </w:rPr>
        <w:t>pull</w:t>
      </w:r>
      <w:proofErr w:type="spellEnd"/>
      <w:r w:rsidRPr="00835426"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request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es una petición para integrar nuestras propuestas o cambios de código a un proyecto.</w:t>
      </w:r>
    </w:p>
    <w:p w14:paraId="7F8B5594" w14:textId="72EFA740" w:rsidR="00391B64" w:rsidRDefault="00391B64">
      <w:pPr>
        <w:rPr>
          <w:b/>
          <w:bCs/>
        </w:rPr>
      </w:pPr>
      <w:r>
        <w:rPr>
          <w:b/>
          <w:bCs/>
        </w:rPr>
        <w:t>Branch</w:t>
      </w:r>
    </w:p>
    <w:p w14:paraId="1EE69308" w14:textId="77777777" w:rsidR="00835426" w:rsidRDefault="00835426">
      <w:r w:rsidRPr="00835426">
        <w:t xml:space="preserve">solamente crea una nueva rama, pero no salta a dicha rama. </w:t>
      </w:r>
    </w:p>
    <w:p w14:paraId="3C9375BF" w14:textId="53CDF2C0" w:rsidR="005A70D1" w:rsidRDefault="005A70D1">
      <w:pPr>
        <w:rPr>
          <w:b/>
          <w:bCs/>
        </w:rPr>
      </w:pPr>
      <w:proofErr w:type="spellStart"/>
      <w:r>
        <w:rPr>
          <w:b/>
          <w:bCs/>
        </w:rPr>
        <w:t>Fetch</w:t>
      </w:r>
      <w:proofErr w:type="spellEnd"/>
    </w:p>
    <w:p w14:paraId="0F6494A6" w14:textId="77777777" w:rsidR="004C4BBC" w:rsidRDefault="004C4BB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es el comando que le dice a tu </w:t>
      </w:r>
      <w:proofErr w:type="spellStart"/>
      <w:r w:rsidRPr="004C4BBC">
        <w:rPr>
          <w:rFonts w:ascii="Arial" w:hAnsi="Arial" w:cs="Arial"/>
          <w:color w:val="202124"/>
          <w:shd w:val="clear" w:color="auto" w:fill="FFFFFF"/>
        </w:rPr>
        <w:t>git</w:t>
      </w:r>
      <w:proofErr w:type="spellEnd"/>
      <w:r w:rsidRPr="004C4BBC"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color w:val="202124"/>
          <w:shd w:val="clear" w:color="auto" w:fill="FFFFFF"/>
        </w:rPr>
        <w:t>local que recupere la última información de los metadatos del original (aunque no hace ninguna transferencia de archivos.</w:t>
      </w:r>
    </w:p>
    <w:p w14:paraId="58D439C9" w14:textId="794CB910" w:rsidR="00442C9E" w:rsidRDefault="00442C9E">
      <w:pPr>
        <w:rPr>
          <w:b/>
          <w:bCs/>
        </w:rPr>
      </w:pPr>
      <w:proofErr w:type="spellStart"/>
      <w:r>
        <w:rPr>
          <w:b/>
          <w:bCs/>
        </w:rPr>
        <w:t>Merge</w:t>
      </w:r>
      <w:proofErr w:type="spellEnd"/>
    </w:p>
    <w:p w14:paraId="4F554476" w14:textId="0A73D7A4" w:rsidR="00391B64" w:rsidRDefault="004C4BB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permite tomar las líneas independientes de desarrollo creadas por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branch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e integrarlas en una sola rama</w:t>
      </w:r>
    </w:p>
    <w:p w14:paraId="19246B93" w14:textId="589D4F3A" w:rsidR="004E2ECF" w:rsidRPr="004E2ECF" w:rsidRDefault="004E2ECF">
      <w:pPr>
        <w:rPr>
          <w:rFonts w:ascii="Arial" w:hAnsi="Arial" w:cs="Arial"/>
          <w:b/>
          <w:bCs/>
          <w:color w:val="202124"/>
          <w:shd w:val="clear" w:color="auto" w:fill="FFFFFF"/>
        </w:rPr>
      </w:pPr>
      <w:proofErr w:type="spellStart"/>
      <w:r w:rsidRPr="004E2ECF">
        <w:rPr>
          <w:rFonts w:ascii="Arial" w:hAnsi="Arial" w:cs="Arial"/>
          <w:b/>
          <w:bCs/>
          <w:color w:val="202124"/>
          <w:shd w:val="clear" w:color="auto" w:fill="FFFFFF"/>
        </w:rPr>
        <w:t>Opin</w:t>
      </w:r>
      <w:proofErr w:type="spellEnd"/>
    </w:p>
    <w:p w14:paraId="20E2CC58" w14:textId="25A01C8B" w:rsidR="004E2ECF" w:rsidRPr="00391B64" w:rsidRDefault="004E2ECF">
      <w:pPr>
        <w:rPr>
          <w:b/>
          <w:bCs/>
        </w:rPr>
      </w:pPr>
      <w:r>
        <w:rPr>
          <w:rFonts w:ascii="Arial" w:hAnsi="Arial" w:cs="Arial"/>
          <w:color w:val="202124"/>
          <w:shd w:val="clear" w:color="auto" w:fill="FFFFFF"/>
        </w:rPr>
        <w:t>Me parece una plataforma muy útil para trabajar en equipo.</w:t>
      </w:r>
    </w:p>
    <w:sectPr w:rsidR="004E2ECF" w:rsidRPr="00391B6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21479"/>
    <w:multiLevelType w:val="hybridMultilevel"/>
    <w:tmpl w:val="2A7678E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B9"/>
    <w:rsid w:val="0001607E"/>
    <w:rsid w:val="000224A5"/>
    <w:rsid w:val="0002745A"/>
    <w:rsid w:val="000E7C61"/>
    <w:rsid w:val="00164073"/>
    <w:rsid w:val="003119C0"/>
    <w:rsid w:val="003179F4"/>
    <w:rsid w:val="00391B64"/>
    <w:rsid w:val="003E77C2"/>
    <w:rsid w:val="00442C9E"/>
    <w:rsid w:val="00485F8D"/>
    <w:rsid w:val="004B4622"/>
    <w:rsid w:val="004C4BBC"/>
    <w:rsid w:val="004E2ECF"/>
    <w:rsid w:val="005411A7"/>
    <w:rsid w:val="005A70D1"/>
    <w:rsid w:val="00642E1C"/>
    <w:rsid w:val="006A754F"/>
    <w:rsid w:val="006F36DB"/>
    <w:rsid w:val="00746C85"/>
    <w:rsid w:val="00793064"/>
    <w:rsid w:val="00835426"/>
    <w:rsid w:val="00845AB5"/>
    <w:rsid w:val="00952AB6"/>
    <w:rsid w:val="00963E10"/>
    <w:rsid w:val="00AA2CB9"/>
    <w:rsid w:val="00BA2927"/>
    <w:rsid w:val="00BD1536"/>
    <w:rsid w:val="00C32033"/>
    <w:rsid w:val="00C7157F"/>
    <w:rsid w:val="00D07D31"/>
    <w:rsid w:val="00E63C95"/>
    <w:rsid w:val="00EE4027"/>
    <w:rsid w:val="00F9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54B72"/>
  <w15:chartTrackingRefBased/>
  <w15:docId w15:val="{C83EBF41-53DE-404D-8E72-418CB7C6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5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595985877174</dc:creator>
  <cp:keywords/>
  <dc:description/>
  <cp:lastModifiedBy>Nde Tembo</cp:lastModifiedBy>
  <cp:revision>4</cp:revision>
  <dcterms:created xsi:type="dcterms:W3CDTF">2021-06-25T23:42:00Z</dcterms:created>
  <dcterms:modified xsi:type="dcterms:W3CDTF">2021-06-26T00:49:00Z</dcterms:modified>
</cp:coreProperties>
</file>