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726B" w14:textId="4A0B5C6E" w:rsidR="00CE7B8D" w:rsidRDefault="00083DBE">
      <w:pPr>
        <w:jc w:val="center"/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CA97DE" wp14:editId="1AB22588">
                <wp:simplePos x="0" y="0"/>
                <wp:positionH relativeFrom="column">
                  <wp:posOffset>4998720</wp:posOffset>
                </wp:positionH>
                <wp:positionV relativeFrom="paragraph">
                  <wp:posOffset>-193040</wp:posOffset>
                </wp:positionV>
                <wp:extent cx="1577340" cy="655320"/>
                <wp:effectExtent l="0" t="0" r="22860" b="11430"/>
                <wp:wrapNone/>
                <wp:docPr id="10851795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198F1" w14:textId="0442446E" w:rsidR="00083DBE" w:rsidRDefault="00083DB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Ayesha Siddiqa S</w:t>
                            </w:r>
                          </w:p>
                          <w:p w14:paraId="47AE2B39" w14:textId="1D4B8666" w:rsidR="00083DBE" w:rsidRPr="00083DBE" w:rsidRDefault="00083DB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192324305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CA97D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3.6pt;margin-top:-15.2pt;width:124.2pt;height:5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" fillcolor="white [3201]" strokeweight=".5pt">
                <v:textbox>
                  <w:txbxContent>
                    <w:p w14:paraId="311198F1" w14:textId="0442446E" w:rsidR="00083DBE" w:rsidRDefault="00083DB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Ayesha Siddiqa S</w:t>
                      </w:r>
                    </w:p>
                    <w:p w14:paraId="47AE2B39" w14:textId="1D4B8666" w:rsidR="00083DBE" w:rsidRPr="00083DBE" w:rsidRDefault="00083DB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192324305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2"/>
        </w:rPr>
        <w:t>R DATA VISUALIZATION – SETS 4</w:t>
      </w:r>
    </w:p>
    <w:p w14:paraId="10DF466B" w14:textId="77777777" w:rsidR="00CE7B8D" w:rsidRDefault="00000000">
      <w:r>
        <w:rPr>
          <w:b/>
          <w:sz w:val="28"/>
        </w:rPr>
        <w:t>SET 4: PRODUCT INVENTORY MANAGEMENT</w:t>
      </w:r>
    </w:p>
    <w:p w14:paraId="609D3EA7" w14:textId="77777777" w:rsidR="00CE7B8D" w:rsidRDefault="00000000">
      <w:r>
        <w:rPr>
          <w:b/>
          <w:sz w:val="24"/>
        </w:rPr>
        <w:t>1. Bar Chart – Quantity of Each Product</w:t>
      </w:r>
    </w:p>
    <w:p w14:paraId="0B7966F6" w14:textId="77777777" w:rsidR="00CE7B8D" w:rsidRDefault="00000000">
      <w:r>
        <w:rPr>
          <w:b/>
        </w:rPr>
        <w:t>Aim</w:t>
      </w:r>
    </w:p>
    <w:p w14:paraId="4B6F9A1F" w14:textId="77777777" w:rsidR="00CE7B8D" w:rsidRDefault="00000000">
      <w:r>
        <w:t>To create a bar chart to visualize the quantity available for each product.</w:t>
      </w:r>
    </w:p>
    <w:p w14:paraId="13787E4B" w14:textId="77777777" w:rsidR="00CE7B8D" w:rsidRDefault="00000000">
      <w:r>
        <w:rPr>
          <w:b/>
        </w:rPr>
        <w:t>Algorithm</w:t>
      </w:r>
    </w:p>
    <w:p w14:paraId="1091AD5C" w14:textId="77777777" w:rsidR="00CE7B8D" w:rsidRDefault="00000000">
      <w:r>
        <w:t>1. Create vectors for product names and quantities.</w:t>
      </w:r>
      <w:r>
        <w:br/>
        <w:t>2. Use barplot() to create the bar chart.</w:t>
      </w:r>
      <w:r>
        <w:br/>
        <w:t>3. Add axis labels and a title.</w:t>
      </w:r>
      <w:r>
        <w:br/>
        <w:t>4. Display the chart.</w:t>
      </w:r>
    </w:p>
    <w:p w14:paraId="3FB4590C" w14:textId="77777777" w:rsidR="00CE7B8D" w:rsidRDefault="00000000">
      <w:r>
        <w:rPr>
          <w:b/>
        </w:rPr>
        <w:t>Code</w:t>
      </w:r>
    </w:p>
    <w:p w14:paraId="04C8E4CC" w14:textId="77777777" w:rsidR="00CE7B8D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product &lt;-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"Product A", "Product B", "Product C", "Product D", "Product E")</w:t>
      </w:r>
      <w:r>
        <w:rPr>
          <w:rFonts w:ascii="Courier New" w:hAnsi="Courier New"/>
          <w:sz w:val="18"/>
        </w:rPr>
        <w:br/>
        <w:t xml:space="preserve">quantity &lt;-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250, 175, 300, 200, 220)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barplot(</w:t>
      </w:r>
      <w:proofErr w:type="gramEnd"/>
      <w:r>
        <w:rPr>
          <w:rFonts w:ascii="Courier New" w:hAnsi="Courier New"/>
          <w:sz w:val="18"/>
        </w:rPr>
        <w:t>quantity,</w:t>
      </w:r>
      <w:r>
        <w:rPr>
          <w:rFonts w:ascii="Courier New" w:hAnsi="Courier New"/>
          <w:sz w:val="18"/>
        </w:rPr>
        <w:br/>
        <w:t xml:space="preserve">        names.arg = product,</w:t>
      </w:r>
      <w:r>
        <w:rPr>
          <w:rFonts w:ascii="Courier New" w:hAnsi="Courier New"/>
          <w:sz w:val="18"/>
        </w:rPr>
        <w:br/>
        <w:t xml:space="preserve">        col = "skyblue",</w:t>
      </w:r>
      <w:r>
        <w:rPr>
          <w:rFonts w:ascii="Courier New" w:hAnsi="Courier New"/>
          <w:sz w:val="18"/>
        </w:rPr>
        <w:br/>
        <w:t xml:space="preserve">        xlab = "Product",</w:t>
      </w:r>
      <w:r>
        <w:rPr>
          <w:rFonts w:ascii="Courier New" w:hAnsi="Courier New"/>
          <w:sz w:val="18"/>
        </w:rPr>
        <w:br/>
        <w:t xml:space="preserve">        ylab = "Quantity Available",</w:t>
      </w:r>
      <w:r>
        <w:rPr>
          <w:rFonts w:ascii="Courier New" w:hAnsi="Courier New"/>
          <w:sz w:val="18"/>
        </w:rPr>
        <w:br/>
        <w:t xml:space="preserve">        main = "Product Inventory")</w:t>
      </w:r>
    </w:p>
    <w:p w14:paraId="04E86988" w14:textId="36DED9B3" w:rsidR="00083DBE" w:rsidRDefault="00083DBE">
      <w:r>
        <w:rPr>
          <w:noProof/>
        </w:rPr>
        <w:drawing>
          <wp:inline distT="0" distB="0" distL="0" distR="0" wp14:anchorId="1E526F49" wp14:editId="5F14B40B">
            <wp:extent cx="6248400" cy="3514725"/>
            <wp:effectExtent l="0" t="0" r="0" b="9525"/>
            <wp:docPr id="180026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65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5E8D" w14:textId="77777777" w:rsidR="00083DBE" w:rsidRDefault="00083DBE"/>
    <w:p w14:paraId="29FE2BDF" w14:textId="77777777" w:rsidR="00CE7B8D" w:rsidRDefault="00000000">
      <w:r>
        <w:rPr>
          <w:b/>
        </w:rPr>
        <w:lastRenderedPageBreak/>
        <w:t>Observation</w:t>
      </w:r>
    </w:p>
    <w:p w14:paraId="16E5C19D" w14:textId="77777777" w:rsidR="00CE7B8D" w:rsidRDefault="00000000">
      <w:r>
        <w:t>Product C has the highest quantity (300), while Product B has the lowest quantity (175).</w:t>
      </w:r>
    </w:p>
    <w:p w14:paraId="07414EF9" w14:textId="77777777" w:rsidR="00CE7B8D" w:rsidRDefault="00CE7B8D"/>
    <w:p w14:paraId="6F7F5D01" w14:textId="77777777" w:rsidR="00CE7B8D" w:rsidRDefault="00000000">
      <w:r>
        <w:rPr>
          <w:b/>
          <w:sz w:val="24"/>
        </w:rPr>
        <w:t>2. Stacked Bar Chart – Products by Category</w:t>
      </w:r>
    </w:p>
    <w:p w14:paraId="041FD233" w14:textId="77777777" w:rsidR="00CE7B8D" w:rsidRDefault="00000000">
      <w:r>
        <w:rPr>
          <w:b/>
        </w:rPr>
        <w:t>Aim</w:t>
      </w:r>
    </w:p>
    <w:p w14:paraId="53CF921E" w14:textId="77777777" w:rsidR="00CE7B8D" w:rsidRDefault="00000000">
      <w:r>
        <w:t>To create a stacked bar chart showing product quantities within different product categories.</w:t>
      </w:r>
    </w:p>
    <w:p w14:paraId="5D256D73" w14:textId="77777777" w:rsidR="00CE7B8D" w:rsidRDefault="00000000">
      <w:r>
        <w:rPr>
          <w:b/>
        </w:rPr>
        <w:t>Algorithm</w:t>
      </w:r>
    </w:p>
    <w:p w14:paraId="7FE4CBD6" w14:textId="77777777" w:rsidR="00CE7B8D" w:rsidRDefault="00000000">
      <w:r>
        <w:t>1. Create product, quantity, and category vectors.</w:t>
      </w:r>
      <w:r>
        <w:br/>
        <w:t>2. Separate quantities by category.</w:t>
      </w:r>
      <w:r>
        <w:br/>
        <w:t>3. Create a matrix for the stacked bar chart.</w:t>
      </w:r>
      <w:r>
        <w:br/>
        <w:t>4. Use barplot() with beside = FALSE and add a legend.</w:t>
      </w:r>
    </w:p>
    <w:p w14:paraId="076CC2A3" w14:textId="77777777" w:rsidR="00CE7B8D" w:rsidRDefault="00000000">
      <w:r>
        <w:rPr>
          <w:b/>
        </w:rPr>
        <w:t>Code</w:t>
      </w:r>
    </w:p>
    <w:p w14:paraId="72739E49" w14:textId="77777777" w:rsidR="00CE7B8D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product &lt;- c("Product A", "Product B", "Product C", "Product D", "Product E")</w:t>
      </w:r>
      <w:r>
        <w:rPr>
          <w:rFonts w:ascii="Courier New" w:hAnsi="Courier New"/>
          <w:sz w:val="18"/>
        </w:rPr>
        <w:br/>
        <w:t>quantity &lt;- c(250, 175, 300, 200, 220)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category &lt;- c("Electronics", "Electronics", "Furniture", "Furniture", "Stationery")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data &lt;- matrix(0, nrow = 3, ncol = 5)</w:t>
      </w:r>
      <w:r>
        <w:rPr>
          <w:rFonts w:ascii="Courier New" w:hAnsi="Courier New"/>
          <w:sz w:val="18"/>
        </w:rPr>
        <w:br/>
        <w:t>data[1, category == "Electronics"] &lt;- quantity[category == "Electronics"]</w:t>
      </w:r>
      <w:r>
        <w:rPr>
          <w:rFonts w:ascii="Courier New" w:hAnsi="Courier New"/>
          <w:sz w:val="18"/>
        </w:rPr>
        <w:br/>
        <w:t>data[2, category == "Furniture"] &lt;- quantity[category == "Furniture"]</w:t>
      </w:r>
      <w:r>
        <w:rPr>
          <w:rFonts w:ascii="Courier New" w:hAnsi="Courier New"/>
          <w:sz w:val="18"/>
        </w:rPr>
        <w:br/>
        <w:t>data[3, category == "Stationery"] &lt;- quantity[category == "Stationery"]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colnames(data) &lt;- product</w:t>
      </w:r>
      <w:r>
        <w:rPr>
          <w:rFonts w:ascii="Courier New" w:hAnsi="Courier New"/>
          <w:sz w:val="18"/>
        </w:rPr>
        <w:br/>
        <w:t>rownames(data) &lt;- c("Electronics", "Furniture", "Stationery")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barplot(data,</w:t>
      </w:r>
      <w:r>
        <w:rPr>
          <w:rFonts w:ascii="Courier New" w:hAnsi="Courier New"/>
          <w:sz w:val="18"/>
        </w:rPr>
        <w:br/>
        <w:t xml:space="preserve">        beside = FALSE,</w:t>
      </w:r>
      <w:r>
        <w:rPr>
          <w:rFonts w:ascii="Courier New" w:hAnsi="Courier New"/>
          <w:sz w:val="18"/>
        </w:rPr>
        <w:br/>
        <w:t xml:space="preserve">        col = c("orange", "lightgreen", "skyblue"),</w:t>
      </w:r>
      <w:r>
        <w:rPr>
          <w:rFonts w:ascii="Courier New" w:hAnsi="Courier New"/>
          <w:sz w:val="18"/>
        </w:rPr>
        <w:br/>
        <w:t xml:space="preserve">        xlab = "Product",</w:t>
      </w:r>
      <w:r>
        <w:rPr>
          <w:rFonts w:ascii="Courier New" w:hAnsi="Courier New"/>
          <w:sz w:val="18"/>
        </w:rPr>
        <w:br/>
        <w:t xml:space="preserve">        ylab = "Quantity Available",</w:t>
      </w:r>
      <w:r>
        <w:rPr>
          <w:rFonts w:ascii="Courier New" w:hAnsi="Courier New"/>
          <w:sz w:val="18"/>
        </w:rPr>
        <w:br/>
        <w:t xml:space="preserve">        main = "Inventory by Product Category",</w:t>
      </w:r>
      <w:r>
        <w:rPr>
          <w:rFonts w:ascii="Courier New" w:hAnsi="Courier New"/>
          <w:sz w:val="18"/>
        </w:rPr>
        <w:br/>
        <w:t xml:space="preserve">        legend.text = TRUE)</w:t>
      </w:r>
    </w:p>
    <w:p w14:paraId="1B2C876B" w14:textId="3389155B" w:rsidR="00083DBE" w:rsidRDefault="00083DBE">
      <w:r>
        <w:rPr>
          <w:noProof/>
        </w:rPr>
        <w:lastRenderedPageBreak/>
        <w:drawing>
          <wp:inline distT="0" distB="0" distL="0" distR="0" wp14:anchorId="2D0510DD" wp14:editId="72113CD7">
            <wp:extent cx="6248400" cy="3514725"/>
            <wp:effectExtent l="0" t="0" r="0" b="9525"/>
            <wp:docPr id="178060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06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43C4" w14:textId="77777777" w:rsidR="00CE7B8D" w:rsidRDefault="00000000">
      <w:r>
        <w:rPr>
          <w:b/>
        </w:rPr>
        <w:t>Observation</w:t>
      </w:r>
    </w:p>
    <w:p w14:paraId="181089C0" w14:textId="77777777" w:rsidR="00CE7B8D" w:rsidRDefault="00000000">
      <w:r>
        <w:t>The stacked chart displays the quantity of each product by category. The original dataset did not provide categories, so sample categories were used.</w:t>
      </w:r>
    </w:p>
    <w:p w14:paraId="4D815288" w14:textId="77777777" w:rsidR="00CE7B8D" w:rsidRDefault="00CE7B8D"/>
    <w:p w14:paraId="754805B1" w14:textId="77777777" w:rsidR="00CE7B8D" w:rsidRDefault="00000000">
      <w:r>
        <w:rPr>
          <w:b/>
          <w:sz w:val="24"/>
        </w:rPr>
        <w:t>3. Scatter Plot – Product Price vs Quantity</w:t>
      </w:r>
    </w:p>
    <w:p w14:paraId="670F52C8" w14:textId="77777777" w:rsidR="00CE7B8D" w:rsidRDefault="00000000">
      <w:r>
        <w:rPr>
          <w:b/>
        </w:rPr>
        <w:t>Aim</w:t>
      </w:r>
    </w:p>
    <w:p w14:paraId="51E7A9AF" w14:textId="77777777" w:rsidR="00CE7B8D" w:rsidRDefault="00000000">
      <w:r>
        <w:t>To explore the relationship between product price and quantity available using a scatter plot.</w:t>
      </w:r>
    </w:p>
    <w:p w14:paraId="3F656F0C" w14:textId="77777777" w:rsidR="00CE7B8D" w:rsidRDefault="00000000">
      <w:r>
        <w:rPr>
          <w:b/>
        </w:rPr>
        <w:t>Algorithm</w:t>
      </w:r>
    </w:p>
    <w:p w14:paraId="3161FC59" w14:textId="77777777" w:rsidR="00CE7B8D" w:rsidRDefault="00000000">
      <w:r>
        <w:t>1. Create vectors for product prices and quantities.</w:t>
      </w:r>
      <w:r>
        <w:br/>
        <w:t>2. Plot price on the X-axis and quantity on the Y-axis.</w:t>
      </w:r>
      <w:r>
        <w:br/>
        <w:t>3. Add a regression line.</w:t>
      </w:r>
      <w:r>
        <w:br/>
        <w:t>4. Add labels and a title.</w:t>
      </w:r>
    </w:p>
    <w:p w14:paraId="171AA5C5" w14:textId="77777777" w:rsidR="00CE7B8D" w:rsidRDefault="00000000">
      <w:r>
        <w:rPr>
          <w:b/>
        </w:rPr>
        <w:t>Code</w:t>
      </w:r>
    </w:p>
    <w:p w14:paraId="74563C52" w14:textId="77777777" w:rsidR="00CE7B8D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product &lt;-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"Product A", "Product B", "Product C", "Product D", "Product E")</w:t>
      </w:r>
      <w:r>
        <w:rPr>
          <w:rFonts w:ascii="Courier New" w:hAnsi="Courier New"/>
          <w:sz w:val="18"/>
        </w:rPr>
        <w:br/>
        <w:t xml:space="preserve">price &lt;-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100, 150, 80, 120, 90)</w:t>
      </w:r>
      <w:r>
        <w:rPr>
          <w:rFonts w:ascii="Courier New" w:hAnsi="Courier New"/>
          <w:sz w:val="18"/>
        </w:rPr>
        <w:br/>
        <w:t xml:space="preserve">quantity &lt;-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250, 175, 300, 200, 220)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plot(</w:t>
      </w:r>
      <w:proofErr w:type="gramEnd"/>
      <w:r>
        <w:rPr>
          <w:rFonts w:ascii="Courier New" w:hAnsi="Courier New"/>
          <w:sz w:val="18"/>
        </w:rPr>
        <w:t>price, quantity,</w:t>
      </w:r>
      <w:r>
        <w:rPr>
          <w:rFonts w:ascii="Courier New" w:hAnsi="Courier New"/>
          <w:sz w:val="18"/>
        </w:rPr>
        <w:br/>
        <w:t xml:space="preserve">     pch = 19,</w:t>
      </w:r>
      <w:r>
        <w:rPr>
          <w:rFonts w:ascii="Courier New" w:hAnsi="Courier New"/>
          <w:sz w:val="18"/>
        </w:rPr>
        <w:br/>
        <w:t xml:space="preserve">     col = "red",</w:t>
      </w:r>
      <w:r>
        <w:rPr>
          <w:rFonts w:ascii="Courier New" w:hAnsi="Courier New"/>
          <w:sz w:val="18"/>
        </w:rPr>
        <w:br/>
        <w:t xml:space="preserve">     xlab = "Product Price",</w:t>
      </w:r>
      <w:r>
        <w:rPr>
          <w:rFonts w:ascii="Courier New" w:hAnsi="Courier New"/>
          <w:sz w:val="18"/>
        </w:rPr>
        <w:br/>
        <w:t xml:space="preserve">     ylab = "Quantity Available",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main = "Product Price vs Quantity")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abline(lm(</w:t>
      </w:r>
      <w:proofErr w:type="gramEnd"/>
      <w:r>
        <w:rPr>
          <w:rFonts w:ascii="Courier New" w:hAnsi="Courier New"/>
          <w:sz w:val="18"/>
        </w:rPr>
        <w:t>quantity ~ price),</w:t>
      </w:r>
      <w:r>
        <w:rPr>
          <w:rFonts w:ascii="Courier New" w:hAnsi="Courier New"/>
          <w:sz w:val="18"/>
        </w:rPr>
        <w:br/>
        <w:t xml:space="preserve">       col = "blue",</w:t>
      </w:r>
      <w:r>
        <w:rPr>
          <w:rFonts w:ascii="Courier New" w:hAnsi="Courier New"/>
          <w:sz w:val="18"/>
        </w:rPr>
        <w:br/>
        <w:t xml:space="preserve">       lwd = 2)</w:t>
      </w:r>
    </w:p>
    <w:p w14:paraId="02DB897B" w14:textId="10905497" w:rsidR="00083DBE" w:rsidRDefault="00083DBE">
      <w:r>
        <w:rPr>
          <w:noProof/>
        </w:rPr>
        <w:drawing>
          <wp:inline distT="0" distB="0" distL="0" distR="0" wp14:anchorId="0C09EA64" wp14:editId="6B91B422">
            <wp:extent cx="6248400" cy="3514725"/>
            <wp:effectExtent l="0" t="0" r="0" b="9525"/>
            <wp:docPr id="197049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91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1A1D" w14:textId="77777777" w:rsidR="00CE7B8D" w:rsidRDefault="00000000">
      <w:r>
        <w:rPr>
          <w:b/>
        </w:rPr>
        <w:t>Observation</w:t>
      </w:r>
    </w:p>
    <w:p w14:paraId="7AD79BFB" w14:textId="77777777" w:rsidR="00CE7B8D" w:rsidRDefault="00000000">
      <w:r>
        <w:t>The sample data suggests a negative relationship: higher-priced products tend to have lower available quantities. Prices were not given in the original dataset, so sample prices were used.</w:t>
      </w:r>
    </w:p>
    <w:p w14:paraId="3C87D708" w14:textId="77777777" w:rsidR="00CE7B8D" w:rsidRDefault="00CE7B8D"/>
    <w:p w14:paraId="425128A5" w14:textId="77777777" w:rsidR="00CE7B8D" w:rsidRDefault="00000000">
      <w:r>
        <w:rPr>
          <w:b/>
          <w:sz w:val="24"/>
        </w:rPr>
        <w:t>4. Tableau Dashboard</w:t>
      </w:r>
    </w:p>
    <w:p w14:paraId="3E911A82" w14:textId="77777777" w:rsidR="00CE7B8D" w:rsidRDefault="00000000">
      <w:r>
        <w:rPr>
          <w:b/>
        </w:rPr>
        <w:t>Aim</w:t>
      </w:r>
    </w:p>
    <w:p w14:paraId="5FB2BB86" w14:textId="77777777" w:rsidR="00CE7B8D" w:rsidRDefault="00000000">
      <w:r>
        <w:t>To develop an interactive Tableau dashboard combining the bar chart and stacked bar chart.</w:t>
      </w:r>
    </w:p>
    <w:p w14:paraId="66D0FCC3" w14:textId="77777777" w:rsidR="00CE7B8D" w:rsidRDefault="00000000">
      <w:r>
        <w:rPr>
          <w:b/>
        </w:rPr>
        <w:t>Algorithm</w:t>
      </w:r>
    </w:p>
    <w:p w14:paraId="7A7DB30E" w14:textId="77777777" w:rsidR="00CE7B8D" w:rsidRDefault="00000000">
      <w:r>
        <w:t>1. Create an Excel or CSV file with the inventory data and category column.</w:t>
      </w:r>
      <w:r>
        <w:br/>
        <w:t>2. Connect the file to Tableau.</w:t>
      </w:r>
      <w:r>
        <w:br/>
        <w:t>3. Create a product quantity bar chart.</w:t>
      </w:r>
      <w:r>
        <w:br/>
        <w:t>4. Create a category-wise stacked bar chart.</w:t>
      </w:r>
      <w:r>
        <w:br/>
        <w:t>5. Create a dashboard and add both charts.</w:t>
      </w:r>
      <w:r>
        <w:br/>
        <w:t>6. Add filters for interaction.</w:t>
      </w:r>
    </w:p>
    <w:p w14:paraId="434B27B5" w14:textId="77777777" w:rsidR="00CE7B8D" w:rsidRDefault="00000000">
      <w:r>
        <w:rPr>
          <w:b/>
        </w:rPr>
        <w:t>Code</w:t>
      </w:r>
    </w:p>
    <w:p w14:paraId="353F1BE7" w14:textId="77777777" w:rsidR="00CE7B8D" w:rsidRDefault="00000000">
      <w:r>
        <w:rPr>
          <w:rFonts w:ascii="Courier New" w:hAnsi="Courier New"/>
          <w:sz w:val="18"/>
        </w:rPr>
        <w:lastRenderedPageBreak/>
        <w:t>Create the two sheets in Tableau and place them on a new Dashboard. Add Product or Category as a filter.</w:t>
      </w:r>
    </w:p>
    <w:p w14:paraId="511E3BE4" w14:textId="77777777" w:rsidR="00CE7B8D" w:rsidRDefault="00000000">
      <w:r>
        <w:rPr>
          <w:b/>
        </w:rPr>
        <w:t>Observation</w:t>
      </w:r>
    </w:p>
    <w:p w14:paraId="0FEC84E7" w14:textId="77777777" w:rsidR="00CE7B8D" w:rsidRDefault="00000000">
      <w:r>
        <w:t>The dashboard allows users to compare inventory quantities and explore products by category interactively.</w:t>
      </w:r>
    </w:p>
    <w:p w14:paraId="7FB35B0B" w14:textId="77777777" w:rsidR="00CE7B8D" w:rsidRDefault="00CE7B8D"/>
    <w:p w14:paraId="0976094F" w14:textId="481EB186" w:rsidR="00CE7B8D" w:rsidRDefault="00CE7B8D"/>
    <w:sectPr w:rsidR="00CE7B8D" w:rsidSect="00083DBE">
      <w:pgSz w:w="12240" w:h="15840"/>
      <w:pgMar w:top="1000" w:right="1200" w:bottom="1000" w:left="12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728244">
    <w:abstractNumId w:val="8"/>
  </w:num>
  <w:num w:numId="2" w16cid:durableId="1645547833">
    <w:abstractNumId w:val="6"/>
  </w:num>
  <w:num w:numId="3" w16cid:durableId="1064991138">
    <w:abstractNumId w:val="5"/>
  </w:num>
  <w:num w:numId="4" w16cid:durableId="1604455140">
    <w:abstractNumId w:val="4"/>
  </w:num>
  <w:num w:numId="5" w16cid:durableId="646739042">
    <w:abstractNumId w:val="7"/>
  </w:num>
  <w:num w:numId="6" w16cid:durableId="1498225605">
    <w:abstractNumId w:val="3"/>
  </w:num>
  <w:num w:numId="7" w16cid:durableId="1008141796">
    <w:abstractNumId w:val="2"/>
  </w:num>
  <w:num w:numId="8" w16cid:durableId="1302804882">
    <w:abstractNumId w:val="1"/>
  </w:num>
  <w:num w:numId="9" w16cid:durableId="38629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BE"/>
    <w:rsid w:val="0015074B"/>
    <w:rsid w:val="0029639D"/>
    <w:rsid w:val="00326F90"/>
    <w:rsid w:val="00600E91"/>
    <w:rsid w:val="007808DB"/>
    <w:rsid w:val="009F2B46"/>
    <w:rsid w:val="00AA1D8D"/>
    <w:rsid w:val="00AF1B42"/>
    <w:rsid w:val="00B47730"/>
    <w:rsid w:val="00C04B96"/>
    <w:rsid w:val="00CB0664"/>
    <w:rsid w:val="00CE7B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39BDA"/>
  <w14:defaultImageDpi w14:val="300"/>
  <w15:docId w15:val="{59B8F519-A691-4069-A067-7EE03C51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Ayesha Siddiqa</cp:lastModifiedBy>
  <cp:revision>5</cp:revision>
  <dcterms:created xsi:type="dcterms:W3CDTF">2013-12-23T23:15:00Z</dcterms:created>
  <dcterms:modified xsi:type="dcterms:W3CDTF">2026-10-08T04:00:00Z</dcterms:modified>
  <cp:category/>
</cp:coreProperties>
</file>