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6381206512451" w:lineRule="auto"/>
        <w:ind w:left="565.0464630126953" w:right="238.935546875" w:hanging="120.400085449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93420" cy="68453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" cy="684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.20000012715658"/>
          <w:szCs w:val="43.20000012715658"/>
          <w:u w:val="none"/>
          <w:shd w:fill="auto" w:val="clear"/>
          <w:vertAlign w:val="superscript"/>
          <w:rtl w:val="0"/>
        </w:rPr>
        <w:t xml:space="preserve">SVNI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: ACM/2026-27/SIH/001 Date : 08/09/2026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118896484375" w:line="240" w:lineRule="auto"/>
        <w:ind w:left="467.606430053710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Submitted to Dean (Students Welfare):</w:t>
      </w:r>
    </w:p>
    <w:tbl>
      <w:tblPr>
        <w:tblStyle w:val="Table1"/>
        <w:tblW w:w="9697.520217895508" w:type="dxa"/>
        <w:jc w:val="left"/>
        <w:tblInd w:w="282.3263549804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0.3200531005859"/>
        <w:gridCol w:w="295.2000427246094"/>
        <w:gridCol w:w="2974.1998291015625"/>
        <w:gridCol w:w="424.7998046875"/>
        <w:gridCol w:w="4993.00048828125"/>
        <w:tblGridChange w:id="0">
          <w:tblGrid>
            <w:gridCol w:w="1010.3200531005859"/>
            <w:gridCol w:w="295.2000427246094"/>
            <w:gridCol w:w="2974.1998291015625"/>
            <w:gridCol w:w="424.7998046875"/>
            <w:gridCol w:w="4993.00048828125"/>
          </w:tblGrid>
        </w:tblGridChange>
      </w:tblGrid>
      <w:tr>
        <w:trPr>
          <w:cantSplit w:val="0"/>
          <w:trHeight w:val="28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Subject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62.000122070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Requesting Permission for Autonomous Robotics Hackathon 2026</w:t>
            </w:r>
          </w:p>
        </w:tc>
      </w:tr>
      <w:tr>
        <w:trPr>
          <w:cantSplit w:val="0"/>
          <w:trHeight w:val="285.6005859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001312255859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Chapter/Club/Society/Section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00073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2045898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Google Developer Student Club (GDSC)</w:t>
            </w:r>
          </w:p>
        </w:tc>
      </w:tr>
      <w:tr>
        <w:trPr>
          <w:cantSplit w:val="0"/>
          <w:trHeight w:val="285.599365234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Chapter/Club/Society/Section Code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00073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802978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6/52</w:t>
            </w:r>
          </w:p>
        </w:tc>
      </w:tr>
      <w:tr>
        <w:trPr>
          <w:cantSplit w:val="0"/>
          <w:trHeight w:val="285.6005859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800750732421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Schedule of Event (Date, Day)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00073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8015136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2026-11-25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.799999872843426"/>
                <w:szCs w:val="26.799999872843426"/>
                <w:u w:val="none"/>
                <w:shd w:fill="auto" w:val="clear"/>
                <w:vertAlign w:val="superscript"/>
                <w:rtl w:val="0"/>
              </w:rPr>
              <w:t xml:space="preserve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</w:tr>
      <w:tr>
        <w:trPr>
          <w:cantSplit w:val="0"/>
          <w:trHeight w:val="287.9992675781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213623046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Event Venue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00073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00512695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CS Seminar Hall 1 &amp; Computing Complex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53.200225830078" w:type="dxa"/>
        <w:jc w:val="left"/>
        <w:tblInd w:w="166.6463470458984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1.800079345703"/>
        <w:gridCol w:w="578.399658203125"/>
        <w:gridCol w:w="5533.00048828125"/>
        <w:tblGridChange w:id="0">
          <w:tblGrid>
            <w:gridCol w:w="3641.800079345703"/>
            <w:gridCol w:w="578.399658203125"/>
            <w:gridCol w:w="5533.00048828125"/>
          </w:tblGrid>
        </w:tblGridChange>
      </w:tblGrid>
      <w:tr>
        <w:trPr>
          <w:cantSplit w:val="0"/>
          <w:trHeight w:val="262.199707031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2.36648559570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About the Event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288665771484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Title of the Event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00073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Autonomous Robotics &amp; AI Hackathon</w:t>
            </w:r>
          </w:p>
        </w:tc>
      </w:tr>
      <w:tr>
        <w:trPr>
          <w:cantSplit w:val="0"/>
          <w:trHeight w:val="28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120452880859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Category of the Event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00073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4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Hackathon</w:t>
            </w:r>
          </w:p>
        </w:tc>
      </w:tr>
      <w:tr>
        <w:trPr>
          <w:cantSplit w:val="0"/>
          <w:trHeight w:val="182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167938232421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Brief 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00073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2751312256" w:lineRule="auto"/>
              <w:ind w:left="114.2401123046875" w:right="542.919921875" w:firstLine="5.75988769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Internal Hackathon for Smart India  Hackathon (SIH)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 an institute-level selection  round organized to shortlist the best student teams  who will represent the college/university at the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National Level Smart India Hackathon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221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912506103515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Objectives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00073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SIH Internal Hackathon aims to foster 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63037967681885" w:lineRule="auto"/>
              <w:ind w:left="114.2401123046875" w:right="417.879638671875" w:firstLine="5.520019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innovation and problem-solving among students by  encouraging them to develop practical solutions for  real-world challenges. It promotes teamwork,  creativity, and technical expertise while selecting  the most promising projects to represent the  institute at the national Smart India Hackathon  stage.</w:t>
            </w:r>
          </w:p>
        </w:tc>
      </w:tr>
      <w:tr>
        <w:trPr>
          <w:cantSplit w:val="0"/>
          <w:trHeight w:val="28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288665771484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Target Audience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00073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20458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 Year Engineering Students</w:t>
            </w:r>
          </w:p>
        </w:tc>
      </w:tr>
      <w:tr>
        <w:trPr>
          <w:cantSplit w:val="0"/>
          <w:trHeight w:val="515.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895484924316" w:lineRule="auto"/>
              <w:ind w:left="118.800048828125" w:right="330.452880859375" w:hanging="1.104049682617187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Expected Number of  Participants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00073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4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800</w:t>
            </w:r>
          </w:p>
        </w:tc>
      </w:tr>
      <w:tr>
        <w:trPr>
          <w:cantSplit w:val="0"/>
          <w:trHeight w:val="285.6015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712310791015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Name of Judges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00073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4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Dr. Arvind Verma &amp; Dr. Sunita Sharma</w:t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77.520141601562" w:type="dxa"/>
        <w:jc w:val="left"/>
        <w:tblInd w:w="342.326431274414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7.1200561523438"/>
        <w:gridCol w:w="1488.599853515625"/>
        <w:gridCol w:w="6281.800231933594"/>
        <w:tblGridChange w:id="0">
          <w:tblGrid>
            <w:gridCol w:w="1807.1200561523438"/>
            <w:gridCol w:w="1488.599853515625"/>
            <w:gridCol w:w="6281.800231933594"/>
          </w:tblGrid>
        </w:tblGridChange>
      </w:tblGrid>
      <w:tr>
        <w:trPr>
          <w:cantSplit w:val="0"/>
          <w:trHeight w:val="264.599914550781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Financial Proposal</w:t>
            </w:r>
          </w:p>
        </w:tc>
      </w:tr>
      <w:tr>
        <w:trPr>
          <w:cantSplit w:val="0"/>
          <w:trHeight w:val="263.99993896484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9.036712646484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Event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674560546875" w:line="240" w:lineRule="auto"/>
              <w:ind w:left="309.43679809570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Expenses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Items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Approximate Amount (Rs)</w:t>
            </w:r>
          </w:p>
        </w:tc>
      </w:tr>
      <w:tr>
        <w:trPr>
          <w:cantSplit w:val="0"/>
          <w:trHeight w:val="513.59985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Banner (8*6)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black"/>
                <w:u w:val="none"/>
                <w:vertAlign w:val="baseline"/>
                <w:rtl w:val="0"/>
              </w:rPr>
              <w:t xml:space="preserve">800</w:t>
            </w:r>
          </w:p>
        </w:tc>
      </w:tr>
      <w:tr>
        <w:trPr>
          <w:cantSplit w:val="0"/>
          <w:trHeight w:val="264.001464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Miscellaneous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black"/>
                <w:u w:val="none"/>
                <w:vertAlign w:val="baseline"/>
                <w:rtl w:val="0"/>
              </w:rPr>
              <w:t xml:space="preserve">300</w:t>
            </w:r>
          </w:p>
        </w:tc>
      </w:tr>
      <w:tr>
        <w:trPr>
          <w:cantSplit w:val="0"/>
          <w:trHeight w:val="25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7.4240112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black"/>
                <w:u w:val="none"/>
                <w:vertAlign w:val="baseline"/>
                <w:rtl w:val="0"/>
              </w:rPr>
              <w:t xml:space="preserve">1100</w:t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752.4800109863281" w:top="575.999755859375" w:left="985.3536224365234" w:right="1274.7998046875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55990600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Signature of Student Head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Name: Ansh Gupta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403198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Roll No.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black"/>
          <w:u w:val="none"/>
          <w:vertAlign w:val="baseline"/>
          <w:rtl w:val="0"/>
        </w:rPr>
        <w:t xml:space="preserve">I24AI005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403198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Branch: AI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403198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Mobile No.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black"/>
          <w:u w:val="none"/>
          <w:vertAlign w:val="baseline"/>
          <w:rtl w:val="0"/>
        </w:rPr>
        <w:t xml:space="preserve">+91 87806 37299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8.526611328125" w:line="240" w:lineRule="auto"/>
        <w:ind w:left="0" w:right="718.272094726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Signature of Faculty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65625" w:line="240" w:lineRule="auto"/>
        <w:ind w:left="0" w:right="1017.5564575195312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Co-Chairman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7783203125" w:line="274.88977432250977" w:lineRule="auto"/>
        <w:ind w:left="368.8032531738281" w:right="490.8575439453125" w:hanging="6.4031982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Name: Dr. Balu Parne Designation: Co-Chairman Dept: CSE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275634765625" w:line="240" w:lineRule="auto"/>
        <w:ind w:left="0" w:right="258.45642089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black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Moblie No.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black"/>
          <w:u w:val="none"/>
          <w:vertAlign w:val="baseline"/>
          <w:rtl w:val="0"/>
        </w:rPr>
        <w:t xml:space="preserve">+91 94224 48729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16956996917725" w:lineRule="auto"/>
        <w:ind w:left="653.800048828125" w:right="6.5838623046875" w:firstLine="16.56005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Signature of Student Secretary Name: Arshad Khatib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099609375" w:line="240" w:lineRule="auto"/>
        <w:ind w:left="660.203247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Roll No.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black"/>
          <w:u w:val="none"/>
          <w:vertAlign w:val="baseline"/>
          <w:rtl w:val="0"/>
        </w:rPr>
        <w:t xml:space="preserve">U24AI112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0.203247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Branch: AI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.008422851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black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Mobile No.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black"/>
          <w:u w:val="none"/>
          <w:vertAlign w:val="baseline"/>
          <w:rtl w:val="0"/>
        </w:rPr>
        <w:t xml:space="preserve">+91 88060 45005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0.926513671875" w:line="240" w:lineRule="auto"/>
        <w:ind w:left="0" w:right="743.67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Signature of Faculty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7587890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Chairman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78.1493091583252" w:lineRule="auto"/>
        <w:ind w:left="271.00341796875" w:right="404.510498046875" w:hanging="6.4031982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Name: Dr. Sankita Patel Designation: Chairman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293212890625" w:line="240" w:lineRule="auto"/>
        <w:ind w:left="271.0034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Dept: CSE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271.0034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black"/>
          <w:u w:val="none"/>
          <w:vertAlign w:val="baseline"/>
        </w:rPr>
        <w:sectPr>
          <w:type w:val="continuous"/>
          <w:pgSz w:h="15840" w:w="12240" w:orient="portrait"/>
          <w:pgMar w:bottom="1752.4800109863281" w:top="575.999755859375" w:left="2532.150421142578" w:right="2994.43359375" w:header="0" w:footer="720"/>
          <w:cols w:equalWidth="0" w:num="2">
            <w:col w:space="0" w:w="3360"/>
            <w:col w:space="0" w:w="33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Moblie No.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black"/>
          <w:u w:val="none"/>
          <w:vertAlign w:val="baseline"/>
          <w:rtl w:val="0"/>
        </w:rPr>
        <w:t xml:space="preserve">+91 98792 20919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black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203.120422363281" w:type="dxa"/>
        <w:jc w:val="left"/>
        <w:tblInd w:w="529.52644348144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19.319763183594"/>
        <w:gridCol w:w="290.400390625"/>
        <w:gridCol w:w="2693.4002685546875"/>
        <w:tblGridChange w:id="0">
          <w:tblGrid>
            <w:gridCol w:w="6219.319763183594"/>
            <w:gridCol w:w="290.400390625"/>
            <w:gridCol w:w="2693.4002685546875"/>
          </w:tblGrid>
        </w:tblGridChange>
      </w:tblGrid>
      <w:tr>
        <w:trPr>
          <w:cantSplit w:val="0"/>
          <w:trHeight w:val="264.00085449218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16.3314819335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Office Use </w:t>
            </w:r>
          </w:p>
        </w:tc>
      </w:tr>
      <w:tr>
        <w:trPr>
          <w:cantSplit w:val="0"/>
          <w:trHeight w:val="350.79895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4.531860351562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amount Sanctioned in Current Academic Year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>
            <w:r>
              <w:t>1,50,000</w:t>
            </w:r>
          </w:p>
        </w:tc>
      </w:tr>
      <w:tr>
        <w:trPr>
          <w:cantSplit w:val="0"/>
          <w:trHeight w:val="441.6009521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5.110473632812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Amount Utilized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>
            <w:r>
              <w:t>40,000</w:t>
            </w:r>
          </w:p>
        </w:tc>
      </w:tr>
      <w:tr>
        <w:trPr>
          <w:cantSplit w:val="0"/>
          <w:trHeight w:val="441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8.153686523437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Current Proposed 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>
            <w:r>
              <w:t>25,000</w:t>
            </w:r>
          </w:p>
        </w:tc>
      </w:tr>
      <w:tr>
        <w:trPr>
          <w:cantSplit w:val="0"/>
          <w:trHeight w:val="441.6009521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2.079467773437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Balance 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>
            <w:r>
              <w:t>85,000</w:t>
            </w:r>
          </w:p>
        </w:tc>
      </w:tr>
      <w:tr>
        <w:trPr>
          <w:cantSplit w:val="0"/>
          <w:trHeight w:val="102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3.740844726562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Signature (Office Clerk)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Recommended/Not Recommended Recommended/Not Recommended Approved/Not Approved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3.5264587402344" w:line="228.09711456298828" w:lineRule="auto"/>
        <w:ind w:left="455.1264190673828" w:right="24.37866210937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Dr. Rakesh Maurya Dr. Manish K Rathod Dr. Sanjay R. Patel  Chairman, F&amp; SW Associate Dean(SW) Dean (Students Welfare)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8.935546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93420" cy="68453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" cy="684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.20000012715658"/>
          <w:szCs w:val="43.20000012715658"/>
          <w:u w:val="none"/>
          <w:shd w:fill="auto" w:val="clear"/>
          <w:vertAlign w:val="superscript"/>
          <w:rtl w:val="0"/>
        </w:rPr>
        <w:t xml:space="preserve">SVNI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</w:t>
      </w:r>
    </w:p>
    <w:sectPr>
      <w:type w:val="continuous"/>
      <w:pgSz w:h="15840" w:w="12240" w:orient="portrait"/>
      <w:pgMar w:bottom="1752.4800109863281" w:top="575.999755859375" w:left="985.3536224365234" w:right="1274.7998046875" w:header="0" w:footer="720"/>
      <w:cols w:equalWidth="0" w:num="1">
        <w:col w:space="0" w:w="9979.846572875977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