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27C35" w14:textId="2BD856E9" w:rsidR="000A0D7B" w:rsidRPr="000A0D7B" w:rsidRDefault="000A0D7B" w:rsidP="000A0D7B">
      <w:pPr>
        <w:rPr>
          <w:b/>
          <w:bCs/>
          <w:sz w:val="52"/>
          <w:szCs w:val="52"/>
        </w:rPr>
      </w:pPr>
      <w:r w:rsidRPr="000A0D7B">
        <w:rPr>
          <w:b/>
          <w:bCs/>
          <w:sz w:val="52"/>
          <w:szCs w:val="52"/>
        </w:rPr>
        <w:t>Elements of Computer Science: Database Assignment 1</w:t>
      </w:r>
    </w:p>
    <w:p w14:paraId="5033D226" w14:textId="77777777" w:rsidR="000A0D7B" w:rsidRDefault="000A0D7B" w:rsidP="000A0D7B"/>
    <w:p w14:paraId="6F11CDEC" w14:textId="030768C3" w:rsidR="000A0D7B" w:rsidRPr="000A0D7B" w:rsidRDefault="000A0D7B" w:rsidP="000A0D7B">
      <w:pPr>
        <w:rPr>
          <w:b/>
          <w:bCs/>
          <w:sz w:val="32"/>
          <w:szCs w:val="32"/>
        </w:rPr>
      </w:pPr>
      <w:r w:rsidRPr="000A0D7B">
        <w:rPr>
          <w:b/>
          <w:bCs/>
          <w:sz w:val="32"/>
          <w:szCs w:val="32"/>
        </w:rPr>
        <w:t>Date: 19th October 2025</w:t>
      </w:r>
    </w:p>
    <w:p w14:paraId="1915D9F0" w14:textId="77777777" w:rsidR="000A0D7B" w:rsidRDefault="000A0D7B" w:rsidP="000A0D7B"/>
    <w:p w14:paraId="6FBCEACE" w14:textId="59F47F7D" w:rsidR="000A0D7B" w:rsidRPr="000A0D7B" w:rsidRDefault="000A0D7B" w:rsidP="000A0D7B">
      <w:pPr>
        <w:rPr>
          <w:b/>
          <w:bCs/>
          <w:sz w:val="40"/>
          <w:szCs w:val="40"/>
        </w:rPr>
      </w:pPr>
      <w:r w:rsidRPr="000A0D7B">
        <w:rPr>
          <w:b/>
          <w:bCs/>
          <w:sz w:val="40"/>
          <w:szCs w:val="40"/>
        </w:rPr>
        <w:t>1.</w:t>
      </w:r>
    </w:p>
    <w:p w14:paraId="3D88E070" w14:textId="77777777" w:rsidR="000A0D7B" w:rsidRDefault="000A0D7B" w:rsidP="000A0D7B">
      <w:r>
        <w:t>Implementing data duplication can be beneficial in use cases that require heavy GET requests, where data is only being fetched. For example, in big data warehouses or a user dashboard service that only needs to display data, multiple data servers with duplicate data might be implemented. However, write requests must still be managed carefully.</w:t>
      </w:r>
    </w:p>
    <w:p w14:paraId="47170F6A" w14:textId="77777777" w:rsidR="000A0D7B" w:rsidRDefault="000A0D7B" w:rsidP="000A0D7B"/>
    <w:p w14:paraId="5AB73078" w14:textId="5852BE40" w:rsidR="000A0D7B" w:rsidRPr="000A0D7B" w:rsidRDefault="000A0D7B" w:rsidP="000A0D7B">
      <w:pPr>
        <w:rPr>
          <w:b/>
          <w:bCs/>
          <w:sz w:val="36"/>
          <w:szCs w:val="36"/>
        </w:rPr>
      </w:pPr>
      <w:r w:rsidRPr="000A0D7B">
        <w:rPr>
          <w:b/>
          <w:bCs/>
          <w:sz w:val="36"/>
          <w:szCs w:val="36"/>
        </w:rPr>
        <w:t>Advantages</w:t>
      </w:r>
    </w:p>
    <w:p w14:paraId="40CB5910" w14:textId="5AC22F78" w:rsidR="000A0D7B" w:rsidRDefault="000A0D7B" w:rsidP="003C43B2">
      <w:pPr>
        <w:pStyle w:val="ListParagraph"/>
        <w:numPr>
          <w:ilvl w:val="0"/>
          <w:numId w:val="3"/>
        </w:numPr>
      </w:pPr>
      <w:r>
        <w:t xml:space="preserve">Faster Requests: Processing </w:t>
      </w:r>
      <w:r>
        <w:t xml:space="preserve">time </w:t>
      </w:r>
      <w:r>
        <w:t>can be decreased greatly because multiple data servers are ready to handle the requests.</w:t>
      </w:r>
    </w:p>
    <w:p w14:paraId="5424A31D" w14:textId="4C656FC1" w:rsidR="000A0D7B" w:rsidRDefault="000A0D7B" w:rsidP="003C43B2">
      <w:pPr>
        <w:pStyle w:val="ListParagraph"/>
        <w:numPr>
          <w:ilvl w:val="0"/>
          <w:numId w:val="3"/>
        </w:numPr>
      </w:pPr>
      <w:r>
        <w:t>S</w:t>
      </w:r>
      <w:r>
        <w:t>calability: Scalability is straightforward, as it can be achieved horizontally by adding more data servers.</w:t>
      </w:r>
    </w:p>
    <w:p w14:paraId="1C926362" w14:textId="408750D2" w:rsidR="000A0D7B" w:rsidRDefault="000A0D7B" w:rsidP="003C43B2">
      <w:pPr>
        <w:pStyle w:val="ListParagraph"/>
        <w:numPr>
          <w:ilvl w:val="0"/>
          <w:numId w:val="3"/>
        </w:numPr>
      </w:pPr>
      <w:r>
        <w:t>Data Recovery: This provides another key advantage; in the case of some hazard or data loss, the data can be recovered easily from an adjacent data server.</w:t>
      </w:r>
    </w:p>
    <w:p w14:paraId="36FB63E5" w14:textId="7FCBD119" w:rsidR="000A0D7B" w:rsidRDefault="000A0D7B" w:rsidP="003C43B2">
      <w:pPr>
        <w:pStyle w:val="ListParagraph"/>
        <w:numPr>
          <w:ilvl w:val="0"/>
          <w:numId w:val="3"/>
        </w:numPr>
      </w:pPr>
      <w:r>
        <w:t>Reduced Dependency on Primary Node: Dependency on the primary node is greatly reduced. Even in the case of primary node failure, the system will still function fine, as adjacent nodes are available to handle the requests.</w:t>
      </w:r>
    </w:p>
    <w:p w14:paraId="653411FE" w14:textId="77777777" w:rsidR="000A0D7B" w:rsidRDefault="000A0D7B" w:rsidP="000A0D7B"/>
    <w:p w14:paraId="19A33A42" w14:textId="79598A58" w:rsidR="000A0D7B" w:rsidRPr="003C43B2" w:rsidRDefault="000A0D7B" w:rsidP="000A0D7B">
      <w:pPr>
        <w:rPr>
          <w:b/>
          <w:bCs/>
          <w:sz w:val="36"/>
          <w:szCs w:val="36"/>
        </w:rPr>
      </w:pPr>
      <w:r w:rsidRPr="003C43B2">
        <w:rPr>
          <w:b/>
          <w:bCs/>
          <w:sz w:val="36"/>
          <w:szCs w:val="36"/>
        </w:rPr>
        <w:t>Disadvantages</w:t>
      </w:r>
    </w:p>
    <w:p w14:paraId="25FEA88E" w14:textId="110F19D6" w:rsidR="000A0D7B" w:rsidRDefault="000A0D7B" w:rsidP="003C43B2">
      <w:pPr>
        <w:pStyle w:val="ListParagraph"/>
        <w:numPr>
          <w:ilvl w:val="0"/>
          <w:numId w:val="4"/>
        </w:numPr>
      </w:pPr>
      <w:r>
        <w:t xml:space="preserve">Difficulty Maintaining Integrity: In the case of a write request, an infrastructure must be implemented to modify the respective data across all data </w:t>
      </w:r>
      <w:r>
        <w:t>centres</w:t>
      </w:r>
      <w:r>
        <w:t>. In complicated systems, this also increases the risk of data mismatch, resulting in a flawed system.</w:t>
      </w:r>
    </w:p>
    <w:p w14:paraId="55997CBE" w14:textId="1E0055AD" w:rsidR="0042456C" w:rsidRDefault="000A0D7B" w:rsidP="003C43B2">
      <w:pPr>
        <w:pStyle w:val="ListParagraph"/>
        <w:numPr>
          <w:ilvl w:val="0"/>
          <w:numId w:val="4"/>
        </w:numPr>
      </w:pPr>
      <w:r>
        <w:t>I</w:t>
      </w:r>
      <w:r>
        <w:t xml:space="preserve">ncreased </w:t>
      </w:r>
      <w:r>
        <w:t xml:space="preserve">Cost: </w:t>
      </w:r>
      <w:r>
        <w:t xml:space="preserve"> This operation might become costly as the system evolves. Additionally, maintaining these extra data </w:t>
      </w:r>
      <w:r>
        <w:t>servers</w:t>
      </w:r>
      <w:r>
        <w:t xml:space="preserve"> can be expensive to implement.</w:t>
      </w:r>
    </w:p>
    <w:p w14:paraId="5A32C79E" w14:textId="40616F76" w:rsidR="003C43B2" w:rsidRPr="003C43B2" w:rsidRDefault="003C43B2" w:rsidP="003C43B2">
      <w:pPr>
        <w:rPr>
          <w:b/>
          <w:bCs/>
        </w:rPr>
      </w:pPr>
      <w:r w:rsidRPr="003C43B2">
        <w:rPr>
          <w:b/>
          <w:bCs/>
          <w:sz w:val="40"/>
          <w:szCs w:val="40"/>
        </w:rPr>
        <w:lastRenderedPageBreak/>
        <w:t>2</w:t>
      </w:r>
      <w:r>
        <w:t>.</w:t>
      </w:r>
    </w:p>
    <w:p w14:paraId="6920EB43" w14:textId="77777777" w:rsidR="003C43B2" w:rsidRPr="003C43B2" w:rsidRDefault="003C43B2" w:rsidP="003C43B2">
      <w:r w:rsidRPr="003C43B2">
        <w:t>For a university, data can be huge and widespread, and quick indexing is required.</w:t>
      </w:r>
    </w:p>
    <w:p w14:paraId="2EEE54A3" w14:textId="77777777" w:rsidR="003C43B2" w:rsidRDefault="003C43B2" w:rsidP="003C43B2">
      <w:r w:rsidRPr="003C43B2">
        <w:t>To implement a reliable database for this university, the three most important user groups would be:</w:t>
      </w:r>
    </w:p>
    <w:p w14:paraId="58C2FF41" w14:textId="77777777" w:rsidR="003C43B2" w:rsidRPr="003C43B2" w:rsidRDefault="003C43B2" w:rsidP="003C43B2"/>
    <w:p w14:paraId="0831CF41" w14:textId="77777777" w:rsidR="003C43B2" w:rsidRPr="003C43B2" w:rsidRDefault="003C43B2" w:rsidP="003C43B2">
      <w:pPr>
        <w:rPr>
          <w:b/>
          <w:bCs/>
          <w:sz w:val="36"/>
          <w:szCs w:val="36"/>
        </w:rPr>
      </w:pPr>
      <w:r w:rsidRPr="003C43B2">
        <w:rPr>
          <w:b/>
          <w:bCs/>
          <w:sz w:val="36"/>
          <w:szCs w:val="36"/>
        </w:rPr>
        <w:t>User Groups</w:t>
      </w:r>
    </w:p>
    <w:p w14:paraId="79E8A283" w14:textId="77777777" w:rsidR="003C43B2" w:rsidRPr="003C43B2" w:rsidRDefault="003C43B2" w:rsidP="003C43B2">
      <w:pPr>
        <w:numPr>
          <w:ilvl w:val="0"/>
          <w:numId w:val="1"/>
        </w:numPr>
      </w:pPr>
      <w:r w:rsidRPr="003C43B2">
        <w:rPr>
          <w:b/>
          <w:bCs/>
        </w:rPr>
        <w:t>Students:</w:t>
      </w:r>
      <w:r w:rsidRPr="003C43B2">
        <w:t xml:space="preserve"> This user group will contain various data about students studying, including information about their courses, grades, etc.</w:t>
      </w:r>
    </w:p>
    <w:p w14:paraId="6CAF7ABE" w14:textId="77777777" w:rsidR="003C43B2" w:rsidRPr="003C43B2" w:rsidRDefault="003C43B2" w:rsidP="003C43B2">
      <w:pPr>
        <w:numPr>
          <w:ilvl w:val="0"/>
          <w:numId w:val="1"/>
        </w:numPr>
      </w:pPr>
      <w:r w:rsidRPr="003C43B2">
        <w:rPr>
          <w:b/>
          <w:bCs/>
        </w:rPr>
        <w:t>Professors and Staff:</w:t>
      </w:r>
      <w:r w:rsidRPr="003C43B2">
        <w:t xml:space="preserve"> This user group will primarily focus on storing details of professors and staff working, e.g., in administration. It can include details like personal information, salary, subjects, courses, etc.</w:t>
      </w:r>
    </w:p>
    <w:p w14:paraId="2304AE4E" w14:textId="77777777" w:rsidR="003C43B2" w:rsidRDefault="003C43B2" w:rsidP="003C43B2">
      <w:pPr>
        <w:numPr>
          <w:ilvl w:val="0"/>
          <w:numId w:val="1"/>
        </w:numPr>
      </w:pPr>
      <w:r w:rsidRPr="003C43B2">
        <w:rPr>
          <w:b/>
          <w:bCs/>
        </w:rPr>
        <w:t>Librarian:</w:t>
      </w:r>
      <w:r w:rsidRPr="003C43B2">
        <w:t xml:space="preserve"> This user group will focus on storing details about the librarian who </w:t>
      </w:r>
      <w:proofErr w:type="gramStart"/>
      <w:r w:rsidRPr="003C43B2">
        <w:t>has to</w:t>
      </w:r>
      <w:proofErr w:type="gramEnd"/>
      <w:r w:rsidRPr="003C43B2">
        <w:t xml:space="preserve"> manage a huge warehouse of books.</w:t>
      </w:r>
    </w:p>
    <w:p w14:paraId="38F71953" w14:textId="77777777" w:rsidR="003C43B2" w:rsidRPr="003C43B2" w:rsidRDefault="003C43B2" w:rsidP="003C43B2">
      <w:pPr>
        <w:ind w:left="720"/>
      </w:pPr>
    </w:p>
    <w:p w14:paraId="059FB3BE" w14:textId="77777777" w:rsidR="003C43B2" w:rsidRPr="003C43B2" w:rsidRDefault="003C43B2" w:rsidP="003C43B2">
      <w:pPr>
        <w:rPr>
          <w:b/>
          <w:bCs/>
          <w:sz w:val="36"/>
          <w:szCs w:val="36"/>
        </w:rPr>
      </w:pPr>
      <w:r w:rsidRPr="003C43B2">
        <w:rPr>
          <w:b/>
          <w:bCs/>
          <w:sz w:val="36"/>
          <w:szCs w:val="36"/>
        </w:rPr>
        <w:t>Advantages</w:t>
      </w:r>
    </w:p>
    <w:p w14:paraId="5ABF257C" w14:textId="2E099337" w:rsidR="003C43B2" w:rsidRPr="003C43B2" w:rsidRDefault="003C43B2" w:rsidP="003C43B2">
      <w:pPr>
        <w:numPr>
          <w:ilvl w:val="0"/>
          <w:numId w:val="2"/>
        </w:numPr>
      </w:pPr>
      <w:r w:rsidRPr="003C43B2">
        <w:rPr>
          <w:b/>
          <w:bCs/>
        </w:rPr>
        <w:t>Secure Centralized Storage:</w:t>
      </w:r>
      <w:r w:rsidRPr="003C43B2">
        <w:t xml:space="preserve"> It implements a </w:t>
      </w:r>
      <w:r w:rsidRPr="003C43B2">
        <w:t>centre</w:t>
      </w:r>
      <w:r w:rsidRPr="003C43B2">
        <w:t xml:space="preserve"> where data can be stored securely; it is safe, tamper-free, and can be backed up as well to mitigate data loss.</w:t>
      </w:r>
    </w:p>
    <w:p w14:paraId="720DFF5A" w14:textId="77777777" w:rsidR="003C43B2" w:rsidRPr="003C43B2" w:rsidRDefault="003C43B2" w:rsidP="003C43B2">
      <w:pPr>
        <w:numPr>
          <w:ilvl w:val="0"/>
          <w:numId w:val="2"/>
        </w:numPr>
      </w:pPr>
      <w:r w:rsidRPr="003C43B2">
        <w:rPr>
          <w:b/>
          <w:bCs/>
        </w:rPr>
        <w:t>Readily Available Data:</w:t>
      </w:r>
      <w:r w:rsidRPr="003C43B2">
        <w:t xml:space="preserve"> It makes any data readily available without going through any paper or books to retrieve the data; it is accessible by querying the data. This will greatly reduce time.</w:t>
      </w:r>
    </w:p>
    <w:p w14:paraId="1E0A22D2" w14:textId="77777777" w:rsidR="003C43B2" w:rsidRPr="003C43B2" w:rsidRDefault="003C43B2" w:rsidP="003C43B2">
      <w:pPr>
        <w:numPr>
          <w:ilvl w:val="0"/>
          <w:numId w:val="2"/>
        </w:numPr>
      </w:pPr>
      <w:r w:rsidRPr="003C43B2">
        <w:rPr>
          <w:b/>
          <w:bCs/>
        </w:rPr>
        <w:t>Shift to Online Processes:</w:t>
      </w:r>
      <w:r w:rsidRPr="003C43B2">
        <w:t xml:space="preserve"> Implementing the database system allows shifting a lot of processes online, reducing human resources, wasted time, and making it faster, more proficient, and technologically advanced.</w:t>
      </w:r>
    </w:p>
    <w:p w14:paraId="39C0703E" w14:textId="77777777" w:rsidR="00F85B9E" w:rsidRDefault="00F85B9E" w:rsidP="000A0D7B">
      <w:pPr>
        <w:rPr>
          <w:b/>
          <w:bCs/>
          <w:sz w:val="40"/>
          <w:szCs w:val="40"/>
        </w:rPr>
      </w:pPr>
    </w:p>
    <w:p w14:paraId="35DB6A3E" w14:textId="77777777" w:rsidR="00F85B9E" w:rsidRDefault="00F85B9E" w:rsidP="000A0D7B">
      <w:pPr>
        <w:rPr>
          <w:b/>
          <w:bCs/>
          <w:sz w:val="40"/>
          <w:szCs w:val="40"/>
        </w:rPr>
      </w:pPr>
    </w:p>
    <w:p w14:paraId="17CF71EB" w14:textId="77777777" w:rsidR="00F85B9E" w:rsidRDefault="00F85B9E" w:rsidP="000A0D7B">
      <w:pPr>
        <w:rPr>
          <w:b/>
          <w:bCs/>
          <w:sz w:val="40"/>
          <w:szCs w:val="40"/>
        </w:rPr>
      </w:pPr>
    </w:p>
    <w:p w14:paraId="3FC92F90" w14:textId="77777777" w:rsidR="00F85B9E" w:rsidRDefault="00F85B9E" w:rsidP="000A0D7B">
      <w:pPr>
        <w:rPr>
          <w:b/>
          <w:bCs/>
          <w:sz w:val="40"/>
          <w:szCs w:val="40"/>
        </w:rPr>
      </w:pPr>
    </w:p>
    <w:p w14:paraId="5532F49B" w14:textId="77777777" w:rsidR="00016612" w:rsidRDefault="00F85B9E" w:rsidP="00016612">
      <w:pPr>
        <w:rPr>
          <w:b/>
          <w:bCs/>
          <w:sz w:val="40"/>
          <w:szCs w:val="40"/>
        </w:rPr>
      </w:pPr>
      <w:r w:rsidRPr="00F85B9E">
        <w:rPr>
          <w:b/>
          <w:bCs/>
          <w:sz w:val="40"/>
          <w:szCs w:val="40"/>
        </w:rPr>
        <w:lastRenderedPageBreak/>
        <w:t>3.</w:t>
      </w:r>
    </w:p>
    <w:p w14:paraId="51A0F398" w14:textId="1EDEC6FC" w:rsidR="00016612" w:rsidRPr="00016612" w:rsidRDefault="00016612" w:rsidP="00016612">
      <w:pPr>
        <w:rPr>
          <w:b/>
          <w:bCs/>
          <w:sz w:val="40"/>
          <w:szCs w:val="40"/>
        </w:rPr>
      </w:pPr>
      <w:r w:rsidRPr="00016612">
        <w:rPr>
          <w:b/>
          <w:bCs/>
        </w:rPr>
        <w:t>Proof of Set Equality: Ma = Mb</w:t>
      </w:r>
    </w:p>
    <w:p w14:paraId="26ADDFD1" w14:textId="77777777" w:rsidR="00016612" w:rsidRPr="00016612" w:rsidRDefault="00016612" w:rsidP="00016612">
      <w:pPr>
        <w:rPr>
          <w:b/>
          <w:bCs/>
        </w:rPr>
      </w:pPr>
      <w:r w:rsidRPr="00016612">
        <w:rPr>
          <w:b/>
          <w:bCs/>
        </w:rPr>
        <w:t>To prove Ma = Mb, where:</w:t>
      </w:r>
    </w:p>
    <w:p w14:paraId="77702758" w14:textId="77777777" w:rsidR="00016612" w:rsidRPr="00016612" w:rsidRDefault="00016612" w:rsidP="00016612">
      <w:pPr>
        <w:rPr>
          <w:b/>
          <w:bCs/>
        </w:rPr>
      </w:pPr>
      <w:r w:rsidRPr="00016612">
        <w:rPr>
          <w:b/>
          <w:bCs/>
        </w:rPr>
        <w:t xml:space="preserve">- Ma = </w:t>
      </w:r>
      <w:proofErr w:type="gramStart"/>
      <w:r w:rsidRPr="00016612">
        <w:rPr>
          <w:b/>
          <w:bCs/>
        </w:rPr>
        <w:t>{ x</w:t>
      </w:r>
      <w:proofErr w:type="gramEnd"/>
      <w:r w:rsidRPr="00016612">
        <w:rPr>
          <w:b/>
          <w:bCs/>
        </w:rPr>
        <w:t xml:space="preserve"> | x in N and x is </w:t>
      </w:r>
      <w:proofErr w:type="gramStart"/>
      <w:r w:rsidRPr="00016612">
        <w:rPr>
          <w:b/>
          <w:bCs/>
        </w:rPr>
        <w:t>odd }</w:t>
      </w:r>
      <w:proofErr w:type="gramEnd"/>
    </w:p>
    <w:p w14:paraId="027105AB" w14:textId="68016991" w:rsidR="00016612" w:rsidRPr="00016612" w:rsidRDefault="00016612" w:rsidP="00016612">
      <w:pPr>
        <w:rPr>
          <w:b/>
          <w:bCs/>
        </w:rPr>
      </w:pPr>
      <w:r w:rsidRPr="00016612">
        <w:rPr>
          <w:b/>
          <w:bCs/>
        </w:rPr>
        <w:t xml:space="preserve">- Mb = </w:t>
      </w:r>
      <w:proofErr w:type="gramStart"/>
      <w:r w:rsidRPr="00016612">
        <w:rPr>
          <w:b/>
          <w:bCs/>
        </w:rPr>
        <w:t>{ x</w:t>
      </w:r>
      <w:proofErr w:type="gramEnd"/>
      <w:r w:rsidRPr="00016612">
        <w:rPr>
          <w:b/>
          <w:bCs/>
        </w:rPr>
        <w:t xml:space="preserve"> | x in N and y in N such that x + 1 = 2</w:t>
      </w:r>
      <w:proofErr w:type="gramStart"/>
      <w:r w:rsidRPr="00016612">
        <w:rPr>
          <w:b/>
          <w:bCs/>
        </w:rPr>
        <w:t>y }</w:t>
      </w:r>
      <w:proofErr w:type="gramEnd"/>
    </w:p>
    <w:p w14:paraId="711310A5" w14:textId="77777777" w:rsidR="00016612" w:rsidRDefault="00016612" w:rsidP="00016612">
      <w:pPr>
        <w:rPr>
          <w:b/>
          <w:bCs/>
        </w:rPr>
      </w:pPr>
      <w:r w:rsidRPr="00016612">
        <w:rPr>
          <w:b/>
          <w:bCs/>
        </w:rPr>
        <w:t>and assuming N = {1, 2, 3, ...}</w:t>
      </w:r>
    </w:p>
    <w:p w14:paraId="3E4E7914" w14:textId="2F7649FE" w:rsidR="00016612" w:rsidRPr="00016612" w:rsidRDefault="00016612" w:rsidP="00016612">
      <w:pPr>
        <w:rPr>
          <w:b/>
          <w:bCs/>
        </w:rPr>
      </w:pPr>
      <w:r w:rsidRPr="00016612">
        <w:rPr>
          <w:b/>
          <w:bCs/>
        </w:rPr>
        <w:t>we show mutual inclusion: Ma subset Mb and Mb subset Ma.</w:t>
      </w:r>
    </w:p>
    <w:p w14:paraId="6387B7ED" w14:textId="457CC479" w:rsidR="00016612" w:rsidRPr="00016612" w:rsidRDefault="00016612" w:rsidP="00016612">
      <w:pPr>
        <w:rPr>
          <w:b/>
          <w:bCs/>
        </w:rPr>
      </w:pPr>
      <w:r w:rsidRPr="00016612">
        <w:rPr>
          <w:b/>
          <w:bCs/>
        </w:rPr>
        <w:t>Part 1: Ma subset Mb</w:t>
      </w:r>
    </w:p>
    <w:p w14:paraId="68A7D9C2" w14:textId="6B56E47A" w:rsidR="00016612" w:rsidRPr="00016612" w:rsidRDefault="00016612" w:rsidP="00016612">
      <w:pPr>
        <w:rPr>
          <w:b/>
          <w:bCs/>
        </w:rPr>
      </w:pPr>
      <w:r w:rsidRPr="00016612">
        <w:rPr>
          <w:b/>
          <w:bCs/>
        </w:rPr>
        <w:t xml:space="preserve">Let x be in </w:t>
      </w:r>
      <w:proofErr w:type="spellStart"/>
      <w:r w:rsidRPr="00016612">
        <w:rPr>
          <w:b/>
          <w:bCs/>
        </w:rPr>
        <w:t>Ma</w:t>
      </w:r>
      <w:proofErr w:type="spellEnd"/>
      <w:r w:rsidRPr="00016612">
        <w:rPr>
          <w:b/>
          <w:bCs/>
        </w:rPr>
        <w:t>.</w:t>
      </w:r>
      <w:r>
        <w:rPr>
          <w:b/>
          <w:bCs/>
        </w:rPr>
        <w:t xml:space="preserve"> </w:t>
      </w:r>
      <w:proofErr w:type="gramStart"/>
      <w:r>
        <w:rPr>
          <w:b/>
          <w:bCs/>
        </w:rPr>
        <w:t>S</w:t>
      </w:r>
      <w:r w:rsidRPr="00016612">
        <w:rPr>
          <w:b/>
          <w:bCs/>
        </w:rPr>
        <w:t>o</w:t>
      </w:r>
      <w:proofErr w:type="gramEnd"/>
      <w:r w:rsidRPr="00016612">
        <w:rPr>
          <w:b/>
          <w:bCs/>
        </w:rPr>
        <w:t xml:space="preserve"> by definition, x = 2k + 1 for some integer k &gt;= 0.  </w:t>
      </w:r>
    </w:p>
    <w:p w14:paraId="0A59DF71" w14:textId="77777777" w:rsidR="00016612" w:rsidRPr="00016612" w:rsidRDefault="00016612" w:rsidP="00016612">
      <w:pPr>
        <w:rPr>
          <w:b/>
          <w:bCs/>
        </w:rPr>
      </w:pPr>
      <w:r w:rsidRPr="00016612">
        <w:rPr>
          <w:b/>
          <w:bCs/>
        </w:rPr>
        <w:t xml:space="preserve">Thus, x + 1 = 2k + 2 = 2(k + 1).  </w:t>
      </w:r>
    </w:p>
    <w:p w14:paraId="34DD9E1C" w14:textId="77777777" w:rsidR="00016612" w:rsidRPr="00016612" w:rsidRDefault="00016612" w:rsidP="00016612">
      <w:pPr>
        <w:rPr>
          <w:b/>
          <w:bCs/>
        </w:rPr>
      </w:pPr>
      <w:r w:rsidRPr="00016612">
        <w:rPr>
          <w:b/>
          <w:bCs/>
        </w:rPr>
        <w:t xml:space="preserve">Let y = k + 1. Since k &gt;= 0, y &gt;= 1, so y in N.  </w:t>
      </w:r>
    </w:p>
    <w:p w14:paraId="35076A85" w14:textId="77777777" w:rsidR="00016612" w:rsidRPr="00016612" w:rsidRDefault="00016612" w:rsidP="00016612">
      <w:pPr>
        <w:rPr>
          <w:b/>
          <w:bCs/>
        </w:rPr>
      </w:pPr>
      <w:r w:rsidRPr="00016612">
        <w:rPr>
          <w:b/>
          <w:bCs/>
        </w:rPr>
        <w:t xml:space="preserve">Therefore, there exists y in N such that x + 1 = 2y, which means x in Mb.  </w:t>
      </w:r>
    </w:p>
    <w:p w14:paraId="7E287A91" w14:textId="71930010" w:rsidR="00016612" w:rsidRDefault="00016612" w:rsidP="00016612">
      <w:pPr>
        <w:rPr>
          <w:b/>
          <w:bCs/>
        </w:rPr>
      </w:pPr>
      <w:r w:rsidRPr="00016612">
        <w:rPr>
          <w:b/>
          <w:bCs/>
        </w:rPr>
        <w:t>Hence, Ma subset Mb.</w:t>
      </w:r>
    </w:p>
    <w:p w14:paraId="030E7976" w14:textId="7408516B" w:rsidR="00016612" w:rsidRPr="00016612" w:rsidRDefault="00016612" w:rsidP="00016612">
      <w:pPr>
        <w:rPr>
          <w:b/>
          <w:bCs/>
        </w:rPr>
      </w:pPr>
      <w:r w:rsidRPr="00016612">
        <w:rPr>
          <w:b/>
          <w:bCs/>
        </w:rPr>
        <w:t>Part 2: Mb subset Ma</w:t>
      </w:r>
    </w:p>
    <w:p w14:paraId="5D56571E" w14:textId="6E317D4B" w:rsidR="00016612" w:rsidRPr="00016612" w:rsidRDefault="00016612" w:rsidP="00016612">
      <w:pPr>
        <w:rPr>
          <w:b/>
          <w:bCs/>
        </w:rPr>
      </w:pPr>
      <w:r w:rsidRPr="00016612">
        <w:rPr>
          <w:b/>
          <w:bCs/>
        </w:rPr>
        <w:t xml:space="preserve">Let x be in Mb. such that x + 1 = 2y.  </w:t>
      </w:r>
    </w:p>
    <w:p w14:paraId="5458FD08" w14:textId="0B76F8BF" w:rsidR="00016612" w:rsidRPr="00016612" w:rsidRDefault="00016612" w:rsidP="00016612">
      <w:pPr>
        <w:rPr>
          <w:b/>
          <w:bCs/>
        </w:rPr>
      </w:pPr>
      <w:r w:rsidRPr="00016612">
        <w:rPr>
          <w:b/>
          <w:bCs/>
        </w:rPr>
        <w:t xml:space="preserve">x = 2y - 1.  </w:t>
      </w:r>
    </w:p>
    <w:p w14:paraId="74EFF24C" w14:textId="77777777" w:rsidR="00016612" w:rsidRPr="00016612" w:rsidRDefault="00016612" w:rsidP="00016612">
      <w:pPr>
        <w:rPr>
          <w:b/>
          <w:bCs/>
        </w:rPr>
      </w:pPr>
      <w:r w:rsidRPr="00016612">
        <w:rPr>
          <w:b/>
          <w:bCs/>
        </w:rPr>
        <w:t xml:space="preserve">Since y &gt;= 1, x = 2(1) - 1 = 1, x = 2(2) - 1 = 3, etc., so x is odd (as it is one less than a multiple of 2).  </w:t>
      </w:r>
    </w:p>
    <w:p w14:paraId="342F3802" w14:textId="77777777" w:rsidR="00016612" w:rsidRPr="00016612" w:rsidRDefault="00016612" w:rsidP="00016612">
      <w:pPr>
        <w:rPr>
          <w:b/>
          <w:bCs/>
        </w:rPr>
      </w:pPr>
      <w:r w:rsidRPr="00016612">
        <w:rPr>
          <w:b/>
          <w:bCs/>
        </w:rPr>
        <w:t xml:space="preserve">Thus, x is odd and x in N, so x in </w:t>
      </w:r>
      <w:proofErr w:type="spellStart"/>
      <w:r w:rsidRPr="00016612">
        <w:rPr>
          <w:b/>
          <w:bCs/>
        </w:rPr>
        <w:t>Ma</w:t>
      </w:r>
      <w:proofErr w:type="spellEnd"/>
      <w:r w:rsidRPr="00016612">
        <w:rPr>
          <w:b/>
          <w:bCs/>
        </w:rPr>
        <w:t xml:space="preserve">.  </w:t>
      </w:r>
    </w:p>
    <w:p w14:paraId="7F90D700" w14:textId="7AC84F31" w:rsidR="00016612" w:rsidRPr="00016612" w:rsidRDefault="00016612" w:rsidP="00016612">
      <w:pPr>
        <w:rPr>
          <w:b/>
          <w:bCs/>
        </w:rPr>
      </w:pPr>
      <w:r w:rsidRPr="00016612">
        <w:rPr>
          <w:b/>
          <w:bCs/>
        </w:rPr>
        <w:t>Hence, Mb subset Ma.</w:t>
      </w:r>
    </w:p>
    <w:p w14:paraId="5C6CB535" w14:textId="03A20C8E" w:rsidR="00016612" w:rsidRPr="00016612" w:rsidRDefault="00016612" w:rsidP="00016612">
      <w:pPr>
        <w:rPr>
          <w:b/>
          <w:bCs/>
        </w:rPr>
      </w:pPr>
      <w:r w:rsidRPr="00016612">
        <w:rPr>
          <w:b/>
          <w:bCs/>
        </w:rPr>
        <w:t xml:space="preserve">Since Ma subset Mb and Mb subset Ma, it follows that Ma = Mb.  </w:t>
      </w:r>
    </w:p>
    <w:p w14:paraId="42BC4DE1" w14:textId="517090BD" w:rsidR="00F85B9E" w:rsidRDefault="00016612" w:rsidP="00016612">
      <w:pPr>
        <w:rPr>
          <w:b/>
          <w:bCs/>
        </w:rPr>
      </w:pPr>
      <w:r w:rsidRPr="00016612">
        <w:rPr>
          <w:b/>
          <w:bCs/>
        </w:rPr>
        <w:t>Both sets consist precisely of the odd positive integers: {1, 3, 5, 7, ...}.</w:t>
      </w:r>
    </w:p>
    <w:p w14:paraId="1F2926FD" w14:textId="77777777" w:rsidR="00016612" w:rsidRDefault="00016612" w:rsidP="00016612">
      <w:pPr>
        <w:rPr>
          <w:b/>
          <w:bCs/>
        </w:rPr>
      </w:pPr>
    </w:p>
    <w:p w14:paraId="254597BC" w14:textId="77777777" w:rsidR="00D7042E" w:rsidRDefault="00D7042E" w:rsidP="00CB11AF">
      <w:pPr>
        <w:rPr>
          <w:b/>
          <w:bCs/>
          <w:sz w:val="40"/>
          <w:szCs w:val="40"/>
        </w:rPr>
      </w:pPr>
    </w:p>
    <w:p w14:paraId="5CD66F11" w14:textId="77777777" w:rsidR="00D7042E" w:rsidRDefault="00D7042E" w:rsidP="00CB11AF">
      <w:pPr>
        <w:rPr>
          <w:b/>
          <w:bCs/>
          <w:sz w:val="40"/>
          <w:szCs w:val="40"/>
        </w:rPr>
      </w:pPr>
    </w:p>
    <w:p w14:paraId="0978ED30" w14:textId="77777777" w:rsidR="00D7042E" w:rsidRDefault="00D7042E" w:rsidP="00CB11AF">
      <w:pPr>
        <w:rPr>
          <w:b/>
          <w:bCs/>
          <w:sz w:val="40"/>
          <w:szCs w:val="40"/>
        </w:rPr>
      </w:pPr>
    </w:p>
    <w:p w14:paraId="27D51745" w14:textId="47C92DA5" w:rsidR="00CB11AF" w:rsidRPr="00CB11AF" w:rsidRDefault="0058736D" w:rsidP="00CB11AF">
      <w:pPr>
        <w:rPr>
          <w:b/>
          <w:bCs/>
        </w:rPr>
      </w:pPr>
      <w:r w:rsidRPr="0058736D">
        <w:rPr>
          <w:b/>
          <w:bCs/>
          <w:sz w:val="40"/>
          <w:szCs w:val="40"/>
        </w:rPr>
        <w:lastRenderedPageBreak/>
        <w:t>4</w:t>
      </w:r>
      <w:r>
        <w:rPr>
          <w:b/>
          <w:bCs/>
          <w:sz w:val="40"/>
          <w:szCs w:val="40"/>
        </w:rPr>
        <w:br/>
      </w:r>
      <w:r w:rsidR="00CB11AF" w:rsidRPr="00CB11AF">
        <w:rPr>
          <w:b/>
          <w:bCs/>
        </w:rPr>
        <w:t xml:space="preserve">a. Cardinality of A = 4 Cardinality of B = </w:t>
      </w:r>
      <w:r w:rsidR="00131A80">
        <w:rPr>
          <w:b/>
          <w:bCs/>
        </w:rPr>
        <w:t>3</w:t>
      </w:r>
    </w:p>
    <w:p w14:paraId="1FDEB051" w14:textId="2DDC2B31" w:rsidR="00CB11AF" w:rsidRDefault="00CB11AF" w:rsidP="00CB11AF">
      <w:pPr>
        <w:rPr>
          <w:b/>
          <w:bCs/>
        </w:rPr>
      </w:pPr>
      <w:r w:rsidRPr="00CB11AF">
        <w:rPr>
          <w:b/>
          <w:bCs/>
        </w:rPr>
        <w:t>b.</w:t>
      </w:r>
      <w:r w:rsidR="00DD7082" w:rsidRPr="00DD7082">
        <w:t xml:space="preserve"> </w:t>
      </w:r>
      <w:r w:rsidR="00DD7082" w:rsidRPr="00DD7082">
        <w:rPr>
          <w:b/>
          <w:bCs/>
        </w:rPr>
        <w:t xml:space="preserve">Elements are ordered pairs </w:t>
      </w:r>
      <w:r w:rsidR="00DD7082">
        <w:rPr>
          <w:b/>
          <w:bCs/>
        </w:rPr>
        <w:t>(</w:t>
      </w:r>
      <w:proofErr w:type="gramStart"/>
      <w:r w:rsidR="00DD7082">
        <w:rPr>
          <w:b/>
          <w:bCs/>
        </w:rPr>
        <w:t>x,y</w:t>
      </w:r>
      <w:proofErr w:type="gramEnd"/>
      <w:r w:rsidR="00DD7082">
        <w:rPr>
          <w:b/>
          <w:bCs/>
        </w:rPr>
        <w:t xml:space="preserve">) </w:t>
      </w:r>
      <w:r w:rsidR="00DD7082" w:rsidRPr="00DD7082">
        <w:rPr>
          <w:b/>
          <w:bCs/>
        </w:rPr>
        <w:t xml:space="preserve">where the first coordinate is </w:t>
      </w:r>
      <w:r w:rsidR="00DD7082">
        <w:rPr>
          <w:b/>
          <w:bCs/>
        </w:rPr>
        <w:t xml:space="preserve">x </w:t>
      </w:r>
      <w:r w:rsidR="00DD7082" w:rsidRPr="00DD7082">
        <w:rPr>
          <w:b/>
          <w:bCs/>
        </w:rPr>
        <w:t xml:space="preserve">and the second is </w:t>
      </w:r>
      <w:r w:rsidR="00DD7082">
        <w:rPr>
          <w:b/>
          <w:bCs/>
        </w:rPr>
        <w:t>y</w:t>
      </w:r>
      <w:r w:rsidR="00DD7082" w:rsidRPr="00DD7082">
        <w:rPr>
          <w:b/>
          <w:bCs/>
        </w:rPr>
        <w:t>. Order matters</w:t>
      </w:r>
      <w:r w:rsidR="00DD7082">
        <w:rPr>
          <w:b/>
          <w:bCs/>
        </w:rPr>
        <w:t xml:space="preserve"> i.e. (1,2</w:t>
      </w:r>
      <w:proofErr w:type="gramStart"/>
      <w:r w:rsidR="00DD7082">
        <w:rPr>
          <w:b/>
          <w:bCs/>
        </w:rPr>
        <w:t>) !</w:t>
      </w:r>
      <w:proofErr w:type="gramEnd"/>
      <w:r w:rsidR="00DD7082">
        <w:rPr>
          <w:b/>
          <w:bCs/>
        </w:rPr>
        <w:t>= (2,1)</w:t>
      </w:r>
      <w:r w:rsidRPr="00CB11AF">
        <w:rPr>
          <w:b/>
          <w:bCs/>
        </w:rPr>
        <w:t>. A is an equivalence relation.</w:t>
      </w:r>
    </w:p>
    <w:p w14:paraId="39BC34AD" w14:textId="74BFB7C3" w:rsidR="00DD7082" w:rsidRPr="00CB11AF" w:rsidRDefault="00DD7082" w:rsidP="00CB11AF">
      <w:pPr>
        <w:rPr>
          <w:b/>
          <w:bCs/>
        </w:rPr>
      </w:pPr>
      <w:r>
        <w:rPr>
          <w:b/>
          <w:bCs/>
        </w:rPr>
        <w:t xml:space="preserve">c. </w:t>
      </w:r>
    </w:p>
    <w:p w14:paraId="3D1ED237" w14:textId="588F2F9F" w:rsidR="00CB11AF" w:rsidRPr="00CB11AF" w:rsidRDefault="00CB11AF" w:rsidP="00CB11AF">
      <w:pPr>
        <w:rPr>
          <w:b/>
          <w:bCs/>
        </w:rPr>
      </w:pPr>
      <w:r w:rsidRPr="00CB11AF">
        <w:rPr>
          <w:b/>
          <w:bCs/>
        </w:rPr>
        <w:t>d. No, they are not equal.</w:t>
      </w:r>
    </w:p>
    <w:p w14:paraId="62736A0F" w14:textId="77777777" w:rsidR="00CB11AF" w:rsidRPr="00CB11AF" w:rsidRDefault="00CB11AF" w:rsidP="00CB11AF">
      <w:pPr>
        <w:rPr>
          <w:b/>
          <w:bCs/>
        </w:rPr>
      </w:pPr>
      <w:r w:rsidRPr="00CB11AF">
        <w:rPr>
          <w:b/>
          <w:bCs/>
        </w:rPr>
        <w:t>e. Elements of M2: (1,1,1,2,3), (1,1,4,5,6), (1,1,1,1,1), (2,2,1,2,3), (2,2,4,5,6), (2,2,1,1,1), (1,2,1,2,3), (1,2,4,5,6), (1,2,1,1,1), (2,1,1,2,3), (2,1,4,5,6), (2,1,1,1,1)</w:t>
      </w:r>
    </w:p>
    <w:p w14:paraId="00B8B8BD" w14:textId="77777777" w:rsidR="00CB11AF" w:rsidRPr="00CB11AF" w:rsidRDefault="00CB11AF" w:rsidP="00CB11AF">
      <w:pPr>
        <w:rPr>
          <w:b/>
          <w:bCs/>
        </w:rPr>
      </w:pPr>
      <w:r w:rsidRPr="00CB11AF">
        <w:rPr>
          <w:b/>
          <w:bCs/>
        </w:rPr>
        <w:t>Elements of M3: ((1,1),(1,2,3)), ((2,2),(1,2,3)), ((1,2),(1,2,3)), ((2,1),(1,2,3)), ((1,1),(4,5,6)), ((2,2),(4,5,6)), ((1,2),(4,5,6)), ((2,1),(4,5,6)), ((1,1),(1,1,1)), ((2,2),(1,1,1)), ((1,2),(1,1,1)), ((2,1),(1,1,1))</w:t>
      </w:r>
    </w:p>
    <w:p w14:paraId="4993E4BB" w14:textId="77777777" w:rsidR="00CB11AF" w:rsidRPr="00CB11AF" w:rsidRDefault="00CB11AF" w:rsidP="00CB11AF">
      <w:pPr>
        <w:rPr>
          <w:b/>
          <w:bCs/>
        </w:rPr>
      </w:pPr>
      <w:r w:rsidRPr="00CB11AF">
        <w:rPr>
          <w:b/>
          <w:bCs/>
        </w:rPr>
        <w:t>They are not equal, as M2 has 12 elements with each element containing 5 natural numbers, but M3 has 12 elements with each element containing 2 tuples—one with 2 natural numbers and the other with 3 natural numbers.</w:t>
      </w:r>
    </w:p>
    <w:p w14:paraId="49BAAB02" w14:textId="77777777" w:rsidR="00CB11AF" w:rsidRPr="00CB11AF" w:rsidRDefault="00CB11AF" w:rsidP="00CB11AF">
      <w:pPr>
        <w:rPr>
          <w:b/>
          <w:bCs/>
        </w:rPr>
      </w:pPr>
      <w:r w:rsidRPr="00CB11AF">
        <w:rPr>
          <w:b/>
          <w:bCs/>
        </w:rPr>
        <w:t>f. Elements of M4: (1,1,1,2,3), (1,1,1,1,1), (1,2,1,2,3), (1,2,1,1,1)</w:t>
      </w:r>
    </w:p>
    <w:p w14:paraId="193F3F33" w14:textId="77777777" w:rsidR="00CB11AF" w:rsidRPr="00CB11AF" w:rsidRDefault="00CB11AF" w:rsidP="00CB11AF">
      <w:pPr>
        <w:rPr>
          <w:b/>
          <w:bCs/>
        </w:rPr>
      </w:pPr>
      <w:r w:rsidRPr="00CB11AF">
        <w:rPr>
          <w:b/>
          <w:bCs/>
        </w:rPr>
        <w:t>g. Elements of M5: (1,1), (2,2)</w:t>
      </w:r>
    </w:p>
    <w:p w14:paraId="0D462189" w14:textId="2A684858" w:rsidR="00DC237D" w:rsidRPr="0058736D" w:rsidRDefault="00DC237D" w:rsidP="00CB11AF">
      <w:pPr>
        <w:rPr>
          <w:b/>
          <w:bCs/>
        </w:rPr>
      </w:pPr>
      <w:r>
        <w:rPr>
          <w:b/>
          <w:bCs/>
        </w:rPr>
        <w:t xml:space="preserve"> </w:t>
      </w:r>
    </w:p>
    <w:sectPr w:rsidR="00DC237D" w:rsidRPr="005873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altName w:val="Calibri"/>
    <w:charset w:val="00"/>
    <w:family w:val="roman"/>
    <w:pitch w:val="default"/>
  </w:font>
  <w:font w:name="Aptos Display">
    <w:altName w:val="Calibri"/>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009F4"/>
    <w:multiLevelType w:val="hybridMultilevel"/>
    <w:tmpl w:val="2E6C62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822CBB"/>
    <w:multiLevelType w:val="hybridMultilevel"/>
    <w:tmpl w:val="657EF1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67599A"/>
    <w:multiLevelType w:val="multilevel"/>
    <w:tmpl w:val="81DE8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9C6122"/>
    <w:multiLevelType w:val="multilevel"/>
    <w:tmpl w:val="305A5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0020737">
    <w:abstractNumId w:val="3"/>
  </w:num>
  <w:num w:numId="2" w16cid:durableId="1515727023">
    <w:abstractNumId w:val="2"/>
  </w:num>
  <w:num w:numId="3" w16cid:durableId="708726151">
    <w:abstractNumId w:val="0"/>
  </w:num>
  <w:num w:numId="4" w16cid:durableId="1358700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D7B"/>
    <w:rsid w:val="00016612"/>
    <w:rsid w:val="000A0D7B"/>
    <w:rsid w:val="00131A80"/>
    <w:rsid w:val="00387259"/>
    <w:rsid w:val="003C43B2"/>
    <w:rsid w:val="0042456C"/>
    <w:rsid w:val="005439E4"/>
    <w:rsid w:val="0058736D"/>
    <w:rsid w:val="005C574E"/>
    <w:rsid w:val="009E6632"/>
    <w:rsid w:val="00BB7FB5"/>
    <w:rsid w:val="00CB11AF"/>
    <w:rsid w:val="00D7042E"/>
    <w:rsid w:val="00DC237D"/>
    <w:rsid w:val="00DD7082"/>
    <w:rsid w:val="00F85B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EC58B"/>
  <w15:chartTrackingRefBased/>
  <w15:docId w15:val="{F14B3440-CE11-4E62-9E87-F597E5035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D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0D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0D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0D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0D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0D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D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D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D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D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0D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0D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0D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0D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0D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D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D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D7B"/>
    <w:rPr>
      <w:rFonts w:eastAsiaTheme="majorEastAsia" w:cstheme="majorBidi"/>
      <w:color w:val="272727" w:themeColor="text1" w:themeTint="D8"/>
    </w:rPr>
  </w:style>
  <w:style w:type="paragraph" w:styleId="Title">
    <w:name w:val="Title"/>
    <w:basedOn w:val="Normal"/>
    <w:next w:val="Normal"/>
    <w:link w:val="TitleChar"/>
    <w:uiPriority w:val="10"/>
    <w:qFormat/>
    <w:rsid w:val="000A0D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D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D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D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D7B"/>
    <w:pPr>
      <w:spacing w:before="160"/>
      <w:jc w:val="center"/>
    </w:pPr>
    <w:rPr>
      <w:i/>
      <w:iCs/>
      <w:color w:val="404040" w:themeColor="text1" w:themeTint="BF"/>
    </w:rPr>
  </w:style>
  <w:style w:type="character" w:customStyle="1" w:styleId="QuoteChar">
    <w:name w:val="Quote Char"/>
    <w:basedOn w:val="DefaultParagraphFont"/>
    <w:link w:val="Quote"/>
    <w:uiPriority w:val="29"/>
    <w:rsid w:val="000A0D7B"/>
    <w:rPr>
      <w:i/>
      <w:iCs/>
      <w:color w:val="404040" w:themeColor="text1" w:themeTint="BF"/>
    </w:rPr>
  </w:style>
  <w:style w:type="paragraph" w:styleId="ListParagraph">
    <w:name w:val="List Paragraph"/>
    <w:basedOn w:val="Normal"/>
    <w:uiPriority w:val="34"/>
    <w:qFormat/>
    <w:rsid w:val="000A0D7B"/>
    <w:pPr>
      <w:ind w:left="720"/>
      <w:contextualSpacing/>
    </w:pPr>
  </w:style>
  <w:style w:type="character" w:styleId="IntenseEmphasis">
    <w:name w:val="Intense Emphasis"/>
    <w:basedOn w:val="DefaultParagraphFont"/>
    <w:uiPriority w:val="21"/>
    <w:qFormat/>
    <w:rsid w:val="000A0D7B"/>
    <w:rPr>
      <w:i/>
      <w:iCs/>
      <w:color w:val="0F4761" w:themeColor="accent1" w:themeShade="BF"/>
    </w:rPr>
  </w:style>
  <w:style w:type="paragraph" w:styleId="IntenseQuote">
    <w:name w:val="Intense Quote"/>
    <w:basedOn w:val="Normal"/>
    <w:next w:val="Normal"/>
    <w:link w:val="IntenseQuoteChar"/>
    <w:uiPriority w:val="30"/>
    <w:qFormat/>
    <w:rsid w:val="000A0D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0D7B"/>
    <w:rPr>
      <w:i/>
      <w:iCs/>
      <w:color w:val="0F4761" w:themeColor="accent1" w:themeShade="BF"/>
    </w:rPr>
  </w:style>
  <w:style w:type="character" w:styleId="IntenseReference">
    <w:name w:val="Intense Reference"/>
    <w:basedOn w:val="DefaultParagraphFont"/>
    <w:uiPriority w:val="32"/>
    <w:qFormat/>
    <w:rsid w:val="000A0D7B"/>
    <w:rPr>
      <w:b/>
      <w:bCs/>
      <w:smallCaps/>
      <w:color w:val="0F4761" w:themeColor="accent1" w:themeShade="BF"/>
      <w:spacing w:val="5"/>
    </w:rPr>
  </w:style>
  <w:style w:type="paragraph" w:styleId="NormalWeb">
    <w:name w:val="Normal (Web)"/>
    <w:basedOn w:val="Normal"/>
    <w:uiPriority w:val="99"/>
    <w:semiHidden/>
    <w:unhideWhenUsed/>
    <w:rsid w:val="00CB11AF"/>
    <w:rPr>
      <w:rFonts w:ascii="Times New Roman" w:hAnsi="Times New Roman" w:cs="Times New Roman"/>
    </w:rPr>
  </w:style>
  <w:style w:type="character" w:styleId="PlaceholderText">
    <w:name w:val="Placeholder Text"/>
    <w:basedOn w:val="DefaultParagraphFont"/>
    <w:uiPriority w:val="99"/>
    <w:semiHidden/>
    <w:rsid w:val="00DD708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Yadav</dc:creator>
  <cp:keywords/>
  <dc:description/>
  <cp:lastModifiedBy>Ayush Yadav</cp:lastModifiedBy>
  <cp:revision>4</cp:revision>
  <dcterms:created xsi:type="dcterms:W3CDTF">2025-10-19T16:50:00Z</dcterms:created>
  <dcterms:modified xsi:type="dcterms:W3CDTF">2025-10-19T19:17:00Z</dcterms:modified>
</cp:coreProperties>
</file>