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9C52" w14:textId="38F9B780" w:rsidR="002F0B99" w:rsidRPr="002F0B99" w:rsidRDefault="002F0B99" w:rsidP="002F0B99">
      <w:pPr>
        <w:spacing w:after="267" w:line="259" w:lineRule="auto"/>
        <w:ind w:left="0" w:firstLine="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2F0B99">
        <w:rPr>
          <w:rFonts w:asciiTheme="minorHAnsi" w:hAnsiTheme="minorHAnsi" w:cstheme="minorHAnsi"/>
          <w:b/>
          <w:sz w:val="44"/>
          <w:szCs w:val="44"/>
        </w:rPr>
        <w:t>Black Box testing for Property Details</w:t>
      </w:r>
    </w:p>
    <w:p w14:paraId="0DCFB894" w14:textId="644EEC52" w:rsidR="002F0B99" w:rsidRDefault="002F0B99" w:rsidP="002F0B99">
      <w:pPr>
        <w:spacing w:after="267" w:line="259" w:lineRule="auto"/>
        <w:ind w:left="0" w:firstLine="0"/>
      </w:pPr>
      <w:r>
        <w:rPr>
          <w:b/>
          <w:sz w:val="24"/>
        </w:rPr>
        <w:t>Property Details Page:</w:t>
      </w:r>
    </w:p>
    <w:p w14:paraId="74E8D064" w14:textId="77777777" w:rsidR="002F0B99" w:rsidRDefault="002F0B99" w:rsidP="002F0B99">
      <w:pPr>
        <w:numPr>
          <w:ilvl w:val="1"/>
          <w:numId w:val="1"/>
        </w:numPr>
        <w:ind w:hanging="421"/>
      </w:pPr>
      <w:r>
        <w:t>If the details are updated by the seller, it is reflected in the property description. ●</w:t>
      </w:r>
      <w:r>
        <w:tab/>
        <w:t xml:space="preserve">Multiple dates </w:t>
      </w:r>
      <w:proofErr w:type="spellStart"/>
      <w:r>
        <w:t>can not</w:t>
      </w:r>
      <w:proofErr w:type="spellEnd"/>
      <w:r>
        <w:t xml:space="preserve"> be selected.</w:t>
      </w:r>
    </w:p>
    <w:p w14:paraId="228F893C" w14:textId="77777777" w:rsidR="002F0B99" w:rsidRDefault="002F0B99" w:rsidP="002F0B99">
      <w:pPr>
        <w:numPr>
          <w:ilvl w:val="1"/>
          <w:numId w:val="1"/>
        </w:numPr>
        <w:ind w:hanging="421"/>
      </w:pPr>
      <w:r>
        <w:t>If the user doesn't select the date and time for booking or even if the one is incomplete then a “select both fields” message is displayed.</w:t>
      </w:r>
    </w:p>
    <w:p w14:paraId="779094D7" w14:textId="77777777" w:rsidR="002F0B99" w:rsidRDefault="002F0B99" w:rsidP="002F0B99">
      <w:pPr>
        <w:numPr>
          <w:ilvl w:val="1"/>
          <w:numId w:val="1"/>
        </w:numPr>
        <w:ind w:hanging="421"/>
      </w:pPr>
      <w:r>
        <w:t>A pop up is displayed on successfully booking the slot.</w:t>
      </w:r>
    </w:p>
    <w:p w14:paraId="00AAF857" w14:textId="77777777" w:rsidR="002F0B99" w:rsidRDefault="002F0B99" w:rsidP="002F0B99">
      <w:pPr>
        <w:numPr>
          <w:ilvl w:val="1"/>
          <w:numId w:val="1"/>
        </w:numPr>
        <w:ind w:hanging="421"/>
      </w:pPr>
      <w:r>
        <w:t>A single user can't book multiple slots for the same date and time.</w:t>
      </w:r>
    </w:p>
    <w:p w14:paraId="3A05DB60" w14:textId="77777777" w:rsidR="002F0B99" w:rsidRDefault="002F0B99" w:rsidP="002F0B99">
      <w:pPr>
        <w:numPr>
          <w:ilvl w:val="1"/>
          <w:numId w:val="1"/>
        </w:numPr>
        <w:spacing w:after="1050"/>
        <w:ind w:hanging="421"/>
      </w:pPr>
      <w:r>
        <w:t>If a slot is booked it will be reflected in the pending slots of the seller.</w:t>
      </w:r>
    </w:p>
    <w:tbl>
      <w:tblPr>
        <w:tblStyle w:val="TableGrid"/>
        <w:tblW w:w="9363" w:type="dxa"/>
        <w:tblInd w:w="8" w:type="dxa"/>
        <w:tblCellMar>
          <w:top w:w="9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3"/>
        <w:gridCol w:w="1340"/>
        <w:gridCol w:w="1340"/>
        <w:gridCol w:w="5360"/>
      </w:tblGrid>
      <w:tr w:rsidR="002F0B99" w14:paraId="36EEDD5B" w14:textId="77777777" w:rsidTr="007305B4">
        <w:trPr>
          <w:trHeight w:val="900"/>
        </w:trPr>
        <w:tc>
          <w:tcPr>
            <w:tcW w:w="1323" w:type="dxa"/>
            <w:tcBorders>
              <w:top w:val="single" w:sz="8" w:space="0" w:color="284E3F"/>
              <w:left w:val="single" w:sz="8" w:space="0" w:color="284E3F"/>
              <w:bottom w:val="single" w:sz="8" w:space="0" w:color="284E3F"/>
              <w:right w:val="single" w:sz="8" w:space="0" w:color="356854"/>
            </w:tcBorders>
            <w:shd w:val="clear" w:color="auto" w:fill="356854"/>
            <w:vAlign w:val="center"/>
          </w:tcPr>
          <w:p w14:paraId="0DBDCD71" w14:textId="77777777" w:rsidR="002F0B99" w:rsidRDefault="002F0B99" w:rsidP="007305B4">
            <w:pPr>
              <w:spacing w:after="22" w:line="259" w:lineRule="auto"/>
              <w:ind w:left="83" w:firstLine="0"/>
            </w:pPr>
            <w:r>
              <w:rPr>
                <w:b/>
                <w:color w:val="FFFFFF"/>
                <w:sz w:val="20"/>
              </w:rPr>
              <w:t>Test Case</w:t>
            </w:r>
          </w:p>
          <w:p w14:paraId="457F25A4" w14:textId="77777777" w:rsidR="002F0B99" w:rsidRDefault="002F0B99" w:rsidP="007305B4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134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356854"/>
            </w:tcBorders>
            <w:shd w:val="clear" w:color="auto" w:fill="356854"/>
            <w:vAlign w:val="center"/>
          </w:tcPr>
          <w:p w14:paraId="39D3EA42" w14:textId="77777777" w:rsidR="002F0B99" w:rsidRDefault="002F0B99" w:rsidP="007305B4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color w:val="FFFFFF"/>
                <w:sz w:val="20"/>
              </w:rPr>
              <w:t>Scenario</w:t>
            </w:r>
          </w:p>
        </w:tc>
        <w:tc>
          <w:tcPr>
            <w:tcW w:w="134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356854"/>
            </w:tcBorders>
            <w:shd w:val="clear" w:color="auto" w:fill="356854"/>
          </w:tcPr>
          <w:p w14:paraId="11CEAC1D" w14:textId="77777777" w:rsidR="002F0B99" w:rsidRDefault="002F0B99" w:rsidP="007305B4">
            <w:pPr>
              <w:spacing w:after="16" w:line="259" w:lineRule="auto"/>
              <w:ind w:left="0" w:right="2" w:firstLine="0"/>
              <w:jc w:val="center"/>
            </w:pPr>
            <w:r>
              <w:rPr>
                <w:b/>
                <w:color w:val="FFFFFF"/>
                <w:sz w:val="20"/>
              </w:rPr>
              <w:t>Input</w:t>
            </w:r>
          </w:p>
          <w:p w14:paraId="40AD889C" w14:textId="77777777" w:rsidR="002F0B99" w:rsidRDefault="002F0B99" w:rsidP="007305B4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color w:val="FFFFFF"/>
                <w:sz w:val="20"/>
              </w:rPr>
              <w:t>Data/</w:t>
            </w:r>
            <w:proofErr w:type="spellStart"/>
            <w:r>
              <w:rPr>
                <w:b/>
                <w:color w:val="FFFFFF"/>
                <w:sz w:val="20"/>
              </w:rPr>
              <w:t>Actio</w:t>
            </w:r>
            <w:proofErr w:type="spellEnd"/>
            <w:r>
              <w:rPr>
                <w:b/>
                <w:color w:val="FFFFFF"/>
                <w:sz w:val="20"/>
              </w:rPr>
              <w:t xml:space="preserve"> n</w:t>
            </w:r>
          </w:p>
        </w:tc>
        <w:tc>
          <w:tcPr>
            <w:tcW w:w="5360" w:type="dxa"/>
            <w:tcBorders>
              <w:top w:val="single" w:sz="8" w:space="0" w:color="284E3F"/>
              <w:left w:val="single" w:sz="8" w:space="0" w:color="356854"/>
              <w:bottom w:val="single" w:sz="8" w:space="0" w:color="284E3F"/>
              <w:right w:val="single" w:sz="8" w:space="0" w:color="284E3F"/>
            </w:tcBorders>
            <w:shd w:val="clear" w:color="auto" w:fill="356854"/>
            <w:vAlign w:val="center"/>
          </w:tcPr>
          <w:p w14:paraId="5C5EABBA" w14:textId="77777777" w:rsidR="002F0B99" w:rsidRDefault="002F0B99" w:rsidP="007305B4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color w:val="FFFFFF"/>
                <w:sz w:val="20"/>
              </w:rPr>
              <w:t>Expected Output</w:t>
            </w:r>
          </w:p>
        </w:tc>
      </w:tr>
      <w:tr w:rsidR="002F0B99" w14:paraId="0A22AA0A" w14:textId="77777777" w:rsidTr="007305B4">
        <w:trPr>
          <w:trHeight w:val="1438"/>
        </w:trPr>
        <w:tc>
          <w:tcPr>
            <w:tcW w:w="1323" w:type="dxa"/>
            <w:tcBorders>
              <w:top w:val="single" w:sz="8" w:space="0" w:color="284E3F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4AEBD49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TC001</w:t>
            </w:r>
          </w:p>
        </w:tc>
        <w:tc>
          <w:tcPr>
            <w:tcW w:w="134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3EA04919" w14:textId="77777777" w:rsidR="002F0B99" w:rsidRDefault="002F0B99" w:rsidP="007305B4">
            <w:pPr>
              <w:spacing w:after="0" w:line="259" w:lineRule="auto"/>
              <w:ind w:left="13" w:firstLine="0"/>
            </w:pPr>
            <w:r>
              <w:rPr>
                <w:sz w:val="20"/>
              </w:rPr>
              <w:t>Seller updates property details</w:t>
            </w:r>
          </w:p>
        </w:tc>
        <w:tc>
          <w:tcPr>
            <w:tcW w:w="134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6212B09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Seller updates description or other details</w:t>
            </w:r>
          </w:p>
        </w:tc>
        <w:tc>
          <w:tcPr>
            <w:tcW w:w="5360" w:type="dxa"/>
            <w:tcBorders>
              <w:top w:val="single" w:sz="8" w:space="0" w:color="284E3F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617CC1C6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Updated details are reflected on the property description page for the users.</w:t>
            </w:r>
          </w:p>
        </w:tc>
      </w:tr>
      <w:tr w:rsidR="002F0B99" w14:paraId="212A5EF6" w14:textId="77777777" w:rsidTr="007305B4">
        <w:trPr>
          <w:trHeight w:val="1162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6EE204B1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TC002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</w:tcPr>
          <w:p w14:paraId="6FDAE9F1" w14:textId="77777777" w:rsidR="002F0B99" w:rsidRDefault="002F0B99" w:rsidP="007305B4">
            <w:pPr>
              <w:spacing w:after="0" w:line="259" w:lineRule="auto"/>
              <w:ind w:left="13" w:right="55" w:firstLine="0"/>
            </w:pPr>
            <w:r>
              <w:rPr>
                <w:sz w:val="20"/>
              </w:rPr>
              <w:t>User selects multiple dates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</w:tcPr>
          <w:p w14:paraId="3C4DB544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Attempt to select two different dates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0C2FCF24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System prevents selecting multiple dates (either disables other dates or shows an error message).</w:t>
            </w:r>
          </w:p>
        </w:tc>
      </w:tr>
      <w:tr w:rsidR="002F0B99" w14:paraId="351C3131" w14:textId="77777777" w:rsidTr="007305B4">
        <w:trPr>
          <w:trHeight w:val="1680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7189D6C2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TC003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5000D70C" w14:textId="77777777" w:rsidR="002F0B99" w:rsidRDefault="002F0B99" w:rsidP="007305B4">
            <w:pPr>
              <w:spacing w:after="0" w:line="259" w:lineRule="auto"/>
              <w:ind w:left="13" w:right="39" w:firstLine="0"/>
            </w:pPr>
            <w:r>
              <w:rPr>
                <w:sz w:val="20"/>
              </w:rPr>
              <w:t>User doesn't select date and time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4B46C9E4" w14:textId="77777777" w:rsidR="002F0B99" w:rsidRDefault="002F0B99" w:rsidP="007305B4">
            <w:pPr>
              <w:spacing w:after="34" w:line="259" w:lineRule="auto"/>
              <w:ind w:left="8" w:firstLine="0"/>
            </w:pPr>
            <w:r>
              <w:rPr>
                <w:sz w:val="20"/>
              </w:rPr>
              <w:t>Leave</w:t>
            </w:r>
          </w:p>
          <w:p w14:paraId="75BC0432" w14:textId="77777777" w:rsidR="002F0B99" w:rsidRDefault="002F0B99" w:rsidP="007305B4">
            <w:pPr>
              <w:spacing w:after="0" w:line="259" w:lineRule="auto"/>
              <w:ind w:left="8" w:right="38" w:firstLine="0"/>
            </w:pPr>
            <w:r>
              <w:rPr>
                <w:sz w:val="20"/>
              </w:rPr>
              <w:t>"Date" and "Time" fields empty and click "Book"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48F9E03C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Displays "Select both fields" message.</w:t>
            </w:r>
          </w:p>
        </w:tc>
      </w:tr>
      <w:tr w:rsidR="002F0B99" w14:paraId="3B7F59E1" w14:textId="77777777" w:rsidTr="007305B4">
        <w:trPr>
          <w:trHeight w:val="1700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15980503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TC004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04050043" w14:textId="77777777" w:rsidR="002F0B99" w:rsidRDefault="002F0B99" w:rsidP="007305B4">
            <w:pPr>
              <w:spacing w:after="0" w:line="259" w:lineRule="auto"/>
              <w:ind w:left="13" w:right="55" w:firstLine="0"/>
            </w:pPr>
            <w:r>
              <w:rPr>
                <w:sz w:val="20"/>
              </w:rPr>
              <w:t>User selects only date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</w:tcPr>
          <w:p w14:paraId="4EE7B858" w14:textId="77777777" w:rsidR="002F0B99" w:rsidRDefault="002F0B99" w:rsidP="007305B4">
            <w:pPr>
              <w:spacing w:after="6" w:line="295" w:lineRule="auto"/>
              <w:ind w:left="8" w:right="48" w:firstLine="0"/>
            </w:pPr>
            <w:r>
              <w:rPr>
                <w:sz w:val="20"/>
              </w:rPr>
              <w:t>Select a date but leave "Time" field empty and</w:t>
            </w:r>
          </w:p>
          <w:p w14:paraId="2A97F60A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click "Book"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22C6B0F5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Displays "Select both fields" message.</w:t>
            </w:r>
          </w:p>
        </w:tc>
      </w:tr>
      <w:tr w:rsidR="002F0B99" w14:paraId="2207CD06" w14:textId="77777777" w:rsidTr="007305B4">
        <w:trPr>
          <w:trHeight w:val="1698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1FA7F364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lastRenderedPageBreak/>
              <w:t>TC005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09311754" w14:textId="77777777" w:rsidR="002F0B99" w:rsidRDefault="002F0B99" w:rsidP="007305B4">
            <w:pPr>
              <w:spacing w:after="0" w:line="259" w:lineRule="auto"/>
              <w:ind w:left="13" w:right="55" w:firstLine="0"/>
            </w:pPr>
            <w:r>
              <w:rPr>
                <w:sz w:val="20"/>
              </w:rPr>
              <w:t>User selects only time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3B589662" w14:textId="77777777" w:rsidR="002F0B99" w:rsidRDefault="002F0B99" w:rsidP="007305B4">
            <w:pPr>
              <w:spacing w:after="6" w:line="295" w:lineRule="auto"/>
              <w:ind w:left="8" w:right="63" w:firstLine="0"/>
            </w:pPr>
            <w:r>
              <w:rPr>
                <w:sz w:val="20"/>
              </w:rPr>
              <w:t>Select a time but leave "Date" field empty and</w:t>
            </w:r>
          </w:p>
          <w:p w14:paraId="508DEF2A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click "Book"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701CF59F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Displays "Select both fields" message.</w:t>
            </w:r>
          </w:p>
        </w:tc>
      </w:tr>
      <w:tr w:rsidR="002F0B99" w14:paraId="25C136E7" w14:textId="77777777" w:rsidTr="007305B4">
        <w:trPr>
          <w:trHeight w:val="1158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20512730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TC006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64592544" w14:textId="77777777" w:rsidR="002F0B99" w:rsidRDefault="002F0B99" w:rsidP="007305B4">
            <w:pPr>
              <w:spacing w:after="22" w:line="259" w:lineRule="auto"/>
              <w:ind w:left="13" w:firstLine="0"/>
            </w:pPr>
            <w:r>
              <w:rPr>
                <w:sz w:val="20"/>
              </w:rPr>
              <w:t>User books</w:t>
            </w:r>
          </w:p>
          <w:p w14:paraId="4AF790D2" w14:textId="77777777" w:rsidR="002F0B99" w:rsidRDefault="002F0B99" w:rsidP="007305B4">
            <w:pPr>
              <w:spacing w:after="0" w:line="259" w:lineRule="auto"/>
              <w:ind w:left="13" w:firstLine="0"/>
            </w:pPr>
            <w:r>
              <w:rPr>
                <w:sz w:val="20"/>
              </w:rPr>
              <w:t>slot successfully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</w:tcPr>
          <w:p w14:paraId="167BB071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Select valid date and time and click "Book"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222CA4F6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Displays a pop-up confirming successful booking.</w:t>
            </w:r>
          </w:p>
        </w:tc>
      </w:tr>
      <w:tr w:rsidR="002F0B99" w14:paraId="059DD71F" w14:textId="77777777" w:rsidTr="007305B4">
        <w:trPr>
          <w:trHeight w:val="1680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vAlign w:val="center"/>
          </w:tcPr>
          <w:p w14:paraId="006404FA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TC007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181FA21F" w14:textId="77777777" w:rsidR="002F0B99" w:rsidRDefault="002F0B99" w:rsidP="007305B4">
            <w:pPr>
              <w:spacing w:after="0" w:line="282" w:lineRule="auto"/>
              <w:ind w:left="13" w:firstLine="0"/>
            </w:pPr>
            <w:r>
              <w:rPr>
                <w:sz w:val="20"/>
              </w:rPr>
              <w:t>Single user books</w:t>
            </w:r>
          </w:p>
          <w:p w14:paraId="109B34B1" w14:textId="77777777" w:rsidR="002F0B99" w:rsidRDefault="002F0B99" w:rsidP="007305B4">
            <w:pPr>
              <w:spacing w:after="0" w:line="259" w:lineRule="auto"/>
              <w:ind w:left="13" w:firstLine="0"/>
            </w:pPr>
            <w:r>
              <w:rPr>
                <w:sz w:val="20"/>
              </w:rPr>
              <w:t>multiple slots for the same date and time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2D411957" w14:textId="77777777" w:rsidR="002F0B99" w:rsidRDefault="002F0B99" w:rsidP="007305B4">
            <w:pPr>
              <w:spacing w:after="0" w:line="259" w:lineRule="auto"/>
              <w:ind w:left="8" w:right="49" w:firstLine="0"/>
            </w:pPr>
            <w:r>
              <w:rPr>
                <w:sz w:val="20"/>
              </w:rPr>
              <w:t>Attempt to book another slot for the same date and time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vAlign w:val="center"/>
          </w:tcPr>
          <w:p w14:paraId="3575DCA1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System prevents booking, displays an appropriate error message, e.g., "Slot already booked."</w:t>
            </w:r>
          </w:p>
        </w:tc>
      </w:tr>
      <w:tr w:rsidR="002F0B99" w14:paraId="2289DF0F" w14:textId="77777777" w:rsidTr="007305B4">
        <w:trPr>
          <w:trHeight w:val="1700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13527072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TC008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</w:tcPr>
          <w:p w14:paraId="5CB07105" w14:textId="77777777" w:rsidR="002F0B99" w:rsidRDefault="002F0B99" w:rsidP="007305B4">
            <w:pPr>
              <w:spacing w:after="0" w:line="284" w:lineRule="auto"/>
              <w:ind w:left="13" w:right="55" w:firstLine="0"/>
            </w:pPr>
            <w:r>
              <w:rPr>
                <w:sz w:val="20"/>
              </w:rPr>
              <w:t>Slot booking reflects in seller's</w:t>
            </w:r>
          </w:p>
          <w:p w14:paraId="77ECC213" w14:textId="77777777" w:rsidR="002F0B99" w:rsidRDefault="002F0B99" w:rsidP="007305B4">
            <w:pPr>
              <w:spacing w:after="0" w:line="259" w:lineRule="auto"/>
              <w:ind w:left="13" w:firstLine="0"/>
            </w:pPr>
            <w:r>
              <w:rPr>
                <w:sz w:val="20"/>
              </w:rPr>
              <w:t>pending slots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50DE5D5E" w14:textId="77777777" w:rsidR="002F0B99" w:rsidRDefault="002F0B99" w:rsidP="007305B4">
            <w:pPr>
              <w:spacing w:after="0" w:line="294" w:lineRule="auto"/>
              <w:ind w:left="8" w:firstLine="0"/>
            </w:pPr>
            <w:proofErr w:type="spellStart"/>
            <w:r>
              <w:rPr>
                <w:sz w:val="20"/>
              </w:rPr>
              <w:t>Successfull</w:t>
            </w:r>
            <w:proofErr w:type="spellEnd"/>
            <w:r>
              <w:rPr>
                <w:sz w:val="20"/>
              </w:rPr>
              <w:t xml:space="preserve"> y book a</w:t>
            </w:r>
          </w:p>
          <w:p w14:paraId="7DB0D2C2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slot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03926719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The booked slot appears in the seller's pending slots section.</w:t>
            </w:r>
          </w:p>
        </w:tc>
      </w:tr>
      <w:tr w:rsidR="002F0B99" w14:paraId="38A8B751" w14:textId="77777777" w:rsidTr="007305B4">
        <w:trPr>
          <w:trHeight w:val="1160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FFFFF"/>
            <w:vAlign w:val="center"/>
          </w:tcPr>
          <w:p w14:paraId="1E3F0609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TC009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72D75AF6" w14:textId="77777777" w:rsidR="002F0B99" w:rsidRDefault="002F0B99" w:rsidP="007305B4">
            <w:pPr>
              <w:spacing w:after="0" w:line="301" w:lineRule="auto"/>
              <w:ind w:left="13" w:firstLine="0"/>
            </w:pPr>
            <w:r>
              <w:rPr>
                <w:sz w:val="20"/>
              </w:rPr>
              <w:t>User books a slot for a</w:t>
            </w:r>
          </w:p>
          <w:p w14:paraId="4AC98B73" w14:textId="77777777" w:rsidR="002F0B99" w:rsidRDefault="002F0B99" w:rsidP="007305B4">
            <w:pPr>
              <w:spacing w:after="34" w:line="259" w:lineRule="auto"/>
              <w:ind w:left="13" w:firstLine="0"/>
            </w:pPr>
            <w:r>
              <w:rPr>
                <w:sz w:val="20"/>
              </w:rPr>
              <w:t>different</w:t>
            </w:r>
          </w:p>
          <w:p w14:paraId="30F78CD3" w14:textId="77777777" w:rsidR="002F0B99" w:rsidRDefault="002F0B99" w:rsidP="007305B4">
            <w:pPr>
              <w:spacing w:after="0" w:line="259" w:lineRule="auto"/>
              <w:ind w:left="13" w:firstLine="0"/>
            </w:pPr>
            <w:r>
              <w:rPr>
                <w:sz w:val="20"/>
              </w:rPr>
              <w:t>date or time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14:paraId="23E25086" w14:textId="77777777" w:rsidR="002F0B99" w:rsidRDefault="002F0B99" w:rsidP="007305B4">
            <w:pPr>
              <w:spacing w:after="11" w:line="282" w:lineRule="auto"/>
              <w:ind w:left="8" w:firstLine="0"/>
            </w:pPr>
            <w:r>
              <w:rPr>
                <w:sz w:val="20"/>
              </w:rPr>
              <w:t>Select a different</w:t>
            </w:r>
          </w:p>
          <w:p w14:paraId="3C37DE4D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date or time and book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FFFFF"/>
            <w:vAlign w:val="center"/>
          </w:tcPr>
          <w:p w14:paraId="4657FD99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Slot is successfully booked, pop-up confirmation displayed, and the slot is reflected in seller's records.</w:t>
            </w:r>
          </w:p>
        </w:tc>
      </w:tr>
      <w:tr w:rsidR="002F0B99" w14:paraId="0D3EA463" w14:textId="77777777" w:rsidTr="007305B4">
        <w:trPr>
          <w:trHeight w:val="1420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CCCCCC"/>
              <w:right w:val="single" w:sz="8" w:space="0" w:color="CCCCCC"/>
            </w:tcBorders>
            <w:shd w:val="clear" w:color="auto" w:fill="F6F8F9"/>
            <w:vAlign w:val="center"/>
          </w:tcPr>
          <w:p w14:paraId="3B8D6502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TC010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</w:tcPr>
          <w:p w14:paraId="3A68DB9D" w14:textId="77777777" w:rsidR="002F0B99" w:rsidRDefault="002F0B99" w:rsidP="007305B4">
            <w:pPr>
              <w:spacing w:after="0" w:line="259" w:lineRule="auto"/>
              <w:ind w:left="13" w:firstLine="0"/>
            </w:pPr>
            <w:r>
              <w:rPr>
                <w:sz w:val="20"/>
              </w:rPr>
              <w:t>User cancels an incomplete booking attempt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6F8F9"/>
          </w:tcPr>
          <w:p w14:paraId="63BDE05D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Do not select any fields, then navigate away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284E3F"/>
            </w:tcBorders>
            <w:shd w:val="clear" w:color="auto" w:fill="F6F8F9"/>
            <w:vAlign w:val="center"/>
          </w:tcPr>
          <w:p w14:paraId="065530D2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No booking is made, and no changes are reflected in the pending slots.</w:t>
            </w:r>
          </w:p>
        </w:tc>
      </w:tr>
      <w:tr w:rsidR="002F0B99" w14:paraId="43DE27B3" w14:textId="77777777" w:rsidTr="007305B4">
        <w:trPr>
          <w:trHeight w:val="1700"/>
        </w:trPr>
        <w:tc>
          <w:tcPr>
            <w:tcW w:w="1323" w:type="dxa"/>
            <w:tcBorders>
              <w:top w:val="single" w:sz="8" w:space="0" w:color="CCCCCC"/>
              <w:left w:val="single" w:sz="8" w:space="0" w:color="284E3F"/>
              <w:bottom w:val="single" w:sz="8" w:space="0" w:color="284E3F"/>
              <w:right w:val="single" w:sz="8" w:space="0" w:color="CCCCCC"/>
            </w:tcBorders>
            <w:shd w:val="clear" w:color="auto" w:fill="FFFFFF"/>
            <w:vAlign w:val="center"/>
          </w:tcPr>
          <w:p w14:paraId="37351101" w14:textId="77777777" w:rsidR="002F0B99" w:rsidRDefault="002F0B99" w:rsidP="007305B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TC011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CCCCCC"/>
            </w:tcBorders>
            <w:shd w:val="clear" w:color="auto" w:fill="FFFFFF"/>
          </w:tcPr>
          <w:p w14:paraId="09DA1F32" w14:textId="77777777" w:rsidR="002F0B99" w:rsidRDefault="002F0B99" w:rsidP="007305B4">
            <w:pPr>
              <w:spacing w:after="0" w:line="259" w:lineRule="auto"/>
              <w:ind w:left="13" w:firstLine="0"/>
            </w:pPr>
            <w:r>
              <w:rPr>
                <w:sz w:val="20"/>
              </w:rPr>
              <w:t>System handles multiple users booking the same slot</w:t>
            </w:r>
          </w:p>
        </w:tc>
        <w:tc>
          <w:tcPr>
            <w:tcW w:w="134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CCCCCC"/>
            </w:tcBorders>
            <w:shd w:val="clear" w:color="auto" w:fill="FFFFFF"/>
          </w:tcPr>
          <w:p w14:paraId="0FEB6DC0" w14:textId="77777777" w:rsidR="002F0B99" w:rsidRDefault="002F0B99" w:rsidP="007305B4">
            <w:pPr>
              <w:spacing w:after="0" w:line="259" w:lineRule="auto"/>
              <w:ind w:left="8" w:firstLine="0"/>
            </w:pPr>
            <w:r>
              <w:rPr>
                <w:sz w:val="20"/>
              </w:rPr>
              <w:t>Simulate concurrent booking attempts by multiple users</w:t>
            </w:r>
          </w:p>
        </w:tc>
        <w:tc>
          <w:tcPr>
            <w:tcW w:w="5360" w:type="dxa"/>
            <w:tcBorders>
              <w:top w:val="single" w:sz="8" w:space="0" w:color="CCCCCC"/>
              <w:left w:val="single" w:sz="8" w:space="0" w:color="CCCCCC"/>
              <w:bottom w:val="single" w:sz="8" w:space="0" w:color="284E3F"/>
              <w:right w:val="single" w:sz="8" w:space="0" w:color="284E3F"/>
            </w:tcBorders>
            <w:shd w:val="clear" w:color="auto" w:fill="FFFFFF"/>
            <w:vAlign w:val="center"/>
          </w:tcPr>
          <w:p w14:paraId="55DE1526" w14:textId="77777777" w:rsidR="002F0B99" w:rsidRDefault="002F0B99" w:rsidP="007305B4">
            <w:pPr>
              <w:spacing w:after="0" w:line="259" w:lineRule="auto"/>
              <w:ind w:left="3" w:firstLine="0"/>
            </w:pPr>
            <w:r>
              <w:rPr>
                <w:sz w:val="20"/>
              </w:rPr>
              <w:t>System prevents overbooking, and only the first successful booking is reflected in the seller's pending slots.</w:t>
            </w:r>
          </w:p>
        </w:tc>
      </w:tr>
    </w:tbl>
    <w:p w14:paraId="185B0478" w14:textId="3EA51DDF" w:rsidR="008C47C0" w:rsidRDefault="008C47C0" w:rsidP="002F0B99">
      <w:pPr>
        <w:spacing w:after="267" w:line="259" w:lineRule="auto"/>
        <w:ind w:left="0" w:firstLine="0"/>
      </w:pPr>
    </w:p>
    <w:sectPr w:rsidR="008C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2DE"/>
    <w:multiLevelType w:val="hybridMultilevel"/>
    <w:tmpl w:val="5D8EA55C"/>
    <w:lvl w:ilvl="0" w:tplc="5302D2F4">
      <w:start w:val="1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C7382">
      <w:start w:val="1"/>
      <w:numFmt w:val="bullet"/>
      <w:lvlText w:val="●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47A16">
      <w:start w:val="1"/>
      <w:numFmt w:val="bullet"/>
      <w:lvlText w:val="▪"/>
      <w:lvlJc w:val="left"/>
      <w:pPr>
        <w:ind w:left="1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C0436">
      <w:start w:val="1"/>
      <w:numFmt w:val="bullet"/>
      <w:lvlText w:val="•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5EF120">
      <w:start w:val="1"/>
      <w:numFmt w:val="bullet"/>
      <w:lvlText w:val="o"/>
      <w:lvlJc w:val="left"/>
      <w:pPr>
        <w:ind w:left="2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EE8D3E">
      <w:start w:val="1"/>
      <w:numFmt w:val="bullet"/>
      <w:lvlText w:val="▪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647F86">
      <w:start w:val="1"/>
      <w:numFmt w:val="bullet"/>
      <w:lvlText w:val="•"/>
      <w:lvlJc w:val="left"/>
      <w:pPr>
        <w:ind w:left="4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825360">
      <w:start w:val="1"/>
      <w:numFmt w:val="bullet"/>
      <w:lvlText w:val="o"/>
      <w:lvlJc w:val="left"/>
      <w:pPr>
        <w:ind w:left="4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6B8CA">
      <w:start w:val="1"/>
      <w:numFmt w:val="bullet"/>
      <w:lvlText w:val="▪"/>
      <w:lvlJc w:val="left"/>
      <w:pPr>
        <w:ind w:left="5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99"/>
    <w:rsid w:val="002F0B99"/>
    <w:rsid w:val="008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D5B5"/>
  <w15:chartTrackingRefBased/>
  <w15:docId w15:val="{601CFE0F-3E5C-498E-9F2F-1EE9FC48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99"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F0B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choudharyrshruti@gmail.com</dc:creator>
  <cp:keywords/>
  <dc:description/>
  <cp:lastModifiedBy>choudharyrshruti@gmail.com</cp:lastModifiedBy>
  <cp:revision>1</cp:revision>
  <dcterms:created xsi:type="dcterms:W3CDTF">2024-12-02T13:55:00Z</dcterms:created>
  <dcterms:modified xsi:type="dcterms:W3CDTF">2024-12-02T13:57:00Z</dcterms:modified>
</cp:coreProperties>
</file>