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62" w:rsidRPr="008F5862" w:rsidRDefault="008F5862" w:rsidP="00E965BD">
      <w:pPr>
        <w:spacing w:line="240" w:lineRule="auto"/>
        <w:rPr>
          <w:b/>
          <w:bCs/>
        </w:rPr>
      </w:pPr>
      <w:r w:rsidRPr="008F5862">
        <w:rPr>
          <w:b/>
          <w:bCs/>
        </w:rPr>
        <w:t>Disabling the Firewall</w:t>
      </w:r>
    </w:p>
    <w:p w:rsidR="008F5862" w:rsidRPr="008F5862" w:rsidRDefault="008F5862" w:rsidP="00E965BD">
      <w:pPr>
        <w:spacing w:line="240" w:lineRule="auto"/>
      </w:pPr>
      <w:r w:rsidRPr="008F5862">
        <w:t>To disable the firewall on each host in your cluster, perform the following steps on each host.</w:t>
      </w:r>
    </w:p>
    <w:p w:rsidR="008F5862" w:rsidRPr="008F5862" w:rsidRDefault="008F5862" w:rsidP="00E965BD">
      <w:pPr>
        <w:numPr>
          <w:ilvl w:val="0"/>
          <w:numId w:val="1"/>
        </w:numPr>
        <w:spacing w:line="240" w:lineRule="auto"/>
      </w:pPr>
      <w:r w:rsidRPr="008F5862">
        <w:t xml:space="preserve">Save the existing </w:t>
      </w:r>
      <w:proofErr w:type="spellStart"/>
      <w:r w:rsidRPr="008F5862">
        <w:t>iptables</w:t>
      </w:r>
      <w:proofErr w:type="spellEnd"/>
      <w:r w:rsidRPr="008F5862">
        <w:t xml:space="preserve"> rule set.</w:t>
      </w:r>
    </w:p>
    <w:p w:rsidR="00F82D4D" w:rsidRDefault="008F5862" w:rsidP="00E965BD">
      <w:pPr>
        <w:numPr>
          <w:ilvl w:val="1"/>
          <w:numId w:val="1"/>
        </w:numPr>
        <w:spacing w:line="240" w:lineRule="auto"/>
      </w:pPr>
      <w:proofErr w:type="spellStart"/>
      <w:r w:rsidRPr="008F5862">
        <w:t>iptables</w:t>
      </w:r>
      <w:proofErr w:type="spellEnd"/>
      <w:r w:rsidRPr="008F5862">
        <w:t>-save &gt; /root/</w:t>
      </w:r>
      <w:proofErr w:type="spellStart"/>
      <w:r w:rsidRPr="008F5862">
        <w:t>firewall.rules</w:t>
      </w:r>
      <w:proofErr w:type="spellEnd"/>
    </w:p>
    <w:p w:rsidR="008F5862" w:rsidRDefault="008F5862" w:rsidP="00E965BD">
      <w:pPr>
        <w:spacing w:line="240" w:lineRule="auto"/>
      </w:pPr>
      <w:r>
        <w:t xml:space="preserve">       2-     </w:t>
      </w:r>
      <w:r w:rsidRPr="008F5862">
        <w:t xml:space="preserve">Disable </w:t>
      </w:r>
      <w:proofErr w:type="spellStart"/>
      <w:r w:rsidRPr="008F5862">
        <w:t>iptables</w:t>
      </w:r>
      <w:proofErr w:type="spellEnd"/>
      <w:r w:rsidRPr="008F5862">
        <w:t>.</w:t>
      </w:r>
      <w:r>
        <w:t xml:space="preserve"> </w:t>
      </w:r>
    </w:p>
    <w:p w:rsidR="00E965BD" w:rsidRDefault="008F5862" w:rsidP="00E965BD">
      <w:pPr>
        <w:pStyle w:val="ListParagraph"/>
        <w:numPr>
          <w:ilvl w:val="0"/>
          <w:numId w:val="9"/>
        </w:numPr>
        <w:spacing w:line="240" w:lineRule="auto"/>
      </w:pPr>
      <w:r w:rsidRPr="008F5862">
        <w:t xml:space="preserve">service </w:t>
      </w:r>
      <w:proofErr w:type="spellStart"/>
      <w:r w:rsidRPr="008F5862">
        <w:t>ufw</w:t>
      </w:r>
      <w:proofErr w:type="spellEnd"/>
      <w:r w:rsidRPr="008F5862">
        <w:t xml:space="preserve"> stop</w:t>
      </w:r>
      <w:r>
        <w:tab/>
      </w:r>
    </w:p>
    <w:p w:rsidR="008F5862" w:rsidRDefault="003B39CB" w:rsidP="00E965BD">
      <w:pPr>
        <w:spacing w:line="240" w:lineRule="auto"/>
        <w:rPr>
          <w:b/>
        </w:rPr>
      </w:pPr>
      <w:r>
        <w:t xml:space="preserve"> </w:t>
      </w:r>
      <w:r>
        <w:rPr>
          <w:b/>
        </w:rPr>
        <w:t>Balancer</w:t>
      </w:r>
    </w:p>
    <w:p w:rsidR="003B39CB" w:rsidRDefault="003B39CB" w:rsidP="00E965BD">
      <w:pPr>
        <w:spacing w:line="240" w:lineRule="auto"/>
      </w:pPr>
      <w:r w:rsidRPr="003B39CB">
        <w:rPr>
          <w:i/>
          <w:iCs/>
        </w:rPr>
        <w:t>HDFS Balancer</w:t>
      </w:r>
      <w:r w:rsidRPr="003B39CB">
        <w:t> is a tool for balancing the data across the storage devices of a HDFS cluster.</w:t>
      </w:r>
    </w:p>
    <w:p w:rsidR="003B39CB" w:rsidRPr="003B39CB" w:rsidRDefault="003B39CB" w:rsidP="00E965BD">
      <w:pPr>
        <w:numPr>
          <w:ilvl w:val="0"/>
          <w:numId w:val="6"/>
        </w:numPr>
        <w:spacing w:line="240" w:lineRule="auto"/>
      </w:pPr>
      <w:r w:rsidRPr="003B39CB">
        <w:t>Free up the spaces from some nearly full datanodes.</w:t>
      </w:r>
    </w:p>
    <w:p w:rsidR="003B39CB" w:rsidRPr="003B39CB" w:rsidRDefault="003B39CB" w:rsidP="00E965BD">
      <w:pPr>
        <w:numPr>
          <w:ilvl w:val="0"/>
          <w:numId w:val="6"/>
        </w:numPr>
        <w:spacing w:line="240" w:lineRule="auto"/>
      </w:pPr>
      <w:r w:rsidRPr="003B39CB">
        <w:t>Move data to some newly added datanodes in order to utilize the new machines.</w:t>
      </w:r>
    </w:p>
    <w:p w:rsidR="003B39CB" w:rsidRPr="003B39CB" w:rsidRDefault="003B39CB" w:rsidP="00E965BD">
      <w:pPr>
        <w:numPr>
          <w:ilvl w:val="0"/>
          <w:numId w:val="6"/>
        </w:numPr>
        <w:spacing w:line="240" w:lineRule="auto"/>
      </w:pPr>
      <w:r w:rsidRPr="003B39CB">
        <w:t>Run Balancer when the cluster load is low or in a maintenance window, instead of running it as a background daemon.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Go to the HDFS service.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Click the </w:t>
      </w:r>
      <w:r w:rsidRPr="003B39CB">
        <w:rPr>
          <w:b/>
          <w:bCs/>
        </w:rPr>
        <w:t>Configuration</w:t>
      </w:r>
      <w:r w:rsidRPr="003B39CB">
        <w:t> tab.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Select </w:t>
      </w:r>
      <w:r w:rsidRPr="003B39CB">
        <w:rPr>
          <w:b/>
          <w:bCs/>
        </w:rPr>
        <w:t>Scope</w:t>
      </w:r>
      <w:r w:rsidRPr="003B39CB">
        <w:t> &gt; </w:t>
      </w:r>
      <w:r w:rsidRPr="003B39CB">
        <w:rPr>
          <w:b/>
          <w:bCs/>
        </w:rPr>
        <w:t>Balancer</w:t>
      </w:r>
      <w:r w:rsidRPr="003B39CB">
        <w:t>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Select </w:t>
      </w:r>
      <w:r w:rsidRPr="003B39CB">
        <w:rPr>
          <w:b/>
          <w:bCs/>
        </w:rPr>
        <w:t>Category</w:t>
      </w:r>
      <w:r w:rsidRPr="003B39CB">
        <w:t> &gt; </w:t>
      </w:r>
      <w:r w:rsidRPr="003B39CB">
        <w:rPr>
          <w:b/>
          <w:bCs/>
        </w:rPr>
        <w:t>Main</w:t>
      </w:r>
      <w:r w:rsidRPr="003B39CB">
        <w:t>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Set the </w:t>
      </w:r>
      <w:r w:rsidRPr="003B39CB">
        <w:rPr>
          <w:b/>
          <w:bCs/>
        </w:rPr>
        <w:t>Rebalancing Threshold</w:t>
      </w:r>
      <w:r w:rsidRPr="003B39CB">
        <w:t> property.</w:t>
      </w:r>
    </w:p>
    <w:p w:rsidR="003B39CB" w:rsidRPr="003B39CB" w:rsidRDefault="003B39CB" w:rsidP="00E965BD">
      <w:pPr>
        <w:spacing w:line="240" w:lineRule="auto"/>
      </w:pPr>
      <w:r w:rsidRPr="003B39CB">
        <w:t>If more than one role group applies to this configuration, edit the value for the appropriate role group. See </w:t>
      </w:r>
      <w:hyperlink r:id="rId5" w:anchor="cmug_topic_5_3" w:history="1">
        <w:r w:rsidRPr="003B39CB">
          <w:rPr>
            <w:rStyle w:val="Hyperlink"/>
          </w:rPr>
          <w:t>Modifying Configuration Properties Using Cloudera Manager</w:t>
        </w:r>
      </w:hyperlink>
      <w:r w:rsidRPr="003B39CB">
        <w:t>.</w:t>
      </w:r>
    </w:p>
    <w:p w:rsidR="003B39CB" w:rsidRPr="003B39CB" w:rsidRDefault="003B39CB" w:rsidP="00E965BD">
      <w:pPr>
        <w:numPr>
          <w:ilvl w:val="0"/>
          <w:numId w:val="7"/>
        </w:numPr>
        <w:spacing w:line="240" w:lineRule="auto"/>
      </w:pPr>
      <w:r w:rsidRPr="003B39CB">
        <w:t>Click </w:t>
      </w:r>
      <w:r w:rsidRPr="003B39CB">
        <w:rPr>
          <w:b/>
          <w:bCs/>
        </w:rPr>
        <w:t>Save Changes</w:t>
      </w:r>
      <w:r w:rsidRPr="003B39CB">
        <w:t> to commit the changes.</w:t>
      </w:r>
    </w:p>
    <w:p w:rsidR="003B39CB" w:rsidRPr="003B39CB" w:rsidRDefault="003B39CB" w:rsidP="00E965BD">
      <w:pPr>
        <w:spacing w:line="240" w:lineRule="auto"/>
        <w:rPr>
          <w:b/>
          <w:bCs/>
        </w:rPr>
      </w:pPr>
      <w:r w:rsidRPr="003B39CB">
        <w:rPr>
          <w:b/>
          <w:bCs/>
        </w:rPr>
        <w:t>Running the Balancer</w:t>
      </w:r>
    </w:p>
    <w:p w:rsidR="003B39CB" w:rsidRPr="003B39CB" w:rsidRDefault="003B39CB" w:rsidP="00E965BD">
      <w:pPr>
        <w:numPr>
          <w:ilvl w:val="0"/>
          <w:numId w:val="8"/>
        </w:numPr>
        <w:spacing w:line="240" w:lineRule="auto"/>
      </w:pPr>
      <w:r w:rsidRPr="003B39CB">
        <w:t>Go to the HDFS service.</w:t>
      </w:r>
    </w:p>
    <w:p w:rsidR="003B39CB" w:rsidRPr="003B39CB" w:rsidRDefault="003B39CB" w:rsidP="00E965BD">
      <w:pPr>
        <w:numPr>
          <w:ilvl w:val="0"/>
          <w:numId w:val="8"/>
        </w:numPr>
        <w:spacing w:line="240" w:lineRule="auto"/>
      </w:pPr>
      <w:r w:rsidRPr="003B39CB">
        <w:t>Ensure the service has a Balancer role.</w:t>
      </w:r>
    </w:p>
    <w:p w:rsidR="003B39CB" w:rsidRPr="003B39CB" w:rsidRDefault="003B39CB" w:rsidP="00E965BD">
      <w:pPr>
        <w:numPr>
          <w:ilvl w:val="0"/>
          <w:numId w:val="8"/>
        </w:numPr>
        <w:spacing w:line="240" w:lineRule="auto"/>
      </w:pPr>
      <w:r w:rsidRPr="003B39CB">
        <w:t>Select </w:t>
      </w:r>
      <w:r w:rsidRPr="003B39CB">
        <w:rPr>
          <w:b/>
          <w:bCs/>
        </w:rPr>
        <w:t>Actions</w:t>
      </w:r>
      <w:r w:rsidRPr="003B39CB">
        <w:t> &gt; </w:t>
      </w:r>
      <w:r w:rsidRPr="003B39CB">
        <w:rPr>
          <w:b/>
          <w:bCs/>
        </w:rPr>
        <w:t>Rebalance</w:t>
      </w:r>
      <w:r w:rsidRPr="003B39CB">
        <w:t>.</w:t>
      </w:r>
    </w:p>
    <w:p w:rsidR="003B39CB" w:rsidRDefault="003B39CB" w:rsidP="00E965BD">
      <w:pPr>
        <w:numPr>
          <w:ilvl w:val="0"/>
          <w:numId w:val="8"/>
        </w:numPr>
        <w:spacing w:line="240" w:lineRule="auto"/>
      </w:pPr>
      <w:r w:rsidRPr="003B39CB">
        <w:t>Click </w:t>
      </w:r>
      <w:r w:rsidRPr="003B39CB">
        <w:rPr>
          <w:b/>
          <w:bCs/>
        </w:rPr>
        <w:t>Rebalance</w:t>
      </w:r>
      <w:r w:rsidRPr="003B39CB">
        <w:t> to confirm. If you see a </w:t>
      </w:r>
      <w:proofErr w:type="gramStart"/>
      <w:r w:rsidRPr="003B39CB">
        <w:rPr>
          <w:b/>
          <w:bCs/>
        </w:rPr>
        <w:t>Finished</w:t>
      </w:r>
      <w:proofErr w:type="gramEnd"/>
      <w:r w:rsidRPr="003B39CB">
        <w:t> status, the Balancer ran successfully.</w:t>
      </w:r>
    </w:p>
    <w:p w:rsidR="00E965BD" w:rsidRDefault="00E965BD" w:rsidP="00E965BD">
      <w:pPr>
        <w:numPr>
          <w:ilvl w:val="0"/>
          <w:numId w:val="8"/>
        </w:numPr>
        <w:spacing w:line="240" w:lineRule="auto"/>
      </w:pPr>
      <w:r>
        <w:t>Using CLI</w:t>
      </w:r>
    </w:p>
    <w:p w:rsidR="003B39CB" w:rsidRPr="003B39CB" w:rsidRDefault="003B39CB" w:rsidP="00E965BD">
      <w:pPr>
        <w:pStyle w:val="ListParagraph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>sudo</w:t>
      </w:r>
      <w:proofErr w:type="spellEnd"/>
      <w:proofErr w:type="gramEnd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-u </w:t>
      </w:r>
      <w:proofErr w:type="spellStart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>hdfs</w:t>
      </w:r>
      <w:proofErr w:type="spellEnd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>hdfs</w:t>
      </w:r>
      <w:proofErr w:type="spellEnd"/>
      <w:r w:rsidRPr="003B39C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balancer</w:t>
      </w:r>
    </w:p>
    <w:p w:rsidR="00E965BD" w:rsidRPr="00C6461D" w:rsidRDefault="003B39CB" w:rsidP="00C6461D">
      <w:pPr>
        <w:pStyle w:val="HTMLPreformatted"/>
        <w:pBdr>
          <w:top w:val="dotted" w:sz="4" w:space="3" w:color="666666"/>
          <w:left w:val="dotted" w:sz="4" w:space="3" w:color="666666"/>
          <w:bottom w:val="dotted" w:sz="4" w:space="3" w:color="666666"/>
          <w:right w:val="dotted" w:sz="4" w:space="3" w:color="666666"/>
        </w:pBdr>
        <w:shd w:val="clear" w:color="auto" w:fill="F0F0F0"/>
        <w:spacing w:after="125"/>
        <w:ind w:left="720"/>
        <w:rPr>
          <w:color w:val="444444"/>
          <w:sz w:val="16"/>
          <w:szCs w:val="16"/>
        </w:rPr>
      </w:pPr>
      <w:proofErr w:type="spellStart"/>
      <w:proofErr w:type="gramStart"/>
      <w:r>
        <w:rPr>
          <w:color w:val="444444"/>
          <w:sz w:val="16"/>
          <w:szCs w:val="16"/>
        </w:rPr>
        <w:t>sudo</w:t>
      </w:r>
      <w:proofErr w:type="spellEnd"/>
      <w:proofErr w:type="gramEnd"/>
      <w:r>
        <w:rPr>
          <w:color w:val="444444"/>
          <w:sz w:val="16"/>
          <w:szCs w:val="16"/>
        </w:rPr>
        <w:t xml:space="preserve"> -u </w:t>
      </w:r>
      <w:proofErr w:type="spellStart"/>
      <w:r>
        <w:rPr>
          <w:color w:val="444444"/>
          <w:sz w:val="16"/>
          <w:szCs w:val="16"/>
        </w:rPr>
        <w:t>hdfs</w:t>
      </w:r>
      <w:proofErr w:type="spellEnd"/>
      <w:r>
        <w:rPr>
          <w:color w:val="444444"/>
          <w:sz w:val="16"/>
          <w:szCs w:val="16"/>
        </w:rPr>
        <w:t xml:space="preserve"> </w:t>
      </w:r>
      <w:proofErr w:type="spellStart"/>
      <w:r>
        <w:rPr>
          <w:color w:val="444444"/>
          <w:sz w:val="16"/>
          <w:szCs w:val="16"/>
        </w:rPr>
        <w:t>hdfs</w:t>
      </w:r>
      <w:proofErr w:type="spellEnd"/>
      <w:r>
        <w:rPr>
          <w:color w:val="444444"/>
          <w:sz w:val="16"/>
          <w:szCs w:val="16"/>
        </w:rPr>
        <w:t xml:space="preserve"> balancer -threshold 5</w:t>
      </w:r>
    </w:p>
    <w:sectPr w:rsidR="00E965BD" w:rsidRPr="00C6461D" w:rsidSect="00F8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1A4D"/>
    <w:multiLevelType w:val="multilevel"/>
    <w:tmpl w:val="48C0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71925"/>
    <w:multiLevelType w:val="multilevel"/>
    <w:tmpl w:val="A9B8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3018CF"/>
    <w:multiLevelType w:val="hybridMultilevel"/>
    <w:tmpl w:val="02EA0BC4"/>
    <w:lvl w:ilvl="0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3">
    <w:nsid w:val="4A130A23"/>
    <w:multiLevelType w:val="hybridMultilevel"/>
    <w:tmpl w:val="1974C296"/>
    <w:lvl w:ilvl="0" w:tplc="04090003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>
    <w:nsid w:val="4E8227E6"/>
    <w:multiLevelType w:val="hybridMultilevel"/>
    <w:tmpl w:val="9F88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D24F7"/>
    <w:multiLevelType w:val="hybridMultilevel"/>
    <w:tmpl w:val="90604704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>
    <w:nsid w:val="577B3F89"/>
    <w:multiLevelType w:val="multilevel"/>
    <w:tmpl w:val="450C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2A07D3"/>
    <w:multiLevelType w:val="multilevel"/>
    <w:tmpl w:val="9A9E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552930"/>
    <w:multiLevelType w:val="hybridMultilevel"/>
    <w:tmpl w:val="84DC5932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5862"/>
    <w:rsid w:val="003B39CB"/>
    <w:rsid w:val="00451598"/>
    <w:rsid w:val="005D2F0F"/>
    <w:rsid w:val="008F5862"/>
    <w:rsid w:val="00C6461D"/>
    <w:rsid w:val="00E965BD"/>
    <w:rsid w:val="00F8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9C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era.com/documentation/enterprise/5-7-x/topics/cm_mc_mod_confi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sHaHeBaZ</dc:creator>
  <cp:keywords/>
  <dc:description/>
  <cp:lastModifiedBy>sHaHeBaZ</cp:lastModifiedBy>
  <cp:revision>4</cp:revision>
  <dcterms:created xsi:type="dcterms:W3CDTF">2017-01-31T10:11:00Z</dcterms:created>
  <dcterms:modified xsi:type="dcterms:W3CDTF">2017-02-10T16:19:00Z</dcterms:modified>
</cp:coreProperties>
</file>