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64504" w14:textId="77777777" w:rsidR="00C07EAF" w:rsidRPr="00751EB9" w:rsidRDefault="00C07EAF" w:rsidP="00C07EAF">
      <w:pPr>
        <w:rPr>
          <w:b/>
          <w:bCs/>
        </w:rPr>
      </w:pPr>
      <w:r w:rsidRPr="00751EB9">
        <w:rPr>
          <w:b/>
          <w:bCs/>
        </w:rPr>
        <w:t>Week 4: Firewalls, IDS, and IPS (Intermediate to Advanced)</w:t>
      </w:r>
    </w:p>
    <w:p w14:paraId="7E22A362" w14:textId="77777777" w:rsidR="00C07EAF" w:rsidRDefault="00C07EAF" w:rsidP="00C07EAF">
      <w:pPr>
        <w:pBdr>
          <w:bottom w:val="single" w:sz="12" w:space="1" w:color="auto"/>
        </w:pBdr>
      </w:pPr>
      <w:r w:rsidRPr="00751EB9">
        <w:rPr>
          <w:b/>
          <w:bCs/>
        </w:rPr>
        <w:t>Objective:</w:t>
      </w:r>
      <w:r w:rsidRPr="00751EB9">
        <w:t xml:space="preserve"> Set up and manage network defense mechanisms.</w:t>
      </w:r>
    </w:p>
    <w:p w14:paraId="16C9C15C" w14:textId="6838A95B" w:rsidR="004E49C1" w:rsidRDefault="00C07EAF" w:rsidP="00C07EAF">
      <w:pPr>
        <w:rPr>
          <w:b/>
          <w:bCs/>
        </w:rPr>
      </w:pPr>
      <w:r>
        <w:rPr>
          <w:b/>
          <w:bCs/>
        </w:rPr>
        <w:t>Task#0</w:t>
      </w:r>
      <w:r>
        <w:rPr>
          <w:b/>
          <w:bCs/>
        </w:rPr>
        <w:t>4</w:t>
      </w:r>
      <w:r>
        <w:rPr>
          <w:b/>
          <w:bCs/>
        </w:rPr>
        <w:t>:</w:t>
      </w:r>
      <w:r w:rsidRPr="00687101">
        <w:rPr>
          <w:color w:val="000000"/>
        </w:rPr>
        <w:t xml:space="preserve"> </w:t>
      </w:r>
      <w:r w:rsidRPr="00C07EAF">
        <w:rPr>
          <w:b/>
          <w:bCs/>
        </w:rPr>
        <w:t>Research and compare popular Intrusion Detection and Prevention Systems (IDS/IPS).</w:t>
      </w:r>
    </w:p>
    <w:p w14:paraId="25B6C0DA" w14:textId="322DF14C" w:rsidR="00C07EAF" w:rsidRDefault="00C07EAF" w:rsidP="00C07EAF">
      <w:pPr>
        <w:rPr>
          <w:b/>
          <w:bCs/>
        </w:rPr>
      </w:pPr>
      <w:r>
        <w:rPr>
          <w:b/>
          <w:bCs/>
        </w:rPr>
        <w:t>Solution:</w:t>
      </w:r>
    </w:p>
    <w:p w14:paraId="618DDB9C" w14:textId="77777777" w:rsidR="00C07EAF" w:rsidRPr="00C07EAF" w:rsidRDefault="00C07EAF" w:rsidP="00C07EAF">
      <w:pPr>
        <w:rPr>
          <w:b/>
          <w:bCs/>
        </w:rPr>
      </w:pPr>
      <w:r w:rsidRPr="00C07EAF">
        <w:rPr>
          <w:b/>
          <w:bCs/>
        </w:rPr>
        <w:t>Comparison of Popular Intrusion Detection and Prevention Systems (IDS/IPS)</w:t>
      </w:r>
    </w:p>
    <w:p w14:paraId="1A2EDFC4" w14:textId="77777777" w:rsidR="00C07EAF" w:rsidRPr="00C07EAF" w:rsidRDefault="00C07EAF" w:rsidP="00C07EAF">
      <w:r w:rsidRPr="00C07EAF">
        <w:t xml:space="preserve">Intrusion Detection Systems (IDS) and Intrusion Prevention Systems (IPS) are crucial components of a robust cybersecurity strategy. An </w:t>
      </w:r>
      <w:r w:rsidRPr="00C07EAF">
        <w:rPr>
          <w:b/>
          <w:bCs/>
        </w:rPr>
        <w:t>IDS</w:t>
      </w:r>
      <w:r w:rsidRPr="00C07EAF">
        <w:t xml:space="preserve"> monitors network traffic for suspicious activity and alerts administrators, while an </w:t>
      </w:r>
      <w:r w:rsidRPr="00C07EAF">
        <w:rPr>
          <w:b/>
          <w:bCs/>
        </w:rPr>
        <w:t>IPS</w:t>
      </w:r>
      <w:r w:rsidRPr="00C07EAF">
        <w:t xml:space="preserve"> goes a step further by actively blocking or preventing detected threats in real-time.</w:t>
      </w:r>
    </w:p>
    <w:p w14:paraId="134B31DB" w14:textId="77777777" w:rsidR="00C07EAF" w:rsidRPr="00C07EAF" w:rsidRDefault="00C07EAF" w:rsidP="00C07EAF">
      <w:r w:rsidRPr="00C07EAF">
        <w:t>Here's a comparison of some popular IDS/IPS solutions, focusing on widely adopted open-source options and their key characteristics:</w:t>
      </w:r>
    </w:p>
    <w:p w14:paraId="46C45542" w14:textId="77777777" w:rsidR="00C07EAF" w:rsidRPr="00C07EAF" w:rsidRDefault="00C07EAF" w:rsidP="00C07EAF">
      <w:pPr>
        <w:rPr>
          <w:b/>
          <w:bCs/>
        </w:rPr>
      </w:pPr>
      <w:r w:rsidRPr="00C07EAF">
        <w:rPr>
          <w:b/>
          <w:bCs/>
        </w:rPr>
        <w:t>1. Snort</w:t>
      </w:r>
    </w:p>
    <w:p w14:paraId="75078F61" w14:textId="77777777" w:rsidR="00C07EAF" w:rsidRPr="00C07EAF" w:rsidRDefault="00C07EAF" w:rsidP="00C07EAF">
      <w:pPr>
        <w:numPr>
          <w:ilvl w:val="0"/>
          <w:numId w:val="4"/>
        </w:numPr>
      </w:pPr>
      <w:r w:rsidRPr="00C07EAF">
        <w:rPr>
          <w:b/>
          <w:bCs/>
        </w:rPr>
        <w:t>Type:</w:t>
      </w:r>
      <w:r w:rsidRPr="00C07EAF">
        <w:t xml:space="preserve"> Primarily a Network Intrusion Detection System (NIDS), but can function as a Network Intrusion Prevention System (NIPS) when configured in inline mode.</w:t>
      </w:r>
    </w:p>
    <w:p w14:paraId="3E14643D" w14:textId="77777777" w:rsidR="00C07EAF" w:rsidRPr="00C07EAF" w:rsidRDefault="00C07EAF" w:rsidP="00C07EAF">
      <w:pPr>
        <w:numPr>
          <w:ilvl w:val="0"/>
          <w:numId w:val="4"/>
        </w:numPr>
      </w:pPr>
      <w:r w:rsidRPr="00C07EAF">
        <w:rPr>
          <w:b/>
          <w:bCs/>
        </w:rPr>
        <w:t>Key Features:</w:t>
      </w:r>
    </w:p>
    <w:p w14:paraId="2F56567F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rPr>
          <w:b/>
          <w:bCs/>
        </w:rPr>
        <w:t>Signature-based detection:</w:t>
      </w:r>
      <w:r w:rsidRPr="00C07EAF">
        <w:t xml:space="preserve"> Relies on a vast database of rules (signatures) to identify known attack patterns.</w:t>
      </w:r>
    </w:p>
    <w:p w14:paraId="1E4113EA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rPr>
          <w:b/>
          <w:bCs/>
        </w:rPr>
        <w:t>Modular architecture:</w:t>
      </w:r>
      <w:r w:rsidRPr="00C07EAF">
        <w:t xml:space="preserve"> Allows for flexible deployment and integration.</w:t>
      </w:r>
    </w:p>
    <w:p w14:paraId="41A5C050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rPr>
          <w:b/>
          <w:bCs/>
        </w:rPr>
        <w:t>Packet logging:</w:t>
      </w:r>
      <w:r w:rsidRPr="00C07EAF">
        <w:t xml:space="preserve"> Can log packets that trigger alerts for forensic analysis.</w:t>
      </w:r>
    </w:p>
    <w:p w14:paraId="0ECFA1C5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rPr>
          <w:b/>
          <w:bCs/>
        </w:rPr>
        <w:t>Open-source:</w:t>
      </w:r>
      <w:r w:rsidRPr="00C07EAF">
        <w:t xml:space="preserve"> Highly customizable with a large community.</w:t>
      </w:r>
    </w:p>
    <w:p w14:paraId="4E7DBAD6" w14:textId="77777777" w:rsidR="00C07EAF" w:rsidRPr="00C07EAF" w:rsidRDefault="00C07EAF" w:rsidP="00C07EAF">
      <w:pPr>
        <w:numPr>
          <w:ilvl w:val="0"/>
          <w:numId w:val="4"/>
        </w:numPr>
      </w:pPr>
      <w:r w:rsidRPr="00C07EAF">
        <w:rPr>
          <w:b/>
          <w:bCs/>
        </w:rPr>
        <w:t>Strengths:</w:t>
      </w:r>
    </w:p>
    <w:p w14:paraId="48758D64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t>Mature and widely adopted, with extensive documentation and community support.</w:t>
      </w:r>
    </w:p>
    <w:p w14:paraId="60BE1383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t>Excellent for detecting known threats based on signatures.</w:t>
      </w:r>
    </w:p>
    <w:p w14:paraId="76FF6ECA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t>Lightweight and efficient for signature matching.</w:t>
      </w:r>
    </w:p>
    <w:p w14:paraId="404A324B" w14:textId="77777777" w:rsidR="00C07EAF" w:rsidRPr="00C07EAF" w:rsidRDefault="00C07EAF" w:rsidP="00C07EAF">
      <w:pPr>
        <w:numPr>
          <w:ilvl w:val="0"/>
          <w:numId w:val="4"/>
        </w:numPr>
      </w:pPr>
      <w:r w:rsidRPr="00C07EAF">
        <w:rPr>
          <w:b/>
          <w:bCs/>
        </w:rPr>
        <w:t>Weaknesses:</w:t>
      </w:r>
    </w:p>
    <w:p w14:paraId="79784B46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t>Can be resource-intensive when processing high volumes of traffic with many rules.</w:t>
      </w:r>
    </w:p>
    <w:p w14:paraId="16ECA914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t>Primarily signature-based, making it less effective against zero-day attacks without updated rules.</w:t>
      </w:r>
    </w:p>
    <w:p w14:paraId="101F266E" w14:textId="77777777" w:rsidR="00C07EAF" w:rsidRPr="00C07EAF" w:rsidRDefault="00C07EAF" w:rsidP="00C07EAF">
      <w:pPr>
        <w:numPr>
          <w:ilvl w:val="1"/>
          <w:numId w:val="4"/>
        </w:numPr>
      </w:pPr>
      <w:r w:rsidRPr="00C07EAF">
        <w:t>Requires manual rule management and tuning to reduce false positives.</w:t>
      </w:r>
    </w:p>
    <w:p w14:paraId="16120C5A" w14:textId="77777777" w:rsidR="00C07EAF" w:rsidRPr="00C07EAF" w:rsidRDefault="00C07EAF" w:rsidP="00C07EAF">
      <w:pPr>
        <w:numPr>
          <w:ilvl w:val="0"/>
          <w:numId w:val="4"/>
        </w:numPr>
      </w:pPr>
      <w:r w:rsidRPr="00C07EAF">
        <w:rPr>
          <w:b/>
          <w:bCs/>
        </w:rPr>
        <w:t>Typical Use Cases:</w:t>
      </w:r>
      <w:r w:rsidRPr="00C07EAF">
        <w:t xml:space="preserve"> Perimeter defense, internal network monitoring, compliance, forensic analysis.</w:t>
      </w:r>
    </w:p>
    <w:p w14:paraId="4D70899F" w14:textId="77777777" w:rsidR="00C07EAF" w:rsidRPr="00C07EAF" w:rsidRDefault="00C07EAF" w:rsidP="00C07EAF">
      <w:pPr>
        <w:rPr>
          <w:b/>
          <w:bCs/>
        </w:rPr>
      </w:pPr>
      <w:r w:rsidRPr="00C07EAF">
        <w:rPr>
          <w:b/>
          <w:bCs/>
        </w:rPr>
        <w:t>2. Suricata</w:t>
      </w:r>
    </w:p>
    <w:p w14:paraId="715C8A0D" w14:textId="77777777" w:rsidR="00C07EAF" w:rsidRPr="00C07EAF" w:rsidRDefault="00C07EAF" w:rsidP="00C07EAF">
      <w:pPr>
        <w:numPr>
          <w:ilvl w:val="0"/>
          <w:numId w:val="5"/>
        </w:numPr>
      </w:pPr>
      <w:r w:rsidRPr="00C07EAF">
        <w:rPr>
          <w:b/>
          <w:bCs/>
        </w:rPr>
        <w:t>Type:</w:t>
      </w:r>
      <w:r w:rsidRPr="00C07EAF">
        <w:t xml:space="preserve"> Next-Generation IDS/IPS, NIDS, and Network Security Monitoring (NSM) engine.</w:t>
      </w:r>
    </w:p>
    <w:p w14:paraId="06290724" w14:textId="77777777" w:rsidR="00C07EAF" w:rsidRPr="00C07EAF" w:rsidRDefault="00C07EAF" w:rsidP="00C07EAF">
      <w:pPr>
        <w:numPr>
          <w:ilvl w:val="0"/>
          <w:numId w:val="5"/>
        </w:numPr>
      </w:pPr>
      <w:r w:rsidRPr="00C07EAF">
        <w:rPr>
          <w:b/>
          <w:bCs/>
        </w:rPr>
        <w:lastRenderedPageBreak/>
        <w:t>Key Features:</w:t>
      </w:r>
    </w:p>
    <w:p w14:paraId="6F03B1A3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rPr>
          <w:b/>
          <w:bCs/>
        </w:rPr>
        <w:t>Multi-threading:</w:t>
      </w:r>
      <w:r w:rsidRPr="00C07EAF">
        <w:t xml:space="preserve"> Leverages multiple CPU cores for high-performance traffic processing, making it suitable for high-bandwidth networks.</w:t>
      </w:r>
    </w:p>
    <w:p w14:paraId="7BC2B7F1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rPr>
          <w:b/>
          <w:bCs/>
        </w:rPr>
        <w:t>Signature-based, Protocol Analysis, and Anomaly Detection:</w:t>
      </w:r>
      <w:r w:rsidRPr="00C07EAF">
        <w:t xml:space="preserve"> Combines signature matching with deep packet inspection and protocol analysis for more sophisticated threat detection.</w:t>
      </w:r>
    </w:p>
    <w:p w14:paraId="781790F5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rPr>
          <w:b/>
          <w:bCs/>
        </w:rPr>
        <w:t>File extraction:</w:t>
      </w:r>
      <w:r w:rsidRPr="00C07EAF">
        <w:t xml:space="preserve"> Can extract files transmitted over the network for malware analysis.</w:t>
      </w:r>
    </w:p>
    <w:p w14:paraId="3B210350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rPr>
          <w:b/>
          <w:bCs/>
        </w:rPr>
        <w:t>Support for various rule formats:</w:t>
      </w:r>
      <w:r w:rsidRPr="00C07EAF">
        <w:t xml:space="preserve"> Compatible with Snort rules and its own Suricata-specific keywords.</w:t>
      </w:r>
    </w:p>
    <w:p w14:paraId="7C88D4B9" w14:textId="77777777" w:rsidR="00C07EAF" w:rsidRPr="00C07EAF" w:rsidRDefault="00C07EAF" w:rsidP="00C07EAF">
      <w:pPr>
        <w:numPr>
          <w:ilvl w:val="0"/>
          <w:numId w:val="5"/>
        </w:numPr>
      </w:pPr>
      <w:r w:rsidRPr="00C07EAF">
        <w:rPr>
          <w:b/>
          <w:bCs/>
        </w:rPr>
        <w:t>Strengths:</w:t>
      </w:r>
    </w:p>
    <w:p w14:paraId="2855B40C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t>Superior performance and scalability compared to Snort for high-throughput environments.</w:t>
      </w:r>
    </w:p>
    <w:p w14:paraId="7AE8E721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t>Richer detection capabilities due to protocol analysis and file extraction.</w:t>
      </w:r>
    </w:p>
    <w:p w14:paraId="53F7D4B9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t>Active development and growing community.</w:t>
      </w:r>
    </w:p>
    <w:p w14:paraId="65A8A13C" w14:textId="77777777" w:rsidR="00C07EAF" w:rsidRPr="00C07EAF" w:rsidRDefault="00C07EAF" w:rsidP="00C07EAF">
      <w:pPr>
        <w:numPr>
          <w:ilvl w:val="0"/>
          <w:numId w:val="5"/>
        </w:numPr>
      </w:pPr>
      <w:r w:rsidRPr="00C07EAF">
        <w:rPr>
          <w:b/>
          <w:bCs/>
        </w:rPr>
        <w:t>Weaknesses:</w:t>
      </w:r>
    </w:p>
    <w:p w14:paraId="113E6772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t>Can still generate false positives, requiring tuning.</w:t>
      </w:r>
    </w:p>
    <w:p w14:paraId="2213426E" w14:textId="77777777" w:rsidR="00C07EAF" w:rsidRPr="00C07EAF" w:rsidRDefault="00C07EAF" w:rsidP="00C07EAF">
      <w:pPr>
        <w:numPr>
          <w:ilvl w:val="1"/>
          <w:numId w:val="5"/>
        </w:numPr>
      </w:pPr>
      <w:r w:rsidRPr="00C07EAF">
        <w:t>Configuration can be complex for advanced features.</w:t>
      </w:r>
    </w:p>
    <w:p w14:paraId="57E82A69" w14:textId="77777777" w:rsidR="00C07EAF" w:rsidRPr="00C07EAF" w:rsidRDefault="00C07EAF" w:rsidP="00C07EAF">
      <w:pPr>
        <w:numPr>
          <w:ilvl w:val="0"/>
          <w:numId w:val="5"/>
        </w:numPr>
      </w:pPr>
      <w:r w:rsidRPr="00C07EAF">
        <w:rPr>
          <w:b/>
          <w:bCs/>
        </w:rPr>
        <w:t>Typical Use Cases:</w:t>
      </w:r>
      <w:r w:rsidRPr="00C07EAF">
        <w:t xml:space="preserve"> High-speed network intrusion detection/prevention, malware analysis, network security monitoring, large enterprise networks.</w:t>
      </w:r>
    </w:p>
    <w:p w14:paraId="00AFDDAF" w14:textId="77777777" w:rsidR="00C07EAF" w:rsidRPr="00C07EAF" w:rsidRDefault="00C07EAF" w:rsidP="00C07EAF">
      <w:pPr>
        <w:rPr>
          <w:b/>
          <w:bCs/>
        </w:rPr>
      </w:pPr>
      <w:r w:rsidRPr="00C07EAF">
        <w:rPr>
          <w:b/>
          <w:bCs/>
        </w:rPr>
        <w:t>3. Zeek (formerly Bro)</w:t>
      </w:r>
    </w:p>
    <w:p w14:paraId="75D82663" w14:textId="77777777" w:rsidR="00C07EAF" w:rsidRPr="00C07EAF" w:rsidRDefault="00C07EAF" w:rsidP="00C07EAF">
      <w:pPr>
        <w:numPr>
          <w:ilvl w:val="0"/>
          <w:numId w:val="6"/>
        </w:numPr>
      </w:pPr>
      <w:r w:rsidRPr="00C07EAF">
        <w:rPr>
          <w:b/>
          <w:bCs/>
        </w:rPr>
        <w:t>Type:</w:t>
      </w:r>
      <w:r w:rsidRPr="00C07EAF">
        <w:t xml:space="preserve"> Network Security Monitor (NSM) and IDS. It's more of a network analysis framework than a traditional signature-based IDS/IPS.</w:t>
      </w:r>
    </w:p>
    <w:p w14:paraId="00459D6E" w14:textId="77777777" w:rsidR="00C07EAF" w:rsidRPr="00C07EAF" w:rsidRDefault="00C07EAF" w:rsidP="00C07EAF">
      <w:pPr>
        <w:numPr>
          <w:ilvl w:val="0"/>
          <w:numId w:val="6"/>
        </w:numPr>
      </w:pPr>
      <w:r w:rsidRPr="00C07EAF">
        <w:rPr>
          <w:b/>
          <w:bCs/>
        </w:rPr>
        <w:t>Key Features:</w:t>
      </w:r>
    </w:p>
    <w:p w14:paraId="09B52E8D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rPr>
          <w:b/>
          <w:bCs/>
        </w:rPr>
        <w:t>Protocol analysis:</w:t>
      </w:r>
      <w:r w:rsidRPr="00C07EAF">
        <w:t xml:space="preserve"> Parses network protocols to extract rich metadata and logs.</w:t>
      </w:r>
    </w:p>
    <w:p w14:paraId="06C78370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rPr>
          <w:b/>
          <w:bCs/>
        </w:rPr>
        <w:t>Behavioral analysis:</w:t>
      </w:r>
      <w:r w:rsidRPr="00C07EAF">
        <w:t xml:space="preserve"> Detects anomalies and suspicious behaviors that might indicate attacks, rather than just matching signatures.</w:t>
      </w:r>
    </w:p>
    <w:p w14:paraId="2F0A019F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rPr>
          <w:b/>
          <w:bCs/>
        </w:rPr>
        <w:t>Scriptable:</w:t>
      </w:r>
      <w:r w:rsidRPr="00C07EAF">
        <w:t xml:space="preserve"> Uses its own scripting language (Zeek Script) to define custom policies, detections, and analysis.</w:t>
      </w:r>
    </w:p>
    <w:p w14:paraId="2DED0636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rPr>
          <w:b/>
          <w:bCs/>
        </w:rPr>
        <w:t>Extensive logging:</w:t>
      </w:r>
      <w:r w:rsidRPr="00C07EAF">
        <w:t xml:space="preserve"> Generates highly detailed, structured logs of network activity.</w:t>
      </w:r>
    </w:p>
    <w:p w14:paraId="79140335" w14:textId="77777777" w:rsidR="00C07EAF" w:rsidRPr="00C07EAF" w:rsidRDefault="00C07EAF" w:rsidP="00C07EAF">
      <w:pPr>
        <w:numPr>
          <w:ilvl w:val="0"/>
          <w:numId w:val="6"/>
        </w:numPr>
      </w:pPr>
      <w:r w:rsidRPr="00C07EAF">
        <w:rPr>
          <w:b/>
          <w:bCs/>
        </w:rPr>
        <w:t>Strengths:</w:t>
      </w:r>
    </w:p>
    <w:p w14:paraId="0FCBEDEF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t>Excellent for detecting novel threats and zero-day attacks through behavioral analysis.</w:t>
      </w:r>
    </w:p>
    <w:p w14:paraId="1D73B009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t>Provides unparalleled visibility into network traffic for forensic investigations.</w:t>
      </w:r>
    </w:p>
    <w:p w14:paraId="7A35044F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t>Highly extensible and customizable via Zeek Script.</w:t>
      </w:r>
    </w:p>
    <w:p w14:paraId="5EF34FFF" w14:textId="77777777" w:rsidR="00C07EAF" w:rsidRPr="00C07EAF" w:rsidRDefault="00C07EAF" w:rsidP="00C07EAF">
      <w:pPr>
        <w:numPr>
          <w:ilvl w:val="0"/>
          <w:numId w:val="6"/>
        </w:numPr>
      </w:pPr>
      <w:r w:rsidRPr="00C07EAF">
        <w:rPr>
          <w:b/>
          <w:bCs/>
        </w:rPr>
        <w:lastRenderedPageBreak/>
        <w:t>Weaknesses:</w:t>
      </w:r>
    </w:p>
    <w:p w14:paraId="3750C8DF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t>Not a traditional IPS; active blocking requires integration with other tools (e.g., firewalls).</w:t>
      </w:r>
    </w:p>
    <w:p w14:paraId="3136E7AF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t>Higher learning curve due to its unique scripting language and data output.</w:t>
      </w:r>
    </w:p>
    <w:p w14:paraId="2262E1CB" w14:textId="77777777" w:rsidR="00C07EAF" w:rsidRPr="00C07EAF" w:rsidRDefault="00C07EAF" w:rsidP="00C07EAF">
      <w:pPr>
        <w:numPr>
          <w:ilvl w:val="1"/>
          <w:numId w:val="6"/>
        </w:numPr>
      </w:pPr>
      <w:r w:rsidRPr="00C07EAF">
        <w:t>Can generate large volumes of data, requiring robust storage and analysis tools.</w:t>
      </w:r>
    </w:p>
    <w:p w14:paraId="467CEB95" w14:textId="77777777" w:rsidR="00C07EAF" w:rsidRPr="00C07EAF" w:rsidRDefault="00C07EAF" w:rsidP="00C07EAF">
      <w:pPr>
        <w:numPr>
          <w:ilvl w:val="0"/>
          <w:numId w:val="6"/>
        </w:numPr>
      </w:pPr>
      <w:r w:rsidRPr="00C07EAF">
        <w:rPr>
          <w:b/>
          <w:bCs/>
        </w:rPr>
        <w:t>Typical Use Cases:</w:t>
      </w:r>
      <w:r w:rsidRPr="00C07EAF">
        <w:t xml:space="preserve"> Advanced threat detection, incident response, network forensics, security research, critical infrastructure protection.</w:t>
      </w:r>
    </w:p>
    <w:p w14:paraId="2764A437" w14:textId="77777777" w:rsidR="00C07EAF" w:rsidRPr="00C07EAF" w:rsidRDefault="00C07EAF" w:rsidP="00C07EAF"/>
    <w:sectPr w:rsidR="00C07EAF" w:rsidRPr="00C07EAF" w:rsidSect="00C07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03A99"/>
    <w:multiLevelType w:val="multilevel"/>
    <w:tmpl w:val="74B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E23BD"/>
    <w:multiLevelType w:val="multilevel"/>
    <w:tmpl w:val="686A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64248"/>
    <w:multiLevelType w:val="multilevel"/>
    <w:tmpl w:val="EDFE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52A05"/>
    <w:multiLevelType w:val="multilevel"/>
    <w:tmpl w:val="771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E3400"/>
    <w:multiLevelType w:val="multilevel"/>
    <w:tmpl w:val="4C9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55C8E"/>
    <w:multiLevelType w:val="multilevel"/>
    <w:tmpl w:val="F4A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596551">
    <w:abstractNumId w:val="1"/>
  </w:num>
  <w:num w:numId="2" w16cid:durableId="447629499">
    <w:abstractNumId w:val="5"/>
  </w:num>
  <w:num w:numId="3" w16cid:durableId="1625499705">
    <w:abstractNumId w:val="4"/>
  </w:num>
  <w:num w:numId="4" w16cid:durableId="1219904468">
    <w:abstractNumId w:val="2"/>
  </w:num>
  <w:num w:numId="5" w16cid:durableId="597955745">
    <w:abstractNumId w:val="3"/>
  </w:num>
  <w:num w:numId="6" w16cid:durableId="62816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EA"/>
    <w:rsid w:val="000B3BEA"/>
    <w:rsid w:val="004437BB"/>
    <w:rsid w:val="004E49C1"/>
    <w:rsid w:val="00B52B8A"/>
    <w:rsid w:val="00C07EAF"/>
    <w:rsid w:val="00FA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3334"/>
  <w15:chartTrackingRefBased/>
  <w15:docId w15:val="{7E04204D-FF25-411C-8E8D-F45B23E8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EAF"/>
  </w:style>
  <w:style w:type="paragraph" w:styleId="Heading1">
    <w:name w:val="heading 1"/>
    <w:basedOn w:val="Normal"/>
    <w:next w:val="Normal"/>
    <w:link w:val="Heading1Char"/>
    <w:uiPriority w:val="9"/>
    <w:qFormat/>
    <w:rsid w:val="000B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2</cp:revision>
  <dcterms:created xsi:type="dcterms:W3CDTF">2025-07-11T11:51:00Z</dcterms:created>
  <dcterms:modified xsi:type="dcterms:W3CDTF">2025-07-11T11:57:00Z</dcterms:modified>
</cp:coreProperties>
</file>