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65189318" w14:textId="77777777" w:rsidR="00C16617" w:rsidRDefault="00C16617" w:rsidP="00C16617">
      <w:pPr>
        <w:pStyle w:val="Paragraphedeliste"/>
        <w:numPr>
          <w:ilvl w:val="0"/>
          <w:numId w:val="1"/>
        </w:numPr>
        <w:rPr>
          <w:sz w:val="32"/>
        </w:rPr>
      </w:pPr>
      <w:r>
        <w:rPr>
          <w:sz w:val="32"/>
        </w:rPr>
        <w:t>Page « Evénements »</w:t>
      </w:r>
    </w:p>
    <w:p w14:paraId="7ACFF8CD" w14:textId="77777777" w:rsidR="00C16617" w:rsidRDefault="00C16617" w:rsidP="00C16617">
      <w:pPr>
        <w:pStyle w:val="Paragraphedeliste"/>
        <w:numPr>
          <w:ilvl w:val="0"/>
          <w:numId w:val="1"/>
        </w:numPr>
        <w:rPr>
          <w:sz w:val="32"/>
        </w:rPr>
      </w:pPr>
      <w:r>
        <w:rPr>
          <w:sz w:val="32"/>
        </w:rPr>
        <w:t>Page « Offres d’emplois »</w:t>
      </w:r>
    </w:p>
    <w:p w14:paraId="7737CACB" w14:textId="78BAD318" w:rsidR="35D4AF81" w:rsidRPr="009052E7" w:rsidRDefault="00C16617" w:rsidP="35D4AF81">
      <w:pPr>
        <w:pStyle w:val="Paragraphedeliste"/>
        <w:numPr>
          <w:ilvl w:val="0"/>
          <w:numId w:val="1"/>
        </w:numPr>
        <w:rPr>
          <w:sz w:val="32"/>
        </w:rPr>
      </w:pPr>
      <w:r>
        <w:rPr>
          <w:sz w:val="32"/>
        </w:rPr>
        <w:t>Profil</w:t>
      </w:r>
    </w:p>
    <w:p w14:paraId="22B8E5DE" w14:textId="205C7D71" w:rsidR="35D4AF81" w:rsidRDefault="35D4AF81" w:rsidP="35D4AF81"/>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11B03504" w14:textId="71D7FD1D"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768CD91C" w14:textId="0A95CF42" w:rsidR="00E065DB" w:rsidRPr="00E065DB" w:rsidRDefault="00E065DB" w:rsidP="00E065D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sidRPr="00E065DB">
        <w:rPr>
          <w:rFonts w:ascii="Segoe UI Black" w:hAnsi="Segoe UI Black" w:cs="Segoe UI Semibold"/>
          <w:color w:val="FF0000"/>
          <w:sz w:val="40"/>
          <w:szCs w:val="40"/>
        </w:rPr>
        <w:t>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31C2491D" w:rsidR="007D4249" w:rsidRDefault="00327FAA"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418647B2" wp14:editId="152B1B48">
            <wp:extent cx="5556250" cy="3181350"/>
            <wp:effectExtent l="0" t="0" r="6350" b="0"/>
            <wp:docPr id="2" name="Image 2"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66DC87C2" w:rsidR="0080717D" w:rsidRDefault="0080717D"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w:t>
      </w:r>
      <w:r w:rsidR="0070086B">
        <w:rPr>
          <w:rFonts w:ascii="Comic Sans MS" w:hAnsi="Comic Sans MS" w:cs="Segoe UI Semibold"/>
          <w:b/>
          <w:color w:val="000000" w:themeColor="text1"/>
        </w:rPr>
        <w:t>L’administrateur</w:t>
      </w:r>
      <w:r>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Pr>
          <w:rFonts w:ascii="Comic Sans MS" w:hAnsi="Comic Sans MS" w:cs="Segoe UI Semibold"/>
          <w:b/>
          <w:color w:val="000000" w:themeColor="text1"/>
        </w:rPr>
        <w:t xml:space="preserve"> sur le bouton en haut à droite.</w:t>
      </w:r>
    </w:p>
    <w:p w14:paraId="3550F84A" w14:textId="77777777" w:rsidR="0070086B" w:rsidRDefault="0070086B" w:rsidP="0080717D">
      <w:pPr>
        <w:ind w:left="708"/>
        <w:jc w:val="center"/>
        <w:rPr>
          <w:rFonts w:ascii="Comic Sans MS" w:hAnsi="Comic Sans MS" w:cs="Segoe UI Semibold"/>
          <w:b/>
          <w:color w:val="000000" w:themeColor="text1"/>
        </w:rPr>
      </w:pP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964D696" w:rsidR="00CC1AD5" w:rsidRDefault="00807A29" w:rsidP="00CC1AD5">
      <w:pPr>
        <w:spacing w:line="259" w:lineRule="auto"/>
        <w:jc w:val="center"/>
        <w:rPr>
          <w:rFonts w:ascii="Segoe UI Black" w:hAnsi="Segoe UI Black" w:cs="Segoe UI Semibold"/>
          <w:color w:val="AFCA0B"/>
          <w:sz w:val="44"/>
          <w:szCs w:val="44"/>
        </w:rPr>
      </w:pPr>
      <w:r>
        <w:rPr>
          <w:noProof/>
        </w:rPr>
        <w:drawing>
          <wp:inline distT="0" distB="0" distL="0" distR="0" wp14:anchorId="0C275E58" wp14:editId="2D98B09E">
            <wp:extent cx="7226300" cy="3456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21" t="8413" r="711"/>
                    <a:stretch/>
                  </pic:blipFill>
                  <pic:spPr bwMode="auto">
                    <a:xfrm>
                      <a:off x="0" y="0"/>
                      <a:ext cx="7226300" cy="345630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5132E40B" w:rsidR="00B86C7D" w:rsidRDefault="0077240E"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4.Modifier ses informations</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78C7BB18"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est NUL,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2EC47C3A" w14:textId="0C38958F" w:rsidR="00A711A9" w:rsidRDefault="00A711A9" w:rsidP="009867F0">
      <w:pPr>
        <w:spacing w:line="259" w:lineRule="auto"/>
        <w:rPr>
          <w:rFonts w:ascii="Segoe UI Black" w:hAnsi="Segoe UI Black" w:cs="Segoe UI Semibold"/>
          <w:color w:val="AFCA0B"/>
          <w:sz w:val="44"/>
          <w:szCs w:val="44"/>
        </w:rPr>
      </w:pPr>
    </w:p>
    <w:p w14:paraId="2A4FBE6B" w14:textId="13B01456" w:rsidR="00552F3A" w:rsidRDefault="00552F3A" w:rsidP="00552F3A">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 xml:space="preserve">5.Page </w:t>
      </w:r>
      <w:proofErr w:type="spellStart"/>
      <w:r w:rsidRPr="00552F3A">
        <w:rPr>
          <w:rFonts w:ascii="Segoe UI Black" w:hAnsi="Segoe UI Black" w:cs="Segoe UI Semibold"/>
          <w:color w:val="AFCA0B"/>
          <w:sz w:val="44"/>
          <w:szCs w:val="44"/>
        </w:rPr>
        <w:t>Manager_User.php</w:t>
      </w:r>
      <w:proofErr w:type="spellEnd"/>
    </w:p>
    <w:p w14:paraId="463B2B17" w14:textId="376AFD1E" w:rsidR="00B86C7D" w:rsidRDefault="00ED1991" w:rsidP="00C16617">
      <w:pPr>
        <w:jc w:val="center"/>
      </w:pPr>
      <w:r>
        <w:rPr>
          <w:noProof/>
        </w:rPr>
        <w:drawing>
          <wp:inline distT="0" distB="0" distL="0" distR="0" wp14:anchorId="1F4C3569" wp14:editId="49A9AFCC">
            <wp:extent cx="5457825" cy="17049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825" cy="1704975"/>
                    </a:xfrm>
                    <a:prstGeom prst="rect">
                      <a:avLst/>
                    </a:prstGeom>
                  </pic:spPr>
                </pic:pic>
              </a:graphicData>
            </a:graphic>
          </wp:inline>
        </w:drawing>
      </w:r>
    </w:p>
    <w:p w14:paraId="1E7D2F28" w14:textId="56D4330C" w:rsidR="00C44A63" w:rsidRPr="00094E95" w:rsidRDefault="00C44A63" w:rsidP="00C16617">
      <w:pPr>
        <w:jc w:val="center"/>
        <w:rPr>
          <w:rFonts w:ascii="Comic Sans MS" w:hAnsi="Comic Sans MS" w:cs="Segoe UI Semibold"/>
          <w:b/>
          <w:color w:val="000000" w:themeColor="text1"/>
        </w:rPr>
      </w:pPr>
      <w:r w:rsidRPr="00094E95">
        <w:rPr>
          <w:rFonts w:ascii="Comic Sans MS" w:hAnsi="Comic Sans MS" w:cs="Segoe UI Semibold"/>
          <w:b/>
          <w:color w:val="000000" w:themeColor="text1"/>
        </w:rPr>
        <w:t xml:space="preserve">Cette page étant un Manager dans le cadre de la programmation orientée objet, on importe le model en indiquant l’emplacement du fichier. Comme l’on a à </w:t>
      </w:r>
      <w:r w:rsidR="00094E95" w:rsidRPr="00094E95">
        <w:rPr>
          <w:rFonts w:ascii="Comic Sans MS" w:hAnsi="Comic Sans MS" w:cs="Segoe UI Semibold"/>
          <w:b/>
          <w:color w:val="000000" w:themeColor="text1"/>
        </w:rPr>
        <w:t>utiliser</w:t>
      </w:r>
      <w:r w:rsidRPr="00094E95">
        <w:rPr>
          <w:rFonts w:ascii="Comic Sans MS" w:hAnsi="Comic Sans MS" w:cs="Segoe UI Semibold"/>
          <w:b/>
          <w:color w:val="000000" w:themeColor="text1"/>
        </w:rPr>
        <w:t xml:space="preserve"> </w:t>
      </w:r>
      <w:proofErr w:type="spellStart"/>
      <w:r w:rsidRPr="00094E95">
        <w:rPr>
          <w:rFonts w:ascii="Comic Sans MS" w:hAnsi="Comic Sans MS" w:cs="Segoe UI Semibold"/>
          <w:b/>
          <w:color w:val="000000" w:themeColor="text1"/>
        </w:rPr>
        <w:t>Php</w:t>
      </w:r>
      <w:proofErr w:type="spellEnd"/>
      <w:r w:rsidRPr="00094E95">
        <w:rPr>
          <w:rFonts w:ascii="Comic Sans MS" w:hAnsi="Comic Sans MS" w:cs="Segoe UI Semibold"/>
          <w:b/>
          <w:color w:val="000000" w:themeColor="text1"/>
        </w:rPr>
        <w:t xml:space="preserve"> Mailer, on appelle ses extensions.</w:t>
      </w:r>
    </w:p>
    <w:p w14:paraId="08078B82" w14:textId="77777777" w:rsidR="00221082" w:rsidRDefault="00221082" w:rsidP="00C16617">
      <w:pPr>
        <w:jc w:val="center"/>
      </w:pPr>
      <w:bookmarkStart w:id="0" w:name="_GoBack"/>
      <w:bookmarkEnd w:id="0"/>
    </w:p>
    <w:sectPr w:rsidR="00221082" w:rsidSect="00DE4713">
      <w:headerReference w:type="even" r:id="rId16"/>
      <w:headerReference w:type="default" r:id="rId17"/>
      <w:footerReference w:type="even" r:id="rId18"/>
      <w:footerReference w:type="default" r:id="rId19"/>
      <w:headerReference w:type="first" r:id="rId20"/>
      <w:footerReference w:type="first" r:id="rId21"/>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944E7" w14:textId="77777777" w:rsidR="002607BD" w:rsidRDefault="002607BD" w:rsidP="00307692">
      <w:r>
        <w:separator/>
      </w:r>
    </w:p>
  </w:endnote>
  <w:endnote w:type="continuationSeparator" w:id="0">
    <w:p w14:paraId="0137E187" w14:textId="77777777" w:rsidR="002607BD" w:rsidRDefault="002607BD"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6F605" w14:textId="77777777" w:rsidR="002607BD" w:rsidRDefault="002607BD" w:rsidP="00307692">
      <w:r>
        <w:separator/>
      </w:r>
    </w:p>
  </w:footnote>
  <w:footnote w:type="continuationSeparator" w:id="0">
    <w:p w14:paraId="3869C1FB" w14:textId="77777777" w:rsidR="002607BD" w:rsidRDefault="002607BD"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EC7"/>
    <w:rsid w:val="002534DD"/>
    <w:rsid w:val="00255027"/>
    <w:rsid w:val="00255463"/>
    <w:rsid w:val="002607BD"/>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63E16"/>
    <w:rsid w:val="00364ADF"/>
    <w:rsid w:val="00367496"/>
    <w:rsid w:val="003842A7"/>
    <w:rsid w:val="003874D9"/>
    <w:rsid w:val="003A2D3C"/>
    <w:rsid w:val="003A423A"/>
    <w:rsid w:val="003A60A6"/>
    <w:rsid w:val="003B4E36"/>
    <w:rsid w:val="003B5121"/>
    <w:rsid w:val="003F08F8"/>
    <w:rsid w:val="00402519"/>
    <w:rsid w:val="00403BAC"/>
    <w:rsid w:val="00412B4A"/>
    <w:rsid w:val="004166BC"/>
    <w:rsid w:val="004167A0"/>
    <w:rsid w:val="00422D8A"/>
    <w:rsid w:val="0043190E"/>
    <w:rsid w:val="00434814"/>
    <w:rsid w:val="0045532B"/>
    <w:rsid w:val="00461465"/>
    <w:rsid w:val="00470EC7"/>
    <w:rsid w:val="00472FC1"/>
    <w:rsid w:val="004759E7"/>
    <w:rsid w:val="00485F5F"/>
    <w:rsid w:val="0048740C"/>
    <w:rsid w:val="004A7A44"/>
    <w:rsid w:val="004B0B7C"/>
    <w:rsid w:val="004C14ED"/>
    <w:rsid w:val="004E1E72"/>
    <w:rsid w:val="0051572E"/>
    <w:rsid w:val="00517045"/>
    <w:rsid w:val="00522070"/>
    <w:rsid w:val="00533C8D"/>
    <w:rsid w:val="00552A23"/>
    <w:rsid w:val="00552F3A"/>
    <w:rsid w:val="00557882"/>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B5AD8"/>
    <w:rsid w:val="007C08C4"/>
    <w:rsid w:val="007D0642"/>
    <w:rsid w:val="007D4249"/>
    <w:rsid w:val="007E17F3"/>
    <w:rsid w:val="007F5FB0"/>
    <w:rsid w:val="0080717D"/>
    <w:rsid w:val="00807A29"/>
    <w:rsid w:val="00811E8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A10CA5"/>
    <w:rsid w:val="00A1763B"/>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30229"/>
    <w:rsid w:val="00B3766B"/>
    <w:rsid w:val="00B51E01"/>
    <w:rsid w:val="00B57DF6"/>
    <w:rsid w:val="00B72F27"/>
    <w:rsid w:val="00B752B0"/>
    <w:rsid w:val="00B84459"/>
    <w:rsid w:val="00B86C7D"/>
    <w:rsid w:val="00B939ED"/>
    <w:rsid w:val="00B94F6F"/>
    <w:rsid w:val="00B95C66"/>
    <w:rsid w:val="00BA33E4"/>
    <w:rsid w:val="00BB63B2"/>
    <w:rsid w:val="00BC50D3"/>
    <w:rsid w:val="00BD4C13"/>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786D"/>
    <w:rsid w:val="00D30553"/>
    <w:rsid w:val="00D45712"/>
    <w:rsid w:val="00D466CB"/>
    <w:rsid w:val="00D565BB"/>
    <w:rsid w:val="00D66733"/>
    <w:rsid w:val="00D729A7"/>
    <w:rsid w:val="00D86F3D"/>
    <w:rsid w:val="00D90008"/>
    <w:rsid w:val="00D9711E"/>
    <w:rsid w:val="00D97D16"/>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F0227F"/>
    <w:rsid w:val="00F224D3"/>
    <w:rsid w:val="00F30E0C"/>
    <w:rsid w:val="00F40A20"/>
    <w:rsid w:val="00F43042"/>
    <w:rsid w:val="00F432FE"/>
    <w:rsid w:val="00F62BCF"/>
    <w:rsid w:val="00F7590A"/>
    <w:rsid w:val="00F8101C"/>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5</Pages>
  <Words>347</Words>
  <Characters>1909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2021-02-23T09:00:00Z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