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When you want a context variable to have rich text with a specific paragraph style (bullet points , line width, alignment etc) you can define the style in word and set it as the parastyle using RichTextParagraph.</w:t>
      </w:r>
    </w:p>
    <w:p>
      <w:pPr>
        <w:pStyle w:val="Normal"/>
        <w:rPr/>
      </w:pPr>
      <w:r>
        <w:rPr/>
        <w:t>You must use the RichTextParagraph class into your python code (and RichText if you would like character rich text elements like bold, italic etc).</w:t>
      </w:r>
    </w:p>
    <w:p>
      <w:pPr>
        <w:pStyle w:val="Normal"/>
        <w:rPr/>
      </w:pPr>
      <w:r>
        <w:rPr/>
        <w:t xml:space="preserve">This is useful when you want to format your string with settings beyond what character styles can provide, this is much faster than creating a subdocument. You must use the syntaxe </w:t>
      </w:r>
    </w:p>
    <w:p>
      <w:pPr>
        <w:pStyle w:val="Normal"/>
        <w:rPr/>
      </w:pPr>
      <w:r>
        <w:rPr>
          <w:lang w:val="en-GB"/>
        </w:rPr>
        <w:t>{_{</w:t>
      </w:r>
      <w:r>
        <w:rPr>
          <w:lang w:val="en-GB"/>
        </w:rPr>
        <w:t>p</w:t>
      </w:r>
      <w:r>
        <w:rPr/>
        <w:t xml:space="preserve"> context_variable }_}</w:t>
      </w:r>
    </w:p>
    <w:p>
      <w:pPr>
        <w:pStyle w:val="Normal"/>
        <w:rPr/>
      </w:pPr>
      <w:r>
        <w:rPr/>
        <w:t>Here is an example below :</w:t>
      </w:r>
    </w:p>
    <w:p>
      <w:pPr>
        <w:pStyle w:val="Normal"/>
        <w:rPr/>
      </w:pPr>
      <w:r>
        <w:rPr/>
        <w:t>{{</w:t>
      </w:r>
      <w:r>
        <w:rPr/>
        <w:t>p</w:t>
      </w:r>
      <w:r>
        <w:rPr/>
        <w:t xml:space="preserve"> example }}</w:t>
      </w:r>
    </w:p>
    <w:p>
      <w:pPr>
        <w:pStyle w:val="Normal"/>
        <w:rPr/>
      </w:pPr>
      <w:r>
        <w:rPr/>
      </w:r>
    </w:p>
    <w:tbl>
      <w:tblPr>
        <w:tblStyle w:val="TableGrid"/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5"/>
        <w:gridCol w:w="2693"/>
      </w:tblGrid>
      <w:tr>
        <w:trPr/>
        <w:tc>
          <w:tcPr>
            <w:tcW w:w="6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It even works inside tables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6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{{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example 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SquareBullet"/>
              <w:widowControl/>
              <w:numPr>
                <w:ilvl w:val="0"/>
                <w:numId w:val="0"/>
              </w:numPr>
              <w:spacing w:lineRule="auto" w:line="240" w:before="0" w:after="0"/>
              <w:ind w:left="1003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 In this template, the styles used have been defined with Microsoft word.</w:t>
      </w:r>
    </w:p>
    <w:p>
      <w:pPr>
        <w:pStyle w:val="Normal"/>
        <w:rPr/>
      </w:pPr>
      <w:r>
        <w:rPr/>
        <w:t xml:space="preserve">Note : Rich Text Paragraph Tags </w:t>
      </w:r>
      <w:r>
        <w:rPr>
          <w:b/>
          <w:bCs/>
        </w:rPr>
        <w:t>must be on a new line</w:t>
      </w:r>
      <w:r>
        <w:rPr/>
        <w:t xml:space="preserve"> to work, if you add it to the end of a line of text that text will be lost in the rendering proccess.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( Home tab -&gt; Create a style -&gt; Modify button 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DLaM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00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d8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cb38c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b/>
      <w:color w:val="0000FF"/>
      <w:shd w:fill="FFFF00" w:val="clear"/>
    </w:rPr>
  </w:style>
  <w:style w:type="character" w:styleId="Myrichtextstyle" w:customStyle="1">
    <w:name w:val="myrichtextstyle"/>
    <w:basedOn w:val="DefaultParagraphFont"/>
    <w:uiPriority w:val="1"/>
    <w:qFormat/>
    <w:rsid w:val="00e46de5"/>
    <w:rPr>
      <w:b/>
      <w:color w:val="FF0000"/>
      <w:bdr w:val="single" w:sz="12" w:space="0" w:color="00B0F0"/>
      <w:shd w:fill="92D050" w:val="clear"/>
      <w:lang w:val="en-US"/>
    </w:rPr>
  </w:style>
  <w:style w:type="character" w:styleId="ListNumber3Char" w:customStyle="1">
    <w:name w:val="List Number 3 Char"/>
    <w:basedOn w:val="DefaultParagraphFont"/>
    <w:link w:val="ListNumber3"/>
    <w:uiPriority w:val="99"/>
    <w:semiHidden/>
    <w:qFormat/>
    <w:rsid w:val="00581aad"/>
    <w:rPr/>
  </w:style>
  <w:style w:type="character" w:styleId="SquareBulletChar" w:customStyle="1">
    <w:name w:val="SquareBullet Char"/>
    <w:basedOn w:val="ListNumber3Char"/>
    <w:link w:val="SquareBullet"/>
    <w:qFormat/>
    <w:rsid w:val="00581aad"/>
    <w:rPr>
      <w:lang w:val="en-US"/>
    </w:rPr>
  </w:style>
  <w:style w:type="character" w:styleId="Style31" w:customStyle="1">
    <w:name w:val="Style3"/>
    <w:basedOn w:val="SquareBulletChar"/>
    <w:uiPriority w:val="1"/>
    <w:qFormat/>
    <w:rsid w:val="00631a50"/>
    <w:rPr>
      <w:b/>
      <w:color w:val="C0504D" w:themeColor="accent2"/>
      <w:lang w:val="en-US"/>
    </w:rPr>
  </w:style>
  <w:style w:type="character" w:styleId="MyrichparastyleChar" w:customStyle="1">
    <w:name w:val="myrichparastyle Char"/>
    <w:basedOn w:val="DefaultParagraphFont"/>
    <w:link w:val="Myrichparastyle"/>
    <w:qFormat/>
    <w:rsid w:val="001610e0"/>
    <w:rPr>
      <w:color w:val="9BBB59" w:themeColor="accent3"/>
    </w:rPr>
  </w:style>
  <w:style w:type="character" w:styleId="CreatedStyleChar" w:customStyle="1">
    <w:name w:val="createdStyle Char"/>
    <w:basedOn w:val="DefaultParagraphFont"/>
    <w:link w:val="CreatedStyle"/>
    <w:qFormat/>
    <w:rsid w:val="00880be9"/>
    <w:rPr>
      <w:rFonts w:ascii="ADLaM Display" w:hAnsi="ADLaM Display"/>
      <w:b/>
      <w:shadow/>
      <w:sz w:val="24"/>
    </w:rPr>
  </w:style>
  <w:style w:type="character" w:styleId="CenterAlignChar" w:customStyle="1">
    <w:name w:val="centerAlign Char"/>
    <w:basedOn w:val="DefaultParagraphFont"/>
    <w:link w:val="CenterAlign"/>
    <w:qFormat/>
    <w:rsid w:val="00cd5bf4"/>
    <w:rPr/>
  </w:style>
  <w:style w:type="character" w:styleId="RightAlignChar" w:customStyle="1">
    <w:name w:val="rightAlign Char"/>
    <w:basedOn w:val="CenterAlignChar"/>
    <w:link w:val="RightAlign"/>
    <w:qFormat/>
    <w:rsid w:val="00cd5bf4"/>
    <w:rPr/>
  </w:style>
  <w:style w:type="character" w:styleId="JustifyAlignChar" w:customStyle="1">
    <w:name w:val="justifyAlign Char"/>
    <w:basedOn w:val="RightAlignChar"/>
    <w:link w:val="JustifyAlign"/>
    <w:qFormat/>
    <w:rsid w:val="00cd5bf4"/>
    <w:rPr/>
  </w:style>
  <w:style w:type="character" w:styleId="TightLineSpacingChar" w:customStyle="1">
    <w:name w:val="TightLineSpacing Char"/>
    <w:basedOn w:val="DefaultParagraphFont"/>
    <w:link w:val="TightLineSpacing"/>
    <w:qFormat/>
    <w:rsid w:val="00f102b2"/>
    <w:rPr/>
  </w:style>
  <w:style w:type="character" w:styleId="DoubleLineSpacingChar" w:customStyle="1">
    <w:name w:val="doubleLineSpacing Char"/>
    <w:basedOn w:val="DefaultParagraphFont"/>
    <w:link w:val="DoubleLineSpacing"/>
    <w:qFormat/>
    <w:rsid w:val="00cd5bf4"/>
    <w:rPr/>
  </w:style>
  <w:style w:type="character" w:styleId="SmallIndentChar" w:customStyle="1">
    <w:name w:val="smallIndent Char"/>
    <w:basedOn w:val="DefaultParagraphFont"/>
    <w:link w:val="SmallIndent"/>
    <w:qFormat/>
    <w:rsid w:val="00cd5bf4"/>
    <w:rPr/>
  </w:style>
  <w:style w:type="character" w:styleId="BasicNumberedChar" w:customStyle="1">
    <w:name w:val="BasicNumbered Char"/>
    <w:basedOn w:val="DefaultParagraphFont"/>
    <w:link w:val="BasicNumbered"/>
    <w:qFormat/>
    <w:rsid w:val="00cd5bf4"/>
    <w:rPr/>
  </w:style>
  <w:style w:type="character" w:styleId="AlphaBracketNumberingChar" w:customStyle="1">
    <w:name w:val="alphaBracketNumbering Char"/>
    <w:basedOn w:val="DefaultParagraphFont"/>
    <w:link w:val="AlphaBracketNumbering"/>
    <w:qFormat/>
    <w:rsid w:val="00cd5bf4"/>
    <w:rPr/>
  </w:style>
  <w:style w:type="character" w:styleId="LineShadingGreenChar" w:customStyle="1">
    <w:name w:val="LineShadingGreen Char"/>
    <w:basedOn w:val="DefaultParagraphFont"/>
    <w:link w:val="LineShadingGreen"/>
    <w:qFormat/>
    <w:rsid w:val="00cd5bf4"/>
    <w:rPr>
      <w:shd w:fill="92D050" w:val="clear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0c0d"/>
    <w:rPr>
      <w:i/>
      <w:iCs/>
      <w:color w:val="4F81BD" w:themeColor="accent1"/>
    </w:rPr>
  </w:style>
  <w:style w:type="character" w:styleId="QuoteChar" w:customStyle="1">
    <w:name w:val="Quote Char"/>
    <w:basedOn w:val="DefaultParagraphFont"/>
    <w:link w:val="Quote"/>
    <w:uiPriority w:val="29"/>
    <w:qFormat/>
    <w:rsid w:val="00d77014"/>
    <w:rPr>
      <w:i/>
      <w:iCs/>
      <w:color w:val="404040" w:themeColor="text1" w:themeTint="bf"/>
    </w:rPr>
  </w:style>
  <w:style w:type="character" w:styleId="WideLineSpacingChar" w:customStyle="1">
    <w:name w:val="WideLineSpacing Char"/>
    <w:basedOn w:val="DefaultParagraphFont"/>
    <w:link w:val="WideLineSpacing"/>
    <w:qFormat/>
    <w:rsid w:val="00ff418e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quareBullet" w:customStyle="1">
    <w:name w:val="SquareBullet"/>
    <w:basedOn w:val="ListBullet2"/>
    <w:link w:val="SquareBulletChar"/>
    <w:qFormat/>
    <w:rsid w:val="00581aad"/>
    <w:pPr>
      <w:numPr>
        <w:ilvl w:val="0"/>
        <w:numId w:val="4"/>
      </w:numPr>
    </w:pPr>
    <w:rPr>
      <w:lang w:val="en-US"/>
    </w:rPr>
  </w:style>
  <w:style w:type="paragraph" w:styleId="ListNumber3">
    <w:name w:val="List Number 3"/>
    <w:basedOn w:val="Normal"/>
    <w:link w:val="ListNumber3Char"/>
    <w:uiPriority w:val="99"/>
    <w:semiHidden/>
    <w:unhideWhenUsed/>
    <w:qFormat/>
    <w:rsid w:val="00581aad"/>
    <w:pPr>
      <w:numPr>
        <w:ilvl w:val="0"/>
        <w:numId w:val="1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581aad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81aad"/>
    <w:pPr>
      <w:numPr>
        <w:ilvl w:val="0"/>
        <w:numId w:val="3"/>
      </w:numPr>
      <w:spacing w:before="0" w:after="200"/>
      <w:contextualSpacing/>
    </w:pPr>
    <w:rPr/>
  </w:style>
  <w:style w:type="paragraph" w:styleId="Myrichparastyle" w:customStyle="1">
    <w:name w:val="myrichparastyle"/>
    <w:basedOn w:val="Normal"/>
    <w:link w:val="MyrichparastyleChar"/>
    <w:qFormat/>
    <w:rsid w:val="001610e0"/>
    <w:pPr>
      <w:jc w:val="right"/>
    </w:pPr>
    <w:rPr>
      <w:color w:val="9BBB59" w:themeColor="accent3"/>
    </w:rPr>
  </w:style>
  <w:style w:type="paragraph" w:styleId="CreatedStyle" w:customStyle="1">
    <w:name w:val="createdStyle"/>
    <w:basedOn w:val="Normal"/>
    <w:link w:val="CreatedStyleChar"/>
    <w:qFormat/>
    <w:rsid w:val="00880be9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ind w:left="-227" w:hanging="0"/>
      <w:jc w:val="center"/>
    </w:pPr>
    <w:rPr>
      <w:rFonts w:ascii="ADLaM Display" w:hAnsi="ADLaM Display"/>
      <w:b/>
      <w:shadow/>
      <w:sz w:val="24"/>
    </w:rPr>
  </w:style>
  <w:style w:type="paragraph" w:styleId="CenterAlign" w:customStyle="1">
    <w:name w:val="centerAlign"/>
    <w:basedOn w:val="Normal"/>
    <w:link w:val="CenterAlignChar"/>
    <w:qFormat/>
    <w:rsid w:val="00cd5bf4"/>
    <w:pPr>
      <w:jc w:val="center"/>
    </w:pPr>
    <w:rPr/>
  </w:style>
  <w:style w:type="paragraph" w:styleId="RightAlign" w:customStyle="1">
    <w:name w:val="rightAlign"/>
    <w:basedOn w:val="CenterAlign"/>
    <w:link w:val="RightAlignChar"/>
    <w:qFormat/>
    <w:rsid w:val="00cd5bf4"/>
    <w:pPr>
      <w:jc w:val="right"/>
    </w:pPr>
    <w:rPr/>
  </w:style>
  <w:style w:type="paragraph" w:styleId="JustifyAlign" w:customStyle="1">
    <w:name w:val="justifyAlign"/>
    <w:basedOn w:val="RightAlign"/>
    <w:link w:val="JustifyAlignChar"/>
    <w:qFormat/>
    <w:rsid w:val="00cd5bf4"/>
    <w:pPr>
      <w:jc w:val="both"/>
    </w:pPr>
    <w:rPr/>
  </w:style>
  <w:style w:type="paragraph" w:styleId="TightLineSpacing" w:customStyle="1">
    <w:name w:val="TightLineSpacing"/>
    <w:basedOn w:val="Normal"/>
    <w:link w:val="TightLineSpacingChar"/>
    <w:qFormat/>
    <w:rsid w:val="00f102b2"/>
    <w:pPr>
      <w:spacing w:lineRule="auto" w:line="240" w:before="0" w:after="200"/>
      <w:contextualSpacing/>
    </w:pPr>
    <w:rPr/>
  </w:style>
  <w:style w:type="paragraph" w:styleId="DoubleLineSpacing" w:customStyle="1">
    <w:name w:val="doubleLineSpacing"/>
    <w:basedOn w:val="Normal"/>
    <w:link w:val="DoubleLineSpacingChar"/>
    <w:qFormat/>
    <w:rsid w:val="00cd5bf4"/>
    <w:pPr>
      <w:spacing w:lineRule="auto" w:line="480"/>
    </w:pPr>
    <w:rPr/>
  </w:style>
  <w:style w:type="paragraph" w:styleId="SmallIndent" w:customStyle="1">
    <w:name w:val="smallIndent"/>
    <w:basedOn w:val="Normal"/>
    <w:link w:val="SmallIndentChar"/>
    <w:qFormat/>
    <w:rsid w:val="00cd5bf4"/>
    <w:pPr>
      <w:ind w:left="708" w:hanging="0"/>
    </w:pPr>
    <w:rPr/>
  </w:style>
  <w:style w:type="paragraph" w:styleId="BasicNumbered" w:customStyle="1">
    <w:name w:val="BasicNumbered"/>
    <w:basedOn w:val="Normal"/>
    <w:link w:val="BasicNumberedChar"/>
    <w:qFormat/>
    <w:rsid w:val="00cd5bf4"/>
    <w:pPr>
      <w:numPr>
        <w:ilvl w:val="0"/>
        <w:numId w:val="5"/>
      </w:numPr>
    </w:pPr>
    <w:rPr/>
  </w:style>
  <w:style w:type="paragraph" w:styleId="AlphaBracketNumbering" w:customStyle="1">
    <w:name w:val="alphaBracketNumbering"/>
    <w:basedOn w:val="Normal"/>
    <w:link w:val="AlphaBracketNumberingChar"/>
    <w:qFormat/>
    <w:rsid w:val="00cd5bf4"/>
    <w:pPr>
      <w:numPr>
        <w:ilvl w:val="0"/>
        <w:numId w:val="6"/>
      </w:numPr>
    </w:pPr>
    <w:rPr/>
  </w:style>
  <w:style w:type="paragraph" w:styleId="LineShadingGreen" w:customStyle="1">
    <w:name w:val="LineShadingGreen"/>
    <w:basedOn w:val="Normal"/>
    <w:link w:val="LineShadingGreenChar"/>
    <w:qFormat/>
    <w:rsid w:val="00cd5bf4"/>
    <w:pPr>
      <w:shd w:val="clear" w:color="auto" w:fill="92D05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0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77014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WideLineSpacing" w:customStyle="1">
    <w:name w:val="WideLineSpacing"/>
    <w:basedOn w:val="Normal"/>
    <w:link w:val="WideLineSpacingChar"/>
    <w:qFormat/>
    <w:rsid w:val="00ff418e"/>
    <w:pPr>
      <w:spacing w:lineRule="auto" w:line="480"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6b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557A-F570-4705-8364-9D3078D2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1</Pages>
  <Words>172</Words>
  <Characters>765</Characters>
  <CharactersWithSpaces>928</CharactersWithSpaces>
  <Paragraphs>11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2015-03-26T08:39:00Z</dcterms:created>
  <dc:creator>Eric Lapouyade</dc:creator>
  <dc:description/>
  <dc:language>fr-FR</dc:language>
  <cp:lastModifiedBy/>
  <dcterms:modified xsi:type="dcterms:W3CDTF">2025-05-02T16:15:34Z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43f10a-881e-4653-a55e-02ca2cc829dc_ActionId">
    <vt:lpwstr>663249c3-b6a5-4716-bfca-a994654c046d</vt:lpwstr>
  </property>
  <property fmtid="{D5CDD505-2E9C-101B-9397-08002B2CF9AE}" pid="3" name="MSIP_Label_9043f10a-881e-4653-a55e-02ca2cc829dc_ContentBits">
    <vt:lpwstr>0</vt:lpwstr>
  </property>
  <property fmtid="{D5CDD505-2E9C-101B-9397-08002B2CF9AE}" pid="4" name="MSIP_Label_9043f10a-881e-4653-a55e-02ca2cc829dc_Enabled">
    <vt:lpwstr>true</vt:lpwstr>
  </property>
  <property fmtid="{D5CDD505-2E9C-101B-9397-08002B2CF9AE}" pid="5" name="MSIP_Label_9043f10a-881e-4653-a55e-02ca2cc829dc_Method">
    <vt:lpwstr>Standard</vt:lpwstr>
  </property>
  <property fmtid="{D5CDD505-2E9C-101B-9397-08002B2CF9AE}" pid="6" name="MSIP_Label_9043f10a-881e-4653-a55e-02ca2cc829dc_Name">
    <vt:lpwstr>ADC_class_200</vt:lpwstr>
  </property>
  <property fmtid="{D5CDD505-2E9C-101B-9397-08002B2CF9AE}" pid="7" name="MSIP_Label_9043f10a-881e-4653-a55e-02ca2cc829dc_SetDate">
    <vt:lpwstr>2025-02-25T16:58:41Z</vt:lpwstr>
  </property>
  <property fmtid="{D5CDD505-2E9C-101B-9397-08002B2CF9AE}" pid="8" name="MSIP_Label_9043f10a-881e-4653-a55e-02ca2cc829dc_SiteId">
    <vt:lpwstr>94cfddbc-0627-494a-ad7a-29aea3aea832</vt:lpwstr>
  </property>
</Properties>
</file>