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50" w:top="850" w:left="964" w:right="964" w:header="720" w:footer="720"/>
          <w:pgNumType w:start="1"/>
        </w:sectPr>
      </w:pPr>
      <w:bookmarkStart w:colFirst="0" w:colLast="0" w:name="_hj65c4hgup5u" w:id="0"/>
      <w:bookmarkEnd w:id="0"/>
      <w:r w:rsidDel="00000000" w:rsidR="00000000" w:rsidRPr="00000000">
        <w:rPr>
          <w:rFonts w:ascii="Calibri" w:cs="Calibri" w:eastAsia="Calibri" w:hAnsi="Calibri"/>
          <w:b w:val="1"/>
          <w:bCs w:val="1"/>
          <w:i w:val="0"/>
          <w:iCs w:val="0"/>
          <w:smallCaps w:val="0"/>
          <w:strike w:val="0"/>
          <w:color w:val="1f4e79"/>
          <w:sz w:val="44"/>
          <w:szCs w:val="44"/>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ИИ-агент «Анализ организационной структуры и функционала»</w:t>
      </w:r>
    </w:p>
    <w:p w:rsidR="00000000" w:rsidDel="00000000" w:rsidP="00000000" w:rsidRDefault="00000000" w:rsidRPr="00000000" w14:paraId="00000003">
      <w:pPr>
        <w:pStyle w:val="Heading1"/>
        <w:spacing w:after="60" w:before="1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Цель: разработать прототип ИИ-агента, который сравнивает организационные и функциональные документы, выявляет возможную потерю или дублирование функций и формирует объяснимое заключение со ссылками на исходные документы.</w:t>
      </w:r>
    </w:p>
    <w:p w:rsidR="00000000" w:rsidDel="00000000" w:rsidP="00000000" w:rsidRDefault="00000000" w:rsidRPr="00000000" w14:paraId="00000004">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Проблема</w:t>
      </w:r>
    </w:p>
    <w:p w:rsidR="00000000" w:rsidDel="00000000" w:rsidP="00000000" w:rsidRDefault="00000000" w:rsidRPr="00000000" w14:paraId="0000000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реорганизации подразделений необходимо вручную сопоставлять организационные структуры, положения и другие приложения к распорядительным документам.</w:t>
      </w:r>
    </w:p>
    <w:p w:rsidR="00000000" w:rsidDel="00000000" w:rsidP="00000000" w:rsidRDefault="00000000" w:rsidRPr="00000000" w14:paraId="0000000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риски: потеря функций, дублирование функционала, пересечение зон ответственности и потенциальный конфликт интересов. Дополнительно может потребоваться проверка соответствия функций внешним требованиям и сравнение структуры с практикой других операторов.</w:t>
      </w:r>
    </w:p>
    <w:p w:rsidR="00000000" w:rsidDel="00000000" w:rsidP="00000000" w:rsidRDefault="00000000" w:rsidRPr="00000000" w14:paraId="00000007">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Пользователь и сценарий</w:t>
      </w:r>
    </w:p>
    <w:p w:rsidR="00000000" w:rsidDel="00000000" w:rsidP="00000000" w:rsidRDefault="00000000" w:rsidRPr="00000000" w14:paraId="0000000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пользователь – сотрудник подразделения, проводящий анализ организационных изменений.</w:t>
      </w:r>
    </w:p>
    <w:p w:rsidR="00000000" w:rsidDel="00000000" w:rsidP="00000000" w:rsidRDefault="00000000" w:rsidRPr="00000000" w14:paraId="0000000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Сценарий: пользователь загружает комплект документов «до» и «после» реорганизации – агент определяет изменённые подразделения – сравнивает их функции – показывает выявленные отклонения и источники – формирует итоговое заключение.</w:t>
      </w:r>
    </w:p>
    <w:p w:rsidR="00000000" w:rsidDel="00000000" w:rsidP="00000000" w:rsidRDefault="00000000" w:rsidRPr="00000000" w14:paraId="0000000A">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Задача</w:t>
      </w:r>
    </w:p>
    <w:p w:rsidR="00000000" w:rsidDel="00000000" w:rsidP="00000000" w:rsidRDefault="00000000" w:rsidRPr="00000000" w14:paraId="0000000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Разработать прототип ИИ-агента для интеллектуального сопоставления организационных структур и функционала подразделений с возможностью выявления отклонений и формирования объяснимых выводов.</w:t>
      </w:r>
    </w:p>
    <w:p w:rsidR="00000000" w:rsidDel="00000000" w:rsidP="00000000" w:rsidRDefault="00000000" w:rsidRPr="00000000" w14:paraId="0000000C">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5. Вход → выход</w:t>
      </w:r>
    </w:p>
    <w:p w:rsidR="00000000" w:rsidDel="00000000" w:rsidP="00000000" w:rsidRDefault="00000000" w:rsidRPr="00000000" w14:paraId="0000000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 организационные структуры, положения о структурных подразделениях, должностные инструкции, распорядительные документы и приложения к ним, внутренние нормативные документы. Форматы: Word, PDF, Excel.</w:t>
      </w:r>
    </w:p>
    <w:p w:rsidR="00000000" w:rsidDel="00000000" w:rsidP="00000000" w:rsidRDefault="00000000" w:rsidRPr="00000000" w14:paraId="0000000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 перечень преобразованных/сохранённых подразделений, таблица сопоставления функций, выявленные потери и дублирования, потенциальные конфликты интересов, ссылки на подтверждающие пункты документов и краткие рекомендации.</w:t>
      </w:r>
    </w:p>
    <w:p w:rsidR="00000000" w:rsidDel="00000000" w:rsidP="00000000" w:rsidRDefault="00000000" w:rsidRPr="00000000" w14:paraId="0000000F">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Данные</w:t>
      </w:r>
    </w:p>
    <w:p w:rsidR="00000000" w:rsidDel="00000000" w:rsidP="00000000" w:rsidRDefault="00000000" w:rsidRPr="00000000" w14:paraId="0000001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Организатор предоставляет тестовый набор документов для сравнения. Для проверки соответствия внешним требованиям дополнительно могут быть предоставлены конкретные нормативные документы, стандарты и требования, которыми руководствуются подразделения.</w:t>
      </w:r>
    </w:p>
    <w:p w:rsidR="00000000" w:rsidDel="00000000" w:rsidP="00000000" w:rsidRDefault="00000000" w:rsidRPr="00000000" w14:paraId="0000001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наличии возможности для бенчмаркинга предоставляются открытые данные об организационных структурах других операторов. Объём и способ доступа к данным указываются организатором отдельно.</w:t>
      </w:r>
    </w:p>
    <w:p w:rsidR="00000000" w:rsidDel="00000000" w:rsidP="00000000" w:rsidRDefault="00000000" w:rsidRPr="00000000" w14:paraId="00000012">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Must have</w:t>
      </w:r>
    </w:p>
    <w:p w:rsidR="00000000" w:rsidDel="00000000" w:rsidP="00000000" w:rsidRDefault="00000000" w:rsidRPr="00000000" w14:paraId="0000001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Определить по приложениям, какие структурные подразделения были реорганизованы, какие сохранились и какие созданы.</w:t>
      </w:r>
    </w:p>
    <w:p w:rsidR="00000000" w:rsidDel="00000000" w:rsidP="00000000" w:rsidRDefault="00000000" w:rsidRPr="00000000" w14:paraId="0000001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Сопоставить функционал преобразованных и существующих подразделений и выявить потенциальную потерю функций.</w:t>
      </w:r>
    </w:p>
    <w:p w:rsidR="00000000" w:rsidDel="00000000" w:rsidP="00000000" w:rsidRDefault="00000000" w:rsidRPr="00000000" w14:paraId="0000001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Сопоставить функционал подразделений между собой и выявить возможное дублирование функций и конфликт интересов.</w:t>
      </w:r>
    </w:p>
    <w:p w:rsidR="00000000" w:rsidDel="00000000" w:rsidP="00000000" w:rsidRDefault="00000000" w:rsidRPr="00000000" w14:paraId="0000001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Для каждого вывода показать подтверждающий источник: документ и соответствующий фрагмент/пункт.</w:t>
      </w:r>
    </w:p>
    <w:p w:rsidR="00000000" w:rsidDel="00000000" w:rsidP="00000000" w:rsidRDefault="00000000" w:rsidRPr="00000000" w14:paraId="0000001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Сформировать итоговое аналитическое заключение в понятном для пользователя виде.</w:t>
      </w:r>
    </w:p>
    <w:p w:rsidR="00000000" w:rsidDel="00000000" w:rsidP="00000000" w:rsidRDefault="00000000" w:rsidRPr="00000000" w14:paraId="00000018">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Опционально</w:t>
      </w:r>
    </w:p>
    <w:p w:rsidR="00000000" w:rsidDel="00000000" w:rsidP="00000000" w:rsidRDefault="00000000" w:rsidRPr="00000000" w14:paraId="0000001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Сопоставление задач и функций подразделений с предоставленным законодательством, стандартами и регуляторными требованиями.</w:t>
      </w:r>
    </w:p>
    <w:p w:rsidR="00000000" w:rsidDel="00000000" w:rsidP="00000000" w:rsidRDefault="00000000" w:rsidRPr="00000000" w14:paraId="0000001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Сравнение организационных структур преобразованных/созданных департаментов с организационными структурами других операторов.</w:t>
      </w:r>
    </w:p>
    <w:p w:rsidR="00000000" w:rsidDel="00000000" w:rsidP="00000000" w:rsidRDefault="00000000" w:rsidRPr="00000000" w14:paraId="0000001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Формирование рекомендаций по перераспределению функций и устранению выявленных пересечений.</w:t>
      </w:r>
    </w:p>
    <w:p w:rsidR="00000000" w:rsidDel="00000000" w:rsidP="00000000" w:rsidRDefault="00000000" w:rsidRPr="00000000" w14:paraId="0000001C">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Ограничения</w:t>
      </w:r>
    </w:p>
    <w:p w:rsidR="00000000" w:rsidDel="00000000" w:rsidP="00000000" w:rsidRDefault="00000000" w:rsidRPr="00000000" w14:paraId="0000001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Выводы ИИ носят рекомендательный характер и требуют проверки ответственным сотрудником. Агент не должен формировать утверждения, не подтверждённые предоставленными документами. Для каждого существенного вывода должна сохраняться прослеживаемость до источника.</w:t>
      </w:r>
    </w:p>
    <w:p w:rsidR="00000000" w:rsidDel="00000000" w:rsidP="00000000" w:rsidRDefault="00000000" w:rsidRPr="00000000" w14:paraId="0000001E">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Артефакты</w:t>
      </w:r>
    </w:p>
    <w:p w:rsidR="00000000" w:rsidDel="00000000" w:rsidP="00000000" w:rsidRDefault="00000000" w:rsidRPr="00000000" w14:paraId="0000001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Работающий прототип, интерфейс для загрузки документов и просмотра результатов, репозиторий с исходным кодом, README с инструкцией запуска и краткое описание архитектуры решения.</w:t>
      </w:r>
    </w:p>
    <w:p w:rsidR="00000000" w:rsidDel="00000000" w:rsidP="00000000" w:rsidRDefault="00000000" w:rsidRPr="00000000" w14:paraId="00000020">
      <w:pPr>
        <w:pStyle w:val="Heading1"/>
        <w:spacing w:after="60" w:before="1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Простая проверка решения</w:t>
      </w:r>
    </w:p>
    <w:p w:rsidR="00000000" w:rsidDel="00000000" w:rsidP="00000000" w:rsidRDefault="00000000" w:rsidRPr="00000000" w14:paraId="0000002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Команда демонстрирует решение на контрольном комплекте документов, где заранее известны несколько изменений: реорганизация подразделения, потеря функции и дублирование функционала. Проверяется, обнаружил ли агент эти случаи и указал ли корректные источники.</w:t>
      </w:r>
    </w:p>
    <w:p w:rsidR="00000000" w:rsidDel="00000000" w:rsidP="00000000" w:rsidRDefault="00000000" w:rsidRPr="00000000" w14:paraId="00000022">
      <w:pPr>
        <w:spacing w:after="6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6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4">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5">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6">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7">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8">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9">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A">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B">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C">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D">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E">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F">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0">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after="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bl>
    <w:p w:rsidR="00000000" w:rsidDel="00000000" w:rsidP="00000000" w:rsidRDefault="00000000" w:rsidRPr="00000000" w14:paraId="00000039">
      <w:pPr>
        <w:spacing w:after="60" w:line="240" w:lineRule="auto"/>
        <w:rPr>
          <w:rFonts w:ascii="Times New Roman" w:cs="Times New Roman" w:eastAsia="Times New Roman" w:hAnsi="Times New Roman"/>
          <w:sz w:val="24"/>
          <w:szCs w:val="24"/>
        </w:rPr>
        <w:sectPr>
          <w:footerReference r:id="rId6" w:type="default"/>
          <w:type w:val="nextPage"/>
          <w:pgSz w:h="15840" w:w="12240" w:orient="portrait"/>
          <w:pgMar w:bottom="850" w:top="850" w:left="964" w:right="964"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7" w:type="default"/>
          <w:type w:val="nextPage"/>
          <w:pgSz w:h="15840" w:w="12240" w:orient="portrait"/>
          <w:pgMar w:bottom="850" w:top="850" w:left="964" w:right="964" w:header="720" w:footer="720"/>
          <w:pgNumType w:start="1"/>
        </w:sectPr>
      </w:pPr>
      <w:bookmarkStart w:colFirst="0" w:colLast="0" w:name="_us285mwpoeh3" w:id="1"/>
      <w:bookmarkEnd w:id="1"/>
      <w:r w:rsidDel="00000000" w:rsidR="00000000" w:rsidRPr="00000000">
        <w:rPr>
          <w:rFonts w:ascii="Calibri" w:cs="Calibri" w:eastAsia="Calibri" w:hAnsi="Calibri"/>
          <w:b w:val="1"/>
          <w:bCs w:val="1"/>
          <w:i w:val="0"/>
          <w:iCs w:val="0"/>
          <w:smallCaps w:val="0"/>
          <w:strike w:val="0"/>
          <w:color w:val="1f4e79"/>
          <w:sz w:val="44"/>
          <w:szCs w:val="44"/>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3B">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fw3strixow8u" w:id="2"/>
      <w:bookmarkEnd w:id="2"/>
      <w:r w:rsidDel="00000000" w:rsidR="00000000" w:rsidRPr="00000000">
        <w:rPr>
          <w:rFonts w:ascii="Times New Roman" w:cs="Times New Roman" w:eastAsia="Times New Roman" w:hAnsi="Times New Roman"/>
          <w:color w:val="000000"/>
          <w:sz w:val="24"/>
          <w:szCs w:val="24"/>
          <w:rtl w:val="0"/>
        </w:rPr>
        <w:t xml:space="preserve">1. «Ұйымдық құрылым мен функционалды талдау» ЖИ-агенті</w:t>
      </w:r>
    </w:p>
    <w:p w:rsidR="00000000" w:rsidDel="00000000" w:rsidP="00000000" w:rsidRDefault="00000000" w:rsidRPr="00000000" w14:paraId="0000003C">
      <w:pPr>
        <w:pStyle w:val="Heading1"/>
        <w:keepNext w:val="0"/>
        <w:keepLines w:val="0"/>
        <w:spacing w:after="60" w:before="140" w:lineRule="auto"/>
        <w:rPr>
          <w:rFonts w:ascii="Times New Roman" w:cs="Times New Roman" w:eastAsia="Times New Roman" w:hAnsi="Times New Roman"/>
          <w:b w:val="0"/>
          <w:bCs w:val="0"/>
          <w:color w:val="000000"/>
          <w:sz w:val="24"/>
          <w:szCs w:val="24"/>
        </w:rPr>
      </w:pPr>
      <w:bookmarkStart w:colFirst="0" w:colLast="0" w:name="_95nj6mh3gc6c" w:id="3"/>
      <w:bookmarkEnd w:id="3"/>
      <w:r w:rsidDel="00000000" w:rsidR="00000000" w:rsidRPr="00000000">
        <w:rPr>
          <w:rFonts w:ascii="Times New Roman" w:cs="Times New Roman" w:eastAsia="Times New Roman" w:hAnsi="Times New Roman"/>
          <w:b w:val="0"/>
          <w:bCs w:val="0"/>
          <w:color w:val="000000"/>
          <w:sz w:val="24"/>
          <w:szCs w:val="24"/>
          <w:rtl w:val="0"/>
        </w:rPr>
        <w:t xml:space="preserve">Мақсаты: ұйымдық және функционалдық құжаттарды салыстыратын, функциялардың ықтимал жоғалуын немесе қайталануын анықтайтын және бастапқы құжаттарға сілтемелері бар түсіндірмелі қорытынды қалыптастыратын ЖИ-агенттің прототипін әзірлеу.</w:t>
      </w:r>
    </w:p>
    <w:p w:rsidR="00000000" w:rsidDel="00000000" w:rsidP="00000000" w:rsidRDefault="00000000" w:rsidRPr="00000000" w14:paraId="0000003D">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x780hvskhr69" w:id="4"/>
      <w:bookmarkEnd w:id="4"/>
      <w:r w:rsidDel="00000000" w:rsidR="00000000" w:rsidRPr="00000000">
        <w:rPr>
          <w:rFonts w:ascii="Times New Roman" w:cs="Times New Roman" w:eastAsia="Times New Roman" w:hAnsi="Times New Roman"/>
          <w:color w:val="000000"/>
          <w:sz w:val="24"/>
          <w:szCs w:val="24"/>
          <w:rtl w:val="0"/>
        </w:rPr>
        <w:t xml:space="preserve">2. Мәселе</w:t>
      </w:r>
    </w:p>
    <w:p w:rsidR="00000000" w:rsidDel="00000000" w:rsidP="00000000" w:rsidRDefault="00000000" w:rsidRPr="00000000" w14:paraId="0000003E">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Бөлімшелерді қайта ұйымдастыру кезінде ұйымдық құрылымдарды, ережелерді және өкімдік құжаттарға берілген басқа да қосымшаларды қолмен салыстыру қажет.</w:t>
      </w:r>
    </w:p>
    <w:p w:rsidR="00000000" w:rsidDel="00000000" w:rsidP="00000000" w:rsidRDefault="00000000" w:rsidRPr="00000000" w14:paraId="0000003F">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Негізгі тәуекелдер: функциялардың жоғалуы, функционалдың қайталануы, жауапкершілік аймақтарының қиылысуы және ықтимал мүдделер қақтығысы. Қосымша ретінде функциялардың сыртқы талаптарға сәйкестігін тексеру және құрылымды басқа операторлардың тәжірибесімен салыстыру қажет болуы мүмкін.</w:t>
      </w:r>
    </w:p>
    <w:p w:rsidR="00000000" w:rsidDel="00000000" w:rsidP="00000000" w:rsidRDefault="00000000" w:rsidRPr="00000000" w14:paraId="00000040">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7bgmaq3pflfw" w:id="5"/>
      <w:bookmarkEnd w:id="5"/>
      <w:r w:rsidDel="00000000" w:rsidR="00000000" w:rsidRPr="00000000">
        <w:rPr>
          <w:rFonts w:ascii="Times New Roman" w:cs="Times New Roman" w:eastAsia="Times New Roman" w:hAnsi="Times New Roman"/>
          <w:color w:val="000000"/>
          <w:sz w:val="24"/>
          <w:szCs w:val="24"/>
          <w:rtl w:val="0"/>
        </w:rPr>
        <w:t xml:space="preserve">3. Пайдаланушы және сценарий</w:t>
      </w:r>
    </w:p>
    <w:p w:rsidR="00000000" w:rsidDel="00000000" w:rsidP="00000000" w:rsidRDefault="00000000" w:rsidRPr="00000000" w14:paraId="00000041">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Негізгі пайдаланушы – ұйымдық өзгерістерді талдауды жүргізетін бөлімше қызметкері.</w:t>
      </w:r>
    </w:p>
    <w:p w:rsidR="00000000" w:rsidDel="00000000" w:rsidP="00000000" w:rsidRDefault="00000000" w:rsidRPr="00000000" w14:paraId="00000042">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Сценарий: пайдаланушы қайта ұйымдастыруға «дейінгі» және «кейінгі» құжаттар жиынтығын жүктейді – агент өзгерген бөлімшелерді анықтайды – олардың функцияларын салыстырады – анықталған ауытқулар мен дереккөздерді көрсетеді – қорытынды тұжырым қалыптастырады.</w:t>
      </w:r>
    </w:p>
    <w:p w:rsidR="00000000" w:rsidDel="00000000" w:rsidP="00000000" w:rsidRDefault="00000000" w:rsidRPr="00000000" w14:paraId="00000043">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cpbdjbh5fh9u" w:id="6"/>
      <w:bookmarkEnd w:id="6"/>
      <w:r w:rsidDel="00000000" w:rsidR="00000000" w:rsidRPr="00000000">
        <w:rPr>
          <w:rFonts w:ascii="Times New Roman" w:cs="Times New Roman" w:eastAsia="Times New Roman" w:hAnsi="Times New Roman"/>
          <w:color w:val="000000"/>
          <w:sz w:val="24"/>
          <w:szCs w:val="24"/>
          <w:rtl w:val="0"/>
        </w:rPr>
        <w:t xml:space="preserve">4. Міндет</w:t>
      </w:r>
    </w:p>
    <w:p w:rsidR="00000000" w:rsidDel="00000000" w:rsidP="00000000" w:rsidRDefault="00000000" w:rsidRPr="00000000" w14:paraId="00000044">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Ұйымдық құрылымдар мен бөлімшелер функционалын зияткерлік салыстыруға, ауытқуларды анықтауға және түсіндірмелі қорытындылар қалыптастыруға мүмкіндік беретін ЖИ-агенттің прототипін әзірлеу.</w:t>
      </w:r>
    </w:p>
    <w:p w:rsidR="00000000" w:rsidDel="00000000" w:rsidP="00000000" w:rsidRDefault="00000000" w:rsidRPr="00000000" w14:paraId="00000045">
      <w:pPr>
        <w:pStyle w:val="Heading1"/>
        <w:keepNext w:val="0"/>
        <w:keepLines w:val="0"/>
        <w:spacing w:after="60" w:before="140" w:lineRule="auto"/>
        <w:rPr>
          <w:rFonts w:ascii="Gungsuh" w:cs="Gungsuh" w:eastAsia="Gungsuh" w:hAnsi="Gungsuh"/>
          <w:color w:val="000000"/>
          <w:sz w:val="24"/>
          <w:szCs w:val="24"/>
        </w:rPr>
      </w:pPr>
      <w:bookmarkStart w:colFirst="0" w:colLast="0" w:name="_jof7g97rarb4" w:id="7"/>
      <w:bookmarkEnd w:id="7"/>
      <w:r w:rsidDel="00000000" w:rsidR="00000000" w:rsidRPr="00000000">
        <w:rPr>
          <w:rFonts w:ascii="Gungsuh" w:cs="Gungsuh" w:eastAsia="Gungsuh" w:hAnsi="Gungsuh"/>
          <w:color w:val="000000"/>
          <w:sz w:val="24"/>
          <w:szCs w:val="24"/>
          <w:rtl w:val="0"/>
        </w:rPr>
        <w:t xml:space="preserve">5. Кіріс → шығыс</w:t>
      </w:r>
    </w:p>
    <w:p w:rsidR="00000000" w:rsidDel="00000000" w:rsidP="00000000" w:rsidRDefault="00000000" w:rsidRPr="00000000" w14:paraId="00000046">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Кіріс: ұйымдық құрылымдар, құрылымдық бөлімшелер туралы ережелер, лауазымдық нұсқаулықтар, өкімдік құжаттар және оларға қосымшалар, ішкі нормативтік құжаттар. Форматтар: Word, PDF, Excel.</w:t>
      </w:r>
    </w:p>
    <w:p w:rsidR="00000000" w:rsidDel="00000000" w:rsidP="00000000" w:rsidRDefault="00000000" w:rsidRPr="00000000" w14:paraId="00000047">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Шығыс: қайта құрылған/сақталған бөлімшелердің тізбесі, функцияларды салыстыру кестесі, анықталған жоғалулар мен қайталаулар, ықтимал мүдделер қақтығыстары, құжаттардың растайтын тармақтарына сілтемелер және қысқаша ұсынымдар.</w:t>
      </w:r>
    </w:p>
    <w:p w:rsidR="00000000" w:rsidDel="00000000" w:rsidP="00000000" w:rsidRDefault="00000000" w:rsidRPr="00000000" w14:paraId="00000048">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aoj1kph9kjhd" w:id="8"/>
      <w:bookmarkEnd w:id="8"/>
      <w:r w:rsidDel="00000000" w:rsidR="00000000" w:rsidRPr="00000000">
        <w:rPr>
          <w:rFonts w:ascii="Times New Roman" w:cs="Times New Roman" w:eastAsia="Times New Roman" w:hAnsi="Times New Roman"/>
          <w:color w:val="000000"/>
          <w:sz w:val="24"/>
          <w:szCs w:val="24"/>
          <w:rtl w:val="0"/>
        </w:rPr>
        <w:t xml:space="preserve">6. Деректер</w:t>
      </w:r>
    </w:p>
    <w:p w:rsidR="00000000" w:rsidDel="00000000" w:rsidP="00000000" w:rsidRDefault="00000000" w:rsidRPr="00000000" w14:paraId="00000049">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Ұйымдастырушы салыстыру үшін құжаттардың тестілік жиынтығын ұсынады. Сыртқы талаптарға сәйкестікті тексеру үшін қосымша түрде бөлімшелер басшылыққа алатын нақты нормативтік құжаттар, стандарттар мен талаптар ұсынылуы мүмкін.</w:t>
      </w:r>
    </w:p>
    <w:p w:rsidR="00000000" w:rsidDel="00000000" w:rsidP="00000000" w:rsidRDefault="00000000" w:rsidRPr="00000000" w14:paraId="0000004A">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Мүмкіндік болған жағдайда бенчмаркинг үшін басқа операторлардың ұйымдық құрылымдары туралы ашық деректер ұсынылады. Деректердің көлемі мен оларға қол жеткізу тәсілін ұйымдастырушы бөлек көрсетеді.</w:t>
      </w:r>
    </w:p>
    <w:p w:rsidR="00000000" w:rsidDel="00000000" w:rsidP="00000000" w:rsidRDefault="00000000" w:rsidRPr="00000000" w14:paraId="0000004B">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mnghog7226s" w:id="9"/>
      <w:bookmarkEnd w:id="9"/>
      <w:r w:rsidDel="00000000" w:rsidR="00000000" w:rsidRPr="00000000">
        <w:rPr>
          <w:rFonts w:ascii="Times New Roman" w:cs="Times New Roman" w:eastAsia="Times New Roman" w:hAnsi="Times New Roman"/>
          <w:color w:val="000000"/>
          <w:sz w:val="24"/>
          <w:szCs w:val="24"/>
          <w:rtl w:val="0"/>
        </w:rPr>
        <w:t xml:space="preserve">7. Must have</w:t>
      </w:r>
    </w:p>
    <w:p w:rsidR="00000000" w:rsidDel="00000000" w:rsidP="00000000" w:rsidRDefault="00000000" w:rsidRPr="00000000" w14:paraId="0000004C">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Қосымшалар бойынша қандай құрылымдық бөлімшелер қайта ұйымдастырылғанын, қайсысы сақталғанын және қайсысы құрылғанын анықтау.</w:t>
      </w:r>
    </w:p>
    <w:p w:rsidR="00000000" w:rsidDel="00000000" w:rsidP="00000000" w:rsidRDefault="00000000" w:rsidRPr="00000000" w14:paraId="0000004D">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Қайта құрылған және қолданыстағы бөлімшелердің функционалын салыстырып, функциялардың ықтимал жоғалуын анықтау.</w:t>
      </w:r>
    </w:p>
    <w:p w:rsidR="00000000" w:rsidDel="00000000" w:rsidP="00000000" w:rsidRDefault="00000000" w:rsidRPr="00000000" w14:paraId="0000004E">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Бөлімшелердің функционалын өзара салыстырып, функциялардың ықтимал қайталануын және мүдделер қақтығысын анықтау.</w:t>
      </w:r>
    </w:p>
    <w:p w:rsidR="00000000" w:rsidDel="00000000" w:rsidP="00000000" w:rsidRDefault="00000000" w:rsidRPr="00000000" w14:paraId="0000004F">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Әрбір қорытынды үшін растайтын дереккөзді көрсету: құжат және тиісті фрагмент/тармақ.</w:t>
      </w:r>
    </w:p>
    <w:p w:rsidR="00000000" w:rsidDel="00000000" w:rsidP="00000000" w:rsidRDefault="00000000" w:rsidRPr="00000000" w14:paraId="00000050">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Қорытынды талдамалық тұжырымды пайдаланушыға түсінікті түрде қалыптастыру.</w:t>
      </w:r>
    </w:p>
    <w:p w:rsidR="00000000" w:rsidDel="00000000" w:rsidP="00000000" w:rsidRDefault="00000000" w:rsidRPr="00000000" w14:paraId="00000051">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d5zpwsbqte2q" w:id="10"/>
      <w:bookmarkEnd w:id="10"/>
      <w:r w:rsidDel="00000000" w:rsidR="00000000" w:rsidRPr="00000000">
        <w:rPr>
          <w:rFonts w:ascii="Times New Roman" w:cs="Times New Roman" w:eastAsia="Times New Roman" w:hAnsi="Times New Roman"/>
          <w:color w:val="000000"/>
          <w:sz w:val="24"/>
          <w:szCs w:val="24"/>
          <w:rtl w:val="0"/>
        </w:rPr>
        <w:t xml:space="preserve">8. Опционалды</w:t>
      </w:r>
    </w:p>
    <w:p w:rsidR="00000000" w:rsidDel="00000000" w:rsidP="00000000" w:rsidRDefault="00000000" w:rsidRPr="00000000" w14:paraId="00000052">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Бөлімшелердің міндеттері мен функцияларын ұсынылған заңнамамен, стандарттармен және реттеушілік талаптармен салыстыру.</w:t>
      </w:r>
    </w:p>
    <w:p w:rsidR="00000000" w:rsidDel="00000000" w:rsidP="00000000" w:rsidRDefault="00000000" w:rsidRPr="00000000" w14:paraId="00000053">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Қайта құрылған/құрылған департаменттердің ұйымдық құрылымдарын басқа операторлардың ұйымдық құрылымдарымен салыстыру.</w:t>
      </w:r>
    </w:p>
    <w:p w:rsidR="00000000" w:rsidDel="00000000" w:rsidP="00000000" w:rsidRDefault="00000000" w:rsidRPr="00000000" w14:paraId="00000054">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Функцияларды қайта бөлу және анықталған қиылысуларды жою бойынша ұсынымдар қалыптастыру.</w:t>
      </w:r>
    </w:p>
    <w:p w:rsidR="00000000" w:rsidDel="00000000" w:rsidP="00000000" w:rsidRDefault="00000000" w:rsidRPr="00000000" w14:paraId="00000055">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wt4tnmxhvlqu" w:id="11"/>
      <w:bookmarkEnd w:id="11"/>
      <w:r w:rsidDel="00000000" w:rsidR="00000000" w:rsidRPr="00000000">
        <w:rPr>
          <w:rFonts w:ascii="Times New Roman" w:cs="Times New Roman" w:eastAsia="Times New Roman" w:hAnsi="Times New Roman"/>
          <w:color w:val="000000"/>
          <w:sz w:val="24"/>
          <w:szCs w:val="24"/>
          <w:rtl w:val="0"/>
        </w:rPr>
        <w:t xml:space="preserve">9. Шектеулер</w:t>
      </w:r>
    </w:p>
    <w:p w:rsidR="00000000" w:rsidDel="00000000" w:rsidP="00000000" w:rsidRDefault="00000000" w:rsidRPr="00000000" w14:paraId="00000056">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 қорытындылары ұсынымдық сипатта болады және жауапты қызметкердің тексеруін талап етеді. Агент ұсынылған құжаттармен расталмаған тұжырымдар жасамауы тиіс. Әрбір маңызды қорытынды үшін дереккөзге дейінгі бақыланушылық сақталуы тиіс.</w:t>
      </w:r>
    </w:p>
    <w:p w:rsidR="00000000" w:rsidDel="00000000" w:rsidP="00000000" w:rsidRDefault="00000000" w:rsidRPr="00000000" w14:paraId="00000057">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ta8ybflwy4sz" w:id="12"/>
      <w:bookmarkEnd w:id="12"/>
      <w:r w:rsidDel="00000000" w:rsidR="00000000" w:rsidRPr="00000000">
        <w:rPr>
          <w:rFonts w:ascii="Times New Roman" w:cs="Times New Roman" w:eastAsia="Times New Roman" w:hAnsi="Times New Roman"/>
          <w:color w:val="000000"/>
          <w:sz w:val="24"/>
          <w:szCs w:val="24"/>
          <w:rtl w:val="0"/>
        </w:rPr>
        <w:t xml:space="preserve">10. Артефактілер</w:t>
      </w:r>
    </w:p>
    <w:p w:rsidR="00000000" w:rsidDel="00000000" w:rsidP="00000000" w:rsidRDefault="00000000" w:rsidRPr="00000000" w14:paraId="00000058">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Жұмыс істейтін прототип, құжаттарды жүктеуге және нәтижелерді қарауға арналған интерфейс, бастапқы коды бар репозиторий, іске қосу нұсқаулығы бар README және шешім архитектурасының қысқаша сипаттамасы.</w:t>
      </w:r>
    </w:p>
    <w:p w:rsidR="00000000" w:rsidDel="00000000" w:rsidP="00000000" w:rsidRDefault="00000000" w:rsidRPr="00000000" w14:paraId="00000059">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e6xb9kdspczo" w:id="13"/>
      <w:bookmarkEnd w:id="13"/>
      <w:r w:rsidDel="00000000" w:rsidR="00000000" w:rsidRPr="00000000">
        <w:rPr>
          <w:rFonts w:ascii="Times New Roman" w:cs="Times New Roman" w:eastAsia="Times New Roman" w:hAnsi="Times New Roman"/>
          <w:color w:val="000000"/>
          <w:sz w:val="24"/>
          <w:szCs w:val="24"/>
          <w:rtl w:val="0"/>
        </w:rPr>
        <w:t xml:space="preserve">11. Шешімді қарапайым тексеру</w:t>
      </w:r>
    </w:p>
    <w:p w:rsidR="00000000" w:rsidDel="00000000" w:rsidP="00000000" w:rsidRDefault="00000000" w:rsidRPr="00000000" w14:paraId="0000005A">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Команда шешімді бірнеше өзгеріс алдын ала белгілі бақылау құжаттар жиынтығында көрсетеді: бөлімшені қайта ұйымдастыру, функцияның жоғалуы және функционалдың қайталануы. Агенттің осы жағдайларды анықтағаны және дұрыс дереккөздерді көрсеткені тексеріледі.</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D">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E">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F">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72">
      <w:pPr>
        <w:rPr/>
        <w:sectPr>
          <w:footerReference r:id="rId8" w:type="default"/>
          <w:type w:val="nextPage"/>
          <w:pgSz w:h="15840" w:w="12240" w:orient="portrait"/>
          <w:pgMar w:bottom="850" w:top="850" w:left="964" w:right="964"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850" w:top="850" w:left="964" w:right="964" w:header="720" w:footer="720"/>
          <w:pgNumType w:start="1"/>
        </w:sectPr>
      </w:pPr>
      <w:bookmarkStart w:colFirst="0" w:colLast="0" w:name="_vxnbk0vpf5ym" w:id="14"/>
      <w:bookmarkEnd w:id="14"/>
      <w:r w:rsidDel="00000000" w:rsidR="00000000" w:rsidRPr="00000000">
        <w:rPr>
          <w:rFonts w:ascii="Calibri" w:cs="Calibri" w:eastAsia="Calibri" w:hAnsi="Calibri"/>
          <w:b w:val="1"/>
          <w:bCs w:val="1"/>
          <w:i w:val="0"/>
          <w:iCs w:val="0"/>
          <w:smallCaps w:val="0"/>
          <w:strike w:val="0"/>
          <w:color w:val="1f4e79"/>
          <w:sz w:val="44"/>
          <w:szCs w:val="44"/>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74">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ds73y5umvyir" w:id="15"/>
      <w:bookmarkEnd w:id="15"/>
      <w:r w:rsidDel="00000000" w:rsidR="00000000" w:rsidRPr="00000000">
        <w:rPr>
          <w:rFonts w:ascii="Times New Roman" w:cs="Times New Roman" w:eastAsia="Times New Roman" w:hAnsi="Times New Roman"/>
          <w:color w:val="000000"/>
          <w:sz w:val="24"/>
          <w:szCs w:val="24"/>
          <w:rtl w:val="0"/>
        </w:rPr>
        <w:t xml:space="preserve">1. AI Agent "Organizational Structure and Functions Analysis"</w:t>
      </w:r>
    </w:p>
    <w:p w:rsidR="00000000" w:rsidDel="00000000" w:rsidP="00000000" w:rsidRDefault="00000000" w:rsidRPr="00000000" w14:paraId="00000075">
      <w:pPr>
        <w:pStyle w:val="Heading1"/>
        <w:keepNext w:val="0"/>
        <w:keepLines w:val="0"/>
        <w:spacing w:after="60" w:before="140" w:lineRule="auto"/>
        <w:rPr>
          <w:rFonts w:ascii="Times New Roman" w:cs="Times New Roman" w:eastAsia="Times New Roman" w:hAnsi="Times New Roman"/>
          <w:b w:val="0"/>
          <w:bCs w:val="0"/>
          <w:color w:val="000000"/>
          <w:sz w:val="24"/>
          <w:szCs w:val="24"/>
        </w:rPr>
      </w:pPr>
      <w:bookmarkStart w:colFirst="0" w:colLast="0" w:name="_l119m5hqzi23" w:id="16"/>
      <w:bookmarkEnd w:id="16"/>
      <w:r w:rsidDel="00000000" w:rsidR="00000000" w:rsidRPr="00000000">
        <w:rPr>
          <w:rFonts w:ascii="Times New Roman" w:cs="Times New Roman" w:eastAsia="Times New Roman" w:hAnsi="Times New Roman"/>
          <w:b w:val="0"/>
          <w:bCs w:val="0"/>
          <w:color w:val="000000"/>
          <w:sz w:val="24"/>
          <w:szCs w:val="24"/>
          <w:rtl w:val="0"/>
        </w:rPr>
        <w:t xml:space="preserve">Goal: develop a prototype AI agent that compares organizational and functional documents, identifies possible loss or duplication of functions, and produces an explainable conclusion with references to the source documents.</w:t>
      </w:r>
    </w:p>
    <w:p w:rsidR="00000000" w:rsidDel="00000000" w:rsidP="00000000" w:rsidRDefault="00000000" w:rsidRPr="00000000" w14:paraId="00000076">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nboxir7r6jgb" w:id="17"/>
      <w:bookmarkEnd w:id="17"/>
      <w:r w:rsidDel="00000000" w:rsidR="00000000" w:rsidRPr="00000000">
        <w:rPr>
          <w:rFonts w:ascii="Times New Roman" w:cs="Times New Roman" w:eastAsia="Times New Roman" w:hAnsi="Times New Roman"/>
          <w:color w:val="000000"/>
          <w:sz w:val="24"/>
          <w:szCs w:val="24"/>
          <w:rtl w:val="0"/>
        </w:rPr>
        <w:t xml:space="preserve">2. Problem</w:t>
      </w:r>
    </w:p>
    <w:p w:rsidR="00000000" w:rsidDel="00000000" w:rsidP="00000000" w:rsidRDefault="00000000" w:rsidRPr="00000000" w14:paraId="00000077">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departments are reorganized, organizational structures, regulations and other annexes to administrative documents have to be compared manually.</w:t>
      </w:r>
    </w:p>
    <w:p w:rsidR="00000000" w:rsidDel="00000000" w:rsidP="00000000" w:rsidRDefault="00000000" w:rsidRPr="00000000" w14:paraId="00000078">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risks: loss of functions, duplication of functions, overlapping areas of responsibility and potential conflicts of interest. In addition, it may be necessary to check functions for compliance with external requirements and to compare the structure with the practice of other operators.</w:t>
      </w:r>
    </w:p>
    <w:p w:rsidR="00000000" w:rsidDel="00000000" w:rsidP="00000000" w:rsidRDefault="00000000" w:rsidRPr="00000000" w14:paraId="00000079">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ixnsqqw98cn0" w:id="18"/>
      <w:bookmarkEnd w:id="18"/>
      <w:r w:rsidDel="00000000" w:rsidR="00000000" w:rsidRPr="00000000">
        <w:rPr>
          <w:rFonts w:ascii="Times New Roman" w:cs="Times New Roman" w:eastAsia="Times New Roman" w:hAnsi="Times New Roman"/>
          <w:color w:val="000000"/>
          <w:sz w:val="24"/>
          <w:szCs w:val="24"/>
          <w:rtl w:val="0"/>
        </w:rPr>
        <w:t xml:space="preserve">3. User and Scenario</w:t>
      </w:r>
    </w:p>
    <w:p w:rsidR="00000000" w:rsidDel="00000000" w:rsidP="00000000" w:rsidRDefault="00000000" w:rsidRPr="00000000" w14:paraId="0000007A">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user – an employee of the unit conducting the analysis of organizational changes.</w:t>
      </w:r>
    </w:p>
    <w:p w:rsidR="00000000" w:rsidDel="00000000" w:rsidP="00000000" w:rsidRDefault="00000000" w:rsidRPr="00000000" w14:paraId="0000007B">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the user uploads a set of "before" and "after" reorganization documents – the agent identifies the changed units – compares their functions – shows the identified deviations and sources – produces a final conclusion.</w:t>
      </w:r>
    </w:p>
    <w:p w:rsidR="00000000" w:rsidDel="00000000" w:rsidP="00000000" w:rsidRDefault="00000000" w:rsidRPr="00000000" w14:paraId="0000007C">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p9o0z7z1l7g8" w:id="19"/>
      <w:bookmarkEnd w:id="19"/>
      <w:r w:rsidDel="00000000" w:rsidR="00000000" w:rsidRPr="00000000">
        <w:rPr>
          <w:rFonts w:ascii="Times New Roman" w:cs="Times New Roman" w:eastAsia="Times New Roman" w:hAnsi="Times New Roman"/>
          <w:color w:val="000000"/>
          <w:sz w:val="24"/>
          <w:szCs w:val="24"/>
          <w:rtl w:val="0"/>
        </w:rPr>
        <w:t xml:space="preserve">4. Task</w:t>
      </w:r>
    </w:p>
    <w:p w:rsidR="00000000" w:rsidDel="00000000" w:rsidP="00000000" w:rsidRDefault="00000000" w:rsidRPr="00000000" w14:paraId="0000007D">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prototype AI agent for intelligent comparison of organizational structures and unit functions, capable of identifying deviations and producing explainable conclusions.</w:t>
      </w:r>
    </w:p>
    <w:p w:rsidR="00000000" w:rsidDel="00000000" w:rsidP="00000000" w:rsidRDefault="00000000" w:rsidRPr="00000000" w14:paraId="0000007E">
      <w:pPr>
        <w:pStyle w:val="Heading1"/>
        <w:keepNext w:val="0"/>
        <w:keepLines w:val="0"/>
        <w:spacing w:after="60" w:before="140" w:lineRule="auto"/>
        <w:rPr>
          <w:rFonts w:ascii="Gungsuh" w:cs="Gungsuh" w:eastAsia="Gungsuh" w:hAnsi="Gungsuh"/>
          <w:color w:val="000000"/>
          <w:sz w:val="24"/>
          <w:szCs w:val="24"/>
        </w:rPr>
      </w:pPr>
      <w:bookmarkStart w:colFirst="0" w:colLast="0" w:name="_usljo7ziqqj" w:id="20"/>
      <w:bookmarkEnd w:id="20"/>
      <w:r w:rsidDel="00000000" w:rsidR="00000000" w:rsidRPr="00000000">
        <w:rPr>
          <w:rFonts w:ascii="Gungsuh" w:cs="Gungsuh" w:eastAsia="Gungsuh" w:hAnsi="Gungsuh"/>
          <w:color w:val="000000"/>
          <w:sz w:val="24"/>
          <w:szCs w:val="24"/>
          <w:rtl w:val="0"/>
        </w:rPr>
        <w:t xml:space="preserve">5. Input → Output</w:t>
      </w:r>
    </w:p>
    <w:p w:rsidR="00000000" w:rsidDel="00000000" w:rsidP="00000000" w:rsidRDefault="00000000" w:rsidRPr="00000000" w14:paraId="0000007F">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organizational structures, regulations on structural units, job descriptions, administrative documents and their annexes, internal regulatory documents. Formats: Word, PDF, Excel.</w:t>
      </w:r>
    </w:p>
    <w:p w:rsidR="00000000" w:rsidDel="00000000" w:rsidP="00000000" w:rsidRDefault="00000000" w:rsidRPr="00000000" w14:paraId="00000080">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list of transformed/retained units, a function comparison table, identified losses and duplications, potential conflicts of interest, references to supporting clauses of the documents, and brief recommendations.</w:t>
      </w:r>
    </w:p>
    <w:p w:rsidR="00000000" w:rsidDel="00000000" w:rsidP="00000000" w:rsidRDefault="00000000" w:rsidRPr="00000000" w14:paraId="00000081">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e6kdkf57yjwb" w:id="21"/>
      <w:bookmarkEnd w:id="21"/>
      <w:r w:rsidDel="00000000" w:rsidR="00000000" w:rsidRPr="00000000">
        <w:rPr>
          <w:rFonts w:ascii="Times New Roman" w:cs="Times New Roman" w:eastAsia="Times New Roman" w:hAnsi="Times New Roman"/>
          <w:color w:val="000000"/>
          <w:sz w:val="24"/>
          <w:szCs w:val="24"/>
          <w:rtl w:val="0"/>
        </w:rPr>
        <w:t xml:space="preserve">6. Data</w:t>
      </w:r>
    </w:p>
    <w:p w:rsidR="00000000" w:rsidDel="00000000" w:rsidP="00000000" w:rsidRDefault="00000000" w:rsidRPr="00000000" w14:paraId="00000082">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provides a test set of documents for comparison. To check compliance with external requirements, specific regulatory documents, standards and requirements followed by the units may also be provided.</w:t>
      </w:r>
    </w:p>
    <w:p w:rsidR="00000000" w:rsidDel="00000000" w:rsidP="00000000" w:rsidRDefault="00000000" w:rsidRPr="00000000" w14:paraId="00000083">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possible, open data on the organizational structures of other operators is provided for benchmarking. The data volume and access method are specified separately by the organizer.</w:t>
      </w:r>
    </w:p>
    <w:p w:rsidR="00000000" w:rsidDel="00000000" w:rsidP="00000000" w:rsidRDefault="00000000" w:rsidRPr="00000000" w14:paraId="00000084">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plp5c4nxivnk" w:id="22"/>
      <w:bookmarkEnd w:id="22"/>
      <w:r w:rsidDel="00000000" w:rsidR="00000000" w:rsidRPr="00000000">
        <w:rPr>
          <w:rFonts w:ascii="Times New Roman" w:cs="Times New Roman" w:eastAsia="Times New Roman" w:hAnsi="Times New Roman"/>
          <w:color w:val="000000"/>
          <w:sz w:val="24"/>
          <w:szCs w:val="24"/>
          <w:rtl w:val="0"/>
        </w:rPr>
        <w:t xml:space="preserve">7. Must have</w:t>
      </w:r>
    </w:p>
    <w:p w:rsidR="00000000" w:rsidDel="00000000" w:rsidP="00000000" w:rsidRDefault="00000000" w:rsidRPr="00000000" w14:paraId="00000085">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Determine from the annexes which structural units were reorganized, which were retained and which were created.</w:t>
      </w:r>
    </w:p>
    <w:p w:rsidR="00000000" w:rsidDel="00000000" w:rsidP="00000000" w:rsidRDefault="00000000" w:rsidRPr="00000000" w14:paraId="00000086">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Compare the functions of transformed and existing units and identify potential loss of functions.</w:t>
      </w:r>
    </w:p>
    <w:p w:rsidR="00000000" w:rsidDel="00000000" w:rsidP="00000000" w:rsidRDefault="00000000" w:rsidRPr="00000000" w14:paraId="00000087">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Compare the functions of units with each other and identify possible duplication of functions and conflicts of interest.</w:t>
      </w:r>
    </w:p>
    <w:p w:rsidR="00000000" w:rsidDel="00000000" w:rsidP="00000000" w:rsidRDefault="00000000" w:rsidRPr="00000000" w14:paraId="00000088">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each finding, show the supporting source: the document and the relevant fragment/clause.</w:t>
      </w:r>
    </w:p>
    <w:p w:rsidR="00000000" w:rsidDel="00000000" w:rsidP="00000000" w:rsidRDefault="00000000" w:rsidRPr="00000000" w14:paraId="00000089">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Produce a final analytical conclusion in a form that is clear to the user.</w:t>
      </w:r>
    </w:p>
    <w:p w:rsidR="00000000" w:rsidDel="00000000" w:rsidP="00000000" w:rsidRDefault="00000000" w:rsidRPr="00000000" w14:paraId="0000008A">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clkyx5hva7uu" w:id="23"/>
      <w:bookmarkEnd w:id="23"/>
      <w:r w:rsidDel="00000000" w:rsidR="00000000" w:rsidRPr="00000000">
        <w:rPr>
          <w:rFonts w:ascii="Times New Roman" w:cs="Times New Roman" w:eastAsia="Times New Roman" w:hAnsi="Times New Roman"/>
          <w:color w:val="000000"/>
          <w:sz w:val="24"/>
          <w:szCs w:val="24"/>
          <w:rtl w:val="0"/>
        </w:rPr>
        <w:t xml:space="preserve">8. Optional</w:t>
      </w:r>
    </w:p>
    <w:p w:rsidR="00000000" w:rsidDel="00000000" w:rsidP="00000000" w:rsidRDefault="00000000" w:rsidRPr="00000000" w14:paraId="0000008B">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Comparison of unit tasks and functions with the provided legislation, standards and regulatory requirements.</w:t>
      </w:r>
    </w:p>
    <w:p w:rsidR="00000000" w:rsidDel="00000000" w:rsidP="00000000" w:rsidRDefault="00000000" w:rsidRPr="00000000" w14:paraId="0000008C">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Comparison of the organizational structures of transformed/created departments with those of other operators.</w:t>
      </w:r>
    </w:p>
    <w:p w:rsidR="00000000" w:rsidDel="00000000" w:rsidP="00000000" w:rsidRDefault="00000000" w:rsidRPr="00000000" w14:paraId="0000008D">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Recommendations on redistributing functions and eliminating identified overlaps.</w:t>
      </w:r>
    </w:p>
    <w:p w:rsidR="00000000" w:rsidDel="00000000" w:rsidP="00000000" w:rsidRDefault="00000000" w:rsidRPr="00000000" w14:paraId="0000008E">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uyvqzaaiudv2" w:id="24"/>
      <w:bookmarkEnd w:id="24"/>
      <w:r w:rsidDel="00000000" w:rsidR="00000000" w:rsidRPr="00000000">
        <w:rPr>
          <w:rFonts w:ascii="Times New Roman" w:cs="Times New Roman" w:eastAsia="Times New Roman" w:hAnsi="Times New Roman"/>
          <w:color w:val="000000"/>
          <w:sz w:val="24"/>
          <w:szCs w:val="24"/>
          <w:rtl w:val="0"/>
        </w:rPr>
        <w:t xml:space="preserve">9. Constraints</w:t>
      </w:r>
    </w:p>
    <w:p w:rsidR="00000000" w:rsidDel="00000000" w:rsidP="00000000" w:rsidRDefault="00000000" w:rsidRPr="00000000" w14:paraId="0000008F">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findings are advisory and must be verified by the responsible employee. The agent must not make statements that are not supported by the provided documents. Traceability to the source must be maintained for every significant finding.</w:t>
      </w:r>
    </w:p>
    <w:p w:rsidR="00000000" w:rsidDel="00000000" w:rsidP="00000000" w:rsidRDefault="00000000" w:rsidRPr="00000000" w14:paraId="00000090">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nsahihfozsh" w:id="25"/>
      <w:bookmarkEnd w:id="25"/>
      <w:r w:rsidDel="00000000" w:rsidR="00000000" w:rsidRPr="00000000">
        <w:rPr>
          <w:rFonts w:ascii="Times New Roman" w:cs="Times New Roman" w:eastAsia="Times New Roman" w:hAnsi="Times New Roman"/>
          <w:color w:val="000000"/>
          <w:sz w:val="24"/>
          <w:szCs w:val="24"/>
          <w:rtl w:val="0"/>
        </w:rPr>
        <w:t xml:space="preserve">10. Deliverables</w:t>
      </w:r>
    </w:p>
    <w:p w:rsidR="00000000" w:rsidDel="00000000" w:rsidP="00000000" w:rsidRDefault="00000000" w:rsidRPr="00000000" w14:paraId="00000091">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working prototype, an interface for uploading documents and viewing results, a repository with source code, a README with launch instructions, and a brief description of the solution architecture.</w:t>
      </w:r>
    </w:p>
    <w:p w:rsidR="00000000" w:rsidDel="00000000" w:rsidP="00000000" w:rsidRDefault="00000000" w:rsidRPr="00000000" w14:paraId="00000092">
      <w:pPr>
        <w:pStyle w:val="Heading1"/>
        <w:keepNext w:val="0"/>
        <w:keepLines w:val="0"/>
        <w:spacing w:after="60" w:before="140" w:lineRule="auto"/>
        <w:rPr>
          <w:rFonts w:ascii="Times New Roman" w:cs="Times New Roman" w:eastAsia="Times New Roman" w:hAnsi="Times New Roman"/>
          <w:color w:val="000000"/>
          <w:sz w:val="24"/>
          <w:szCs w:val="24"/>
        </w:rPr>
      </w:pPr>
      <w:bookmarkStart w:colFirst="0" w:colLast="0" w:name="_qdgzof3a9k0k" w:id="26"/>
      <w:bookmarkEnd w:id="26"/>
      <w:r w:rsidDel="00000000" w:rsidR="00000000" w:rsidRPr="00000000">
        <w:rPr>
          <w:rFonts w:ascii="Times New Roman" w:cs="Times New Roman" w:eastAsia="Times New Roman" w:hAnsi="Times New Roman"/>
          <w:color w:val="000000"/>
          <w:sz w:val="24"/>
          <w:szCs w:val="24"/>
          <w:rtl w:val="0"/>
        </w:rPr>
        <w:t xml:space="preserve">11. Simple Solution Check</w:t>
      </w:r>
    </w:p>
    <w:p w:rsidR="00000000" w:rsidDel="00000000" w:rsidP="00000000" w:rsidRDefault="00000000" w:rsidRPr="00000000" w14:paraId="00000093">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demonstrates the solution on a control set of documents with several known changes: a unit reorganization, a lost function and duplicated functions. The check is whether the agent detected these cases and cited the correct sources.</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6">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7">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8">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A">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AB">
      <w:pPr>
        <w:rPr/>
      </w:pPr>
      <w:r w:rsidDel="00000000" w:rsidR="00000000" w:rsidRPr="00000000">
        <w:rPr>
          <w:rtl w:val="0"/>
        </w:rPr>
      </w:r>
    </w:p>
    <w:sectPr>
      <w:footerReference r:id="rId10" w:type="default"/>
      <w:type w:val="nextPage"/>
      <w:pgSz w:h="15840" w:w="12240" w:orient="portrait"/>
      <w:pgMar w:bottom="850" w:top="85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center" w:leader="none" w:pos="4680"/>
        <w:tab w:val="right" w:leader="none" w:pos="9360"/>
      </w:tabs>
      <w:spacing w:after="0" w:line="240" w:lineRule="auto"/>
      <w:jc w:val="center"/>
      <w:rPr/>
    </w:pPr>
    <w:r w:rsidDel="00000000" w:rsidR="00000000" w:rsidRPr="00000000">
      <w:rPr>
        <w:color w:val="808080"/>
        <w:sz w:val="16"/>
        <w:szCs w:val="16"/>
        <w:rtl w:val="0"/>
      </w:rPr>
      <w:t xml:space="preserve">HackAlem AI | Кейс для хакатона</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5.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