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2BCBAF" w14:textId="60B80253" w:rsidR="00A27ACE" w:rsidRDefault="00D06197" w:rsidP="008A7606">
      <w:pPr>
        <w:pStyle w:val="Title"/>
        <w:tabs>
          <w:tab w:val="center" w:pos="4320"/>
        </w:tabs>
        <w:rPr>
          <w:sz w:val="80"/>
          <w:szCs w:val="80"/>
        </w:rPr>
      </w:pPr>
      <w:r>
        <w:rPr>
          <w:sz w:val="80"/>
          <w:szCs w:val="80"/>
        </w:rPr>
        <w:t>nasa swarmathon</w:t>
      </w:r>
    </w:p>
    <w:p w14:paraId="56323F6C" w14:textId="0E3E202B" w:rsidR="00D06197" w:rsidRPr="00D06197" w:rsidRDefault="00D06197" w:rsidP="003D58AE">
      <w:pPr>
        <w:pStyle w:val="Subtitle"/>
        <w:spacing w:line="240" w:lineRule="auto"/>
        <w:rPr>
          <w:color w:val="33B7D3" w:themeColor="accent1"/>
          <w:sz w:val="72"/>
          <w:szCs w:val="72"/>
        </w:rPr>
      </w:pPr>
      <w:r w:rsidRPr="00D06197">
        <w:rPr>
          <w:color w:val="33B7D3" w:themeColor="accent1"/>
          <w:sz w:val="72"/>
          <w:szCs w:val="72"/>
        </w:rPr>
        <w:t>high school division</w:t>
      </w:r>
    </w:p>
    <w:p w14:paraId="6287DF07" w14:textId="6147A6B6" w:rsidR="00A27ACE" w:rsidRPr="008A7606" w:rsidRDefault="006D0B48" w:rsidP="008A7606">
      <w:pPr>
        <w:pStyle w:val="Date"/>
        <w:rPr>
          <w:vertAlign w:val="subscript"/>
        </w:rPr>
      </w:pPr>
      <w:r w:rsidRPr="008A7606">
        <w:rPr>
          <w:color w:val="E7635F" w:themeColor="accent2"/>
        </w:rPr>
        <w:t>2017</w:t>
      </w:r>
      <w:r w:rsidR="00D06197">
        <w:rPr>
          <w:color w:val="E7635F" w:themeColor="accent2"/>
        </w:rPr>
        <w:t xml:space="preserve"> module companion guide</w:t>
      </w:r>
      <w:r w:rsidR="00D5747E">
        <w:rPr>
          <w:color w:val="E7635F" w:themeColor="accent2"/>
        </w:rPr>
        <w:t xml:space="preserve"> v.1.0</w:t>
      </w:r>
    </w:p>
    <w:p w14:paraId="1183F3E0" w14:textId="32B8AC57" w:rsidR="00A27ACE" w:rsidRDefault="006E3820">
      <w:r>
        <w:rPr>
          <w:noProof/>
          <w:color w:val="E7635F" w:themeColor="accent2"/>
        </w:rPr>
        <mc:AlternateContent>
          <mc:Choice Requires="wps">
            <w:drawing>
              <wp:anchor distT="0" distB="0" distL="114300" distR="114300" simplePos="0" relativeHeight="251658239" behindDoc="1" locked="0" layoutInCell="1" allowOverlap="1" wp14:anchorId="01F7C3ED" wp14:editId="45BD11EB">
                <wp:simplePos x="0" y="0"/>
                <wp:positionH relativeFrom="column">
                  <wp:posOffset>308610</wp:posOffset>
                </wp:positionH>
                <wp:positionV relativeFrom="paragraph">
                  <wp:posOffset>106680</wp:posOffset>
                </wp:positionV>
                <wp:extent cx="4918075" cy="5610860"/>
                <wp:effectExtent l="0" t="0" r="34925" b="27940"/>
                <wp:wrapNone/>
                <wp:docPr id="5" name="Rectangle 5"/>
                <wp:cNvGraphicFramePr/>
                <a:graphic xmlns:a="http://schemas.openxmlformats.org/drawingml/2006/main">
                  <a:graphicData uri="http://schemas.microsoft.com/office/word/2010/wordprocessingShape">
                    <wps:wsp>
                      <wps:cNvSpPr/>
                      <wps:spPr>
                        <a:xfrm>
                          <a:off x="0" y="0"/>
                          <a:ext cx="4918075" cy="5610860"/>
                        </a:xfrm>
                        <a:prstGeom prst="rect">
                          <a:avLst/>
                        </a:prstGeom>
                      </wps:spPr>
                      <wps:style>
                        <a:lnRef idx="1">
                          <a:schemeClr val="dk1"/>
                        </a:lnRef>
                        <a:fillRef idx="1003">
                          <a:schemeClr val="dk2"/>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0858F" id="Rectangle 5" o:spid="_x0000_s1026" style="position:absolute;margin-left:24.3pt;margin-top:8.4pt;width:387.25pt;height:441.8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" fillcolor="#564a4d [2994]" strokecolor="black [3200]" strokeweight=".5pt">
                <v:fill color2="#2d2728 [2018]" rotate="t" colors="0 #685f61;.5 #51464a;1 #3a3033" focus="100%" type="gradient">
                  <o:fill v:ext="view" type="gradientUnscaled"/>
                </v:fill>
              </v:rect>
            </w:pict>
          </mc:Fallback>
        </mc:AlternateContent>
      </w:r>
      <w:r w:rsidRPr="008A7606">
        <w:rPr>
          <w:noProof/>
          <w:color w:val="E7635F" w:themeColor="accent2"/>
        </w:rPr>
        <w:drawing>
          <wp:anchor distT="0" distB="0" distL="114300" distR="114300" simplePos="0" relativeHeight="251661312" behindDoc="0" locked="0" layoutInCell="1" allowOverlap="1" wp14:anchorId="4DDD9ECC" wp14:editId="7F2F5184">
            <wp:simplePos x="0" y="0"/>
            <wp:positionH relativeFrom="column">
              <wp:posOffset>426085</wp:posOffset>
            </wp:positionH>
            <wp:positionV relativeFrom="paragraph">
              <wp:posOffset>228600</wp:posOffset>
            </wp:positionV>
            <wp:extent cx="4688840" cy="3146425"/>
            <wp:effectExtent l="0" t="0" r="10160"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rs-614x412.jpg"/>
                    <pic:cNvPicPr/>
                  </pic:nvPicPr>
                  <pic:blipFill>
                    <a:blip r:embed="rId7">
                      <a:extLst>
                        <a:ext uri="{28A0092B-C50C-407E-A947-70E740481C1C}">
                          <a14:useLocalDpi xmlns:a14="http://schemas.microsoft.com/office/drawing/2010/main" val="0"/>
                        </a:ext>
                      </a:extLst>
                    </a:blip>
                    <a:stretch>
                      <a:fillRect/>
                    </a:stretch>
                  </pic:blipFill>
                  <pic:spPr>
                    <a:xfrm>
                      <a:off x="0" y="0"/>
                      <a:ext cx="4688840" cy="3146425"/>
                    </a:xfrm>
                    <a:prstGeom prst="rect">
                      <a:avLst/>
                    </a:prstGeom>
                  </pic:spPr>
                </pic:pic>
              </a:graphicData>
            </a:graphic>
            <wp14:sizeRelH relativeFrom="page">
              <wp14:pctWidth>0</wp14:pctWidth>
            </wp14:sizeRelH>
            <wp14:sizeRelV relativeFrom="page">
              <wp14:pctHeight>0</wp14:pctHeight>
            </wp14:sizeRelV>
          </wp:anchor>
        </w:drawing>
      </w:r>
    </w:p>
    <w:p w14:paraId="0E2F942C" w14:textId="48AE5CC7" w:rsidR="006D0B48" w:rsidRDefault="006D0B48"/>
    <w:p w14:paraId="52540D83" w14:textId="2468D989" w:rsidR="006D0B48" w:rsidRDefault="006D0B48"/>
    <w:p w14:paraId="7D9736E6" w14:textId="4C379BFE" w:rsidR="006D0B48" w:rsidRDefault="006D0B48"/>
    <w:p w14:paraId="2D220D5E" w14:textId="20880448" w:rsidR="006D0B48" w:rsidRDefault="003D58AE">
      <w:r>
        <w:rPr>
          <w:noProof/>
        </w:rPr>
        <mc:AlternateContent>
          <mc:Choice Requires="wps">
            <w:drawing>
              <wp:anchor distT="0" distB="0" distL="114300" distR="114300" simplePos="0" relativeHeight="251663360" behindDoc="0" locked="0" layoutInCell="1" allowOverlap="1" wp14:anchorId="44CAD373" wp14:editId="0646E5BA">
                <wp:simplePos x="0" y="0"/>
                <wp:positionH relativeFrom="column">
                  <wp:posOffset>1108075</wp:posOffset>
                </wp:positionH>
                <wp:positionV relativeFrom="paragraph">
                  <wp:posOffset>224155</wp:posOffset>
                </wp:positionV>
                <wp:extent cx="3541395" cy="1592580"/>
                <wp:effectExtent l="0" t="0" r="0" b="7620"/>
                <wp:wrapThrough wrapText="bothSides">
                  <wp:wrapPolygon edited="0">
                    <wp:start x="155" y="0"/>
                    <wp:lineTo x="155" y="21359"/>
                    <wp:lineTo x="21224" y="21359"/>
                    <wp:lineTo x="21224" y="0"/>
                    <wp:lineTo x="155" y="0"/>
                  </wp:wrapPolygon>
                </wp:wrapThrough>
                <wp:docPr id="1" name="Text Box 1"/>
                <wp:cNvGraphicFramePr/>
                <a:graphic xmlns:a="http://schemas.openxmlformats.org/drawingml/2006/main">
                  <a:graphicData uri="http://schemas.microsoft.com/office/word/2010/wordprocessingShape">
                    <wps:wsp>
                      <wps:cNvSpPr txBox="1"/>
                      <wps:spPr>
                        <a:xfrm>
                          <a:off x="0" y="0"/>
                          <a:ext cx="3541395" cy="1592580"/>
                        </a:xfrm>
                        <a:prstGeom prst="rect">
                          <a:avLst/>
                        </a:prstGeom>
                        <a:noFill/>
                        <a:ln>
                          <a:noFill/>
                        </a:ln>
                        <a:effectLst/>
                      </wps:spPr>
                      <wps:txbx>
                        <w:txbxContent>
                          <w:p w14:paraId="6D3F19A8" w14:textId="728D0668" w:rsidR="00D06197" w:rsidRPr="003D58AE" w:rsidRDefault="00D06197" w:rsidP="00D06197">
                            <w:pPr>
                              <w:pStyle w:val="Title"/>
                              <w:rPr>
                                <w:rFonts w:eastAsiaTheme="minorHAnsi"/>
                                <w:caps w:val="0"/>
                                <w:color w:val="F5C0BE" w:themeColor="accent2" w:themeTint="66"/>
                                <w:sz w:val="184"/>
                                <w:szCs w:val="184"/>
                                <w14:textOutline w14:w="22225" w14:cap="flat" w14:cmpd="sng" w14:algn="ctr">
                                  <w14:solidFill>
                                    <w14:schemeClr w14:val="accent2"/>
                                  </w14:solidFill>
                                  <w14:prstDash w14:val="solid"/>
                                  <w14:round/>
                                </w14:textOutline>
                              </w:rPr>
                            </w:pPr>
                            <w:r w:rsidRPr="003D58AE">
                              <w:rPr>
                                <w:caps w:val="0"/>
                                <w:color w:val="F5C0BE" w:themeColor="accent2" w:themeTint="66"/>
                                <w:sz w:val="184"/>
                                <w:szCs w:val="184"/>
                                <w14:textOutline w14:w="22225" w14:cap="flat" w14:cmpd="sng" w14:algn="ctr">
                                  <w14:solidFill>
                                    <w14:schemeClr w14:val="accent2"/>
                                  </w14:solidFill>
                                  <w14:prstDash w14:val="solid"/>
                                  <w14:round/>
                                </w14:textOutline>
                              </w:rPr>
                              <w:t>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CAD373" id="_x0000_t202" coordsize="21600,21600" o:spt="202" path="m0,0l0,21600,21600,21600,21600,0xe">
                <v:stroke joinstyle="miter"/>
                <v:path gradientshapeok="t" o:connecttype="rect"/>
              </v:shapetype>
              <v:shape id="Text Box 1" o:spid="_x0000_s1026" type="#_x0000_t202" style="position:absolute;margin-left:87.25pt;margin-top:17.65pt;width:278.85pt;height:12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" filled="f" stroked="f">
                <v:fill o:detectmouseclick="t"/>
                <v:textbox>
                  <w:txbxContent>
                    <w:p w14:paraId="6D3F19A8" w14:textId="728D0668" w:rsidR="00D06197" w:rsidRPr="003D58AE" w:rsidRDefault="00D06197" w:rsidP="00D06197">
                      <w:pPr>
                        <w:pStyle w:val="Title"/>
                        <w:rPr>
                          <w:rFonts w:eastAsiaTheme="minorHAnsi"/>
                          <w:caps w:val="0"/>
                          <w:color w:val="F5C0BE" w:themeColor="accent2" w:themeTint="66"/>
                          <w:sz w:val="184"/>
                          <w:szCs w:val="184"/>
                          <w14:textOutline w14:w="22225" w14:cap="flat" w14:cmpd="sng" w14:algn="ctr">
                            <w14:solidFill>
                              <w14:schemeClr w14:val="accent2"/>
                            </w14:solidFill>
                            <w14:prstDash w14:val="solid"/>
                            <w14:round/>
                          </w14:textOutline>
                        </w:rPr>
                      </w:pPr>
                      <w:r w:rsidRPr="003D58AE">
                        <w:rPr>
                          <w:caps w:val="0"/>
                          <w:color w:val="F5C0BE" w:themeColor="accent2" w:themeTint="66"/>
                          <w:sz w:val="184"/>
                          <w:szCs w:val="184"/>
                          <w14:textOutline w14:w="22225" w14:cap="flat" w14:cmpd="sng" w14:algn="ctr">
                            <w14:solidFill>
                              <w14:schemeClr w14:val="accent2"/>
                            </w14:solidFill>
                            <w14:prstDash w14:val="solid"/>
                            <w14:round/>
                          </w14:textOutline>
                        </w:rPr>
                        <w:t>2017</w:t>
                      </w:r>
                    </w:p>
                  </w:txbxContent>
                </v:textbox>
                <w10:wrap type="through"/>
              </v:shape>
            </w:pict>
          </mc:Fallback>
        </mc:AlternateContent>
      </w:r>
    </w:p>
    <w:p w14:paraId="0E6793B6" w14:textId="35733A15" w:rsidR="006D0B48" w:rsidRDefault="006D0B48"/>
    <w:p w14:paraId="369A6850" w14:textId="6779DDF3" w:rsidR="006D0B48" w:rsidRDefault="006E3820">
      <w:r w:rsidRPr="008A7606">
        <w:rPr>
          <w:noProof/>
          <w:color w:val="E7635F" w:themeColor="accent2"/>
        </w:rPr>
        <w:drawing>
          <wp:anchor distT="0" distB="0" distL="114300" distR="114300" simplePos="0" relativeHeight="251659264" behindDoc="0" locked="0" layoutInCell="1" allowOverlap="1" wp14:anchorId="4E7CDFAF" wp14:editId="0FC2D6A7">
            <wp:simplePos x="0" y="0"/>
            <wp:positionH relativeFrom="column">
              <wp:posOffset>421640</wp:posOffset>
            </wp:positionH>
            <wp:positionV relativeFrom="paragraph">
              <wp:posOffset>623570</wp:posOffset>
            </wp:positionV>
            <wp:extent cx="4681855" cy="2023110"/>
            <wp:effectExtent l="0" t="0" r="0" b="8890"/>
            <wp:wrapTopAndBottom/>
            <wp:docPr id="45" name="Swarmathon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warmathonLogo.jpg"/>
                    <pic:cNvPicPr/>
                  </pic:nvPicPr>
                  <pic:blipFill>
                    <a:blip r:embed="rId8" r:link="rId9">
                      <a:extLst>
                        <a:ext uri="{28A0092B-C50C-407E-A947-70E740481C1C}">
                          <a14:useLocalDpi xmlns:a14="http://schemas.microsoft.com/office/drawing/2010/main" val="0"/>
                        </a:ext>
                      </a:extLst>
                    </a:blip>
                    <a:stretch>
                      <a:fillRect/>
                    </a:stretch>
                  </pic:blipFill>
                  <pic:spPr>
                    <a:xfrm>
                      <a:off x="0" y="0"/>
                      <a:ext cx="4681855" cy="2023110"/>
                    </a:xfrm>
                    <a:prstGeom prst="rect">
                      <a:avLst/>
                    </a:prstGeom>
                    <a:ln w="38100">
                      <a:noFill/>
                    </a:ln>
                  </pic:spPr>
                </pic:pic>
              </a:graphicData>
            </a:graphic>
            <wp14:sizeRelH relativeFrom="page">
              <wp14:pctWidth>0</wp14:pctWidth>
            </wp14:sizeRelH>
            <wp14:sizeRelV relativeFrom="page">
              <wp14:pctHeight>0</wp14:pctHeight>
            </wp14:sizeRelV>
          </wp:anchor>
        </w:drawing>
      </w:r>
    </w:p>
    <w:p w14:paraId="5CA08B92" w14:textId="79238A58" w:rsidR="00A27ACE" w:rsidRDefault="00A27ACE"/>
    <w:p w14:paraId="40FEE76C" w14:textId="77777777" w:rsidR="006E3820" w:rsidRDefault="006E3820"/>
    <w:p w14:paraId="20A68965" w14:textId="3070FD9F" w:rsidR="008C70B2" w:rsidRDefault="008C70B2" w:rsidP="008C70B2">
      <w:pPr>
        <w:pStyle w:val="Date"/>
      </w:pPr>
      <w:r>
        <w:lastRenderedPageBreak/>
        <w:t>contents</w:t>
      </w:r>
    </w:p>
    <w:p w14:paraId="2EC2D83F" w14:textId="1B74E0AB" w:rsidR="008C70B2" w:rsidRDefault="008C70B2" w:rsidP="008C70B2">
      <w:pPr>
        <w:pStyle w:val="Heading1"/>
        <w:numPr>
          <w:ilvl w:val="0"/>
          <w:numId w:val="1"/>
        </w:numPr>
      </w:pPr>
      <w:r>
        <w:t>installing netlogo</w:t>
      </w:r>
    </w:p>
    <w:p w14:paraId="793590CD" w14:textId="59DACC10" w:rsidR="008C70B2" w:rsidRDefault="00EE3302" w:rsidP="00EE3302">
      <w:pPr>
        <w:pStyle w:val="Heading2"/>
        <w:spacing w:line="240" w:lineRule="auto"/>
      </w:pPr>
      <w:r>
        <w:t>pages 3 –</w:t>
      </w:r>
      <w:r w:rsidR="007F4621">
        <w:t xml:space="preserve"> </w:t>
      </w:r>
      <w:r w:rsidR="007E0FF7">
        <w:t>5</w:t>
      </w:r>
    </w:p>
    <w:p w14:paraId="4B8FB924" w14:textId="77777777" w:rsidR="00EE3302" w:rsidRPr="00EE3302" w:rsidRDefault="00EE3302" w:rsidP="00EE3302"/>
    <w:p w14:paraId="20326A02" w14:textId="383DBBB1" w:rsidR="008C70B2" w:rsidRDefault="00C27661" w:rsidP="008C70B2">
      <w:pPr>
        <w:pStyle w:val="Heading1"/>
        <w:numPr>
          <w:ilvl w:val="0"/>
          <w:numId w:val="1"/>
        </w:numPr>
      </w:pPr>
      <w:r>
        <w:t xml:space="preserve">tips for </w:t>
      </w:r>
      <w:r w:rsidR="008C70B2">
        <w:t>running a workshop</w:t>
      </w:r>
      <w:r w:rsidR="00F66DB1">
        <w:t xml:space="preserve"> </w:t>
      </w:r>
    </w:p>
    <w:p w14:paraId="08E37354" w14:textId="4A73DB9F" w:rsidR="00EE3302" w:rsidRDefault="00CB61B8" w:rsidP="00EE3302">
      <w:pPr>
        <w:pStyle w:val="Heading2"/>
        <w:spacing w:line="240" w:lineRule="auto"/>
      </w:pPr>
      <w:r>
        <w:t>pages 5</w:t>
      </w:r>
      <w:r w:rsidR="00EE3302">
        <w:t xml:space="preserve"> –</w:t>
      </w:r>
      <w:r w:rsidR="007F4621">
        <w:t xml:space="preserve"> 7</w:t>
      </w:r>
    </w:p>
    <w:p w14:paraId="061241C3" w14:textId="77777777" w:rsidR="008C70B2" w:rsidRPr="008C70B2" w:rsidRDefault="008C70B2" w:rsidP="008C70B2"/>
    <w:p w14:paraId="49198640" w14:textId="5B7038ED" w:rsidR="008C70B2" w:rsidRDefault="008C70B2" w:rsidP="008C70B2">
      <w:pPr>
        <w:pStyle w:val="Heading1"/>
        <w:numPr>
          <w:ilvl w:val="0"/>
          <w:numId w:val="1"/>
        </w:numPr>
      </w:pPr>
      <w:r>
        <w:t>module summaries</w:t>
      </w:r>
    </w:p>
    <w:p w14:paraId="18CC248D" w14:textId="45322E73" w:rsidR="00EE3302" w:rsidRDefault="00EE3302" w:rsidP="00EE3302">
      <w:pPr>
        <w:pStyle w:val="Heading2"/>
        <w:spacing w:line="240" w:lineRule="auto"/>
      </w:pPr>
      <w:r>
        <w:t xml:space="preserve">pages </w:t>
      </w:r>
      <w:r w:rsidR="007F4621">
        <w:t>7</w:t>
      </w:r>
      <w:r>
        <w:t xml:space="preserve"> –</w:t>
      </w:r>
      <w:r w:rsidR="007F4621">
        <w:t xml:space="preserve"> </w:t>
      </w:r>
      <w:r w:rsidR="00F737BE">
        <w:t>8</w:t>
      </w:r>
    </w:p>
    <w:p w14:paraId="6FA51A7C" w14:textId="77777777" w:rsidR="008C70B2" w:rsidRPr="008C70B2" w:rsidRDefault="008C70B2" w:rsidP="008C70B2"/>
    <w:p w14:paraId="73400F93" w14:textId="18858D06" w:rsidR="008C70B2" w:rsidRDefault="008C70B2" w:rsidP="008C70B2">
      <w:pPr>
        <w:pStyle w:val="Heading1"/>
        <w:numPr>
          <w:ilvl w:val="0"/>
          <w:numId w:val="1"/>
        </w:numPr>
      </w:pPr>
      <w:r>
        <w:t>faq</w:t>
      </w:r>
    </w:p>
    <w:p w14:paraId="6AA2F030" w14:textId="0DB95613" w:rsidR="00EE3302" w:rsidRDefault="00EE3302" w:rsidP="00EE3302">
      <w:pPr>
        <w:pStyle w:val="Heading2"/>
        <w:spacing w:line="240" w:lineRule="auto"/>
      </w:pPr>
      <w:r>
        <w:t xml:space="preserve">pages </w:t>
      </w:r>
      <w:r w:rsidR="00F737BE">
        <w:t xml:space="preserve">8 - </w:t>
      </w:r>
      <w:r w:rsidR="003F1D94">
        <w:t>9</w:t>
      </w:r>
    </w:p>
    <w:p w14:paraId="148A41BA" w14:textId="77777777" w:rsidR="008C70B2" w:rsidRPr="008C70B2" w:rsidRDefault="008C70B2" w:rsidP="008C70B2"/>
    <w:p w14:paraId="79BE92A0" w14:textId="77777777" w:rsidR="008C70B2" w:rsidRDefault="008C70B2" w:rsidP="008C70B2">
      <w:pPr>
        <w:pStyle w:val="Heading2"/>
      </w:pPr>
    </w:p>
    <w:p w14:paraId="00320995" w14:textId="77777777" w:rsidR="00924CDA" w:rsidRDefault="00924CDA" w:rsidP="00924CDA"/>
    <w:p w14:paraId="1AA6579F" w14:textId="77777777" w:rsidR="00924CDA" w:rsidRDefault="00924CDA" w:rsidP="00924CDA"/>
    <w:p w14:paraId="7A7C34F8" w14:textId="77777777" w:rsidR="00924CDA" w:rsidRDefault="00924CDA" w:rsidP="00924CDA"/>
    <w:p w14:paraId="0A08FDDF" w14:textId="77777777" w:rsidR="00924CDA" w:rsidRDefault="00924CDA" w:rsidP="00924CDA"/>
    <w:p w14:paraId="16000FBC" w14:textId="1B6849DC" w:rsidR="00924CDA" w:rsidRDefault="00924CDA">
      <w:r>
        <w:br w:type="page"/>
      </w:r>
    </w:p>
    <w:p w14:paraId="30C96F70" w14:textId="77777777" w:rsidR="00924CDA" w:rsidRDefault="00924CDA" w:rsidP="00924CDA">
      <w:pPr>
        <w:pStyle w:val="Heading1"/>
      </w:pPr>
      <w:r>
        <w:lastRenderedPageBreak/>
        <w:t>installing netlogo</w:t>
      </w:r>
    </w:p>
    <w:p w14:paraId="3AC4E472" w14:textId="0F2B47DD" w:rsidR="00924CDA" w:rsidRDefault="001A75CF" w:rsidP="00924CDA">
      <w:pPr>
        <w:pStyle w:val="Heading2"/>
        <w:spacing w:line="240" w:lineRule="auto"/>
      </w:pPr>
      <w:r>
        <w:t>required version</w:t>
      </w:r>
    </w:p>
    <w:p w14:paraId="2B815B39" w14:textId="77777777" w:rsidR="00A21E3C" w:rsidRDefault="00231748" w:rsidP="00A21E3C">
      <w:r>
        <w:t xml:space="preserve">You must use Netlogo 5.2 to participate in the NASA Swarmathon High School Division competition. </w:t>
      </w:r>
      <w:r w:rsidR="00A21E3C">
        <w:t>Netlogo 5.2 is a stable release from April 2015.</w:t>
      </w:r>
    </w:p>
    <w:p w14:paraId="2DD0D345" w14:textId="537050DE" w:rsidR="00231748" w:rsidRDefault="00B665E0" w:rsidP="001A75CF">
      <w:r>
        <w:t>Submissions</w:t>
      </w:r>
      <w:r w:rsidR="00231748">
        <w:t xml:space="preserve"> saved in other versions</w:t>
      </w:r>
      <w:r>
        <w:t xml:space="preserve"> of Netlogo, </w:t>
      </w:r>
      <w:r w:rsidR="00AF3923" w:rsidRPr="00B665E0">
        <w:rPr>
          <w:i/>
        </w:rPr>
        <w:t>including 5.2.1</w:t>
      </w:r>
      <w:r>
        <w:t>,</w:t>
      </w:r>
      <w:r w:rsidR="00AF3923">
        <w:t xml:space="preserve"> </w:t>
      </w:r>
      <w:r w:rsidR="00231748">
        <w:t>will automatically be disqualified.</w:t>
      </w:r>
      <w:r w:rsidR="00466857">
        <w:t xml:space="preserve"> </w:t>
      </w:r>
    </w:p>
    <w:p w14:paraId="262087DF" w14:textId="0310097A" w:rsidR="001A75CF" w:rsidRDefault="001A75CF" w:rsidP="001A75CF">
      <w:pPr>
        <w:pStyle w:val="Heading2"/>
        <w:spacing w:line="240" w:lineRule="auto"/>
      </w:pPr>
      <w:r>
        <w:t>where to get it</w:t>
      </w:r>
    </w:p>
    <w:p w14:paraId="038C1F49" w14:textId="597E5892" w:rsidR="00162E05" w:rsidRDefault="00162E05" w:rsidP="001A75CF">
      <w:r>
        <w:rPr>
          <w:noProof/>
        </w:rPr>
        <w:drawing>
          <wp:anchor distT="0" distB="0" distL="114300" distR="114300" simplePos="0" relativeHeight="251664384" behindDoc="0" locked="0" layoutInCell="1" allowOverlap="1" wp14:anchorId="177A49AA" wp14:editId="71704B9D">
            <wp:simplePos x="0" y="0"/>
            <wp:positionH relativeFrom="margin">
              <wp:posOffset>308610</wp:posOffset>
            </wp:positionH>
            <wp:positionV relativeFrom="paragraph">
              <wp:posOffset>718185</wp:posOffset>
            </wp:positionV>
            <wp:extent cx="4689475" cy="2976880"/>
            <wp:effectExtent l="50800" t="50800" r="60325" b="457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tlogoDls.png"/>
                    <pic:cNvPicPr/>
                  </pic:nvPicPr>
                  <pic:blipFill>
                    <a:blip r:embed="rId10">
                      <a:extLst>
                        <a:ext uri="{28A0092B-C50C-407E-A947-70E740481C1C}">
                          <a14:useLocalDpi xmlns:a14="http://schemas.microsoft.com/office/drawing/2010/main" val="0"/>
                        </a:ext>
                      </a:extLst>
                    </a:blip>
                    <a:stretch>
                      <a:fillRect/>
                    </a:stretch>
                  </pic:blipFill>
                  <pic:spPr>
                    <a:xfrm>
                      <a:off x="0" y="0"/>
                      <a:ext cx="4689475" cy="297688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697BB6">
        <w:t xml:space="preserve">You can download Netlogo 5.2 for Mac, Windows, and Linux, at </w:t>
      </w:r>
      <w:hyperlink r:id="rId11" w:history="1">
        <w:r w:rsidR="00697BB6" w:rsidRPr="00745349">
          <w:rPr>
            <w:rStyle w:val="Hyperlink"/>
          </w:rPr>
          <w:t>ht</w:t>
        </w:r>
        <w:r w:rsidR="00697BB6" w:rsidRPr="00745349">
          <w:rPr>
            <w:rStyle w:val="Hyperlink"/>
          </w:rPr>
          <w:t>t</w:t>
        </w:r>
        <w:r w:rsidR="00697BB6" w:rsidRPr="00745349">
          <w:rPr>
            <w:rStyle w:val="Hyperlink"/>
          </w:rPr>
          <w:t>p://ccl.northwestern.edu/netlogo/5.2.0/</w:t>
        </w:r>
      </w:hyperlink>
      <w:r w:rsidR="00697BB6">
        <w:t xml:space="preserve">. </w:t>
      </w:r>
    </w:p>
    <w:p w14:paraId="7C11C410" w14:textId="77777777" w:rsidR="00162E05" w:rsidRDefault="00162E05" w:rsidP="001A75CF"/>
    <w:p w14:paraId="509B87BB" w14:textId="77777777" w:rsidR="00162E05" w:rsidRDefault="00162E05" w:rsidP="001A75CF"/>
    <w:p w14:paraId="62976090" w14:textId="77777777" w:rsidR="00162E05" w:rsidRDefault="00162E05" w:rsidP="001A75CF"/>
    <w:p w14:paraId="3198EC77" w14:textId="77777777" w:rsidR="00162E05" w:rsidRDefault="00162E05" w:rsidP="001A75CF"/>
    <w:p w14:paraId="52B46CDE" w14:textId="77777777" w:rsidR="00162E05" w:rsidRDefault="00162E05" w:rsidP="001A75CF"/>
    <w:p w14:paraId="6EC1601B" w14:textId="77777777" w:rsidR="00162E05" w:rsidRDefault="00162E05" w:rsidP="001A75CF"/>
    <w:p w14:paraId="58329A8A" w14:textId="0D20358F" w:rsidR="00DE705C" w:rsidRDefault="00DE705C" w:rsidP="001A75CF"/>
    <w:p w14:paraId="37E8B99E" w14:textId="74BC6FE9" w:rsidR="001A75CF" w:rsidRDefault="001A75CF" w:rsidP="001A75CF">
      <w:pPr>
        <w:pStyle w:val="Heading2"/>
        <w:spacing w:line="240" w:lineRule="auto"/>
      </w:pPr>
      <w:r>
        <w:t>java</w:t>
      </w:r>
    </w:p>
    <w:p w14:paraId="4704BCAE" w14:textId="6CA02585" w:rsidR="00F66DB1" w:rsidRDefault="00F66DB1" w:rsidP="00697BB6">
      <w:r>
        <w:t>Netlogo 5.2 requires Java 6 to run. Later versions of Java will not suffice. Your system functionality will not be negatively impacted by having multiple version</w:t>
      </w:r>
      <w:r w:rsidR="00B350B8">
        <w:t>s</w:t>
      </w:r>
      <w:r>
        <w:t xml:space="preserve"> of Java on your computer.</w:t>
      </w:r>
    </w:p>
    <w:p w14:paraId="0AEA161D" w14:textId="0EEFAFA7" w:rsidR="00697BB6" w:rsidRDefault="00697BB6" w:rsidP="00697BB6">
      <w:r>
        <w:lastRenderedPageBreak/>
        <w:t>Please note that if you do not currently have Java 6 installed, the</w:t>
      </w:r>
      <w:r>
        <w:t xml:space="preserve"> Windows Netlogo 5.2 installer will install it for you. Mac users will need to visit the following page to get Java 6 if it is not already installed: </w:t>
      </w:r>
      <w:hyperlink r:id="rId12" w:history="1">
        <w:r w:rsidR="00F66DB1" w:rsidRPr="00745349">
          <w:rPr>
            <w:rStyle w:val="Hyperlink"/>
          </w:rPr>
          <w:t>http://support.apple.com/kb/DL1572?locale=en_US</w:t>
        </w:r>
      </w:hyperlink>
    </w:p>
    <w:p w14:paraId="609EDED5" w14:textId="4272FE84" w:rsidR="00487EF2" w:rsidRDefault="00487EF2" w:rsidP="00487EF2">
      <w:pPr>
        <w:pStyle w:val="Heading2"/>
        <w:spacing w:line="240" w:lineRule="auto"/>
      </w:pPr>
      <w:r>
        <w:t>required</w:t>
      </w:r>
      <w:r w:rsidR="00162E05">
        <w:t xml:space="preserve"> image</w:t>
      </w:r>
      <w:r>
        <w:t xml:space="preserve"> files</w:t>
      </w:r>
      <w:r>
        <w:t xml:space="preserve"> </w:t>
      </w:r>
    </w:p>
    <w:p w14:paraId="473A5E7F" w14:textId="3A5418A7" w:rsidR="00F66DB1" w:rsidRDefault="00487EF2" w:rsidP="00487EF2">
      <w:r>
        <w:t>[Sw1], [Sw2], [Sw3], and [Sw5] are all packaged with a required image file. The directories are already organized such that the base code and image file are in the same directory. Take care that this structure is preserved</w:t>
      </w:r>
      <w:r w:rsidR="00162E05">
        <w:t xml:space="preserve"> or your code will throw errors.</w:t>
      </w:r>
      <w:r>
        <w:t xml:space="preserve"> </w:t>
      </w:r>
    </w:p>
    <w:p w14:paraId="1EBF61E7" w14:textId="78031F36" w:rsidR="00AC67E7" w:rsidRDefault="00AC67E7" w:rsidP="00AC67E7">
      <w:pPr>
        <w:pStyle w:val="Heading2"/>
        <w:spacing w:line="240" w:lineRule="auto"/>
      </w:pPr>
      <w:r>
        <w:t xml:space="preserve">test </w:t>
      </w:r>
      <w:r w:rsidR="00414E4C">
        <w:t xml:space="preserve">your </w:t>
      </w:r>
      <w:r>
        <w:t xml:space="preserve">installation </w:t>
      </w:r>
    </w:p>
    <w:p w14:paraId="2F1BA6AC" w14:textId="39CA969C" w:rsidR="00AC67E7" w:rsidRDefault="00D62E39" w:rsidP="001A75CF">
      <w:pPr>
        <w:rPr>
          <w:color w:val="000000" w:themeColor="text1"/>
        </w:rPr>
      </w:pPr>
      <w:r>
        <w:rPr>
          <w:noProof/>
        </w:rPr>
        <w:drawing>
          <wp:anchor distT="0" distB="0" distL="114300" distR="114300" simplePos="0" relativeHeight="251665408" behindDoc="0" locked="0" layoutInCell="1" allowOverlap="1" wp14:anchorId="7796BA14" wp14:editId="3E45E332">
            <wp:simplePos x="0" y="0"/>
            <wp:positionH relativeFrom="margin">
              <wp:align>center</wp:align>
            </wp:positionH>
            <wp:positionV relativeFrom="paragraph">
              <wp:posOffset>1760220</wp:posOffset>
            </wp:positionV>
            <wp:extent cx="3851275" cy="3090545"/>
            <wp:effectExtent l="50800" t="50800" r="60325" b="5905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w2]setup.png"/>
                    <pic:cNvPicPr/>
                  </pic:nvPicPr>
                  <pic:blipFill>
                    <a:blip r:embed="rId13">
                      <a:extLst>
                        <a:ext uri="{28A0092B-C50C-407E-A947-70E740481C1C}">
                          <a14:useLocalDpi xmlns:a14="http://schemas.microsoft.com/office/drawing/2010/main" val="0"/>
                        </a:ext>
                      </a:extLst>
                    </a:blip>
                    <a:stretch>
                      <a:fillRect/>
                    </a:stretch>
                  </pic:blipFill>
                  <pic:spPr>
                    <a:xfrm>
                      <a:off x="0" y="0"/>
                      <a:ext cx="3851275" cy="3090545"/>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487EF2">
        <w:t xml:space="preserve">Test your Netlogo installation by opening </w:t>
      </w:r>
      <w:r w:rsidR="00162E05">
        <w:t xml:space="preserve">the file </w:t>
      </w:r>
      <w:r w:rsidR="00487EF2" w:rsidRPr="00162E05">
        <w:rPr>
          <w:i/>
        </w:rPr>
        <w:t>[Sw2]</w:t>
      </w:r>
      <w:r w:rsidR="00162E05" w:rsidRPr="00162E05">
        <w:rPr>
          <w:i/>
        </w:rPr>
        <w:t>AdvBioSearchstudentCode.nlogo</w:t>
      </w:r>
      <w:r w:rsidR="00162E05">
        <w:t xml:space="preserve">, taking care that the required file </w:t>
      </w:r>
      <w:r w:rsidR="00162E05" w:rsidRPr="00162E05">
        <w:rPr>
          <w:i/>
        </w:rPr>
        <w:t>mars.jpg</w:t>
      </w:r>
      <w:r w:rsidR="00162E05">
        <w:rPr>
          <w:i/>
        </w:rPr>
        <w:t xml:space="preserve"> </w:t>
      </w:r>
      <w:r w:rsidR="00162E05">
        <w:t xml:space="preserve">is in the same directory. </w:t>
      </w:r>
      <w:r w:rsidR="00D77854">
        <w:t xml:space="preserve">Press the </w:t>
      </w:r>
      <w:r w:rsidR="00D77854" w:rsidRPr="00D77854">
        <w:rPr>
          <w:b/>
          <w:color w:val="33B7D3" w:themeColor="accent1"/>
        </w:rPr>
        <w:t xml:space="preserve">setup </w:t>
      </w:r>
      <w:r w:rsidR="00D77854">
        <w:t xml:space="preserve">button. Your screen should appear similar to the picture below. Now press the </w:t>
      </w:r>
      <w:r w:rsidR="00D77854" w:rsidRPr="00D77854">
        <w:rPr>
          <w:b/>
          <w:color w:val="33B7D3" w:themeColor="accent1"/>
        </w:rPr>
        <w:t>go</w:t>
      </w:r>
      <w:r w:rsidR="00D77854">
        <w:rPr>
          <w:b/>
          <w:color w:val="33B7D3" w:themeColor="accent1"/>
        </w:rPr>
        <w:t xml:space="preserve"> </w:t>
      </w:r>
      <w:r w:rsidR="003140A4">
        <w:rPr>
          <w:color w:val="000000" w:themeColor="text1"/>
        </w:rPr>
        <w:t>button. The robots should move around the simulated Mars planet, forage for rocks, pick them up, and drop them off at the base/origin.</w:t>
      </w:r>
    </w:p>
    <w:p w14:paraId="02EFD700" w14:textId="77777777" w:rsidR="003213D2" w:rsidRDefault="003213D2" w:rsidP="001A75CF">
      <w:pPr>
        <w:rPr>
          <w:color w:val="000000" w:themeColor="text1"/>
        </w:rPr>
      </w:pPr>
    </w:p>
    <w:p w14:paraId="17F4AB8B" w14:textId="24B4C124" w:rsidR="003213D2" w:rsidRDefault="003213D2" w:rsidP="003213D2">
      <w:pPr>
        <w:pStyle w:val="Heading2"/>
        <w:spacing w:line="240" w:lineRule="auto"/>
      </w:pPr>
      <w:r>
        <w:lastRenderedPageBreak/>
        <w:t>more resources</w:t>
      </w:r>
    </w:p>
    <w:p w14:paraId="174136D9" w14:textId="62D86E6D" w:rsidR="001F0006" w:rsidRPr="003213D2" w:rsidRDefault="003213D2" w:rsidP="003213D2">
      <w:pPr>
        <w:spacing w:line="240" w:lineRule="auto"/>
      </w:pPr>
      <w:r>
        <w:t xml:space="preserve">The excellent Netlogo Dictionary can be found here: </w:t>
      </w:r>
      <w:hyperlink r:id="rId14" w:history="1">
        <w:r w:rsidRPr="00745349">
          <w:rPr>
            <w:rStyle w:val="Hyperlink"/>
          </w:rPr>
          <w:t>http://ccl.northwestern.edu/netlogo/5.2/docs/dictionary.html</w:t>
        </w:r>
      </w:hyperlink>
    </w:p>
    <w:p w14:paraId="59B9AB55" w14:textId="5C7BB178" w:rsidR="00FB7FA3" w:rsidRDefault="00FB7FA3" w:rsidP="00FB7FA3">
      <w:pPr>
        <w:pStyle w:val="Heading1"/>
      </w:pPr>
      <w:r>
        <w:t>tips for running a workshop</w:t>
      </w:r>
    </w:p>
    <w:p w14:paraId="7A862D76" w14:textId="5529A40E" w:rsidR="002F7800" w:rsidRDefault="002F7800" w:rsidP="002F7800">
      <w:pPr>
        <w:pStyle w:val="Heading2"/>
        <w:spacing w:line="240" w:lineRule="auto"/>
      </w:pPr>
      <w:r>
        <w:t>timeline</w:t>
      </w:r>
    </w:p>
    <w:p w14:paraId="102BEE2B" w14:textId="3AC6DC69" w:rsidR="002F7800" w:rsidRDefault="00C754C6" w:rsidP="00C754C6">
      <w:r>
        <w:t xml:space="preserve">Please </w:t>
      </w:r>
      <w:r w:rsidR="00AC3842">
        <w:t>refer to the timeline included in the Supporting Documents folder, which includes both required and recommended deadlines. It is important to give students as much time as possible between completing Module 4 and the code submission deadline of April 1</w:t>
      </w:r>
      <w:r w:rsidR="00AC3842" w:rsidRPr="00AC3842">
        <w:rPr>
          <w:vertAlign w:val="superscript"/>
        </w:rPr>
        <w:t>st</w:t>
      </w:r>
      <w:r w:rsidR="00AC3842">
        <w:t xml:space="preserve"> to work on their competition submission. It is possible, but not recommended, to skip Modules 2 and 4.</w:t>
      </w:r>
    </w:p>
    <w:p w14:paraId="7A92C1B2" w14:textId="6B1DB2A3" w:rsidR="00D454C0" w:rsidRDefault="003873F0" w:rsidP="00D454C0">
      <w:pPr>
        <w:pStyle w:val="Heading2"/>
        <w:spacing w:line="240" w:lineRule="auto"/>
      </w:pPr>
      <w:r>
        <w:t>preparing for a workshop</w:t>
      </w:r>
    </w:p>
    <w:p w14:paraId="6A66FF96" w14:textId="13495B9E" w:rsidR="00D53070" w:rsidRDefault="00F62AF4" w:rsidP="00F62AF4">
      <w:r>
        <w:t xml:space="preserve">We recommend allocating two members of your team to outreach. </w:t>
      </w:r>
      <w:r w:rsidR="00D44322">
        <w:t>These two members should be</w:t>
      </w:r>
      <w:r>
        <w:t xml:space="preserve"> sure to </w:t>
      </w:r>
      <w:r w:rsidR="00B5118E">
        <w:t>complete</w:t>
      </w:r>
      <w:r>
        <w:t xml:space="preserve"> the modules before running the workshop.</w:t>
      </w:r>
      <w:r w:rsidR="00D44322">
        <w:t xml:space="preserve"> Other team members may also benefit from doing the modules</w:t>
      </w:r>
      <w:r w:rsidR="007376DA">
        <w:t xml:space="preserve"> and gain new ideas for their own Swarmathon strategy</w:t>
      </w:r>
      <w:r w:rsidR="004A56A0">
        <w:t>!</w:t>
      </w:r>
      <w:r w:rsidR="00D44322">
        <w:t xml:space="preserve"> </w:t>
      </w:r>
    </w:p>
    <w:p w14:paraId="7DD8B5D1" w14:textId="0C680413" w:rsidR="00F62AF4" w:rsidRPr="003873F0" w:rsidRDefault="00F62AF4" w:rsidP="00F62AF4">
      <w:r>
        <w:t xml:space="preserve">Our testers, who generally had several years of programming experience but little to no experience with agent-based modeling or Netlogo, were able to complete each module in 1 – 1.5 hours. This time also includes thoroughly reading the accompanying walkthrough. </w:t>
      </w:r>
    </w:p>
    <w:p w14:paraId="3BE1D4E3" w14:textId="496FF62B" w:rsidR="001F0006" w:rsidRPr="00061737" w:rsidRDefault="00D454C0" w:rsidP="001A75CF">
      <w:r>
        <w:t xml:space="preserve">Students will need access to Netlogo 5.2. </w:t>
      </w:r>
      <w:r w:rsidR="00C0764F">
        <w:t>Pair programming is encouraged, and is also a useful tool to employ when the number of students exceeds the number of available computers.</w:t>
      </w:r>
      <w:r w:rsidR="003031FA">
        <w:t xml:space="preserve"> You should budget for roughly </w:t>
      </w:r>
      <w:r w:rsidR="00B5118E">
        <w:t>3</w:t>
      </w:r>
      <w:r w:rsidR="003031FA">
        <w:t xml:space="preserve"> hours</w:t>
      </w:r>
      <w:r w:rsidR="004F6689">
        <w:t xml:space="preserve"> </w:t>
      </w:r>
      <w:r w:rsidR="00B5118E">
        <w:t xml:space="preserve">for the first workshop to allow time for </w:t>
      </w:r>
      <w:r w:rsidR="00B5118E">
        <w:lastRenderedPageBreak/>
        <w:t>your team members to help students get oriented</w:t>
      </w:r>
      <w:r w:rsidR="003031FA">
        <w:t>.</w:t>
      </w:r>
      <w:r w:rsidR="004F6689">
        <w:t xml:space="preserve"> </w:t>
      </w:r>
      <w:r w:rsidR="00886980">
        <w:t>The remaining workshops should take roughly 2 hours.</w:t>
      </w:r>
    </w:p>
    <w:p w14:paraId="3FC71784" w14:textId="085FB097" w:rsidR="00886980" w:rsidRDefault="00886980" w:rsidP="00886980">
      <w:pPr>
        <w:pStyle w:val="Heading2"/>
        <w:spacing w:line="240" w:lineRule="auto"/>
      </w:pPr>
      <w:r>
        <w:t>running</w:t>
      </w:r>
      <w:r>
        <w:t xml:space="preserve"> a workshop</w:t>
      </w:r>
    </w:p>
    <w:p w14:paraId="1DD979A3" w14:textId="41B6A33C" w:rsidR="00162E05" w:rsidRDefault="00886980" w:rsidP="001A75CF">
      <w:r>
        <w:t xml:space="preserve">We have found that having at least two team members present is very helpful in a workshop. We have </w:t>
      </w:r>
      <w:r w:rsidR="00983D63">
        <w:t xml:space="preserve">also </w:t>
      </w:r>
      <w:r>
        <w:t xml:space="preserve">found the following general </w:t>
      </w:r>
      <w:r w:rsidR="00FB33AA">
        <w:t xml:space="preserve">workshop </w:t>
      </w:r>
      <w:r>
        <w:t>structure to be successful:</w:t>
      </w:r>
    </w:p>
    <w:p w14:paraId="16A10E0A" w14:textId="1E72528E" w:rsidR="00FB33AA" w:rsidRDefault="00FB33AA" w:rsidP="00886980">
      <w:pPr>
        <w:pStyle w:val="ListParagraph"/>
        <w:numPr>
          <w:ilvl w:val="0"/>
          <w:numId w:val="6"/>
        </w:numPr>
      </w:pPr>
      <w:r>
        <w:t>Get the students excited about robots! Bring the Swarmies if you are a physical team or your simulation/show videos if you are a virtual team. Show them what you are working on.</w:t>
      </w:r>
    </w:p>
    <w:p w14:paraId="15B24C27" w14:textId="4E9DB943" w:rsidR="00886980" w:rsidRDefault="00FB33AA" w:rsidP="00886980">
      <w:pPr>
        <w:pStyle w:val="ListParagraph"/>
        <w:numPr>
          <w:ilvl w:val="0"/>
          <w:numId w:val="6"/>
        </w:numPr>
      </w:pPr>
      <w:r>
        <w:t>B</w:t>
      </w:r>
      <w:r w:rsidR="00886980">
        <w:t>riefly introduce concepts from the walkthrough as a team and tie them back to real robots</w:t>
      </w:r>
      <w:r>
        <w:t>.</w:t>
      </w:r>
    </w:p>
    <w:p w14:paraId="06A01359" w14:textId="461E794E" w:rsidR="00886980" w:rsidRDefault="00FB33AA" w:rsidP="00886980">
      <w:pPr>
        <w:pStyle w:val="ListParagraph"/>
        <w:numPr>
          <w:ilvl w:val="0"/>
          <w:numId w:val="6"/>
        </w:numPr>
      </w:pPr>
      <w:r>
        <w:t>G</w:t>
      </w:r>
      <w:r w:rsidR="00886980">
        <w:t>et students setup with their base file</w:t>
      </w:r>
      <w:r>
        <w:t>.</w:t>
      </w:r>
    </w:p>
    <w:p w14:paraId="50C58652" w14:textId="7594AD07" w:rsidR="00983D63" w:rsidRDefault="00FB33AA" w:rsidP="00886980">
      <w:pPr>
        <w:pStyle w:val="ListParagraph"/>
        <w:numPr>
          <w:ilvl w:val="0"/>
          <w:numId w:val="6"/>
        </w:numPr>
      </w:pPr>
      <w:r>
        <w:t>T</w:t>
      </w:r>
      <w:r w:rsidR="00983D63">
        <w:t>eam members take turns live-programming and helping students</w:t>
      </w:r>
      <w:r>
        <w:t>.</w:t>
      </w:r>
    </w:p>
    <w:p w14:paraId="044252D4" w14:textId="48E3BDCC" w:rsidR="00983D63" w:rsidRDefault="00FB33AA" w:rsidP="00886980">
      <w:pPr>
        <w:pStyle w:val="ListParagraph"/>
        <w:numPr>
          <w:ilvl w:val="0"/>
          <w:numId w:val="6"/>
        </w:numPr>
      </w:pPr>
      <w:r>
        <w:t>E</w:t>
      </w:r>
      <w:r w:rsidR="00983D63">
        <w:t>ncourage students who finish early to experiment and/or start the next module</w:t>
      </w:r>
      <w:r>
        <w:t>.</w:t>
      </w:r>
    </w:p>
    <w:p w14:paraId="0ED0C32D" w14:textId="4D95EFEA" w:rsidR="00983D63" w:rsidRDefault="00983D63" w:rsidP="00983D63">
      <w:r>
        <w:t>If not everyone finishes the module, don’</w:t>
      </w:r>
      <w:r w:rsidR="00FB33AA">
        <w:t>t worry.</w:t>
      </w:r>
      <w:r>
        <w:t xml:space="preserve"> The walkthroughs lay out the steps to be taken step-by-step and students should be able to complete modules independently if necessary.</w:t>
      </w:r>
    </w:p>
    <w:p w14:paraId="2B31A75D" w14:textId="0394557E" w:rsidR="00983D63" w:rsidRDefault="00983D63" w:rsidP="00983D63">
      <w:pPr>
        <w:pStyle w:val="Heading2"/>
        <w:spacing w:line="240" w:lineRule="auto"/>
      </w:pPr>
      <w:r>
        <w:t>strategies</w:t>
      </w:r>
      <w:r w:rsidR="00FB33AA">
        <w:t xml:space="preserve"> for competition success</w:t>
      </w:r>
    </w:p>
    <w:p w14:paraId="023F16A0" w14:textId="77777777" w:rsidR="00983D63" w:rsidRDefault="00983D63" w:rsidP="00983D63">
      <w:r>
        <w:t xml:space="preserve">Encourage students to look for ways they can combine the multiple strategies that have been introduced. There’s no right answer. </w:t>
      </w:r>
    </w:p>
    <w:p w14:paraId="38DC0AF8" w14:textId="77777777" w:rsidR="00FB33AA" w:rsidRDefault="00983D63" w:rsidP="00983D63">
      <w:r>
        <w:t xml:space="preserve">Be sure to read the competition rules in [Sw5] early along with your students. </w:t>
      </w:r>
      <w:r w:rsidR="00FB33AA">
        <w:t xml:space="preserve">Encourage them to test [Sw1-4] with different resource distributions, and ask the following questions: </w:t>
      </w:r>
    </w:p>
    <w:p w14:paraId="78C62DA7" w14:textId="77777777" w:rsidR="00FB33AA" w:rsidRDefault="00FB33AA" w:rsidP="00983D63"/>
    <w:p w14:paraId="65D250F5" w14:textId="67CE0C31" w:rsidR="00FB33AA" w:rsidRDefault="00061737" w:rsidP="00983D63">
      <w:r>
        <w:rPr>
          <w:noProof/>
        </w:rPr>
        <w:lastRenderedPageBreak/>
        <mc:AlternateContent>
          <mc:Choice Requires="wps">
            <w:drawing>
              <wp:anchor distT="0" distB="0" distL="114300" distR="114300" simplePos="0" relativeHeight="251666432" behindDoc="0" locked="0" layoutInCell="1" allowOverlap="1" wp14:anchorId="16A9FA9C" wp14:editId="73B22EF3">
                <wp:simplePos x="0" y="0"/>
                <wp:positionH relativeFrom="column">
                  <wp:posOffset>308610</wp:posOffset>
                </wp:positionH>
                <wp:positionV relativeFrom="paragraph">
                  <wp:posOffset>224790</wp:posOffset>
                </wp:positionV>
                <wp:extent cx="5372100" cy="2057400"/>
                <wp:effectExtent l="0" t="0" r="38100" b="25400"/>
                <wp:wrapTopAndBottom/>
                <wp:docPr id="8" name="Rectangle 8"/>
                <wp:cNvGraphicFramePr/>
                <a:graphic xmlns:a="http://schemas.openxmlformats.org/drawingml/2006/main">
                  <a:graphicData uri="http://schemas.microsoft.com/office/word/2010/wordprocessingShape">
                    <wps:wsp>
                      <wps:cNvSpPr/>
                      <wps:spPr>
                        <a:xfrm>
                          <a:off x="0" y="0"/>
                          <a:ext cx="5372100" cy="205740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0496CFE" w14:textId="3BE70AD7" w:rsidR="007F4621" w:rsidRPr="007F4621" w:rsidRDefault="007F4621" w:rsidP="007F4621">
                            <w:pPr>
                              <w:pStyle w:val="Date"/>
                            </w:pPr>
                            <w:r w:rsidRPr="007F4621">
                              <w:t>questions to ask students</w:t>
                            </w:r>
                          </w:p>
                          <w:p w14:paraId="5511816D" w14:textId="77777777" w:rsidR="007F4621" w:rsidRDefault="007F4621" w:rsidP="007F4621">
                            <w:pPr>
                              <w:spacing w:line="240" w:lineRule="auto"/>
                            </w:pPr>
                            <w:r>
                              <w:t xml:space="preserve">Which strategies work best on which distributions? Why? </w:t>
                            </w:r>
                          </w:p>
                          <w:p w14:paraId="1B9F18A7" w14:textId="77777777" w:rsidR="007F4621" w:rsidRDefault="007F4621" w:rsidP="007F4621">
                            <w:pPr>
                              <w:spacing w:line="240" w:lineRule="auto"/>
                            </w:pPr>
                            <w:r>
                              <w:t xml:space="preserve">Is there a most efficient strategy? </w:t>
                            </w:r>
                          </w:p>
                          <w:p w14:paraId="41818148" w14:textId="77777777" w:rsidR="007F4621" w:rsidRDefault="007F4621" w:rsidP="007F4621">
                            <w:pPr>
                              <w:spacing w:line="240" w:lineRule="auto"/>
                            </w:pPr>
                            <w:r>
                              <w:t xml:space="preserve">If so, what are its weak points? How can you improve them? </w:t>
                            </w:r>
                          </w:p>
                          <w:p w14:paraId="123D4B85" w14:textId="77777777" w:rsidR="007F4621" w:rsidRDefault="007F4621" w:rsidP="007F462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A9FA9C" id="Rectangle 8" o:spid="_x0000_s1027" style="position:absolute;margin-left:24.3pt;margin-top:17.7pt;width:423pt;height:16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" fillcolor="#77cee1 [2164]" strokecolor="#33b7d3 [3204]" strokeweight=".5pt">
                <v:fill color2="#59c4db [2612]" rotate="t" colors="0 #a4d8e8;.5 #95d1e3;1 #81cde3" focus="100%" type="gradient">
                  <o:fill v:ext="view" type="gradientUnscaled"/>
                </v:fill>
                <v:textbox>
                  <w:txbxContent>
                    <w:p w14:paraId="20496CFE" w14:textId="3BE70AD7" w:rsidR="007F4621" w:rsidRPr="007F4621" w:rsidRDefault="007F4621" w:rsidP="007F4621">
                      <w:pPr>
                        <w:pStyle w:val="Date"/>
                      </w:pPr>
                      <w:r w:rsidRPr="007F4621">
                        <w:t>questions to ask students</w:t>
                      </w:r>
                    </w:p>
                    <w:p w14:paraId="5511816D" w14:textId="77777777" w:rsidR="007F4621" w:rsidRDefault="007F4621" w:rsidP="007F4621">
                      <w:pPr>
                        <w:spacing w:line="240" w:lineRule="auto"/>
                      </w:pPr>
                      <w:r>
                        <w:t xml:space="preserve">Which strategies work best on which distributions? Why? </w:t>
                      </w:r>
                    </w:p>
                    <w:p w14:paraId="1B9F18A7" w14:textId="77777777" w:rsidR="007F4621" w:rsidRDefault="007F4621" w:rsidP="007F4621">
                      <w:pPr>
                        <w:spacing w:line="240" w:lineRule="auto"/>
                      </w:pPr>
                      <w:r>
                        <w:t xml:space="preserve">Is there a most efficient strategy? </w:t>
                      </w:r>
                    </w:p>
                    <w:p w14:paraId="41818148" w14:textId="77777777" w:rsidR="007F4621" w:rsidRDefault="007F4621" w:rsidP="007F4621">
                      <w:pPr>
                        <w:spacing w:line="240" w:lineRule="auto"/>
                      </w:pPr>
                      <w:r>
                        <w:t xml:space="preserve">If so, what are its weak points? How can you improve them? </w:t>
                      </w:r>
                    </w:p>
                    <w:p w14:paraId="123D4B85" w14:textId="77777777" w:rsidR="007F4621" w:rsidRDefault="007F4621" w:rsidP="007F4621">
                      <w:pPr>
                        <w:jc w:val="center"/>
                      </w:pPr>
                    </w:p>
                  </w:txbxContent>
                </v:textbox>
                <w10:wrap type="topAndBottom"/>
              </v:rect>
            </w:pict>
          </mc:Fallback>
        </mc:AlternateContent>
      </w:r>
    </w:p>
    <w:p w14:paraId="39F95271" w14:textId="5621BFF5" w:rsidR="007F4621" w:rsidRDefault="007F4621" w:rsidP="00983D63"/>
    <w:p w14:paraId="1FFCFEC9" w14:textId="77777777" w:rsidR="007F4621" w:rsidRDefault="007F4621" w:rsidP="007F4621">
      <w:pPr>
        <w:pStyle w:val="Heading1"/>
      </w:pPr>
      <w:r>
        <w:t>module summaries</w:t>
      </w:r>
    </w:p>
    <w:p w14:paraId="789D9A43" w14:textId="30A78B00" w:rsidR="00BE68B7" w:rsidRPr="00BE68B7" w:rsidRDefault="00BE68B7" w:rsidP="00BE68B7">
      <w:r>
        <w:t>NOTE: Multiple file formats and included images for each module walkthrough</w:t>
      </w:r>
      <w:bookmarkStart w:id="0" w:name="_GoBack"/>
      <w:bookmarkEnd w:id="0"/>
      <w:r>
        <w:t xml:space="preserve"> are provided for your convenience. </w:t>
      </w:r>
    </w:p>
    <w:p w14:paraId="34BCA9C5" w14:textId="77777777" w:rsidR="007E55D0" w:rsidRPr="007E55D0" w:rsidRDefault="007E55D0" w:rsidP="007E55D0">
      <w:pPr>
        <w:pStyle w:val="Heading2"/>
      </w:pPr>
      <w:r w:rsidRPr="007E55D0">
        <w:rPr>
          <w:bCs/>
        </w:rPr>
        <w:t>[Sw1] Intro</w:t>
      </w:r>
      <w:r w:rsidRPr="007E55D0">
        <w:t xml:space="preserve"> </w:t>
      </w:r>
      <w:r w:rsidRPr="007E55D0">
        <w:rPr>
          <w:bCs/>
        </w:rPr>
        <w:t>to Bio-Inspired Search</w:t>
      </w:r>
    </w:p>
    <w:p w14:paraId="44C9B9FE" w14:textId="23FFC71D" w:rsidR="007E55D0" w:rsidRPr="007E55D0" w:rsidRDefault="007E55D0" w:rsidP="007E55D0">
      <w:r w:rsidRPr="007E55D0">
        <w:t>[Sw1] introduces NetLogo basics, random walking to find resources, and site fidelity.</w:t>
      </w:r>
    </w:p>
    <w:p w14:paraId="09F10D6F" w14:textId="77777777" w:rsidR="007E55D0" w:rsidRPr="007E55D0" w:rsidRDefault="007E55D0" w:rsidP="007E55D0">
      <w:pPr>
        <w:pStyle w:val="Heading2"/>
      </w:pPr>
      <w:r w:rsidRPr="007E55D0">
        <w:rPr>
          <w:bCs/>
        </w:rPr>
        <w:t>[Sw2] Advanced Bio-Inspired Search</w:t>
      </w:r>
    </w:p>
    <w:p w14:paraId="7F9D0BB9" w14:textId="5F82478D" w:rsidR="007E55D0" w:rsidRPr="007E55D0" w:rsidRDefault="007E55D0" w:rsidP="007E55D0">
      <w:r w:rsidRPr="007E55D0">
        <w:t xml:space="preserve">[Sw2] builds </w:t>
      </w:r>
      <w:r>
        <w:t xml:space="preserve">directly </w:t>
      </w:r>
      <w:r w:rsidRPr="007E55D0">
        <w:t>on the code base from [Sw1]. Stigmergic strategy/using pheromone is introduced. Students also learn about variables that change value over time.</w:t>
      </w:r>
    </w:p>
    <w:p w14:paraId="46D7C572" w14:textId="77777777" w:rsidR="007E55D0" w:rsidRPr="007E55D0" w:rsidRDefault="007E55D0" w:rsidP="007E55D0">
      <w:pPr>
        <w:pStyle w:val="Heading2"/>
      </w:pPr>
      <w:r w:rsidRPr="007E55D0">
        <w:rPr>
          <w:bCs/>
        </w:rPr>
        <w:t>[Sw3] Intro to Deterministic Search</w:t>
      </w:r>
    </w:p>
    <w:p w14:paraId="5EBE8F63" w14:textId="0138743D" w:rsidR="007E55D0" w:rsidRPr="007E55D0" w:rsidRDefault="007E55D0" w:rsidP="007E55D0">
      <w:r w:rsidRPr="007E55D0">
        <w:t>[Sw3] introduces Depth-First Search (DFS). Students also learn about organizing code through procedures and subprocedures.</w:t>
      </w:r>
    </w:p>
    <w:p w14:paraId="4F8FB529" w14:textId="77777777" w:rsidR="007E55D0" w:rsidRPr="007E55D0" w:rsidRDefault="007E55D0" w:rsidP="007E55D0">
      <w:pPr>
        <w:pStyle w:val="Heading2"/>
      </w:pPr>
      <w:r w:rsidRPr="007E55D0">
        <w:rPr>
          <w:bCs/>
        </w:rPr>
        <w:t>[Sw4] Advanced Deterministic Search</w:t>
      </w:r>
    </w:p>
    <w:p w14:paraId="5725CAD2" w14:textId="11ABA728" w:rsidR="007E55D0" w:rsidRPr="007E55D0" w:rsidRDefault="007E55D0" w:rsidP="007E55D0">
      <w:r w:rsidRPr="007E55D0">
        <w:t>[Sw4] that builds on the code base from [Sw3].  Students learn about spiral search and heterogeneous swarms.</w:t>
      </w:r>
    </w:p>
    <w:p w14:paraId="5FE2CDD4" w14:textId="77777777" w:rsidR="007E55D0" w:rsidRPr="007E55D0" w:rsidRDefault="007E55D0" w:rsidP="007E55D0">
      <w:pPr>
        <w:pStyle w:val="Heading2"/>
      </w:pPr>
      <w:r w:rsidRPr="007E55D0">
        <w:rPr>
          <w:bCs/>
        </w:rPr>
        <w:lastRenderedPageBreak/>
        <w:t>[Sw5] Competition</w:t>
      </w:r>
    </w:p>
    <w:p w14:paraId="1AFF1B4E" w14:textId="77777777" w:rsidR="007E55D0" w:rsidRPr="007E55D0" w:rsidRDefault="007E55D0" w:rsidP="007E55D0">
      <w:r w:rsidRPr="007E55D0">
        <w:t>This module is the capstone project of the module progression and forms the students’ final submission for the HS Division competition. Students should be given as much time as possible to design, write, and test their solution. The module includes a Competition Guide with competition rules and a pre-submission checklist.</w:t>
      </w:r>
    </w:p>
    <w:p w14:paraId="152E1CCD" w14:textId="01D39212" w:rsidR="001059C1" w:rsidRDefault="003F1D94" w:rsidP="003F1D94">
      <w:pPr>
        <w:pStyle w:val="Heading1"/>
      </w:pPr>
      <w:r>
        <w:t>faq</w:t>
      </w:r>
    </w:p>
    <w:p w14:paraId="2249BC90" w14:textId="4DFD9C02" w:rsidR="003F1D94" w:rsidRPr="003F1D94" w:rsidRDefault="003F1D94" w:rsidP="003F1D94">
      <w:r>
        <w:t xml:space="preserve">The FAQ will be periodically updated to reflect </w:t>
      </w:r>
      <w:r w:rsidR="005C6D06">
        <w:t>new problems and solutions as they arise.</w:t>
      </w:r>
    </w:p>
    <w:p w14:paraId="51345535" w14:textId="77777777" w:rsidR="003F1D94" w:rsidRDefault="003F1D94" w:rsidP="003F1D94">
      <w:pPr>
        <w:pStyle w:val="Heading2"/>
      </w:pPr>
      <w:r>
        <w:t>KNOWN BUGS AND WORKAROUNDS</w:t>
      </w:r>
    </w:p>
    <w:p w14:paraId="5FB5C14C" w14:textId="77777777" w:rsidR="003F1D94" w:rsidRDefault="003F1D94" w:rsidP="003F1D94">
      <w:r>
        <w:t>BUG: [all .nlogo files] Double clicking on an .nlogo file to open it sometimes results in the file opening empty.</w:t>
      </w:r>
    </w:p>
    <w:p w14:paraId="5AC561CA" w14:textId="77777777" w:rsidR="003F1D94" w:rsidRDefault="003F1D94" w:rsidP="003F1D94">
      <w:r>
        <w:t>WORKAROUND: Don't panic! Open the file directly through NetLogo (File -&gt; Open...). This a NetLogo thing and cannot be resolved from our end.</w:t>
      </w:r>
    </w:p>
    <w:p w14:paraId="614572C6" w14:textId="77777777" w:rsidR="003F1D94" w:rsidRDefault="003F1D94" w:rsidP="003F1D94">
      <w:r>
        <w:t>BUG: [Sw2] This module runs slower than other modules.</w:t>
      </w:r>
    </w:p>
    <w:p w14:paraId="40510174" w14:textId="77777777" w:rsidR="003F1D94" w:rsidRDefault="003F1D94" w:rsidP="003F1D94">
      <w:r>
        <w:t>WORKAROUND: There's a lot of drawing going on with the multiple pheromone trails. You can speed it up a bit by changing view updates to on ticks on the Interface tab.</w:t>
      </w:r>
    </w:p>
    <w:p w14:paraId="7EB18BB7" w14:textId="77777777" w:rsidR="003F1D94" w:rsidRDefault="003F1D94" w:rsidP="003F1D94">
      <w:r>
        <w:t>BUG: [SW3] When run at high speeds, the robots sometimes get "off track."</w:t>
      </w:r>
    </w:p>
    <w:p w14:paraId="7C49DDBE" w14:textId="77777777" w:rsidR="003F1D94" w:rsidRDefault="003F1D94" w:rsidP="003F1D94">
      <w:r>
        <w:t>WORKAROUND: Decrease the speed slider to be on the slower side.</w:t>
      </w:r>
    </w:p>
    <w:p w14:paraId="55EE1F25" w14:textId="38CCC260" w:rsidR="001059C1" w:rsidRDefault="003F1D94" w:rsidP="003F1D94">
      <w:r>
        <w:lastRenderedPageBreak/>
        <w:t>BUG: Formatting on .pages versions of walkthrough is wonky in some places.</w:t>
      </w:r>
    </w:p>
    <w:p w14:paraId="0B63AF07" w14:textId="61FD8306" w:rsidR="005C6D06" w:rsidRPr="001059C1" w:rsidRDefault="005C6D06" w:rsidP="003F1D94">
      <w:r>
        <w:rPr>
          <w:noProof/>
        </w:rPr>
        <mc:AlternateContent>
          <mc:Choice Requires="wps">
            <w:drawing>
              <wp:anchor distT="0" distB="0" distL="114300" distR="114300" simplePos="0" relativeHeight="251668480" behindDoc="0" locked="0" layoutInCell="1" allowOverlap="1" wp14:anchorId="781D30B6" wp14:editId="72311CC7">
                <wp:simplePos x="0" y="0"/>
                <wp:positionH relativeFrom="column">
                  <wp:posOffset>-144145</wp:posOffset>
                </wp:positionH>
                <wp:positionV relativeFrom="paragraph">
                  <wp:posOffset>276225</wp:posOffset>
                </wp:positionV>
                <wp:extent cx="6400800" cy="1717040"/>
                <wp:effectExtent l="0" t="0" r="25400" b="35560"/>
                <wp:wrapThrough wrapText="bothSides">
                  <wp:wrapPolygon edited="0">
                    <wp:start x="0" y="0"/>
                    <wp:lineTo x="0" y="21728"/>
                    <wp:lineTo x="21600" y="21728"/>
                    <wp:lineTo x="21600" y="0"/>
                    <wp:lineTo x="0" y="0"/>
                  </wp:wrapPolygon>
                </wp:wrapThrough>
                <wp:docPr id="46" name="Rectangle 46"/>
                <wp:cNvGraphicFramePr/>
                <a:graphic xmlns:a="http://schemas.openxmlformats.org/drawingml/2006/main">
                  <a:graphicData uri="http://schemas.microsoft.com/office/word/2010/wordprocessingShape">
                    <wps:wsp>
                      <wps:cNvSpPr/>
                      <wps:spPr>
                        <a:xfrm>
                          <a:off x="0" y="0"/>
                          <a:ext cx="6400800" cy="1717040"/>
                        </a:xfrm>
                        <a:prstGeom prst="rect">
                          <a:avLst/>
                        </a:prstGeom>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3E4A7B" w14:textId="77777777" w:rsidR="005C6D06" w:rsidRPr="006C7407" w:rsidRDefault="005C6D06" w:rsidP="005C6D06">
                            <w:pPr>
                              <w:pStyle w:val="Date"/>
                              <w:rPr>
                                <w:color w:val="FFFFFF" w:themeColor="background1"/>
                              </w:rPr>
                            </w:pPr>
                            <w:r w:rsidRPr="006C7407">
                              <w:rPr>
                                <w:color w:val="FFFFFF" w:themeColor="background1"/>
                              </w:rPr>
                              <w:t>BUG REPORT? FEATURE REQUEST?</w:t>
                            </w:r>
                          </w:p>
                          <w:p w14:paraId="12BC073C" w14:textId="1F01AEC2" w:rsidR="005C6D06" w:rsidRDefault="005C6D06" w:rsidP="005C6D06">
                            <w:r>
                              <w:t xml:space="preserve">email </w:t>
                            </w:r>
                            <w:r w:rsidRPr="006C7407">
                              <w:rPr>
                                <w:color w:val="FFFFFF" w:themeColor="background1"/>
                              </w:rPr>
                              <w:t xml:space="preserve">elizabeth@cs.unm.edu </w:t>
                            </w:r>
                            <w:r>
                              <w:t xml:space="preserve">with the subject </w:t>
                            </w:r>
                            <w:r>
                              <w:rPr>
                                <w:color w:val="FFFFFF" w:themeColor="background1"/>
                              </w:rPr>
                              <w:t>SwG</w:t>
                            </w:r>
                            <w:r w:rsidRPr="006C7407">
                              <w:rPr>
                                <w:color w:val="FFFFFF" w:themeColor="background1"/>
                              </w:rPr>
                              <w:t xml:space="preserve">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1D30B6" id="Rectangle 46" o:spid="_x0000_s1028" style="position:absolute;margin-left:-11.35pt;margin-top:21.75pt;width:7in;height:135.2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" fillcolor="#33b7d3 [3204]" strokecolor="#e7635f [3205]" strokeweight="1pt">
                <v:textbox>
                  <w:txbxContent>
                    <w:p w14:paraId="0A3E4A7B" w14:textId="77777777" w:rsidR="005C6D06" w:rsidRPr="006C7407" w:rsidRDefault="005C6D06" w:rsidP="005C6D06">
                      <w:pPr>
                        <w:pStyle w:val="Date"/>
                        <w:rPr>
                          <w:color w:val="FFFFFF" w:themeColor="background1"/>
                        </w:rPr>
                      </w:pPr>
                      <w:r w:rsidRPr="006C7407">
                        <w:rPr>
                          <w:color w:val="FFFFFF" w:themeColor="background1"/>
                        </w:rPr>
                        <w:t>BUG REPORT? FEATURE REQUEST?</w:t>
                      </w:r>
                    </w:p>
                    <w:p w14:paraId="12BC073C" w14:textId="1F01AEC2" w:rsidR="005C6D06" w:rsidRDefault="005C6D06" w:rsidP="005C6D06">
                      <w:r>
                        <w:t xml:space="preserve">email </w:t>
                      </w:r>
                      <w:r w:rsidRPr="006C7407">
                        <w:rPr>
                          <w:color w:val="FFFFFF" w:themeColor="background1"/>
                        </w:rPr>
                        <w:t xml:space="preserve">elizabeth@cs.unm.edu </w:t>
                      </w:r>
                      <w:r>
                        <w:t xml:space="preserve">with the subject </w:t>
                      </w:r>
                      <w:r>
                        <w:rPr>
                          <w:color w:val="FFFFFF" w:themeColor="background1"/>
                        </w:rPr>
                        <w:t>SwG</w:t>
                      </w:r>
                      <w:r w:rsidRPr="006C7407">
                        <w:rPr>
                          <w:color w:val="FFFFFF" w:themeColor="background1"/>
                        </w:rPr>
                        <w:t xml:space="preserve"> report</w:t>
                      </w:r>
                    </w:p>
                  </w:txbxContent>
                </v:textbox>
                <w10:wrap type="through"/>
              </v:rect>
            </w:pict>
          </mc:Fallback>
        </mc:AlternateContent>
      </w:r>
    </w:p>
    <w:p w14:paraId="00D45573" w14:textId="16C36B71" w:rsidR="00FB33AA" w:rsidRPr="00983D63" w:rsidRDefault="00FB33AA" w:rsidP="00983D63"/>
    <w:p w14:paraId="36A3CBBA" w14:textId="4374F7E1" w:rsidR="00162E05" w:rsidRPr="001A75CF" w:rsidRDefault="00162E05" w:rsidP="001A75CF"/>
    <w:p w14:paraId="056612B7" w14:textId="46233946" w:rsidR="001A75CF" w:rsidRPr="001A75CF" w:rsidRDefault="001A75CF" w:rsidP="001A75CF"/>
    <w:p w14:paraId="35F4E613" w14:textId="604A51CC" w:rsidR="001A75CF" w:rsidRPr="001A75CF" w:rsidRDefault="001A75CF" w:rsidP="001A75CF"/>
    <w:p w14:paraId="0AE636FF" w14:textId="28764DA6" w:rsidR="00924CDA" w:rsidRPr="00924CDA" w:rsidRDefault="00924CDA" w:rsidP="00924CDA"/>
    <w:sectPr w:rsidR="00924CDA" w:rsidRPr="00924CDA">
      <w:footerReference w:type="even" r:id="rId15"/>
      <w:footerReference w:type="default" r:id="rId16"/>
      <w:pgSz w:w="12240" w:h="15840" w:code="1"/>
      <w:pgMar w:top="1094" w:right="2448" w:bottom="1771" w:left="1210" w:header="720" w:footer="720" w:gutter="0"/>
      <w:cols w:space="720"/>
      <w:titlePg/>
      <w:docGrid w:linePitch="38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6CDB3C" w14:textId="77777777" w:rsidR="00434462" w:rsidRDefault="00434462">
      <w:pPr>
        <w:spacing w:line="240" w:lineRule="auto"/>
      </w:pPr>
      <w:r>
        <w:separator/>
      </w:r>
    </w:p>
    <w:p w14:paraId="552371B9" w14:textId="77777777" w:rsidR="00434462" w:rsidRDefault="00434462"/>
  </w:endnote>
  <w:endnote w:type="continuationSeparator" w:id="0">
    <w:p w14:paraId="54BB918B" w14:textId="77777777" w:rsidR="00434462" w:rsidRDefault="00434462">
      <w:pPr>
        <w:spacing w:line="240" w:lineRule="auto"/>
      </w:pPr>
      <w:r>
        <w:continuationSeparator/>
      </w:r>
    </w:p>
    <w:p w14:paraId="3ACB5CAF" w14:textId="77777777" w:rsidR="00434462" w:rsidRDefault="004344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EFF" w:usb1="C000605B" w:usb2="00000029" w:usb3="00000000" w:csb0="000101FF" w:csb1="00000000"/>
  </w:font>
  <w:font w:name="ＭＳ Ｐゴシック">
    <w:charset w:val="80"/>
    <w:family w:val="auto"/>
    <w:pitch w:val="variable"/>
    <w:sig w:usb0="E00002FF" w:usb1="6AC7FDFB" w:usb2="08000012" w:usb3="00000000" w:csb0="0002009F" w:csb1="00000000"/>
  </w:font>
  <w:font w:name="Segoe UI">
    <w:altName w:val="Calibri"/>
    <w:panose1 w:val="00000000000000000000"/>
    <w:charset w:val="00"/>
    <w:family w:val="swiss"/>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69A827" w14:textId="77777777" w:rsidR="006D0B48" w:rsidRDefault="006D0B48" w:rsidP="00745349">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C64D79A" w14:textId="77777777" w:rsidR="006D0B48" w:rsidRDefault="006D0B4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617542" w14:textId="77777777" w:rsidR="006D0B48" w:rsidRDefault="006D0B48" w:rsidP="00745349">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E68B7">
      <w:rPr>
        <w:rStyle w:val="PageNumber"/>
        <w:noProof/>
      </w:rPr>
      <w:t>7</w:t>
    </w:r>
    <w:r>
      <w:rPr>
        <w:rStyle w:val="PageNumber"/>
      </w:rPr>
      <w:fldChar w:fldCharType="end"/>
    </w:r>
  </w:p>
  <w:p w14:paraId="53DC2DBB" w14:textId="77777777" w:rsidR="00A27ACE" w:rsidRDefault="006D0B48">
    <w:pPr>
      <w:pStyle w:val="Footer"/>
    </w:pPr>
    <w:r>
      <w:rPr>
        <w:noProof/>
      </w:rPr>
      <w:drawing>
        <wp:anchor distT="0" distB="0" distL="114300" distR="114300" simplePos="0" relativeHeight="251663360" behindDoc="0" locked="0" layoutInCell="1" allowOverlap="1" wp14:anchorId="2CD94F74" wp14:editId="27C9DE33">
          <wp:simplePos x="0" y="0"/>
          <wp:positionH relativeFrom="column">
            <wp:posOffset>5564505</wp:posOffset>
          </wp:positionH>
          <wp:positionV relativeFrom="paragraph">
            <wp:posOffset>-579755</wp:posOffset>
          </wp:positionV>
          <wp:extent cx="1143635" cy="96837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sesLabLogo.png"/>
                  <pic:cNvPicPr/>
                </pic:nvPicPr>
                <pic:blipFill>
                  <a:blip r:embed="rId1">
                    <a:extLst>
                      <a:ext uri="{28A0092B-C50C-407E-A947-70E740481C1C}">
                        <a14:useLocalDpi xmlns:a14="http://schemas.microsoft.com/office/drawing/2010/main" val="0"/>
                      </a:ext>
                    </a:extLst>
                  </a:blip>
                  <a:stretch>
                    <a:fillRect/>
                  </a:stretch>
                </pic:blipFill>
                <pic:spPr>
                  <a:xfrm>
                    <a:off x="0" y="0"/>
                    <a:ext cx="1143635" cy="968375"/>
                  </a:xfrm>
                  <a:prstGeom prst="rect">
                    <a:avLst/>
                  </a:prstGeom>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065E01D4" wp14:editId="5F78D770">
          <wp:simplePos x="0" y="0"/>
          <wp:positionH relativeFrom="column">
            <wp:posOffset>-265430</wp:posOffset>
          </wp:positionH>
          <wp:positionV relativeFrom="paragraph">
            <wp:posOffset>-465455</wp:posOffset>
          </wp:positionV>
          <wp:extent cx="1009015" cy="775335"/>
          <wp:effectExtent l="0" t="0" r="6985" b="1206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mSquareLogo.jpg"/>
                  <pic:cNvPicPr/>
                </pic:nvPicPr>
                <pic:blipFill>
                  <a:blip r:embed="rId2">
                    <a:extLst>
                      <a:ext uri="{28A0092B-C50C-407E-A947-70E740481C1C}">
                        <a14:useLocalDpi xmlns:a14="http://schemas.microsoft.com/office/drawing/2010/main" val="0"/>
                      </a:ext>
                    </a:extLst>
                  </a:blip>
                  <a:stretch>
                    <a:fillRect/>
                  </a:stretch>
                </pic:blipFill>
                <pic:spPr>
                  <a:xfrm>
                    <a:off x="0" y="0"/>
                    <a:ext cx="1009015" cy="77533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59264" behindDoc="0" locked="0" layoutInCell="1" allowOverlap="1" wp14:anchorId="39EDD115" wp14:editId="737AF3F5">
              <wp:simplePos x="0" y="0"/>
              <wp:positionH relativeFrom="page">
                <wp:posOffset>2453640</wp:posOffset>
              </wp:positionH>
              <wp:positionV relativeFrom="bottomMargin">
                <wp:posOffset>-10795</wp:posOffset>
              </wp:positionV>
              <wp:extent cx="2742565" cy="500380"/>
              <wp:effectExtent l="0" t="0" r="0" b="0"/>
              <wp:wrapNone/>
              <wp:docPr id="164" name="Group 164"/>
              <wp:cNvGraphicFramePr/>
              <a:graphic xmlns:a="http://schemas.openxmlformats.org/drawingml/2006/main">
                <a:graphicData uri="http://schemas.microsoft.com/office/word/2010/wordprocessingGroup">
                  <wpg:wgp>
                    <wpg:cNvGrpSpPr/>
                    <wpg:grpSpPr>
                      <a:xfrm>
                        <a:off x="0" y="0"/>
                        <a:ext cx="2742565" cy="500380"/>
                        <a:chOff x="0" y="0"/>
                        <a:chExt cx="6172200" cy="27432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DFC55" w14:textId="77777777" w:rsidR="006D0B48" w:rsidRDefault="006D0B48">
                            <w:pPr>
                              <w:pStyle w:val="Footer"/>
                              <w:jc w:val="right"/>
                            </w:pPr>
                            <w:sdt>
                              <w:sdtPr>
                                <w:rPr>
                                  <w:caps/>
                                  <w:color w:val="33B7D3"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Content>
                                <w:r>
                                  <w:rPr>
                                    <w:caps/>
                                    <w:color w:val="33B7D3" w:themeColor="accent1"/>
                                    <w:sz w:val="20"/>
                                    <w:szCs w:val="20"/>
                                  </w:rPr>
                                  <w:t>swarmathon</w:t>
                                </w:r>
                              </w:sdtContent>
                            </w:sdt>
                            <w:r>
                              <w:rPr>
                                <w:caps/>
                                <w:color w:val="808080" w:themeColor="background1" w:themeShade="80"/>
                                <w:sz w:val="20"/>
                                <w:szCs w:val="20"/>
                              </w:rPr>
                              <w:t> |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Content>
                                <w:r>
                                  <w:rPr>
                                    <w:color w:val="808080" w:themeColor="background1" w:themeShade="80"/>
                                    <w:sz w:val="20"/>
                                    <w:szCs w:val="20"/>
                                  </w:rPr>
                                  <w:t>Module Companion Guide</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EDD115" id="Group 164" o:spid="_x0000_s1029" style="position:absolute;margin-left:193.2pt;margin-top:-.8pt;width:215.95pt;height:39.4pt;z-index:251659264;mso-position-horizontal-relative:page;mso-position-vertical-relative:bottom-margin-area;mso-width-relative:margin;mso-height-relative:margin" coordsize="6172200,2743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">
              <v:rect id="Rectangle 165" o:spid="_x0000_s1030" style="position:absolute;left:228600;width:5943600;height:2743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XWCTxAAA&#10;ANwAAAAPAAAAZHJzL2Rvd25yZXYueG1sRE/basJAEH0X/IdlBF9ENxUNEl1FKoLSUvCGr0N2TILZ&#10;2ZhdNfXru4VC3+ZwrjNbNKYUD6pdYVnB2yACQZxaXXCm4HhY9ycgnEfWWFomBd/kYDFvt2aYaPvk&#10;HT32PhMhhF2CCnLvq0RKl+Zk0A1sRRy4i60N+gDrTOoanyHclHIYRbE0WHBoyLGi95zS6/5uFNxG&#10;E94eP4bxp7+cX6/zqXcYr76U6naa5RSEp8b/i//cGx3mx2P4fSZcIO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11gk8QAAADcAAAADwAAAAAAAAAAAAAAAACXAgAAZHJzL2Rv&#10;d25yZXYueG1sUEsFBgAAAAAEAAQA9QAAAIgDAAAAAA==&#10;" fillcolor="white [3212]" stroked="f" strokeweight="1pt">
                <v:fill opacity="0"/>
              </v:rect>
              <v:shapetype id="_x0000_t202" coordsize="21600,21600" o:spt="202" path="m0,0l0,21600,21600,21600,21600,0xe">
                <v:stroke joinstyle="miter"/>
                <v:path gradientshapeok="t" o:connecttype="rect"/>
              </v:shapetype>
              <v:shape id="Text Box 166" o:spid="_x0000_s1031" type="#_x0000_t202" style="position:absolute;top:9525;width:5943600;height:2527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rFybwAAA&#10;ANwAAAAPAAAAZHJzL2Rvd25yZXYueG1sRE9Li8IwEL4L+x/CLHizqXso2jWKCD4OXnws7HFopg+2&#10;mZQkW+u/N4LgbT6+5yxWg2lFT843lhVMkxQEcWF1w5WC62U7mYHwAVlja5kU3MnDavkxWmCu7Y1P&#10;1J9DJWII+xwV1CF0uZS+qMmgT2xHHLnSOoMhQldJ7fAWw00rv9I0kwYbjg01drSpqfg7/xsFwZft&#10;dqb3+titf3Y7V/Vz+i2VGn8O628QgYbwFr/cBx3nZxk8n4kXyOU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urFybwAAAANwAAAAPAAAAAAAAAAAAAAAAAJcCAABkcnMvZG93bnJl&#10;di54bWxQSwUGAAAAAAQABAD1AAAAhAMAAAAA&#10;" filled="f" stroked="f" strokeweight=".5pt">
                <v:textbox inset="0,,0">
                  <w:txbxContent>
                    <w:p w14:paraId="4EEDFC55" w14:textId="77777777" w:rsidR="006D0B48" w:rsidRDefault="006D0B48">
                      <w:pPr>
                        <w:pStyle w:val="Footer"/>
                        <w:jc w:val="right"/>
                      </w:pPr>
                      <w:sdt>
                        <w:sdtPr>
                          <w:rPr>
                            <w:caps/>
                            <w:color w:val="33B7D3"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Content>
                          <w:r>
                            <w:rPr>
                              <w:caps/>
                              <w:color w:val="33B7D3" w:themeColor="accent1"/>
                              <w:sz w:val="20"/>
                              <w:szCs w:val="20"/>
                            </w:rPr>
                            <w:t>swarmathon</w:t>
                          </w:r>
                        </w:sdtContent>
                      </w:sdt>
                      <w:r>
                        <w:rPr>
                          <w:caps/>
                          <w:color w:val="808080" w:themeColor="background1" w:themeShade="80"/>
                          <w:sz w:val="20"/>
                          <w:szCs w:val="20"/>
                        </w:rPr>
                        <w:t> |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Content>
                          <w:r>
                            <w:rPr>
                              <w:color w:val="808080" w:themeColor="background1" w:themeShade="80"/>
                              <w:sz w:val="20"/>
                              <w:szCs w:val="20"/>
                            </w:rPr>
                            <w:t>Module Companion Guide</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E6A879" w14:textId="77777777" w:rsidR="00434462" w:rsidRDefault="00434462">
      <w:pPr>
        <w:spacing w:line="240" w:lineRule="auto"/>
      </w:pPr>
      <w:r>
        <w:separator/>
      </w:r>
    </w:p>
    <w:p w14:paraId="12D9E9E0" w14:textId="77777777" w:rsidR="00434462" w:rsidRDefault="00434462"/>
  </w:footnote>
  <w:footnote w:type="continuationSeparator" w:id="0">
    <w:p w14:paraId="5DD805E0" w14:textId="77777777" w:rsidR="00434462" w:rsidRDefault="00434462">
      <w:pPr>
        <w:spacing w:line="240" w:lineRule="auto"/>
      </w:pPr>
      <w:r>
        <w:continuationSeparator/>
      </w:r>
    </w:p>
    <w:p w14:paraId="4366486D" w14:textId="77777777" w:rsidR="00434462" w:rsidRDefault="00434462"/>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2A5272"/>
    <w:multiLevelType w:val="hybridMultilevel"/>
    <w:tmpl w:val="3DBCE2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203C69"/>
    <w:multiLevelType w:val="hybridMultilevel"/>
    <w:tmpl w:val="B7362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665204"/>
    <w:multiLevelType w:val="hybridMultilevel"/>
    <w:tmpl w:val="61264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CE06E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84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2E7C7FBF"/>
    <w:multiLevelType w:val="hybridMultilevel"/>
    <w:tmpl w:val="3C481E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9802E99"/>
    <w:multiLevelType w:val="hybridMultilevel"/>
    <w:tmpl w:val="C890D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5"/>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0B48"/>
    <w:rsid w:val="00061737"/>
    <w:rsid w:val="001059C1"/>
    <w:rsid w:val="00162E05"/>
    <w:rsid w:val="001A75CF"/>
    <w:rsid w:val="001F0006"/>
    <w:rsid w:val="00231748"/>
    <w:rsid w:val="002366C4"/>
    <w:rsid w:val="002F7800"/>
    <w:rsid w:val="003031FA"/>
    <w:rsid w:val="003140A4"/>
    <w:rsid w:val="003213D2"/>
    <w:rsid w:val="00385BBF"/>
    <w:rsid w:val="003873F0"/>
    <w:rsid w:val="003D58AE"/>
    <w:rsid w:val="003F1D94"/>
    <w:rsid w:val="00414E4C"/>
    <w:rsid w:val="00434462"/>
    <w:rsid w:val="00466857"/>
    <w:rsid w:val="00487EF2"/>
    <w:rsid w:val="004A56A0"/>
    <w:rsid w:val="004F6689"/>
    <w:rsid w:val="005C6D06"/>
    <w:rsid w:val="005F4D30"/>
    <w:rsid w:val="00623289"/>
    <w:rsid w:val="00697BB6"/>
    <w:rsid w:val="006D0B48"/>
    <w:rsid w:val="006E3820"/>
    <w:rsid w:val="007376DA"/>
    <w:rsid w:val="007E0FF7"/>
    <w:rsid w:val="007E55D0"/>
    <w:rsid w:val="007F4621"/>
    <w:rsid w:val="00886980"/>
    <w:rsid w:val="008A7606"/>
    <w:rsid w:val="008C70B2"/>
    <w:rsid w:val="00924CDA"/>
    <w:rsid w:val="00960E84"/>
    <w:rsid w:val="00983D63"/>
    <w:rsid w:val="009A5C8D"/>
    <w:rsid w:val="00A21E3C"/>
    <w:rsid w:val="00A27ACE"/>
    <w:rsid w:val="00AC3842"/>
    <w:rsid w:val="00AC67E7"/>
    <w:rsid w:val="00AF3923"/>
    <w:rsid w:val="00B350B8"/>
    <w:rsid w:val="00B501DD"/>
    <w:rsid w:val="00B5118E"/>
    <w:rsid w:val="00B665E0"/>
    <w:rsid w:val="00BE68B7"/>
    <w:rsid w:val="00C0764F"/>
    <w:rsid w:val="00C27661"/>
    <w:rsid w:val="00C754C6"/>
    <w:rsid w:val="00C867CD"/>
    <w:rsid w:val="00CB61B8"/>
    <w:rsid w:val="00D06197"/>
    <w:rsid w:val="00D2733B"/>
    <w:rsid w:val="00D44322"/>
    <w:rsid w:val="00D454C0"/>
    <w:rsid w:val="00D53070"/>
    <w:rsid w:val="00D5747E"/>
    <w:rsid w:val="00D62E39"/>
    <w:rsid w:val="00D77854"/>
    <w:rsid w:val="00DD3D30"/>
    <w:rsid w:val="00DE705C"/>
    <w:rsid w:val="00E176A5"/>
    <w:rsid w:val="00E40318"/>
    <w:rsid w:val="00EE3302"/>
    <w:rsid w:val="00EE4F3E"/>
    <w:rsid w:val="00F429AC"/>
    <w:rsid w:val="00F62AF4"/>
    <w:rsid w:val="00F66DB1"/>
    <w:rsid w:val="00F737BE"/>
    <w:rsid w:val="00FB33AA"/>
    <w:rsid w:val="00FB7FA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291A5F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483E41" w:themeColor="text2"/>
        <w:sz w:val="28"/>
        <w:szCs w:val="28"/>
        <w:lang w:val="en-US" w:eastAsia="ja-JP" w:bidi="ar-SA"/>
      </w:rPr>
    </w:rPrDefault>
    <w:pPrDefault>
      <w:pPr>
        <w:spacing w:after="360" w:line="288" w:lineRule="auto"/>
      </w:pPr>
    </w:pPrDefault>
  </w:docDefaults>
  <w:latentStyles w:defLockedState="0" w:defUIPriority="99" w:defSemiHidden="0" w:defUnhideWhenUsed="0" w:defQFormat="0" w:count="381">
    <w:lsdException w:name="Normal" w:uiPriority="0" w:qFormat="1"/>
    <w:lsdException w:name="heading 1" w:uiPriority="5" w:qFormat="1"/>
    <w:lsdException w:name="heading 2" w:semiHidden="1" w:uiPriority="6" w:unhideWhenUsed="1" w:qFormat="1"/>
    <w:lsdException w:name="heading 3" w:semiHidden="1" w:uiPriority="7"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3"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semiHidden="1" w:uiPriority="7"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37"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8"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5"/>
    <w:qFormat/>
    <w:pPr>
      <w:keepNext/>
      <w:keepLines/>
      <w:spacing w:after="280" w:line="264" w:lineRule="auto"/>
      <w:outlineLvl w:val="0"/>
    </w:pPr>
    <w:rPr>
      <w:rFonts w:asciiTheme="majorHAnsi" w:eastAsiaTheme="majorEastAsia" w:hAnsiTheme="majorHAnsi" w:cstheme="majorBidi"/>
      <w:caps/>
      <w:sz w:val="44"/>
      <w:szCs w:val="32"/>
    </w:rPr>
  </w:style>
  <w:style w:type="paragraph" w:styleId="Heading2">
    <w:name w:val="heading 2"/>
    <w:basedOn w:val="Normal"/>
    <w:next w:val="Normal"/>
    <w:link w:val="Heading2Char"/>
    <w:uiPriority w:val="6"/>
    <w:qFormat/>
    <w:pPr>
      <w:keepNext/>
      <w:keepLines/>
      <w:spacing w:before="140" w:after="120" w:line="264" w:lineRule="auto"/>
      <w:outlineLvl w:val="1"/>
    </w:pPr>
    <w:rPr>
      <w:rFonts w:asciiTheme="majorHAnsi" w:eastAsiaTheme="majorEastAsia" w:hAnsiTheme="majorHAnsi" w:cstheme="majorBidi"/>
      <w:b/>
      <w:caps/>
      <w:color w:val="33B7D3" w:themeColor="accent1"/>
      <w:sz w:val="24"/>
      <w:szCs w:val="26"/>
    </w:rPr>
  </w:style>
  <w:style w:type="paragraph" w:styleId="Heading3">
    <w:name w:val="heading 3"/>
    <w:basedOn w:val="Normal"/>
    <w:next w:val="Normal"/>
    <w:link w:val="Heading3Char"/>
    <w:uiPriority w:val="7"/>
    <w:unhideWhenUsed/>
    <w:qFormat/>
    <w:pPr>
      <w:keepNext/>
      <w:keepLines/>
      <w:spacing w:before="140" w:after="120" w:line="264" w:lineRule="auto"/>
      <w:outlineLvl w:val="2"/>
    </w:pPr>
    <w:rPr>
      <w:rFonts w:asciiTheme="majorHAnsi" w:eastAsiaTheme="majorEastAsia" w:hAnsiTheme="majorHAnsi" w:cstheme="majorBidi"/>
      <w:b/>
      <w:caps/>
      <w:sz w:val="24"/>
      <w:szCs w:val="24"/>
    </w:rPr>
  </w:style>
  <w:style w:type="paragraph" w:styleId="Heading4">
    <w:name w:val="heading 4"/>
    <w:basedOn w:val="Normal"/>
    <w:next w:val="Normal"/>
    <w:link w:val="Heading4Char"/>
    <w:uiPriority w:val="9"/>
    <w:semiHidden/>
    <w:unhideWhenUsed/>
    <w:qFormat/>
    <w:pPr>
      <w:keepNext/>
      <w:keepLines/>
      <w:spacing w:before="140" w:after="120" w:line="264" w:lineRule="auto"/>
      <w:outlineLvl w:val="3"/>
    </w:pPr>
    <w:rPr>
      <w:rFonts w:asciiTheme="majorHAnsi" w:eastAsiaTheme="majorEastAsia" w:hAnsiTheme="majorHAnsi" w:cstheme="majorBidi"/>
      <w:iCs/>
      <w:caps/>
      <w:sz w:val="24"/>
    </w:rPr>
  </w:style>
  <w:style w:type="paragraph" w:styleId="Heading5">
    <w:name w:val="heading 5"/>
    <w:basedOn w:val="Normal"/>
    <w:next w:val="Normal"/>
    <w:link w:val="Heading5Char"/>
    <w:uiPriority w:val="9"/>
    <w:semiHidden/>
    <w:unhideWhenUsed/>
    <w:qFormat/>
    <w:pPr>
      <w:keepNext/>
      <w:keepLines/>
      <w:spacing w:before="140" w:after="120" w:line="264" w:lineRule="auto"/>
      <w:outlineLvl w:val="4"/>
    </w:pPr>
    <w:rPr>
      <w:rFonts w:asciiTheme="majorHAnsi" w:eastAsiaTheme="majorEastAsia" w:hAnsiTheme="majorHAnsi" w:cstheme="majorBidi"/>
      <w:b/>
      <w:caps/>
      <w:color w:val="33B7D3" w:themeColor="accent1"/>
      <w:sz w:val="20"/>
    </w:rPr>
  </w:style>
  <w:style w:type="paragraph" w:styleId="Heading6">
    <w:name w:val="heading 6"/>
    <w:basedOn w:val="Normal"/>
    <w:next w:val="Normal"/>
    <w:link w:val="Heading6Char"/>
    <w:uiPriority w:val="9"/>
    <w:semiHidden/>
    <w:unhideWhenUsed/>
    <w:qFormat/>
    <w:pPr>
      <w:keepNext/>
      <w:keepLines/>
      <w:spacing w:before="140" w:after="120" w:line="264" w:lineRule="auto"/>
      <w:outlineLvl w:val="5"/>
    </w:pPr>
    <w:rPr>
      <w:rFonts w:asciiTheme="majorHAnsi" w:eastAsiaTheme="majorEastAsia" w:hAnsiTheme="majorHAnsi" w:cstheme="majorBidi"/>
      <w:caps/>
      <w:color w:val="33B7D3" w:themeColor="accent1"/>
      <w:sz w:val="20"/>
    </w:rPr>
  </w:style>
  <w:style w:type="paragraph" w:styleId="Heading7">
    <w:name w:val="heading 7"/>
    <w:basedOn w:val="Normal"/>
    <w:next w:val="Normal"/>
    <w:link w:val="Heading7Char"/>
    <w:uiPriority w:val="9"/>
    <w:semiHidden/>
    <w:unhideWhenUsed/>
    <w:qFormat/>
    <w:pPr>
      <w:keepNext/>
      <w:keepLines/>
      <w:spacing w:before="140" w:after="120" w:line="264" w:lineRule="auto"/>
      <w:outlineLvl w:val="6"/>
    </w:pPr>
    <w:rPr>
      <w:rFonts w:asciiTheme="majorHAnsi" w:eastAsiaTheme="majorEastAsia" w:hAnsiTheme="majorHAnsi" w:cstheme="majorBidi"/>
      <w:b/>
      <w:iCs/>
      <w:caps/>
      <w:color w:val="96858A" w:themeColor="text2" w:themeTint="99"/>
      <w:sz w:val="20"/>
    </w:rPr>
  </w:style>
  <w:style w:type="paragraph" w:styleId="Heading8">
    <w:name w:val="heading 8"/>
    <w:basedOn w:val="Normal"/>
    <w:next w:val="Normal"/>
    <w:link w:val="Heading8Char"/>
    <w:uiPriority w:val="9"/>
    <w:semiHidden/>
    <w:unhideWhenUsed/>
    <w:qFormat/>
    <w:pPr>
      <w:keepNext/>
      <w:keepLines/>
      <w:spacing w:before="140" w:after="120" w:line="264" w:lineRule="auto"/>
      <w:outlineLvl w:val="7"/>
    </w:pPr>
    <w:rPr>
      <w:rFonts w:asciiTheme="majorHAnsi" w:eastAsiaTheme="majorEastAsia" w:hAnsiTheme="majorHAnsi" w:cstheme="majorBidi"/>
      <w:caps/>
      <w:color w:val="96858A" w:themeColor="text2" w:themeTint="99"/>
      <w:sz w:val="20"/>
      <w:szCs w:val="21"/>
    </w:rPr>
  </w:style>
  <w:style w:type="paragraph" w:styleId="Heading9">
    <w:name w:val="heading 9"/>
    <w:basedOn w:val="Normal"/>
    <w:next w:val="Normal"/>
    <w:link w:val="Heading9Char"/>
    <w:uiPriority w:val="9"/>
    <w:semiHidden/>
    <w:unhideWhenUsed/>
    <w:qFormat/>
    <w:pPr>
      <w:keepNext/>
      <w:keepLines/>
      <w:spacing w:before="140" w:after="120" w:line="264" w:lineRule="auto"/>
      <w:outlineLvl w:val="8"/>
    </w:pPr>
    <w:rPr>
      <w:rFonts w:asciiTheme="majorHAnsi" w:eastAsiaTheme="majorEastAsia" w:hAnsiTheme="majorHAnsi" w:cstheme="majorBidi"/>
      <w:b/>
      <w:iCs/>
      <w:caps/>
      <w:color w:val="33B7D3" w:themeColor="accent1"/>
      <w:sz w:val="16"/>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ripJournalTable">
    <w:name w:val="Trip Journal Table"/>
    <w:basedOn w:val="TableNormal"/>
    <w:uiPriority w:val="99"/>
    <w:tblPr>
      <w:tblInd w:w="0" w:type="dxa"/>
      <w:tblBorders>
        <w:top w:val="single" w:sz="36" w:space="0" w:color="483E41" w:themeColor="text2"/>
        <w:insideH w:val="single" w:sz="12" w:space="0" w:color="483E41" w:themeColor="text2"/>
      </w:tblBorders>
      <w:tblCellMar>
        <w:top w:w="288" w:type="dxa"/>
        <w:left w:w="0" w:type="dxa"/>
        <w:bottom w:w="0" w:type="dxa"/>
        <w:right w:w="0" w:type="dxa"/>
      </w:tblCellMar>
    </w:tblPr>
  </w:style>
  <w:style w:type="paragraph" w:styleId="Footer">
    <w:name w:val="footer"/>
    <w:basedOn w:val="Normal"/>
    <w:link w:val="FooterChar"/>
    <w:uiPriority w:val="99"/>
    <w:unhideWhenUsed/>
    <w:qFormat/>
    <w:pPr>
      <w:spacing w:after="0" w:line="240" w:lineRule="auto"/>
    </w:pPr>
    <w:rPr>
      <w:color w:val="96858A" w:themeColor="text2" w:themeTint="99"/>
      <w:sz w:val="44"/>
    </w:rPr>
  </w:style>
  <w:style w:type="character" w:customStyle="1" w:styleId="FooterChar">
    <w:name w:val="Footer Char"/>
    <w:basedOn w:val="DefaultParagraphFont"/>
    <w:link w:val="Footer"/>
    <w:uiPriority w:val="99"/>
    <w:rPr>
      <w:color w:val="96858A" w:themeColor="text2" w:themeTint="99"/>
      <w:sz w:val="44"/>
    </w:r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Date">
    <w:name w:val="Date"/>
    <w:basedOn w:val="Normal"/>
    <w:next w:val="Heading1"/>
    <w:link w:val="DateChar"/>
    <w:uiPriority w:val="3"/>
    <w:unhideWhenUsed/>
    <w:qFormat/>
    <w:pPr>
      <w:pBdr>
        <w:bottom w:val="single" w:sz="36" w:space="9" w:color="483E41" w:themeColor="text2"/>
      </w:pBdr>
      <w:spacing w:after="280" w:line="240" w:lineRule="auto"/>
    </w:pPr>
    <w:rPr>
      <w:b/>
      <w:caps/>
      <w:sz w:val="34"/>
    </w:rPr>
  </w:style>
  <w:style w:type="character" w:customStyle="1" w:styleId="DateChar">
    <w:name w:val="Date Char"/>
    <w:basedOn w:val="DefaultParagraphFont"/>
    <w:link w:val="Date"/>
    <w:uiPriority w:val="3"/>
    <w:rPr>
      <w:b/>
      <w:caps/>
      <w:sz w:val="34"/>
    </w:rPr>
  </w:style>
  <w:style w:type="paragraph" w:styleId="Title">
    <w:name w:val="Title"/>
    <w:basedOn w:val="Normal"/>
    <w:next w:val="Subtitle"/>
    <w:link w:val="TitleChar"/>
    <w:uiPriority w:val="1"/>
    <w:qFormat/>
    <w:pPr>
      <w:spacing w:after="0" w:line="240" w:lineRule="auto"/>
      <w:contextualSpacing/>
    </w:pPr>
    <w:rPr>
      <w:rFonts w:asciiTheme="majorHAnsi" w:eastAsiaTheme="majorEastAsia" w:hAnsiTheme="majorHAnsi" w:cstheme="majorBidi"/>
      <w:b/>
      <w:caps/>
      <w:kern w:val="28"/>
      <w:sz w:val="88"/>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88"/>
      <w:szCs w:val="56"/>
    </w:rPr>
  </w:style>
  <w:style w:type="paragraph" w:styleId="Subtitle">
    <w:name w:val="Subtitle"/>
    <w:basedOn w:val="Normal"/>
    <w:next w:val="Date"/>
    <w:link w:val="SubtitleChar"/>
    <w:uiPriority w:val="2"/>
    <w:qFormat/>
    <w:pPr>
      <w:numPr>
        <w:ilvl w:val="1"/>
      </w:numPr>
      <w:spacing w:after="260"/>
      <w:contextualSpacing/>
    </w:pPr>
    <w:rPr>
      <w:rFonts w:asciiTheme="majorHAnsi" w:eastAsiaTheme="minorEastAsia" w:hAnsiTheme="majorHAnsi"/>
      <w:caps/>
      <w:sz w:val="88"/>
      <w:szCs w:val="22"/>
    </w:rPr>
  </w:style>
  <w:style w:type="character" w:customStyle="1" w:styleId="SubtitleChar">
    <w:name w:val="Subtitle Char"/>
    <w:basedOn w:val="DefaultParagraphFont"/>
    <w:link w:val="Subtitle"/>
    <w:uiPriority w:val="2"/>
    <w:rPr>
      <w:rFonts w:asciiTheme="majorHAnsi" w:eastAsiaTheme="minorEastAsia" w:hAnsiTheme="majorHAnsi"/>
      <w:caps/>
      <w:sz w:val="88"/>
      <w:szCs w:val="22"/>
    </w:rPr>
  </w:style>
  <w:style w:type="character" w:customStyle="1" w:styleId="Heading1Char">
    <w:name w:val="Heading 1 Char"/>
    <w:basedOn w:val="DefaultParagraphFont"/>
    <w:link w:val="Heading1"/>
    <w:uiPriority w:val="5"/>
    <w:rPr>
      <w:rFonts w:asciiTheme="majorHAnsi" w:eastAsiaTheme="majorEastAsia" w:hAnsiTheme="majorHAnsi" w:cstheme="majorBidi"/>
      <w:caps/>
      <w:sz w:val="44"/>
      <w:szCs w:val="32"/>
    </w:rPr>
  </w:style>
  <w:style w:type="character" w:customStyle="1" w:styleId="Heading2Char">
    <w:name w:val="Heading 2 Char"/>
    <w:basedOn w:val="DefaultParagraphFont"/>
    <w:link w:val="Heading2"/>
    <w:uiPriority w:val="6"/>
    <w:rPr>
      <w:rFonts w:asciiTheme="majorHAnsi" w:eastAsiaTheme="majorEastAsia" w:hAnsiTheme="majorHAnsi" w:cstheme="majorBidi"/>
      <w:b/>
      <w:caps/>
      <w:color w:val="33B7D3" w:themeColor="accent1"/>
      <w:sz w:val="24"/>
      <w:szCs w:val="26"/>
    </w:rPr>
  </w:style>
  <w:style w:type="character" w:customStyle="1" w:styleId="Heading3Char">
    <w:name w:val="Heading 3 Char"/>
    <w:basedOn w:val="DefaultParagraphFont"/>
    <w:link w:val="Heading3"/>
    <w:uiPriority w:val="7"/>
    <w:semiHidden/>
    <w:rPr>
      <w:rFonts w:asciiTheme="majorHAnsi" w:eastAsiaTheme="majorEastAsia" w:hAnsiTheme="majorHAnsi" w:cstheme="majorBidi"/>
      <w:b/>
      <w:caps/>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caps/>
      <w:sz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aps/>
      <w:color w:val="33B7D3" w:themeColor="accent1"/>
      <w:sz w:val="2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aps/>
      <w:color w:val="33B7D3" w:themeColor="accent1"/>
      <w:sz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aps/>
      <w:color w:val="96858A" w:themeColor="text2" w:themeTint="99"/>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aps/>
      <w:color w:val="96858A" w:themeColor="text2" w:themeTint="99"/>
      <w:sz w:val="2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aps/>
      <w:color w:val="33B7D3" w:themeColor="accent1"/>
      <w:sz w:val="16"/>
      <w:szCs w:val="21"/>
    </w:rPr>
  </w:style>
  <w:style w:type="paragraph" w:styleId="Quote">
    <w:name w:val="Quote"/>
    <w:basedOn w:val="Normal"/>
    <w:next w:val="Normal"/>
    <w:link w:val="QuoteChar"/>
    <w:uiPriority w:val="37"/>
    <w:semiHidden/>
    <w:unhideWhenUsed/>
    <w:qFormat/>
    <w:pPr>
      <w:spacing w:before="260" w:after="260"/>
      <w:contextualSpacing/>
    </w:pPr>
    <w:rPr>
      <w:iCs/>
      <w:sz w:val="40"/>
    </w:rPr>
  </w:style>
  <w:style w:type="character" w:customStyle="1" w:styleId="QuoteChar">
    <w:name w:val="Quote Char"/>
    <w:basedOn w:val="DefaultParagraphFont"/>
    <w:link w:val="Quote"/>
    <w:uiPriority w:val="37"/>
    <w:semiHidden/>
    <w:rPr>
      <w:iCs/>
      <w:sz w:val="40"/>
    </w:rPr>
  </w:style>
  <w:style w:type="paragraph" w:styleId="IntenseQuote">
    <w:name w:val="Intense Quote"/>
    <w:basedOn w:val="Normal"/>
    <w:next w:val="Normal"/>
    <w:link w:val="IntenseQuoteChar"/>
    <w:uiPriority w:val="30"/>
    <w:semiHidden/>
    <w:unhideWhenUsed/>
    <w:qFormat/>
    <w:pPr>
      <w:spacing w:before="260" w:after="260"/>
      <w:contextualSpacing/>
    </w:pPr>
    <w:rPr>
      <w:iCs/>
      <w:color w:val="33B7D3" w:themeColor="accent1"/>
      <w:sz w:val="40"/>
    </w:rPr>
  </w:style>
  <w:style w:type="character" w:customStyle="1" w:styleId="IntenseQuoteChar">
    <w:name w:val="Intense Quote Char"/>
    <w:basedOn w:val="DefaultParagraphFont"/>
    <w:link w:val="IntenseQuote"/>
    <w:uiPriority w:val="30"/>
    <w:semiHidden/>
    <w:rPr>
      <w:iCs/>
      <w:color w:val="33B7D3" w:themeColor="accent1"/>
      <w:sz w:val="40"/>
    </w:rPr>
  </w:style>
  <w:style w:type="paragraph" w:styleId="ListParagraph">
    <w:name w:val="List Paragraph"/>
    <w:basedOn w:val="Normal"/>
    <w:uiPriority w:val="34"/>
    <w:unhideWhenUsed/>
    <w:qFormat/>
    <w:pPr>
      <w:ind w:left="720"/>
      <w:contextualSpacing/>
    </w:pPr>
  </w:style>
  <w:style w:type="character" w:styleId="BookTitle">
    <w:name w:val="Book Title"/>
    <w:basedOn w:val="DefaultParagraphFont"/>
    <w:uiPriority w:val="33"/>
    <w:semiHidden/>
    <w:unhideWhenUsed/>
    <w:qFormat/>
    <w:rPr>
      <w:rFonts w:asciiTheme="majorHAnsi" w:hAnsiTheme="majorHAnsi"/>
      <w:b w:val="0"/>
      <w:bCs/>
      <w:i w:val="0"/>
      <w:iCs/>
      <w:spacing w:val="0"/>
      <w:sz w:val="28"/>
      <w:u w:val="single" w:color="483E41" w:themeColor="text2"/>
    </w:rPr>
  </w:style>
  <w:style w:type="paragraph" w:styleId="Caption">
    <w:name w:val="caption"/>
    <w:basedOn w:val="Normal"/>
    <w:next w:val="Normal"/>
    <w:uiPriority w:val="35"/>
    <w:semiHidden/>
    <w:unhideWhenUsed/>
    <w:qFormat/>
    <w:pPr>
      <w:spacing w:after="200" w:line="240" w:lineRule="auto"/>
    </w:pPr>
    <w:rPr>
      <w:iCs/>
      <w:sz w:val="20"/>
      <w:szCs w:val="18"/>
    </w:rPr>
  </w:style>
  <w:style w:type="character" w:styleId="IntenseEmphasis">
    <w:name w:val="Intense Emphasis"/>
    <w:basedOn w:val="DefaultParagraphFont"/>
    <w:uiPriority w:val="28"/>
    <w:semiHidden/>
    <w:unhideWhenUsed/>
    <w:qFormat/>
    <w:rPr>
      <w:b/>
      <w:i w:val="0"/>
      <w:iCs/>
      <w:color w:val="33B7D3" w:themeColor="accent1"/>
    </w:rPr>
  </w:style>
  <w:style w:type="character" w:styleId="Emphasis">
    <w:name w:val="Emphasis"/>
    <w:basedOn w:val="DefaultParagraphFont"/>
    <w:uiPriority w:val="20"/>
    <w:semiHidden/>
    <w:unhideWhenUsed/>
    <w:qFormat/>
    <w:rPr>
      <w:i w:val="0"/>
      <w:iCs/>
      <w:color w:val="33B7D3" w:themeColor="accent1"/>
    </w:rPr>
  </w:style>
  <w:style w:type="character" w:styleId="Strong">
    <w:name w:val="Strong"/>
    <w:basedOn w:val="DefaultParagraphFont"/>
    <w:uiPriority w:val="22"/>
    <w:semiHidden/>
    <w:unhideWhenUsed/>
    <w:qFormat/>
    <w:rPr>
      <w:b/>
      <w:bCs/>
      <w:color w:val="483E41" w:themeColor="text2"/>
    </w:rPr>
  </w:style>
  <w:style w:type="character" w:styleId="SubtleReference">
    <w:name w:val="Subtle Reference"/>
    <w:basedOn w:val="DefaultParagraphFont"/>
    <w:uiPriority w:val="31"/>
    <w:semiHidden/>
    <w:unhideWhenUsed/>
    <w:qFormat/>
    <w:rPr>
      <w:caps/>
      <w:smallCaps w:val="0"/>
      <w:color w:val="483E41" w:themeColor="text2"/>
    </w:rPr>
  </w:style>
  <w:style w:type="character" w:styleId="IntenseReference">
    <w:name w:val="Intense Reference"/>
    <w:basedOn w:val="DefaultParagraphFont"/>
    <w:uiPriority w:val="32"/>
    <w:semiHidden/>
    <w:unhideWhenUsed/>
    <w:qFormat/>
    <w:rPr>
      <w:b/>
      <w:bCs/>
      <w:caps/>
      <w:smallCaps w:val="0"/>
      <w:color w:val="483E41" w:themeColor="text2"/>
      <w:spacing w:val="0"/>
    </w:rPr>
  </w:style>
  <w:style w:type="paragraph" w:styleId="TOCHeading">
    <w:name w:val="TOC Heading"/>
    <w:basedOn w:val="Heading1"/>
    <w:next w:val="Normal"/>
    <w:uiPriority w:val="39"/>
    <w:semiHidden/>
    <w:unhideWhenUsed/>
    <w:qFormat/>
    <w:pPr>
      <w:outlineLvl w:val="9"/>
    </w:pPr>
  </w:style>
  <w:style w:type="character" w:styleId="SubtleEmphasis">
    <w:name w:val="Subtle Emphasis"/>
    <w:basedOn w:val="DefaultParagraphFont"/>
    <w:uiPriority w:val="19"/>
    <w:semiHidden/>
    <w:unhideWhenUsed/>
    <w:qFormat/>
    <w:rPr>
      <w:b w:val="0"/>
      <w:i w:val="0"/>
      <w:iCs/>
      <w:color w:val="96858A" w:themeColor="text2" w:themeTint="99"/>
    </w:rPr>
  </w:style>
  <w:style w:type="paragraph" w:styleId="Header">
    <w:name w:val="header"/>
    <w:basedOn w:val="Normal"/>
    <w:link w:val="HeaderChar"/>
    <w:uiPriority w:val="99"/>
    <w:qFormat/>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character" w:styleId="PageNumber">
    <w:name w:val="page number"/>
    <w:basedOn w:val="DefaultParagraphFont"/>
    <w:uiPriority w:val="99"/>
    <w:semiHidden/>
    <w:unhideWhenUsed/>
    <w:rsid w:val="006D0B48"/>
  </w:style>
  <w:style w:type="character" w:styleId="Hyperlink">
    <w:name w:val="Hyperlink"/>
    <w:basedOn w:val="DefaultParagraphFont"/>
    <w:uiPriority w:val="99"/>
    <w:unhideWhenUsed/>
    <w:rsid w:val="00697BB6"/>
    <w:rPr>
      <w:color w:val="33B7D3" w:themeColor="hyperlink"/>
      <w:u w:val="single"/>
    </w:rPr>
  </w:style>
  <w:style w:type="character" w:styleId="FollowedHyperlink">
    <w:name w:val="FollowedHyperlink"/>
    <w:basedOn w:val="DefaultParagraphFont"/>
    <w:uiPriority w:val="99"/>
    <w:semiHidden/>
    <w:unhideWhenUsed/>
    <w:rsid w:val="00697BB6"/>
    <w:rPr>
      <w:color w:val="D47EC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539164">
      <w:bodyDiv w:val="1"/>
      <w:marLeft w:val="0"/>
      <w:marRight w:val="0"/>
      <w:marTop w:val="0"/>
      <w:marBottom w:val="0"/>
      <w:divBdr>
        <w:top w:val="none" w:sz="0" w:space="0" w:color="auto"/>
        <w:left w:val="none" w:sz="0" w:space="0" w:color="auto"/>
        <w:bottom w:val="none" w:sz="0" w:space="0" w:color="auto"/>
        <w:right w:val="none" w:sz="0" w:space="0" w:color="auto"/>
      </w:divBdr>
    </w:div>
    <w:div w:id="657269451">
      <w:bodyDiv w:val="1"/>
      <w:marLeft w:val="0"/>
      <w:marRight w:val="0"/>
      <w:marTop w:val="0"/>
      <w:marBottom w:val="0"/>
      <w:divBdr>
        <w:top w:val="none" w:sz="0" w:space="0" w:color="auto"/>
        <w:left w:val="none" w:sz="0" w:space="0" w:color="auto"/>
        <w:bottom w:val="none" w:sz="0" w:space="0" w:color="auto"/>
        <w:right w:val="none" w:sz="0" w:space="0" w:color="auto"/>
      </w:divBdr>
    </w:div>
    <w:div w:id="981274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ccl.northwestern.edu/netlogo/5.2.0/" TargetMode="External"/><Relationship Id="rId12" Type="http://schemas.openxmlformats.org/officeDocument/2006/relationships/hyperlink" Target="http://support.apple.com/kb/DL1572?locale=en_US" TargetMode="External"/><Relationship Id="rId13" Type="http://schemas.openxmlformats.org/officeDocument/2006/relationships/image" Target="media/image4.png"/><Relationship Id="rId14" Type="http://schemas.openxmlformats.org/officeDocument/2006/relationships/hyperlink" Target="http://ccl.northwestern.edu/netlogo/5.2/docs/dictionary.html" TargetMode="Externa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glossaryDocument" Target="glossary/document.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jpg"/><Relationship Id="rId9" Type="http://schemas.openxmlformats.org/officeDocument/2006/relationships/image" Target="file://localhost/Users/Muninn/Desktop/%5BSw1%5D%20walkthroughImages/SwarmathonLogo.jpg" TargetMode="External"/><Relationship Id="rId10"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6.jp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Muninn/Library/Containers/com.microsoft.Word/Data/Library/Caches/TM10002070/Trip%20Journ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EFF" w:usb1="C000605B" w:usb2="00000029" w:usb3="00000000" w:csb0="000101FF" w:csb1="00000000"/>
  </w:font>
  <w:font w:name="ＭＳ Ｐゴシック">
    <w:charset w:val="80"/>
    <w:family w:val="auto"/>
    <w:pitch w:val="variable"/>
    <w:sig w:usb0="E00002FF" w:usb1="6AC7FDFB" w:usb2="08000012" w:usb3="00000000" w:csb0="0002009F" w:csb1="00000000"/>
  </w:font>
  <w:font w:name="Segoe UI">
    <w:altName w:val="Calibri"/>
    <w:panose1 w:val="00000000000000000000"/>
    <w:charset w:val="00"/>
    <w:family w:val="swiss"/>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Yu Mincho">
    <w:panose1 w:val="02020400000000000000"/>
    <w:charset w:val="80"/>
    <w:family w:val="auto"/>
    <w:pitch w:val="variable"/>
    <w:sig w:usb0="800002E7" w:usb1="2AC7FCFF" w:usb2="00000012" w:usb3="00000000" w:csb0="0002009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0F28"/>
    <w:rsid w:val="00C00F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C0D44E05B0C3447957794187B30E050">
    <w:name w:val="0C0D44E05B0C3447957794187B30E050"/>
  </w:style>
  <w:style w:type="paragraph" w:customStyle="1" w:styleId="31B545D57B6CE244951AEE798D1708A1">
    <w:name w:val="31B545D57B6CE244951AEE798D1708A1"/>
  </w:style>
  <w:style w:type="paragraph" w:customStyle="1" w:styleId="53EBA86B6034584487B4C62617107304">
    <w:name w:val="53EBA86B6034584487B4C62617107304"/>
  </w:style>
  <w:style w:type="paragraph" w:customStyle="1" w:styleId="24852088AC22404B8155BF963ACE6290">
    <w:name w:val="24852088AC22404B8155BF963ACE6290"/>
  </w:style>
  <w:style w:type="paragraph" w:customStyle="1" w:styleId="40B104FEFD137742ADE4901310600E28">
    <w:name w:val="40B104FEFD137742ADE4901310600E28"/>
  </w:style>
  <w:style w:type="paragraph" w:customStyle="1" w:styleId="29830C2D860F624FB6E180D839052FD8">
    <w:name w:val="29830C2D860F624FB6E180D839052FD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Custom 25">
      <a:dk1>
        <a:sysClr val="windowText" lastClr="000000"/>
      </a:dk1>
      <a:lt1>
        <a:sysClr val="window" lastClr="FFFFFF"/>
      </a:lt1>
      <a:dk2>
        <a:srgbClr val="483E41"/>
      </a:dk2>
      <a:lt2>
        <a:srgbClr val="F9FAF8"/>
      </a:lt2>
      <a:accent1>
        <a:srgbClr val="33B7D3"/>
      </a:accent1>
      <a:accent2>
        <a:srgbClr val="E7635F"/>
      </a:accent2>
      <a:accent3>
        <a:srgbClr val="4FBF68"/>
      </a:accent3>
      <a:accent4>
        <a:srgbClr val="F57E0D"/>
      </a:accent4>
      <a:accent5>
        <a:srgbClr val="D1DE3C"/>
      </a:accent5>
      <a:accent6>
        <a:srgbClr val="D47EC1"/>
      </a:accent6>
      <a:hlink>
        <a:srgbClr val="33B7D3"/>
      </a:hlink>
      <a:folHlink>
        <a:srgbClr val="D47EC1"/>
      </a:folHlink>
    </a:clrScheme>
    <a:fontScheme name="Trip_Journal_Fonts">
      <a:maj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Trip Journal.dotx</Template>
  <TotalTime>2</TotalTime>
  <Pages>9</Pages>
  <Words>973</Words>
  <Characters>5552</Characters>
  <Application>Microsoft Macintosh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swarmathon</dc:title>
  <dc:subject>Module Companion Guide</dc:subject>
  <dc:creator>Elizabeth E. Esterly</dc:creator>
  <cp:keywords/>
  <dc:description/>
  <cp:lastModifiedBy>Elizabeth E. Esterly</cp:lastModifiedBy>
  <cp:revision>3</cp:revision>
  <cp:lastPrinted>2017-01-16T00:28:00Z</cp:lastPrinted>
  <dcterms:created xsi:type="dcterms:W3CDTF">2017-01-16T00:28:00Z</dcterms:created>
  <dcterms:modified xsi:type="dcterms:W3CDTF">2017-01-16T00:29:00Z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TF10002003</vt:lpwstr>
  </property>
</Properties>
</file>