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34" w:type="dxa"/>
        <w:tblLayout w:type="fixed"/>
        <w:tblLook w:val="04A0" w:firstRow="1" w:lastRow="0" w:firstColumn="1" w:lastColumn="0" w:noHBand="0" w:noVBand="1"/>
      </w:tblPr>
      <w:tblGrid>
        <w:gridCol w:w="1326"/>
        <w:gridCol w:w="672"/>
        <w:gridCol w:w="270"/>
        <w:gridCol w:w="3272"/>
        <w:gridCol w:w="1768"/>
        <w:gridCol w:w="1023"/>
        <w:gridCol w:w="687"/>
        <w:gridCol w:w="270"/>
        <w:gridCol w:w="1046"/>
      </w:tblGrid>
      <w:tr w:rsidR="00CA1BA3" w:rsidRPr="00CA1BA3" w14:paraId="3A597167" w14:textId="77777777" w:rsidTr="00646D9D">
        <w:trPr>
          <w:trHeight w:val="465"/>
        </w:trPr>
        <w:tc>
          <w:tcPr>
            <w:tcW w:w="10334" w:type="dxa"/>
            <w:gridSpan w:val="9"/>
          </w:tcPr>
          <w:p w14:paraId="71A74D9D" w14:textId="2A5FD980" w:rsidR="005C57B1" w:rsidRPr="000D0439" w:rsidRDefault="00041E38" w:rsidP="00CA1BA3">
            <w:pPr>
              <w:jc w:val="center"/>
              <w:rPr>
                <w:rFonts w:ascii="Times New Roman" w:hAnsi="Times New Roman"/>
                <w:b/>
                <w:sz w:val="32"/>
                <w:szCs w:val="32"/>
              </w:rPr>
            </w:pPr>
            <w:r w:rsidRPr="00041E38">
              <w:rPr>
                <w:rFonts w:ascii="Times New Roman" w:hAnsi="Times New Roman"/>
                <w:b/>
                <w:sz w:val="36"/>
                <w:szCs w:val="36"/>
              </w:rPr>
              <w:t xml:space="preserve"> </w:t>
            </w:r>
            <w:r w:rsidR="000D0439" w:rsidRPr="000D0439">
              <w:rPr>
                <w:rFonts w:ascii="Times New Roman" w:hAnsi="Times New Roman"/>
                <w:b/>
                <w:sz w:val="32"/>
                <w:szCs w:val="32"/>
              </w:rPr>
              <w:t>Mini Project</w:t>
            </w:r>
          </w:p>
        </w:tc>
      </w:tr>
      <w:tr w:rsidR="00646D9D" w:rsidRPr="00CA1BA3" w14:paraId="124F86CB" w14:textId="77777777" w:rsidTr="00646D9D">
        <w:trPr>
          <w:trHeight w:val="465"/>
        </w:trPr>
        <w:tc>
          <w:tcPr>
            <w:tcW w:w="1998" w:type="dxa"/>
            <w:gridSpan w:val="2"/>
          </w:tcPr>
          <w:p w14:paraId="14604F84" w14:textId="77777777" w:rsidR="00646D9D" w:rsidRPr="00646D9D" w:rsidRDefault="00646D9D" w:rsidP="00646D9D">
            <w:pPr>
              <w:spacing w:after="0"/>
              <w:rPr>
                <w:rFonts w:ascii="Times New Roman" w:hAnsi="Times New Roman"/>
                <w:b/>
                <w:sz w:val="28"/>
                <w:szCs w:val="28"/>
              </w:rPr>
            </w:pPr>
            <w:r w:rsidRPr="00646D9D">
              <w:rPr>
                <w:rFonts w:ascii="Times New Roman" w:hAnsi="Times New Roman"/>
                <w:b/>
                <w:sz w:val="28"/>
                <w:szCs w:val="28"/>
              </w:rPr>
              <w:t>Class &amp; Batch</w:t>
            </w:r>
          </w:p>
        </w:tc>
        <w:tc>
          <w:tcPr>
            <w:tcW w:w="270" w:type="dxa"/>
          </w:tcPr>
          <w:p w14:paraId="4DD73F4A" w14:textId="53F9A689" w:rsidR="00646D9D" w:rsidRPr="00646D9D" w:rsidRDefault="007B5D27" w:rsidP="00646D9D">
            <w:pPr>
              <w:spacing w:after="0"/>
              <w:jc w:val="center"/>
              <w:rPr>
                <w:rFonts w:ascii="Times New Roman" w:hAnsi="Times New Roman"/>
                <w:b/>
                <w:sz w:val="28"/>
                <w:szCs w:val="28"/>
              </w:rPr>
            </w:pPr>
            <w:r>
              <w:rPr>
                <w:rFonts w:ascii="Times New Roman" w:hAnsi="Times New Roman"/>
                <w:b/>
                <w:sz w:val="28"/>
                <w:szCs w:val="28"/>
              </w:rPr>
              <w:t>:</w:t>
            </w:r>
          </w:p>
        </w:tc>
        <w:tc>
          <w:tcPr>
            <w:tcW w:w="5040" w:type="dxa"/>
            <w:gridSpan w:val="2"/>
          </w:tcPr>
          <w:p w14:paraId="55A3C689" w14:textId="05D1D8C5" w:rsidR="00646D9D" w:rsidRPr="00646D9D" w:rsidRDefault="007B5D27" w:rsidP="007B5D27">
            <w:pPr>
              <w:spacing w:after="0"/>
              <w:rPr>
                <w:rFonts w:ascii="Times New Roman" w:hAnsi="Times New Roman"/>
                <w:b/>
                <w:sz w:val="28"/>
                <w:szCs w:val="28"/>
              </w:rPr>
            </w:pPr>
            <w:r>
              <w:rPr>
                <w:rFonts w:ascii="Times New Roman" w:hAnsi="Times New Roman"/>
                <w:b/>
                <w:sz w:val="28"/>
                <w:szCs w:val="28"/>
              </w:rPr>
              <w:t>TE7 K7</w:t>
            </w:r>
          </w:p>
        </w:tc>
        <w:tc>
          <w:tcPr>
            <w:tcW w:w="1710" w:type="dxa"/>
            <w:gridSpan w:val="2"/>
          </w:tcPr>
          <w:p w14:paraId="070448A5" w14:textId="77777777" w:rsidR="00646D9D" w:rsidRPr="00646D9D" w:rsidRDefault="00646D9D" w:rsidP="00646D9D">
            <w:pPr>
              <w:spacing w:after="0"/>
              <w:jc w:val="right"/>
              <w:rPr>
                <w:rFonts w:ascii="Times New Roman" w:hAnsi="Times New Roman"/>
                <w:b/>
                <w:sz w:val="28"/>
                <w:szCs w:val="28"/>
              </w:rPr>
            </w:pPr>
            <w:r>
              <w:rPr>
                <w:rFonts w:ascii="Times New Roman" w:hAnsi="Times New Roman"/>
                <w:b/>
                <w:sz w:val="28"/>
                <w:szCs w:val="28"/>
              </w:rPr>
              <w:t>Group No.</w:t>
            </w:r>
          </w:p>
        </w:tc>
        <w:tc>
          <w:tcPr>
            <w:tcW w:w="270" w:type="dxa"/>
          </w:tcPr>
          <w:p w14:paraId="4A63915F" w14:textId="77777777" w:rsidR="00646D9D" w:rsidRPr="00646D9D" w:rsidRDefault="00646D9D" w:rsidP="00646D9D">
            <w:pPr>
              <w:spacing w:after="0"/>
              <w:jc w:val="center"/>
              <w:rPr>
                <w:rFonts w:ascii="Times New Roman" w:hAnsi="Times New Roman"/>
                <w:b/>
                <w:sz w:val="28"/>
                <w:szCs w:val="28"/>
              </w:rPr>
            </w:pPr>
            <w:r>
              <w:rPr>
                <w:rFonts w:ascii="Times New Roman" w:hAnsi="Times New Roman"/>
                <w:b/>
                <w:sz w:val="28"/>
                <w:szCs w:val="28"/>
              </w:rPr>
              <w:t>:</w:t>
            </w:r>
          </w:p>
        </w:tc>
        <w:tc>
          <w:tcPr>
            <w:tcW w:w="1046" w:type="dxa"/>
          </w:tcPr>
          <w:p w14:paraId="68CCC286" w14:textId="3F07ABA7" w:rsidR="00646D9D" w:rsidRPr="00646D9D" w:rsidRDefault="007B5D27" w:rsidP="00646D9D">
            <w:pPr>
              <w:spacing w:after="0"/>
              <w:jc w:val="center"/>
              <w:rPr>
                <w:rFonts w:ascii="Times New Roman" w:hAnsi="Times New Roman"/>
                <w:b/>
                <w:sz w:val="28"/>
                <w:szCs w:val="28"/>
              </w:rPr>
            </w:pPr>
            <w:r>
              <w:rPr>
                <w:rFonts w:ascii="Times New Roman" w:hAnsi="Times New Roman"/>
                <w:b/>
                <w:sz w:val="28"/>
                <w:szCs w:val="28"/>
              </w:rPr>
              <w:t>K7-7</w:t>
            </w:r>
          </w:p>
        </w:tc>
      </w:tr>
      <w:tr w:rsidR="00041E38" w:rsidRPr="00CA1BA3" w14:paraId="516FC01D" w14:textId="77777777" w:rsidTr="00646D9D">
        <w:trPr>
          <w:trHeight w:val="1785"/>
        </w:trPr>
        <w:tc>
          <w:tcPr>
            <w:tcW w:w="10334" w:type="dxa"/>
            <w:gridSpan w:val="9"/>
          </w:tcPr>
          <w:p w14:paraId="0FF2D3BE" w14:textId="77777777" w:rsidR="00041E38" w:rsidRPr="00041E38" w:rsidRDefault="00041E38" w:rsidP="00646D9D">
            <w:pPr>
              <w:spacing w:before="240" w:after="0" w:line="240" w:lineRule="auto"/>
              <w:jc w:val="center"/>
              <w:rPr>
                <w:rFonts w:ascii="Times New Roman" w:hAnsi="Times New Roman"/>
                <w:b/>
                <w:noProof/>
                <w:sz w:val="36"/>
                <w:szCs w:val="36"/>
              </w:rPr>
            </w:pPr>
            <w:r w:rsidRPr="00041E38">
              <w:rPr>
                <w:rFonts w:ascii="Times New Roman" w:hAnsi="Times New Roman"/>
                <w:b/>
                <w:noProof/>
                <w:sz w:val="36"/>
                <w:szCs w:val="36"/>
              </w:rPr>
              <w:t>Synopsis</w:t>
            </w:r>
          </w:p>
          <w:p w14:paraId="71B1EA20" w14:textId="77777777" w:rsidR="00041E38" w:rsidRPr="00041E38" w:rsidRDefault="00041E38" w:rsidP="00646D9D">
            <w:pPr>
              <w:spacing w:before="240" w:after="120" w:line="240" w:lineRule="auto"/>
              <w:jc w:val="center"/>
              <w:rPr>
                <w:rFonts w:ascii="Times New Roman" w:hAnsi="Times New Roman"/>
                <w:b/>
                <w:noProof/>
                <w:sz w:val="36"/>
                <w:szCs w:val="36"/>
              </w:rPr>
            </w:pPr>
            <w:r w:rsidRPr="00041E38">
              <w:rPr>
                <w:rFonts w:ascii="Times New Roman" w:hAnsi="Times New Roman"/>
                <w:b/>
                <w:noProof/>
                <w:sz w:val="36"/>
                <w:szCs w:val="36"/>
              </w:rPr>
              <w:t>on</w:t>
            </w:r>
          </w:p>
        </w:tc>
      </w:tr>
      <w:tr w:rsidR="00CA1BA3" w:rsidRPr="00CA1BA3" w14:paraId="00588BA4" w14:textId="77777777" w:rsidTr="00646D9D">
        <w:tc>
          <w:tcPr>
            <w:tcW w:w="10334" w:type="dxa"/>
            <w:gridSpan w:val="9"/>
          </w:tcPr>
          <w:p w14:paraId="472A075B" w14:textId="2AFF0E07" w:rsidR="00FD5C3A" w:rsidRDefault="00041E38" w:rsidP="00041E38">
            <w:pPr>
              <w:spacing w:after="0" w:line="240" w:lineRule="auto"/>
              <w:jc w:val="center"/>
              <w:rPr>
                <w:rFonts w:ascii="Times New Roman" w:hAnsi="Times New Roman"/>
                <w:b/>
                <w:sz w:val="36"/>
                <w:szCs w:val="36"/>
              </w:rPr>
            </w:pPr>
            <w:r w:rsidRPr="00041E38">
              <w:rPr>
                <w:rFonts w:ascii="Times New Roman" w:hAnsi="Times New Roman"/>
                <w:b/>
                <w:sz w:val="36"/>
                <w:szCs w:val="36"/>
              </w:rPr>
              <w:t xml:space="preserve"> </w:t>
            </w:r>
            <w:r w:rsidR="00646D9D">
              <w:rPr>
                <w:rFonts w:ascii="Times New Roman" w:hAnsi="Times New Roman"/>
                <w:b/>
                <w:sz w:val="36"/>
                <w:szCs w:val="36"/>
              </w:rPr>
              <w:t>“</w:t>
            </w:r>
            <w:r w:rsidR="007B5D27">
              <w:rPr>
                <w:rFonts w:ascii="Times New Roman" w:hAnsi="Times New Roman"/>
                <w:b/>
                <w:sz w:val="36"/>
                <w:szCs w:val="36"/>
              </w:rPr>
              <w:t>D</w:t>
            </w:r>
            <w:r w:rsidR="0034448B">
              <w:rPr>
                <w:rFonts w:ascii="Times New Roman" w:hAnsi="Times New Roman"/>
                <w:b/>
                <w:sz w:val="36"/>
                <w:szCs w:val="36"/>
              </w:rPr>
              <w:t xml:space="preserve">EXTROUS </w:t>
            </w:r>
            <w:r w:rsidR="007B5D27">
              <w:rPr>
                <w:rFonts w:ascii="Times New Roman" w:hAnsi="Times New Roman"/>
                <w:b/>
                <w:sz w:val="36"/>
                <w:szCs w:val="36"/>
              </w:rPr>
              <w:t>- 6 DOF Robotic Arm</w:t>
            </w:r>
            <w:r w:rsidR="00646D9D">
              <w:rPr>
                <w:rFonts w:ascii="Times New Roman" w:hAnsi="Times New Roman"/>
                <w:b/>
                <w:sz w:val="36"/>
                <w:szCs w:val="36"/>
              </w:rPr>
              <w:t>”</w:t>
            </w:r>
          </w:p>
          <w:p w14:paraId="3268FA56" w14:textId="77777777" w:rsidR="00646D9D" w:rsidRPr="00041E38" w:rsidRDefault="00646D9D" w:rsidP="00041E38">
            <w:pPr>
              <w:spacing w:after="0" w:line="240" w:lineRule="auto"/>
              <w:jc w:val="center"/>
              <w:rPr>
                <w:rFonts w:ascii="Times New Roman" w:hAnsi="Times New Roman"/>
                <w:b/>
                <w:sz w:val="36"/>
                <w:szCs w:val="36"/>
              </w:rPr>
            </w:pPr>
          </w:p>
        </w:tc>
      </w:tr>
      <w:tr w:rsidR="00FD5C3A" w:rsidRPr="00CA1BA3" w14:paraId="18ABD984" w14:textId="77777777" w:rsidTr="00646D9D">
        <w:tc>
          <w:tcPr>
            <w:tcW w:w="10334" w:type="dxa"/>
            <w:gridSpan w:val="9"/>
          </w:tcPr>
          <w:p w14:paraId="5FF1B040" w14:textId="77777777" w:rsidR="00FD5C3A" w:rsidRDefault="00FD5C3A" w:rsidP="00FD5C3A">
            <w:pPr>
              <w:spacing w:after="0" w:line="240" w:lineRule="auto"/>
              <w:jc w:val="center"/>
              <w:rPr>
                <w:rFonts w:ascii="Times New Roman" w:hAnsi="Times New Roman"/>
                <w:b/>
                <w:sz w:val="28"/>
                <w:szCs w:val="28"/>
              </w:rPr>
            </w:pPr>
          </w:p>
          <w:p w14:paraId="56035E64" w14:textId="77777777" w:rsidR="00BC0A0B" w:rsidRDefault="00BC0A0B" w:rsidP="00FD5C3A">
            <w:pPr>
              <w:spacing w:after="0" w:line="240" w:lineRule="auto"/>
              <w:jc w:val="center"/>
              <w:rPr>
                <w:rFonts w:ascii="Times New Roman" w:hAnsi="Times New Roman"/>
                <w:b/>
                <w:sz w:val="28"/>
                <w:szCs w:val="28"/>
              </w:rPr>
            </w:pPr>
          </w:p>
          <w:p w14:paraId="5A491411" w14:textId="77777777" w:rsidR="00BC0A0B" w:rsidRDefault="00BC0A0B" w:rsidP="00FD5C3A">
            <w:pPr>
              <w:spacing w:after="0" w:line="240" w:lineRule="auto"/>
              <w:jc w:val="center"/>
              <w:rPr>
                <w:rFonts w:ascii="Times New Roman" w:hAnsi="Times New Roman"/>
                <w:b/>
                <w:sz w:val="28"/>
                <w:szCs w:val="28"/>
              </w:rPr>
            </w:pPr>
          </w:p>
          <w:p w14:paraId="4093C60A" w14:textId="77777777" w:rsidR="00E702A0" w:rsidRDefault="00E702A0" w:rsidP="00FD5C3A">
            <w:pPr>
              <w:spacing w:after="0" w:line="240" w:lineRule="auto"/>
              <w:jc w:val="center"/>
              <w:rPr>
                <w:rFonts w:ascii="Times New Roman" w:hAnsi="Times New Roman"/>
                <w:b/>
                <w:sz w:val="28"/>
                <w:szCs w:val="28"/>
              </w:rPr>
            </w:pPr>
          </w:p>
          <w:p w14:paraId="00213CC3" w14:textId="77777777" w:rsidR="00E702A0" w:rsidRDefault="00E702A0" w:rsidP="00FD5C3A">
            <w:pPr>
              <w:spacing w:after="0" w:line="240" w:lineRule="auto"/>
              <w:jc w:val="center"/>
              <w:rPr>
                <w:rFonts w:ascii="Times New Roman" w:hAnsi="Times New Roman"/>
                <w:b/>
                <w:sz w:val="28"/>
                <w:szCs w:val="28"/>
              </w:rPr>
            </w:pPr>
          </w:p>
          <w:p w14:paraId="1624B120" w14:textId="77777777" w:rsidR="00BC0A0B" w:rsidRPr="00FD5C3A" w:rsidRDefault="00BC0A0B" w:rsidP="00E702A0">
            <w:pPr>
              <w:spacing w:after="0" w:line="240" w:lineRule="auto"/>
              <w:rPr>
                <w:rFonts w:ascii="Times New Roman" w:hAnsi="Times New Roman"/>
                <w:b/>
                <w:sz w:val="28"/>
                <w:szCs w:val="28"/>
              </w:rPr>
            </w:pPr>
          </w:p>
        </w:tc>
      </w:tr>
      <w:tr w:rsidR="00FA0D0F" w:rsidRPr="00CA1BA3" w14:paraId="713038EA" w14:textId="77777777" w:rsidTr="00646D9D">
        <w:tc>
          <w:tcPr>
            <w:tcW w:w="10334" w:type="dxa"/>
            <w:gridSpan w:val="9"/>
          </w:tcPr>
          <w:p w14:paraId="13C46A57" w14:textId="77777777" w:rsidR="00FA0D0F" w:rsidRPr="00041E38" w:rsidRDefault="00041E38"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Submitted By</w:t>
            </w:r>
            <w:r w:rsidR="00174BC9" w:rsidRPr="00C45DC5">
              <w:rPr>
                <w:rFonts w:ascii="Times New Roman" w:hAnsi="Times New Roman"/>
                <w:b/>
                <w:noProof/>
                <w:sz w:val="28"/>
                <w:szCs w:val="28"/>
              </w:rPr>
              <w:t xml:space="preserve"> </w:t>
            </w:r>
          </w:p>
        </w:tc>
      </w:tr>
      <w:tr w:rsidR="00041E38" w:rsidRPr="00CA1BA3" w14:paraId="5ED40FDF" w14:textId="77777777" w:rsidTr="00646D9D">
        <w:tc>
          <w:tcPr>
            <w:tcW w:w="10334" w:type="dxa"/>
            <w:gridSpan w:val="9"/>
            <w:tcBorders>
              <w:bottom w:val="single" w:sz="4" w:space="0" w:color="auto"/>
            </w:tcBorders>
          </w:tcPr>
          <w:p w14:paraId="62046CF0" w14:textId="77777777" w:rsidR="00041E38" w:rsidRDefault="00041E38" w:rsidP="00041E38">
            <w:pPr>
              <w:spacing w:after="0" w:line="360" w:lineRule="auto"/>
              <w:jc w:val="center"/>
              <w:rPr>
                <w:rFonts w:ascii="Times New Roman" w:hAnsi="Times New Roman"/>
                <w:b/>
                <w:noProof/>
                <w:sz w:val="28"/>
                <w:szCs w:val="28"/>
              </w:rPr>
            </w:pPr>
          </w:p>
        </w:tc>
      </w:tr>
      <w:tr w:rsidR="00041E38" w:rsidRPr="00CA1BA3" w14:paraId="422D16EE" w14:textId="77777777" w:rsidTr="00646D9D">
        <w:tc>
          <w:tcPr>
            <w:tcW w:w="1326" w:type="dxa"/>
            <w:tcBorders>
              <w:top w:val="single" w:sz="4" w:space="0" w:color="auto"/>
              <w:left w:val="single" w:sz="4" w:space="0" w:color="auto"/>
              <w:bottom w:val="single" w:sz="4" w:space="0" w:color="auto"/>
              <w:right w:val="single" w:sz="4" w:space="0" w:color="auto"/>
            </w:tcBorders>
          </w:tcPr>
          <w:p w14:paraId="0871D24E" w14:textId="77777777" w:rsidR="00041E38" w:rsidRPr="00C45DC5" w:rsidRDefault="00041E38"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Roll No.</w:t>
            </w:r>
          </w:p>
        </w:tc>
        <w:tc>
          <w:tcPr>
            <w:tcW w:w="4214" w:type="dxa"/>
            <w:gridSpan w:val="3"/>
            <w:tcBorders>
              <w:top w:val="single" w:sz="4" w:space="0" w:color="auto"/>
              <w:left w:val="single" w:sz="4" w:space="0" w:color="auto"/>
              <w:bottom w:val="single" w:sz="4" w:space="0" w:color="auto"/>
              <w:right w:val="single" w:sz="4" w:space="0" w:color="auto"/>
            </w:tcBorders>
          </w:tcPr>
          <w:p w14:paraId="119DAA38" w14:textId="77777777" w:rsidR="00041E38" w:rsidRPr="00C45DC5" w:rsidRDefault="00041E38"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Name of the Student</w:t>
            </w:r>
          </w:p>
        </w:tc>
        <w:tc>
          <w:tcPr>
            <w:tcW w:w="2791" w:type="dxa"/>
            <w:gridSpan w:val="2"/>
            <w:tcBorders>
              <w:top w:val="single" w:sz="4" w:space="0" w:color="auto"/>
              <w:left w:val="single" w:sz="4" w:space="0" w:color="auto"/>
              <w:bottom w:val="single" w:sz="4" w:space="0" w:color="auto"/>
              <w:right w:val="single" w:sz="4" w:space="0" w:color="auto"/>
            </w:tcBorders>
          </w:tcPr>
          <w:p w14:paraId="6897DC71" w14:textId="77777777" w:rsidR="00041E38" w:rsidRPr="00C45DC5" w:rsidRDefault="00041E38"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e-mail id</w:t>
            </w:r>
          </w:p>
        </w:tc>
        <w:tc>
          <w:tcPr>
            <w:tcW w:w="2003" w:type="dxa"/>
            <w:gridSpan w:val="3"/>
            <w:tcBorders>
              <w:top w:val="single" w:sz="4" w:space="0" w:color="auto"/>
              <w:left w:val="single" w:sz="4" w:space="0" w:color="auto"/>
              <w:bottom w:val="single" w:sz="4" w:space="0" w:color="auto"/>
              <w:right w:val="single" w:sz="4" w:space="0" w:color="auto"/>
            </w:tcBorders>
          </w:tcPr>
          <w:p w14:paraId="24F0BA70" w14:textId="77777777" w:rsidR="00041E38" w:rsidRPr="00C45DC5" w:rsidRDefault="00041E38"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Mobile No.</w:t>
            </w:r>
          </w:p>
        </w:tc>
      </w:tr>
      <w:tr w:rsidR="00041E38" w:rsidRPr="00CA1BA3" w14:paraId="18C17DF2" w14:textId="77777777" w:rsidTr="00646D9D">
        <w:tc>
          <w:tcPr>
            <w:tcW w:w="1326" w:type="dxa"/>
            <w:tcBorders>
              <w:top w:val="single" w:sz="4" w:space="0" w:color="auto"/>
              <w:left w:val="single" w:sz="4" w:space="0" w:color="auto"/>
              <w:bottom w:val="single" w:sz="4" w:space="0" w:color="auto"/>
              <w:right w:val="single" w:sz="4" w:space="0" w:color="auto"/>
            </w:tcBorders>
          </w:tcPr>
          <w:p w14:paraId="56D583CC" w14:textId="5A57F5A9"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32112</w:t>
            </w:r>
          </w:p>
        </w:tc>
        <w:tc>
          <w:tcPr>
            <w:tcW w:w="4214" w:type="dxa"/>
            <w:gridSpan w:val="3"/>
            <w:tcBorders>
              <w:top w:val="single" w:sz="4" w:space="0" w:color="auto"/>
              <w:left w:val="single" w:sz="4" w:space="0" w:color="auto"/>
              <w:bottom w:val="single" w:sz="4" w:space="0" w:color="auto"/>
              <w:right w:val="single" w:sz="4" w:space="0" w:color="auto"/>
            </w:tcBorders>
          </w:tcPr>
          <w:p w14:paraId="582E130F" w14:textId="0EE8D024"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Vishal Bhokre</w:t>
            </w:r>
          </w:p>
        </w:tc>
        <w:tc>
          <w:tcPr>
            <w:tcW w:w="2791" w:type="dxa"/>
            <w:gridSpan w:val="2"/>
            <w:tcBorders>
              <w:top w:val="single" w:sz="4" w:space="0" w:color="auto"/>
              <w:left w:val="single" w:sz="4" w:space="0" w:color="auto"/>
              <w:bottom w:val="single" w:sz="4" w:space="0" w:color="auto"/>
              <w:right w:val="single" w:sz="4" w:space="0" w:color="auto"/>
            </w:tcBorders>
          </w:tcPr>
          <w:p w14:paraId="7A9DFA24" w14:textId="0D0A706F"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vishalbhokre99@gmail.com</w:t>
            </w:r>
          </w:p>
        </w:tc>
        <w:tc>
          <w:tcPr>
            <w:tcW w:w="2003" w:type="dxa"/>
            <w:gridSpan w:val="3"/>
            <w:tcBorders>
              <w:top w:val="single" w:sz="4" w:space="0" w:color="auto"/>
              <w:left w:val="single" w:sz="4" w:space="0" w:color="auto"/>
              <w:bottom w:val="single" w:sz="4" w:space="0" w:color="auto"/>
              <w:right w:val="single" w:sz="4" w:space="0" w:color="auto"/>
            </w:tcBorders>
          </w:tcPr>
          <w:p w14:paraId="19923329" w14:textId="00943D82"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9922045868</w:t>
            </w:r>
          </w:p>
        </w:tc>
      </w:tr>
      <w:tr w:rsidR="00041E38" w:rsidRPr="00CA1BA3" w14:paraId="1EF7A5C9" w14:textId="77777777" w:rsidTr="00646D9D">
        <w:tc>
          <w:tcPr>
            <w:tcW w:w="1326" w:type="dxa"/>
            <w:tcBorders>
              <w:top w:val="single" w:sz="4" w:space="0" w:color="auto"/>
              <w:left w:val="single" w:sz="4" w:space="0" w:color="auto"/>
              <w:bottom w:val="single" w:sz="4" w:space="0" w:color="auto"/>
              <w:right w:val="single" w:sz="4" w:space="0" w:color="auto"/>
            </w:tcBorders>
          </w:tcPr>
          <w:p w14:paraId="52095C6B" w14:textId="7D5D637A"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32113</w:t>
            </w:r>
          </w:p>
        </w:tc>
        <w:tc>
          <w:tcPr>
            <w:tcW w:w="4214" w:type="dxa"/>
            <w:gridSpan w:val="3"/>
            <w:tcBorders>
              <w:top w:val="single" w:sz="4" w:space="0" w:color="auto"/>
              <w:left w:val="single" w:sz="4" w:space="0" w:color="auto"/>
              <w:bottom w:val="single" w:sz="4" w:space="0" w:color="auto"/>
              <w:right w:val="single" w:sz="4" w:space="0" w:color="auto"/>
            </w:tcBorders>
          </w:tcPr>
          <w:p w14:paraId="4C2B54DB" w14:textId="3F8D89AB"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Vedant Butala</w:t>
            </w:r>
          </w:p>
        </w:tc>
        <w:tc>
          <w:tcPr>
            <w:tcW w:w="2791" w:type="dxa"/>
            <w:gridSpan w:val="2"/>
            <w:tcBorders>
              <w:top w:val="single" w:sz="4" w:space="0" w:color="auto"/>
              <w:left w:val="single" w:sz="4" w:space="0" w:color="auto"/>
              <w:bottom w:val="single" w:sz="4" w:space="0" w:color="auto"/>
              <w:right w:val="single" w:sz="4" w:space="0" w:color="auto"/>
            </w:tcBorders>
          </w:tcPr>
          <w:p w14:paraId="3563232F" w14:textId="2BECD207"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vedantbutala@gmail.com</w:t>
            </w:r>
          </w:p>
        </w:tc>
        <w:tc>
          <w:tcPr>
            <w:tcW w:w="2003" w:type="dxa"/>
            <w:gridSpan w:val="3"/>
            <w:tcBorders>
              <w:top w:val="single" w:sz="4" w:space="0" w:color="auto"/>
              <w:left w:val="single" w:sz="4" w:space="0" w:color="auto"/>
              <w:bottom w:val="single" w:sz="4" w:space="0" w:color="auto"/>
              <w:right w:val="single" w:sz="4" w:space="0" w:color="auto"/>
            </w:tcBorders>
          </w:tcPr>
          <w:p w14:paraId="3749A2CF" w14:textId="19733DD8"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7218633303</w:t>
            </w:r>
          </w:p>
        </w:tc>
      </w:tr>
      <w:tr w:rsidR="00041E38" w:rsidRPr="00CA1BA3" w14:paraId="14B8704F" w14:textId="77777777" w:rsidTr="00646D9D">
        <w:tc>
          <w:tcPr>
            <w:tcW w:w="1326" w:type="dxa"/>
            <w:tcBorders>
              <w:top w:val="single" w:sz="4" w:space="0" w:color="auto"/>
              <w:left w:val="single" w:sz="4" w:space="0" w:color="auto"/>
              <w:bottom w:val="single" w:sz="4" w:space="0" w:color="auto"/>
              <w:right w:val="single" w:sz="4" w:space="0" w:color="auto"/>
            </w:tcBorders>
          </w:tcPr>
          <w:p w14:paraId="1D9FC78B" w14:textId="1D3A721C"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32132</w:t>
            </w:r>
          </w:p>
        </w:tc>
        <w:tc>
          <w:tcPr>
            <w:tcW w:w="4214" w:type="dxa"/>
            <w:gridSpan w:val="3"/>
            <w:tcBorders>
              <w:top w:val="single" w:sz="4" w:space="0" w:color="auto"/>
              <w:left w:val="single" w:sz="4" w:space="0" w:color="auto"/>
              <w:bottom w:val="single" w:sz="4" w:space="0" w:color="auto"/>
              <w:right w:val="single" w:sz="4" w:space="0" w:color="auto"/>
            </w:tcBorders>
          </w:tcPr>
          <w:p w14:paraId="15B6E9D4" w14:textId="324CACD9"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Sumedh Kasat</w:t>
            </w:r>
          </w:p>
        </w:tc>
        <w:tc>
          <w:tcPr>
            <w:tcW w:w="2791" w:type="dxa"/>
            <w:gridSpan w:val="2"/>
            <w:tcBorders>
              <w:top w:val="single" w:sz="4" w:space="0" w:color="auto"/>
              <w:left w:val="single" w:sz="4" w:space="0" w:color="auto"/>
              <w:bottom w:val="single" w:sz="4" w:space="0" w:color="auto"/>
              <w:right w:val="single" w:sz="4" w:space="0" w:color="auto"/>
            </w:tcBorders>
          </w:tcPr>
          <w:p w14:paraId="253524B0" w14:textId="3FCEE0EC"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sumedhkasat32@gmail.com</w:t>
            </w:r>
          </w:p>
        </w:tc>
        <w:tc>
          <w:tcPr>
            <w:tcW w:w="2003" w:type="dxa"/>
            <w:gridSpan w:val="3"/>
            <w:tcBorders>
              <w:top w:val="single" w:sz="4" w:space="0" w:color="auto"/>
              <w:left w:val="single" w:sz="4" w:space="0" w:color="auto"/>
              <w:bottom w:val="single" w:sz="4" w:space="0" w:color="auto"/>
              <w:right w:val="single" w:sz="4" w:space="0" w:color="auto"/>
            </w:tcBorders>
          </w:tcPr>
          <w:p w14:paraId="02CD3009" w14:textId="3679DBF8" w:rsidR="00041E38" w:rsidRPr="00C45DC5" w:rsidRDefault="007B5D27"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8698756932</w:t>
            </w:r>
          </w:p>
        </w:tc>
      </w:tr>
      <w:tr w:rsidR="00041E38" w:rsidRPr="00CA1BA3" w14:paraId="1A9FEEFF" w14:textId="77777777" w:rsidTr="00646D9D">
        <w:tc>
          <w:tcPr>
            <w:tcW w:w="10334" w:type="dxa"/>
            <w:gridSpan w:val="9"/>
            <w:tcBorders>
              <w:top w:val="single" w:sz="4" w:space="0" w:color="auto"/>
            </w:tcBorders>
          </w:tcPr>
          <w:p w14:paraId="14424321" w14:textId="77777777" w:rsidR="00041E38" w:rsidRDefault="00041E38" w:rsidP="00041E38">
            <w:pPr>
              <w:spacing w:after="0" w:line="360" w:lineRule="auto"/>
              <w:jc w:val="center"/>
              <w:rPr>
                <w:rFonts w:ascii="Times New Roman" w:hAnsi="Times New Roman"/>
                <w:b/>
                <w:noProof/>
                <w:sz w:val="28"/>
                <w:szCs w:val="28"/>
              </w:rPr>
            </w:pPr>
          </w:p>
          <w:p w14:paraId="15C027D3" w14:textId="77777777" w:rsidR="00985C88" w:rsidRDefault="00985C88" w:rsidP="00041E38">
            <w:pPr>
              <w:spacing w:after="0" w:line="360" w:lineRule="auto"/>
              <w:jc w:val="center"/>
              <w:rPr>
                <w:rFonts w:ascii="Times New Roman" w:hAnsi="Times New Roman"/>
                <w:b/>
                <w:noProof/>
                <w:sz w:val="28"/>
                <w:szCs w:val="28"/>
              </w:rPr>
            </w:pPr>
          </w:p>
          <w:p w14:paraId="02B95288" w14:textId="4004EE4F" w:rsidR="00985C88" w:rsidRPr="00C45DC5" w:rsidRDefault="00985C88" w:rsidP="00041E38">
            <w:pPr>
              <w:spacing w:after="0" w:line="360" w:lineRule="auto"/>
              <w:jc w:val="center"/>
              <w:rPr>
                <w:rFonts w:ascii="Times New Roman" w:hAnsi="Times New Roman"/>
                <w:b/>
                <w:noProof/>
                <w:sz w:val="28"/>
                <w:szCs w:val="28"/>
              </w:rPr>
            </w:pPr>
          </w:p>
        </w:tc>
      </w:tr>
      <w:tr w:rsidR="00FF4441" w:rsidRPr="00CA1BA3" w14:paraId="563CF9E8" w14:textId="77777777" w:rsidTr="00646D9D">
        <w:tc>
          <w:tcPr>
            <w:tcW w:w="10334" w:type="dxa"/>
            <w:gridSpan w:val="9"/>
          </w:tcPr>
          <w:p w14:paraId="04A059FA" w14:textId="10B2112D" w:rsidR="00FF4441" w:rsidRDefault="00761842" w:rsidP="00761842">
            <w:pPr>
              <w:tabs>
                <w:tab w:val="center" w:pos="5059"/>
                <w:tab w:val="left" w:pos="6915"/>
              </w:tabs>
              <w:spacing w:after="0" w:line="360" w:lineRule="auto"/>
              <w:rPr>
                <w:rFonts w:ascii="Times New Roman" w:hAnsi="Times New Roman"/>
                <w:b/>
                <w:noProof/>
                <w:sz w:val="28"/>
                <w:szCs w:val="28"/>
              </w:rPr>
            </w:pPr>
            <w:r>
              <w:rPr>
                <w:rFonts w:ascii="Times New Roman" w:hAnsi="Times New Roman"/>
                <w:b/>
                <w:noProof/>
                <w:sz w:val="28"/>
                <w:szCs w:val="28"/>
              </w:rPr>
              <w:tab/>
            </w:r>
            <w:r w:rsidR="00FF4441">
              <w:rPr>
                <w:rFonts w:ascii="Times New Roman" w:hAnsi="Times New Roman"/>
                <w:b/>
                <w:noProof/>
                <w:sz w:val="28"/>
                <w:szCs w:val="28"/>
              </w:rPr>
              <w:t>Project Guide</w:t>
            </w:r>
            <w:r>
              <w:rPr>
                <w:rFonts w:ascii="Times New Roman" w:hAnsi="Times New Roman"/>
                <w:b/>
                <w:noProof/>
                <w:sz w:val="28"/>
                <w:szCs w:val="28"/>
              </w:rPr>
              <w:tab/>
            </w:r>
          </w:p>
          <w:p w14:paraId="16A86BD1" w14:textId="224F2CA4" w:rsidR="00646D9D" w:rsidRPr="00C45DC5" w:rsidRDefault="00646D9D" w:rsidP="00041E38">
            <w:pPr>
              <w:spacing w:after="0" w:line="360" w:lineRule="auto"/>
              <w:jc w:val="center"/>
              <w:rPr>
                <w:rFonts w:ascii="Times New Roman" w:hAnsi="Times New Roman"/>
                <w:b/>
                <w:noProof/>
                <w:sz w:val="28"/>
                <w:szCs w:val="28"/>
              </w:rPr>
            </w:pPr>
            <w:r>
              <w:rPr>
                <w:rFonts w:ascii="Times New Roman" w:hAnsi="Times New Roman"/>
                <w:b/>
                <w:noProof/>
                <w:sz w:val="28"/>
                <w:szCs w:val="28"/>
              </w:rPr>
              <w:t xml:space="preserve">Prof. </w:t>
            </w:r>
            <w:r w:rsidR="007B5D27">
              <w:rPr>
                <w:rFonts w:ascii="Times New Roman" w:hAnsi="Times New Roman"/>
                <w:b/>
                <w:noProof/>
                <w:sz w:val="28"/>
                <w:szCs w:val="28"/>
              </w:rPr>
              <w:t>Lalit Patil</w:t>
            </w:r>
          </w:p>
        </w:tc>
      </w:tr>
      <w:tr w:rsidR="007B38E2" w:rsidRPr="00CA1BA3" w14:paraId="0D0DA35E" w14:textId="77777777" w:rsidTr="00646D9D">
        <w:tc>
          <w:tcPr>
            <w:tcW w:w="10334" w:type="dxa"/>
            <w:gridSpan w:val="9"/>
          </w:tcPr>
          <w:p w14:paraId="7C4C0FF8" w14:textId="77777777" w:rsidR="00D27ABB" w:rsidRDefault="00D27ABB" w:rsidP="00D27ABB">
            <w:pPr>
              <w:spacing w:after="0" w:line="240" w:lineRule="auto"/>
              <w:rPr>
                <w:rFonts w:ascii="Times New Roman" w:hAnsi="Times New Roman"/>
                <w:b/>
                <w:noProof/>
                <w:sz w:val="28"/>
                <w:szCs w:val="28"/>
              </w:rPr>
            </w:pPr>
          </w:p>
        </w:tc>
      </w:tr>
      <w:tr w:rsidR="00646D9D" w:rsidRPr="00CA1BA3" w14:paraId="5EA1AAB0" w14:textId="77777777" w:rsidTr="00646D9D">
        <w:tc>
          <w:tcPr>
            <w:tcW w:w="10334" w:type="dxa"/>
            <w:gridSpan w:val="9"/>
          </w:tcPr>
          <w:p w14:paraId="5F4113CE" w14:textId="77777777" w:rsidR="00646D9D" w:rsidRDefault="00646D9D" w:rsidP="00D27ABB">
            <w:pPr>
              <w:spacing w:after="0" w:line="240" w:lineRule="auto"/>
              <w:rPr>
                <w:rFonts w:ascii="Times New Roman" w:hAnsi="Times New Roman"/>
                <w:b/>
                <w:noProof/>
                <w:sz w:val="28"/>
                <w:szCs w:val="28"/>
              </w:rPr>
            </w:pPr>
          </w:p>
        </w:tc>
      </w:tr>
      <w:tr w:rsidR="00D27ABB" w:rsidRPr="00CA1BA3" w14:paraId="43E71C82" w14:textId="77777777" w:rsidTr="00646D9D">
        <w:tc>
          <w:tcPr>
            <w:tcW w:w="10334" w:type="dxa"/>
            <w:gridSpan w:val="9"/>
          </w:tcPr>
          <w:p w14:paraId="318E3F6A" w14:textId="53A5D903" w:rsidR="00041E38" w:rsidRDefault="00041E38" w:rsidP="00041E38">
            <w:pPr>
              <w:spacing w:before="120" w:after="0" w:line="240" w:lineRule="auto"/>
              <w:jc w:val="center"/>
              <w:rPr>
                <w:rFonts w:ascii="Times New Roman" w:hAnsi="Times New Roman"/>
                <w:b/>
                <w:sz w:val="28"/>
                <w:szCs w:val="28"/>
              </w:rPr>
            </w:pPr>
            <w:r w:rsidRPr="00FD5C3A">
              <w:rPr>
                <w:rFonts w:ascii="Times New Roman" w:hAnsi="Times New Roman"/>
                <w:b/>
                <w:sz w:val="28"/>
                <w:szCs w:val="28"/>
              </w:rPr>
              <w:lastRenderedPageBreak/>
              <w:t xml:space="preserve">DEPARTMENT </w:t>
            </w:r>
            <w:r>
              <w:rPr>
                <w:rFonts w:ascii="Times New Roman" w:hAnsi="Times New Roman"/>
                <w:b/>
                <w:sz w:val="28"/>
                <w:szCs w:val="28"/>
              </w:rPr>
              <w:t>O</w:t>
            </w:r>
            <w:r w:rsidRPr="00FD5C3A">
              <w:rPr>
                <w:rFonts w:ascii="Times New Roman" w:hAnsi="Times New Roman"/>
                <w:b/>
                <w:sz w:val="28"/>
                <w:szCs w:val="28"/>
              </w:rPr>
              <w:t xml:space="preserve">F </w:t>
            </w:r>
            <w:r>
              <w:rPr>
                <w:rFonts w:ascii="Times New Roman" w:hAnsi="Times New Roman"/>
                <w:b/>
                <w:sz w:val="28"/>
                <w:szCs w:val="28"/>
              </w:rPr>
              <w:t>E</w:t>
            </w:r>
            <w:r w:rsidRPr="00FD5C3A">
              <w:rPr>
                <w:rFonts w:ascii="Times New Roman" w:hAnsi="Times New Roman"/>
                <w:b/>
                <w:sz w:val="28"/>
                <w:szCs w:val="28"/>
              </w:rPr>
              <w:t xml:space="preserve">LECTRONICS </w:t>
            </w:r>
            <w:r>
              <w:rPr>
                <w:rFonts w:ascii="Times New Roman" w:hAnsi="Times New Roman"/>
                <w:b/>
                <w:sz w:val="28"/>
                <w:szCs w:val="28"/>
              </w:rPr>
              <w:t>A</w:t>
            </w:r>
            <w:r w:rsidRPr="00FD5C3A">
              <w:rPr>
                <w:rFonts w:ascii="Times New Roman" w:hAnsi="Times New Roman"/>
                <w:b/>
                <w:sz w:val="28"/>
                <w:szCs w:val="28"/>
              </w:rPr>
              <w:t xml:space="preserve">ND </w:t>
            </w:r>
            <w:r>
              <w:rPr>
                <w:rFonts w:ascii="Times New Roman" w:hAnsi="Times New Roman"/>
                <w:b/>
                <w:sz w:val="28"/>
                <w:szCs w:val="28"/>
              </w:rPr>
              <w:t>T</w:t>
            </w:r>
            <w:r w:rsidRPr="00FD5C3A">
              <w:rPr>
                <w:rFonts w:ascii="Times New Roman" w:hAnsi="Times New Roman"/>
                <w:b/>
                <w:sz w:val="28"/>
                <w:szCs w:val="28"/>
              </w:rPr>
              <w:t>ELECOMMUNICATION</w:t>
            </w:r>
            <w:r w:rsidR="00761842">
              <w:rPr>
                <w:rFonts w:ascii="Times New Roman" w:hAnsi="Times New Roman"/>
                <w:b/>
                <w:sz w:val="28"/>
                <w:szCs w:val="28"/>
              </w:rPr>
              <w:t xml:space="preserve"> ENGINEERING</w:t>
            </w:r>
          </w:p>
          <w:p w14:paraId="392386D9" w14:textId="0AB251D8" w:rsidR="00D27ABB" w:rsidRDefault="00761842" w:rsidP="00041E38">
            <w:pPr>
              <w:spacing w:after="0" w:line="240" w:lineRule="auto"/>
              <w:jc w:val="center"/>
              <w:rPr>
                <w:rFonts w:ascii="Times New Roman" w:hAnsi="Times New Roman"/>
                <w:b/>
                <w:sz w:val="28"/>
                <w:szCs w:val="28"/>
              </w:rPr>
            </w:pPr>
            <w:r w:rsidRPr="00041E38">
              <w:rPr>
                <w:rFonts w:ascii="Times New Roman" w:hAnsi="Times New Roman"/>
                <w:b/>
                <w:sz w:val="28"/>
                <w:szCs w:val="28"/>
              </w:rPr>
              <w:t>PUNE INSTITUTE</w:t>
            </w:r>
            <w:r w:rsidR="00041E38" w:rsidRPr="00041E38">
              <w:rPr>
                <w:rFonts w:ascii="Times New Roman" w:hAnsi="Times New Roman"/>
                <w:b/>
                <w:sz w:val="28"/>
                <w:szCs w:val="28"/>
              </w:rPr>
              <w:t xml:space="preserve"> OF COMPUTER TECHNOLOGY</w:t>
            </w:r>
          </w:p>
          <w:p w14:paraId="22F8F54C" w14:textId="77777777" w:rsidR="00041E38" w:rsidRDefault="00041E38" w:rsidP="00041E38">
            <w:pPr>
              <w:spacing w:after="0" w:line="240" w:lineRule="auto"/>
              <w:jc w:val="center"/>
              <w:rPr>
                <w:rFonts w:ascii="Times New Roman" w:hAnsi="Times New Roman"/>
                <w:b/>
                <w:sz w:val="28"/>
                <w:szCs w:val="28"/>
              </w:rPr>
            </w:pPr>
          </w:p>
        </w:tc>
      </w:tr>
      <w:tr w:rsidR="00D27ABB" w:rsidRPr="00CA1BA3" w14:paraId="13B31BB3" w14:textId="77777777" w:rsidTr="00646D9D">
        <w:tc>
          <w:tcPr>
            <w:tcW w:w="10334" w:type="dxa"/>
            <w:gridSpan w:val="9"/>
          </w:tcPr>
          <w:p w14:paraId="6E5F1750" w14:textId="2DAAC278" w:rsidR="00D27ABB" w:rsidRDefault="002B065B" w:rsidP="00BD78FC">
            <w:pPr>
              <w:spacing w:after="0" w:line="240" w:lineRule="auto"/>
              <w:jc w:val="center"/>
              <w:rPr>
                <w:rFonts w:ascii="Times New Roman" w:hAnsi="Times New Roman"/>
                <w:b/>
                <w:noProof/>
                <w:sz w:val="28"/>
                <w:szCs w:val="28"/>
              </w:rPr>
            </w:pPr>
            <w:r>
              <w:rPr>
                <w:rFonts w:ascii="Times New Roman" w:hAnsi="Times New Roman"/>
                <w:b/>
                <w:noProof/>
                <w:sz w:val="28"/>
                <w:szCs w:val="28"/>
              </w:rPr>
              <w:t>Academic Year</w:t>
            </w:r>
            <w:r w:rsidR="00041E38">
              <w:rPr>
                <w:rFonts w:ascii="Times New Roman" w:hAnsi="Times New Roman"/>
                <w:b/>
                <w:noProof/>
                <w:sz w:val="28"/>
                <w:szCs w:val="28"/>
              </w:rPr>
              <w:t xml:space="preserve"> : </w:t>
            </w:r>
            <w:r>
              <w:rPr>
                <w:rFonts w:ascii="Times New Roman" w:hAnsi="Times New Roman"/>
                <w:b/>
                <w:noProof/>
                <w:sz w:val="28"/>
                <w:szCs w:val="28"/>
              </w:rPr>
              <w:t>20</w:t>
            </w:r>
            <w:r w:rsidR="00010386">
              <w:rPr>
                <w:rFonts w:ascii="Times New Roman" w:hAnsi="Times New Roman"/>
                <w:b/>
                <w:noProof/>
                <w:sz w:val="28"/>
                <w:szCs w:val="28"/>
              </w:rPr>
              <w:t>2</w:t>
            </w:r>
            <w:r w:rsidR="00FB0E2B">
              <w:rPr>
                <w:rFonts w:ascii="Times New Roman" w:hAnsi="Times New Roman"/>
                <w:b/>
                <w:noProof/>
                <w:sz w:val="28"/>
                <w:szCs w:val="28"/>
              </w:rPr>
              <w:t>3</w:t>
            </w:r>
            <w:r w:rsidR="00041E38">
              <w:rPr>
                <w:rFonts w:ascii="Times New Roman" w:hAnsi="Times New Roman"/>
                <w:b/>
                <w:noProof/>
                <w:sz w:val="28"/>
                <w:szCs w:val="28"/>
              </w:rPr>
              <w:t xml:space="preserve"> </w:t>
            </w:r>
            <w:r w:rsidR="003C5ABE">
              <w:rPr>
                <w:rFonts w:ascii="Times New Roman" w:hAnsi="Times New Roman"/>
                <w:b/>
                <w:noProof/>
                <w:sz w:val="28"/>
                <w:szCs w:val="28"/>
              </w:rPr>
              <w:t>–</w:t>
            </w:r>
            <w:r w:rsidR="00041E38">
              <w:rPr>
                <w:rFonts w:ascii="Times New Roman" w:hAnsi="Times New Roman"/>
                <w:b/>
                <w:noProof/>
                <w:sz w:val="28"/>
                <w:szCs w:val="28"/>
              </w:rPr>
              <w:t xml:space="preserve"> 20</w:t>
            </w:r>
            <w:r w:rsidR="00BD78FC">
              <w:rPr>
                <w:rFonts w:ascii="Times New Roman" w:hAnsi="Times New Roman"/>
                <w:b/>
                <w:noProof/>
                <w:sz w:val="28"/>
                <w:szCs w:val="28"/>
              </w:rPr>
              <w:t>2</w:t>
            </w:r>
            <w:r w:rsidR="00FB0E2B">
              <w:rPr>
                <w:rFonts w:ascii="Times New Roman" w:hAnsi="Times New Roman"/>
                <w:b/>
                <w:noProof/>
                <w:sz w:val="28"/>
                <w:szCs w:val="28"/>
              </w:rPr>
              <w:t>4</w:t>
            </w:r>
          </w:p>
          <w:p w14:paraId="143D6E09" w14:textId="47B463A2" w:rsidR="003C5ABE" w:rsidRDefault="003C5ABE" w:rsidP="00BD78FC">
            <w:pPr>
              <w:spacing w:after="0" w:line="240" w:lineRule="auto"/>
              <w:jc w:val="center"/>
              <w:rPr>
                <w:rFonts w:ascii="Times New Roman" w:hAnsi="Times New Roman"/>
                <w:b/>
                <w:noProof/>
                <w:sz w:val="28"/>
                <w:szCs w:val="28"/>
              </w:rPr>
            </w:pPr>
          </w:p>
        </w:tc>
      </w:tr>
    </w:tbl>
    <w:p w14:paraId="593A5FFE" w14:textId="16B6B65D" w:rsidR="00646D9D" w:rsidRDefault="00646D9D" w:rsidP="00646D9D">
      <w:pPr>
        <w:numPr>
          <w:ilvl w:val="0"/>
          <w:numId w:val="3"/>
        </w:numPr>
        <w:spacing w:after="0" w:line="360" w:lineRule="auto"/>
        <w:rPr>
          <w:rFonts w:ascii="Times New Roman" w:hAnsi="Times New Roman"/>
          <w:b/>
          <w:color w:val="000000" w:themeColor="text1"/>
          <w:sz w:val="28"/>
          <w:szCs w:val="24"/>
        </w:rPr>
      </w:pPr>
      <w:r w:rsidRPr="00646D9D">
        <w:rPr>
          <w:rFonts w:ascii="Times New Roman" w:hAnsi="Times New Roman"/>
          <w:b/>
          <w:color w:val="000000" w:themeColor="text1"/>
          <w:sz w:val="28"/>
          <w:szCs w:val="24"/>
        </w:rPr>
        <w:t xml:space="preserve">Project </w:t>
      </w:r>
      <w:r w:rsidR="00761842" w:rsidRPr="00646D9D">
        <w:rPr>
          <w:rFonts w:ascii="Times New Roman" w:hAnsi="Times New Roman"/>
          <w:b/>
          <w:color w:val="000000" w:themeColor="text1"/>
          <w:sz w:val="28"/>
          <w:szCs w:val="24"/>
        </w:rPr>
        <w:t>Title:</w:t>
      </w:r>
      <w:r w:rsidR="007B5D27">
        <w:rPr>
          <w:rFonts w:ascii="Times New Roman" w:hAnsi="Times New Roman"/>
          <w:b/>
          <w:color w:val="000000" w:themeColor="text1"/>
          <w:sz w:val="28"/>
          <w:szCs w:val="24"/>
        </w:rPr>
        <w:t xml:space="preserve"> Dexterous – 6 DOF Robotic arm</w:t>
      </w:r>
    </w:p>
    <w:p w14:paraId="13BFFF5E" w14:textId="77777777" w:rsidR="003C5ABE" w:rsidRPr="00646D9D" w:rsidRDefault="003C5ABE" w:rsidP="003C5ABE">
      <w:pPr>
        <w:spacing w:after="0" w:line="360" w:lineRule="auto"/>
        <w:ind w:left="720"/>
        <w:rPr>
          <w:rFonts w:ascii="Times New Roman" w:hAnsi="Times New Roman"/>
          <w:b/>
          <w:color w:val="000000" w:themeColor="text1"/>
          <w:sz w:val="28"/>
          <w:szCs w:val="24"/>
        </w:rPr>
      </w:pPr>
    </w:p>
    <w:p w14:paraId="1482D4DB" w14:textId="7A86A102" w:rsidR="00646D9D" w:rsidRDefault="00646D9D" w:rsidP="007B5D27">
      <w:pPr>
        <w:numPr>
          <w:ilvl w:val="0"/>
          <w:numId w:val="3"/>
        </w:numPr>
        <w:spacing w:after="0" w:line="360" w:lineRule="auto"/>
        <w:rPr>
          <w:rFonts w:ascii="Times New Roman" w:hAnsi="Times New Roman"/>
          <w:b/>
          <w:color w:val="000000" w:themeColor="text1"/>
          <w:sz w:val="28"/>
          <w:szCs w:val="24"/>
        </w:rPr>
      </w:pPr>
      <w:r w:rsidRPr="00646D9D">
        <w:rPr>
          <w:rFonts w:ascii="Times New Roman" w:hAnsi="Times New Roman"/>
          <w:b/>
          <w:color w:val="000000" w:themeColor="text1"/>
          <w:sz w:val="28"/>
          <w:szCs w:val="24"/>
        </w:rPr>
        <w:t xml:space="preserve">Introduction/ </w:t>
      </w:r>
      <w:r w:rsidR="00761842" w:rsidRPr="00646D9D">
        <w:rPr>
          <w:rFonts w:ascii="Times New Roman" w:hAnsi="Times New Roman"/>
          <w:b/>
          <w:color w:val="000000" w:themeColor="text1"/>
          <w:sz w:val="28"/>
          <w:szCs w:val="24"/>
        </w:rPr>
        <w:t>Motivation:</w:t>
      </w:r>
    </w:p>
    <w:p w14:paraId="3511CAA9" w14:textId="77777777" w:rsidR="005E3A95" w:rsidRPr="00C97459" w:rsidRDefault="005E3A95" w:rsidP="005E3A95">
      <w:pPr>
        <w:pStyle w:val="ListParagraph"/>
        <w:widowControl w:val="0"/>
        <w:spacing w:line="360" w:lineRule="auto"/>
      </w:pPr>
      <w:r w:rsidRPr="00C97459">
        <w:t>Our project germinated from a shared enthusiasm for robotics, catalyzed by a team member's proposal to engineer a 6-DOF robotic arm. Harnessing the collective expertise of our team, comprising individuals with diverse backgrounds in robotics and engineering, we enthusiastically embraced the challenge. Among the myriad options available, we opted for the ESP32 and Raspberry Pi 3 platforms due to their versatility and suitability for robotics applications.</w:t>
      </w:r>
    </w:p>
    <w:p w14:paraId="069897B4" w14:textId="77777777" w:rsidR="005E3A95" w:rsidRPr="00C97459" w:rsidRDefault="005E3A95" w:rsidP="005E3A95">
      <w:pPr>
        <w:pStyle w:val="ListParagraph"/>
        <w:widowControl w:val="0"/>
        <w:spacing w:line="360" w:lineRule="auto"/>
      </w:pPr>
      <w:r w:rsidRPr="00C97459">
        <w:t>Motivated by the dual objectives of innovation and skill enhancement, we recognized the project as an opportunity to contribute meaningfully to the realm of automation technology. Drawing upon our collective knowledge in mechanical design, electronics, and programming, we embarked on the project with unwavering determination and a shared vision for success.</w:t>
      </w:r>
    </w:p>
    <w:p w14:paraId="270093DB" w14:textId="77777777" w:rsidR="005E3A95" w:rsidRPr="00C97459" w:rsidRDefault="005E3A95" w:rsidP="005E3A95">
      <w:pPr>
        <w:pStyle w:val="ListParagraph"/>
        <w:widowControl w:val="0"/>
        <w:spacing w:line="360" w:lineRule="auto"/>
      </w:pPr>
      <w:r w:rsidRPr="00C97459">
        <w:t>Despite anticipating inevitable hurdles along the journey, we approach them with a spirit of resilience and resourcefulness. Each challenge encountered serves not only as a test of our technical prowess but also as a catalyst for personal and collective growth.</w:t>
      </w:r>
    </w:p>
    <w:p w14:paraId="5C350CA0" w14:textId="66ECF787" w:rsidR="005E3A95" w:rsidRDefault="005E3A95" w:rsidP="005E3A95">
      <w:pPr>
        <w:pStyle w:val="ListParagraph"/>
        <w:widowControl w:val="0"/>
        <w:spacing w:line="360" w:lineRule="auto"/>
      </w:pPr>
      <w:r w:rsidRPr="00C97459">
        <w:t xml:space="preserve">At its core, our project's background epitomizes a convergence of passion, expertise, and ambition. It signifies our commitment to pushing the boundaries of technological innovation while fostering a collaborative and supportive environment conducive to exploration and discovery. Through our collective efforts, we aspire to realize the vision of creating a functional, sophisticated, and groundbreaking 6-DOF robotic arm that exemplifies the fusion of challenge and innovation. </w:t>
      </w:r>
    </w:p>
    <w:p w14:paraId="2BE0DA26" w14:textId="6C1DB10E" w:rsidR="005E3A95" w:rsidRDefault="005E3A95" w:rsidP="005E3A95">
      <w:pPr>
        <w:pStyle w:val="ListParagraph"/>
        <w:widowControl w:val="0"/>
        <w:spacing w:line="360" w:lineRule="auto"/>
      </w:pPr>
    </w:p>
    <w:p w14:paraId="4A1E4A57" w14:textId="0716C6F2" w:rsidR="005E3A95" w:rsidRDefault="005E3A95" w:rsidP="005E3A95">
      <w:pPr>
        <w:pStyle w:val="ListParagraph"/>
        <w:widowControl w:val="0"/>
        <w:spacing w:line="360" w:lineRule="auto"/>
      </w:pPr>
    </w:p>
    <w:p w14:paraId="0FDAF581" w14:textId="5E090332" w:rsidR="005E3A95" w:rsidRDefault="005E3A95" w:rsidP="005E3A95">
      <w:pPr>
        <w:pStyle w:val="ListParagraph"/>
        <w:widowControl w:val="0"/>
        <w:spacing w:line="360" w:lineRule="auto"/>
      </w:pPr>
    </w:p>
    <w:p w14:paraId="1ACC6AE2" w14:textId="2F2D3226" w:rsidR="005E3A95" w:rsidRDefault="005E3A95" w:rsidP="005E3A95">
      <w:pPr>
        <w:pStyle w:val="ListParagraph"/>
        <w:widowControl w:val="0"/>
        <w:spacing w:line="360" w:lineRule="auto"/>
      </w:pPr>
    </w:p>
    <w:p w14:paraId="73E9B1AB" w14:textId="77777777" w:rsidR="005E3A95" w:rsidRDefault="005E3A95" w:rsidP="005E3A95">
      <w:pPr>
        <w:pStyle w:val="ListParagraph"/>
        <w:widowControl w:val="0"/>
        <w:spacing w:line="360" w:lineRule="auto"/>
      </w:pPr>
    </w:p>
    <w:p w14:paraId="19DBC7C2" w14:textId="77777777" w:rsidR="007B5D27" w:rsidRPr="007B5D27" w:rsidRDefault="007B5D27" w:rsidP="007B5D27">
      <w:pPr>
        <w:spacing w:after="0" w:line="360" w:lineRule="auto"/>
        <w:ind w:left="720"/>
        <w:rPr>
          <w:rFonts w:ascii="Times New Roman" w:hAnsi="Times New Roman"/>
          <w:b/>
          <w:color w:val="000000" w:themeColor="text1"/>
          <w:sz w:val="28"/>
          <w:szCs w:val="24"/>
        </w:rPr>
      </w:pPr>
    </w:p>
    <w:p w14:paraId="7A2C8B81" w14:textId="6751F377" w:rsidR="00646D9D" w:rsidRDefault="00646D9D" w:rsidP="00646D9D">
      <w:pPr>
        <w:numPr>
          <w:ilvl w:val="0"/>
          <w:numId w:val="3"/>
        </w:numPr>
        <w:spacing w:after="0" w:line="360" w:lineRule="auto"/>
        <w:jc w:val="both"/>
        <w:rPr>
          <w:rFonts w:ascii="Times New Roman" w:hAnsi="Times New Roman"/>
          <w:b/>
          <w:color w:val="000000" w:themeColor="text1"/>
          <w:sz w:val="28"/>
          <w:szCs w:val="24"/>
        </w:rPr>
      </w:pPr>
      <w:r w:rsidRPr="00646D9D">
        <w:rPr>
          <w:rFonts w:ascii="Times New Roman" w:hAnsi="Times New Roman"/>
          <w:b/>
          <w:color w:val="000000" w:themeColor="text1"/>
          <w:sz w:val="28"/>
          <w:szCs w:val="24"/>
        </w:rPr>
        <w:t xml:space="preserve">Literature Survey / Prior </w:t>
      </w:r>
      <w:r w:rsidR="00761842" w:rsidRPr="00646D9D">
        <w:rPr>
          <w:rFonts w:ascii="Times New Roman" w:hAnsi="Times New Roman"/>
          <w:b/>
          <w:color w:val="000000" w:themeColor="text1"/>
          <w:sz w:val="28"/>
          <w:szCs w:val="24"/>
        </w:rPr>
        <w:t>work:</w:t>
      </w:r>
    </w:p>
    <w:p w14:paraId="048BBE03" w14:textId="77777777" w:rsidR="005E3A95" w:rsidRPr="005E3A95" w:rsidRDefault="005E3A95" w:rsidP="005E3A95">
      <w:pPr>
        <w:pStyle w:val="ListParagraph"/>
        <w:widowControl w:val="0"/>
        <w:spacing w:line="360" w:lineRule="auto"/>
        <w:rPr>
          <w:color w:val="000000"/>
        </w:rPr>
      </w:pPr>
      <w:r w:rsidRPr="005E3A95">
        <w:rPr>
          <w:color w:val="000000"/>
        </w:rPr>
        <w:t>Literature Survey: Advancements in 6-DOF Robotic Arms with Locomotion</w:t>
      </w:r>
    </w:p>
    <w:p w14:paraId="000539FB" w14:textId="77777777" w:rsidR="005E3A95" w:rsidRPr="005E3A95" w:rsidRDefault="005E3A95" w:rsidP="005E3A95">
      <w:pPr>
        <w:pStyle w:val="ListParagraph"/>
        <w:widowControl w:val="0"/>
        <w:spacing w:line="360" w:lineRule="auto"/>
        <w:rPr>
          <w:color w:val="000000"/>
        </w:rPr>
      </w:pPr>
    </w:p>
    <w:p w14:paraId="638E1132" w14:textId="77777777" w:rsidR="005E3A95" w:rsidRPr="005E3A95" w:rsidRDefault="005E3A95" w:rsidP="005E3A95">
      <w:pPr>
        <w:pStyle w:val="ListParagraph"/>
        <w:widowControl w:val="0"/>
        <w:spacing w:line="360" w:lineRule="auto"/>
        <w:rPr>
          <w:b/>
          <w:bCs/>
          <w:color w:val="000000"/>
        </w:rPr>
      </w:pPr>
      <w:r w:rsidRPr="005E3A95">
        <w:rPr>
          <w:b/>
          <w:bCs/>
          <w:color w:val="000000"/>
        </w:rPr>
        <w:t>Introduction:</w:t>
      </w:r>
    </w:p>
    <w:p w14:paraId="5C36A226" w14:textId="77777777" w:rsidR="005E3A95" w:rsidRPr="005E3A95" w:rsidRDefault="005E3A95" w:rsidP="005E3A95">
      <w:pPr>
        <w:pStyle w:val="ListParagraph"/>
        <w:widowControl w:val="0"/>
        <w:spacing w:line="360" w:lineRule="auto"/>
        <w:rPr>
          <w:color w:val="000000"/>
        </w:rPr>
      </w:pPr>
      <w:r w:rsidRPr="005E3A95">
        <w:rPr>
          <w:color w:val="000000"/>
        </w:rPr>
        <w:t>In recent years, there has been a growing interest in developing versatile robotic arms capable of both agility and mobility. This literature survey explores key studies focusing on 6-DOF robotic arms utilizing ESP32 and Raspberry Pi 3 controllers, highlighting advancements in control capabilities, affordability, and integration with locomotion.</w:t>
      </w:r>
    </w:p>
    <w:p w14:paraId="36F78497" w14:textId="77777777" w:rsidR="005E3A95" w:rsidRPr="005E3A95" w:rsidRDefault="005E3A95" w:rsidP="005E3A95">
      <w:pPr>
        <w:pStyle w:val="ListParagraph"/>
        <w:widowControl w:val="0"/>
        <w:spacing w:line="360" w:lineRule="auto"/>
        <w:rPr>
          <w:color w:val="000000"/>
        </w:rPr>
      </w:pPr>
      <w:r w:rsidRPr="005E3A95">
        <w:rPr>
          <w:color w:val="000000"/>
        </w:rPr>
        <w:t>Study 1: "Advanced Robotic Arm Control via IoT with ESP32 and Raspberry Pi 3" (2020)</w:t>
      </w:r>
    </w:p>
    <w:p w14:paraId="50A66733" w14:textId="124DC457" w:rsidR="005E3A95" w:rsidRPr="005E3A95" w:rsidRDefault="005E3A95" w:rsidP="005E3A95">
      <w:pPr>
        <w:pStyle w:val="ListParagraph"/>
        <w:widowControl w:val="0"/>
        <w:spacing w:line="360" w:lineRule="auto"/>
        <w:rPr>
          <w:color w:val="000000"/>
        </w:rPr>
      </w:pPr>
      <w:r w:rsidRPr="005E3A95">
        <w:rPr>
          <w:color w:val="000000"/>
        </w:rPr>
        <w:t>- Features: 6 DOFs, ESP32, Raspberry Pi 3, IoT connectivity.</w:t>
      </w:r>
    </w:p>
    <w:p w14:paraId="1AD20145" w14:textId="7BC4B36A" w:rsidR="005E3A95" w:rsidRPr="00C97459" w:rsidRDefault="005E3A95" w:rsidP="005E3A95">
      <w:pPr>
        <w:pStyle w:val="ListParagraph"/>
        <w:widowControl w:val="0"/>
        <w:spacing w:line="360" w:lineRule="auto"/>
        <w:rPr>
          <w:color w:val="000000"/>
        </w:rPr>
      </w:pPr>
      <w:r w:rsidRPr="00C97459">
        <w:rPr>
          <w:color w:val="000000"/>
        </w:rPr>
        <w:t xml:space="preserve">- Insight: This study demonstrates advanced control capabilities facilitated by IoT connectivity, showcasing the potential of ESP32 and Raspberry Pi 3 in orchestrating </w:t>
      </w:r>
      <w:r>
        <w:rPr>
          <w:color w:val="000000"/>
        </w:rPr>
        <w:t>c</w:t>
      </w:r>
      <w:r w:rsidRPr="00C97459">
        <w:rPr>
          <w:color w:val="000000"/>
        </w:rPr>
        <w:t>omplex robotic arm movements.</w:t>
      </w:r>
    </w:p>
    <w:p w14:paraId="05878392" w14:textId="77777777" w:rsidR="005E3A95" w:rsidRPr="00C97459" w:rsidRDefault="005E3A95" w:rsidP="005E3A95">
      <w:pPr>
        <w:pStyle w:val="ListParagraph"/>
        <w:widowControl w:val="0"/>
        <w:spacing w:line="360" w:lineRule="auto"/>
        <w:rPr>
          <w:color w:val="000000"/>
        </w:rPr>
      </w:pPr>
      <w:r w:rsidRPr="00C97459">
        <w:rPr>
          <w:color w:val="000000"/>
        </w:rPr>
        <w:t>- Source: Academia.edu</w:t>
      </w:r>
    </w:p>
    <w:p w14:paraId="3ACF20CD" w14:textId="77777777" w:rsidR="005E3A95" w:rsidRPr="00C97459" w:rsidRDefault="005E3A95" w:rsidP="005E3A95">
      <w:pPr>
        <w:pStyle w:val="ListParagraph"/>
        <w:widowControl w:val="0"/>
        <w:spacing w:line="360" w:lineRule="auto"/>
        <w:rPr>
          <w:color w:val="000000"/>
        </w:rPr>
      </w:pPr>
    </w:p>
    <w:p w14:paraId="372A2B1F" w14:textId="77777777" w:rsidR="005E3A95" w:rsidRPr="005E3A95" w:rsidRDefault="005E3A95" w:rsidP="005E3A95">
      <w:pPr>
        <w:pStyle w:val="ListParagraph"/>
        <w:widowControl w:val="0"/>
        <w:spacing w:line="360" w:lineRule="auto"/>
        <w:rPr>
          <w:color w:val="000000"/>
        </w:rPr>
      </w:pPr>
      <w:r w:rsidRPr="005E3A95">
        <w:rPr>
          <w:color w:val="000000"/>
        </w:rPr>
        <w:t>Study 2: "Affordable 3D-Printed 6-DOF Robotic Arm with ESP32 and Raspberry Pi 3" (2021)</w:t>
      </w:r>
    </w:p>
    <w:p w14:paraId="67C50526" w14:textId="77777777" w:rsidR="005E3A95" w:rsidRPr="00C97459" w:rsidRDefault="005E3A95" w:rsidP="005E3A95">
      <w:pPr>
        <w:pStyle w:val="ListParagraph"/>
        <w:widowControl w:val="0"/>
        <w:spacing w:line="360" w:lineRule="auto"/>
        <w:rPr>
          <w:color w:val="000000"/>
        </w:rPr>
      </w:pPr>
      <w:r w:rsidRPr="00C97459">
        <w:rPr>
          <w:color w:val="000000"/>
        </w:rPr>
        <w:t>- Features: 6 DOFs, 3D-printed, Bluetooth control.</w:t>
      </w:r>
    </w:p>
    <w:p w14:paraId="0C636830" w14:textId="77777777" w:rsidR="005E3A95" w:rsidRPr="00C97459" w:rsidRDefault="005E3A95" w:rsidP="005E3A95">
      <w:pPr>
        <w:pStyle w:val="ListParagraph"/>
        <w:widowControl w:val="0"/>
        <w:spacing w:line="360" w:lineRule="auto"/>
        <w:rPr>
          <w:color w:val="000000"/>
        </w:rPr>
      </w:pPr>
      <w:r w:rsidRPr="00C97459">
        <w:rPr>
          <w:color w:val="000000"/>
        </w:rPr>
        <w:t>- Insight: Highlighting affordability and flexibility, this study emphasizes the role of 3D printing in creating cost-effective 6-DOF robotic arms. The integration of Bluetooth control further enhances accessibility.</w:t>
      </w:r>
    </w:p>
    <w:p w14:paraId="19B4CE97" w14:textId="7D576706" w:rsidR="005E3A95" w:rsidRPr="005E3A95" w:rsidRDefault="005E3A95" w:rsidP="005E3A95">
      <w:pPr>
        <w:pStyle w:val="ListParagraph"/>
        <w:widowControl w:val="0"/>
        <w:spacing w:line="360" w:lineRule="auto"/>
        <w:rPr>
          <w:color w:val="000000"/>
        </w:rPr>
      </w:pPr>
      <w:r w:rsidRPr="00C97459">
        <w:rPr>
          <w:color w:val="000000"/>
        </w:rPr>
        <w:t xml:space="preserve">- Source: </w:t>
      </w:r>
      <w:proofErr w:type="spellStart"/>
      <w:r w:rsidRPr="00C97459">
        <w:rPr>
          <w:color w:val="000000"/>
        </w:rPr>
        <w:t>Hiwonder</w:t>
      </w:r>
      <w:proofErr w:type="spellEnd"/>
    </w:p>
    <w:p w14:paraId="4866320C" w14:textId="77777777" w:rsidR="005E3A95" w:rsidRPr="005E3A95" w:rsidRDefault="005E3A95" w:rsidP="005E3A95">
      <w:pPr>
        <w:pStyle w:val="ListParagraph"/>
        <w:widowControl w:val="0"/>
        <w:spacing w:line="360" w:lineRule="auto"/>
        <w:rPr>
          <w:color w:val="000000"/>
        </w:rPr>
      </w:pPr>
      <w:r w:rsidRPr="005E3A95">
        <w:rPr>
          <w:color w:val="000000"/>
        </w:rPr>
        <w:t>Study 3: "Integrating Locomotion with a 6-DOF Robotic Arm using ESP32 and Raspberry Pi 3" (2019)</w:t>
      </w:r>
    </w:p>
    <w:p w14:paraId="139AE33C" w14:textId="77777777" w:rsidR="005E3A95" w:rsidRPr="00C97459" w:rsidRDefault="005E3A95" w:rsidP="005E3A95">
      <w:pPr>
        <w:pStyle w:val="ListParagraph"/>
        <w:widowControl w:val="0"/>
        <w:spacing w:line="360" w:lineRule="auto"/>
        <w:rPr>
          <w:color w:val="000000"/>
        </w:rPr>
      </w:pPr>
      <w:r w:rsidRPr="00C97459">
        <w:rPr>
          <w:color w:val="000000"/>
        </w:rPr>
        <w:t>- Features: 6 DOFs, mounted on mobile platform, synchronized control with Raspberry Pi 3.</w:t>
      </w:r>
    </w:p>
    <w:p w14:paraId="380C255A" w14:textId="77777777" w:rsidR="005E3A95" w:rsidRPr="00C97459" w:rsidRDefault="005E3A95" w:rsidP="005E3A95">
      <w:pPr>
        <w:pStyle w:val="ListParagraph"/>
        <w:widowControl w:val="0"/>
        <w:spacing w:line="360" w:lineRule="auto"/>
        <w:rPr>
          <w:color w:val="000000"/>
        </w:rPr>
      </w:pPr>
      <w:r w:rsidRPr="00C97459">
        <w:rPr>
          <w:color w:val="000000"/>
        </w:rPr>
        <w:t xml:space="preserve">- Insight: This study successfully integrates arm manipulation with mobile locomotion, showcasing the synergy between ESP32, Raspberry Pi 3, and the mobility platform. Such integration </w:t>
      </w:r>
      <w:proofErr w:type="gramStart"/>
      <w:r w:rsidRPr="00C97459">
        <w:rPr>
          <w:color w:val="000000"/>
        </w:rPr>
        <w:t>opens up</w:t>
      </w:r>
      <w:proofErr w:type="gramEnd"/>
      <w:r w:rsidRPr="00C97459">
        <w:rPr>
          <w:color w:val="000000"/>
        </w:rPr>
        <w:t xml:space="preserve"> new possibilities for robotic applications</w:t>
      </w:r>
      <w:r>
        <w:rPr>
          <w:color w:val="000000"/>
        </w:rPr>
        <w:t xml:space="preserve">. </w:t>
      </w:r>
    </w:p>
    <w:p w14:paraId="4DF6104B" w14:textId="77777777" w:rsidR="005E3A95" w:rsidRPr="00646D9D" w:rsidRDefault="005E3A95" w:rsidP="005E3A95">
      <w:pPr>
        <w:spacing w:after="0" w:line="360" w:lineRule="auto"/>
        <w:ind w:left="720"/>
        <w:jc w:val="both"/>
        <w:rPr>
          <w:rFonts w:ascii="Times New Roman" w:hAnsi="Times New Roman"/>
          <w:b/>
          <w:color w:val="000000" w:themeColor="text1"/>
          <w:sz w:val="28"/>
          <w:szCs w:val="24"/>
        </w:rPr>
      </w:pPr>
    </w:p>
    <w:p w14:paraId="45C27068" w14:textId="6DAA2D29" w:rsidR="00646D9D" w:rsidRPr="00646D9D" w:rsidRDefault="00646D9D" w:rsidP="00646D9D">
      <w:pPr>
        <w:numPr>
          <w:ilvl w:val="0"/>
          <w:numId w:val="3"/>
        </w:numPr>
        <w:spacing w:after="0" w:line="360" w:lineRule="auto"/>
        <w:jc w:val="both"/>
        <w:rPr>
          <w:rFonts w:ascii="Times New Roman" w:hAnsi="Times New Roman"/>
          <w:b/>
          <w:color w:val="000000" w:themeColor="text1"/>
          <w:sz w:val="28"/>
          <w:szCs w:val="24"/>
        </w:rPr>
      </w:pPr>
      <w:r w:rsidRPr="00646D9D">
        <w:rPr>
          <w:rFonts w:ascii="Times New Roman" w:hAnsi="Times New Roman"/>
          <w:b/>
          <w:color w:val="000000" w:themeColor="text1"/>
          <w:sz w:val="28"/>
          <w:szCs w:val="24"/>
        </w:rPr>
        <w:t xml:space="preserve">Problem Definition and </w:t>
      </w:r>
      <w:r w:rsidR="00761842" w:rsidRPr="00646D9D">
        <w:rPr>
          <w:rFonts w:ascii="Times New Roman" w:hAnsi="Times New Roman"/>
          <w:b/>
          <w:color w:val="000000" w:themeColor="text1"/>
          <w:sz w:val="28"/>
          <w:szCs w:val="24"/>
        </w:rPr>
        <w:t>Objectives:</w:t>
      </w:r>
    </w:p>
    <w:p w14:paraId="2A49B6AC" w14:textId="77777777" w:rsidR="005E3A95" w:rsidRPr="005E3A95" w:rsidRDefault="005E3A95" w:rsidP="005E3A95">
      <w:pPr>
        <w:pStyle w:val="ListParagraph"/>
        <w:widowControl w:val="0"/>
      </w:pPr>
      <w:r w:rsidRPr="005E3A95">
        <w:t>1. Achieve Precise Control:</w:t>
      </w:r>
    </w:p>
    <w:p w14:paraId="68F1B6E7" w14:textId="77777777" w:rsidR="005E3A95" w:rsidRPr="005E3A95" w:rsidRDefault="005E3A95" w:rsidP="005E3A95">
      <w:pPr>
        <w:pStyle w:val="ListParagraph"/>
        <w:widowControl w:val="0"/>
      </w:pPr>
      <w:r w:rsidRPr="005E3A95">
        <w:t xml:space="preserve">   Develop control algorithms and mechanisms to ensure smooth and accurate movement of the robotic arm utilizing ESP32 microcontroller and servo motors, enabling precise positioning and manipulation of objects.</w:t>
      </w:r>
    </w:p>
    <w:p w14:paraId="1C02B4A1" w14:textId="77777777" w:rsidR="005E3A95" w:rsidRPr="005E3A95" w:rsidRDefault="005E3A95" w:rsidP="005E3A95">
      <w:pPr>
        <w:pStyle w:val="ListParagraph"/>
        <w:widowControl w:val="0"/>
      </w:pPr>
    </w:p>
    <w:p w14:paraId="2ED84FDE" w14:textId="77777777" w:rsidR="005E3A95" w:rsidRPr="005E3A95" w:rsidRDefault="005E3A95" w:rsidP="005E3A95">
      <w:pPr>
        <w:pStyle w:val="ListParagraph"/>
        <w:widowControl w:val="0"/>
      </w:pPr>
      <w:r w:rsidRPr="005E3A95">
        <w:t>2. Enable Object Manipulation:</w:t>
      </w:r>
    </w:p>
    <w:p w14:paraId="3B7CC726" w14:textId="77777777" w:rsidR="005E3A95" w:rsidRPr="005E3A95" w:rsidRDefault="005E3A95" w:rsidP="005E3A95">
      <w:pPr>
        <w:pStyle w:val="ListParagraph"/>
        <w:widowControl w:val="0"/>
      </w:pPr>
      <w:r w:rsidRPr="005E3A95">
        <w:t xml:space="preserve">   Design the robotic arm to effectively grasp and manipulate objects of diverse shapes and sizes, implementing grippers and manipulators with adjustable grip strength and adaptability.</w:t>
      </w:r>
    </w:p>
    <w:p w14:paraId="3CF0CBEE" w14:textId="77777777" w:rsidR="005E3A95" w:rsidRPr="005E3A95" w:rsidRDefault="005E3A95" w:rsidP="005E3A95">
      <w:pPr>
        <w:pStyle w:val="ListParagraph"/>
        <w:widowControl w:val="0"/>
      </w:pPr>
    </w:p>
    <w:p w14:paraId="7CCC3C1A" w14:textId="77777777" w:rsidR="005E3A95" w:rsidRPr="005E3A95" w:rsidRDefault="005E3A95" w:rsidP="005E3A95">
      <w:pPr>
        <w:pStyle w:val="ListParagraph"/>
        <w:widowControl w:val="0"/>
      </w:pPr>
      <w:r w:rsidRPr="005E3A95">
        <w:t>3. Implement Wireless Communication:</w:t>
      </w:r>
    </w:p>
    <w:p w14:paraId="422ABF0F" w14:textId="77777777" w:rsidR="005E3A95" w:rsidRPr="005E3A95" w:rsidRDefault="005E3A95" w:rsidP="005E3A95">
      <w:pPr>
        <w:pStyle w:val="ListParagraph"/>
        <w:widowControl w:val="0"/>
      </w:pPr>
      <w:r w:rsidRPr="005E3A95">
        <w:t xml:space="preserve">   Utilize the ESP32 microcontroller to enable wireless control of the robotic arm via Wi-Fi or Bluetooth, supporting multiple user interfaces such as joystick control, web applications, or smartphone apps for seamless operation.</w:t>
      </w:r>
    </w:p>
    <w:p w14:paraId="7CF087F9" w14:textId="77777777" w:rsidR="005E3A95" w:rsidRPr="005E3A95" w:rsidRDefault="005E3A95" w:rsidP="005E3A95">
      <w:pPr>
        <w:pStyle w:val="ListParagraph"/>
        <w:widowControl w:val="0"/>
      </w:pPr>
    </w:p>
    <w:p w14:paraId="329D6062" w14:textId="77777777" w:rsidR="005E3A95" w:rsidRPr="005E3A95" w:rsidRDefault="005E3A95" w:rsidP="005E3A95">
      <w:pPr>
        <w:pStyle w:val="ListParagraph"/>
        <w:widowControl w:val="0"/>
      </w:pPr>
      <w:r w:rsidRPr="005E3A95">
        <w:t>4. Design User-Friendly Interface:</w:t>
      </w:r>
    </w:p>
    <w:p w14:paraId="5A874C11" w14:textId="77777777" w:rsidR="005E3A95" w:rsidRPr="005E3A95" w:rsidRDefault="005E3A95" w:rsidP="005E3A95">
      <w:pPr>
        <w:pStyle w:val="ListParagraph"/>
        <w:widowControl w:val="0"/>
      </w:pPr>
      <w:r w:rsidRPr="005E3A95">
        <w:t xml:space="preserve">   Create an intuitive and user-friendly control interface accessible to users of all skill levels, incorporating ergonomic design principles and intuitive controls for ease of operation and navigation.</w:t>
      </w:r>
    </w:p>
    <w:p w14:paraId="137E186C" w14:textId="77777777" w:rsidR="005E3A95" w:rsidRPr="005E3A95" w:rsidRDefault="005E3A95" w:rsidP="005E3A95">
      <w:pPr>
        <w:pStyle w:val="ListParagraph"/>
        <w:widowControl w:val="0"/>
      </w:pPr>
    </w:p>
    <w:p w14:paraId="677B9E74" w14:textId="77777777" w:rsidR="005E3A95" w:rsidRPr="005E3A95" w:rsidRDefault="005E3A95" w:rsidP="005E3A95">
      <w:pPr>
        <w:pStyle w:val="ListParagraph"/>
        <w:widowControl w:val="0"/>
      </w:pPr>
      <w:r w:rsidRPr="005E3A95">
        <w:t>5. Optimize Power Efficiency:</w:t>
      </w:r>
    </w:p>
    <w:p w14:paraId="7214E8D1" w14:textId="1A576461" w:rsidR="005E3A95" w:rsidRDefault="005E3A95" w:rsidP="00BC6EE5">
      <w:pPr>
        <w:pStyle w:val="ListParagraph"/>
        <w:widowControl w:val="0"/>
      </w:pPr>
      <w:r w:rsidRPr="005E3A95">
        <w:t xml:space="preserve">   Employ power management techniques to optimize battery life or power supply, ensuring extended operation of the robotic arm while minimizing energy consumption and maximizing efficiency.</w:t>
      </w:r>
    </w:p>
    <w:p w14:paraId="25B29C68" w14:textId="77777777" w:rsidR="00BC6EE5" w:rsidRPr="005E3A95" w:rsidRDefault="00BC6EE5" w:rsidP="00BC6EE5">
      <w:pPr>
        <w:pStyle w:val="ListParagraph"/>
        <w:widowControl w:val="0"/>
      </w:pPr>
    </w:p>
    <w:p w14:paraId="27348BBE" w14:textId="63B952AA" w:rsidR="005E3A95" w:rsidRPr="005E3A95" w:rsidRDefault="00BC6EE5" w:rsidP="005E3A95">
      <w:pPr>
        <w:pStyle w:val="ListParagraph"/>
        <w:widowControl w:val="0"/>
      </w:pPr>
      <w:r>
        <w:t>6.</w:t>
      </w:r>
      <w:r w:rsidR="005E3A95" w:rsidRPr="005E3A95">
        <w:t xml:space="preserve"> Integrate Locomotion Capabilities:</w:t>
      </w:r>
    </w:p>
    <w:p w14:paraId="25E1CE91" w14:textId="77777777" w:rsidR="005E3A95" w:rsidRPr="005E3A95" w:rsidRDefault="005E3A95" w:rsidP="005E3A95">
      <w:pPr>
        <w:pStyle w:val="ListParagraph"/>
        <w:widowControl w:val="0"/>
      </w:pPr>
      <w:r w:rsidRPr="005E3A95">
        <w:t xml:space="preserve">   Implement effective movement capabilities for the robotic arm, enabling integration with locomotion systems to navigate and maneuver in various environments, enhancing its mobility and adaptability.</w:t>
      </w:r>
    </w:p>
    <w:p w14:paraId="62BE62A5" w14:textId="77777777" w:rsidR="005E3A95" w:rsidRPr="005E3A95" w:rsidRDefault="005E3A95" w:rsidP="005E3A95">
      <w:pPr>
        <w:pStyle w:val="ListParagraph"/>
        <w:widowControl w:val="0"/>
      </w:pPr>
    </w:p>
    <w:p w14:paraId="3CDB4934" w14:textId="1331664D" w:rsidR="005E3A95" w:rsidRPr="005E3A95" w:rsidRDefault="00BC6EE5" w:rsidP="005E3A95">
      <w:pPr>
        <w:pStyle w:val="ListParagraph"/>
        <w:widowControl w:val="0"/>
      </w:pPr>
      <w:r>
        <w:t>7.</w:t>
      </w:r>
      <w:r w:rsidR="005E3A95" w:rsidRPr="005E3A95">
        <w:t xml:space="preserve"> Allow End-Effector Customization:</w:t>
      </w:r>
    </w:p>
    <w:p w14:paraId="439433FF" w14:textId="77777777" w:rsidR="005E3A95" w:rsidRPr="005E3A95" w:rsidRDefault="005E3A95" w:rsidP="005E3A95">
      <w:pPr>
        <w:pStyle w:val="ListParagraph"/>
        <w:widowControl w:val="0"/>
      </w:pPr>
      <w:r w:rsidRPr="005E3A95">
        <w:t xml:space="preserve">   Enable customization of end-effectors to suit specific tasks and applications, providing versatility and flexibility in performing a wide range of functions and operations.</w:t>
      </w:r>
    </w:p>
    <w:p w14:paraId="279B8AE4" w14:textId="77777777" w:rsidR="005E3A95" w:rsidRPr="005E3A95" w:rsidRDefault="005E3A95" w:rsidP="005E3A95">
      <w:pPr>
        <w:pStyle w:val="ListParagraph"/>
        <w:widowControl w:val="0"/>
      </w:pPr>
    </w:p>
    <w:p w14:paraId="152C0AB9" w14:textId="42D405A4" w:rsidR="005E3A95" w:rsidRPr="005E3A95" w:rsidRDefault="00BC6EE5" w:rsidP="005E3A95">
      <w:pPr>
        <w:pStyle w:val="ListParagraph"/>
        <w:widowControl w:val="0"/>
      </w:pPr>
      <w:r>
        <w:t>8.</w:t>
      </w:r>
      <w:r w:rsidR="005E3A95" w:rsidRPr="005E3A95">
        <w:t xml:space="preserve"> Ensure Safety Measures:</w:t>
      </w:r>
    </w:p>
    <w:p w14:paraId="55A41008" w14:textId="77777777" w:rsidR="005E3A95" w:rsidRPr="005E3A95" w:rsidRDefault="005E3A95" w:rsidP="005E3A95">
      <w:pPr>
        <w:pStyle w:val="ListParagraph"/>
        <w:widowControl w:val="0"/>
      </w:pPr>
      <w:r w:rsidRPr="005E3A95">
        <w:t xml:space="preserve">   Integrate safety features such as obstacle detection sensors, emergency stop mechanisms, and secure operation protocols to ensure safe and reliable operation of the robotic arm, mitigating risks and hazards in its environment.</w:t>
      </w:r>
    </w:p>
    <w:p w14:paraId="1207DEEC" w14:textId="5AE9320D" w:rsidR="005E3A95" w:rsidRDefault="005E3A95" w:rsidP="005E3A95">
      <w:pPr>
        <w:pStyle w:val="ListParagraph"/>
        <w:widowControl w:val="0"/>
      </w:pPr>
    </w:p>
    <w:p w14:paraId="3F3215E2" w14:textId="7F7E4DEC" w:rsidR="00BC6EE5" w:rsidRDefault="00BC6EE5" w:rsidP="005E3A95">
      <w:pPr>
        <w:pStyle w:val="ListParagraph"/>
        <w:widowControl w:val="0"/>
      </w:pPr>
    </w:p>
    <w:p w14:paraId="440CECD1" w14:textId="3EE5DC3A" w:rsidR="00BC6EE5" w:rsidRDefault="00BC6EE5" w:rsidP="00985C88">
      <w:pPr>
        <w:widowControl w:val="0"/>
      </w:pPr>
    </w:p>
    <w:p w14:paraId="685FA333" w14:textId="77777777" w:rsidR="00BC6EE5" w:rsidRPr="005E3A95" w:rsidRDefault="00BC6EE5" w:rsidP="005E3A95">
      <w:pPr>
        <w:pStyle w:val="ListParagraph"/>
        <w:widowControl w:val="0"/>
      </w:pPr>
    </w:p>
    <w:p w14:paraId="4244942E" w14:textId="7C4243BF" w:rsidR="00BC6EE5" w:rsidRPr="00BC6EE5" w:rsidRDefault="00BC6EE5" w:rsidP="00BC6EE5">
      <w:pPr>
        <w:numPr>
          <w:ilvl w:val="0"/>
          <w:numId w:val="3"/>
        </w:numPr>
        <w:spacing w:after="0" w:line="360" w:lineRule="auto"/>
        <w:jc w:val="both"/>
        <w:rPr>
          <w:rFonts w:ascii="Times New Roman" w:hAnsi="Times New Roman"/>
          <w:b/>
          <w:color w:val="000000" w:themeColor="text1"/>
          <w:sz w:val="28"/>
          <w:szCs w:val="24"/>
        </w:rPr>
      </w:pPr>
      <w:r>
        <w:rPr>
          <w:rFonts w:ascii="Times New Roman" w:hAnsi="Times New Roman"/>
          <w:b/>
          <w:color w:val="000000" w:themeColor="text1"/>
          <w:sz w:val="28"/>
          <w:szCs w:val="24"/>
        </w:rPr>
        <w:t>Circuit</w:t>
      </w:r>
      <w:r w:rsidR="00646D9D" w:rsidRPr="00646D9D">
        <w:rPr>
          <w:rFonts w:ascii="Times New Roman" w:hAnsi="Times New Roman"/>
          <w:b/>
          <w:color w:val="000000" w:themeColor="text1"/>
          <w:sz w:val="28"/>
          <w:szCs w:val="24"/>
        </w:rPr>
        <w:t xml:space="preserve"> </w:t>
      </w:r>
      <w:r w:rsidR="00761842" w:rsidRPr="00646D9D">
        <w:rPr>
          <w:rFonts w:ascii="Times New Roman" w:hAnsi="Times New Roman"/>
          <w:b/>
          <w:color w:val="000000" w:themeColor="text1"/>
          <w:sz w:val="28"/>
          <w:szCs w:val="24"/>
        </w:rPr>
        <w:t>Diagram:</w:t>
      </w:r>
    </w:p>
    <w:p w14:paraId="2C1B35DE" w14:textId="10AFD0E4" w:rsidR="00BC6EE5" w:rsidRDefault="00BC6EE5" w:rsidP="00BC6EE5">
      <w:pPr>
        <w:spacing w:after="0" w:line="360" w:lineRule="auto"/>
        <w:ind w:left="720"/>
        <w:jc w:val="both"/>
        <w:rPr>
          <w:rFonts w:ascii="Times New Roman" w:hAnsi="Times New Roman"/>
          <w:b/>
          <w:color w:val="000000" w:themeColor="text1"/>
          <w:sz w:val="28"/>
          <w:szCs w:val="24"/>
        </w:rPr>
      </w:pPr>
      <w:r w:rsidRPr="00BC6EE5">
        <w:rPr>
          <w:rFonts w:ascii="Times New Roman" w:hAnsi="Times New Roman"/>
          <w:b/>
          <w:noProof/>
          <w:color w:val="000000" w:themeColor="text1"/>
          <w:sz w:val="28"/>
          <w:szCs w:val="24"/>
        </w:rPr>
        <w:drawing>
          <wp:inline distT="0" distB="0" distL="0" distR="0" wp14:anchorId="43ED66E3" wp14:editId="6FFFA7C0">
            <wp:extent cx="5943600" cy="3422650"/>
            <wp:effectExtent l="0" t="0" r="0" b="0"/>
            <wp:docPr id="4" name="Picture 3" descr="A diagram of a computer chip&#10;&#10;Description automatically generated">
              <a:extLst xmlns:a="http://schemas.openxmlformats.org/drawingml/2006/main">
                <a:ext uri="{FF2B5EF4-FFF2-40B4-BE49-F238E27FC236}">
                  <a16:creationId xmlns:a16="http://schemas.microsoft.com/office/drawing/2014/main" id="{51509640-771E-4D21-E346-0C8EAA291B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computer chip&#10;&#10;Description automatically generated">
                      <a:extLst>
                        <a:ext uri="{FF2B5EF4-FFF2-40B4-BE49-F238E27FC236}">
                          <a16:creationId xmlns:a16="http://schemas.microsoft.com/office/drawing/2014/main" id="{51509640-771E-4D21-E346-0C8EAA291BD9}"/>
                        </a:ext>
                      </a:extLst>
                    </pic:cNvPr>
                    <pic:cNvPicPr>
                      <a:picLocks noChangeAspect="1"/>
                    </pic:cNvPicPr>
                  </pic:nvPicPr>
                  <pic:blipFill>
                    <a:blip r:embed="rId5"/>
                    <a:stretch>
                      <a:fillRect/>
                    </a:stretch>
                  </pic:blipFill>
                  <pic:spPr>
                    <a:xfrm>
                      <a:off x="0" y="0"/>
                      <a:ext cx="5943600" cy="3422650"/>
                    </a:xfrm>
                    <a:prstGeom prst="rect">
                      <a:avLst/>
                    </a:prstGeom>
                  </pic:spPr>
                </pic:pic>
              </a:graphicData>
            </a:graphic>
          </wp:inline>
        </w:drawing>
      </w:r>
    </w:p>
    <w:p w14:paraId="3D791F8D" w14:textId="1BDF134A" w:rsidR="005E3A95" w:rsidRDefault="005E3A95" w:rsidP="005E3A95">
      <w:pPr>
        <w:spacing w:after="0" w:line="360" w:lineRule="auto"/>
        <w:ind w:left="720"/>
        <w:jc w:val="both"/>
        <w:rPr>
          <w:rFonts w:ascii="Times New Roman" w:hAnsi="Times New Roman"/>
          <w:b/>
          <w:color w:val="000000" w:themeColor="text1"/>
          <w:sz w:val="28"/>
          <w:szCs w:val="24"/>
        </w:rPr>
      </w:pPr>
    </w:p>
    <w:p w14:paraId="23ED0544" w14:textId="56EFD925" w:rsidR="00BC6EE5" w:rsidRDefault="00BC6EE5" w:rsidP="00BC6EE5">
      <w:pPr>
        <w:spacing w:after="0" w:line="360" w:lineRule="auto"/>
        <w:ind w:left="720"/>
        <w:jc w:val="both"/>
        <w:rPr>
          <w:rFonts w:ascii="Times New Roman" w:hAnsi="Times New Roman"/>
          <w:b/>
          <w:color w:val="000000" w:themeColor="text1"/>
          <w:sz w:val="28"/>
          <w:szCs w:val="24"/>
        </w:rPr>
      </w:pPr>
      <w:r>
        <w:rPr>
          <w:rFonts w:ascii="Times New Roman" w:hAnsi="Times New Roman"/>
          <w:b/>
          <w:color w:val="000000" w:themeColor="text1"/>
          <w:sz w:val="28"/>
          <w:szCs w:val="24"/>
        </w:rPr>
        <w:t>CAD Diagram:</w:t>
      </w:r>
    </w:p>
    <w:p w14:paraId="1C297555" w14:textId="1C984A88" w:rsidR="00BC6EE5" w:rsidRDefault="00BC6EE5" w:rsidP="00985C88">
      <w:pPr>
        <w:spacing w:after="0" w:line="360" w:lineRule="auto"/>
        <w:ind w:left="720"/>
        <w:jc w:val="both"/>
        <w:rPr>
          <w:rFonts w:ascii="Times New Roman" w:hAnsi="Times New Roman"/>
          <w:b/>
          <w:color w:val="000000" w:themeColor="text1"/>
          <w:sz w:val="28"/>
          <w:szCs w:val="24"/>
        </w:rPr>
      </w:pPr>
      <w:r>
        <w:rPr>
          <w:rFonts w:ascii="Times New Roman" w:eastAsia="Times New Roman" w:hAnsi="Times New Roman"/>
          <w:noProof/>
          <w:sz w:val="44"/>
          <w:szCs w:val="44"/>
        </w:rPr>
        <w:drawing>
          <wp:inline distT="0" distB="0" distL="0" distR="0" wp14:anchorId="126E717C" wp14:editId="3204590C">
            <wp:extent cx="3817277" cy="3122058"/>
            <wp:effectExtent l="0" t="0" r="5715"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
                      <a:extLst>
                        <a:ext uri="{28A0092B-C50C-407E-A947-70E740481C1C}">
                          <a14:useLocalDpi xmlns:a14="http://schemas.microsoft.com/office/drawing/2010/main" val="0"/>
                        </a:ext>
                      </a:extLst>
                    </a:blip>
                    <a:stretch>
                      <a:fillRect/>
                    </a:stretch>
                  </pic:blipFill>
                  <pic:spPr>
                    <a:xfrm>
                      <a:off x="0" y="0"/>
                      <a:ext cx="3853149" cy="3151397"/>
                    </a:xfrm>
                    <a:prstGeom prst="rect">
                      <a:avLst/>
                    </a:prstGeom>
                  </pic:spPr>
                </pic:pic>
              </a:graphicData>
            </a:graphic>
          </wp:inline>
        </w:drawing>
      </w:r>
    </w:p>
    <w:p w14:paraId="7C29EAB3" w14:textId="77777777" w:rsidR="00985C88" w:rsidRPr="00646D9D" w:rsidRDefault="00985C88" w:rsidP="00985C88">
      <w:pPr>
        <w:spacing w:after="0" w:line="360" w:lineRule="auto"/>
        <w:ind w:left="720"/>
        <w:jc w:val="both"/>
        <w:rPr>
          <w:rFonts w:ascii="Times New Roman" w:hAnsi="Times New Roman"/>
          <w:b/>
          <w:color w:val="000000" w:themeColor="text1"/>
          <w:sz w:val="28"/>
          <w:szCs w:val="24"/>
        </w:rPr>
      </w:pPr>
    </w:p>
    <w:p w14:paraId="0B7E5698" w14:textId="77777777" w:rsidR="00646D9D" w:rsidRPr="00646D9D" w:rsidRDefault="00646D9D" w:rsidP="00646D9D">
      <w:pPr>
        <w:numPr>
          <w:ilvl w:val="0"/>
          <w:numId w:val="3"/>
        </w:numPr>
        <w:spacing w:after="0" w:line="360" w:lineRule="auto"/>
        <w:jc w:val="both"/>
        <w:rPr>
          <w:rFonts w:ascii="Times New Roman" w:hAnsi="Times New Roman"/>
          <w:color w:val="000000" w:themeColor="text1"/>
          <w:sz w:val="28"/>
          <w:szCs w:val="24"/>
        </w:rPr>
      </w:pPr>
      <w:r w:rsidRPr="00646D9D">
        <w:rPr>
          <w:rFonts w:ascii="Times New Roman" w:hAnsi="Times New Roman"/>
          <w:b/>
          <w:color w:val="000000" w:themeColor="text1"/>
          <w:sz w:val="28"/>
          <w:szCs w:val="24"/>
        </w:rPr>
        <w:t xml:space="preserve">Hardware Requirements: </w:t>
      </w:r>
    </w:p>
    <w:p w14:paraId="700A0F54" w14:textId="77777777" w:rsidR="005E3A95" w:rsidRPr="005E3A95" w:rsidRDefault="005E3A95" w:rsidP="005E3A95">
      <w:pPr>
        <w:spacing w:line="360" w:lineRule="auto"/>
        <w:ind w:left="720"/>
        <w:jc w:val="both"/>
        <w:rPr>
          <w:color w:val="000000" w:themeColor="text1"/>
          <w:lang w:val="en-IN"/>
        </w:rPr>
      </w:pPr>
      <w:r w:rsidRPr="005E3A95">
        <w:rPr>
          <w:color w:val="000000" w:themeColor="text1"/>
        </w:rPr>
        <w:t xml:space="preserve">1) Kill Switch </w:t>
      </w:r>
    </w:p>
    <w:p w14:paraId="4CFB09A4" w14:textId="77777777" w:rsidR="005E3A95" w:rsidRPr="005E3A95" w:rsidRDefault="005E3A95" w:rsidP="005E3A95">
      <w:pPr>
        <w:spacing w:line="360" w:lineRule="auto"/>
        <w:ind w:left="720"/>
        <w:jc w:val="both"/>
        <w:rPr>
          <w:color w:val="000000" w:themeColor="text1"/>
          <w:lang w:val="en-IN"/>
        </w:rPr>
      </w:pPr>
      <w:r w:rsidRPr="005E3A95">
        <w:rPr>
          <w:color w:val="000000" w:themeColor="text1"/>
        </w:rPr>
        <w:t xml:space="preserve">2) Battery 12V LiPo Battery 3 Cells </w:t>
      </w:r>
    </w:p>
    <w:p w14:paraId="55ADC9CB" w14:textId="77777777" w:rsidR="005E3A95" w:rsidRPr="005E3A95" w:rsidRDefault="005E3A95" w:rsidP="005E3A95">
      <w:pPr>
        <w:spacing w:line="360" w:lineRule="auto"/>
        <w:ind w:left="720"/>
        <w:jc w:val="both"/>
        <w:rPr>
          <w:color w:val="000000" w:themeColor="text1"/>
          <w:lang w:val="en-IN"/>
        </w:rPr>
      </w:pPr>
      <w:r w:rsidRPr="005E3A95">
        <w:rPr>
          <w:color w:val="000000" w:themeColor="text1"/>
        </w:rPr>
        <w:t xml:space="preserve">3) PCA 9685 module Servo Driver </w:t>
      </w:r>
    </w:p>
    <w:p w14:paraId="07235C32" w14:textId="77777777" w:rsidR="005E3A95" w:rsidRPr="005E3A95" w:rsidRDefault="005E3A95" w:rsidP="005E3A95">
      <w:pPr>
        <w:spacing w:line="360" w:lineRule="auto"/>
        <w:ind w:left="720"/>
        <w:jc w:val="both"/>
        <w:rPr>
          <w:color w:val="000000" w:themeColor="text1"/>
          <w:lang w:val="en-IN"/>
        </w:rPr>
      </w:pPr>
      <w:r w:rsidRPr="005E3A95">
        <w:rPr>
          <w:color w:val="000000" w:themeColor="text1"/>
        </w:rPr>
        <w:t xml:space="preserve">4) ESP32 microcontroller </w:t>
      </w:r>
    </w:p>
    <w:p w14:paraId="7294AFC5" w14:textId="77777777" w:rsidR="005E3A95" w:rsidRPr="005E3A95" w:rsidRDefault="005E3A95" w:rsidP="005E3A95">
      <w:pPr>
        <w:spacing w:line="360" w:lineRule="auto"/>
        <w:ind w:left="720"/>
        <w:jc w:val="both"/>
        <w:rPr>
          <w:color w:val="000000" w:themeColor="text1"/>
          <w:lang w:val="en-IN"/>
        </w:rPr>
      </w:pPr>
      <w:r w:rsidRPr="005E3A95">
        <w:rPr>
          <w:color w:val="000000" w:themeColor="text1"/>
        </w:rPr>
        <w:t>5) Jumper Cables (Male to Female and Female to Female)</w:t>
      </w:r>
    </w:p>
    <w:p w14:paraId="4D280EF4" w14:textId="77777777" w:rsidR="005E3A95" w:rsidRPr="005E3A95" w:rsidRDefault="005E3A95" w:rsidP="005E3A95">
      <w:pPr>
        <w:spacing w:line="360" w:lineRule="auto"/>
        <w:ind w:left="720"/>
        <w:jc w:val="both"/>
        <w:rPr>
          <w:color w:val="000000" w:themeColor="text1"/>
          <w:lang w:val="en-IN"/>
        </w:rPr>
      </w:pPr>
      <w:r w:rsidRPr="005E3A95">
        <w:rPr>
          <w:color w:val="000000" w:themeColor="text1"/>
        </w:rPr>
        <w:t xml:space="preserve">6) Wires </w:t>
      </w:r>
    </w:p>
    <w:p w14:paraId="14D2802F" w14:textId="77777777" w:rsidR="005E3A95" w:rsidRPr="005E3A95" w:rsidRDefault="005E3A95" w:rsidP="005E3A95">
      <w:pPr>
        <w:spacing w:line="360" w:lineRule="auto"/>
        <w:ind w:left="720"/>
        <w:jc w:val="both"/>
        <w:rPr>
          <w:color w:val="000000" w:themeColor="text1"/>
          <w:lang w:val="en-IN"/>
        </w:rPr>
      </w:pPr>
      <w:r w:rsidRPr="005E3A95">
        <w:rPr>
          <w:color w:val="000000" w:themeColor="text1"/>
        </w:rPr>
        <w:t xml:space="preserve">7) PDB Board for Power Distribution </w:t>
      </w:r>
    </w:p>
    <w:p w14:paraId="6A8C40DF" w14:textId="799280EB" w:rsidR="005E3A95" w:rsidRDefault="005E3A95" w:rsidP="005E3A95">
      <w:pPr>
        <w:spacing w:line="360" w:lineRule="auto"/>
        <w:ind w:left="720"/>
        <w:jc w:val="both"/>
        <w:rPr>
          <w:color w:val="000000" w:themeColor="text1"/>
        </w:rPr>
      </w:pPr>
      <w:r w:rsidRPr="005E3A95">
        <w:rPr>
          <w:color w:val="000000" w:themeColor="text1"/>
        </w:rPr>
        <w:t xml:space="preserve">8) LEDs and Resistors and switches </w:t>
      </w:r>
    </w:p>
    <w:p w14:paraId="6A352C63" w14:textId="77777777" w:rsidR="005E3A95" w:rsidRPr="005E3A95" w:rsidRDefault="005E3A95" w:rsidP="005E3A95">
      <w:pPr>
        <w:spacing w:line="360" w:lineRule="auto"/>
        <w:ind w:left="720"/>
        <w:jc w:val="both"/>
        <w:rPr>
          <w:color w:val="000000" w:themeColor="text1"/>
          <w:lang w:val="en-IN"/>
        </w:rPr>
      </w:pPr>
      <w:r w:rsidRPr="005E3A95">
        <w:rPr>
          <w:color w:val="000000" w:themeColor="text1"/>
          <w:lang w:val="en-IN"/>
        </w:rPr>
        <w:t xml:space="preserve">9) Cytron Motor Drivers MDD10A </w:t>
      </w:r>
    </w:p>
    <w:p w14:paraId="14F4B3C0" w14:textId="77777777" w:rsidR="005E3A95" w:rsidRPr="005E3A95" w:rsidRDefault="005E3A95" w:rsidP="005E3A95">
      <w:pPr>
        <w:spacing w:line="360" w:lineRule="auto"/>
        <w:ind w:left="720"/>
        <w:jc w:val="both"/>
        <w:rPr>
          <w:color w:val="000000" w:themeColor="text1"/>
          <w:lang w:val="en-IN"/>
        </w:rPr>
      </w:pPr>
      <w:r w:rsidRPr="005E3A95">
        <w:rPr>
          <w:color w:val="000000" w:themeColor="text1"/>
          <w:lang w:val="en-IN"/>
        </w:rPr>
        <w:t>10) IG 42 motors x4</w:t>
      </w:r>
    </w:p>
    <w:p w14:paraId="0AA081CE" w14:textId="77777777" w:rsidR="005E3A95" w:rsidRPr="005E3A95" w:rsidRDefault="005E3A95" w:rsidP="005E3A95">
      <w:pPr>
        <w:spacing w:line="360" w:lineRule="auto"/>
        <w:ind w:left="720"/>
        <w:jc w:val="both"/>
        <w:rPr>
          <w:color w:val="000000" w:themeColor="text1"/>
          <w:lang w:val="en-IN"/>
        </w:rPr>
      </w:pPr>
      <w:r w:rsidRPr="005E3A95">
        <w:rPr>
          <w:color w:val="000000" w:themeColor="text1"/>
          <w:lang w:val="en-IN"/>
        </w:rPr>
        <w:t xml:space="preserve">11) MG995 Servos ×3 </w:t>
      </w:r>
    </w:p>
    <w:p w14:paraId="4AA06007" w14:textId="77777777" w:rsidR="005E3A95" w:rsidRPr="005E3A95" w:rsidRDefault="005E3A95" w:rsidP="005E3A95">
      <w:pPr>
        <w:spacing w:line="360" w:lineRule="auto"/>
        <w:ind w:left="720"/>
        <w:jc w:val="both"/>
        <w:rPr>
          <w:color w:val="000000" w:themeColor="text1"/>
          <w:lang w:val="en-IN"/>
        </w:rPr>
      </w:pPr>
      <w:r w:rsidRPr="005E3A95">
        <w:rPr>
          <w:color w:val="000000" w:themeColor="text1"/>
          <w:lang w:val="en-IN"/>
        </w:rPr>
        <w:t xml:space="preserve">12) DS3115 Servo ×2 </w:t>
      </w:r>
    </w:p>
    <w:p w14:paraId="0590BC1F" w14:textId="77777777" w:rsidR="005E3A95" w:rsidRPr="005E3A95" w:rsidRDefault="005E3A95" w:rsidP="005E3A95">
      <w:pPr>
        <w:spacing w:line="360" w:lineRule="auto"/>
        <w:ind w:left="720"/>
        <w:jc w:val="both"/>
        <w:rPr>
          <w:color w:val="000000" w:themeColor="text1"/>
          <w:lang w:val="en-IN"/>
        </w:rPr>
      </w:pPr>
      <w:r w:rsidRPr="005E3A95">
        <w:rPr>
          <w:color w:val="000000" w:themeColor="text1"/>
          <w:lang w:val="en-IN"/>
        </w:rPr>
        <w:t xml:space="preserve">13) SG90 Servo x1 </w:t>
      </w:r>
    </w:p>
    <w:p w14:paraId="0468AD89" w14:textId="1C8DA0FE" w:rsidR="005E3A95" w:rsidRPr="005E3A95" w:rsidRDefault="005E3A95" w:rsidP="005E3A95">
      <w:pPr>
        <w:spacing w:line="360" w:lineRule="auto"/>
        <w:ind w:left="720"/>
        <w:jc w:val="both"/>
        <w:rPr>
          <w:color w:val="000000" w:themeColor="text1"/>
          <w:lang w:val="en-IN"/>
        </w:rPr>
      </w:pPr>
      <w:r w:rsidRPr="005E3A95">
        <w:rPr>
          <w:color w:val="000000" w:themeColor="text1"/>
          <w:lang w:val="en-IN"/>
        </w:rPr>
        <w:t>14) Buck Converters x2</w:t>
      </w:r>
    </w:p>
    <w:p w14:paraId="08CCBF97" w14:textId="6D588FD3" w:rsidR="00646D9D" w:rsidRPr="00646D9D" w:rsidRDefault="00646D9D" w:rsidP="00646D9D">
      <w:pPr>
        <w:spacing w:line="360" w:lineRule="auto"/>
        <w:ind w:left="1440"/>
        <w:jc w:val="both"/>
        <w:rPr>
          <w:rFonts w:ascii="Times New Roman" w:hAnsi="Times New Roman"/>
          <w:color w:val="000000" w:themeColor="text1"/>
          <w:sz w:val="24"/>
          <w:szCs w:val="24"/>
        </w:rPr>
      </w:pPr>
    </w:p>
    <w:p w14:paraId="31DECA70" w14:textId="45507C3E" w:rsidR="00646D9D" w:rsidRDefault="00646D9D" w:rsidP="00646D9D">
      <w:pPr>
        <w:numPr>
          <w:ilvl w:val="0"/>
          <w:numId w:val="3"/>
        </w:numPr>
        <w:spacing w:after="0" w:line="360" w:lineRule="auto"/>
        <w:ind w:left="360" w:firstLine="0"/>
        <w:jc w:val="both"/>
        <w:rPr>
          <w:rFonts w:ascii="Times New Roman" w:hAnsi="Times New Roman"/>
          <w:b/>
          <w:color w:val="000000" w:themeColor="text1"/>
          <w:sz w:val="28"/>
          <w:szCs w:val="24"/>
        </w:rPr>
      </w:pPr>
      <w:r w:rsidRPr="00646D9D">
        <w:rPr>
          <w:rFonts w:ascii="Times New Roman" w:hAnsi="Times New Roman"/>
          <w:b/>
          <w:color w:val="000000" w:themeColor="text1"/>
          <w:sz w:val="28"/>
          <w:szCs w:val="24"/>
        </w:rPr>
        <w:t xml:space="preserve">Software Requirements:  </w:t>
      </w:r>
    </w:p>
    <w:p w14:paraId="712EA67B" w14:textId="200D2DE5" w:rsidR="005E3A95" w:rsidRPr="005E3A95" w:rsidRDefault="005E3A95" w:rsidP="005E3A95">
      <w:pPr>
        <w:pStyle w:val="ListParagraph"/>
        <w:numPr>
          <w:ilvl w:val="0"/>
          <w:numId w:val="6"/>
        </w:numPr>
        <w:spacing w:line="360" w:lineRule="auto"/>
        <w:jc w:val="both"/>
        <w:rPr>
          <w:bCs/>
          <w:color w:val="000000" w:themeColor="text1"/>
          <w:sz w:val="28"/>
          <w:lang w:val="en-IN"/>
        </w:rPr>
      </w:pPr>
      <w:r w:rsidRPr="005E3A95">
        <w:rPr>
          <w:rFonts w:eastAsiaTheme="minorEastAsia"/>
          <w:bCs/>
          <w:color w:val="000000" w:themeColor="text1"/>
          <w:sz w:val="28"/>
        </w:rPr>
        <w:t>KiCAD</w:t>
      </w:r>
    </w:p>
    <w:p w14:paraId="25B5BCE3" w14:textId="65BA9800" w:rsidR="005E3A95" w:rsidRPr="005E3A95" w:rsidRDefault="005E3A95" w:rsidP="005E3A95">
      <w:pPr>
        <w:pStyle w:val="ListParagraph"/>
        <w:numPr>
          <w:ilvl w:val="0"/>
          <w:numId w:val="6"/>
        </w:numPr>
        <w:spacing w:line="360" w:lineRule="auto"/>
        <w:jc w:val="both"/>
        <w:rPr>
          <w:bCs/>
          <w:color w:val="000000" w:themeColor="text1"/>
          <w:sz w:val="28"/>
          <w:lang w:val="en-IN"/>
        </w:rPr>
      </w:pPr>
      <w:r w:rsidRPr="005E3A95">
        <w:rPr>
          <w:rFonts w:eastAsiaTheme="minorEastAsia"/>
          <w:bCs/>
          <w:color w:val="000000" w:themeColor="text1"/>
          <w:sz w:val="28"/>
        </w:rPr>
        <w:t>Arduino IDE 2.2.1</w:t>
      </w:r>
    </w:p>
    <w:p w14:paraId="481C2236" w14:textId="62E4AD07" w:rsidR="005E3A95" w:rsidRPr="005E3A95" w:rsidRDefault="005E3A95" w:rsidP="005E3A95">
      <w:pPr>
        <w:pStyle w:val="ListParagraph"/>
        <w:numPr>
          <w:ilvl w:val="0"/>
          <w:numId w:val="6"/>
        </w:numPr>
        <w:spacing w:line="360" w:lineRule="auto"/>
        <w:jc w:val="both"/>
        <w:rPr>
          <w:bCs/>
          <w:color w:val="000000" w:themeColor="text1"/>
          <w:sz w:val="28"/>
          <w:lang w:val="en-IN"/>
        </w:rPr>
      </w:pPr>
      <w:r w:rsidRPr="005E3A95">
        <w:rPr>
          <w:rFonts w:eastAsiaTheme="minorEastAsia"/>
          <w:bCs/>
          <w:color w:val="000000" w:themeColor="text1"/>
          <w:sz w:val="28"/>
        </w:rPr>
        <w:t>Fusion 36</w:t>
      </w:r>
      <w:r w:rsidRPr="005E3A95">
        <w:rPr>
          <w:bCs/>
          <w:color w:val="000000" w:themeColor="text1"/>
          <w:sz w:val="28"/>
        </w:rPr>
        <w:t>0</w:t>
      </w:r>
    </w:p>
    <w:p w14:paraId="40CB74DB" w14:textId="584EC475" w:rsidR="00BC6EE5" w:rsidRDefault="00BC6EE5" w:rsidP="00985C88">
      <w:pPr>
        <w:spacing w:after="0" w:line="360" w:lineRule="auto"/>
        <w:jc w:val="both"/>
        <w:rPr>
          <w:rFonts w:ascii="Times New Roman" w:hAnsi="Times New Roman"/>
          <w:b/>
          <w:color w:val="000000" w:themeColor="text1"/>
          <w:sz w:val="28"/>
          <w:szCs w:val="24"/>
        </w:rPr>
      </w:pPr>
    </w:p>
    <w:p w14:paraId="60D3A09B" w14:textId="77777777" w:rsidR="00BC6EE5" w:rsidRDefault="00BC6EE5" w:rsidP="005E3A95">
      <w:pPr>
        <w:spacing w:after="0" w:line="360" w:lineRule="auto"/>
        <w:ind w:left="360"/>
        <w:jc w:val="both"/>
        <w:rPr>
          <w:rFonts w:ascii="Times New Roman" w:hAnsi="Times New Roman"/>
          <w:b/>
          <w:color w:val="000000" w:themeColor="text1"/>
          <w:sz w:val="28"/>
          <w:szCs w:val="24"/>
        </w:rPr>
      </w:pPr>
    </w:p>
    <w:p w14:paraId="5FB27827" w14:textId="77777777" w:rsidR="00985C88" w:rsidRPr="00646D9D" w:rsidRDefault="00985C88" w:rsidP="005E3A95">
      <w:pPr>
        <w:spacing w:after="0" w:line="360" w:lineRule="auto"/>
        <w:ind w:left="360"/>
        <w:jc w:val="both"/>
        <w:rPr>
          <w:rFonts w:ascii="Times New Roman" w:hAnsi="Times New Roman"/>
          <w:b/>
          <w:color w:val="000000" w:themeColor="text1"/>
          <w:sz w:val="28"/>
          <w:szCs w:val="24"/>
        </w:rPr>
      </w:pPr>
    </w:p>
    <w:p w14:paraId="349AB9BB" w14:textId="77777777" w:rsidR="00646D9D" w:rsidRPr="00646D9D" w:rsidRDefault="00646D9D" w:rsidP="00646D9D">
      <w:pPr>
        <w:numPr>
          <w:ilvl w:val="0"/>
          <w:numId w:val="3"/>
        </w:numPr>
        <w:spacing w:after="0" w:line="360" w:lineRule="auto"/>
        <w:ind w:left="360" w:firstLine="0"/>
        <w:jc w:val="both"/>
        <w:rPr>
          <w:rFonts w:ascii="Times New Roman" w:hAnsi="Times New Roman"/>
          <w:b/>
          <w:color w:val="000000" w:themeColor="text1"/>
          <w:sz w:val="28"/>
          <w:szCs w:val="24"/>
        </w:rPr>
      </w:pPr>
      <w:r w:rsidRPr="00646D9D">
        <w:rPr>
          <w:rFonts w:ascii="Times New Roman" w:hAnsi="Times New Roman"/>
          <w:b/>
          <w:color w:val="000000" w:themeColor="text1"/>
          <w:sz w:val="28"/>
          <w:szCs w:val="24"/>
        </w:rPr>
        <w:t>References:</w:t>
      </w:r>
    </w:p>
    <w:p w14:paraId="12EAD34C" w14:textId="77777777" w:rsidR="00BC6EE5" w:rsidRDefault="00BC6EE5" w:rsidP="00BC6EE5">
      <w:pPr>
        <w:spacing w:line="360" w:lineRule="auto"/>
        <w:ind w:left="720"/>
        <w:rPr>
          <w:rFonts w:ascii="Times New Roman" w:hAnsi="Times New Roman"/>
          <w:sz w:val="24"/>
          <w:szCs w:val="24"/>
          <w:lang w:val="en-IN"/>
        </w:rPr>
      </w:pPr>
      <w:r w:rsidRPr="00BC6EE5">
        <w:rPr>
          <w:rFonts w:ascii="Times New Roman" w:hAnsi="Times New Roman"/>
          <w:sz w:val="24"/>
          <w:szCs w:val="24"/>
        </w:rPr>
        <w:t xml:space="preserve">Mohd Ashiq </w:t>
      </w:r>
      <w:proofErr w:type="spellStart"/>
      <w:r w:rsidRPr="00BC6EE5">
        <w:rPr>
          <w:rFonts w:ascii="Times New Roman" w:hAnsi="Times New Roman"/>
          <w:sz w:val="24"/>
          <w:szCs w:val="24"/>
        </w:rPr>
        <w:t>Kamaril</w:t>
      </w:r>
      <w:proofErr w:type="spellEnd"/>
      <w:r w:rsidRPr="00BC6EE5">
        <w:rPr>
          <w:rFonts w:ascii="Times New Roman" w:hAnsi="Times New Roman"/>
          <w:sz w:val="24"/>
          <w:szCs w:val="24"/>
        </w:rPr>
        <w:t xml:space="preserve"> Yusoff's, Reza </w:t>
      </w:r>
      <w:proofErr w:type="spellStart"/>
      <w:r w:rsidRPr="00BC6EE5">
        <w:rPr>
          <w:rFonts w:ascii="Times New Roman" w:hAnsi="Times New Roman"/>
          <w:sz w:val="24"/>
          <w:szCs w:val="24"/>
        </w:rPr>
        <w:t>Ezuan</w:t>
      </w:r>
      <w:proofErr w:type="spellEnd"/>
      <w:r w:rsidRPr="00BC6EE5">
        <w:rPr>
          <w:rFonts w:ascii="Times New Roman" w:hAnsi="Times New Roman"/>
          <w:sz w:val="24"/>
          <w:szCs w:val="24"/>
        </w:rPr>
        <w:t xml:space="preserve"> Samin, Babul Salam </w:t>
      </w:r>
      <w:proofErr w:type="spellStart"/>
      <w:r w:rsidRPr="00BC6EE5">
        <w:rPr>
          <w:rFonts w:ascii="Times New Roman" w:hAnsi="Times New Roman"/>
          <w:sz w:val="24"/>
          <w:szCs w:val="24"/>
        </w:rPr>
        <w:t>Ksm</w:t>
      </w:r>
      <w:proofErr w:type="spellEnd"/>
      <w:r w:rsidRPr="00BC6EE5">
        <w:rPr>
          <w:rFonts w:ascii="Times New Roman" w:hAnsi="Times New Roman"/>
          <w:sz w:val="24"/>
          <w:szCs w:val="24"/>
        </w:rPr>
        <w:t xml:space="preserve"> Kader Ibrahim, “Wireless Mobile Robotic Arm”, ELSEVIER, ResearchGate,  December 2012, 1072-1078. </w:t>
      </w:r>
    </w:p>
    <w:p w14:paraId="782C0F5F" w14:textId="1D920026" w:rsidR="00BC6EE5" w:rsidRPr="00BC6EE5" w:rsidRDefault="00000000" w:rsidP="00BC6EE5">
      <w:pPr>
        <w:spacing w:line="360" w:lineRule="auto"/>
        <w:ind w:left="720"/>
        <w:rPr>
          <w:rFonts w:ascii="Times New Roman" w:hAnsi="Times New Roman"/>
          <w:sz w:val="24"/>
          <w:szCs w:val="24"/>
          <w:lang w:val="en-IN"/>
        </w:rPr>
      </w:pPr>
      <w:hyperlink r:id="rId7" w:history="1">
        <w:r w:rsidR="00BC6EE5" w:rsidRPr="000934C7">
          <w:rPr>
            <w:rStyle w:val="Hyperlink"/>
            <w:rFonts w:ascii="Times New Roman" w:hAnsi="Times New Roman"/>
            <w:sz w:val="24"/>
            <w:szCs w:val="24"/>
          </w:rPr>
          <w:t>https</w:t>
        </w:r>
      </w:hyperlink>
      <w:hyperlink r:id="rId8" w:history="1">
        <w:r w:rsidR="00BC6EE5" w:rsidRPr="00BC6EE5">
          <w:rPr>
            <w:rStyle w:val="Hyperlink"/>
            <w:rFonts w:ascii="Times New Roman" w:hAnsi="Times New Roman"/>
            <w:sz w:val="24"/>
            <w:szCs w:val="24"/>
          </w:rPr>
          <w:t>://iotdesignpro.com/articles/iot-based-robotic-arm-controlling-using-esp32</w:t>
        </w:r>
      </w:hyperlink>
    </w:p>
    <w:p w14:paraId="4D56B3FC" w14:textId="62719FFA" w:rsidR="00BC6EE5" w:rsidRPr="00BC6EE5" w:rsidRDefault="00000000" w:rsidP="00BC6EE5">
      <w:pPr>
        <w:spacing w:line="360" w:lineRule="auto"/>
        <w:ind w:left="720"/>
        <w:rPr>
          <w:rFonts w:ascii="Times New Roman" w:hAnsi="Times New Roman"/>
          <w:sz w:val="24"/>
          <w:szCs w:val="24"/>
          <w:lang w:val="en-IN"/>
        </w:rPr>
      </w:pPr>
      <w:hyperlink r:id="rId9" w:history="1">
        <w:r w:rsidR="00BC6EE5" w:rsidRPr="000934C7">
          <w:rPr>
            <w:rStyle w:val="Hyperlink"/>
            <w:rFonts w:ascii="Times New Roman" w:hAnsi="Times New Roman"/>
            <w:sz w:val="24"/>
            <w:szCs w:val="24"/>
          </w:rPr>
          <w:t>https://www.academia.edu/50180450/Design_and_implement_of_robotic_arm_and_control_of_moving_via_IoT_with_Arduino_ESP32</w:t>
        </w:r>
      </w:hyperlink>
    </w:p>
    <w:p w14:paraId="1243A9C9" w14:textId="11FC7354" w:rsidR="00BC6EE5" w:rsidRPr="00BC6EE5" w:rsidRDefault="00000000" w:rsidP="00BC6EE5">
      <w:pPr>
        <w:spacing w:line="360" w:lineRule="auto"/>
        <w:ind w:left="720"/>
        <w:rPr>
          <w:rFonts w:ascii="Times New Roman" w:hAnsi="Times New Roman"/>
          <w:sz w:val="24"/>
          <w:szCs w:val="24"/>
          <w:lang w:val="en-IN"/>
        </w:rPr>
      </w:pPr>
      <w:hyperlink r:id="rId10" w:history="1">
        <w:r w:rsidR="00BC6EE5" w:rsidRPr="000934C7">
          <w:rPr>
            <w:rStyle w:val="Hyperlink"/>
            <w:rFonts w:ascii="Times New Roman" w:hAnsi="Times New Roman"/>
            <w:sz w:val="24"/>
            <w:szCs w:val="24"/>
          </w:rPr>
          <w:t>https://ozrobotics.com/shop/hiwonder-maxarm-robot-arm-powered-by-esp32-support-python-and-arduino-programming-standard-kit/</w:t>
        </w:r>
      </w:hyperlink>
    </w:p>
    <w:p w14:paraId="48D53253" w14:textId="2460E0F0" w:rsidR="00BC6EE5" w:rsidRPr="00BC6EE5" w:rsidRDefault="00000000" w:rsidP="00BC6EE5">
      <w:pPr>
        <w:spacing w:line="360" w:lineRule="auto"/>
        <w:ind w:left="720"/>
        <w:rPr>
          <w:rFonts w:ascii="Times New Roman" w:hAnsi="Times New Roman"/>
          <w:sz w:val="24"/>
          <w:szCs w:val="24"/>
          <w:lang w:val="en-IN"/>
        </w:rPr>
      </w:pPr>
      <w:hyperlink r:id="rId11" w:history="1">
        <w:r w:rsidR="00BC6EE5" w:rsidRPr="000934C7">
          <w:rPr>
            <w:rStyle w:val="Hyperlink"/>
            <w:rFonts w:ascii="Times New Roman" w:hAnsi="Times New Roman"/>
            <w:sz w:val="24"/>
            <w:szCs w:val="24"/>
          </w:rPr>
          <w:t>https://www.researchgate.net/publication/333886109_A_Cost-Efficient_Multipurpose_Service_Robot_using_Raspberry_Pi_and_6_DOF_Robotic_Arm</w:t>
        </w:r>
      </w:hyperlink>
    </w:p>
    <w:p w14:paraId="35F87DBC" w14:textId="31E06A73" w:rsidR="00BC6EE5" w:rsidRPr="00BC6EE5" w:rsidRDefault="00000000" w:rsidP="00BC6EE5">
      <w:pPr>
        <w:spacing w:line="360" w:lineRule="auto"/>
        <w:ind w:left="720"/>
        <w:rPr>
          <w:rFonts w:ascii="Times New Roman" w:hAnsi="Times New Roman"/>
          <w:sz w:val="24"/>
          <w:szCs w:val="24"/>
          <w:lang w:val="en-IN"/>
        </w:rPr>
      </w:pPr>
      <w:hyperlink r:id="rId12" w:history="1">
        <w:r w:rsidR="00BC6EE5" w:rsidRPr="000934C7">
          <w:rPr>
            <w:rStyle w:val="Hyperlink"/>
            <w:rFonts w:ascii="Times New Roman" w:hAnsi="Times New Roman"/>
            <w:sz w:val="24"/>
            <w:szCs w:val="24"/>
          </w:rPr>
          <w:t>https://grabcad.com/library/robot-arm-83</w:t>
        </w:r>
      </w:hyperlink>
      <w:r w:rsidR="00BC6EE5" w:rsidRPr="00BC6EE5">
        <w:rPr>
          <w:rFonts w:ascii="Times New Roman" w:hAnsi="Times New Roman"/>
          <w:sz w:val="24"/>
          <w:szCs w:val="24"/>
        </w:rPr>
        <w:t xml:space="preserve"> </w:t>
      </w:r>
    </w:p>
    <w:p w14:paraId="18FC5823" w14:textId="47B914F1" w:rsidR="00BC6EE5" w:rsidRPr="00BC6EE5" w:rsidRDefault="00000000" w:rsidP="00BC6EE5">
      <w:pPr>
        <w:spacing w:line="360" w:lineRule="auto"/>
        <w:ind w:left="720"/>
        <w:rPr>
          <w:rFonts w:ascii="Times New Roman" w:hAnsi="Times New Roman"/>
          <w:sz w:val="24"/>
          <w:szCs w:val="24"/>
          <w:lang w:val="en-IN"/>
        </w:rPr>
      </w:pPr>
      <w:hyperlink r:id="rId13" w:anchor="gid=0" w:history="1">
        <w:r w:rsidR="00BC6EE5" w:rsidRPr="000934C7">
          <w:rPr>
            <w:rStyle w:val="Hyperlink"/>
            <w:rFonts w:ascii="Times New Roman" w:hAnsi="Times New Roman"/>
            <w:sz w:val="24"/>
            <w:szCs w:val="24"/>
          </w:rPr>
          <w:t>https://docs.google.com/spreadsheets/d/1wXcu2AezT9oymwPx0rUag4GGjRIw_IFt9GSfBZX83_Y/edit#gid=0</w:t>
        </w:r>
      </w:hyperlink>
      <w:r w:rsidR="00BC6EE5" w:rsidRPr="00BC6EE5">
        <w:rPr>
          <w:rFonts w:ascii="Times New Roman" w:hAnsi="Times New Roman"/>
          <w:sz w:val="24"/>
          <w:szCs w:val="24"/>
        </w:rPr>
        <w:t xml:space="preserve"> </w:t>
      </w:r>
    </w:p>
    <w:p w14:paraId="1A41B530" w14:textId="77777777" w:rsidR="000061C9" w:rsidRPr="00646D9D" w:rsidRDefault="000061C9" w:rsidP="00646D9D">
      <w:pPr>
        <w:spacing w:line="360" w:lineRule="auto"/>
        <w:rPr>
          <w:rFonts w:ascii="Times New Roman" w:hAnsi="Times New Roman"/>
          <w:sz w:val="24"/>
          <w:szCs w:val="24"/>
        </w:rPr>
      </w:pPr>
    </w:p>
    <w:sectPr w:rsidR="000061C9" w:rsidRPr="00646D9D" w:rsidSect="00F945ED">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73311"/>
    <w:multiLevelType w:val="hybridMultilevel"/>
    <w:tmpl w:val="D696C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C13A3"/>
    <w:multiLevelType w:val="hybridMultilevel"/>
    <w:tmpl w:val="A0AC7A90"/>
    <w:lvl w:ilvl="0" w:tplc="233C10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73E0CDC"/>
    <w:multiLevelType w:val="hybridMultilevel"/>
    <w:tmpl w:val="05A2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C10728"/>
    <w:multiLevelType w:val="hybridMultilevel"/>
    <w:tmpl w:val="75EAEFEA"/>
    <w:lvl w:ilvl="0" w:tplc="6DD28380">
      <w:start w:val="1"/>
      <w:numFmt w:val="decimal"/>
      <w:lvlText w:val="%1."/>
      <w:lvlJc w:val="left"/>
      <w:pPr>
        <w:tabs>
          <w:tab w:val="num" w:pos="720"/>
        </w:tabs>
        <w:ind w:left="720" w:hanging="360"/>
      </w:pPr>
    </w:lvl>
    <w:lvl w:ilvl="1" w:tplc="3C88A444" w:tentative="1">
      <w:start w:val="1"/>
      <w:numFmt w:val="decimal"/>
      <w:lvlText w:val="%2."/>
      <w:lvlJc w:val="left"/>
      <w:pPr>
        <w:tabs>
          <w:tab w:val="num" w:pos="1440"/>
        </w:tabs>
        <w:ind w:left="1440" w:hanging="360"/>
      </w:pPr>
    </w:lvl>
    <w:lvl w:ilvl="2" w:tplc="707C9CEE" w:tentative="1">
      <w:start w:val="1"/>
      <w:numFmt w:val="decimal"/>
      <w:lvlText w:val="%3."/>
      <w:lvlJc w:val="left"/>
      <w:pPr>
        <w:tabs>
          <w:tab w:val="num" w:pos="2160"/>
        </w:tabs>
        <w:ind w:left="2160" w:hanging="360"/>
      </w:pPr>
    </w:lvl>
    <w:lvl w:ilvl="3" w:tplc="DDE8BC86" w:tentative="1">
      <w:start w:val="1"/>
      <w:numFmt w:val="decimal"/>
      <w:lvlText w:val="%4."/>
      <w:lvlJc w:val="left"/>
      <w:pPr>
        <w:tabs>
          <w:tab w:val="num" w:pos="2880"/>
        </w:tabs>
        <w:ind w:left="2880" w:hanging="360"/>
      </w:pPr>
    </w:lvl>
    <w:lvl w:ilvl="4" w:tplc="05FAAA4A" w:tentative="1">
      <w:start w:val="1"/>
      <w:numFmt w:val="decimal"/>
      <w:lvlText w:val="%5."/>
      <w:lvlJc w:val="left"/>
      <w:pPr>
        <w:tabs>
          <w:tab w:val="num" w:pos="3600"/>
        </w:tabs>
        <w:ind w:left="3600" w:hanging="360"/>
      </w:pPr>
    </w:lvl>
    <w:lvl w:ilvl="5" w:tplc="4A507332" w:tentative="1">
      <w:start w:val="1"/>
      <w:numFmt w:val="decimal"/>
      <w:lvlText w:val="%6."/>
      <w:lvlJc w:val="left"/>
      <w:pPr>
        <w:tabs>
          <w:tab w:val="num" w:pos="4320"/>
        </w:tabs>
        <w:ind w:left="4320" w:hanging="360"/>
      </w:pPr>
    </w:lvl>
    <w:lvl w:ilvl="6" w:tplc="E50C9F22" w:tentative="1">
      <w:start w:val="1"/>
      <w:numFmt w:val="decimal"/>
      <w:lvlText w:val="%7."/>
      <w:lvlJc w:val="left"/>
      <w:pPr>
        <w:tabs>
          <w:tab w:val="num" w:pos="5040"/>
        </w:tabs>
        <w:ind w:left="5040" w:hanging="360"/>
      </w:pPr>
    </w:lvl>
    <w:lvl w:ilvl="7" w:tplc="650038E6" w:tentative="1">
      <w:start w:val="1"/>
      <w:numFmt w:val="decimal"/>
      <w:lvlText w:val="%8."/>
      <w:lvlJc w:val="left"/>
      <w:pPr>
        <w:tabs>
          <w:tab w:val="num" w:pos="5760"/>
        </w:tabs>
        <w:ind w:left="5760" w:hanging="360"/>
      </w:pPr>
    </w:lvl>
    <w:lvl w:ilvl="8" w:tplc="2A64AD3C" w:tentative="1">
      <w:start w:val="1"/>
      <w:numFmt w:val="decimal"/>
      <w:lvlText w:val="%9."/>
      <w:lvlJc w:val="left"/>
      <w:pPr>
        <w:tabs>
          <w:tab w:val="num" w:pos="6480"/>
        </w:tabs>
        <w:ind w:left="6480" w:hanging="360"/>
      </w:pPr>
    </w:lvl>
  </w:abstractNum>
  <w:abstractNum w:abstractNumId="4" w15:restartNumberingAfterBreak="0">
    <w:nsid w:val="4EA66E99"/>
    <w:multiLevelType w:val="hybridMultilevel"/>
    <w:tmpl w:val="17D8F96A"/>
    <w:lvl w:ilvl="0" w:tplc="DA34A6E2">
      <w:start w:val="1"/>
      <w:numFmt w:val="decimal"/>
      <w:lvlText w:val="%1."/>
      <w:lvlJc w:val="left"/>
      <w:pPr>
        <w:tabs>
          <w:tab w:val="num" w:pos="720"/>
        </w:tabs>
        <w:ind w:left="720" w:hanging="360"/>
      </w:pPr>
      <w:rPr>
        <w:rFonts w:hint="default"/>
        <w:b/>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57D67D5"/>
    <w:multiLevelType w:val="hybridMultilevel"/>
    <w:tmpl w:val="3E9A16F0"/>
    <w:lvl w:ilvl="0" w:tplc="37309F0A">
      <w:start w:val="1"/>
      <w:numFmt w:val="decimal"/>
      <w:lvlText w:val="%1)"/>
      <w:lvlJc w:val="left"/>
      <w:pPr>
        <w:tabs>
          <w:tab w:val="num" w:pos="720"/>
        </w:tabs>
        <w:ind w:left="720" w:hanging="360"/>
      </w:pPr>
    </w:lvl>
    <w:lvl w:ilvl="1" w:tplc="B6F2E33C" w:tentative="1">
      <w:start w:val="1"/>
      <w:numFmt w:val="decimal"/>
      <w:lvlText w:val="%2)"/>
      <w:lvlJc w:val="left"/>
      <w:pPr>
        <w:tabs>
          <w:tab w:val="num" w:pos="1440"/>
        </w:tabs>
        <w:ind w:left="1440" w:hanging="360"/>
      </w:pPr>
    </w:lvl>
    <w:lvl w:ilvl="2" w:tplc="3686F932" w:tentative="1">
      <w:start w:val="1"/>
      <w:numFmt w:val="decimal"/>
      <w:lvlText w:val="%3)"/>
      <w:lvlJc w:val="left"/>
      <w:pPr>
        <w:tabs>
          <w:tab w:val="num" w:pos="2160"/>
        </w:tabs>
        <w:ind w:left="2160" w:hanging="360"/>
      </w:pPr>
    </w:lvl>
    <w:lvl w:ilvl="3" w:tplc="7668E81E" w:tentative="1">
      <w:start w:val="1"/>
      <w:numFmt w:val="decimal"/>
      <w:lvlText w:val="%4)"/>
      <w:lvlJc w:val="left"/>
      <w:pPr>
        <w:tabs>
          <w:tab w:val="num" w:pos="2880"/>
        </w:tabs>
        <w:ind w:left="2880" w:hanging="360"/>
      </w:pPr>
    </w:lvl>
    <w:lvl w:ilvl="4" w:tplc="7884C0AC" w:tentative="1">
      <w:start w:val="1"/>
      <w:numFmt w:val="decimal"/>
      <w:lvlText w:val="%5)"/>
      <w:lvlJc w:val="left"/>
      <w:pPr>
        <w:tabs>
          <w:tab w:val="num" w:pos="3600"/>
        </w:tabs>
        <w:ind w:left="3600" w:hanging="360"/>
      </w:pPr>
    </w:lvl>
    <w:lvl w:ilvl="5" w:tplc="1FD6B700" w:tentative="1">
      <w:start w:val="1"/>
      <w:numFmt w:val="decimal"/>
      <w:lvlText w:val="%6)"/>
      <w:lvlJc w:val="left"/>
      <w:pPr>
        <w:tabs>
          <w:tab w:val="num" w:pos="4320"/>
        </w:tabs>
        <w:ind w:left="4320" w:hanging="360"/>
      </w:pPr>
    </w:lvl>
    <w:lvl w:ilvl="6" w:tplc="3384B35A" w:tentative="1">
      <w:start w:val="1"/>
      <w:numFmt w:val="decimal"/>
      <w:lvlText w:val="%7)"/>
      <w:lvlJc w:val="left"/>
      <w:pPr>
        <w:tabs>
          <w:tab w:val="num" w:pos="5040"/>
        </w:tabs>
        <w:ind w:left="5040" w:hanging="360"/>
      </w:pPr>
    </w:lvl>
    <w:lvl w:ilvl="7" w:tplc="25B29BAC" w:tentative="1">
      <w:start w:val="1"/>
      <w:numFmt w:val="decimal"/>
      <w:lvlText w:val="%8)"/>
      <w:lvlJc w:val="left"/>
      <w:pPr>
        <w:tabs>
          <w:tab w:val="num" w:pos="5760"/>
        </w:tabs>
        <w:ind w:left="5760" w:hanging="360"/>
      </w:pPr>
    </w:lvl>
    <w:lvl w:ilvl="8" w:tplc="908CBA8A" w:tentative="1">
      <w:start w:val="1"/>
      <w:numFmt w:val="decimal"/>
      <w:lvlText w:val="%9)"/>
      <w:lvlJc w:val="left"/>
      <w:pPr>
        <w:tabs>
          <w:tab w:val="num" w:pos="6480"/>
        </w:tabs>
        <w:ind w:left="6480" w:hanging="360"/>
      </w:pPr>
    </w:lvl>
  </w:abstractNum>
  <w:abstractNum w:abstractNumId="6" w15:restartNumberingAfterBreak="0">
    <w:nsid w:val="72131445"/>
    <w:multiLevelType w:val="hybridMultilevel"/>
    <w:tmpl w:val="B6FC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5675041">
    <w:abstractNumId w:val="0"/>
  </w:num>
  <w:num w:numId="2" w16cid:durableId="482240196">
    <w:abstractNumId w:val="6"/>
  </w:num>
  <w:num w:numId="3" w16cid:durableId="1002853041">
    <w:abstractNumId w:val="4"/>
  </w:num>
  <w:num w:numId="4" w16cid:durableId="312292891">
    <w:abstractNumId w:val="2"/>
  </w:num>
  <w:num w:numId="5" w16cid:durableId="376391064">
    <w:abstractNumId w:val="5"/>
  </w:num>
  <w:num w:numId="6" w16cid:durableId="1652325467">
    <w:abstractNumId w:val="1"/>
  </w:num>
  <w:num w:numId="7" w16cid:durableId="1714961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NDCwtDQwNDE3trQ0NTRW0lEKTi0uzszPAykwrgUAWBk8qiwAAAA="/>
  </w:docVars>
  <w:rsids>
    <w:rsidRoot w:val="00CA1BA3"/>
    <w:rsid w:val="000061C9"/>
    <w:rsid w:val="00010386"/>
    <w:rsid w:val="000368A8"/>
    <w:rsid w:val="00041E38"/>
    <w:rsid w:val="000A50D2"/>
    <w:rsid w:val="000B6635"/>
    <w:rsid w:val="000D0439"/>
    <w:rsid w:val="00124D14"/>
    <w:rsid w:val="001560D9"/>
    <w:rsid w:val="00170445"/>
    <w:rsid w:val="00171FFF"/>
    <w:rsid w:val="00174BC9"/>
    <w:rsid w:val="001D5C49"/>
    <w:rsid w:val="002B065B"/>
    <w:rsid w:val="002B69B5"/>
    <w:rsid w:val="0030370A"/>
    <w:rsid w:val="00312CB9"/>
    <w:rsid w:val="00315466"/>
    <w:rsid w:val="00324DCE"/>
    <w:rsid w:val="003340E3"/>
    <w:rsid w:val="0034448B"/>
    <w:rsid w:val="003619C5"/>
    <w:rsid w:val="003C5ABE"/>
    <w:rsid w:val="003D5F86"/>
    <w:rsid w:val="003F16E8"/>
    <w:rsid w:val="003F3551"/>
    <w:rsid w:val="0040020E"/>
    <w:rsid w:val="004016D3"/>
    <w:rsid w:val="00457321"/>
    <w:rsid w:val="00562EDA"/>
    <w:rsid w:val="005929D6"/>
    <w:rsid w:val="005C1F81"/>
    <w:rsid w:val="005C57B1"/>
    <w:rsid w:val="005D3F61"/>
    <w:rsid w:val="005E3A95"/>
    <w:rsid w:val="00622152"/>
    <w:rsid w:val="00641F0C"/>
    <w:rsid w:val="00646D9D"/>
    <w:rsid w:val="00711846"/>
    <w:rsid w:val="0072046D"/>
    <w:rsid w:val="00761842"/>
    <w:rsid w:val="0079640C"/>
    <w:rsid w:val="007B38E2"/>
    <w:rsid w:val="007B5D27"/>
    <w:rsid w:val="008348F2"/>
    <w:rsid w:val="00850962"/>
    <w:rsid w:val="00883DA1"/>
    <w:rsid w:val="009075BE"/>
    <w:rsid w:val="00985C88"/>
    <w:rsid w:val="00993FC9"/>
    <w:rsid w:val="00A23E93"/>
    <w:rsid w:val="00BA6CF8"/>
    <w:rsid w:val="00BC0A0B"/>
    <w:rsid w:val="00BC5342"/>
    <w:rsid w:val="00BC6EE5"/>
    <w:rsid w:val="00BD78FC"/>
    <w:rsid w:val="00BE6EE1"/>
    <w:rsid w:val="00C14A6C"/>
    <w:rsid w:val="00C45DC5"/>
    <w:rsid w:val="00C762E6"/>
    <w:rsid w:val="00CA1BA3"/>
    <w:rsid w:val="00CB5F94"/>
    <w:rsid w:val="00D06598"/>
    <w:rsid w:val="00D264DF"/>
    <w:rsid w:val="00D27ABB"/>
    <w:rsid w:val="00D872FA"/>
    <w:rsid w:val="00D8793C"/>
    <w:rsid w:val="00DF642E"/>
    <w:rsid w:val="00E702A0"/>
    <w:rsid w:val="00EC5115"/>
    <w:rsid w:val="00EC53DC"/>
    <w:rsid w:val="00F47E5E"/>
    <w:rsid w:val="00F945ED"/>
    <w:rsid w:val="00FA0D0F"/>
    <w:rsid w:val="00FB0E2B"/>
    <w:rsid w:val="00FD5C3A"/>
    <w:rsid w:val="00FF4441"/>
    <w:rsid w:val="00FF52CB"/>
    <w:rsid w:val="00FF5F5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C66F0"/>
  <w15:docId w15:val="{4B91497D-1980-42CE-A6BD-271CBA363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E5E"/>
    <w:pPr>
      <w:spacing w:after="200" w:line="276" w:lineRule="auto"/>
    </w:pPr>
    <w:rPr>
      <w:sz w:val="22"/>
      <w:szCs w:val="22"/>
    </w:rPr>
  </w:style>
  <w:style w:type="paragraph" w:styleId="Heading1">
    <w:name w:val="heading 1"/>
    <w:basedOn w:val="Normal"/>
    <w:next w:val="Normal"/>
    <w:link w:val="Heading1Char"/>
    <w:qFormat/>
    <w:rsid w:val="00FF5F57"/>
    <w:pPr>
      <w:keepNext/>
      <w:spacing w:after="0" w:line="360" w:lineRule="auto"/>
      <w:outlineLvl w:val="0"/>
    </w:pPr>
    <w:rPr>
      <w:rFonts w:ascii="Times New Roman" w:eastAsia="Times New Roman" w:hAnsi="Times New Roman"/>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A1B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sid w:val="00FF5F57"/>
    <w:rPr>
      <w:rFonts w:ascii="Times New Roman" w:eastAsia="Times New Roman" w:hAnsi="Times New Roman"/>
      <w:sz w:val="32"/>
      <w:szCs w:val="24"/>
    </w:rPr>
  </w:style>
  <w:style w:type="paragraph" w:styleId="ListParagraph">
    <w:name w:val="List Paragraph"/>
    <w:basedOn w:val="Normal"/>
    <w:uiPriority w:val="34"/>
    <w:qFormat/>
    <w:rsid w:val="00646D9D"/>
    <w:pPr>
      <w:spacing w:after="0" w:line="240" w:lineRule="auto"/>
      <w:ind w:left="720"/>
      <w:contextualSpacing/>
    </w:pPr>
    <w:rPr>
      <w:rFonts w:ascii="Times New Roman" w:eastAsia="Times New Roman" w:hAnsi="Times New Roman"/>
      <w:sz w:val="24"/>
      <w:szCs w:val="24"/>
    </w:rPr>
  </w:style>
  <w:style w:type="character" w:styleId="Hyperlink">
    <w:name w:val="Hyperlink"/>
    <w:basedOn w:val="DefaultParagraphFont"/>
    <w:uiPriority w:val="99"/>
    <w:unhideWhenUsed/>
    <w:rsid w:val="00BC6EE5"/>
    <w:rPr>
      <w:color w:val="0000FF" w:themeColor="hyperlink"/>
      <w:u w:val="single"/>
    </w:rPr>
  </w:style>
  <w:style w:type="character" w:styleId="UnresolvedMention">
    <w:name w:val="Unresolved Mention"/>
    <w:basedOn w:val="DefaultParagraphFont"/>
    <w:uiPriority w:val="99"/>
    <w:semiHidden/>
    <w:unhideWhenUsed/>
    <w:rsid w:val="00BC6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2227">
      <w:bodyDiv w:val="1"/>
      <w:marLeft w:val="0"/>
      <w:marRight w:val="0"/>
      <w:marTop w:val="0"/>
      <w:marBottom w:val="0"/>
      <w:divBdr>
        <w:top w:val="none" w:sz="0" w:space="0" w:color="auto"/>
        <w:left w:val="none" w:sz="0" w:space="0" w:color="auto"/>
        <w:bottom w:val="none" w:sz="0" w:space="0" w:color="auto"/>
        <w:right w:val="none" w:sz="0" w:space="0" w:color="auto"/>
      </w:divBdr>
      <w:divsChild>
        <w:div w:id="1329091525">
          <w:marLeft w:val="547"/>
          <w:marRight w:val="0"/>
          <w:marTop w:val="0"/>
          <w:marBottom w:val="200"/>
          <w:divBdr>
            <w:top w:val="none" w:sz="0" w:space="0" w:color="auto"/>
            <w:left w:val="none" w:sz="0" w:space="0" w:color="auto"/>
            <w:bottom w:val="none" w:sz="0" w:space="0" w:color="auto"/>
            <w:right w:val="none" w:sz="0" w:space="0" w:color="auto"/>
          </w:divBdr>
        </w:div>
        <w:div w:id="938413156">
          <w:marLeft w:val="547"/>
          <w:marRight w:val="0"/>
          <w:marTop w:val="0"/>
          <w:marBottom w:val="200"/>
          <w:divBdr>
            <w:top w:val="none" w:sz="0" w:space="0" w:color="auto"/>
            <w:left w:val="none" w:sz="0" w:space="0" w:color="auto"/>
            <w:bottom w:val="none" w:sz="0" w:space="0" w:color="auto"/>
            <w:right w:val="none" w:sz="0" w:space="0" w:color="auto"/>
          </w:divBdr>
        </w:div>
        <w:div w:id="1370687225">
          <w:marLeft w:val="547"/>
          <w:marRight w:val="0"/>
          <w:marTop w:val="0"/>
          <w:marBottom w:val="200"/>
          <w:divBdr>
            <w:top w:val="none" w:sz="0" w:space="0" w:color="auto"/>
            <w:left w:val="none" w:sz="0" w:space="0" w:color="auto"/>
            <w:bottom w:val="none" w:sz="0" w:space="0" w:color="auto"/>
            <w:right w:val="none" w:sz="0" w:space="0" w:color="auto"/>
          </w:divBdr>
        </w:div>
      </w:divsChild>
    </w:div>
    <w:div w:id="441656091">
      <w:bodyDiv w:val="1"/>
      <w:marLeft w:val="0"/>
      <w:marRight w:val="0"/>
      <w:marTop w:val="0"/>
      <w:marBottom w:val="0"/>
      <w:divBdr>
        <w:top w:val="none" w:sz="0" w:space="0" w:color="auto"/>
        <w:left w:val="none" w:sz="0" w:space="0" w:color="auto"/>
        <w:bottom w:val="none" w:sz="0" w:space="0" w:color="auto"/>
        <w:right w:val="none" w:sz="0" w:space="0" w:color="auto"/>
      </w:divBdr>
      <w:divsChild>
        <w:div w:id="1692802636">
          <w:marLeft w:val="720"/>
          <w:marRight w:val="0"/>
          <w:marTop w:val="0"/>
          <w:marBottom w:val="0"/>
          <w:divBdr>
            <w:top w:val="none" w:sz="0" w:space="0" w:color="auto"/>
            <w:left w:val="none" w:sz="0" w:space="0" w:color="auto"/>
            <w:bottom w:val="none" w:sz="0" w:space="0" w:color="auto"/>
            <w:right w:val="none" w:sz="0" w:space="0" w:color="auto"/>
          </w:divBdr>
        </w:div>
        <w:div w:id="1485315461">
          <w:marLeft w:val="720"/>
          <w:marRight w:val="0"/>
          <w:marTop w:val="0"/>
          <w:marBottom w:val="0"/>
          <w:divBdr>
            <w:top w:val="none" w:sz="0" w:space="0" w:color="auto"/>
            <w:left w:val="none" w:sz="0" w:space="0" w:color="auto"/>
            <w:bottom w:val="none" w:sz="0" w:space="0" w:color="auto"/>
            <w:right w:val="none" w:sz="0" w:space="0" w:color="auto"/>
          </w:divBdr>
        </w:div>
        <w:div w:id="991637850">
          <w:marLeft w:val="720"/>
          <w:marRight w:val="0"/>
          <w:marTop w:val="0"/>
          <w:marBottom w:val="0"/>
          <w:divBdr>
            <w:top w:val="none" w:sz="0" w:space="0" w:color="auto"/>
            <w:left w:val="none" w:sz="0" w:space="0" w:color="auto"/>
            <w:bottom w:val="none" w:sz="0" w:space="0" w:color="auto"/>
            <w:right w:val="none" w:sz="0" w:space="0" w:color="auto"/>
          </w:divBdr>
        </w:div>
        <w:div w:id="719940388">
          <w:marLeft w:val="720"/>
          <w:marRight w:val="0"/>
          <w:marTop w:val="0"/>
          <w:marBottom w:val="0"/>
          <w:divBdr>
            <w:top w:val="none" w:sz="0" w:space="0" w:color="auto"/>
            <w:left w:val="none" w:sz="0" w:space="0" w:color="auto"/>
            <w:bottom w:val="none" w:sz="0" w:space="0" w:color="auto"/>
            <w:right w:val="none" w:sz="0" w:space="0" w:color="auto"/>
          </w:divBdr>
        </w:div>
        <w:div w:id="242883209">
          <w:marLeft w:val="720"/>
          <w:marRight w:val="0"/>
          <w:marTop w:val="0"/>
          <w:marBottom w:val="0"/>
          <w:divBdr>
            <w:top w:val="none" w:sz="0" w:space="0" w:color="auto"/>
            <w:left w:val="none" w:sz="0" w:space="0" w:color="auto"/>
            <w:bottom w:val="none" w:sz="0" w:space="0" w:color="auto"/>
            <w:right w:val="none" w:sz="0" w:space="0" w:color="auto"/>
          </w:divBdr>
        </w:div>
        <w:div w:id="2134130758">
          <w:marLeft w:val="720"/>
          <w:marRight w:val="0"/>
          <w:marTop w:val="0"/>
          <w:marBottom w:val="0"/>
          <w:divBdr>
            <w:top w:val="none" w:sz="0" w:space="0" w:color="auto"/>
            <w:left w:val="none" w:sz="0" w:space="0" w:color="auto"/>
            <w:bottom w:val="none" w:sz="0" w:space="0" w:color="auto"/>
            <w:right w:val="none" w:sz="0" w:space="0" w:color="auto"/>
          </w:divBdr>
        </w:div>
        <w:div w:id="1226574222">
          <w:marLeft w:val="720"/>
          <w:marRight w:val="0"/>
          <w:marTop w:val="0"/>
          <w:marBottom w:val="0"/>
          <w:divBdr>
            <w:top w:val="none" w:sz="0" w:space="0" w:color="auto"/>
            <w:left w:val="none" w:sz="0" w:space="0" w:color="auto"/>
            <w:bottom w:val="none" w:sz="0" w:space="0" w:color="auto"/>
            <w:right w:val="none" w:sz="0" w:space="0" w:color="auto"/>
          </w:divBdr>
        </w:div>
      </w:divsChild>
    </w:div>
    <w:div w:id="495264946">
      <w:bodyDiv w:val="1"/>
      <w:marLeft w:val="0"/>
      <w:marRight w:val="0"/>
      <w:marTop w:val="0"/>
      <w:marBottom w:val="0"/>
      <w:divBdr>
        <w:top w:val="none" w:sz="0" w:space="0" w:color="auto"/>
        <w:left w:val="none" w:sz="0" w:space="0" w:color="auto"/>
        <w:bottom w:val="none" w:sz="0" w:space="0" w:color="auto"/>
        <w:right w:val="none" w:sz="0" w:space="0" w:color="auto"/>
      </w:divBdr>
    </w:div>
    <w:div w:id="57254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otdesignpro.com/articles/iot-based-robotic-arm-controlling-using-esp32" TargetMode="External"/><Relationship Id="rId13" Type="http://schemas.openxmlformats.org/officeDocument/2006/relationships/hyperlink" Target="https://docs.google.com/spreadsheets/d/1wXcu2AezT9oymwPx0rUag4GGjRIw_IFt9GSfBZX83_Y/edit" TargetMode="External"/><Relationship Id="rId3" Type="http://schemas.openxmlformats.org/officeDocument/2006/relationships/settings" Target="settings.xml"/><Relationship Id="rId7" Type="http://schemas.openxmlformats.org/officeDocument/2006/relationships/hyperlink" Target="https" TargetMode="External"/><Relationship Id="rId12" Type="http://schemas.openxmlformats.org/officeDocument/2006/relationships/hyperlink" Target="https://grabcad.com/library/robot-arm-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searchgate.net/publication/333886109_A_Cost-Efficient_Multipurpose_Service_Robot_using_Raspberry_Pi_and_6_DOF_Robotic_Arm"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ozrobotics.com/shop/hiwonder-maxarm-robot-arm-powered-by-esp32-support-python-and-arduino-programming-standard-kit/" TargetMode="External"/><Relationship Id="rId4" Type="http://schemas.openxmlformats.org/officeDocument/2006/relationships/webSettings" Target="webSettings.xml"/><Relationship Id="rId9" Type="http://schemas.openxmlformats.org/officeDocument/2006/relationships/hyperlink" Target="https://www.academia.edu/50180450/Design_and_implement_of_robotic_arm_and_control_of_moving_via_IoT_with_Arduino_ESP3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PICT</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DSPLAB</dc:creator>
  <cp:lastModifiedBy>32113_VEDANT_23_24</cp:lastModifiedBy>
  <cp:revision>23</cp:revision>
  <dcterms:created xsi:type="dcterms:W3CDTF">2018-12-24T04:23:00Z</dcterms:created>
  <dcterms:modified xsi:type="dcterms:W3CDTF">2024-04-19T09:27:00Z</dcterms:modified>
</cp:coreProperties>
</file>