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Facilities Manager / Security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Physical Security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Physical Security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Purpose:</w:t>
      </w:r>
      <w:r>
        <w:t>This guide provides fast-reference information for daily physical security decisions and procedures. Keep it handy for quick lookups during security situations.</w:t>
      </w:r>
    </w:p>
    <w:p>
      <w:pPr>
        <w:pStyle w:val="Heading3"/>
        <w:spacing w:after="240"/>
      </w:pPr>
      <w:r>
        <w:t>Key Contacts and Escalation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Responsibility</w:t>
            </w:r>
          </w:p>
        </w:tc>
        <w:tc>
          <w:tcPr>
            <w:tcW w:type="dxa" w:w="2340"/>
          </w:tcPr>
          <w:p>
            <w:r>
              <w:t>Contact</w:t>
            </w:r>
          </w:p>
        </w:tc>
        <w:tc>
          <w:tcPr>
            <w:tcW w:type="dxa" w:w="2340"/>
          </w:tcPr>
          <w:p>
            <w:r>
              <w:t>Hours</w:t>
            </w:r>
          </w:p>
        </w:tc>
      </w:tr>
      <w:tr>
        <w:tc>
          <w:tcPr>
            <w:tcW w:type="dxa" w:w="2340"/>
          </w:tcPr>
          <w:p>
            <w:r>
              <w:t>Facilities Manager</w:t>
            </w:r>
          </w:p>
        </w:tc>
        <w:tc>
          <w:tcPr>
            <w:tcW w:type="dxa" w:w="2340"/>
          </w:tcPr>
          <w:p>
            <w:r>
              <w:t>Physical security, access control, visitor issues</w:t>
            </w:r>
          </w:p>
        </w:tc>
        <w:tc>
          <w:tcPr>
            <w:tcW w:type="dxa" w:w="2340"/>
          </w:tcPr>
          <w:p>
            <w:r>
              <w:t>[Name/Email/Phone]</w:t>
            </w:r>
          </w:p>
        </w:tc>
        <w:tc>
          <w:tcPr>
            <w:tcW w:type="dxa" w:w="2340"/>
          </w:tcPr>
          <w:p>
            <w:r>
              <w:t>Business hours + on-call</w:t>
            </w:r>
          </w:p>
        </w:tc>
      </w:tr>
      <w:tr>
        <w:tc>
          <w:tcPr>
            <w:tcW w:type="dxa" w:w="2340"/>
          </w:tcPr>
          <w:p>
            <w:r>
              <w:t>Security Operations</w:t>
            </w:r>
          </w:p>
        </w:tc>
        <w:tc>
          <w:tcPr>
            <w:tcW w:type="dxa" w:w="2340"/>
          </w:tcPr>
          <w:p>
            <w:r>
              <w:t>Security incidents, surveillance monitoring</w:t>
            </w:r>
          </w:p>
        </w:tc>
        <w:tc>
          <w:tcPr>
            <w:tcW w:type="dxa" w:w="2340"/>
          </w:tcPr>
          <w:p>
            <w:r>
              <w:t>[On-call number]</w:t>
            </w:r>
          </w:p>
        </w:tc>
        <w:tc>
          <w:tcPr>
            <w:tcW w:type="dxa" w:w="2340"/>
          </w:tcPr>
          <w:p>
            <w:r>
              <w:t>24/7</w:t>
            </w:r>
          </w:p>
        </w:tc>
      </w:tr>
      <w:tr>
        <w:tc>
          <w:tcPr>
            <w:tcW w:type="dxa" w:w="2340"/>
          </w:tcPr>
          <w:p>
            <w:r>
              <w:t>Reception/Front Desk</w:t>
            </w:r>
          </w:p>
        </w:tc>
        <w:tc>
          <w:tcPr>
            <w:tcW w:type="dxa" w:w="2340"/>
          </w:tcPr>
          <w:p>
            <w:r>
              <w:t>Visitor management, day-to-day security</w:t>
            </w:r>
          </w:p>
        </w:tc>
        <w:tc>
          <w:tcPr>
            <w:tcW w:type="dxa" w:w="2340"/>
          </w:tcPr>
          <w:p>
            <w:r>
              <w:t>[Extension/Direct line]</w:t>
            </w:r>
          </w:p>
        </w:tc>
        <w:tc>
          <w:tcPr>
            <w:tcW w:type="dxa" w:w="2340"/>
          </w:tcPr>
          <w:p>
            <w:r>
              <w:t>Business hours</w:t>
            </w:r>
          </w:p>
        </w:tc>
      </w:tr>
      <w:tr>
        <w:tc>
          <w:tcPr>
            <w:tcW w:type="dxa" w:w="2340"/>
          </w:tcPr>
          <w:p>
            <w:r>
              <w:t>IT Operations</w:t>
            </w:r>
          </w:p>
        </w:tc>
        <w:tc>
          <w:tcPr>
            <w:tcW w:type="dxa" w:w="2340"/>
          </w:tcPr>
          <w:p>
            <w:r>
              <w:t>Server room access, data center issues</w:t>
            </w:r>
          </w:p>
        </w:tc>
        <w:tc>
          <w:tcPr>
            <w:tcW w:type="dxa" w:w="2340"/>
          </w:tcPr>
          <w:p>
            <w:r>
              <w:t>[Name/Email/Phone]</w:t>
            </w:r>
          </w:p>
        </w:tc>
        <w:tc>
          <w:tcPr>
            <w:tcW w:type="dxa" w:w="2340"/>
          </w:tcPr>
          <w:p>
            <w:r>
              <w:t>Business hours + on-call</w:t>
            </w:r>
          </w:p>
        </w:tc>
      </w:tr>
      <w:tr>
        <w:tc>
          <w:tcPr>
            <w:tcW w:type="dxa" w:w="2340"/>
          </w:tcPr>
          <w:p>
            <w:r>
              <w:t>Chief Security Officer</w:t>
            </w:r>
          </w:p>
        </w:tc>
        <w:tc>
          <w:tcPr>
            <w:tcW w:type="dxa" w:w="2340"/>
          </w:tcPr>
          <w:p>
            <w:r>
              <w:t>Major security incidents, policy decisions</w:t>
            </w:r>
          </w:p>
        </w:tc>
        <w:tc>
          <w:tcPr>
            <w:tcW w:type="dxa" w:w="2340"/>
          </w:tcPr>
          <w:p>
            <w:r>
              <w:t>[Name/Email/Phone]</w:t>
            </w:r>
          </w:p>
        </w:tc>
        <w:tc>
          <w:tcPr>
            <w:tcW w:type="dxa" w:w="2340"/>
          </w:tcPr>
          <w:p>
            <w:r>
              <w:t>Business hours + emergency</w:t>
            </w:r>
          </w:p>
        </w:tc>
      </w:tr>
      <w:tr>
        <w:tc>
          <w:tcPr>
            <w:tcW w:type="dxa" w:w="2340"/>
          </w:tcPr>
          <w:p>
            <w:r>
              <w:t>HR Department</w:t>
            </w:r>
          </w:p>
        </w:tc>
        <w:tc>
          <w:tcPr>
            <w:tcW w:type="dxa" w:w="2340"/>
          </w:tcPr>
          <w:p>
            <w:r>
              <w:t>Employee terminations, badge issues</w:t>
            </w:r>
          </w:p>
        </w:tc>
        <w:tc>
          <w:tcPr>
            <w:tcW w:type="dxa" w:w="2340"/>
          </w:tcPr>
          <w:p>
            <w:r>
              <w:t>[Name/Email/Phone]</w:t>
            </w:r>
          </w:p>
        </w:tc>
        <w:tc>
          <w:tcPr>
            <w:tcW w:type="dxa" w:w="2340"/>
          </w:tcPr>
          <w:p>
            <w:r>
              <w:t>Business hours</w:t>
            </w:r>
          </w:p>
        </w:tc>
      </w:tr>
      <w:tr>
        <w:tc>
          <w:tcPr>
            <w:tcW w:type="dxa" w:w="2340"/>
          </w:tcPr>
          <w:p>
            <w:r>
              <w:t>Building Management</w:t>
            </w:r>
          </w:p>
        </w:tc>
        <w:tc>
          <w:tcPr>
            <w:tcW w:type="dxa" w:w="2340"/>
          </w:tcPr>
          <w:p>
            <w:r>
              <w:t>Building security, emergency response</w:t>
            </w:r>
          </w:p>
        </w:tc>
        <w:tc>
          <w:tcPr>
            <w:tcW w:type="dxa" w:w="2340"/>
          </w:tcPr>
          <w:p>
            <w:r>
              <w:t>[Name/Phone]</w:t>
            </w:r>
          </w:p>
        </w:tc>
        <w:tc>
          <w:tcPr>
            <w:tcW w:type="dxa" w:w="2340"/>
          </w:tcPr>
          <w:p>
            <w:r>
              <w:t>Business hours + emergency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Emergency Contacts</w:t>
      </w:r>
    </w:p>
    <w:p>
      <w:pPr>
        <w:spacing w:after="240"/>
      </w:pPr>
      <w:r>
        <w:rPr>
          <w:b/>
        </w:rPr>
        <w:t>Fire/Medical/Police Emergency:</w:t>
      </w:r>
      <w:r>
        <w:t>911</w:t>
      </w:r>
    </w:p>
    <w:p>
      <w:pPr>
        <w:spacing w:after="240"/>
      </w:pPr>
      <w:r>
        <w:rPr>
          <w:b/>
        </w:rPr>
        <w:t>Building Security (after hours):</w:t>
      </w:r>
      <w:r>
        <w:t>[Building security number]</w:t>
      </w:r>
    </w:p>
    <w:p>
      <w:pPr>
        <w:spacing w:after="240"/>
      </w:pPr>
      <w:r>
        <w:rPr>
          <w:b/>
        </w:rPr>
        <w:t>Facilities Emergency Line:</w:t>
      </w:r>
      <w:r>
        <w:t>[On-call facilities number]</w:t>
      </w:r>
    </w:p>
    <w:p>
      <w:pPr>
        <w:spacing w:after="240"/>
      </w:pPr>
      <w:r>
        <w:rPr>
          <w:b/>
        </w:rPr>
        <w:t>IT Emergency Line:</w:t>
      </w:r>
      <w:r>
        <w:t>[On-call IT number]</w:t>
      </w:r>
    </w:p>
    <w:p>
      <w:pPr>
        <w:spacing w:after="240"/>
      </w:pPr>
      <w:r>
        <w:rPr>
          <w:b/>
        </w:rPr>
        <w:t>Security Incident Hotline:</w:t>
      </w:r>
      <w:r>
        <w:t>[Security on-call number]</w:t>
      </w:r>
    </w:p>
    <w:p>
      <w:pPr>
        <w:pStyle w:val="Heading3"/>
        <w:spacing w:after="240"/>
      </w:pPr>
      <w:r>
        <w:t>When to Escalate</w:t>
      </w:r>
    </w:p>
    <w:p>
      <w:pPr>
        <w:spacing w:after="240"/>
      </w:pPr>
      <w:r>
        <w:rPr>
          <w:b/>
        </w:rPr>
        <w:t>Immediate escalation required (call immediately):</w:t>
      </w:r>
      <w:r>
        <w:t>- Active security threat (intruder, violence, weapon)</w:t>
        <w:br/>
        <w:t>- Fire, smoke, or hazardous material exposure</w:t>
        <w:br/>
        <w:t>- Medical emergency</w:t>
        <w:br/>
        <w:t>- Unauthorized access to secure areas (data center, etc.)</w:t>
        <w:br/>
        <w:t>- Physical altercation or assault</w:t>
        <w:br/>
        <w:t>- Significant property damage or vandalism</w:t>
        <w:br/>
        <w:t>- Missing person or child on premises</w:t>
        <w:br/>
        <w:t>- Bomb threat or suspicious package</w:t>
      </w:r>
    </w:p>
    <w:p>
      <w:pPr>
        <w:spacing w:after="240"/>
      </w:pPr>
      <w:r>
        <w:rPr>
          <w:b/>
        </w:rPr>
        <w:t>Escalate within 1 hour:</w:t>
      </w:r>
      <w:r>
        <w:t>- Lost or stolen access badge</w:t>
        <w:br/>
        <w:t>- Visitor policy violations</w:t>
        <w:br/>
        <w:t>- Suspicious behavior or loitering</w:t>
        <w:br/>
        <w:t>- Access control system failures</w:t>
        <w:br/>
        <w:t>- Camera system failures</w:t>
        <w:br/>
        <w:t>- Propped or unsecured doors</w:t>
        <w:br/>
        <w:t>- Environmental alarms (temperature, water, etc.)</w:t>
        <w:br/>
        <w:t>- After-hours unauthorized presence</w:t>
      </w:r>
    </w:p>
    <w:p>
      <w:pPr>
        <w:spacing w:after="240"/>
      </w:pPr>
      <w:r>
        <w:rPr>
          <w:b/>
        </w:rPr>
        <w:t>Escalate within 24 hours (business day):</w:t>
      </w:r>
      <w:r>
        <w:t>- Clean desk policy violations</w:t>
        <w:br/>
        <w:t>- Non-emergency badge issues</w:t>
        <w:br/>
        <w:t>- Visitor management concerns</w:t>
        <w:br/>
        <w:t>- Minor facility security issues</w:t>
        <w:br/>
        <w:t>- Request for access changes</w:t>
        <w:br/>
        <w:t>- Suggested security improvements</w:t>
      </w:r>
    </w:p>
    <w:p>
      <w:pPr>
        <w:pStyle w:val="Heading2"/>
        <w:spacing w:after="240"/>
      </w:pPr>
      <w:r>
        <w:t>Physical Security Decision Guides</w:t>
      </w:r>
    </w:p>
    <w:p>
      <w:pPr>
        <w:pStyle w:val="Heading3"/>
        <w:spacing w:after="240"/>
      </w:pPr>
      <w:r>
        <w:t>Badge Access Decision Tree</w:t>
      </w:r>
    </w:p>
    <w:p>
      <w:pPr>
        <w:spacing w:after="240"/>
      </w:pPr>
      <w:r>
        <w:rPr>
          <w:b/>
        </w:rPr>
        <w:t>Someone is at a badge-controlled door without a badge. What do I do?</w:t>
      </w:r>
    </w:p>
    <w:p>
      <w:pPr>
        <w:pStyle w:val="ListNumber"/>
        <w:spacing w:after="120"/>
      </w:pPr>
      <w:r>
        <w:rPr>
          <w:b/>
        </w:rPr>
        <w:t>Can you identify them?</w:t>
      </w:r>
    </w:p>
    <w:p>
      <w:pPr>
        <w:pStyle w:val="ListNumber"/>
        <w:spacing w:after="120"/>
      </w:pPr>
      <w:r>
        <w:rPr>
          <w:b/>
        </w:rPr>
        <w:t>Known employee you recognize</w:t>
      </w:r>
      <w:r>
        <w:t>→ Ask them to get their badge or use temporary badge process</w:t>
      </w:r>
    </w:p>
    <w:p>
      <w:pPr>
        <w:pStyle w:val="ListNumber"/>
        <w:spacing w:after="120"/>
      </w:pPr>
      <w:r>
        <w:t>Don't recognize them → Continue to step 2</w:t>
      </w:r>
    </w:p>
    <w:p>
      <w:pPr>
        <w:pStyle w:val="ListNumber"/>
        <w:spacing w:after="120"/>
      </w:pPr>
      <w:r>
        <w:t>Do they have visible identification?</w:t>
      </w:r>
    </w:p>
    <w:p>
      <w:pPr>
        <w:pStyle w:val="ListNumber"/>
        <w:spacing w:after="120"/>
      </w:pPr>
      <w:r>
        <w:rPr>
          <w:b/>
        </w:rPr>
        <w:t>Visitor badge</w:t>
      </w:r>
      <w:r>
        <w:t>→ Politely ask "Who is escorting you?" and connect them with escort</w:t>
      </w:r>
    </w:p>
    <w:p>
      <w:pPr>
        <w:pStyle w:val="ListNumber"/>
        <w:spacing w:after="120"/>
      </w:pPr>
      <w:r>
        <w:rPr>
          <w:b/>
        </w:rPr>
        <w:t>Employee badge (different company)</w:t>
      </w:r>
      <w:r>
        <w:t>→ They're at wrong building, direct them appropriately</w:t>
      </w:r>
    </w:p>
    <w:p>
      <w:pPr>
        <w:pStyle w:val="ListNumber"/>
        <w:spacing w:after="120"/>
      </w:pPr>
      <w:r>
        <w:t>No badge → Continue to step 3</w:t>
      </w:r>
    </w:p>
    <w:p>
      <w:pPr>
        <w:pStyle w:val="ListNumber"/>
        <w:spacing w:after="120"/>
      </w:pPr>
      <w:r>
        <w:t>What do they say?</w:t>
      </w:r>
    </w:p>
    <w:p>
      <w:pPr>
        <w:pStyle w:val="ListNumber"/>
        <w:spacing w:after="120"/>
      </w:pPr>
      <w:r>
        <w:rPr>
          <w:b/>
        </w:rPr>
        <w:t>"I'm here for a meeting with [Name]"</w:t>
      </w:r>
      <w:r>
        <w:t>→ Direct to reception for visitor check-in</w:t>
      </w:r>
    </w:p>
    <w:p>
      <w:pPr>
        <w:pStyle w:val="ListNumber"/>
        <w:spacing w:after="120"/>
      </w:pPr>
      <w:r>
        <w:rPr>
          <w:b/>
        </w:rPr>
        <w:t>"I work here, forgot my badge"</w:t>
      </w:r>
      <w:r>
        <w:t>→ Direct to reception for temporary badge</w:t>
      </w:r>
    </w:p>
    <w:p>
      <w:pPr>
        <w:pStyle w:val="ListNumber"/>
        <w:spacing w:after="120"/>
      </w:pPr>
      <w:r>
        <w:rPr>
          <w:b/>
        </w:rPr>
        <w:t>"I'm making a delivery"</w:t>
      </w:r>
      <w:r>
        <w:t>→ Direct to reception or loading dock</w:t>
      </w:r>
    </w:p>
    <w:p>
      <w:pPr>
        <w:pStyle w:val="ListNumber"/>
        <w:spacing w:after="240"/>
      </w:pPr>
      <w:r>
        <w:rPr>
          <w:b/>
        </w:rPr>
        <w:t>Aggressive, demanding entry, or suspicious</w:t>
      </w:r>
      <w:r>
        <w:t>→ Do NOT let them in. Call Security/Facilities immediately</w:t>
      </w:r>
    </w:p>
    <w:p>
      <w:pPr>
        <w:spacing w:after="240"/>
      </w:pPr>
      <w:r>
        <w:rPr>
          <w:b/>
        </w:rPr>
        <w:t>Don't recognize them</w:t>
      </w:r>
      <w:r>
        <w:t>→ Continue to step 2</w:t>
      </w:r>
    </w:p>
    <w:p>
      <w:pPr>
        <w:spacing w:after="240"/>
      </w:pPr>
      <w:r>
        <w:rPr>
          <w:b/>
        </w:rPr>
        <w:t>Do they have visible identification?</w:t>
      </w:r>
    </w:p>
    <w:p>
      <w:pPr>
        <w:spacing w:after="240"/>
      </w:pPr>
      <w:r>
        <w:rPr>
          <w:b/>
        </w:rPr>
        <w:t>No badge</w:t>
      </w:r>
      <w:r>
        <w:t>→ Continue to step 3</w:t>
      </w:r>
    </w:p>
    <w:p>
      <w:pPr>
        <w:spacing w:after="240"/>
      </w:pPr>
      <w:r>
        <w:rPr>
          <w:b/>
        </w:rPr>
        <w:t>What do they say?</w:t>
      </w:r>
    </w:p>
    <w:p>
      <w:pPr>
        <w:spacing w:after="240"/>
      </w:pPr>
      <w:r>
        <w:rPr>
          <w:b/>
        </w:rPr>
        <w:t>Key principle:</w:t>
      </w:r>
      <w:r>
        <w:t>When in doubt, don't let them in. It's better to inconvenience someone legitimate than to allow unauthorized access.</w:t>
      </w:r>
    </w:p>
    <w:p>
      <w:pPr>
        <w:pStyle w:val="Heading3"/>
        <w:spacing w:after="240"/>
      </w:pPr>
      <w:r>
        <w:t>Visitor Risk Assessment</w:t>
      </w:r>
    </w:p>
    <w:p>
      <w:pPr>
        <w:spacing w:after="240"/>
      </w:pPr>
      <w:r>
        <w:rPr>
          <w:b/>
        </w:rPr>
        <w:t>Use this to determine visitor handling procedures: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Factor</w:t>
            </w:r>
          </w:p>
        </w:tc>
        <w:tc>
          <w:tcPr>
            <w:tcW w:type="dxa" w:w="2340"/>
          </w:tcPr>
          <w:p>
            <w:r>
              <w:t>Low Risk</w:t>
            </w:r>
          </w:p>
        </w:tc>
        <w:tc>
          <w:tcPr>
            <w:tcW w:type="dxa" w:w="2340"/>
          </w:tcPr>
          <w:p>
            <w:r>
              <w:t>Medium Risk</w:t>
            </w:r>
          </w:p>
        </w:tc>
        <w:tc>
          <w:tcPr>
            <w:tcW w:type="dxa" w:w="2340"/>
          </w:tcPr>
          <w:p>
            <w:r>
              <w:t>High Risk</w:t>
            </w:r>
          </w:p>
        </w:tc>
      </w:tr>
      <w:tr>
        <w:tc>
          <w:tcPr>
            <w:tcW w:type="dxa" w:w="2340"/>
          </w:tcPr>
          <w:p>
            <w:r>
              <w:t>Who they're visiting</w:t>
            </w:r>
          </w:p>
        </w:tc>
        <w:tc>
          <w:tcPr>
            <w:tcW w:type="dxa" w:w="2340"/>
          </w:tcPr>
          <w:p>
            <w:r>
              <w:t>Regular employee</w:t>
            </w:r>
          </w:p>
        </w:tc>
        <w:tc>
          <w:tcPr>
            <w:tcW w:type="dxa" w:w="2340"/>
          </w:tcPr>
          <w:p>
            <w:r>
              <w:t>Executive</w:t>
            </w:r>
          </w:p>
        </w:tc>
        <w:tc>
          <w:tcPr>
            <w:tcW w:type="dxa" w:w="2340"/>
          </w:tcPr>
          <w:p>
            <w:r>
              <w:t>Secure area (IT, Finance)</w:t>
            </w:r>
          </w:p>
        </w:tc>
      </w:tr>
      <w:tr>
        <w:tc>
          <w:tcPr>
            <w:tcW w:type="dxa" w:w="2340"/>
          </w:tcPr>
          <w:p>
            <w:r>
              <w:t>Purpose</w:t>
            </w:r>
          </w:p>
        </w:tc>
        <w:tc>
          <w:tcPr>
            <w:tcW w:type="dxa" w:w="2340"/>
          </w:tcPr>
          <w:p>
            <w:r>
              <w:t>Sales meeting, interview</w:t>
            </w:r>
          </w:p>
        </w:tc>
        <w:tc>
          <w:tcPr>
            <w:tcW w:type="dxa" w:w="2340"/>
          </w:tcPr>
          <w:p>
            <w:r>
              <w:t>Vendor, contractor</w:t>
            </w:r>
          </w:p>
        </w:tc>
        <w:tc>
          <w:tcPr>
            <w:tcW w:type="dxa" w:w="2340"/>
          </w:tcPr>
          <w:p>
            <w:r>
              <w:t>Maintenance, IT work</w:t>
            </w:r>
          </w:p>
        </w:tc>
      </w:tr>
      <w:tr>
        <w:tc>
          <w:tcPr>
            <w:tcW w:type="dxa" w:w="2340"/>
          </w:tcPr>
          <w:p>
            <w:r>
              <w:t>Areas accessing</w:t>
            </w:r>
          </w:p>
        </w:tc>
        <w:tc>
          <w:tcPr>
            <w:tcW w:type="dxa" w:w="2340"/>
          </w:tcPr>
          <w:p>
            <w:r>
              <w:t>Conference room only</w:t>
            </w:r>
          </w:p>
        </w:tc>
        <w:tc>
          <w:tcPr>
            <w:tcW w:type="dxa" w:w="2340"/>
          </w:tcPr>
          <w:p>
            <w:r>
              <w:t>General office</w:t>
            </w:r>
          </w:p>
        </w:tc>
        <w:tc>
          <w:tcPr>
            <w:tcW w:type="dxa" w:w="2340"/>
          </w:tcPr>
          <w:p>
            <w:r>
              <w:t>Server room, secure areas</w:t>
            </w:r>
          </w:p>
        </w:tc>
      </w:tr>
      <w:tr>
        <w:tc>
          <w:tcPr>
            <w:tcW w:type="dxa" w:w="2340"/>
          </w:tcPr>
          <w:p>
            <w:r>
              <w:t>Duration</w:t>
            </w:r>
          </w:p>
        </w:tc>
        <w:tc>
          <w:tcPr>
            <w:tcW w:type="dxa" w:w="2340"/>
          </w:tcPr>
          <w:p>
            <w:r>
              <w:t>&lt;2 hours</w:t>
            </w:r>
          </w:p>
        </w:tc>
        <w:tc>
          <w:tcPr>
            <w:tcW w:type="dxa" w:w="2340"/>
          </w:tcPr>
          <w:p>
            <w:r>
              <w:t>2-8 hours</w:t>
            </w:r>
          </w:p>
        </w:tc>
        <w:tc>
          <w:tcPr>
            <w:tcW w:type="dxa" w:w="2340"/>
          </w:tcPr>
          <w:p>
            <w:r>
              <w:t>All day or multi-day</w:t>
            </w:r>
          </w:p>
        </w:tc>
      </w:tr>
      <w:tr>
        <w:tc>
          <w:tcPr>
            <w:tcW w:type="dxa" w:w="2340"/>
          </w:tcPr>
          <w:p>
            <w:r>
              <w:t>Frequency</w:t>
            </w:r>
          </w:p>
        </w:tc>
        <w:tc>
          <w:tcPr>
            <w:tcW w:type="dxa" w:w="2340"/>
          </w:tcPr>
          <w:p>
            <w:r>
              <w:t>One-time visitor</w:t>
            </w:r>
          </w:p>
        </w:tc>
        <w:tc>
          <w:tcPr>
            <w:tcW w:type="dxa" w:w="2340"/>
          </w:tcPr>
          <w:p>
            <w:r>
              <w:t>Occasional</w:t>
            </w:r>
          </w:p>
        </w:tc>
        <w:tc>
          <w:tcPr>
            <w:tcW w:type="dxa" w:w="2340"/>
          </w:tcPr>
          <w:p>
            <w:r>
              <w:t>Regular/recurring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Visitor Procedures:</w:t>
      </w:r>
      <w:r>
        <w:t>-</w:t>
      </w:r>
      <w:r>
        <w:rPr>
          <w:b/>
        </w:rPr>
        <w:t>Mostly Low factors:</w:t>
      </w:r>
      <w:r>
        <w:t>Standard check-in, visible badge, general escort</w:t>
        <w:br/>
        <w:t>-</w:t>
      </w:r>
      <w:r>
        <w:rPr>
          <w:b/>
        </w:rPr>
        <w:t>Mostly Medium factors:</w:t>
      </w:r>
      <w:r>
        <w:t>Enhanced check-in with ID verification, dedicated escort</w:t>
        <w:br/>
        <w:t>-</w:t>
      </w:r>
      <w:r>
        <w:rPr>
          <w:b/>
        </w:rPr>
        <w:t>Any High factors:</w:t>
      </w:r>
      <w:r>
        <w:t>Advance approval required, specialized escort, restricted access, possibly background check</w:t>
      </w:r>
    </w:p>
    <w:p>
      <w:pPr>
        <w:pStyle w:val="Heading3"/>
        <w:spacing w:after="240"/>
      </w:pPr>
      <w:r>
        <w:t>Lost Badge Response Guide</w:t>
      </w:r>
    </w:p>
    <w:p>
      <w:pPr>
        <w:spacing w:after="240"/>
      </w:pPr>
      <w:r>
        <w:rPr>
          <w:b/>
        </w:rPr>
        <w:t>An employee reports lost or stolen badge. Response:</w:t>
      </w:r>
    </w:p>
    <w:p>
      <w:pPr>
        <w:pStyle w:val="ListNumber2"/>
        <w:spacing w:after="120"/>
      </w:pPr>
      <w:r>
        <w:rPr>
          <w:b/>
        </w:rPr>
        <w:t>Immediate Actions (Within 15 minutes):</w:t>
      </w:r>
    </w:p>
    <w:p>
      <w:pPr>
        <w:pStyle w:val="ListNumber2"/>
        <w:spacing w:after="120"/>
      </w:pPr>
      <w:r>
        <w:t>Thank them for reporting promptly</w:t>
      </w:r>
    </w:p>
    <w:p>
      <w:pPr>
        <w:pStyle w:val="ListNumber2"/>
        <w:spacing w:after="120"/>
      </w:pPr>
      <w:r>
        <w:t>Deactivate badge in access control system immediately</w:t>
      </w:r>
    </w:p>
    <w:p>
      <w:pPr>
        <w:pStyle w:val="ListNumber2"/>
        <w:spacing w:after="120"/>
      </w:pPr>
      <w:r>
        <w:t>Note date/time/location lost if known</w:t>
      </w:r>
    </w:p>
    <w:p>
      <w:pPr>
        <w:pStyle w:val="ListNumber2"/>
        <w:spacing w:after="120"/>
      </w:pPr>
      <w:r>
        <w:t>Issue temporary badge for current day (with manager approval and photo ID verification)</w:t>
      </w:r>
    </w:p>
    <w:p>
      <w:pPr>
        <w:pStyle w:val="ListNumber2"/>
        <w:spacing w:after="120"/>
      </w:pPr>
      <w:r>
        <w:t>Investigation (Within 24 hours):</w:t>
      </w:r>
    </w:p>
    <w:p>
      <w:pPr>
        <w:pStyle w:val="ListNumber2"/>
        <w:spacing w:after="120"/>
      </w:pPr>
      <w:r>
        <w:t>Review access logs (was badge used after reported lost? Indicates possible theft and unauthorized use)</w:t>
      </w:r>
    </w:p>
    <w:p>
      <w:pPr>
        <w:pStyle w:val="ListNumber2"/>
        <w:spacing w:after="120"/>
      </w:pPr>
      <w:r>
        <w:t>Determine if badge likely stolen (vs. simply lost)</w:t>
      </w:r>
    </w:p>
    <w:p>
      <w:pPr>
        <w:pStyle w:val="ListNumber2"/>
        <w:spacing w:after="120"/>
      </w:pPr>
      <w:r>
        <w:t>Check if this is repeat occurrence for this employee</w:t>
      </w:r>
    </w:p>
    <w:p>
      <w:pPr>
        <w:pStyle w:val="ListNumber2"/>
        <w:spacing w:after="120"/>
      </w:pPr>
      <w:r>
        <w:t>Badge Replacement:</w:t>
      </w:r>
    </w:p>
    <w:p>
      <w:pPr>
        <w:pStyle w:val="ListNumber2"/>
        <w:spacing w:after="120"/>
      </w:pPr>
      <w:r>
        <w:t>Order replacement badge</w:t>
      </w:r>
    </w:p>
    <w:p>
      <w:pPr>
        <w:pStyle w:val="ListNumber2"/>
        <w:spacing w:after="120"/>
      </w:pPr>
      <w:r>
        <w:t>Program with appropriate access</w:t>
      </w:r>
    </w:p>
    <w:p>
      <w:pPr>
        <w:pStyle w:val="ListNumber2"/>
        <w:spacing w:after="120"/>
      </w:pPr>
      <w:r>
        <w:t>Employee picks up and signs acknowledgment</w:t>
      </w:r>
    </w:p>
    <w:p>
      <w:pPr>
        <w:pStyle w:val="ListNumber2"/>
        <w:spacing w:after="120"/>
      </w:pPr>
      <w:r>
        <w:t>Temporary badge expires when permanent issued</w:t>
      </w:r>
    </w:p>
    <w:p>
      <w:pPr>
        <w:pStyle w:val="ListNumber2"/>
        <w:spacing w:after="120"/>
      </w:pPr>
      <w:r>
        <w:t>Consequences:</w:t>
      </w:r>
    </w:p>
    <w:p>
      <w:pPr>
        <w:pStyle w:val="ListNumber2"/>
        <w:spacing w:after="120"/>
      </w:pPr>
      <w:r>
        <w:t>First loss: No consequences beyond replacement</w:t>
      </w:r>
    </w:p>
    <w:p>
      <w:pPr>
        <w:pStyle w:val="ListNumber2"/>
        <w:spacing w:after="120"/>
      </w:pPr>
      <w:r>
        <w:t>Second loss within 12 months: Manager notification, possible cost recovery</w:t>
      </w:r>
    </w:p>
    <w:p>
      <w:pPr>
        <w:pStyle w:val="ListNumber2"/>
        <w:spacing w:after="120"/>
      </w:pPr>
      <w:r>
        <w:t>Third loss within 12 months: Disciplinary action, mandatory cost recovery</w:t>
      </w:r>
    </w:p>
    <w:p>
      <w:pPr>
        <w:pStyle w:val="ListNumber2"/>
        <w:spacing w:after="240"/>
      </w:pPr>
      <w:r>
        <w:t>Pattern suggesting negligence or sharing: Investigation and potential serious discipline</w:t>
      </w:r>
    </w:p>
    <w:p>
      <w:pPr>
        <w:spacing w:after="240"/>
      </w:pPr>
      <w:r>
        <w:t>Issue temporary badge for current day (with manager approval and photo ID verification)</w:t>
      </w:r>
    </w:p>
    <w:p>
      <w:pPr>
        <w:spacing w:after="240"/>
      </w:pPr>
      <w:r>
        <w:rPr>
          <w:b/>
        </w:rPr>
        <w:t>Investigation (Within 24 hours):</w:t>
      </w:r>
    </w:p>
    <w:p>
      <w:pPr>
        <w:spacing w:after="240"/>
      </w:pPr>
      <w:r>
        <w:t>Check if this is repeat occurrence for this employee</w:t>
      </w:r>
    </w:p>
    <w:p>
      <w:pPr>
        <w:spacing w:after="240"/>
      </w:pPr>
      <w:r>
        <w:rPr>
          <w:b/>
        </w:rPr>
        <w:t>Badge Replacement:</w:t>
      </w:r>
    </w:p>
    <w:p>
      <w:pPr>
        <w:spacing w:after="240"/>
      </w:pPr>
      <w:r>
        <w:t>Temporary badge expires when permanent issued</w:t>
      </w:r>
    </w:p>
    <w:p>
      <w:pPr>
        <w:spacing w:after="240"/>
      </w:pPr>
      <w:r>
        <w:rPr>
          <w:b/>
        </w:rPr>
        <w:t>Consequences:</w:t>
      </w:r>
    </w:p>
    <w:p>
      <w:pPr>
        <w:pStyle w:val="Heading3"/>
        <w:spacing w:after="240"/>
      </w:pPr>
      <w:r>
        <w:t>Secure Area Access Decision Guide</w:t>
      </w:r>
    </w:p>
    <w:p>
      <w:pPr>
        <w:spacing w:after="240"/>
      </w:pPr>
      <w:r>
        <w:rPr>
          <w:b/>
        </w:rPr>
        <w:t>Someone requests access to secure area (server room, data center, finance area, etc.):</w:t>
      </w:r>
    </w:p>
    <w:p>
      <w:pPr>
        <w:spacing w:after="240"/>
      </w:pPr>
      <w:r>
        <w:rPr>
          <w:b/>
        </w:rPr>
        <w:t>Is this person an employee?</w:t>
      </w:r>
      <w:r>
        <w:t>-</w:t>
      </w:r>
      <w:r>
        <w:rPr>
          <w:b/>
        </w:rPr>
        <w:t>NO (Visitor/Contractor):</w:t>
      </w:r>
      <w:r>
        <w:t>- Requires advance approval from area owner (IT Manager for server room, Finance Manager for finance area)</w:t>
        <w:br/>
        <w:t xml:space="preserve">  - Must have business justification</w:t>
        <w:br/>
        <w:t xml:space="preserve">  - Always escorted by authorized employee</w:t>
        <w:br/>
        <w:t xml:space="preserve">  - Work supervised</w:t>
        <w:br/>
        <w:t xml:space="preserve">  - Access logged</w:t>
        <w:br/>
        <w:t xml:space="preserve">  - Special visitor procedures apply</w:t>
      </w:r>
    </w:p>
    <w:p>
      <w:pPr>
        <w:pStyle w:val="ListBullet"/>
        <w:spacing w:after="240"/>
      </w:pPr>
      <w:r>
        <w:rPr>
          <w:b/>
        </w:rPr>
        <w:t>YES (Employee) →</w:t>
      </w:r>
      <w:r>
        <w:t>Continue:</w:t>
      </w:r>
    </w:p>
    <w:p>
      <w:pPr>
        <w:spacing w:after="240"/>
      </w:pPr>
      <w:r>
        <w:rPr>
          <w:b/>
        </w:rPr>
        <w:t>Does their role require access?</w:t>
      </w:r>
      <w:r>
        <w:t>-</w:t>
      </w:r>
      <w:r>
        <w:rPr>
          <w:b/>
        </w:rPr>
        <w:t>YES (IT staff to server room, Finance staff to finance area):</w:t>
      </w:r>
      <w:r>
        <w:t>- Verify in access control system</w:t>
        <w:br/>
        <w:t xml:space="preserve">  - If authorized: Grant access, normal procedures</w:t>
        <w:br/>
        <w:t xml:space="preserve">  - If not authorized but should be: Manager request and approval, then provision access</w:t>
      </w:r>
    </w:p>
    <w:p>
      <w:pPr>
        <w:pStyle w:val="ListBullet"/>
        <w:spacing w:after="120"/>
      </w:pPr>
      <w:r>
        <w:rPr>
          <w:b/>
        </w:rPr>
        <w:t>NO (Role doesn't require access):</w:t>
      </w:r>
    </w:p>
    <w:p>
      <w:pPr>
        <w:pStyle w:val="ListBullet"/>
        <w:spacing w:after="120"/>
      </w:pPr>
      <w:r>
        <w:t>Why do they need access?</w:t>
      </w:r>
      <w:r>
        <w:br/>
        <w:t>Legitimate temporary need: Manager approval, temporary access, escort, access expires</w:t>
        <w:br/>
        <w:t>Curiosity or no business reason: Politely decline, explain policy</w:t>
        <w:br/>
        <w:t>Suspicious: Report to Security/Facilities</w:t>
        <w:br/>
      </w:r>
    </w:p>
    <w:p>
      <w:pPr>
        <w:pStyle w:val="ListBullet"/>
        <w:spacing w:after="120"/>
      </w:pPr>
      <w:r>
        <w:rPr>
          <w:b/>
        </w:rPr>
        <w:t>Legitimate temporary need:</w:t>
      </w:r>
      <w:r>
        <w:t>Manager approval, temporary access, escort, access expires</w:t>
      </w:r>
    </w:p>
    <w:p>
      <w:pPr>
        <w:pStyle w:val="ListBullet"/>
        <w:spacing w:after="120"/>
      </w:pPr>
      <w:r>
        <w:rPr>
          <w:b/>
        </w:rPr>
        <w:t>Curiosity or no business reason:</w:t>
      </w:r>
      <w:r>
        <w:t>Politely decline, explain policy</w:t>
      </w:r>
    </w:p>
    <w:p>
      <w:pPr>
        <w:pStyle w:val="ListBullet"/>
        <w:spacing w:after="240"/>
      </w:pPr>
      <w:r>
        <w:rPr>
          <w:b/>
        </w:rPr>
        <w:t>Suspicious:</w:t>
      </w:r>
      <w:r>
        <w:t>Report to Security/Facilities</w:t>
      </w:r>
    </w:p>
    <w:p>
      <w:pPr>
        <w:pStyle w:val="ListBullet"/>
        <w:spacing w:after="120"/>
      </w:pPr>
      <w:r>
        <w:rPr>
          <w:b/>
        </w:rPr>
        <w:t>Legitimate temporary need:</w:t>
      </w:r>
      <w:r>
        <w:t>Manager approval, temporary access, escort, access expires</w:t>
      </w:r>
    </w:p>
    <w:p>
      <w:pPr>
        <w:pStyle w:val="ListBullet"/>
        <w:spacing w:after="120"/>
      </w:pPr>
      <w:r>
        <w:rPr>
          <w:b/>
        </w:rPr>
        <w:t>Curiosity or no business reason:</w:t>
      </w:r>
      <w:r>
        <w:t>Politely decline, explain policy</w:t>
      </w:r>
    </w:p>
    <w:p>
      <w:pPr>
        <w:pStyle w:val="ListBullet"/>
        <w:spacing w:after="240"/>
      </w:pPr>
      <w:r>
        <w:rPr>
          <w:b/>
        </w:rPr>
        <w:t>Suspicious:</w:t>
      </w:r>
      <w:r>
        <w:t>Report to Security/Facilities</w:t>
      </w:r>
    </w:p>
    <w:p>
      <w:pPr>
        <w:spacing w:after="240"/>
      </w:pPr>
      <w:r>
        <w:rPr>
          <w:b/>
        </w:rPr>
        <w:t>After-hours secure area access:</w:t>
      </w:r>
      <w:r>
        <w:t>- Generally discouraged (higher risk when fewer people present)</w:t>
        <w:br/>
        <w:t>- Requires manager approval</w:t>
        <w:br/>
        <w:t>- Enhanced logging and monitoring</w:t>
        <w:br/>
        <w:t>- Check-in/check-out procedures</w:t>
        <w:br/>
        <w:t>- May require two-person access (buddy system)</w:t>
      </w:r>
    </w:p>
    <w:p>
      <w:pPr>
        <w:pStyle w:val="Heading3"/>
        <w:spacing w:after="240"/>
      </w:pPr>
      <w:r>
        <w:t>Clean Desk Audit Decision Guide</w:t>
      </w:r>
    </w:p>
    <w:p>
      <w:pPr>
        <w:spacing w:after="240"/>
      </w:pPr>
      <w:r>
        <w:rPr>
          <w:b/>
        </w:rPr>
        <w:t>Conducting clean desk audit - what to look for:</w:t>
      </w:r>
    </w:p>
    <w:p>
      <w:pPr>
        <w:spacing w:after="240"/>
      </w:pPr>
      <w:r>
        <w:rPr>
          <w:b/>
        </w:rPr>
        <w:t>Walk through office at end of day or early morning before staff arrive.</w:t>
      </w:r>
    </w:p>
    <w:p>
      <w:pPr>
        <w:spacing w:after="240"/>
      </w:pPr>
      <w:r>
        <w:rPr>
          <w:b/>
        </w:rPr>
        <w:t>For each desk:</w:t>
      </w:r>
      <w:r>
        <w:t>- [ ]</w:t>
      </w:r>
      <w:r>
        <w:rPr>
          <w:b/>
        </w:rPr>
        <w:t>Customer information visible?</w:t>
      </w:r>
      <w:r>
        <w:t>(Names, accounts, contact info, payment details) → VIOLATION</w:t>
        <w:br/>
        <w:t>- [ ]</w:t>
      </w:r>
      <w:r>
        <w:rPr>
          <w:b/>
        </w:rPr>
        <w:t>Financial data visible?</w:t>
      </w:r>
      <w:r>
        <w:t>(Account numbers, budgets, pricing) → VIOLATION</w:t>
        <w:br/>
        <w:t>- [ ]</w:t>
      </w:r>
      <w:r>
        <w:rPr>
          <w:b/>
        </w:rPr>
        <w:t>Employee personal information visible?</w:t>
      </w:r>
      <w:r>
        <w:t>(SSN, DOB, salary, medical) → VIOLATION</w:t>
      </w:r>
      <w:r>
        <w:t>- [ ]</w:t>
      </w:r>
      <w:r>
        <w:rPr>
          <w:b/>
        </w:rPr>
        <w:t>Passwords or credentials visible?</w:t>
      </w:r>
      <w:r>
        <w:t>(Sticky notes with passwords) → SERIOUS VIOLATION</w:t>
        <w:br/>
        <w:t>- [ ]</w:t>
      </w:r>
      <w:r>
        <w:rPr>
          <w:b/>
        </w:rPr>
        <w:t>Confidential business documents visible?</w:t>
      </w:r>
      <w:r>
        <w:t>(Trade secrets, M&amp;A, legal) → VIOLATION</w:t>
        <w:br/>
        <w:t>- [ ]</w:t>
      </w:r>
      <w:r>
        <w:rPr>
          <w:b/>
        </w:rPr>
        <w:t>General work materials visible?</w:t>
      </w:r>
      <w:r>
        <w:t>(Non-confidential spreadsheets, notes) → ACCEPTABLE</w:t>
        <w:br/>
        <w:t>- [ ]</w:t>
      </w:r>
      <w:r>
        <w:rPr>
          <w:b/>
        </w:rPr>
        <w:t>Personal items visible?</w:t>
      </w:r>
      <w:r>
        <w:t>(Photos, coffee mug, personal books) → ACCEPTABLE</w:t>
      </w:r>
    </w:p>
    <w:p>
      <w:pPr>
        <w:spacing w:after="240"/>
      </w:pPr>
      <w:r>
        <w:rPr>
          <w:b/>
        </w:rPr>
        <w:t>Computer unlocked/logged in with no one present?</w:t>
      </w:r>
      <w:r>
        <w:t>→ VIOLATION (clear screen policy)</w:t>
      </w:r>
    </w:p>
    <w:p>
      <w:pPr>
        <w:spacing w:after="240"/>
      </w:pPr>
      <w:r>
        <w:rPr>
          <w:b/>
        </w:rPr>
        <w:t>Laptop left on desk, not secured?</w:t>
      </w:r>
      <w:r>
        <w:t>→ CONCERN (should be locked with cable lock or taken home)</w:t>
      </w:r>
    </w:p>
    <w:p>
      <w:pPr>
        <w:spacing w:after="240"/>
      </w:pPr>
      <w:r>
        <w:rPr>
          <w:b/>
        </w:rPr>
        <w:t>Document findings:</w:t>
      </w:r>
      <w:r>
        <w:t>- Take photos if helpful (avoid capturing actual confidential content)</w:t>
        <w:br/>
        <w:t>- Note desk/employee (if identifiable)</w:t>
        <w:br/>
        <w:t>- Note type of violation</w:t>
      </w:r>
    </w:p>
    <w:p>
      <w:pPr>
        <w:spacing w:after="240"/>
      </w:pPr>
      <w:r>
        <w:rPr>
          <w:b/>
        </w:rPr>
        <w:t>Follow-up:</w:t>
      </w:r>
      <w:r>
        <w:t>- First violation: Friendly reminder (note on desk or email)</w:t>
        <w:br/>
        <w:t>- Repeat violations: Manager notification</w:t>
        <w:br/>
        <w:t>- Persistent violations: Formal disciplinary process</w:t>
      </w:r>
    </w:p>
    <w:p>
      <w:pPr>
        <w:spacing w:after="240"/>
      </w:pPr>
      <w:r>
        <w:rPr>
          <w:b/>
        </w:rPr>
        <w:t>Reporting:</w:t>
      </w:r>
      <w:r>
        <w:t>- Aggregate results (X% compliant) to management</w:t>
        <w:br/>
        <w:t>- Identify trends (specific departments, types of violations)</w:t>
        <w:br/>
        <w:t>- Positive reinforcement (recognize good compliance)</w:t>
      </w:r>
    </w:p>
    <w:p>
      <w:pPr>
        <w:pStyle w:val="Heading2"/>
        <w:spacing w:after="240"/>
      </w:pPr>
      <w:r>
        <w:t>Common Scenarios</w:t>
      </w:r>
    </w:p>
    <w:p>
      <w:pPr>
        <w:pStyle w:val="Heading3"/>
        <w:spacing w:after="240"/>
      </w:pPr>
      <w:r>
        <w:t>Scenario 1: Visitor Arrives Without Appointment</w:t>
      </w:r>
    </w:p>
    <w:p>
      <w:pPr>
        <w:spacing w:after="240"/>
      </w:pPr>
      <w:r>
        <w:rPr>
          <w:b/>
        </w:rPr>
        <w:t>Situation:</w:t>
      </w:r>
      <w:r>
        <w:t>Someone walks in claiming they're here to meet with an employee, but employee isn't expecting them.</w:t>
      </w:r>
    </w:p>
    <w:p>
      <w:pPr>
        <w:spacing w:after="240"/>
      </w:pPr>
      <w:r>
        <w:rPr>
          <w:b/>
        </w:rPr>
        <w:t>Actions:</w:t>
      </w:r>
      <w:r>
        <w:t>1. Greet visitor professionally</w:t>
        <w:br/>
        <w:t>2. "Welcome. Who are you here to see?"</w:t>
        <w:br/>
        <w:t>3. Contact employee: "Hi [Employee], you have a visitor at reception. [Name] from [Company]."</w:t>
        <w:br/>
        <w:t>4. Employee response determines next steps:</w:t>
      </w:r>
    </w:p>
    <w:p>
      <w:pPr>
        <w:spacing w:after="240"/>
      </w:pPr>
      <w:r>
        <w:rPr>
          <w:b/>
        </w:rPr>
        <w:t>If employee says "Yes, send them back":</w:t>
      </w:r>
      <w:r>
        <w:t>- Complete normal visitor check-in</w:t>
        <w:br/>
        <w:t>- Issue visitor badge</w:t>
        <w:br/>
        <w:t>- Employee comes to reception to escort OR direct visitor if employee approves</w:t>
      </w:r>
    </w:p>
    <w:p>
      <w:pPr>
        <w:spacing w:after="240"/>
      </w:pPr>
      <w:r>
        <w:rPr>
          <w:b/>
        </w:rPr>
        <w:t>If employee says "I'm not expecting them / Can't meet now":</w:t>
      </w:r>
      <w:r>
        <w:t>- Politely inform visitor: "I apologize, but [Employee] isn't available right now. Would you like to schedule an appointment?"</w:t>
        <w:br/>
        <w:t>- Offer to take contact information</w:t>
        <w:br/>
        <w:t>- Visitor does not proceed past reception</w:t>
      </w:r>
    </w:p>
    <w:p>
      <w:pPr>
        <w:spacing w:after="240"/>
      </w:pPr>
      <w:r>
        <w:rPr>
          <w:b/>
        </w:rPr>
        <w:t>If employee says "I don't know this person":</w:t>
      </w:r>
      <w:r>
        <w:t>- Politely inform visitor: "I'm sorry, but we don't have you scheduled. Let me get some information to help set up an appointment."</w:t>
        <w:br/>
        <w:t>- Get visitor contact information</w:t>
        <w:br/>
        <w:t>- Visitor does not proceed past reception</w:t>
        <w:br/>
        <w:t>- If visitor is insistent, aggressive, or won't leave: Alert Security/Facilities</w:t>
      </w:r>
    </w:p>
    <w:p>
      <w:pPr>
        <w:spacing w:after="240"/>
      </w:pPr>
      <w:r>
        <w:rPr>
          <w:b/>
        </w:rPr>
        <w:t>Key point:</w:t>
      </w:r>
      <w:r>
        <w:t>Employee confirmation required before visitor proceeds beyond reception.</w:t>
      </w:r>
    </w:p>
    <w:p>
      <w:pPr>
        <w:pStyle w:val="Heading3"/>
        <w:spacing w:after="240"/>
      </w:pPr>
      <w:r>
        <w:t>Scenario 2: Employee Holds Door for Stranger (Tailgating)</w:t>
      </w:r>
    </w:p>
    <w:p>
      <w:pPr>
        <w:spacing w:after="240"/>
      </w:pPr>
      <w:r>
        <w:rPr>
          <w:b/>
        </w:rPr>
        <w:t>Situation:</w:t>
      </w:r>
      <w:r>
        <w:t>You see an employee use their badge to open a door, and someone without a badge follows them through (tailgating).</w:t>
      </w:r>
    </w:p>
    <w:p>
      <w:pPr>
        <w:spacing w:after="240"/>
      </w:pPr>
      <w:r>
        <w:rPr>
          <w:b/>
        </w:rPr>
        <w:t>Actions as Observer:</w:t>
      </w:r>
    </w:p>
    <w:p>
      <w:pPr>
        <w:spacing w:after="240"/>
      </w:pPr>
      <w:r>
        <w:rPr>
          <w:b/>
        </w:rPr>
        <w:t>If you're nearby and can intervene immediately:</w:t>
      </w:r>
      <w:r>
        <w:t>1. Politely approach the un-badged person: "Excuse me, do you have a badge to access this area?"</w:t>
        <w:br/>
        <w:t>2. Possible responses:</w:t>
        <w:br/>
        <w:t xml:space="preserve">   -</w:t>
      </w:r>
      <w:r>
        <w:rPr>
          <w:b/>
        </w:rPr>
        <w:t>"I forgot my badge"</w:t>
      </w:r>
      <w:r>
        <w:t>→ "Please go to reception for a temporary badge."</w:t>
        <w:br/>
        <w:t xml:space="preserve">   -</w:t>
      </w:r>
      <w:r>
        <w:rPr>
          <w:b/>
        </w:rPr>
        <w:t>"I'm with [person who badged]"</w:t>
      </w:r>
      <w:r>
        <w:t>→ Confirm with that person, ensure they're escorting appropriately</w:t>
        <w:br/>
        <w:t xml:space="preserve">   -</w:t>
      </w:r>
      <w:r>
        <w:rPr>
          <w:b/>
        </w:rPr>
        <w:t>"I'm just going to [nearby location]"</w:t>
      </w:r>
      <w:r>
        <w:t>→ "I understand, but everyone needs to badge in. Please visit reception."</w:t>
        <w:br/>
        <w:t xml:space="preserve">   -</w:t>
      </w:r>
      <w:r>
        <w:rPr>
          <w:b/>
        </w:rPr>
        <w:t>Hostile or evasive response</w:t>
      </w:r>
      <w:r>
        <w:t>→ Do not confront, note description, contact Security immediately</w:t>
      </w:r>
    </w:p>
    <w:p>
      <w:pPr>
        <w:spacing w:after="240"/>
      </w:pPr>
      <w:r>
        <w:rPr>
          <w:b/>
        </w:rPr>
        <w:t>If you can't intervene safely:</w:t>
      </w:r>
      <w:r>
        <w:t>- Note description (appearance, clothing, direction of travel)</w:t>
        <w:br/>
        <w:t>- Alert Security/Facilities immediately</w:t>
        <w:br/>
        <w:t>- Monitor from safe distance if possible</w:t>
      </w:r>
    </w:p>
    <w:p>
      <w:pPr>
        <w:spacing w:after="240"/>
      </w:pPr>
      <w:r>
        <w:rPr>
          <w:b/>
        </w:rPr>
        <w:t>Actions as the Person Who Badged:</w:t>
      </w:r>
    </w:p>
    <w:p>
      <w:pPr>
        <w:spacing w:after="240"/>
      </w:pPr>
      <w:r>
        <w:rPr>
          <w:b/>
        </w:rPr>
        <w:t>If someone tries to follow you through:</w:t>
      </w:r>
      <w:r>
        <w:t>1. Don't hold the door open for them (even though it feels rude)</w:t>
        <w:br/>
        <w:t>2. Let door close behind you</w:t>
        <w:br/>
        <w:t>3. Politely say: "I'm sorry, you'll need to use your badge" or "Please check in at reception"</w:t>
        <w:br/>
        <w:t>4. If they insist or push through anyway: Alert Security/Facilities</w:t>
      </w:r>
    </w:p>
    <w:p>
      <w:pPr>
        <w:spacing w:after="240"/>
      </w:pPr>
      <w:r>
        <w:rPr>
          <w:b/>
        </w:rPr>
        <w:t>Training point:</w:t>
      </w:r>
      <w:r>
        <w:t>It's not rude to maintain security. Most professionals understand and appreciate security measures.</w:t>
      </w:r>
    </w:p>
    <w:p>
      <w:pPr>
        <w:pStyle w:val="Heading3"/>
        <w:spacing w:after="240"/>
      </w:pPr>
      <w:r>
        <w:t>Scenario 3: Lost Child in Building</w:t>
      </w:r>
    </w:p>
    <w:p>
      <w:pPr>
        <w:spacing w:after="240"/>
      </w:pPr>
      <w:r>
        <w:rPr>
          <w:b/>
        </w:rPr>
        <w:t>Situation:</w:t>
      </w:r>
      <w:r>
        <w:t>A child (appears unaccompanied) is found wandering in the building.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Approach calmly and safely:</w:t>
      </w:r>
      <w:r>
        <w:t>"Hi there, are you looking for someone?"</w:t>
        <w:br/>
        <w:t>2.</w:t>
      </w:r>
      <w:r>
        <w:rPr>
          <w:b/>
        </w:rPr>
        <w:t>Determine if truly alone or if parent/adult nearby:</w:t>
      </w:r>
      <w:r>
        <w:t>- "Where is your mom/dad?"</w:t>
        <w:br/>
        <w:t xml:space="preserve">   - Look around immediate area for distressed adult</w:t>
        <w:br/>
        <w:t>3.</w:t>
      </w:r>
      <w:r>
        <w:rPr>
          <w:b/>
        </w:rPr>
        <w:t>Stay with child</w:t>
      </w:r>
      <w:r>
        <w:t>(don't leave child unattended)</w:t>
        <w:br/>
        <w:t>4.</w:t>
      </w:r>
      <w:r>
        <w:rPr>
          <w:b/>
        </w:rPr>
        <w:t>Alert reception/security immediately:</w:t>
      </w:r>
      <w:r>
        <w:t>"I have an unaccompanied child at [location]"</w:t>
        <w:br/>
        <w:t>5.</w:t>
      </w:r>
      <w:r>
        <w:rPr>
          <w:b/>
        </w:rPr>
        <w:t>Contact building security/front desk:</w:t>
      </w:r>
      <w:r>
        <w:t>Announce over PA if available: "If you are missing a child, please come to reception/[location] immediately"</w:t>
        <w:br/>
        <w:t>6.</w:t>
      </w:r>
      <w:r>
        <w:rPr>
          <w:b/>
        </w:rPr>
        <w:t>Keep child calm and safe:</w:t>
      </w:r>
      <w:r>
        <w:t>- Reassure them: "We're going to find your parent"</w:t>
        <w:br/>
        <w:t xml:space="preserve">   - Do not take child to secluded area</w:t>
        <w:br/>
        <w:t xml:space="preserve">   - Stay in visible, public area</w:t>
        <w:br/>
        <w:t xml:space="preserve">   - Do not give food/drink without parent permission</w:t>
      </w:r>
    </w:p>
    <w:p>
      <w:pPr>
        <w:spacing w:after="240"/>
      </w:pPr>
      <w:r>
        <w:rPr>
          <w:b/>
        </w:rPr>
        <w:t>Parent/Guardian Located:</w:t>
      </w:r>
      <w:r>
        <w:t>- Verify relationship (ask child if this is their parent, ask parent to describe child)</w:t>
        <w:br/>
        <w:t>- Reunite child with parent/guardian</w:t>
        <w:br/>
        <w:t>- Document incident (date, time, circumstances, how resolved)</w:t>
      </w:r>
    </w:p>
    <w:p>
      <w:pPr>
        <w:spacing w:after="240"/>
      </w:pPr>
      <w:r>
        <w:rPr>
          <w:b/>
        </w:rPr>
        <w:t>Parent/Guardian NOT Located After 15 Minutes:</w:t>
      </w:r>
      <w:r>
        <w:t>- Call 911 (police will assist)</w:t>
        <w:br/>
        <w:t>- Facilities Manager and Security involved</w:t>
        <w:br/>
        <w:t>- Check visitor logs (was child with visitor?)</w:t>
        <w:br/>
        <w:t>- Review security footage if available</w:t>
        <w:br/>
        <w:t>- Continue to comfort and supervise child until police arrive</w:t>
      </w:r>
    </w:p>
    <w:p>
      <w:pPr>
        <w:spacing w:after="240"/>
      </w:pPr>
      <w:r>
        <w:rPr>
          <w:b/>
        </w:rPr>
        <w:t>DO NOT:</w:t>
      </w:r>
      <w:r>
        <w:t>- Leave child unattended</w:t>
        <w:br/>
        <w:t>- Take child to your car or off premises</w:t>
        <w:br/>
        <w:t>- Give child to someone who cannot verify relationship</w:t>
        <w:br/>
        <w:t>- Panic (stay calm for child's sake)</w:t>
      </w:r>
    </w:p>
    <w:p>
      <w:pPr>
        <w:spacing w:after="240"/>
      </w:pPr>
      <w:r>
        <w:rPr>
          <w:b/>
        </w:rPr>
        <w:t>Prevention:</w:t>
      </w:r>
      <w:r>
        <w:t>Visitors with children should be informed children must stay with them at all times.</w:t>
      </w:r>
    </w:p>
    <w:p>
      <w:pPr>
        <w:pStyle w:val="Heading3"/>
        <w:spacing w:after="240"/>
      </w:pPr>
      <w:r>
        <w:t>Scenario 4: Fire Alarm Activated</w:t>
      </w:r>
    </w:p>
    <w:p>
      <w:pPr>
        <w:spacing w:after="240"/>
      </w:pPr>
      <w:r>
        <w:rPr>
          <w:b/>
        </w:rPr>
        <w:t>Situation:</w:t>
      </w:r>
      <w:r>
        <w:t>Fire alarm sounds.</w:t>
      </w:r>
    </w:p>
    <w:p>
      <w:pPr>
        <w:spacing w:after="240"/>
      </w:pPr>
      <w:r>
        <w:rPr>
          <w:b/>
        </w:rPr>
        <w:t>Immediate Actions - EVERYONE:</w:t>
      </w:r>
    </w:p>
    <w:p>
      <w:pPr>
        <w:pStyle w:val="ListNumber3"/>
        <w:spacing w:after="120"/>
      </w:pPr>
      <w:r>
        <w:rPr>
          <w:b/>
        </w:rPr>
        <w:t>Evacuate immediately</w:t>
      </w:r>
      <w:r>
        <w:t>(do not investigate, do not gather belongings)</w:t>
      </w:r>
    </w:p>
    <w:p>
      <w:pPr>
        <w:pStyle w:val="ListNumber3"/>
        <w:spacing w:after="120"/>
      </w:pPr>
      <w:r>
        <w:rPr>
          <w:b/>
        </w:rPr>
        <w:t>Help visitors evacuate</w:t>
      </w:r>
      <w:r>
        <w:t>(if you have visitor, ensure they come with you)</w:t>
      </w:r>
    </w:p>
    <w:p>
      <w:pPr>
        <w:pStyle w:val="ListNumber3"/>
        <w:spacing w:after="120"/>
      </w:pPr>
      <w:r>
        <w:rPr>
          <w:b/>
        </w:rPr>
        <w:t>Follow evacuation route</w:t>
      </w:r>
      <w:r>
        <w:t>(use stairs, not elevators)</w:t>
      </w:r>
    </w:p>
    <w:p>
      <w:pPr>
        <w:pStyle w:val="ListNumber3"/>
        <w:spacing w:after="120"/>
      </w:pPr>
      <w:r>
        <w:rPr>
          <w:b/>
        </w:rPr>
        <w:t>Assist anyone needing help</w:t>
      </w:r>
      <w:r>
        <w:t>(mobility impaired, visitors unfamiliar with building)</w:t>
      </w:r>
    </w:p>
    <w:p>
      <w:pPr>
        <w:pStyle w:val="ListNumber3"/>
        <w:spacing w:after="120"/>
      </w:pPr>
      <w:r>
        <w:rPr>
          <w:b/>
        </w:rPr>
        <w:t>Proceed to assembly point</w:t>
      </w:r>
      <w:r>
        <w:t>(designated outdoor location)</w:t>
      </w:r>
    </w:p>
    <w:p>
      <w:pPr>
        <w:pStyle w:val="ListNumber3"/>
        <w:spacing w:after="120"/>
      </w:pPr>
      <w:r>
        <w:rPr>
          <w:b/>
        </w:rPr>
        <w:t>Report to floor warden or manager</w:t>
      </w:r>
      <w:r>
        <w:t>(account for people)</w:t>
      </w:r>
    </w:p>
    <w:p>
      <w:pPr>
        <w:pStyle w:val="ListNumber3"/>
        <w:spacing w:after="120"/>
      </w:pPr>
      <w:r>
        <w:rPr>
          <w:b/>
        </w:rPr>
        <w:t>Stay at assembly point</w:t>
      </w:r>
      <w:r>
        <w:t>(do not leave, do not re-enter building)</w:t>
      </w:r>
    </w:p>
    <w:p>
      <w:pPr>
        <w:pStyle w:val="ListNumber3"/>
        <w:spacing w:after="240"/>
      </w:pPr>
      <w:r>
        <w:rPr>
          <w:b/>
        </w:rPr>
        <w:t>Wait for all-clear</w:t>
      </w:r>
      <w:r>
        <w:t>(from fire department or building management)</w:t>
      </w:r>
    </w:p>
    <w:p>
      <w:pPr>
        <w:spacing w:after="240"/>
      </w:pPr>
      <w:r>
        <w:rPr>
          <w:b/>
        </w:rPr>
        <w:t>Additional Actions - Floor Wardens/Designated Personnel:</w:t>
      </w:r>
      <w:r>
        <w:t>- Quickly sweep areas to ensure evacuation (don't delay own evacuation)</w:t>
        <w:br/>
        <w:t>- Close doors behind you (slows fire spread, but don't lock)</w:t>
        <w:br/>
        <w:t>- Account for staff at assembly point</w:t>
        <w:br/>
        <w:t>- Report to incident commander</w:t>
        <w:br/>
        <w:t>- Communicate missing persons to fire department immediately</w:t>
      </w:r>
    </w:p>
    <w:p>
      <w:pPr>
        <w:spacing w:after="240"/>
      </w:pPr>
      <w:r>
        <w:rPr>
          <w:b/>
        </w:rPr>
        <w:t>Additional Actions - Facilities/Security:</w:t>
      </w:r>
      <w:r>
        <w:t>- Call 911 if not already called (verify alarm is real, not false)</w:t>
        <w:br/>
        <w:t>- Meet fire department at building entrance</w:t>
        <w:br/>
        <w:t>- Provide building information and keys if needed</w:t>
        <w:br/>
        <w:t>- Coordinate with building management</w:t>
        <w:br/>
        <w:t>- Investigate cause (if false alarm, address to prevent recurrence)</w:t>
      </w:r>
    </w:p>
    <w:p>
      <w:pPr>
        <w:spacing w:after="240"/>
      </w:pPr>
      <w:r>
        <w:rPr>
          <w:b/>
        </w:rPr>
        <w:t>Special Considerations:</w:t>
      </w:r>
    </w:p>
    <w:p>
      <w:pPr>
        <w:spacing w:after="240"/>
      </w:pPr>
      <w:r>
        <w:rPr>
          <w:b/>
        </w:rPr>
        <w:t>Data Center/Server Room:</w:t>
      </w:r>
      <w:r>
        <w:t>- Clean agent suppression (FM-200, etc.) will discharge - EVACUATE</w:t>
        <w:br/>
        <w:t>- Do not re-enter until safe (gas dissipates, firefighters give all-clear)</w:t>
        <w:br/>
        <w:t>- Fire department will handle</w:t>
      </w:r>
    </w:p>
    <w:p>
      <w:pPr>
        <w:spacing w:after="240"/>
      </w:pPr>
      <w:r>
        <w:rPr>
          <w:b/>
        </w:rPr>
        <w:t>Visitors:</w:t>
      </w:r>
      <w:r>
        <w:t>- Your responsibility to ensure visitor evacuates with you</w:t>
        <w:br/>
        <w:t>- Visitors may not know evacuation routes</w:t>
        <w:br/>
        <w:t>- Don't lose track of visitor in evacuation</w:t>
      </w:r>
    </w:p>
    <w:p>
      <w:pPr>
        <w:spacing w:after="240"/>
      </w:pPr>
      <w:r>
        <w:rPr>
          <w:b/>
        </w:rPr>
        <w:t>After All-Clear:</w:t>
      </w:r>
      <w:r>
        <w:t>- Return to building only when authorized</w:t>
        <w:br/>
        <w:t>- Resume normal operations</w:t>
        <w:br/>
        <w:t>- Debrief and document (lessons learned from drill or real event)</w:t>
      </w:r>
    </w:p>
    <w:p>
      <w:pPr>
        <w:pStyle w:val="Heading3"/>
        <w:spacing w:after="240"/>
      </w:pPr>
      <w:r>
        <w:t>Scenario 5: Suspicious Package or Item</w:t>
      </w:r>
    </w:p>
    <w:p>
      <w:pPr>
        <w:spacing w:after="240"/>
      </w:pPr>
      <w:r>
        <w:rPr>
          <w:b/>
        </w:rPr>
        <w:t>Situation:</w:t>
      </w:r>
      <w:r>
        <w:t>You discover an unattended package, bag, or item that seems suspicious.</w:t>
      </w:r>
    </w:p>
    <w:p>
      <w:pPr>
        <w:spacing w:after="240"/>
      </w:pPr>
      <w:r>
        <w:rPr>
          <w:b/>
        </w:rPr>
        <w:t>What Makes Something Suspicious:</w:t>
      </w:r>
      <w:r>
        <w:t>- Unattended in public area with no obvious owner</w:t>
        <w:br/>
        <w:t>- Unusual appearance (wires visible, strange odors, sounds)</w:t>
        <w:br/>
        <w:t>- Left near critical infrastructure (HVAC, power, data center)</w:t>
        <w:br/>
        <w:t>- Delivered unexpectedly or addressed strangely</w:t>
        <w:br/>
        <w:t>- Your gut feeling that something is wrong</w:t>
      </w:r>
    </w:p>
    <w:p>
      <w:pPr>
        <w:spacing w:after="240"/>
      </w:pPr>
      <w:r>
        <w:rPr>
          <w:b/>
        </w:rPr>
        <w:t>Immediate Actions:</w:t>
      </w:r>
    </w:p>
    <w:p>
      <w:pPr>
        <w:pStyle w:val="ListNumber"/>
        <w:spacing w:after="120"/>
      </w:pPr>
      <w:r>
        <w:rPr>
          <w:b/>
        </w:rPr>
        <w:t>Do NOT touch, move, or open suspicious package</w:t>
      </w:r>
    </w:p>
    <w:p>
      <w:pPr>
        <w:pStyle w:val="ListNumber"/>
        <w:spacing w:after="120"/>
      </w:pPr>
      <w:r>
        <w:rPr>
          <w:b/>
        </w:rPr>
        <w:t>Leave area immediately</w:t>
      </w:r>
      <w:r>
        <w:t>(create distance, at least 50-100 feet)</w:t>
      </w:r>
    </w:p>
    <w:p>
      <w:pPr>
        <w:pStyle w:val="ListNumber"/>
        <w:spacing w:after="120"/>
      </w:pPr>
      <w:r>
        <w:rPr>
          <w:b/>
        </w:rPr>
        <w:t>Alert others nearby</w:t>
      </w:r>
      <w:r>
        <w:t>(calmly inform people to leave area, avoid panic)</w:t>
      </w:r>
    </w:p>
    <w:p>
      <w:pPr>
        <w:pStyle w:val="ListNumber"/>
        <w:spacing w:after="120"/>
      </w:pPr>
      <w:r>
        <w:rPr>
          <w:b/>
        </w:rPr>
        <w:t>Call 911 and Security/Facilities immediately</w:t>
      </w:r>
    </w:p>
    <w:p>
      <w:pPr>
        <w:pStyle w:val="ListNumber"/>
        <w:spacing w:after="120"/>
      </w:pPr>
      <w:r>
        <w:t>Report location</w:t>
      </w:r>
    </w:p>
    <w:p>
      <w:pPr>
        <w:pStyle w:val="ListNumber"/>
        <w:spacing w:after="120"/>
      </w:pPr>
      <w:r>
        <w:t>Describe package/item</w:t>
      </w:r>
    </w:p>
    <w:p>
      <w:pPr>
        <w:pStyle w:val="ListNumber"/>
        <w:spacing w:after="120"/>
      </w:pPr>
      <w:r>
        <w:t>Why it seems suspicious</w:t>
      </w:r>
    </w:p>
    <w:p>
      <w:pPr>
        <w:pStyle w:val="ListNumber"/>
        <w:spacing w:after="120"/>
      </w:pPr>
      <w:r>
        <w:t>Whether area has been evacuated</w:t>
      </w:r>
    </w:p>
    <w:p>
      <w:pPr>
        <w:pStyle w:val="ListNumber"/>
        <w:spacing w:after="120"/>
      </w:pPr>
      <w:r>
        <w:rPr>
          <w:b/>
        </w:rPr>
        <w:t>Secure area</w:t>
      </w:r>
      <w:r>
        <w:t>(prevent people from entering area)</w:t>
      </w:r>
    </w:p>
    <w:p>
      <w:pPr>
        <w:pStyle w:val="ListNumber"/>
        <w:spacing w:after="240"/>
      </w:pPr>
      <w:r>
        <w:rPr>
          <w:b/>
        </w:rPr>
        <w:t>Await instructions</w:t>
      </w:r>
      <w:r>
        <w:t>(police/bomb squad will assess)</w:t>
      </w:r>
    </w:p>
    <w:p>
      <w:pPr>
        <w:spacing w:after="240"/>
      </w:pPr>
      <w:r>
        <w:rPr>
          <w:b/>
        </w:rPr>
        <w:t>What NOT to Do:</w:t>
      </w:r>
      <w:r>
        <w:t>- Don't touch or move package</w:t>
        <w:br/>
        <w:t>- Don't open or examine closely</w:t>
        <w:br/>
        <w:t>- Don't put in water or attempt to smother</w:t>
        <w:br/>
        <w:t>- Don't use radio or cell phone near package (if you suspect explosive device, RF signals could trigger - make calls from distance)</w:t>
        <w:br/>
        <w:t>- Don't panic or create panic</w:t>
      </w:r>
    </w:p>
    <w:p>
      <w:pPr>
        <w:spacing w:after="240"/>
      </w:pPr>
      <w:r>
        <w:rPr>
          <w:b/>
        </w:rPr>
        <w:t>If Package Was Expected Delivery:</w:t>
      </w:r>
      <w:r>
        <w:t>- Still report if it seems tampered or suspicious</w:t>
        <w:br/>
        <w:t>- Normal delivery packages typically have shipping labels, return addresses, expected appearance</w:t>
      </w:r>
    </w:p>
    <w:p>
      <w:pPr>
        <w:spacing w:after="240"/>
      </w:pPr>
      <w:r>
        <w:rPr>
          <w:b/>
        </w:rPr>
        <w:t>After Incident:</w:t>
      </w:r>
      <w:r>
        <w:t>- Cooperate with authorities investigation</w:t>
        <w:br/>
        <w:t>- Document incident</w:t>
        <w:br/>
        <w:t>- Review mail and delivery procedures if needed</w:t>
      </w:r>
    </w:p>
    <w:p>
      <w:pPr>
        <w:spacing w:after="240"/>
      </w:pPr>
      <w:r>
        <w:rPr>
          <w:b/>
        </w:rPr>
        <w:t>Bomb Threat by Phone:</w:t>
      </w:r>
      <w:r>
        <w:t>- Stay calm, keep caller on line as long as possible</w:t>
        <w:br/>
        <w:t>- Ask questions: Where is bomb? When will it explode? What does it look like? Why are you doing this?</w:t>
        <w:br/>
        <w:t>- Note caller's voice characteristics, background noises, exact words</w:t>
        <w:br/>
        <w:t>- Alert Security/management immediately</w:t>
        <w:br/>
        <w:t>- Call 911</w:t>
        <w:br/>
        <w:t>- Evacuate per authorities' instructions</w:t>
      </w:r>
    </w:p>
    <w:p>
      <w:pPr>
        <w:pStyle w:val="Heading3"/>
        <w:spacing w:after="240"/>
      </w:pPr>
      <w:r>
        <w:t>Scenario 6: Power Outage</w:t>
      </w:r>
    </w:p>
    <w:p>
      <w:pPr>
        <w:spacing w:after="240"/>
      </w:pPr>
      <w:r>
        <w:rPr>
          <w:b/>
        </w:rPr>
        <w:t>Situation:</w:t>
      </w:r>
      <w:r>
        <w:t>Facility loses power (lights go out, equipment shuts down).</w:t>
      </w:r>
    </w:p>
    <w:p>
      <w:pPr>
        <w:spacing w:after="240"/>
      </w:pPr>
      <w:r>
        <w:rPr>
          <w:b/>
        </w:rPr>
        <w:t>Immediate Actions:</w:t>
      </w:r>
    </w:p>
    <w:p>
      <w:pPr>
        <w:spacing w:after="240"/>
      </w:pPr>
      <w:r>
        <w:rPr>
          <w:b/>
        </w:rPr>
        <w:t>If UPS/Generator Available:</w:t>
      </w:r>
      <w:r>
        <w:t>1. Wait briefly (15-30 seconds) - UPS should maintain power immediately, generator should start and take over within 30-60 seconds</w:t>
        <w:br/>
        <w:t>2. If power not restored within 2 minutes, contact Facilities</w:t>
        <w:br/>
        <w:t>3. Continue normal operations on backup power (if full facility backup) or prioritize critical systems (if partial backup)</w:t>
      </w:r>
    </w:p>
    <w:p>
      <w:pPr>
        <w:spacing w:after="240"/>
      </w:pPr>
      <w:r>
        <w:rPr>
          <w:b/>
        </w:rPr>
        <w:t>If No Backup Power:</w:t>
      </w:r>
      <w:r>
        <w:t>1.</w:t>
      </w:r>
      <w:r>
        <w:rPr>
          <w:b/>
        </w:rPr>
        <w:t>Stay calm</w:t>
      </w:r>
      <w:r>
        <w:t>- power outages are usually temporary</w:t>
        <w:br/>
        <w:t>2.</w:t>
      </w:r>
      <w:r>
        <w:rPr>
          <w:b/>
        </w:rPr>
        <w:t>Secure your workstation:</w:t>
      </w:r>
      <w:r>
        <w:t>- Save work if battery laptop</w:t>
        <w:br/>
        <w:t xml:space="preserve">   - Shut down desktop properly if possible</w:t>
        <w:br/>
        <w:t xml:space="preserve">   - Lock workstation</w:t>
        <w:br/>
        <w:t>3.</w:t>
      </w:r>
      <w:r>
        <w:rPr>
          <w:b/>
        </w:rPr>
        <w:t>Emergency lighting</w:t>
      </w:r>
      <w:r>
        <w:t>should activate (battery backup emergency lights)</w:t>
        <w:br/>
        <w:t>4.</w:t>
      </w:r>
      <w:r>
        <w:rPr>
          <w:b/>
        </w:rPr>
        <w:t>Stay put initially</w:t>
      </w:r>
      <w:r>
        <w:t>(wait for instructions, allow eyes to adjust to emergency lighting)</w:t>
        <w:br/>
        <w:t>5.</w:t>
      </w:r>
      <w:r>
        <w:rPr>
          <w:b/>
        </w:rPr>
        <w:t>Facilities announces plan:</w:t>
      </w:r>
      <w:r>
        <w:t>- If brief outage expected: Await power restoration</w:t>
        <w:br/>
        <w:t xml:space="preserve">   - If extended outage: May dismiss staff, secure facility</w:t>
      </w:r>
    </w:p>
    <w:p>
      <w:pPr>
        <w:spacing w:after="240"/>
      </w:pPr>
      <w:r>
        <w:rPr>
          <w:b/>
        </w:rPr>
        <w:t>Special Considerations:</w:t>
      </w:r>
    </w:p>
    <w:p>
      <w:pPr>
        <w:spacing w:after="240"/>
      </w:pPr>
      <w:r>
        <w:rPr>
          <w:b/>
        </w:rPr>
        <w:t>Data Center/Server Equipment:</w:t>
      </w:r>
      <w:r>
        <w:t>- UPS should maintain power (15-30 minutes typically)</w:t>
        <w:br/>
        <w:t>- Generator should take over (if available)</w:t>
        <w:br/>
        <w:t>- If no generator and extended outage: Graceful shutdown of servers per procedures</w:t>
        <w:br/>
        <w:t>- IT staff handles all data center power issues</w:t>
      </w:r>
    </w:p>
    <w:p>
      <w:pPr>
        <w:spacing w:after="240"/>
      </w:pPr>
      <w:r>
        <w:rPr>
          <w:b/>
        </w:rPr>
        <w:t>Elevators:</w:t>
      </w:r>
      <w:r>
        <w:t>- Will stop operating (people stuck will be safe, elevator emergency systems active)</w:t>
        <w:br/>
        <w:t>- Do not use elevators during outage</w:t>
        <w:br/>
        <w:t>- Facilities coordinates elevator rescue with building management or fire department if people stuck</w:t>
      </w:r>
    </w:p>
    <w:p>
      <w:pPr>
        <w:spacing w:after="240"/>
      </w:pPr>
      <w:r>
        <w:rPr>
          <w:b/>
        </w:rPr>
        <w:t>Security Systems:</w:t>
      </w:r>
      <w:r>
        <w:t>- Badge access may fail to battery backup or generator (depending on system)</w:t>
        <w:br/>
        <w:t>- Some doors may fail unlocked (life safety), others stay locked</w:t>
        <w:br/>
        <w:t>- Cameras may continue on PoE with battery backup or go offline</w:t>
        <w:br/>
        <w:t>- Enhanced manual security during outage (monitor entry points)</w:t>
      </w:r>
    </w:p>
    <w:p>
      <w:pPr>
        <w:spacing w:after="240"/>
      </w:pPr>
      <w:r>
        <w:rPr>
          <w:b/>
        </w:rPr>
        <w:t>Climate-Sensitive Areas:</w:t>
      </w:r>
      <w:r>
        <w:t>- Server rooms/data centers will heat up without HVAC</w:t>
        <w:br/>
        <w:t>- Open doors to improve airflow if power extended</w:t>
        <w:br/>
        <w:t>- Shut down non-critical equipment to reduce heat load</w:t>
      </w:r>
    </w:p>
    <w:p>
      <w:pPr>
        <w:spacing w:after="240"/>
      </w:pPr>
      <w:r>
        <w:rPr>
          <w:b/>
        </w:rPr>
        <w:t>After Power Restored:</w:t>
      </w:r>
      <w:r>
        <w:t>- Wait for Facilities all-clear before resuming normal operations</w:t>
        <w:br/>
        <w:t>- IT verifies critical systems restarted properly</w:t>
        <w:br/>
        <w:t>- Report any equipment damage from outage</w:t>
        <w:br/>
        <w:t>- Document outage (cause, duration, impact, lessons learned)</w:t>
      </w:r>
    </w:p>
    <w:p>
      <w:pPr>
        <w:pStyle w:val="Heading3"/>
        <w:spacing w:after="240"/>
      </w:pPr>
      <w:r>
        <w:t>Scenario 7: Unauthorized Person in Secure Area</w:t>
      </w:r>
    </w:p>
    <w:p>
      <w:pPr>
        <w:spacing w:after="240"/>
      </w:pPr>
      <w:r>
        <w:rPr>
          <w:b/>
        </w:rPr>
        <w:t>Situation:</w:t>
      </w:r>
      <w:r>
        <w:t>You observe someone in a secure area (server room, data center, finance area, executive floor) who doesn't appear to belong there.</w:t>
      </w:r>
    </w:p>
    <w:p>
      <w:pPr>
        <w:spacing w:after="240"/>
      </w:pPr>
      <w:r>
        <w:rPr>
          <w:b/>
        </w:rPr>
        <w:t>Assessment:</w:t>
      </w:r>
    </w:p>
    <w:p>
      <w:pPr>
        <w:spacing w:after="240"/>
      </w:pPr>
      <w:r>
        <w:rPr>
          <w:b/>
        </w:rPr>
        <w:t>Do you recognize them as authorized?</w:t>
      </w:r>
      <w:r>
        <w:t>-</w:t>
      </w:r>
      <w:r>
        <w:rPr>
          <w:b/>
        </w:rPr>
        <w:t>YES, they're authorized for this area</w:t>
      </w:r>
      <w:r>
        <w:t>→ No action needed (though note if behavior seems suspicious)</w:t>
        <w:br/>
        <w:t>-</w:t>
      </w:r>
      <w:r>
        <w:rPr>
          <w:b/>
        </w:rPr>
        <w:t>NO, you don't recognize them</w:t>
      </w:r>
      <w:r>
        <w:t>→ Continue assessment</w:t>
      </w:r>
    </w:p>
    <w:p>
      <w:pPr>
        <w:spacing w:after="240"/>
      </w:pPr>
      <w:r>
        <w:rPr>
          <w:b/>
        </w:rPr>
        <w:t>Do they have proper identification?</w:t>
      </w:r>
      <w:r>
        <w:t>-</w:t>
      </w:r>
      <w:r>
        <w:rPr>
          <w:b/>
        </w:rPr>
        <w:t>Visitor badge and escort</w:t>
      </w:r>
      <w:r>
        <w:t>→ Verify escort is present and authorized. If escort present and authorized, no further action. If unescorted visitor, intervene per below.</w:t>
        <w:br/>
        <w:t>-</w:t>
      </w:r>
      <w:r>
        <w:rPr>
          <w:b/>
        </w:rPr>
        <w:t>Employee badge</w:t>
      </w:r>
      <w:r>
        <w:t>→ They may be authorized but you don't recognize them, or may be in wrong area. Politely verify.</w:t>
        <w:br/>
        <w:t>-</w:t>
      </w:r>
      <w:r>
        <w:rPr>
          <w:b/>
        </w:rPr>
        <w:t>No badge</w:t>
      </w:r>
      <w:r>
        <w:t>→ Definite concern, intervene</w:t>
      </w:r>
    </w:p>
    <w:p>
      <w:pPr>
        <w:spacing w:after="240"/>
      </w:pPr>
      <w:r>
        <w:rPr>
          <w:b/>
        </w:rPr>
        <w:t>Actions:</w:t>
      </w:r>
    </w:p>
    <w:p>
      <w:pPr>
        <w:spacing w:after="240"/>
      </w:pPr>
      <w:r>
        <w:rPr>
          <w:b/>
        </w:rPr>
        <w:t>Polite Challenge (Non-Threatening Situations):</w:t>
      </w:r>
      <w:r>
        <w:t>1. Introduce yourself: "Hi, I don't think we've met. I'm [Your Name]."</w:t>
        <w:br/>
        <w:t>2. Ask: "Can I help you find something?" or "Are you looking for someone?"</w:t>
        <w:br/>
        <w:t>3. Possible responses:</w:t>
        <w:br/>
        <w:t xml:space="preserve">   -</w:t>
      </w:r>
      <w:r>
        <w:rPr>
          <w:b/>
        </w:rPr>
        <w:t>Authorized person you didn't recognize:</w:t>
      </w:r>
      <w:r>
        <w:t>They'll explain, "I'm [Name] from IT, working on the server."</w:t>
        <w:br/>
        <w:t xml:space="preserve">   -</w:t>
      </w:r>
      <w:r>
        <w:rPr>
          <w:b/>
        </w:rPr>
        <w:t>Lost or in wrong area:</w:t>
      </w:r>
      <w:r>
        <w:t>"Oh, I'm looking for the conference room." → Direct them appropriately.</w:t>
        <w:br/>
        <w:t xml:space="preserve">   -</w:t>
      </w:r>
      <w:r>
        <w:rPr>
          <w:b/>
        </w:rPr>
        <w:t>Visitor without escort:</w:t>
      </w:r>
      <w:r>
        <w:t>"I'm waiting for [Person]." → "Let me help you connect with them" and escort out of secure area.</w:t>
        <w:br/>
        <w:t xml:space="preserve">   -</w:t>
      </w:r>
      <w:r>
        <w:rPr>
          <w:b/>
        </w:rPr>
        <w:t>Suspicious, evasive, or hostile:</w:t>
      </w:r>
      <w:r>
        <w:t>Do not confront further, note description, alert Security immediately.</w:t>
      </w:r>
    </w:p>
    <w:p>
      <w:pPr>
        <w:spacing w:after="240"/>
      </w:pPr>
      <w:r>
        <w:rPr>
          <w:b/>
        </w:rPr>
        <w:t>If Situation Feels Threatening:</w:t>
      </w:r>
      <w:r>
        <w:t>- Do not confront directly</w:t>
        <w:br/>
        <w:t>- Note description (appearance, clothing, direction)</w:t>
        <w:br/>
        <w:t>- Leave area if you feel unsafe</w:t>
        <w:br/>
        <w:t>- Call Security/Facilities immediately from safe location</w:t>
        <w:br/>
        <w:t>- Monitor from distance if safe to do so</w:t>
      </w:r>
    </w:p>
    <w:p>
      <w:pPr>
        <w:spacing w:after="240"/>
      </w:pPr>
      <w:r>
        <w:rPr>
          <w:b/>
        </w:rPr>
        <w:t>Security/Facilities Response:</w:t>
      </w:r>
      <w:r>
        <w:t>- Investigate immediately</w:t>
        <w:br/>
        <w:t>- Review access logs (how did they get in?)</w:t>
        <w:br/>
        <w:t>- Review surveillance footage</w:t>
        <w:br/>
        <w:t>- Confront if appropriate or call police if needed</w:t>
        <w:br/>
        <w:t>- Secure area and change access if breach occurred</w:t>
      </w:r>
    </w:p>
    <w:p>
      <w:pPr>
        <w:spacing w:after="240"/>
      </w:pPr>
      <w:r>
        <w:rPr>
          <w:b/>
        </w:rPr>
        <w:t>After Incident:</w:t>
      </w:r>
      <w:r>
        <w:t>- Document (who, what, when, where, how resolved)</w:t>
        <w:br/>
        <w:t>- Review access controls (how did unauthorized entry occur?)</w:t>
        <w:br/>
        <w:t>- Strengthen controls if needed</w:t>
        <w:br/>
        <w:t>- Brief staff if pattern of incidents</w:t>
      </w:r>
    </w:p>
    <w:p>
      <w:pPr>
        <w:pStyle w:val="Heading3"/>
        <w:spacing w:after="240"/>
      </w:pPr>
      <w:r>
        <w:t>Scenario 8: Employee Terminated - Badge and Access Revocation</w:t>
      </w:r>
    </w:p>
    <w:p>
      <w:pPr>
        <w:spacing w:after="240"/>
      </w:pPr>
      <w:r>
        <w:rPr>
          <w:b/>
        </w:rPr>
        <w:t>Situation:</w:t>
      </w:r>
      <w:r>
        <w:t>HR notifies Facilities that an employee is being terminated today.</w:t>
      </w:r>
    </w:p>
    <w:p>
      <w:pPr>
        <w:spacing w:after="240"/>
      </w:pPr>
      <w:r>
        <w:rPr>
          <w:b/>
        </w:rPr>
        <w:t>Immediate Actions (During Termination Meeting):</w:t>
      </w:r>
    </w:p>
    <w:p>
      <w:pPr>
        <w:spacing w:after="240"/>
      </w:pPr>
      <w:r>
        <w:rPr>
          <w:b/>
        </w:rPr>
        <w:t>HR Responsibilities:</w:t>
      </w:r>
      <w:r>
        <w:t>1. Conduct termination meeting with employee</w:t>
        <w:br/>
        <w:t>2. During meeting, notify Facilities: "Employee [Name] is being terminated, please deactivate badge NOW"</w:t>
        <w:br/>
        <w:t>3. Collect employee badge before employee leaves meeting</w:t>
        <w:br/>
        <w:t>4. Collect any keys</w:t>
        <w:br/>
        <w:t>5. Collect company equipment (laptop, phone, etc.)</w:t>
        <w:br/>
        <w:t>6. If employee refuses or becomes agitated: Building security or police may be called</w:t>
      </w:r>
    </w:p>
    <w:p>
      <w:pPr>
        <w:spacing w:after="240"/>
      </w:pPr>
      <w:r>
        <w:rPr>
          <w:b/>
        </w:rPr>
        <w:t>Facilities Responsibilities:</w:t>
      </w:r>
      <w:r>
        <w:t>1. Receive notification from HR</w:t>
        <w:br/>
        <w:t>2.</w:t>
      </w:r>
      <w:r>
        <w:rPr>
          <w:b/>
        </w:rPr>
        <w:t>Deactivate badge in access control system immediately</w:t>
      </w:r>
      <w:r>
        <w:t>(within 5 minutes of notification)</w:t>
        <w:br/>
        <w:t>3. If employee has keys: Note which keys, plan to rekey locks if keys not recovered</w:t>
        <w:br/>
        <w:t>4. Document date/time of deactivation</w:t>
        <w:br/>
        <w:t>5. Notify Security if employee is being escorted out</w:t>
      </w:r>
    </w:p>
    <w:p>
      <w:pPr>
        <w:spacing w:after="240"/>
      </w:pPr>
      <w:r>
        <w:rPr>
          <w:b/>
        </w:rPr>
        <w:t>IT Responsibilities:</w:t>
      </w:r>
      <w:r>
        <w:t>1. Receive notification from HR</w:t>
        <w:br/>
        <w:t>2. Deactivate logical access (network accounts, email, VPN) per IT Security Policy</w:t>
        <w:br/>
        <w:t>3. Coordinate with Facilities on physical access</w:t>
      </w:r>
    </w:p>
    <w:p>
      <w:pPr>
        <w:spacing w:after="240"/>
      </w:pPr>
      <w:r>
        <w:rPr>
          <w:b/>
        </w:rPr>
        <w:t>After Termination:</w:t>
      </w:r>
    </w:p>
    <w:p>
      <w:pPr>
        <w:spacing w:after="240"/>
      </w:pPr>
      <w:r>
        <w:rPr>
          <w:b/>
        </w:rPr>
        <w:t>Same Day:</w:t>
      </w:r>
      <w:r>
        <w:t>- Verify badge deactivated (test in access control system)</w:t>
        <w:br/>
        <w:t>- Verify badge collected or reported as not collected</w:t>
        <w:br/>
        <w:t>- If badge not collected: Badge already deactivated, but document for records</w:t>
        <w:br/>
        <w:t>- Change access codes if employee knew codes (keypads, alarm codes, etc.)</w:t>
      </w:r>
    </w:p>
    <w:p>
      <w:pPr>
        <w:spacing w:after="240"/>
      </w:pPr>
      <w:r>
        <w:rPr>
          <w:b/>
        </w:rPr>
        <w:t>Within 1 Week:</w:t>
      </w:r>
      <w:r>
        <w:t>- If employee had keys not recovered: Rekey affected locks</w:t>
        <w:br/>
        <w:t>- Remove employee from any access lists or documentation</w:t>
        <w:br/>
        <w:t>- Update emergency contact lists</w:t>
      </w:r>
    </w:p>
    <w:p>
      <w:pPr>
        <w:spacing w:after="240"/>
      </w:pPr>
      <w:r>
        <w:rPr>
          <w:b/>
        </w:rPr>
        <w:t>Within 1 Month:</w:t>
      </w:r>
      <w:r>
        <w:t>- Next quarterly access review will verify terminated employee removed from all systems</w:t>
      </w:r>
    </w:p>
    <w:p>
      <w:pPr>
        <w:spacing w:after="240"/>
      </w:pPr>
      <w:r>
        <w:rPr>
          <w:b/>
        </w:rPr>
        <w:t>Special Considerations:</w:t>
      </w:r>
    </w:p>
    <w:p>
      <w:pPr>
        <w:spacing w:after="240"/>
      </w:pPr>
      <w:r>
        <w:rPr>
          <w:b/>
        </w:rPr>
        <w:t>Hostile Termination:</w:t>
      </w:r>
      <w:r>
        <w:t>- Security guard or police may escort employee off premises</w:t>
        <w:br/>
        <w:t>- Employee not allowed to return to workspace unescorted</w:t>
        <w:br/>
        <w:t>- IT may do remote wipe of laptop if employee refuses to return</w:t>
        <w:br/>
        <w:t>- Enhanced monitoring for former employee attempting return</w:t>
      </w:r>
    </w:p>
    <w:p>
      <w:pPr>
        <w:spacing w:after="240"/>
      </w:pPr>
      <w:r>
        <w:rPr>
          <w:b/>
        </w:rPr>
        <w:t>Friendly Departure:</w:t>
      </w:r>
      <w:r>
        <w:t>- Employee may be allowed to pack personal items (supervised)</w:t>
        <w:br/>
        <w:t>- Exit interview conducted</w:t>
        <w:br/>
        <w:t>- Employee leaves peacefully</w:t>
      </w:r>
    </w:p>
    <w:p>
      <w:pPr>
        <w:spacing w:after="240"/>
      </w:pPr>
      <w:r>
        <w:rPr>
          <w:b/>
        </w:rPr>
        <w:t>After-Hours Notification:</w:t>
      </w:r>
      <w:r>
        <w:t>- If HR terminates employee after Facilities has left: Badge should already be collected by HR</w:t>
        <w:br/>
        <w:t>- Facilities on-call should deactivate badge remotely if possible</w:t>
        <w:br/>
        <w:t>- If not possible remotely: Document for first thing next business day (badge already collected, risk is low)</w:t>
      </w:r>
    </w:p>
    <w:p>
      <w:pPr>
        <w:pStyle w:val="Heading2"/>
        <w:spacing w:after="240"/>
      </w:pPr>
      <w:r>
        <w:t>Emergency Quick Guide</w:t>
      </w:r>
    </w:p>
    <w:p>
      <w:pPr>
        <w:pStyle w:val="Heading3"/>
        <w:spacing w:after="240"/>
      </w:pPr>
      <w:r>
        <w:t>Life-Threatening Emergencies</w:t>
      </w:r>
    </w:p>
    <w:p>
      <w:pPr>
        <w:spacing w:after="240"/>
      </w:pPr>
      <w:r>
        <w:rPr>
          <w:b/>
        </w:rPr>
        <w:t>ALWAYS CALL 911 FIRST FOR:</w:t>
      </w:r>
      <w:r>
        <w:t>- Medical emergency (heart attack, stroke, serious injury, unconscious person)</w:t>
        <w:br/>
        <w:t>- Fire or smoke</w:t>
        <w:br/>
        <w:t>- Active shooter or violence in progress</w:t>
        <w:br/>
        <w:t>- Bomb threat</w:t>
        <w:br/>
        <w:t>- Hazardous material spill with injuries</w:t>
        <w:br/>
        <w:t>- Any situation with immediate danger to life</w:t>
      </w:r>
    </w:p>
    <w:p>
      <w:pPr>
        <w:spacing w:after="240"/>
      </w:pPr>
      <w:r>
        <w:rPr>
          <w:b/>
        </w:rPr>
        <w:t>Then notify:</w:t>
      </w:r>
      <w:r>
        <w:t>- Facilities/Security (if safe to do so)</w:t>
        <w:br/>
        <w:t>- Building Management</w:t>
        <w:br/>
        <w:t>- Your manager</w:t>
      </w:r>
    </w:p>
    <w:p>
      <w:pPr>
        <w:spacing w:after="240"/>
      </w:pPr>
      <w:r>
        <w:rPr>
          <w:b/>
        </w:rPr>
        <w:t>Prioritize:</w:t>
      </w:r>
      <w:r>
        <w:t>1. Life safety (get people safe)</w:t>
        <w:br/>
        <w:t>2. Call 911</w:t>
        <w:br/>
        <w:t>3. Everything else (property, documentation, etc.)</w:t>
      </w:r>
    </w:p>
    <w:p>
      <w:pPr>
        <w:pStyle w:val="Heading3"/>
        <w:spacing w:after="240"/>
      </w:pPr>
      <w:r>
        <w:t>Active Threat Response (Run, Hide, Fight)</w:t>
      </w:r>
    </w:p>
    <w:p>
      <w:pPr>
        <w:spacing w:after="240"/>
      </w:pPr>
      <w:r>
        <w:rPr>
          <w:b/>
        </w:rPr>
        <w:t>If you encounter active shooter or violent intruder:</w:t>
      </w:r>
    </w:p>
    <w:p>
      <w:pPr>
        <w:spacing w:after="240"/>
      </w:pPr>
      <w:r>
        <w:rPr>
          <w:b/>
        </w:rPr>
        <w:t>RUN (First Choice):</w:t>
      </w:r>
      <w:r>
        <w:t>- Escape if safe to do so</w:t>
        <w:br/>
        <w:t>- Leave belongings behind</w:t>
        <w:br/>
        <w:t>- Help others escape if possible, but don't stop for those who won't go</w:t>
        <w:br/>
        <w:t>- Call 911 once safe</w:t>
      </w:r>
    </w:p>
    <w:p>
      <w:pPr>
        <w:spacing w:after="240"/>
      </w:pPr>
      <w:r>
        <w:rPr>
          <w:b/>
        </w:rPr>
        <w:t>HIDE (If Can't Run):</w:t>
      </w:r>
      <w:r>
        <w:t>- Hide in room with locking door</w:t>
        <w:br/>
        <w:t>- Barricade door (furniture, equipment)</w:t>
        <w:br/>
        <w:t>- Turn off lights</w:t>
        <w:br/>
        <w:t>- Silence phones</w:t>
        <w:br/>
        <w:t>- Hide behind solid objects</w:t>
        <w:br/>
        <w:t>- Remain quiet</w:t>
        <w:br/>
        <w:t>- Call 911 if safe (whisper or text)</w:t>
      </w:r>
    </w:p>
    <w:p>
      <w:pPr>
        <w:spacing w:after="240"/>
      </w:pPr>
      <w:r>
        <w:rPr>
          <w:b/>
        </w:rPr>
        <w:t>FIGHT (Last Resort Only):</w:t>
      </w:r>
      <w:r>
        <w:t>- Only if life is in imminent danger</w:t>
        <w:br/>
        <w:t>- Commit to your actions</w:t>
        <w:br/>
        <w:t>- Act with physical aggression</w:t>
        <w:br/>
        <w:t>- Improvise weapons (chairs, fire extinguishers, scissors)</w:t>
        <w:br/>
        <w:t>- Attempt to incapacitate threat</w:t>
        <w:br/>
        <w:t>- Call 911 when safe</w:t>
      </w:r>
    </w:p>
    <w:p>
      <w:pPr>
        <w:spacing w:after="240"/>
      </w:pPr>
      <w:r>
        <w:rPr>
          <w:b/>
        </w:rPr>
        <w:t>When Police Arrive:</w:t>
      </w:r>
      <w:r>
        <w:t>- Remain calm, follow instructions</w:t>
        <w:br/>
        <w:t>- Keep hands visible</w:t>
        <w:br/>
        <w:t>- Avoid quick movements</w:t>
        <w:br/>
        <w:t>- Don't point or yell</w:t>
        <w:br/>
        <w:t>- Police will secure scene before helping injured</w:t>
      </w:r>
    </w:p>
    <w:p>
      <w:pPr>
        <w:pStyle w:val="Heading3"/>
        <w:spacing w:after="240"/>
      </w:pPr>
      <w:r>
        <w:t>Medical Emergencies</w:t>
      </w:r>
    </w:p>
    <w:p>
      <w:pPr>
        <w:spacing w:after="240"/>
      </w:pPr>
      <w:r>
        <w:rPr>
          <w:b/>
        </w:rPr>
        <w:t>Someone is injured, unconscious, or having medical emergency:</w:t>
      </w:r>
    </w:p>
    <w:p>
      <w:pPr>
        <w:pStyle w:val="ListNumber2"/>
        <w:spacing w:after="120"/>
      </w:pPr>
      <w:r>
        <w:rPr>
          <w:b/>
        </w:rPr>
        <w:t>Call 911 immediately</w:t>
      </w:r>
      <w:r>
        <w:t>- Don't delay to assess if "serious enough"</w:t>
      </w:r>
    </w:p>
    <w:p>
      <w:pPr>
        <w:pStyle w:val="ListNumber2"/>
        <w:spacing w:after="120"/>
      </w:pPr>
      <w:r>
        <w:rPr>
          <w:b/>
        </w:rPr>
        <w:t>Stay with person</w:t>
      </w:r>
      <w:r>
        <w:t>- Don't leave them alone</w:t>
      </w:r>
    </w:p>
    <w:p>
      <w:pPr>
        <w:pStyle w:val="ListNumber2"/>
        <w:spacing w:after="120"/>
      </w:pPr>
      <w:r>
        <w:rPr>
          <w:b/>
        </w:rPr>
        <w:t>Provide first aid if trained</w:t>
      </w:r>
      <w:r>
        <w:t>- If you're trained in first aid/CPR, provide care</w:t>
      </w:r>
    </w:p>
    <w:p>
      <w:pPr>
        <w:pStyle w:val="ListNumber2"/>
        <w:spacing w:after="120"/>
      </w:pPr>
      <w:r>
        <w:rPr>
          <w:b/>
        </w:rPr>
        <w:t>Alert others</w:t>
      </w:r>
      <w:r>
        <w:t>- Call for help, ensure someone notified reception/security</w:t>
      </w:r>
    </w:p>
    <w:p>
      <w:pPr>
        <w:pStyle w:val="ListNumber2"/>
        <w:spacing w:after="120"/>
      </w:pPr>
      <w:r>
        <w:rPr>
          <w:b/>
        </w:rPr>
        <w:t>Meet emergency responders</w:t>
      </w:r>
      <w:r>
        <w:t>- Someone should meet EMTs at entrance to guide them</w:t>
      </w:r>
    </w:p>
    <w:p>
      <w:pPr>
        <w:pStyle w:val="ListNumber2"/>
        <w:spacing w:after="240"/>
      </w:pPr>
      <w:r>
        <w:rPr>
          <w:b/>
        </w:rPr>
        <w:t>Notify manager</w:t>
      </w:r>
      <w:r>
        <w:t>- Once situation stabilized</w:t>
      </w:r>
    </w:p>
    <w:p>
      <w:pPr>
        <w:spacing w:after="240"/>
      </w:pPr>
      <w:r>
        <w:rPr>
          <w:b/>
        </w:rPr>
        <w:t>AED (Automated External Defibrillator):</w:t>
      </w:r>
      <w:r>
        <w:t>- Located: [Locations where AEDs are mounted]</w:t>
        <w:br/>
        <w:t>- Use immediately if person unconscious and not breathing normally</w:t>
        <w:br/>
        <w:t>- Follow AED voice instructions (device guides you)</w:t>
        <w:br/>
        <w:t>- Continue CPR until EMTs arrive</w:t>
      </w:r>
    </w:p>
    <w:p>
      <w:pPr>
        <w:spacing w:after="240"/>
      </w:pPr>
      <w:r>
        <w:rPr>
          <w:b/>
        </w:rPr>
        <w:t>Don't:</w:t>
      </w:r>
      <w:r>
        <w:t>Move seriously injured person unless immediate danger (fire, etc.)</w:t>
      </w:r>
    </w:p>
    <w:p>
      <w:pPr>
        <w:pStyle w:val="Heading3"/>
        <w:spacing w:after="240"/>
      </w:pPr>
      <w:r>
        <w:t>Fire Emergency</w:t>
      </w:r>
    </w:p>
    <w:p>
      <w:pPr>
        <w:spacing w:after="240"/>
      </w:pPr>
      <w:r>
        <w:t>See Scenario 4 above for detailed fire response.</w:t>
      </w:r>
    </w:p>
    <w:p>
      <w:pPr>
        <w:spacing w:after="240"/>
      </w:pPr>
      <w:r>
        <w:rPr>
          <w:b/>
        </w:rPr>
        <w:t>Quick summary:</w:t>
      </w:r>
      <w:r>
        <w:t>1. Alarm sounds → Evacuate immediately (no exceptions)</w:t>
        <w:br/>
        <w:t>2. Use stairs, not elevators</w:t>
        <w:br/>
        <w:t>3. Help visitors and those needing assistance</w:t>
        <w:br/>
        <w:t>4. Go to assembly point</w:t>
        <w:br/>
        <w:t>5. Report to floor warden</w:t>
        <w:br/>
        <w:t>6. Don't re-enter until all-clear</w:t>
      </w:r>
    </w:p>
    <w:p>
      <w:pPr>
        <w:pStyle w:val="Heading3"/>
        <w:spacing w:after="240"/>
      </w:pPr>
      <w:r>
        <w:t>Severe Weather</w:t>
      </w:r>
    </w:p>
    <w:p>
      <w:pPr>
        <w:spacing w:after="240"/>
      </w:pPr>
      <w:r>
        <w:rPr>
          <w:b/>
        </w:rPr>
        <w:t>Tornado Warning:</w:t>
      </w:r>
      <w:r>
        <w:t>- Move to interior rooms without windows (center of building, lowest floor)</w:t>
        <w:br/>
        <w:t>- Avoid large open areas (cafeterias, atriums)</w:t>
        <w:br/>
        <w:t>- Get under sturdy furniture if possible</w:t>
        <w:br/>
        <w:t>- Stay away from windows</w:t>
        <w:br/>
        <w:t>- Wait for all-clear (weather radio, emergency alert)</w:t>
      </w:r>
    </w:p>
    <w:p>
      <w:pPr>
        <w:spacing w:after="240"/>
      </w:pPr>
      <w:r>
        <w:rPr>
          <w:b/>
        </w:rPr>
        <w:t>Earthquake:</w:t>
      </w:r>
      <w:r>
        <w:t>- Drop, Cover, Hold (under desk or table, protect head)</w:t>
        <w:br/>
        <w:t>- Stay away from windows</w:t>
        <w:br/>
        <w:t>- Don't use elevators</w:t>
        <w:br/>
        <w:t>- After shaking stops: Evacuate if building damaged, await instructions if building seems safe</w:t>
        <w:br/>
        <w:t>- Watch for aftershocks</w:t>
      </w:r>
    </w:p>
    <w:p>
      <w:pPr>
        <w:spacing w:after="240"/>
      </w:pPr>
      <w:r>
        <w:rPr>
          <w:b/>
        </w:rPr>
        <w:t>Severe Winter Storm:</w:t>
      </w:r>
      <w:r>
        <w:t>- Facilities will announce if building closing early</w:t>
        <w:br/>
        <w:t>- Avoid travel if possible</w:t>
        <w:br/>
        <w:t>- If stranded at work: Emergency supplies available, heat maintained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Badge Access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Problem</w:t>
            </w:r>
          </w:p>
        </w:tc>
        <w:tc>
          <w:tcPr>
            <w:tcW w:type="dxa" w:w="3120"/>
          </w:tcPr>
          <w:p>
            <w:r>
              <w:t>Possible Causes</w:t>
            </w:r>
          </w:p>
        </w:tc>
        <w:tc>
          <w:tcPr>
            <w:tcW w:type="dxa" w:w="3120"/>
          </w:tcPr>
          <w:p>
            <w:r>
              <w:t>Solution</w:t>
            </w:r>
          </w:p>
        </w:tc>
      </w:tr>
      <w:tr>
        <w:tc>
          <w:tcPr>
            <w:tcW w:type="dxa" w:w="3120"/>
          </w:tcPr>
          <w:p>
            <w:r>
              <w:t>Badge doesn't work (beep or red light)</w:t>
            </w:r>
          </w:p>
        </w:tc>
        <w:tc>
          <w:tcPr>
            <w:tcW w:type="dxa" w:w="3120"/>
          </w:tcPr>
          <w:p>
            <w:r>
              <w:t>Badge deactivated, badge damaged, wrong door, outside schedule</w:t>
            </w:r>
          </w:p>
        </w:tc>
        <w:tc>
          <w:tcPr>
            <w:tcW w:type="dxa" w:w="3120"/>
          </w:tcPr>
          <w:p>
            <w:r>
              <w:t>Check badge status in system, try different door, check schedule, replace badge if damaged</w:t>
            </w:r>
          </w:p>
        </w:tc>
      </w:tr>
      <w:tr>
        <w:tc>
          <w:tcPr>
            <w:tcW w:type="dxa" w:w="3120"/>
          </w:tcPr>
          <w:p>
            <w:r>
              <w:t>Door unlocks but doesn't open</w:t>
            </w:r>
          </w:p>
        </w:tc>
        <w:tc>
          <w:tcPr>
            <w:tcW w:type="dxa" w:w="3120"/>
          </w:tcPr>
          <w:p>
            <w:r>
              <w:t>Door mechanical issue, not pulling hard enough</w:t>
            </w:r>
          </w:p>
        </w:tc>
        <w:tc>
          <w:tcPr>
            <w:tcW w:type="dxa" w:w="3120"/>
          </w:tcPr>
          <w:p>
            <w:r>
              <w:t>Pull firmly on door, report to Facilities if sticks</w:t>
            </w:r>
          </w:p>
        </w:tc>
      </w:tr>
      <w:tr>
        <w:tc>
          <w:tcPr>
            <w:tcW w:type="dxa" w:w="3120"/>
          </w:tcPr>
          <w:p>
            <w:r>
              <w:t>Badge works intermittently</w:t>
            </w:r>
          </w:p>
        </w:tc>
        <w:tc>
          <w:tcPr>
            <w:tcW w:type="dxa" w:w="3120"/>
          </w:tcPr>
          <w:p>
            <w:r>
              <w:t>Badge demagnetized, reader issue</w:t>
            </w:r>
          </w:p>
        </w:tc>
        <w:tc>
          <w:tcPr>
            <w:tcW w:type="dxa" w:w="3120"/>
          </w:tcPr>
          <w:p>
            <w:r>
              <w:t>Replace badge, report reader issue to Facilities</w:t>
            </w:r>
          </w:p>
        </w:tc>
      </w:tr>
      <w:tr>
        <w:tc>
          <w:tcPr>
            <w:tcW w:type="dxa" w:w="3120"/>
          </w:tcPr>
          <w:p>
            <w:r>
              <w:t>No response when badge presented</w:t>
            </w:r>
          </w:p>
        </w:tc>
        <w:tc>
          <w:tcPr>
            <w:tcW w:type="dxa" w:w="3120"/>
          </w:tcPr>
          <w:p>
            <w:r>
              <w:t>Reader offline, network issue</w:t>
            </w:r>
          </w:p>
        </w:tc>
        <w:tc>
          <w:tcPr>
            <w:tcW w:type="dxa" w:w="3120"/>
          </w:tcPr>
          <w:p>
            <w:r>
              <w:t>Use key override if available, report to Facilities immediately</w:t>
            </w:r>
          </w:p>
        </w:tc>
      </w:tr>
      <w:tr>
        <w:tc>
          <w:tcPr>
            <w:tcW w:type="dxa" w:w="3120"/>
          </w:tcPr>
          <w:p>
            <w:r>
              <w:t>"Access Denied" for authorized person</w:t>
            </w:r>
          </w:p>
        </w:tc>
        <w:tc>
          <w:tcPr>
            <w:tcW w:type="dxa" w:w="3120"/>
          </w:tcPr>
          <w:p>
            <w:r>
              <w:t>Access not provisioned yet, schedule restriction</w:t>
            </w:r>
          </w:p>
        </w:tc>
        <w:tc>
          <w:tcPr>
            <w:tcW w:type="dxa" w:w="3120"/>
          </w:tcPr>
          <w:p>
            <w:r>
              <w:t>Check access system, provision access if approved, verify time/day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Visitor Management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Visitor Type</w:t>
            </w:r>
          </w:p>
        </w:tc>
        <w:tc>
          <w:tcPr>
            <w:tcW w:type="dxa" w:w="1872"/>
          </w:tcPr>
          <w:p>
            <w:r>
              <w:t>Check-In Requirements</w:t>
            </w:r>
          </w:p>
        </w:tc>
        <w:tc>
          <w:tcPr>
            <w:tcW w:type="dxa" w:w="1872"/>
          </w:tcPr>
          <w:p>
            <w:r>
              <w:t>Badge</w:t>
            </w:r>
          </w:p>
        </w:tc>
        <w:tc>
          <w:tcPr>
            <w:tcW w:type="dxa" w:w="1872"/>
          </w:tcPr>
          <w:p>
            <w:r>
              <w:t>Escort Required</w:t>
            </w:r>
          </w:p>
        </w:tc>
        <w:tc>
          <w:tcPr>
            <w:tcW w:type="dxa" w:w="1872"/>
          </w:tcPr>
          <w:p>
            <w:r>
              <w:t>Special Procedures</w:t>
            </w:r>
          </w:p>
        </w:tc>
      </w:tr>
      <w:tr>
        <w:tc>
          <w:tcPr>
            <w:tcW w:type="dxa" w:w="1872"/>
          </w:tcPr>
          <w:p>
            <w:r>
              <w:t>Customer/Client</w:t>
            </w:r>
          </w:p>
        </w:tc>
        <w:tc>
          <w:tcPr>
            <w:tcW w:type="dxa" w:w="1872"/>
          </w:tcPr>
          <w:p>
            <w:r>
              <w:t>Name, company, host, ID</w:t>
            </w:r>
          </w:p>
        </w:tc>
        <w:tc>
          <w:tcPr>
            <w:tcW w:type="dxa" w:w="1872"/>
          </w:tcPr>
          <w:p>
            <w:r>
              <w:t>Visitor badge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Professional courtesy, conference room access</w:t>
            </w:r>
          </w:p>
        </w:tc>
      </w:tr>
      <w:tr>
        <w:tc>
          <w:tcPr>
            <w:tcW w:type="dxa" w:w="1872"/>
          </w:tcPr>
          <w:p>
            <w:r>
              <w:t>Vendor/Supplier</w:t>
            </w:r>
          </w:p>
        </w:tc>
        <w:tc>
          <w:tcPr>
            <w:tcW w:type="dxa" w:w="1872"/>
          </w:tcPr>
          <w:p>
            <w:r>
              <w:t>Name, company, host, ID</w:t>
            </w:r>
          </w:p>
        </w:tc>
        <w:tc>
          <w:tcPr>
            <w:tcW w:type="dxa" w:w="1872"/>
          </w:tcPr>
          <w:p>
            <w:r>
              <w:t>Visitor badge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May access specific work areas</w:t>
            </w:r>
          </w:p>
        </w:tc>
      </w:tr>
      <w:tr>
        <w:tc>
          <w:tcPr>
            <w:tcW w:type="dxa" w:w="1872"/>
          </w:tcPr>
          <w:p>
            <w:r>
              <w:t>Job Candidate</w:t>
            </w:r>
          </w:p>
        </w:tc>
        <w:tc>
          <w:tcPr>
            <w:tcW w:type="dxa" w:w="1872"/>
          </w:tcPr>
          <w:p>
            <w:r>
              <w:t>Name, host (HR), ID</w:t>
            </w:r>
          </w:p>
        </w:tc>
        <w:tc>
          <w:tcPr>
            <w:tcW w:type="dxa" w:w="1872"/>
          </w:tcPr>
          <w:p>
            <w:r>
              <w:t>Visitor badge</w:t>
            </w:r>
          </w:p>
        </w:tc>
        <w:tc>
          <w:tcPr>
            <w:tcW w:type="dxa" w:w="1872"/>
          </w:tcPr>
          <w:p>
            <w:r>
              <w:t>Yes (HR)</w:t>
            </w:r>
          </w:p>
        </w:tc>
        <w:tc>
          <w:tcPr>
            <w:tcW w:type="dxa" w:w="1872"/>
          </w:tcPr>
          <w:p>
            <w:r>
              <w:t>Interview areas only</w:t>
            </w:r>
          </w:p>
        </w:tc>
      </w:tr>
      <w:tr>
        <w:tc>
          <w:tcPr>
            <w:tcW w:type="dxa" w:w="1872"/>
          </w:tcPr>
          <w:p>
            <w:r>
              <w:t>Delivery (Quick)</w:t>
            </w:r>
          </w:p>
        </w:tc>
        <w:tc>
          <w:tcPr>
            <w:tcW w:type="dxa" w:w="1872"/>
          </w:tcPr>
          <w:p>
            <w:r>
              <w:t>Name, company, who for</w:t>
            </w:r>
          </w:p>
        </w:tc>
        <w:tc>
          <w:tcPr>
            <w:tcW w:type="dxa" w:w="1872"/>
          </w:tcPr>
          <w:p>
            <w:r>
              <w:t>Sign-in only</w:t>
            </w:r>
          </w:p>
        </w:tc>
        <w:tc>
          <w:tcPr>
            <w:tcW w:type="dxa" w:w="1872"/>
          </w:tcPr>
          <w:p>
            <w:r>
              <w:t>No (reception/dock area only)</w:t>
            </w:r>
          </w:p>
        </w:tc>
        <w:tc>
          <w:tcPr>
            <w:tcW w:type="dxa" w:w="1872"/>
          </w:tcPr>
          <w:p>
            <w:r>
              <w:t>Expedite, limit to public areas</w:t>
            </w:r>
          </w:p>
        </w:tc>
      </w:tr>
      <w:tr>
        <w:tc>
          <w:tcPr>
            <w:tcW w:type="dxa" w:w="1872"/>
          </w:tcPr>
          <w:p>
            <w:r>
              <w:t>Contractor (Short)</w:t>
            </w:r>
          </w:p>
        </w:tc>
        <w:tc>
          <w:tcPr>
            <w:tcW w:type="dxa" w:w="1872"/>
          </w:tcPr>
          <w:p>
            <w:r>
              <w:t>Name, company, host, ID</w:t>
            </w:r>
          </w:p>
        </w:tc>
        <w:tc>
          <w:tcPr>
            <w:tcW w:type="dxa" w:w="1872"/>
          </w:tcPr>
          <w:p>
            <w:r>
              <w:t>Visitor badge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Work supervised, specific areas</w:t>
            </w:r>
          </w:p>
        </w:tc>
      </w:tr>
      <w:tr>
        <w:tc>
          <w:tcPr>
            <w:tcW w:type="dxa" w:w="1872"/>
          </w:tcPr>
          <w:p>
            <w:r>
              <w:t>Contractor (Long-term)</w:t>
            </w:r>
          </w:p>
        </w:tc>
        <w:tc>
          <w:tcPr>
            <w:tcW w:type="dxa" w:w="1872"/>
          </w:tcPr>
          <w:p>
            <w:r>
              <w:t>Background check, contract</w:t>
            </w:r>
          </w:p>
        </w:tc>
        <w:tc>
          <w:tcPr>
            <w:tcW w:type="dxa" w:w="1872"/>
          </w:tcPr>
          <w:p>
            <w:r>
              <w:t>Temp badge (duration of contract)</w:t>
            </w:r>
          </w:p>
        </w:tc>
        <w:tc>
          <w:tcPr>
            <w:tcW w:type="dxa" w:w="1872"/>
          </w:tcPr>
          <w:p>
            <w:r>
              <w:t>Varies</w:t>
            </w:r>
          </w:p>
        </w:tc>
        <w:tc>
          <w:tcPr>
            <w:tcW w:type="dxa" w:w="1872"/>
          </w:tcPr>
          <w:p>
            <w:r>
              <w:t>Extended access, specific areas, badge returned at end</w:t>
            </w:r>
          </w:p>
        </w:tc>
      </w:tr>
      <w:tr>
        <w:tc>
          <w:tcPr>
            <w:tcW w:type="dxa" w:w="1872"/>
          </w:tcPr>
          <w:p>
            <w:r>
              <w:t>Government/Auditor</w:t>
            </w:r>
          </w:p>
        </w:tc>
        <w:tc>
          <w:tcPr>
            <w:tcW w:type="dxa" w:w="1872"/>
          </w:tcPr>
          <w:p>
            <w:r>
              <w:t>Name, agency, ID</w:t>
            </w:r>
          </w:p>
        </w:tc>
        <w:tc>
          <w:tcPr>
            <w:tcW w:type="dxa" w:w="1872"/>
          </w:tcPr>
          <w:p>
            <w:r>
              <w:t>Visitor badge</w:t>
            </w:r>
          </w:p>
        </w:tc>
        <w:tc>
          <w:tcPr>
            <w:tcW w:type="dxa" w:w="1872"/>
          </w:tcPr>
          <w:p>
            <w:r>
              <w:t>Yes (Legal/Compliance)</w:t>
            </w:r>
          </w:p>
        </w:tc>
        <w:tc>
          <w:tcPr>
            <w:tcW w:type="dxa" w:w="1872"/>
          </w:tcPr>
          <w:p>
            <w:r>
              <w:t>Advance notice, special handling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Physical Security Metrics Targets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Metric</w:t>
            </w:r>
          </w:p>
        </w:tc>
        <w:tc>
          <w:tcPr>
            <w:tcW w:type="dxa" w:w="2340"/>
          </w:tcPr>
          <w:p>
            <w:r>
              <w:t>Target</w:t>
            </w:r>
          </w:p>
        </w:tc>
        <w:tc>
          <w:tcPr>
            <w:tcW w:type="dxa" w:w="2340"/>
          </w:tcPr>
          <w:p>
            <w:r>
              <w:t>Acceptable</w:t>
            </w:r>
          </w:p>
        </w:tc>
        <w:tc>
          <w:tcPr>
            <w:tcW w:type="dxa" w:w="2340"/>
          </w:tcPr>
          <w:p>
            <w:r>
              <w:t>Unacceptable</w:t>
            </w:r>
          </w:p>
        </w:tc>
      </w:tr>
      <w:tr>
        <w:tc>
          <w:tcPr>
            <w:tcW w:type="dxa" w:w="2340"/>
          </w:tcPr>
          <w:p>
            <w:r>
              <w:t>Badge deactivation time (terminated employee)</w:t>
            </w:r>
          </w:p>
        </w:tc>
        <w:tc>
          <w:tcPr>
            <w:tcW w:type="dxa" w:w="2340"/>
          </w:tcPr>
          <w:p>
            <w:r>
              <w:t>&lt;1 hour</w:t>
            </w:r>
          </w:p>
        </w:tc>
        <w:tc>
          <w:tcPr>
            <w:tcW w:type="dxa" w:w="2340"/>
          </w:tcPr>
          <w:p>
            <w:r>
              <w:t>&lt;4 hours</w:t>
            </w:r>
          </w:p>
        </w:tc>
        <w:tc>
          <w:tcPr>
            <w:tcW w:type="dxa" w:w="2340"/>
          </w:tcPr>
          <w:p>
            <w:r>
              <w:t>&gt;24 hours</w:t>
            </w:r>
          </w:p>
        </w:tc>
      </w:tr>
      <w:tr>
        <w:tc>
          <w:tcPr>
            <w:tcW w:type="dxa" w:w="2340"/>
          </w:tcPr>
          <w:p>
            <w:r>
              <w:t>Access review completion (quarterly)</w:t>
            </w:r>
          </w:p>
        </w:tc>
        <w:tc>
          <w:tcPr>
            <w:tcW w:type="dxa" w:w="2340"/>
          </w:tcPr>
          <w:p>
            <w:r>
              <w:t>100% on-time</w:t>
            </w:r>
          </w:p>
        </w:tc>
        <w:tc>
          <w:tcPr>
            <w:tcW w:type="dxa" w:w="2340"/>
          </w:tcPr>
          <w:p>
            <w:r>
              <w:t>90%+ within 1 week of due date</w:t>
            </w:r>
          </w:p>
        </w:tc>
        <w:tc>
          <w:tcPr>
            <w:tcW w:type="dxa" w:w="2340"/>
          </w:tcPr>
          <w:p>
            <w:r>
              <w:t>&lt;90% or &gt;1 week late</w:t>
            </w:r>
          </w:p>
        </w:tc>
      </w:tr>
      <w:tr>
        <w:tc>
          <w:tcPr>
            <w:tcW w:type="dxa" w:w="2340"/>
          </w:tcPr>
          <w:p>
            <w:r>
              <w:t>Visitor log completeness</w:t>
            </w:r>
          </w:p>
        </w:tc>
        <w:tc>
          <w:tcPr>
            <w:tcW w:type="dxa" w:w="2340"/>
          </w:tcPr>
          <w:p>
            <w:r>
              <w:t>100% of fields</w:t>
            </w:r>
          </w:p>
        </w:tc>
        <w:tc>
          <w:tcPr>
            <w:tcW w:type="dxa" w:w="2340"/>
          </w:tcPr>
          <w:p>
            <w:r>
              <w:t>95%+</w:t>
            </w:r>
          </w:p>
        </w:tc>
        <w:tc>
          <w:tcPr>
            <w:tcW w:type="dxa" w:w="2340"/>
          </w:tcPr>
          <w:p>
            <w:r>
              <w:t>&lt;95%</w:t>
            </w:r>
          </w:p>
        </w:tc>
      </w:tr>
      <w:tr>
        <w:tc>
          <w:tcPr>
            <w:tcW w:type="dxa" w:w="2340"/>
          </w:tcPr>
          <w:p>
            <w:r>
              <w:t>Visitor badge return rate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95%+</w:t>
            </w:r>
          </w:p>
        </w:tc>
        <w:tc>
          <w:tcPr>
            <w:tcW w:type="dxa" w:w="2340"/>
          </w:tcPr>
          <w:p>
            <w:r>
              <w:t>&lt;90%</w:t>
            </w:r>
          </w:p>
        </w:tc>
      </w:tr>
      <w:tr>
        <w:tc>
          <w:tcPr>
            <w:tcW w:type="dxa" w:w="2340"/>
          </w:tcPr>
          <w:p>
            <w:r>
              <w:t>Clean desk audit compliance</w:t>
            </w:r>
          </w:p>
        </w:tc>
        <w:tc>
          <w:tcPr>
            <w:tcW w:type="dxa" w:w="2340"/>
          </w:tcPr>
          <w:p>
            <w:r>
              <w:t>90%+</w:t>
            </w:r>
          </w:p>
        </w:tc>
        <w:tc>
          <w:tcPr>
            <w:tcW w:type="dxa" w:w="2340"/>
          </w:tcPr>
          <w:p>
            <w:r>
              <w:t>80%+</w:t>
            </w:r>
          </w:p>
        </w:tc>
        <w:tc>
          <w:tcPr>
            <w:tcW w:type="dxa" w:w="2340"/>
          </w:tcPr>
          <w:p>
            <w:r>
              <w:t>&lt;80%</w:t>
            </w:r>
          </w:p>
        </w:tc>
      </w:tr>
      <w:tr>
        <w:tc>
          <w:tcPr>
            <w:tcW w:type="dxa" w:w="2340"/>
          </w:tcPr>
          <w:p>
            <w:r>
              <w:t>Clear screen compliance</w:t>
            </w:r>
          </w:p>
        </w:tc>
        <w:tc>
          <w:tcPr>
            <w:tcW w:type="dxa" w:w="2340"/>
          </w:tcPr>
          <w:p>
            <w:r>
              <w:t>95%+</w:t>
            </w:r>
          </w:p>
        </w:tc>
        <w:tc>
          <w:tcPr>
            <w:tcW w:type="dxa" w:w="2340"/>
          </w:tcPr>
          <w:p>
            <w:r>
              <w:t>85%+</w:t>
            </w:r>
          </w:p>
        </w:tc>
        <w:tc>
          <w:tcPr>
            <w:tcW w:type="dxa" w:w="2340"/>
          </w:tcPr>
          <w:p>
            <w:r>
              <w:t>&lt;85%</w:t>
            </w:r>
          </w:p>
        </w:tc>
      </w:tr>
      <w:tr>
        <w:tc>
          <w:tcPr>
            <w:tcW w:type="dxa" w:w="2340"/>
          </w:tcPr>
          <w:p>
            <w:r>
              <w:t>Camera uptime</w:t>
            </w:r>
          </w:p>
        </w:tc>
        <w:tc>
          <w:tcPr>
            <w:tcW w:type="dxa" w:w="2340"/>
          </w:tcPr>
          <w:p>
            <w:r>
              <w:t>99%+</w:t>
            </w:r>
          </w:p>
        </w:tc>
        <w:tc>
          <w:tcPr>
            <w:tcW w:type="dxa" w:w="2340"/>
          </w:tcPr>
          <w:p>
            <w:r>
              <w:t>95%+</w:t>
            </w:r>
          </w:p>
        </w:tc>
        <w:tc>
          <w:tcPr>
            <w:tcW w:type="dxa" w:w="2340"/>
          </w:tcPr>
          <w:p>
            <w:r>
              <w:t>&lt;95%</w:t>
            </w:r>
          </w:p>
        </w:tc>
      </w:tr>
      <w:tr>
        <w:tc>
          <w:tcPr>
            <w:tcW w:type="dxa" w:w="2340"/>
          </w:tcPr>
          <w:p>
            <w:r>
              <w:t>Environmental alert response time</w:t>
            </w:r>
          </w:p>
        </w:tc>
        <w:tc>
          <w:tcPr>
            <w:tcW w:type="dxa" w:w="2340"/>
          </w:tcPr>
          <w:p>
            <w:r>
              <w:t>&lt;15 min</w:t>
            </w:r>
          </w:p>
        </w:tc>
        <w:tc>
          <w:tcPr>
            <w:tcW w:type="dxa" w:w="2340"/>
          </w:tcPr>
          <w:p>
            <w:r>
              <w:t>&lt;30 min</w:t>
            </w:r>
          </w:p>
        </w:tc>
        <w:tc>
          <w:tcPr>
            <w:tcW w:type="dxa" w:w="2340"/>
          </w:tcPr>
          <w:p>
            <w:r>
              <w:t>&gt;1 hour</w:t>
            </w:r>
          </w:p>
        </w:tc>
      </w:tr>
      <w:tr>
        <w:tc>
          <w:tcPr>
            <w:tcW w:type="dxa" w:w="2340"/>
          </w:tcPr>
          <w:p>
            <w:r>
              <w:t>Fire drill completion</w:t>
            </w:r>
          </w:p>
        </w:tc>
        <w:tc>
          <w:tcPr>
            <w:tcW w:type="dxa" w:w="2340"/>
          </w:tcPr>
          <w:p>
            <w:r>
              <w:t>Quarterly (4/year)</w:t>
            </w:r>
          </w:p>
        </w:tc>
        <w:tc>
          <w:tcPr>
            <w:tcW w:type="dxa" w:w="2340"/>
          </w:tcPr>
          <w:p>
            <w:r>
              <w:t>3/year</w:t>
            </w:r>
          </w:p>
        </w:tc>
        <w:tc>
          <w:tcPr>
            <w:tcW w:type="dxa" w:w="2340"/>
          </w:tcPr>
          <w:p>
            <w:r>
              <w:t>&lt;3/year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Clean Desk Policy At-A-Glance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Item</w:t>
            </w:r>
          </w:p>
        </w:tc>
        <w:tc>
          <w:tcPr>
            <w:tcW w:type="dxa" w:w="1872"/>
          </w:tcPr>
          <w:p>
            <w:r>
              <w:t>End of Day</w:t>
            </w:r>
          </w:p>
        </w:tc>
        <w:tc>
          <w:tcPr>
            <w:tcW w:type="dxa" w:w="1872"/>
          </w:tcPr>
          <w:p>
            <w:r>
              <w:t>Leaving for Extended Period</w:t>
            </w:r>
          </w:p>
        </w:tc>
        <w:tc>
          <w:tcPr>
            <w:tcW w:type="dxa" w:w="1872"/>
          </w:tcPr>
          <w:p>
            <w:r>
              <w:t>During Workday</w:t>
            </w:r>
          </w:p>
        </w:tc>
        <w:tc>
          <w:tcPr>
            <w:tcW w:type="dxa" w:w="1872"/>
          </w:tcPr>
          <w:p>
            <w:r>
              <w:t>Private Office (Door Locked)</w:t>
            </w:r>
          </w:p>
        </w:tc>
      </w:tr>
      <w:tr>
        <w:tc>
          <w:tcPr>
            <w:tcW w:type="dxa" w:w="1872"/>
          </w:tcPr>
          <w:p>
            <w:r>
              <w:t>Customer information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Acceptable if working on it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</w:tr>
      <w:tr>
        <w:tc>
          <w:tcPr>
            <w:tcW w:type="dxa" w:w="1872"/>
          </w:tcPr>
          <w:p>
            <w:r>
              <w:t>Financial data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Acceptable if working on it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</w:tr>
      <w:tr>
        <w:tc>
          <w:tcPr>
            <w:tcW w:type="dxa" w:w="1872"/>
          </w:tcPr>
          <w:p>
            <w:r>
              <w:t>Employee personal info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</w:tr>
      <w:tr>
        <w:tc>
          <w:tcPr>
            <w:tcW w:type="dxa" w:w="1872"/>
          </w:tcPr>
          <w:p>
            <w:r>
              <w:t>Passwords/credentials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</w:tr>
      <w:tr>
        <w:tc>
          <w:tcPr>
            <w:tcW w:type="dxa" w:w="1872"/>
          </w:tcPr>
          <w:p>
            <w:r>
              <w:t>Proprietary/confidential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LOCK AWAY</w:t>
            </w:r>
          </w:p>
        </w:tc>
        <w:tc>
          <w:tcPr>
            <w:tcW w:type="dxa" w:w="1872"/>
          </w:tcPr>
          <w:p>
            <w:r>
              <w:t>Acceptable if working on it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</w:tr>
      <w:tr>
        <w:tc>
          <w:tcPr>
            <w:tcW w:type="dxa" w:w="1872"/>
          </w:tcPr>
          <w:p>
            <w:r>
              <w:t>General work materials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</w:tr>
      <w:tr>
        <w:tc>
          <w:tcPr>
            <w:tcW w:type="dxa" w:w="1872"/>
          </w:tcPr>
          <w:p>
            <w:r>
              <w:t>Personal items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</w:tr>
      <w:tr>
        <w:tc>
          <w:tcPr>
            <w:tcW w:type="dxa" w:w="1872"/>
          </w:tcPr>
          <w:p>
            <w:r>
              <w:t>Computer</w:t>
            </w:r>
          </w:p>
        </w:tc>
        <w:tc>
          <w:tcPr>
            <w:tcW w:type="dxa" w:w="1872"/>
          </w:tcPr>
          <w:p>
            <w:r>
              <w:t>LOCKED</w:t>
            </w:r>
          </w:p>
        </w:tc>
        <w:tc>
          <w:tcPr>
            <w:tcW w:type="dxa" w:w="1872"/>
          </w:tcPr>
          <w:p>
            <w:r>
              <w:t>LOCKED</w:t>
            </w:r>
          </w:p>
        </w:tc>
        <w:tc>
          <w:tcPr>
            <w:tcW w:type="dxa" w:w="1872"/>
          </w:tcPr>
          <w:p>
            <w:r>
              <w:t>LOCKED when away</w:t>
            </w:r>
          </w:p>
        </w:tc>
        <w:tc>
          <w:tcPr>
            <w:tcW w:type="dxa" w:w="1872"/>
          </w:tcPr>
          <w:p>
            <w:r>
              <w:t>LOCKED when away</w:t>
            </w:r>
          </w:p>
        </w:tc>
      </w:tr>
      <w:tr>
        <w:tc>
          <w:tcPr>
            <w:tcW w:type="dxa" w:w="1872"/>
          </w:tcPr>
          <w:p>
            <w:r>
              <w:t>Laptop</w:t>
            </w:r>
          </w:p>
        </w:tc>
        <w:tc>
          <w:tcPr>
            <w:tcW w:type="dxa" w:w="1872"/>
          </w:tcPr>
          <w:p>
            <w:r>
              <w:t>Locked to desk or taken home</w:t>
            </w:r>
          </w:p>
        </w:tc>
        <w:tc>
          <w:tcPr>
            <w:tcW w:type="dxa" w:w="1872"/>
          </w:tcPr>
          <w:p>
            <w:r>
              <w:t>Locked to desk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  <w:tc>
          <w:tcPr>
            <w:tcW w:type="dxa" w:w="1872"/>
          </w:tcPr>
          <w:p>
            <w:r>
              <w:t>Acceptable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Environmental Alert Response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Alert Type</w:t>
            </w:r>
          </w:p>
        </w:tc>
        <w:tc>
          <w:tcPr>
            <w:tcW w:type="dxa" w:w="2340"/>
          </w:tcPr>
          <w:p>
            <w:r>
              <w:t>Threshold</w:t>
            </w:r>
          </w:p>
        </w:tc>
        <w:tc>
          <w:tcPr>
            <w:tcW w:type="dxa" w:w="2340"/>
          </w:tcPr>
          <w:p>
            <w:r>
              <w:t>Response Time</w:t>
            </w:r>
          </w:p>
        </w:tc>
        <w:tc>
          <w:tcPr>
            <w:tcW w:type="dxa" w:w="2340"/>
          </w:tcPr>
          <w:p>
            <w:r>
              <w:t>Actions</w:t>
            </w:r>
          </w:p>
        </w:tc>
      </w:tr>
      <w:tr>
        <w:tc>
          <w:tcPr>
            <w:tcW w:type="dxa" w:w="2340"/>
          </w:tcPr>
          <w:p>
            <w:r>
              <w:t>Temperature High (Server Room)</w:t>
            </w:r>
          </w:p>
        </w:tc>
        <w:tc>
          <w:tcPr>
            <w:tcW w:type="dxa" w:w="2340"/>
          </w:tcPr>
          <w:p>
            <w:r>
              <w:t>&gt;78°F</w:t>
            </w:r>
          </w:p>
        </w:tc>
        <w:tc>
          <w:tcPr>
            <w:tcW w:type="dxa" w:w="2340"/>
          </w:tcPr>
          <w:p>
            <w:r>
              <w:t>&lt;15 minutes</w:t>
            </w:r>
          </w:p>
        </w:tc>
        <w:tc>
          <w:tcPr>
            <w:tcW w:type="dxa" w:w="2340"/>
          </w:tcPr>
          <w:p>
            <w:r>
              <w:t>Check HVAC, reduce load, alert IT, troubleshoot cooling</w:t>
            </w:r>
          </w:p>
        </w:tc>
      </w:tr>
      <w:tr>
        <w:tc>
          <w:tcPr>
            <w:tcW w:type="dxa" w:w="2340"/>
          </w:tcPr>
          <w:p>
            <w:r>
              <w:t>Temperature Low</w:t>
            </w:r>
          </w:p>
        </w:tc>
        <w:tc>
          <w:tcPr>
            <w:tcW w:type="dxa" w:w="2340"/>
          </w:tcPr>
          <w:p>
            <w:r>
              <w:t>&lt;65°F</w:t>
            </w:r>
          </w:p>
        </w:tc>
        <w:tc>
          <w:tcPr>
            <w:tcW w:type="dxa" w:w="2340"/>
          </w:tcPr>
          <w:p>
            <w:r>
              <w:t>&lt;30 minutes</w:t>
            </w:r>
          </w:p>
        </w:tc>
        <w:tc>
          <w:tcPr>
            <w:tcW w:type="dxa" w:w="2340"/>
          </w:tcPr>
          <w:p>
            <w:r>
              <w:t>Check HVAC, ensure heating operational</w:t>
            </w:r>
          </w:p>
        </w:tc>
      </w:tr>
      <w:tr>
        <w:tc>
          <w:tcPr>
            <w:tcW w:type="dxa" w:w="2340"/>
          </w:tcPr>
          <w:p>
            <w:r>
              <w:t>Humidity High</w:t>
            </w:r>
          </w:p>
        </w:tc>
        <w:tc>
          <w:tcPr>
            <w:tcW w:type="dxa" w:w="2340"/>
          </w:tcPr>
          <w:p>
            <w:r>
              <w:t>&gt;65%</w:t>
            </w:r>
          </w:p>
        </w:tc>
        <w:tc>
          <w:tcPr>
            <w:tcW w:type="dxa" w:w="2340"/>
          </w:tcPr>
          <w:p>
            <w:r>
              <w:t>&lt;30 minutes</w:t>
            </w:r>
          </w:p>
        </w:tc>
        <w:tc>
          <w:tcPr>
            <w:tcW w:type="dxa" w:w="2340"/>
          </w:tcPr>
          <w:p>
            <w:r>
              <w:t>Check HVAC, look for water sources, risk of condensation</w:t>
            </w:r>
          </w:p>
        </w:tc>
      </w:tr>
      <w:tr>
        <w:tc>
          <w:tcPr>
            <w:tcW w:type="dxa" w:w="2340"/>
          </w:tcPr>
          <w:p>
            <w:r>
              <w:t>Humidity Low</w:t>
            </w:r>
          </w:p>
        </w:tc>
        <w:tc>
          <w:tcPr>
            <w:tcW w:type="dxa" w:w="2340"/>
          </w:tcPr>
          <w:p>
            <w:r>
              <w:t>&lt;35%</w:t>
            </w:r>
          </w:p>
        </w:tc>
        <w:tc>
          <w:tcPr>
            <w:tcW w:type="dxa" w:w="2340"/>
          </w:tcPr>
          <w:p>
            <w:r>
              <w:t>&lt;30 minutes</w:t>
            </w:r>
          </w:p>
        </w:tc>
        <w:tc>
          <w:tcPr>
            <w:tcW w:type="dxa" w:w="2340"/>
          </w:tcPr>
          <w:p>
            <w:r>
              <w:t>Check HVAC, risk of static electricity</w:t>
            </w:r>
          </w:p>
        </w:tc>
      </w:tr>
      <w:tr>
        <w:tc>
          <w:tcPr>
            <w:tcW w:type="dxa" w:w="2340"/>
          </w:tcPr>
          <w:p>
            <w:r>
              <w:t>Water Detection</w:t>
            </w:r>
          </w:p>
        </w:tc>
        <w:tc>
          <w:tcPr>
            <w:tcW w:type="dxa" w:w="2340"/>
          </w:tcPr>
          <w:p>
            <w:r>
              <w:t>Any water detected</w:t>
            </w:r>
          </w:p>
        </w:tc>
        <w:tc>
          <w:tcPr>
            <w:tcW w:type="dxa" w:w="2340"/>
          </w:tcPr>
          <w:p>
            <w:r>
              <w:t>&lt;15 minutes</w:t>
            </w:r>
          </w:p>
        </w:tc>
        <w:tc>
          <w:tcPr>
            <w:tcW w:type="dxa" w:w="2340"/>
          </w:tcPr>
          <w:p>
            <w:r>
              <w:t>Locate source, contain, protect equipment, fix leak</w:t>
            </w:r>
          </w:p>
        </w:tc>
      </w:tr>
      <w:tr>
        <w:tc>
          <w:tcPr>
            <w:tcW w:type="dxa" w:w="2340"/>
          </w:tcPr>
          <w:p>
            <w:r>
              <w:t>UPS on Battery</w:t>
            </w:r>
          </w:p>
        </w:tc>
        <w:tc>
          <w:tcPr>
            <w:tcW w:type="dxa" w:w="2340"/>
          </w:tcPr>
          <w:p>
            <w:r>
              <w:t>Power failure</w:t>
            </w:r>
          </w:p>
        </w:tc>
        <w:tc>
          <w:tcPr>
            <w:tcW w:type="dxa" w:w="2340"/>
          </w:tcPr>
          <w:p>
            <w:r>
              <w:t>&lt;15 minutes</w:t>
            </w:r>
          </w:p>
        </w:tc>
        <w:tc>
          <w:tcPr>
            <w:tcW w:type="dxa" w:w="2340"/>
          </w:tcPr>
          <w:p>
            <w:r>
              <w:t>Verify generator starting, monitor runtime, prepare for shutdown if needed</w:t>
            </w:r>
          </w:p>
        </w:tc>
      </w:tr>
      <w:tr>
        <w:tc>
          <w:tcPr>
            <w:tcW w:type="dxa" w:w="2340"/>
          </w:tcPr>
          <w:p>
            <w:r>
              <w:t>Generator Running</w:t>
            </w:r>
          </w:p>
        </w:tc>
        <w:tc>
          <w:tcPr>
            <w:tcW w:type="dxa" w:w="2340"/>
          </w:tcPr>
          <w:p>
            <w:r>
              <w:t>Power failure</w:t>
            </w:r>
          </w:p>
        </w:tc>
        <w:tc>
          <w:tcPr>
            <w:tcW w:type="dxa" w:w="2340"/>
          </w:tcPr>
          <w:p>
            <w:r>
              <w:t>&lt;30 minutes</w:t>
            </w:r>
          </w:p>
        </w:tc>
        <w:tc>
          <w:tcPr>
            <w:tcW w:type="dxa" w:w="2340"/>
          </w:tcPr>
          <w:p>
            <w:r>
              <w:t>Verify generator load, fuel level, plan for extended operation</w:t>
            </w:r>
          </w:p>
        </w:tc>
      </w:tr>
      <w:tr>
        <w:tc>
          <w:tcPr>
            <w:tcW w:type="dxa" w:w="2340"/>
          </w:tcPr>
          <w:p>
            <w:r>
              <w:t>Fire Alarm</w:t>
            </w:r>
          </w:p>
        </w:tc>
        <w:tc>
          <w:tcPr>
            <w:tcW w:type="dxa" w:w="2340"/>
          </w:tcPr>
          <w:p>
            <w:r>
              <w:t>Smoke/heat detected</w:t>
            </w:r>
          </w:p>
        </w:tc>
        <w:tc>
          <w:tcPr>
            <w:tcW w:type="dxa" w:w="2340"/>
          </w:tcPr>
          <w:p>
            <w:r>
              <w:t>IMMEDIATE</w:t>
            </w:r>
          </w:p>
        </w:tc>
        <w:tc>
          <w:tcPr>
            <w:tcW w:type="dxa" w:w="2340"/>
          </w:tcPr>
          <w:p>
            <w:r>
              <w:t>Evacuate, call 911, meet fire department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Resources</w:t>
      </w:r>
    </w:p>
    <w:p>
      <w:pPr>
        <w:pStyle w:val="Heading3"/>
        <w:spacing w:after="240"/>
      </w:pPr>
      <w:r>
        <w:t>Internal Documentation</w:t>
      </w:r>
    </w:p>
    <w:p>
      <w:pPr>
        <w:spacing w:after="240"/>
      </w:pPr>
      <w:r>
        <w:rPr>
          <w:b/>
        </w:rPr>
        <w:t>Full Policy Documents:</w:t>
      </w:r>
      <w:r>
        <w:t>- Physical Security Policy (Enterprise or SMB edition)</w:t>
        <w:br/>
        <w:t>- Physical Security Implementation Workbook</w:t>
        <w:br/>
        <w:t>- Standard Operating Procedures (SOPs) for physical security tasks</w:t>
      </w:r>
    </w:p>
    <w:p>
      <w:pPr>
        <w:spacing w:after="240"/>
      </w:pPr>
      <w:r>
        <w:rPr>
          <w:b/>
        </w:rPr>
        <w:t>Location:</w:t>
      </w:r>
      <w:r>
        <w:t>[Document repository URL or location]</w:t>
      </w:r>
    </w:p>
    <w:p>
      <w:pPr>
        <w:pStyle w:val="Heading3"/>
        <w:spacing w:after="240"/>
      </w:pPr>
      <w:r>
        <w:t>Templates and Forms</w:t>
      </w:r>
    </w:p>
    <w:p>
      <w:pPr>
        <w:spacing w:after="240"/>
      </w:pPr>
      <w:r>
        <w:rPr>
          <w:b/>
        </w:rPr>
        <w:t>Access Management:</w:t>
      </w:r>
      <w:r>
        <w:t>- Badge Request Form</w:t>
        <w:br/>
        <w:t>- Access Authorization Form</w:t>
        <w:br/>
        <w:t>- Temporary Badge Request</w:t>
        <w:br/>
        <w:t>- Badge Return Checklist</w:t>
      </w:r>
    </w:p>
    <w:p>
      <w:pPr>
        <w:spacing w:after="240"/>
      </w:pPr>
      <w:r>
        <w:rPr>
          <w:b/>
        </w:rPr>
        <w:t>Visitor Management:</w:t>
      </w:r>
      <w:r>
        <w:t>- Visitor Log (paper or digital)</w:t>
        <w:br/>
        <w:t>- Large Event Sign-In Sheet</w:t>
        <w:br/>
        <w:t>- Visitor Authorization Form</w:t>
      </w:r>
    </w:p>
    <w:p>
      <w:pPr>
        <w:spacing w:after="240"/>
      </w:pPr>
      <w:r>
        <w:rPr>
          <w:b/>
        </w:rPr>
        <w:t>Incident Response:</w:t>
      </w:r>
      <w:r>
        <w:t>- Physical Security Incident Report Form</w:t>
        <w:br/>
        <w:t>- Investigation Report Template</w:t>
      </w:r>
    </w:p>
    <w:p>
      <w:pPr>
        <w:spacing w:after="240"/>
      </w:pPr>
      <w:r>
        <w:rPr>
          <w:b/>
        </w:rPr>
        <w:t>Audit and Compliance:</w:t>
      </w:r>
      <w:r>
        <w:t>- Clean Desk Audit Form</w:t>
        <w:br/>
        <w:t>- Access Review Template</w:t>
        <w:br/>
        <w:t>- Security Inspection Checklist</w:t>
      </w:r>
    </w:p>
    <w:p>
      <w:pPr>
        <w:pStyle w:val="Heading3"/>
        <w:spacing w:after="240"/>
      </w:pPr>
      <w:r>
        <w:t>Tools and Systems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System</w:t>
            </w:r>
          </w:p>
        </w:tc>
        <w:tc>
          <w:tcPr>
            <w:tcW w:type="dxa" w:w="2340"/>
          </w:tcPr>
          <w:p>
            <w:r>
              <w:t>Purpose</w:t>
            </w:r>
          </w:p>
        </w:tc>
        <w:tc>
          <w:tcPr>
            <w:tcW w:type="dxa" w:w="2340"/>
          </w:tcPr>
          <w:p>
            <w:r>
              <w:t>Access</w:t>
            </w:r>
          </w:p>
        </w:tc>
        <w:tc>
          <w:tcPr>
            <w:tcW w:type="dxa" w:w="2340"/>
          </w:tcPr>
          <w:p>
            <w:r>
              <w:t>Support</w:t>
            </w:r>
          </w:p>
        </w:tc>
      </w:tr>
      <w:tr>
        <w:tc>
          <w:tcPr>
            <w:tcW w:type="dxa" w:w="2340"/>
          </w:tcPr>
          <w:p>
            <w:r>
              <w:t>[Badge Access System]</w:t>
            </w:r>
          </w:p>
        </w:tc>
        <w:tc>
          <w:tcPr>
            <w:tcW w:type="dxa" w:w="2340"/>
          </w:tcPr>
          <w:p>
            <w:r>
              <w:t>Access control administration</w:t>
            </w:r>
          </w:p>
        </w:tc>
        <w:tc>
          <w:tcPr>
            <w:tcW w:type="dxa" w:w="2340"/>
          </w:tcPr>
          <w:p>
            <w:r>
              <w:t>[URL or application]</w:t>
            </w:r>
          </w:p>
        </w:tc>
        <w:tc>
          <w:tcPr>
            <w:tcW w:type="dxa" w:w="2340"/>
          </w:tcPr>
          <w:p>
            <w:r>
              <w:t>Facilities ext. XXX</w:t>
            </w:r>
          </w:p>
        </w:tc>
      </w:tr>
      <w:tr>
        <w:tc>
          <w:tcPr>
            <w:tcW w:type="dxa" w:w="2340"/>
          </w:tcPr>
          <w:p>
            <w:r>
              <w:t>[Visitor Management System]</w:t>
            </w:r>
          </w:p>
        </w:tc>
        <w:tc>
          <w:tcPr>
            <w:tcW w:type="dxa" w:w="2340"/>
          </w:tcPr>
          <w:p>
            <w:r>
              <w:t>Visitor check-in/out</w:t>
            </w:r>
          </w:p>
        </w:tc>
        <w:tc>
          <w:tcPr>
            <w:tcW w:type="dxa" w:w="2340"/>
          </w:tcPr>
          <w:p>
            <w:r>
              <w:t>[URL or tablet at reception]</w:t>
            </w:r>
          </w:p>
        </w:tc>
        <w:tc>
          <w:tcPr>
            <w:tcW w:type="dxa" w:w="2340"/>
          </w:tcPr>
          <w:p>
            <w:r>
              <w:t>Reception ext. XXX</w:t>
            </w:r>
          </w:p>
        </w:tc>
      </w:tr>
      <w:tr>
        <w:tc>
          <w:tcPr>
            <w:tcW w:type="dxa" w:w="2340"/>
          </w:tcPr>
          <w:p>
            <w:r>
              <w:t>[Video Management System]</w:t>
            </w:r>
          </w:p>
        </w:tc>
        <w:tc>
          <w:tcPr>
            <w:tcW w:type="dxa" w:w="2340"/>
          </w:tcPr>
          <w:p>
            <w:r>
              <w:t>Surveillance footage</w:t>
            </w:r>
          </w:p>
        </w:tc>
        <w:tc>
          <w:tcPr>
            <w:tcW w:type="dxa" w:w="2340"/>
          </w:tcPr>
          <w:p>
            <w:r>
              <w:t>[URL - restricted access]</w:t>
            </w:r>
          </w:p>
        </w:tc>
        <w:tc>
          <w:tcPr>
            <w:tcW w:type="dxa" w:w="2340"/>
          </w:tcPr>
          <w:p>
            <w:r>
              <w:t>Security ext. XXX</w:t>
            </w:r>
          </w:p>
        </w:tc>
      </w:tr>
      <w:tr>
        <w:tc>
          <w:tcPr>
            <w:tcW w:type="dxa" w:w="2340"/>
          </w:tcPr>
          <w:p>
            <w:r>
              <w:t>[Environmental Monitoring]</w:t>
            </w:r>
          </w:p>
        </w:tc>
        <w:tc>
          <w:tcPr>
            <w:tcW w:type="dxa" w:w="2340"/>
          </w:tcPr>
          <w:p>
            <w:r>
              <w:t>Temperature, humidity, water alerts</w:t>
            </w:r>
          </w:p>
        </w:tc>
        <w:tc>
          <w:tcPr>
            <w:tcW w:type="dxa" w:w="2340"/>
          </w:tcPr>
          <w:p>
            <w:r>
              <w:t>[URL or dashboard]</w:t>
            </w:r>
          </w:p>
        </w:tc>
        <w:tc>
          <w:tcPr>
            <w:tcW w:type="dxa" w:w="2340"/>
          </w:tcPr>
          <w:p>
            <w:r>
              <w:t>Facilities ext. XXX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Training and Support</w:t>
      </w:r>
    </w:p>
    <w:p>
      <w:pPr>
        <w:spacing w:after="240"/>
      </w:pPr>
      <w:r>
        <w:rPr>
          <w:b/>
        </w:rPr>
        <w:t>Security Awareness Training:</w:t>
      </w:r>
      <w:r>
        <w:t>- Annual training in [Learning Management System]</w:t>
        <w:br/>
        <w:t>- New hire orientation includes physical security module</w:t>
        <w:br/>
        <w:t>- Role-specific training for security personnel, IT, reception</w:t>
      </w:r>
    </w:p>
    <w:p>
      <w:pPr>
        <w:spacing w:after="240"/>
      </w:pPr>
      <w:r>
        <w:rPr>
          <w:b/>
        </w:rPr>
        <w:t>Getting Help:</w:t>
      </w:r>
      <w:r>
        <w:t>-</w:t>
      </w:r>
      <w:r>
        <w:rPr>
          <w:b/>
        </w:rPr>
        <w:t>Policy questions:</w:t>
      </w:r>
      <w:r>
        <w:t>Contact Facilities Manager</w:t>
        <w:br/>
        <w:t>-</w:t>
      </w:r>
      <w:r>
        <w:rPr>
          <w:b/>
        </w:rPr>
        <w:t>Badge/access issues:</w:t>
      </w:r>
      <w:r>
        <w:t>Contact Facilities or Reception</w:t>
        <w:br/>
        <w:t>-</w:t>
      </w:r>
      <w:r>
        <w:rPr>
          <w:b/>
        </w:rPr>
        <w:t>Security concerns:</w:t>
      </w:r>
      <w:r>
        <w:t>Contact Security Operations</w:t>
        <w:br/>
        <w:t>-</w:t>
      </w:r>
      <w:r>
        <w:rPr>
          <w:b/>
        </w:rPr>
        <w:t>Emergencies:</w:t>
      </w:r>
      <w:r>
        <w:t>Call 911, then Security/Facilities</w:t>
      </w:r>
    </w:p>
    <w:p>
      <w:pPr>
        <w:pStyle w:val="Heading3"/>
        <w:spacing w:after="240"/>
      </w:pPr>
      <w:r>
        <w:t>External Resources</w:t>
      </w:r>
    </w:p>
    <w:p>
      <w:pPr>
        <w:spacing w:after="240"/>
      </w:pPr>
      <w:r>
        <w:rPr>
          <w:b/>
        </w:rPr>
        <w:t>Regulatory and Standards:</w:t>
      </w:r>
      <w:r>
        <w:t>- SOC 2 Trust Service Criteria (CC6.1, CC6.4)</w:t>
        <w:br/>
        <w:t>- ISO 27001 Physical Security Controls (Annex A.7, A.11)</w:t>
        <w:br/>
        <w:t>- NIST Guidelines for Physical Security</w:t>
      </w:r>
    </w:p>
    <w:p>
      <w:pPr>
        <w:spacing w:after="240"/>
      </w:pPr>
      <w:r>
        <w:rPr>
          <w:b/>
        </w:rPr>
        <w:t>Industry Organizations:</w:t>
      </w:r>
      <w:r>
        <w:t>- ASIS International (American Society for Industrial Security)</w:t>
        <w:br/>
        <w:t>- ISACA (Information Systems Audit and Control Association)</w:t>
        <w:br/>
        <w:t>- ISC2 (International Information System Security Certification Consortium)</w:t>
      </w: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b/>
        </w:rPr>
        <w:t>Physical Security Quick Reference</w:t>
      </w:r>
      <w:r>
        <w:rPr>
          <w:i/>
        </w:rPr>
        <w:t>(Print front and back, laminate, keep at reception desk)</w:t>
      </w:r>
    </w:p>
    <w:p>
      <w:pPr>
        <w:spacing w:after="240"/>
      </w:pPr>
      <w:r>
        <w:rPr>
          <w:b/>
        </w:rPr>
        <w:t>FRONT:</w:t>
      </w:r>
    </w:p>
    <w:p>
      <w:pPr>
        <w:pStyle w:val="Heading3"/>
        <w:spacing w:after="240"/>
      </w:pPr>
      <w:r>
        <w:t>EMERGENCY CONTACTS</w:t>
      </w:r>
    </w:p>
    <w:p>
      <w:pPr>
        <w:pStyle w:val="ListBullet"/>
        <w:spacing w:after="120"/>
      </w:pPr>
      <w:r>
        <w:rPr>
          <w:b/>
        </w:rPr>
        <w:t>Fire/Medical/Police Emergency:</w:t>
      </w:r>
      <w:r>
        <w:t>911</w:t>
      </w:r>
    </w:p>
    <w:p>
      <w:pPr>
        <w:pStyle w:val="ListBullet"/>
        <w:spacing w:after="120"/>
      </w:pPr>
      <w:r>
        <w:rPr>
          <w:b/>
        </w:rPr>
        <w:t>Security Operations:</w:t>
      </w:r>
      <w:r>
        <w:t>[XXX-XXX-XXXX]</w:t>
      </w:r>
    </w:p>
    <w:p>
      <w:pPr>
        <w:pStyle w:val="ListBullet"/>
        <w:spacing w:after="120"/>
      </w:pPr>
      <w:r>
        <w:rPr>
          <w:b/>
        </w:rPr>
        <w:t>Facilities Manager:</w:t>
      </w:r>
      <w:r>
        <w:t>[XXX-XXX-XXXX]</w:t>
      </w:r>
    </w:p>
    <w:p>
      <w:pPr>
        <w:pStyle w:val="ListBullet"/>
        <w:spacing w:after="240"/>
      </w:pPr>
      <w:r>
        <w:rPr>
          <w:b/>
        </w:rPr>
        <w:t>Building Security:</w:t>
      </w:r>
      <w:r>
        <w:t>[XXX-XXX-XXXX]</w:t>
      </w:r>
    </w:p>
    <w:p>
      <w:pPr>
        <w:pStyle w:val="Heading3"/>
        <w:spacing w:after="240"/>
      </w:pPr>
      <w:r>
        <w:t>WHEN TO CALL 911 IMMEDIATELY</w:t>
      </w:r>
    </w:p>
    <w:p>
      <w:pPr>
        <w:pStyle w:val="ListBullet"/>
        <w:spacing w:after="120"/>
      </w:pPr>
      <w:r>
        <w:t>Medical emergency (injury, unconscious, chest pain)</w:t>
      </w:r>
    </w:p>
    <w:p>
      <w:pPr>
        <w:pStyle w:val="ListBullet"/>
        <w:spacing w:after="120"/>
      </w:pPr>
      <w:r>
        <w:t>Fire or smoke</w:t>
      </w:r>
    </w:p>
    <w:p>
      <w:pPr>
        <w:pStyle w:val="ListBullet"/>
        <w:spacing w:after="120"/>
      </w:pPr>
      <w:r>
        <w:t>Active threat or violence</w:t>
      </w:r>
    </w:p>
    <w:p>
      <w:pPr>
        <w:pStyle w:val="ListBullet"/>
        <w:spacing w:after="120"/>
      </w:pPr>
      <w:r>
        <w:t>Bomb threat</w:t>
      </w:r>
    </w:p>
    <w:p>
      <w:pPr>
        <w:pStyle w:val="ListBullet"/>
        <w:spacing w:after="240"/>
      </w:pPr>
      <w:r>
        <w:t>Any immediate danger to life</w:t>
      </w:r>
    </w:p>
    <w:p>
      <w:pPr>
        <w:pStyle w:val="Heading3"/>
        <w:spacing w:after="240"/>
      </w:pPr>
      <w:r>
        <w:t>VISITOR CHECK-IN STEPS</w:t>
      </w:r>
    </w:p>
    <w:p>
      <w:pPr>
        <w:pStyle w:val="ListNumber3"/>
        <w:spacing w:after="120"/>
      </w:pPr>
      <w:r>
        <w:t>Greet visitor, ask who they're visiting</w:t>
      </w:r>
    </w:p>
    <w:p>
      <w:pPr>
        <w:pStyle w:val="ListNumber3"/>
        <w:spacing w:after="120"/>
      </w:pPr>
      <w:r>
        <w:t>Check ID (photo ID)</w:t>
      </w:r>
    </w:p>
    <w:p>
      <w:pPr>
        <w:pStyle w:val="ListNumber3"/>
        <w:spacing w:after="120"/>
      </w:pPr>
      <w:r>
        <w:t>Record in visitor log (name, company, host, time in)</w:t>
      </w:r>
    </w:p>
    <w:p>
      <w:pPr>
        <w:pStyle w:val="ListNumber3"/>
        <w:spacing w:after="120"/>
      </w:pPr>
      <w:r>
        <w:t>Call host to confirm</w:t>
      </w:r>
    </w:p>
    <w:p>
      <w:pPr>
        <w:pStyle w:val="ListNumber3"/>
        <w:spacing w:after="120"/>
      </w:pPr>
      <w:r>
        <w:t>Issue VISITOR badge</w:t>
      </w:r>
    </w:p>
    <w:p>
      <w:pPr>
        <w:pStyle w:val="ListNumber3"/>
        <w:spacing w:after="120"/>
      </w:pPr>
      <w:r>
        <w:t>Wait for host to come to reception</w:t>
      </w:r>
    </w:p>
    <w:p>
      <w:pPr>
        <w:pStyle w:val="ListNumber3"/>
        <w:spacing w:after="240"/>
      </w:pPr>
      <w:r>
        <w:t>Host escorts visitor</w:t>
      </w:r>
    </w:p>
    <w:p>
      <w:pPr>
        <w:pStyle w:val="Heading3"/>
        <w:spacing w:after="240"/>
      </w:pPr>
      <w:r>
        <w:t>BADGE TROUBLESHOOTING</w:t>
      </w:r>
    </w:p>
    <w:p>
      <w:pPr>
        <w:spacing w:after="240"/>
      </w:pPr>
      <w:r>
        <w:rPr>
          <w:b/>
        </w:rPr>
        <w:t>Badge Doesn't Work:</w:t>
      </w:r>
      <w:r>
        <w:t>- Try another reader (may be reader issue)</w:t>
        <w:br/>
        <w:t>- Check if badge damaged</w:t>
        <w:br/>
        <w:t>- Verify person is authorized for that door</w:t>
        <w:br/>
        <w:t>- Report to Facilities if persistent</w:t>
      </w:r>
    </w:p>
    <w:p>
      <w:pPr>
        <w:spacing w:after="240"/>
      </w:pPr>
      <w:r>
        <w:rPr>
          <w:b/>
        </w:rPr>
        <w:t>Lost Badge:</w:t>
      </w:r>
      <w:r>
        <w:t>- Report immediately (don't wait)</w:t>
        <w:br/>
        <w:t>- Deactivate badge NOW</w:t>
        <w:br/>
        <w:t>- Issue temporary badge (manager approval)</w:t>
        <w:br/>
        <w:t>- Order replacement</w:t>
      </w:r>
    </w:p>
    <w:p>
      <w:pPr>
        <w:pStyle w:val="Heading3"/>
        <w:spacing w:after="240"/>
      </w:pPr>
      <w:r>
        <w:t>TAILGATING PREVENTION</w:t>
      </w:r>
    </w:p>
    <w:p>
      <w:pPr>
        <w:spacing w:after="240"/>
      </w:pPr>
      <w:r>
        <w:rPr>
          <w:b/>
        </w:rPr>
        <w:t>Don't hold doors for people without badges</w:t>
      </w:r>
      <w:r>
        <w:t>- It's not rude, it's security</w:t>
        <w:br/>
        <w:t>- Say "Please use your badge" or "Check in at reception"</w:t>
        <w:br/>
        <w:t>- Let door close behind you</w:t>
      </w:r>
    </w:p>
    <w:p>
      <w:pPr>
        <w:spacing w:after="240"/>
      </w:pPr>
      <w:r>
        <w:rPr>
          <w:b/>
        </w:rPr>
        <w:t>BACK:</w:t>
      </w:r>
    </w:p>
    <w:p>
      <w:pPr>
        <w:pStyle w:val="Heading3"/>
        <w:spacing w:after="240"/>
      </w:pPr>
      <w:r>
        <w:t>SUSPICIOUS BEHAVIOR - WHAT TO DO</w:t>
      </w:r>
    </w:p>
    <w:p>
      <w:pPr>
        <w:spacing w:after="240"/>
      </w:pPr>
      <w:r>
        <w:rPr>
          <w:b/>
        </w:rPr>
        <w:t>Trust your instincts. If something feels wrong:</w:t>
      </w:r>
      <w:r>
        <w:t>1. Don't confront if feels unsafe</w:t>
        <w:br/>
        <w:t>2. Note description (appearance, location, behavior)</w:t>
        <w:br/>
        <w:t>3. Alert Security/Facilities immediately</w:t>
        <w:br/>
        <w:t>4. Monitor from safe distance</w:t>
      </w:r>
    </w:p>
    <w:p>
      <w:pPr>
        <w:pStyle w:val="Heading3"/>
        <w:spacing w:after="240"/>
      </w:pPr>
      <w:r>
        <w:t>CLEAN DESK CHECKLIST (END OF DAY)</w:t>
      </w:r>
    </w:p>
    <w:p>
      <w:pPr>
        <w:pStyle w:val="ListBullet"/>
        <w:spacing w:after="120"/>
      </w:pPr>
      <w:r>
        <w:t>[ ] Customer info locked away</w:t>
      </w:r>
    </w:p>
    <w:p>
      <w:pPr>
        <w:pStyle w:val="ListBullet"/>
        <w:spacing w:after="120"/>
      </w:pPr>
      <w:r>
        <w:t>[ ] Financial data locked away</w:t>
      </w:r>
    </w:p>
    <w:p>
      <w:pPr>
        <w:pStyle w:val="ListBullet"/>
        <w:spacing w:after="120"/>
      </w:pPr>
      <w:r>
        <w:t>[ ] Passwords/credentials locked away</w:t>
      </w:r>
    </w:p>
    <w:p>
      <w:pPr>
        <w:pStyle w:val="ListBullet"/>
        <w:spacing w:after="120"/>
      </w:pPr>
      <w:r>
        <w:t>[ ] Computer screen locked</w:t>
      </w:r>
    </w:p>
    <w:p>
      <w:pPr>
        <w:pStyle w:val="ListBullet"/>
        <w:spacing w:after="120"/>
      </w:pPr>
      <w:r>
        <w:t>[ ] Laptop locked to desk or taken home</w:t>
      </w:r>
    </w:p>
    <w:p>
      <w:pPr>
        <w:pStyle w:val="ListBullet"/>
        <w:spacing w:after="240"/>
      </w:pPr>
      <w:r>
        <w:t>[ ] Confidential documents filed or shredded</w:t>
      </w:r>
    </w:p>
    <w:p>
      <w:pPr>
        <w:pStyle w:val="Heading3"/>
        <w:spacing w:after="240"/>
      </w:pPr>
      <w:r>
        <w:t>FIRE ALARM - EVACUATE IMMEDIATELY</w:t>
      </w:r>
    </w:p>
    <w:p>
      <w:pPr>
        <w:pStyle w:val="ListNumber"/>
        <w:spacing w:after="120"/>
      </w:pPr>
      <w:r>
        <w:t>Leave now (don't gather belongings)</w:t>
      </w:r>
    </w:p>
    <w:p>
      <w:pPr>
        <w:pStyle w:val="ListNumber"/>
        <w:spacing w:after="120"/>
      </w:pPr>
      <w:r>
        <w:t>Help visitors evacuate</w:t>
      </w:r>
    </w:p>
    <w:p>
      <w:pPr>
        <w:pStyle w:val="ListNumber"/>
        <w:spacing w:after="120"/>
      </w:pPr>
      <w:r>
        <w:t>Use stairs (not elevators)</w:t>
      </w:r>
    </w:p>
    <w:p>
      <w:pPr>
        <w:pStyle w:val="ListNumber"/>
        <w:spacing w:after="120"/>
      </w:pPr>
      <w:r>
        <w:t>Go to assembly point: [LOCATION]</w:t>
      </w:r>
    </w:p>
    <w:p>
      <w:pPr>
        <w:pStyle w:val="ListNumber"/>
        <w:spacing w:after="120"/>
      </w:pPr>
      <w:r>
        <w:t>Report to floor warden</w:t>
      </w:r>
    </w:p>
    <w:p>
      <w:pPr>
        <w:pStyle w:val="ListNumber"/>
        <w:spacing w:after="240"/>
      </w:pPr>
      <w:r>
        <w:t>Don't re-enter until all-clear</w:t>
      </w:r>
    </w:p>
    <w:p>
      <w:pPr>
        <w:pStyle w:val="Heading3"/>
        <w:spacing w:after="240"/>
      </w:pPr>
      <w:r>
        <w:t>SECURE AREA ACCESS</w:t>
      </w:r>
    </w:p>
    <w:p>
      <w:pPr>
        <w:spacing w:after="240"/>
      </w:pPr>
      <w:r>
        <w:rPr>
          <w:b/>
        </w:rPr>
        <w:t>Who can access:</w:t>
      </w:r>
      <w:r>
        <w:t>- Data Center: IT staff only</w:t>
        <w:br/>
        <w:t>- Server Rooms: IT staff + authorized</w:t>
        <w:br/>
        <w:t>- Finance Area: Finance staff only</w:t>
        <w:br/>
        <w:t>- Executive Floor: Executives + authorized</w:t>
      </w:r>
    </w:p>
    <w:p>
      <w:pPr>
        <w:spacing w:after="240"/>
      </w:pPr>
      <w:r>
        <w:rPr>
          <w:b/>
        </w:rPr>
        <w:t>All visitors must be escorted</w:t>
      </w:r>
    </w:p>
    <w:p>
      <w:pPr>
        <w:pStyle w:val="Heading3"/>
        <w:spacing w:after="240"/>
      </w:pPr>
      <w:r>
        <w:t>AFTER-HOURS SECURITY</w:t>
      </w:r>
    </w:p>
    <w:p>
      <w:pPr>
        <w:pStyle w:val="ListBullet"/>
        <w:spacing w:after="120"/>
      </w:pPr>
      <w:r>
        <w:t>All doors locked</w:t>
      </w:r>
    </w:p>
    <w:p>
      <w:pPr>
        <w:pStyle w:val="ListBullet"/>
        <w:spacing w:after="120"/>
      </w:pPr>
      <w:r>
        <w:t>Badge access only</w:t>
      </w:r>
    </w:p>
    <w:p>
      <w:pPr>
        <w:pStyle w:val="ListBullet"/>
        <w:spacing w:after="120"/>
      </w:pPr>
      <w:r>
        <w:t>Limited personnel</w:t>
      </w:r>
    </w:p>
    <w:p>
      <w:pPr>
        <w:pStyle w:val="ListBullet"/>
        <w:spacing w:after="120"/>
      </w:pPr>
      <w:r>
        <w:t>Report anyone suspicious</w:t>
      </w:r>
    </w:p>
    <w:p>
      <w:pPr>
        <w:pStyle w:val="ListBullet"/>
        <w:spacing w:after="240"/>
      </w:pPr>
      <w:r>
        <w:t>Don't let people in you don't know</w:t>
      </w:r>
    </w:p>
    <w:p>
      <w:pPr>
        <w:pStyle w:val="Heading3"/>
        <w:spacing w:after="240"/>
      </w:pPr>
      <w:r>
        <w:t>REMEMBER</w:t>
      </w:r>
    </w:p>
    <w:p>
      <w:pPr>
        <w:pStyle w:val="ListBullet"/>
        <w:spacing w:after="120"/>
      </w:pPr>
      <w:r>
        <w:t>Security is everyone's responsibility</w:t>
      </w:r>
    </w:p>
    <w:p>
      <w:pPr>
        <w:pStyle w:val="ListBullet"/>
        <w:spacing w:after="120"/>
      </w:pPr>
      <w:r>
        <w:t>Report all incidents and concerns</w:t>
      </w:r>
    </w:p>
    <w:p>
      <w:pPr>
        <w:pStyle w:val="ListBullet"/>
        <w:spacing w:after="120"/>
      </w:pPr>
      <w:r>
        <w:t>When in doubt, ask Facilities/Security</w:t>
      </w:r>
    </w:p>
    <w:p>
      <w:pPr>
        <w:pStyle w:val="ListBullet"/>
        <w:spacing w:after="240"/>
      </w:pPr>
      <w:r>
        <w:t>Safety first, always</w:t>
      </w:r>
    </w:p>
    <w:p>
      <w:pPr>
        <w:spacing w:after="240"/>
      </w:pPr>
      <w:r>
        <w:rPr>
          <w:b/>
        </w:rPr>
        <w:t>Document Control</w:t>
      </w:r>
    </w:p>
    <w:p>
      <w:pPr>
        <w:spacing w:after="240"/>
      </w:pPr>
      <w:r>
        <w:rPr>
          <w:i/>
        </w:rPr>
        <w:t>Version 1.0 - Effective January 1, 2025</w:t>
      </w:r>
    </w:p>
    <w:p>
      <w:pPr>
        <w:spacing w:after="240"/>
      </w:pPr>
      <w:r>
        <w:rPr>
          <w:i/>
        </w:rPr>
        <w:t>This Quick Reference Guide supplements the Physical Security Policy and Implementation Workbook. For complete requirements and detailed procedures, refer to the full policy documentation.</w:t>
      </w:r>
    </w:p>
    <w:p>
      <w:pPr>
        <w:spacing w:after="240"/>
      </w:pPr>
      <w:r>
        <w:rPr>
          <w:i/>
        </w:rPr>
        <w:t>Review this guide periodically and keep it accessible for daily reference. Report any questions or needed updates to the Facilities Manager.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