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750B" w14:textId="554947A1" w:rsidR="00E26FE9" w:rsidRDefault="00E26FE9" w:rsidP="00E26FE9">
      <w:pPr>
        <w:pStyle w:val="Heading1"/>
        <w:spacing w:before="80" w:after="120" w:line="240" w:lineRule="auto"/>
        <w:jc w:val="center"/>
        <w:rPr>
          <w:noProof/>
          <w:sz w:val="52"/>
        </w:rPr>
      </w:pPr>
      <w:r w:rsidRPr="00E26FE9">
        <w:rPr>
          <w:noProof/>
          <w:sz w:val="52"/>
        </w:rPr>
        <w:t>Lab: Built in Functions</w:t>
      </w:r>
    </w:p>
    <w:p w14:paraId="774DC4E0" w14:textId="726A3D89" w:rsidR="00375524" w:rsidRPr="00375524" w:rsidRDefault="00375524" w:rsidP="00375524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solutions here: </w:t>
      </w:r>
      <w:hyperlink r:id="rId8" w:history="1">
        <w:r>
          <w:rPr>
            <w:rStyle w:val="Hyperlink"/>
          </w:rPr>
          <w:t>https://judge.softuni.org/Contests/3136/Additional-Exercises</w:t>
        </w:r>
      </w:hyperlink>
      <w:r w:rsidRPr="00DA6970">
        <w:t>.</w:t>
      </w:r>
      <w:bookmarkEnd w:id="0"/>
    </w:p>
    <w:p w14:paraId="3DA7C87D" w14:textId="77777777" w:rsidR="00E26FE9" w:rsidRPr="00E26FE9" w:rsidRDefault="00E26FE9" w:rsidP="006E1562">
      <w:pPr>
        <w:pStyle w:val="Heading2"/>
        <w:rPr>
          <w:lang w:val="bg-BG"/>
        </w:rPr>
      </w:pPr>
      <w:r w:rsidRPr="00E26FE9">
        <w:t xml:space="preserve">Obfuscate </w:t>
      </w:r>
      <w:r w:rsidRPr="00E26FE9">
        <w:rPr>
          <w:noProof/>
        </w:rPr>
        <w:t xml:space="preserve">CC </w:t>
      </w:r>
      <w:r w:rsidRPr="00E26FE9">
        <w:t>Numbers</w:t>
      </w:r>
    </w:p>
    <w:p w14:paraId="68C344AB" w14:textId="77777777" w:rsidR="00E26FE9" w:rsidRPr="00E26FE9" w:rsidRDefault="00E26FE9" w:rsidP="00E26FE9">
      <w:pPr>
        <w:spacing w:line="240" w:lineRule="auto"/>
        <w:rPr>
          <w:lang w:val="bg-BG"/>
        </w:rPr>
      </w:pPr>
      <w:r w:rsidRPr="00E26FE9">
        <w:t xml:space="preserve">Unzip the </w:t>
      </w:r>
      <w:r w:rsidRPr="00E26FE9">
        <w:rPr>
          <w:b/>
        </w:rPr>
        <w:t>02.Built-in-Functions-Databases.zip</w:t>
      </w:r>
      <w:r w:rsidRPr="00E26FE9">
        <w:t xml:space="preserve"> file, containing the databases. Import the </w:t>
      </w:r>
      <w:r w:rsidRPr="00E26FE9">
        <w:rPr>
          <w:b/>
        </w:rPr>
        <w:t>Bank</w:t>
      </w:r>
      <w:r w:rsidRPr="00E26FE9">
        <w:t xml:space="preserve"> database. Our database contains credit card details for customers.</w:t>
      </w:r>
    </w:p>
    <w:p w14:paraId="262E3C20" w14:textId="77777777" w:rsidR="00E26FE9" w:rsidRPr="00E26FE9" w:rsidRDefault="00E26FE9" w:rsidP="00E26FE9">
      <w:pPr>
        <w:spacing w:line="240" w:lineRule="auto"/>
        <w:rPr>
          <w:rFonts w:eastAsia="Times New Roman" w:cs="Times New Roman"/>
          <w:lang w:val="bg-BG"/>
        </w:rPr>
      </w:pPr>
      <w:r w:rsidRPr="00E26FE9">
        <w:t xml:space="preserve">Write </w:t>
      </w:r>
      <w:r w:rsidRPr="00E26FE9">
        <w:rPr>
          <w:noProof/>
        </w:rPr>
        <w:t xml:space="preserve">SQL </w:t>
      </w:r>
      <w:r w:rsidRPr="00E26FE9">
        <w:t xml:space="preserve">query to provide the </w:t>
      </w:r>
      <w:r w:rsidRPr="00E26FE9">
        <w:rPr>
          <w:b/>
        </w:rPr>
        <w:t>Id</w:t>
      </w:r>
      <w:r w:rsidRPr="00E26FE9">
        <w:t xml:space="preserve">, </w:t>
      </w:r>
      <w:r w:rsidRPr="00E26FE9">
        <w:rPr>
          <w:b/>
          <w:bCs/>
          <w:noProof/>
        </w:rPr>
        <w:t>FirstName</w:t>
      </w:r>
      <w:r w:rsidRPr="00E26FE9">
        <w:rPr>
          <w:b/>
          <w:bCs/>
        </w:rPr>
        <w:t xml:space="preserve">, </w:t>
      </w:r>
      <w:r w:rsidRPr="00E26FE9">
        <w:rPr>
          <w:b/>
          <w:bCs/>
          <w:noProof/>
        </w:rPr>
        <w:t>LastName</w:t>
      </w:r>
      <w:r w:rsidRPr="00E26FE9">
        <w:rPr>
          <w:noProof/>
        </w:rPr>
        <w:t xml:space="preserve"> </w:t>
      </w:r>
      <w:r w:rsidRPr="00E26FE9">
        <w:t xml:space="preserve">and </w:t>
      </w:r>
      <w:r w:rsidRPr="00E26FE9">
        <w:rPr>
          <w:b/>
          <w:bCs/>
          <w:noProof/>
        </w:rPr>
        <w:t>PaymentNumber without revealing the serial numbers</w:t>
      </w:r>
      <w:r w:rsidRPr="00E26FE9">
        <w:rPr>
          <w:b/>
          <w:bCs/>
        </w:rPr>
        <w:t xml:space="preserve"> </w:t>
      </w:r>
      <w:r w:rsidRPr="00E26FE9">
        <w:t>of each customer.</w:t>
      </w:r>
    </w:p>
    <w:p w14:paraId="56C54F98" w14:textId="77777777" w:rsidR="00E26FE9" w:rsidRPr="00E26FE9" w:rsidRDefault="00E26FE9" w:rsidP="00E26FE9">
      <w:pPr>
        <w:pStyle w:val="Heading3"/>
        <w:spacing w:before="80" w:after="120" w:line="240" w:lineRule="auto"/>
        <w:rPr>
          <w:lang w:val="bg-BG"/>
        </w:rPr>
      </w:pPr>
      <w:r w:rsidRPr="00E26FE9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170"/>
        <w:gridCol w:w="1260"/>
        <w:gridCol w:w="2070"/>
      </w:tblGrid>
      <w:tr w:rsidR="00E26FE9" w:rsidRPr="00E26FE9" w14:paraId="32CD5977" w14:textId="77777777" w:rsidTr="00DF47D3">
        <w:tc>
          <w:tcPr>
            <w:tcW w:w="450" w:type="dxa"/>
            <w:shd w:val="clear" w:color="auto" w:fill="D9D9D9" w:themeFill="background1" w:themeFillShade="D9"/>
          </w:tcPr>
          <w:p w14:paraId="6A8B6E5B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  <w:bCs/>
                <w:noProof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21587BB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  <w:bCs/>
                <w:noProof/>
              </w:rPr>
              <w:t>FirstName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04CF47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  <w:bCs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908F11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  <w:bCs/>
                <w:noProof/>
              </w:rPr>
              <w:t>PaymentNumber</w:t>
            </w:r>
          </w:p>
        </w:tc>
      </w:tr>
      <w:tr w:rsidR="00E26FE9" w:rsidRPr="00E26FE9" w14:paraId="69F3DF25" w14:textId="77777777" w:rsidTr="00DF47D3">
        <w:tc>
          <w:tcPr>
            <w:tcW w:w="450" w:type="dxa"/>
          </w:tcPr>
          <w:p w14:paraId="0AEDFF5A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1170" w:type="dxa"/>
          </w:tcPr>
          <w:p w14:paraId="6769E05B" w14:textId="77777777" w:rsidR="00E26FE9" w:rsidRPr="00E26FE9" w:rsidRDefault="00E26FE9" w:rsidP="00DF47D3">
            <w:pPr>
              <w:spacing w:before="40" w:after="40"/>
            </w:pPr>
            <w:r w:rsidRPr="00E26FE9">
              <w:t>Guy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63D0F9E5" w14:textId="77777777" w:rsidR="00E26FE9" w:rsidRPr="00E26FE9" w:rsidRDefault="00E26FE9" w:rsidP="00DF47D3">
            <w:pPr>
              <w:spacing w:before="40" w:after="40"/>
            </w:pPr>
            <w:r w:rsidRPr="00E26FE9">
              <w:t>Gilbert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630FA32D" w14:textId="77777777" w:rsidR="00E26FE9" w:rsidRPr="00E26FE9" w:rsidRDefault="00E26FE9" w:rsidP="00DF47D3">
            <w:pPr>
              <w:spacing w:before="40" w:after="40"/>
            </w:pPr>
            <w:r w:rsidRPr="00E26FE9">
              <w:rPr>
                <w:bCs/>
              </w:rPr>
              <w:t>564532**********</w:t>
            </w:r>
          </w:p>
        </w:tc>
      </w:tr>
      <w:tr w:rsidR="00E26FE9" w:rsidRPr="00E26FE9" w14:paraId="3FEFAF84" w14:textId="77777777" w:rsidTr="00DF47D3">
        <w:tc>
          <w:tcPr>
            <w:tcW w:w="450" w:type="dxa"/>
          </w:tcPr>
          <w:p w14:paraId="4BC47A90" w14:textId="77777777" w:rsidR="00E26FE9" w:rsidRPr="00E26FE9" w:rsidRDefault="00E26FE9" w:rsidP="00DF47D3">
            <w:pPr>
              <w:spacing w:before="40" w:after="40"/>
            </w:pPr>
            <w:r w:rsidRPr="00E26FE9">
              <w:t>2</w:t>
            </w:r>
          </w:p>
        </w:tc>
        <w:tc>
          <w:tcPr>
            <w:tcW w:w="1170" w:type="dxa"/>
          </w:tcPr>
          <w:p w14:paraId="4B9EC446" w14:textId="77777777" w:rsidR="00E26FE9" w:rsidRPr="00E26FE9" w:rsidRDefault="00E26FE9" w:rsidP="00DF47D3">
            <w:pPr>
              <w:spacing w:before="40" w:after="40"/>
            </w:pPr>
            <w:r w:rsidRPr="00E26FE9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24DC82BB" w14:textId="77777777" w:rsidR="00E26FE9" w:rsidRPr="00E26FE9" w:rsidRDefault="00E26FE9" w:rsidP="00DF47D3">
            <w:pPr>
              <w:spacing w:before="40" w:after="40"/>
            </w:pPr>
            <w:r w:rsidRPr="00E26FE9">
              <w:t>Brown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3A8FF67B" w14:textId="77777777" w:rsidR="00E26FE9" w:rsidRPr="00E26FE9" w:rsidRDefault="00E26FE9" w:rsidP="00DF47D3">
            <w:pPr>
              <w:spacing w:before="40" w:after="40"/>
            </w:pPr>
            <w:r w:rsidRPr="00E26FE9">
              <w:t>441793**********</w:t>
            </w:r>
          </w:p>
        </w:tc>
      </w:tr>
      <w:tr w:rsidR="00E26FE9" w:rsidRPr="00E26FE9" w14:paraId="3186E3D5" w14:textId="77777777" w:rsidTr="00DF47D3">
        <w:tc>
          <w:tcPr>
            <w:tcW w:w="450" w:type="dxa"/>
          </w:tcPr>
          <w:p w14:paraId="692D24D5" w14:textId="77777777" w:rsidR="00E26FE9" w:rsidRPr="00E26FE9" w:rsidRDefault="00E26FE9" w:rsidP="00DF47D3">
            <w:pPr>
              <w:spacing w:before="40" w:after="40"/>
            </w:pPr>
            <w:r w:rsidRPr="00E26FE9">
              <w:t>…</w:t>
            </w:r>
          </w:p>
        </w:tc>
        <w:tc>
          <w:tcPr>
            <w:tcW w:w="1170" w:type="dxa"/>
          </w:tcPr>
          <w:p w14:paraId="03EADCF8" w14:textId="77777777" w:rsidR="00E26FE9" w:rsidRPr="00E26FE9" w:rsidRDefault="00E26FE9" w:rsidP="00DF47D3">
            <w:pPr>
              <w:spacing w:before="40" w:after="40"/>
            </w:pPr>
            <w:r w:rsidRPr="00E26FE9">
              <w:t>…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642BC48C" w14:textId="77777777" w:rsidR="00E26FE9" w:rsidRPr="00E26FE9" w:rsidRDefault="00E26FE9" w:rsidP="00DF47D3">
            <w:pPr>
              <w:spacing w:before="40" w:after="40"/>
            </w:pPr>
            <w:r w:rsidRPr="00E26FE9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7E20205F" w14:textId="77777777" w:rsidR="00E26FE9" w:rsidRPr="00E26FE9" w:rsidRDefault="00E26FE9" w:rsidP="00DF47D3">
            <w:pPr>
              <w:spacing w:before="40" w:after="40"/>
            </w:pPr>
          </w:p>
        </w:tc>
      </w:tr>
    </w:tbl>
    <w:p w14:paraId="1EDF3E05" w14:textId="77777777" w:rsidR="00E26FE9" w:rsidRPr="00E26FE9" w:rsidRDefault="00E26FE9" w:rsidP="00E26FE9">
      <w:pPr>
        <w:pStyle w:val="Heading3"/>
        <w:rPr>
          <w:lang w:val="bg-BG"/>
        </w:rPr>
      </w:pPr>
      <w:r w:rsidRPr="00E26FE9">
        <w:t>*Bonus</w:t>
      </w:r>
    </w:p>
    <w:p w14:paraId="755AFEE9" w14:textId="77777777" w:rsidR="00E26FE9" w:rsidRPr="00E26FE9" w:rsidRDefault="00E26FE9" w:rsidP="00E26FE9">
      <w:pPr>
        <w:spacing w:line="240" w:lineRule="auto"/>
        <w:rPr>
          <w:lang w:val="bg-BG"/>
        </w:rPr>
      </w:pPr>
      <w:r w:rsidRPr="00E26FE9">
        <w:t>Create a View for the use of clients. It should keep the information with hidden serial numbers.</w:t>
      </w:r>
    </w:p>
    <w:p w14:paraId="3EF21A38" w14:textId="77777777" w:rsidR="00E26FE9" w:rsidRPr="00E26FE9" w:rsidRDefault="00E26FE9" w:rsidP="00E26FE9">
      <w:pPr>
        <w:spacing w:line="240" w:lineRule="auto"/>
        <w:rPr>
          <w:noProof/>
          <w:lang w:val="bg-BG"/>
        </w:rPr>
      </w:pPr>
      <w:r w:rsidRPr="00E26FE9">
        <w:rPr>
          <w:noProof/>
          <w:lang w:eastAsia="bg-BG"/>
        </w:rPr>
        <w:drawing>
          <wp:inline distT="0" distB="0" distL="0" distR="0" wp14:anchorId="232961B5" wp14:editId="05961DB8">
            <wp:extent cx="2657475" cy="781610"/>
            <wp:effectExtent l="19050" t="19050" r="9525" b="190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013" cy="7823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E4ADA2" w14:textId="77777777" w:rsidR="00E26FE9" w:rsidRPr="00E26FE9" w:rsidRDefault="00E26FE9" w:rsidP="00E26FE9">
      <w:pPr>
        <w:pStyle w:val="Heading2"/>
        <w:spacing w:before="80" w:after="120" w:line="240" w:lineRule="auto"/>
        <w:rPr>
          <w:bCs w:val="0"/>
          <w:lang w:val="bg-BG"/>
        </w:rPr>
      </w:pPr>
      <w:r w:rsidRPr="00E26FE9">
        <w:t>Pallets</w:t>
      </w:r>
    </w:p>
    <w:p w14:paraId="27E61125" w14:textId="77777777" w:rsidR="00E26FE9" w:rsidRPr="00E26FE9" w:rsidRDefault="00E26FE9" w:rsidP="00E26FE9">
      <w:pPr>
        <w:spacing w:line="240" w:lineRule="auto"/>
        <w:rPr>
          <w:lang w:val="bg-BG"/>
        </w:rPr>
      </w:pPr>
      <w:r w:rsidRPr="00E26FE9">
        <w:t xml:space="preserve">Import the </w:t>
      </w:r>
      <w:r w:rsidRPr="00E26FE9">
        <w:rPr>
          <w:b/>
        </w:rPr>
        <w:t>Logistics</w:t>
      </w:r>
      <w:r w:rsidRPr="00E26FE9">
        <w:t xml:space="preserve"> database. Our database contains details about products that </w:t>
      </w:r>
      <w:proofErr w:type="gramStart"/>
      <w:r w:rsidRPr="00E26FE9">
        <w:t>have to</w:t>
      </w:r>
      <w:proofErr w:type="gramEnd"/>
      <w:r w:rsidRPr="00E26FE9">
        <w:t xml:space="preserve"> be loaded on pallets.</w:t>
      </w:r>
    </w:p>
    <w:p w14:paraId="402C847E" w14:textId="77777777" w:rsidR="00E26FE9" w:rsidRPr="00E26FE9" w:rsidRDefault="00E26FE9" w:rsidP="00E26FE9">
      <w:pPr>
        <w:spacing w:line="240" w:lineRule="auto"/>
        <w:rPr>
          <w:noProof/>
          <w:lang w:val="bg-BG"/>
        </w:rPr>
      </w:pPr>
      <w:r w:rsidRPr="00E26FE9">
        <w:rPr>
          <w:noProof/>
        </w:rPr>
        <w:t xml:space="preserve">Calculate the required number of pallets to ship for each item. The products have </w:t>
      </w:r>
      <w:r w:rsidRPr="00E26FE9">
        <w:rPr>
          <w:b/>
          <w:noProof/>
        </w:rPr>
        <w:t>Name</w:t>
      </w:r>
      <w:r w:rsidRPr="00E26FE9">
        <w:rPr>
          <w:noProof/>
        </w:rPr>
        <w:t xml:space="preserve">, </w:t>
      </w:r>
      <w:r w:rsidRPr="00E26FE9">
        <w:rPr>
          <w:b/>
          <w:noProof/>
        </w:rPr>
        <w:t>Quantity</w:t>
      </w:r>
      <w:r w:rsidRPr="00E26FE9">
        <w:rPr>
          <w:noProof/>
        </w:rPr>
        <w:t xml:space="preserve"> and:</w:t>
      </w:r>
    </w:p>
    <w:p w14:paraId="06E3BDA1" w14:textId="77777777" w:rsidR="00E26FE9" w:rsidRPr="00E26FE9" w:rsidRDefault="00E26FE9" w:rsidP="00E26FE9">
      <w:pPr>
        <w:pStyle w:val="ListParagraph"/>
        <w:numPr>
          <w:ilvl w:val="0"/>
          <w:numId w:val="40"/>
        </w:numPr>
        <w:spacing w:line="240" w:lineRule="auto"/>
        <w:rPr>
          <w:noProof/>
          <w:lang w:val="bg-BG"/>
        </w:rPr>
      </w:pPr>
      <w:r w:rsidRPr="00E26FE9">
        <w:rPr>
          <w:b/>
          <w:noProof/>
        </w:rPr>
        <w:t>BoxCapacity</w:t>
      </w:r>
      <w:r w:rsidRPr="00E26FE9">
        <w:rPr>
          <w:noProof/>
        </w:rPr>
        <w:t xml:space="preserve"> specifies how many items can fit in one box</w:t>
      </w:r>
    </w:p>
    <w:p w14:paraId="69EE7385" w14:textId="77777777" w:rsidR="00E26FE9" w:rsidRPr="00E26FE9" w:rsidRDefault="00E26FE9" w:rsidP="00E26FE9">
      <w:pPr>
        <w:pStyle w:val="ListParagraph"/>
        <w:numPr>
          <w:ilvl w:val="0"/>
          <w:numId w:val="40"/>
        </w:numPr>
        <w:spacing w:line="240" w:lineRule="auto"/>
        <w:rPr>
          <w:noProof/>
          <w:lang w:val="bg-BG"/>
        </w:rPr>
      </w:pPr>
      <w:r w:rsidRPr="00E26FE9">
        <w:rPr>
          <w:b/>
          <w:noProof/>
        </w:rPr>
        <w:t>PalletCapacity</w:t>
      </w:r>
      <w:r w:rsidRPr="00E26FE9">
        <w:rPr>
          <w:noProof/>
        </w:rPr>
        <w:t xml:space="preserve"> specifies how many boxes can fit in a pallet</w:t>
      </w:r>
    </w:p>
    <w:p w14:paraId="7BD2B1B2" w14:textId="77777777" w:rsidR="00E26FE9" w:rsidRPr="00E26FE9" w:rsidRDefault="00E26FE9" w:rsidP="00E26FE9">
      <w:pPr>
        <w:spacing w:line="240" w:lineRule="auto"/>
        <w:rPr>
          <w:noProof/>
          <w:lang w:val="bg-BG"/>
        </w:rPr>
      </w:pPr>
      <w:r w:rsidRPr="00E26FE9">
        <w:rPr>
          <w:noProof/>
        </w:rPr>
        <w:t xml:space="preserve">Select the full information about Name, Quantity, BoxCapacity, PalletCapacity and add a new column called </w:t>
      </w:r>
      <w:r w:rsidRPr="00E26FE9">
        <w:rPr>
          <w:b/>
          <w:noProof/>
        </w:rPr>
        <w:t xml:space="preserve">Number of pallets </w:t>
      </w:r>
      <w:r w:rsidRPr="00E26FE9">
        <w:rPr>
          <w:noProof/>
        </w:rPr>
        <w:t>that shows the calculated amount of pallets for each item.</w:t>
      </w:r>
    </w:p>
    <w:p w14:paraId="5CF7E795" w14:textId="77777777" w:rsidR="00E26FE9" w:rsidRPr="00E26FE9" w:rsidRDefault="00E26FE9" w:rsidP="00E26FE9">
      <w:pPr>
        <w:pStyle w:val="Heading3"/>
        <w:spacing w:before="80" w:after="120" w:line="240" w:lineRule="auto"/>
        <w:rPr>
          <w:lang w:val="bg-BG"/>
        </w:rPr>
      </w:pPr>
      <w:r w:rsidRPr="00E26FE9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10"/>
        <w:gridCol w:w="1080"/>
        <w:gridCol w:w="1350"/>
        <w:gridCol w:w="1530"/>
        <w:gridCol w:w="1890"/>
      </w:tblGrid>
      <w:tr w:rsidR="00E26FE9" w:rsidRPr="00E26FE9" w14:paraId="6C03EC37" w14:textId="77777777" w:rsidTr="00DF47D3">
        <w:tc>
          <w:tcPr>
            <w:tcW w:w="1710" w:type="dxa"/>
            <w:shd w:val="clear" w:color="auto" w:fill="D9D9D9" w:themeFill="background1" w:themeFillShade="D9"/>
          </w:tcPr>
          <w:p w14:paraId="2D7C2AF4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8894BB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</w:rPr>
              <w:t>Quantity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BE855B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  <w:noProof/>
              </w:rPr>
              <w:t>BoxCapacity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0EA91B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  <w:noProof/>
              </w:rPr>
              <w:t>PalletCapacity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7A61BA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E26FE9">
              <w:rPr>
                <w:b/>
              </w:rPr>
              <w:t>Number</w:t>
            </w:r>
            <w:r w:rsidRPr="00E26FE9">
              <w:t xml:space="preserve"> </w:t>
            </w:r>
            <w:r w:rsidRPr="00E26FE9">
              <w:rPr>
                <w:b/>
              </w:rPr>
              <w:t>of</w:t>
            </w:r>
            <w:r w:rsidRPr="00E26FE9">
              <w:t xml:space="preserve"> </w:t>
            </w:r>
            <w:r w:rsidRPr="00E26FE9">
              <w:rPr>
                <w:b/>
              </w:rPr>
              <w:t>pallets</w:t>
            </w:r>
          </w:p>
        </w:tc>
      </w:tr>
      <w:tr w:rsidR="00E26FE9" w:rsidRPr="00E26FE9" w14:paraId="4E80526F" w14:textId="77777777" w:rsidTr="00DF47D3">
        <w:tc>
          <w:tcPr>
            <w:tcW w:w="1710" w:type="dxa"/>
          </w:tcPr>
          <w:p w14:paraId="6D89FD67" w14:textId="77777777" w:rsidR="00E26FE9" w:rsidRPr="00E26FE9" w:rsidRDefault="00E26FE9" w:rsidP="00DF47D3">
            <w:pPr>
              <w:spacing w:before="40" w:after="40"/>
            </w:pPr>
            <w:r w:rsidRPr="00E26FE9">
              <w:t xml:space="preserve">Water 500ml                                                                                         </w:t>
            </w:r>
          </w:p>
        </w:tc>
        <w:tc>
          <w:tcPr>
            <w:tcW w:w="1080" w:type="dxa"/>
          </w:tcPr>
          <w:p w14:paraId="61CB4955" w14:textId="77777777" w:rsidR="00E26FE9" w:rsidRPr="00E26FE9" w:rsidRDefault="00E26FE9" w:rsidP="00DF47D3">
            <w:pPr>
              <w:spacing w:before="40" w:after="40"/>
            </w:pPr>
            <w:r w:rsidRPr="00E26FE9">
              <w:t>108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4EC937E4" w14:textId="77777777" w:rsidR="00E26FE9" w:rsidRPr="00E26FE9" w:rsidRDefault="00E26FE9" w:rsidP="00DF47D3">
            <w:pPr>
              <w:spacing w:before="40" w:after="40"/>
            </w:pPr>
            <w:r w:rsidRPr="00E26FE9">
              <w:t>6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87202E4" w14:textId="77777777" w:rsidR="00E26FE9" w:rsidRPr="00E26FE9" w:rsidRDefault="00E26FE9" w:rsidP="00DF47D3">
            <w:pPr>
              <w:spacing w:before="40" w:after="40"/>
            </w:pPr>
            <w:r w:rsidRPr="00E26FE9">
              <w:t>18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8E5AF3B" w14:textId="77777777" w:rsidR="00E26FE9" w:rsidRPr="00E26FE9" w:rsidRDefault="00E26FE9" w:rsidP="00DF47D3">
            <w:pPr>
              <w:spacing w:before="40" w:after="40"/>
              <w:rPr>
                <w:bCs/>
              </w:rPr>
            </w:pPr>
            <w:r w:rsidRPr="00E26FE9">
              <w:t>1</w:t>
            </w:r>
          </w:p>
        </w:tc>
      </w:tr>
      <w:tr w:rsidR="00E26FE9" w:rsidRPr="00E26FE9" w14:paraId="2C82705A" w14:textId="77777777" w:rsidTr="00DF47D3">
        <w:tc>
          <w:tcPr>
            <w:tcW w:w="1710" w:type="dxa"/>
          </w:tcPr>
          <w:p w14:paraId="2BE74AA9" w14:textId="77777777" w:rsidR="00E26FE9" w:rsidRPr="00E26FE9" w:rsidRDefault="00E26FE9" w:rsidP="00DF47D3">
            <w:pPr>
              <w:spacing w:before="40" w:after="40"/>
            </w:pPr>
            <w:r w:rsidRPr="00E26FE9">
              <w:t xml:space="preserve">Water 500ml                                                                                         </w:t>
            </w:r>
          </w:p>
        </w:tc>
        <w:tc>
          <w:tcPr>
            <w:tcW w:w="1080" w:type="dxa"/>
          </w:tcPr>
          <w:p w14:paraId="6328032B" w14:textId="77777777" w:rsidR="00E26FE9" w:rsidRPr="00E26FE9" w:rsidRDefault="00E26FE9" w:rsidP="00DF47D3">
            <w:pPr>
              <w:spacing w:before="40" w:after="40"/>
            </w:pPr>
            <w:r w:rsidRPr="00E26FE9">
              <w:t>10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110E774B" w14:textId="77777777" w:rsidR="00E26FE9" w:rsidRPr="00E26FE9" w:rsidRDefault="00E26FE9" w:rsidP="00DF47D3">
            <w:pPr>
              <w:spacing w:before="40" w:after="40"/>
            </w:pPr>
            <w:r w:rsidRPr="00E26FE9">
              <w:t>6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3033695" w14:textId="77777777" w:rsidR="00E26FE9" w:rsidRPr="00E26FE9" w:rsidRDefault="00E26FE9" w:rsidP="00DF47D3">
            <w:pPr>
              <w:spacing w:before="40" w:after="40"/>
              <w:rPr>
                <w:bCs/>
              </w:rPr>
            </w:pPr>
            <w:r w:rsidRPr="00E26FE9">
              <w:t>18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D51F720" w14:textId="77777777" w:rsidR="00E26FE9" w:rsidRPr="00E26FE9" w:rsidRDefault="00E26FE9" w:rsidP="00DF47D3">
            <w:pPr>
              <w:spacing w:before="40" w:after="40"/>
              <w:rPr>
                <w:bCs/>
              </w:rPr>
            </w:pPr>
            <w:r w:rsidRPr="00E26FE9">
              <w:t>1</w:t>
            </w:r>
          </w:p>
        </w:tc>
      </w:tr>
      <w:tr w:rsidR="00E26FE9" w:rsidRPr="00E26FE9" w14:paraId="51F1449C" w14:textId="77777777" w:rsidTr="00DF47D3">
        <w:tc>
          <w:tcPr>
            <w:tcW w:w="1710" w:type="dxa"/>
          </w:tcPr>
          <w:p w14:paraId="231CEB7D" w14:textId="77777777" w:rsidR="00E26FE9" w:rsidRPr="00E26FE9" w:rsidRDefault="00E26FE9" w:rsidP="00DF47D3">
            <w:pPr>
              <w:spacing w:before="40" w:after="40"/>
            </w:pPr>
            <w:r w:rsidRPr="00E26FE9">
              <w:t xml:space="preserve">Chocolate chip                                                                                      </w:t>
            </w:r>
          </w:p>
        </w:tc>
        <w:tc>
          <w:tcPr>
            <w:tcW w:w="1080" w:type="dxa"/>
          </w:tcPr>
          <w:p w14:paraId="2782D621" w14:textId="77777777" w:rsidR="00E26FE9" w:rsidRPr="00E26FE9" w:rsidRDefault="00E26FE9" w:rsidP="00DF47D3">
            <w:pPr>
              <w:spacing w:before="40" w:after="40"/>
            </w:pPr>
            <w:r w:rsidRPr="00E26FE9">
              <w:t>350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615D80E9" w14:textId="77777777" w:rsidR="00E26FE9" w:rsidRPr="00E26FE9" w:rsidRDefault="00E26FE9" w:rsidP="00DF47D3">
            <w:pPr>
              <w:spacing w:before="40" w:after="40"/>
            </w:pPr>
            <w:r w:rsidRPr="00E26FE9">
              <w:t>24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B274B13" w14:textId="77777777" w:rsidR="00E26FE9" w:rsidRPr="00E26FE9" w:rsidRDefault="00E26FE9" w:rsidP="00DF47D3">
            <w:pPr>
              <w:spacing w:before="40" w:after="40"/>
            </w:pPr>
            <w:r w:rsidRPr="00E26FE9">
              <w:t>3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D780F57" w14:textId="77777777" w:rsidR="00E26FE9" w:rsidRPr="00E26FE9" w:rsidRDefault="00E26FE9" w:rsidP="00DF47D3">
            <w:pPr>
              <w:spacing w:before="40" w:after="40"/>
            </w:pPr>
            <w:r w:rsidRPr="00E26FE9">
              <w:t>5</w:t>
            </w:r>
          </w:p>
        </w:tc>
      </w:tr>
      <w:tr w:rsidR="00E26FE9" w:rsidRPr="00E26FE9" w14:paraId="16908BA0" w14:textId="77777777" w:rsidTr="00DF47D3">
        <w:tc>
          <w:tcPr>
            <w:tcW w:w="1710" w:type="dxa"/>
          </w:tcPr>
          <w:p w14:paraId="2FE203DE" w14:textId="77777777" w:rsidR="00E26FE9" w:rsidRPr="00E26FE9" w:rsidRDefault="00E26FE9" w:rsidP="00DF47D3">
            <w:pPr>
              <w:spacing w:before="40" w:after="40"/>
            </w:pPr>
            <w:r w:rsidRPr="00E26FE9">
              <w:t xml:space="preserve">Oil pump                                                                                            </w:t>
            </w:r>
          </w:p>
        </w:tc>
        <w:tc>
          <w:tcPr>
            <w:tcW w:w="1080" w:type="dxa"/>
          </w:tcPr>
          <w:p w14:paraId="0CBB2468" w14:textId="77777777" w:rsidR="00E26FE9" w:rsidRPr="00E26FE9" w:rsidRDefault="00E26FE9" w:rsidP="00DF47D3">
            <w:pPr>
              <w:spacing w:before="40" w:after="40"/>
            </w:pPr>
            <w:r w:rsidRPr="00E26FE9">
              <w:t>100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02706B93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DDB85F3" w14:textId="77777777" w:rsidR="00E26FE9" w:rsidRPr="00E26FE9" w:rsidRDefault="00E26FE9" w:rsidP="00DF47D3">
            <w:pPr>
              <w:spacing w:before="40" w:after="40"/>
            </w:pPr>
            <w:r w:rsidRPr="00E26FE9">
              <w:t>12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9AE80D0" w14:textId="77777777" w:rsidR="00E26FE9" w:rsidRPr="00E26FE9" w:rsidRDefault="00E26FE9" w:rsidP="00DF47D3">
            <w:pPr>
              <w:spacing w:before="40" w:after="40"/>
            </w:pPr>
            <w:r w:rsidRPr="00E26FE9">
              <w:t>9</w:t>
            </w:r>
          </w:p>
        </w:tc>
      </w:tr>
    </w:tbl>
    <w:p w14:paraId="4249275B" w14:textId="77777777" w:rsidR="00E26FE9" w:rsidRPr="00E26FE9" w:rsidRDefault="00E26FE9" w:rsidP="00E26FE9">
      <w:pPr>
        <w:spacing w:line="240" w:lineRule="auto"/>
        <w:rPr>
          <w:noProof/>
          <w:lang w:val="bg-BG"/>
        </w:rPr>
      </w:pPr>
    </w:p>
    <w:p w14:paraId="0B77AAAC" w14:textId="77777777" w:rsidR="00E26FE9" w:rsidRPr="00E26FE9" w:rsidRDefault="00E26FE9" w:rsidP="00E26FE9">
      <w:pPr>
        <w:pStyle w:val="Heading2"/>
        <w:spacing w:before="80" w:after="120" w:line="240" w:lineRule="auto"/>
        <w:rPr>
          <w:bCs w:val="0"/>
          <w:lang w:val="bg-BG"/>
        </w:rPr>
      </w:pPr>
      <w:r w:rsidRPr="00E26FE9">
        <w:t>Quarterly Report</w:t>
      </w:r>
    </w:p>
    <w:p w14:paraId="08DB4F72" w14:textId="77777777" w:rsidR="00E26FE9" w:rsidRPr="00E26FE9" w:rsidRDefault="00E26FE9" w:rsidP="00E26FE9">
      <w:pPr>
        <w:spacing w:line="240" w:lineRule="auto"/>
        <w:rPr>
          <w:noProof/>
          <w:lang w:val="bg-BG"/>
        </w:rPr>
      </w:pPr>
      <w:r w:rsidRPr="00E26FE9">
        <w:rPr>
          <w:noProof/>
        </w:rPr>
        <w:t xml:space="preserve">Use table </w:t>
      </w:r>
      <w:r w:rsidRPr="00E26FE9">
        <w:rPr>
          <w:b/>
          <w:noProof/>
        </w:rPr>
        <w:t>Invoices</w:t>
      </w:r>
      <w:r w:rsidRPr="00E26FE9">
        <w:rPr>
          <w:noProof/>
        </w:rPr>
        <w:t xml:space="preserve"> from </w:t>
      </w:r>
      <w:r w:rsidRPr="00E26FE9">
        <w:rPr>
          <w:b/>
        </w:rPr>
        <w:t>Logistics</w:t>
      </w:r>
      <w:r w:rsidRPr="00E26FE9">
        <w:t xml:space="preserve"> database. It contains details about invoices. Prepare sales data for aggregation by displaying yearly </w:t>
      </w:r>
      <w:r w:rsidRPr="00E26FE9">
        <w:rPr>
          <w:b/>
          <w:noProof/>
        </w:rPr>
        <w:t>invoiceId,</w:t>
      </w:r>
      <w:r w:rsidRPr="00E26FE9">
        <w:rPr>
          <w:b/>
        </w:rPr>
        <w:t xml:space="preserve"> total,</w:t>
      </w:r>
      <w:r w:rsidRPr="00E26FE9">
        <w:t xml:space="preserve"> </w:t>
      </w:r>
      <w:r w:rsidRPr="00E26FE9">
        <w:rPr>
          <w:b/>
        </w:rPr>
        <w:t>quarter</w:t>
      </w:r>
      <w:r w:rsidRPr="00E26FE9">
        <w:t xml:space="preserve">, </w:t>
      </w:r>
      <w:r w:rsidRPr="00E26FE9">
        <w:rPr>
          <w:b/>
        </w:rPr>
        <w:t>month</w:t>
      </w:r>
      <w:r w:rsidRPr="00E26FE9">
        <w:t xml:space="preserve">, </w:t>
      </w:r>
      <w:proofErr w:type="gramStart"/>
      <w:r w:rsidRPr="00E26FE9">
        <w:rPr>
          <w:b/>
        </w:rPr>
        <w:t>year</w:t>
      </w:r>
      <w:proofErr w:type="gramEnd"/>
      <w:r w:rsidRPr="00E26FE9">
        <w:t xml:space="preserve"> and </w:t>
      </w:r>
      <w:r w:rsidRPr="00E26FE9">
        <w:rPr>
          <w:b/>
        </w:rPr>
        <w:t>day</w:t>
      </w:r>
      <w:r w:rsidRPr="00E26FE9">
        <w:t xml:space="preserve"> of </w:t>
      </w:r>
      <w:r w:rsidRPr="00E26FE9">
        <w:rPr>
          <w:b/>
        </w:rPr>
        <w:t>sale</w:t>
      </w:r>
      <w:r w:rsidRPr="00E26FE9">
        <w:t>.</w:t>
      </w:r>
    </w:p>
    <w:p w14:paraId="60837C6A" w14:textId="77777777" w:rsidR="00E26FE9" w:rsidRPr="00E26FE9" w:rsidRDefault="00E26FE9" w:rsidP="00E26FE9">
      <w:pPr>
        <w:pStyle w:val="Heading3"/>
        <w:spacing w:before="80" w:after="120" w:line="240" w:lineRule="auto"/>
        <w:rPr>
          <w:lang w:val="bg-BG"/>
        </w:rPr>
      </w:pPr>
      <w:r w:rsidRPr="00E26FE9">
        <w:lastRenderedPageBreak/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80"/>
        <w:gridCol w:w="720"/>
        <w:gridCol w:w="990"/>
        <w:gridCol w:w="900"/>
        <w:gridCol w:w="810"/>
        <w:gridCol w:w="630"/>
      </w:tblGrid>
      <w:tr w:rsidR="00E26FE9" w:rsidRPr="00E26FE9" w14:paraId="5B626D92" w14:textId="77777777" w:rsidTr="00DF47D3">
        <w:tc>
          <w:tcPr>
            <w:tcW w:w="1080" w:type="dxa"/>
            <w:shd w:val="clear" w:color="auto" w:fill="D9D9D9" w:themeFill="background1" w:themeFillShade="D9"/>
          </w:tcPr>
          <w:p w14:paraId="2F48CA99" w14:textId="77777777" w:rsidR="00E26FE9" w:rsidRPr="00E26FE9" w:rsidRDefault="00E26FE9" w:rsidP="00DF47D3">
            <w:pPr>
              <w:spacing w:before="40" w:after="40"/>
              <w:rPr>
                <w:b/>
                <w:noProof/>
              </w:rPr>
            </w:pPr>
            <w:r w:rsidRPr="00E26FE9">
              <w:rPr>
                <w:b/>
                <w:noProof/>
              </w:rPr>
              <w:t>InvoiceId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6910C20" w14:textId="77777777" w:rsidR="00E26FE9" w:rsidRPr="00E26FE9" w:rsidRDefault="00E26FE9" w:rsidP="00DF47D3">
            <w:pPr>
              <w:spacing w:before="40" w:after="40"/>
              <w:rPr>
                <w:b/>
                <w:noProof/>
              </w:rPr>
            </w:pPr>
            <w:r w:rsidRPr="00E26FE9">
              <w:rPr>
                <w:b/>
              </w:rPr>
              <w:t>Total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8AF879" w14:textId="77777777" w:rsidR="00E26FE9" w:rsidRPr="00E26FE9" w:rsidRDefault="00E26FE9" w:rsidP="00DF47D3">
            <w:pPr>
              <w:spacing w:before="40" w:after="40"/>
              <w:rPr>
                <w:b/>
                <w:noProof/>
              </w:rPr>
            </w:pPr>
            <w:r w:rsidRPr="00E26FE9">
              <w:rPr>
                <w:b/>
              </w:rPr>
              <w:t>Quarter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F6B136C" w14:textId="77777777" w:rsidR="00E26FE9" w:rsidRPr="00E26FE9" w:rsidRDefault="00E26FE9" w:rsidP="00DF47D3">
            <w:pPr>
              <w:spacing w:before="40" w:after="40"/>
              <w:rPr>
                <w:b/>
                <w:noProof/>
              </w:rPr>
            </w:pPr>
            <w:r w:rsidRPr="00E26FE9">
              <w:rPr>
                <w:b/>
              </w:rPr>
              <w:t>Month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9D4EB6D" w14:textId="77777777" w:rsidR="00E26FE9" w:rsidRPr="00E26FE9" w:rsidRDefault="00E26FE9" w:rsidP="00DF47D3">
            <w:pPr>
              <w:spacing w:before="40" w:after="40"/>
              <w:rPr>
                <w:b/>
                <w:noProof/>
              </w:rPr>
            </w:pPr>
            <w:r w:rsidRPr="00E26FE9">
              <w:rPr>
                <w:b/>
              </w:rPr>
              <w:t>Year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58A297" w14:textId="77777777" w:rsidR="00E26FE9" w:rsidRPr="00E26FE9" w:rsidRDefault="00E26FE9" w:rsidP="00DF47D3">
            <w:pPr>
              <w:spacing w:before="40" w:after="40"/>
              <w:rPr>
                <w:b/>
                <w:noProof/>
              </w:rPr>
            </w:pPr>
            <w:r w:rsidRPr="00E26FE9">
              <w:rPr>
                <w:b/>
              </w:rPr>
              <w:t>Day</w:t>
            </w:r>
          </w:p>
        </w:tc>
      </w:tr>
      <w:tr w:rsidR="00E26FE9" w:rsidRPr="00E26FE9" w14:paraId="6478507A" w14:textId="77777777" w:rsidTr="00DF47D3">
        <w:tc>
          <w:tcPr>
            <w:tcW w:w="1080" w:type="dxa"/>
          </w:tcPr>
          <w:p w14:paraId="6A125766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720" w:type="dxa"/>
          </w:tcPr>
          <w:p w14:paraId="5CAFCA55" w14:textId="77777777" w:rsidR="00E26FE9" w:rsidRPr="00E26FE9" w:rsidRDefault="00E26FE9" w:rsidP="00DF47D3">
            <w:pPr>
              <w:spacing w:before="40" w:after="40"/>
            </w:pPr>
            <w:r w:rsidRPr="00E26FE9">
              <w:t>1.98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EF1F665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900" w:type="dxa"/>
          </w:tcPr>
          <w:p w14:paraId="03866087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810" w:type="dxa"/>
          </w:tcPr>
          <w:p w14:paraId="5531DABB" w14:textId="77777777" w:rsidR="00E26FE9" w:rsidRPr="00E26FE9" w:rsidRDefault="00E26FE9" w:rsidP="00DF47D3">
            <w:pPr>
              <w:spacing w:before="40" w:after="40"/>
            </w:pPr>
            <w:r w:rsidRPr="00E26FE9">
              <w:t>2009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74A120E8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</w:tr>
      <w:tr w:rsidR="00E26FE9" w:rsidRPr="00E26FE9" w14:paraId="20075421" w14:textId="77777777" w:rsidTr="00DF47D3">
        <w:tc>
          <w:tcPr>
            <w:tcW w:w="1080" w:type="dxa"/>
          </w:tcPr>
          <w:p w14:paraId="76B43D3F" w14:textId="77777777" w:rsidR="00E26FE9" w:rsidRPr="00E26FE9" w:rsidRDefault="00E26FE9" w:rsidP="00DF47D3">
            <w:pPr>
              <w:spacing w:before="40" w:after="40"/>
            </w:pPr>
            <w:r w:rsidRPr="00E26FE9">
              <w:t>4</w:t>
            </w:r>
          </w:p>
        </w:tc>
        <w:tc>
          <w:tcPr>
            <w:tcW w:w="720" w:type="dxa"/>
          </w:tcPr>
          <w:p w14:paraId="7B9E8D6C" w14:textId="77777777" w:rsidR="00E26FE9" w:rsidRPr="00E26FE9" w:rsidRDefault="00E26FE9" w:rsidP="00DF47D3">
            <w:pPr>
              <w:spacing w:before="40" w:after="40"/>
            </w:pPr>
            <w:r w:rsidRPr="00E26FE9">
              <w:t>3.96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0CA46C09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900" w:type="dxa"/>
          </w:tcPr>
          <w:p w14:paraId="1AD15C3B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810" w:type="dxa"/>
          </w:tcPr>
          <w:p w14:paraId="6CCBF76E" w14:textId="77777777" w:rsidR="00E26FE9" w:rsidRPr="00E26FE9" w:rsidRDefault="00E26FE9" w:rsidP="00DF47D3">
            <w:pPr>
              <w:spacing w:before="40" w:after="40"/>
            </w:pPr>
            <w:r w:rsidRPr="00E26FE9">
              <w:t>2009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67E03969" w14:textId="77777777" w:rsidR="00E26FE9" w:rsidRPr="00E26FE9" w:rsidRDefault="00E26FE9" w:rsidP="00DF47D3">
            <w:pPr>
              <w:spacing w:before="40" w:after="40"/>
            </w:pPr>
            <w:r w:rsidRPr="00E26FE9">
              <w:t>2</w:t>
            </w:r>
          </w:p>
        </w:tc>
      </w:tr>
      <w:tr w:rsidR="00E26FE9" w:rsidRPr="00E26FE9" w14:paraId="5A2580B2" w14:textId="77777777" w:rsidTr="00DF47D3">
        <w:tc>
          <w:tcPr>
            <w:tcW w:w="1080" w:type="dxa"/>
          </w:tcPr>
          <w:p w14:paraId="54332771" w14:textId="77777777" w:rsidR="00E26FE9" w:rsidRPr="00E26FE9" w:rsidRDefault="00E26FE9" w:rsidP="00DF47D3">
            <w:pPr>
              <w:spacing w:before="40" w:after="40"/>
            </w:pPr>
            <w:r w:rsidRPr="00E26FE9">
              <w:t>5</w:t>
            </w:r>
          </w:p>
        </w:tc>
        <w:tc>
          <w:tcPr>
            <w:tcW w:w="720" w:type="dxa"/>
          </w:tcPr>
          <w:p w14:paraId="497CEF65" w14:textId="77777777" w:rsidR="00E26FE9" w:rsidRPr="00E26FE9" w:rsidRDefault="00E26FE9" w:rsidP="00DF47D3">
            <w:pPr>
              <w:spacing w:before="40" w:after="40"/>
            </w:pPr>
            <w:r w:rsidRPr="00E26FE9">
              <w:t>5.94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8F8CB42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900" w:type="dxa"/>
          </w:tcPr>
          <w:p w14:paraId="5B9A8D73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810" w:type="dxa"/>
          </w:tcPr>
          <w:p w14:paraId="533152E3" w14:textId="77777777" w:rsidR="00E26FE9" w:rsidRPr="00E26FE9" w:rsidRDefault="00E26FE9" w:rsidP="00DF47D3">
            <w:pPr>
              <w:spacing w:before="40" w:after="40"/>
            </w:pPr>
            <w:r w:rsidRPr="00E26FE9">
              <w:t>2009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2645ADB3" w14:textId="77777777" w:rsidR="00E26FE9" w:rsidRPr="00E26FE9" w:rsidRDefault="00E26FE9" w:rsidP="00DF47D3">
            <w:pPr>
              <w:spacing w:before="40" w:after="40"/>
            </w:pPr>
            <w:r w:rsidRPr="00E26FE9">
              <w:t>3</w:t>
            </w:r>
          </w:p>
        </w:tc>
      </w:tr>
      <w:tr w:rsidR="00E26FE9" w:rsidRPr="00E26FE9" w14:paraId="151A25EE" w14:textId="77777777" w:rsidTr="00DF47D3">
        <w:tc>
          <w:tcPr>
            <w:tcW w:w="1080" w:type="dxa"/>
          </w:tcPr>
          <w:p w14:paraId="6BC7103E" w14:textId="77777777" w:rsidR="00E26FE9" w:rsidRPr="00E26FE9" w:rsidRDefault="00E26FE9" w:rsidP="00DF47D3">
            <w:pPr>
              <w:spacing w:before="40" w:after="40"/>
            </w:pPr>
            <w:r w:rsidRPr="00E26FE9">
              <w:t>6</w:t>
            </w:r>
          </w:p>
        </w:tc>
        <w:tc>
          <w:tcPr>
            <w:tcW w:w="720" w:type="dxa"/>
          </w:tcPr>
          <w:p w14:paraId="4EC703B9" w14:textId="77777777" w:rsidR="00E26FE9" w:rsidRPr="00E26FE9" w:rsidRDefault="00E26FE9" w:rsidP="00DF47D3">
            <w:pPr>
              <w:spacing w:before="40" w:after="40"/>
            </w:pPr>
            <w:r w:rsidRPr="00E26FE9">
              <w:t>8.91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43E6AAF2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900" w:type="dxa"/>
          </w:tcPr>
          <w:p w14:paraId="0338DE7C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810" w:type="dxa"/>
          </w:tcPr>
          <w:p w14:paraId="37BBE2FC" w14:textId="77777777" w:rsidR="00E26FE9" w:rsidRPr="00E26FE9" w:rsidRDefault="00E26FE9" w:rsidP="00DF47D3">
            <w:pPr>
              <w:spacing w:before="40" w:after="40"/>
            </w:pPr>
            <w:r w:rsidRPr="00E26FE9">
              <w:t>2009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3DFFB045" w14:textId="77777777" w:rsidR="00E26FE9" w:rsidRPr="00E26FE9" w:rsidRDefault="00E26FE9" w:rsidP="00DF47D3">
            <w:pPr>
              <w:spacing w:before="40" w:after="40"/>
            </w:pPr>
            <w:r w:rsidRPr="00E26FE9">
              <w:t>6</w:t>
            </w:r>
          </w:p>
        </w:tc>
      </w:tr>
    </w:tbl>
    <w:p w14:paraId="272DCD4A" w14:textId="77777777" w:rsidR="00E26FE9" w:rsidRPr="00E26FE9" w:rsidRDefault="00E26FE9" w:rsidP="00E26FE9">
      <w:pPr>
        <w:spacing w:line="240" w:lineRule="auto"/>
        <w:rPr>
          <w:lang w:val="bg-BG"/>
        </w:rPr>
      </w:pPr>
    </w:p>
    <w:p w14:paraId="592EBD29" w14:textId="51658AA2" w:rsidR="00640502" w:rsidRPr="00E26FE9" w:rsidRDefault="00640502" w:rsidP="00E26FE9">
      <w:pPr>
        <w:rPr>
          <w:lang w:val="bg-BG"/>
        </w:rPr>
      </w:pPr>
    </w:p>
    <w:sectPr w:rsidR="00640502" w:rsidRPr="00E26FE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E5DA0" w14:textId="77777777" w:rsidR="001126D1" w:rsidRDefault="001126D1" w:rsidP="008068A2">
      <w:pPr>
        <w:spacing w:after="0" w:line="240" w:lineRule="auto"/>
      </w:pPr>
      <w:r>
        <w:separator/>
      </w:r>
    </w:p>
  </w:endnote>
  <w:endnote w:type="continuationSeparator" w:id="0">
    <w:p w14:paraId="6975CCED" w14:textId="77777777" w:rsidR="001126D1" w:rsidRDefault="001126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1BF46" w14:textId="77777777" w:rsidR="001126D1" w:rsidRDefault="001126D1" w:rsidP="008068A2">
      <w:pPr>
        <w:spacing w:after="0" w:line="240" w:lineRule="auto"/>
      </w:pPr>
      <w:r>
        <w:separator/>
      </w:r>
    </w:p>
  </w:footnote>
  <w:footnote w:type="continuationSeparator" w:id="0">
    <w:p w14:paraId="56D980B0" w14:textId="77777777" w:rsidR="001126D1" w:rsidRDefault="001126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F6EC040"/>
    <w:lvl w:ilvl="0" w:tplc="7CD21796">
      <w:start w:val="1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B36C3"/>
    <w:multiLevelType w:val="hybridMultilevel"/>
    <w:tmpl w:val="1B42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6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552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1562"/>
    <w:rsid w:val="006E2245"/>
    <w:rsid w:val="006E55B4"/>
    <w:rsid w:val="006E7E50"/>
    <w:rsid w:val="00704432"/>
    <w:rsid w:val="007051DF"/>
    <w:rsid w:val="00724DA4"/>
    <w:rsid w:val="0074705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FE9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36/Additional-Exerci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 in Functions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6</cp:revision>
  <cp:lastPrinted>2015-10-26T22:35:00Z</cp:lastPrinted>
  <dcterms:created xsi:type="dcterms:W3CDTF">2019-11-12T12:29:00Z</dcterms:created>
  <dcterms:modified xsi:type="dcterms:W3CDTF">2021-09-02T15:21:00Z</dcterms:modified>
  <cp:category>programming; education; software engineering; software development</cp:category>
</cp:coreProperties>
</file>