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d8dee4" w:space="6" w:sz="5" w:val="single"/>
        </w:pBdr>
        <w:shd w:fill="ffffff" w:val="clear"/>
        <w:spacing w:after="240" w:before="360" w:line="300" w:lineRule="auto"/>
        <w:rPr>
          <w:b w:val="1"/>
          <w:sz w:val="46"/>
          <w:szCs w:val="46"/>
        </w:rPr>
      </w:pPr>
      <w:bookmarkStart w:colFirst="0" w:colLast="0" w:name="_3wbow3iq6b28" w:id="0"/>
      <w:bookmarkEnd w:id="0"/>
      <w:r w:rsidDel="00000000" w:rsidR="00000000" w:rsidRPr="00000000">
        <w:rPr>
          <w:b w:val="1"/>
          <w:sz w:val="46"/>
          <w:szCs w:val="46"/>
          <w:rtl w:val="0"/>
        </w:rPr>
        <w:t xml:space="preserve">CONAFE</w:t>
      </w:r>
      <w:r w:rsidDel="00000000" w:rsidR="00000000" w:rsidRPr="00000000">
        <w:rPr>
          <w:rtl w:val="0"/>
        </w:rPr>
      </w:r>
    </w:p>
    <w:p w:rsidR="00000000" w:rsidDel="00000000" w:rsidP="00000000" w:rsidRDefault="00000000" w:rsidRPr="00000000" w14:paraId="00000002">
      <w:pPr>
        <w:pStyle w:val="Heading2"/>
        <w:keepNext w:val="0"/>
        <w:keepLines w:val="0"/>
        <w:pBdr>
          <w:bottom w:color="d8dee4" w:space="5" w:sz="5" w:val="single"/>
        </w:pBdr>
        <w:shd w:fill="ffffff" w:val="clear"/>
        <w:spacing w:after="240" w:line="300" w:lineRule="auto"/>
        <w:rPr>
          <w:b w:val="1"/>
          <w:sz w:val="34"/>
          <w:szCs w:val="34"/>
        </w:rPr>
      </w:pPr>
      <w:bookmarkStart w:colFirst="0" w:colLast="0" w:name="_x101jq91kzs0" w:id="1"/>
      <w:bookmarkEnd w:id="1"/>
      <w:r w:rsidDel="00000000" w:rsidR="00000000" w:rsidRPr="00000000">
        <w:rPr>
          <w:b w:val="1"/>
          <w:sz w:val="34"/>
          <w:szCs w:val="34"/>
          <w:rtl w:val="0"/>
        </w:rPr>
        <w:t xml:space="preserve">App Para los docentes rurales</w:t>
      </w:r>
    </w:p>
    <w:p w:rsidR="00000000" w:rsidDel="00000000" w:rsidP="00000000" w:rsidRDefault="00000000" w:rsidRPr="00000000" w14:paraId="00000003">
      <w:pPr>
        <w:pStyle w:val="Heading2"/>
        <w:spacing w:after="240" w:before="240" w:lineRule="auto"/>
        <w:jc w:val="both"/>
        <w:rPr>
          <w:b w:val="1"/>
        </w:rPr>
      </w:pPr>
      <w:bookmarkStart w:colFirst="0" w:colLast="0" w:name="_yom9cpoiegca" w:id="2"/>
      <w:bookmarkEnd w:id="2"/>
      <w:r w:rsidDel="00000000" w:rsidR="00000000" w:rsidRPr="00000000">
        <w:rPr>
          <w:b w:val="1"/>
          <w:rtl w:val="0"/>
        </w:rPr>
        <w:t xml:space="preserve">Resumen del Proyecto</w:t>
      </w:r>
    </w:p>
    <w:p w:rsidR="00000000" w:rsidDel="00000000" w:rsidP="00000000" w:rsidRDefault="00000000" w:rsidRPr="00000000" w14:paraId="00000004">
      <w:pPr>
        <w:spacing w:after="240" w:before="240" w:lineRule="auto"/>
        <w:jc w:val="both"/>
        <w:rPr>
          <w:sz w:val="20"/>
          <w:szCs w:val="20"/>
        </w:rPr>
      </w:pPr>
      <w:r w:rsidDel="00000000" w:rsidR="00000000" w:rsidRPr="00000000">
        <w:rPr>
          <w:sz w:val="20"/>
          <w:szCs w:val="20"/>
          <w:rtl w:val="0"/>
        </w:rPr>
        <w:t xml:space="preserve">El presente proyecto tiene como objetivo desarrollar una aplicación móvil para automatizar los procesos de CONAFE. Dirigida a aspirantes y docentes contratados en "educación inicial", "primaria" o "secundaria", la app permitirá inscribirse, enviar documentos, gestionar alumnos, calificaciones, capacitación y becas. Los supervisores monitorearán el desempeño docente y asignan recursos, mientras que los coordinadores de la zona gestionan materiales. Un tablero de control centralizado ofrecerá visibilidad sobre la red educativa por estado, facilitando la gestión de documentación y el apoyo económico a docentes. Además, se difundirá el calendario proporcionado por la PRODET.</w:t>
      </w:r>
      <w:r w:rsidDel="00000000" w:rsidR="00000000" w:rsidRPr="00000000">
        <w:rPr>
          <w:rtl w:val="0"/>
        </w:rPr>
      </w:r>
    </w:p>
    <w:p w:rsidR="00000000" w:rsidDel="00000000" w:rsidP="00000000" w:rsidRDefault="00000000" w:rsidRPr="00000000" w14:paraId="00000005">
      <w:pPr>
        <w:pStyle w:val="Heading2"/>
        <w:keepNext w:val="0"/>
        <w:keepLines w:val="0"/>
        <w:pBdr>
          <w:bottom w:color="d8dee4" w:space="5" w:sz="5" w:val="single"/>
        </w:pBdr>
        <w:shd w:fill="ffffff" w:val="clear"/>
        <w:spacing w:after="240" w:line="300" w:lineRule="auto"/>
        <w:jc w:val="both"/>
        <w:rPr>
          <w:sz w:val="20"/>
          <w:szCs w:val="20"/>
        </w:rPr>
      </w:pPr>
      <w:bookmarkStart w:colFirst="0" w:colLast="0" w:name="_a12dzjqpux83" w:id="3"/>
      <w:bookmarkEnd w:id="3"/>
      <w:r w:rsidDel="00000000" w:rsidR="00000000" w:rsidRPr="00000000">
        <w:rPr>
          <w:b w:val="1"/>
          <w:rtl w:val="0"/>
        </w:rPr>
        <w:t xml:space="preserve">Introducción</w:t>
      </w:r>
      <w:r w:rsidDel="00000000" w:rsidR="00000000" w:rsidRPr="00000000">
        <w:rPr>
          <w:b w:val="1"/>
          <w:rtl w:val="0"/>
        </w:rPr>
        <w:br w:type="textWrapping"/>
      </w:r>
      <w:r w:rsidDel="00000000" w:rsidR="00000000" w:rsidRPr="00000000">
        <w:rPr>
          <w:sz w:val="20"/>
          <w:szCs w:val="20"/>
          <w:rtl w:val="0"/>
        </w:rPr>
        <w:t xml:space="preserve">El objetivo de esta aplicación móvil es brindar una herramienta práctica y accesible para los maestros rurales de la CONAFE, teniendo en cuenta sus necesidades educativas en situaciones como estas  los recursos  son limitados, cuentan con pocos materiales y una estructura administrativa a la que ellos no pueden dirigirse de manera directa,  las zonas marginadas en las que trabajan generalmente tienen menos de 500 habitantes por ende la administración es humana y tiende a necesitar de precisión. La aplicación busca facilitar la gestión integral del ciclo de vida del maestro, comenzando con su inscripción como docente, la organización de su proceso de capacitación, y el acceso a calendarios de becas en tres modalidades: "tutores en capacitación", "docentes" y "ex-docentes". Además, permitirá a los maestros consultar convocatorias y reunir los documentos necesarios para dichas becas sin necesidad de acercarse a su director o vivir directamente el proceso burocrático que conlleva.</w:t>
      </w:r>
    </w:p>
    <w:p w:rsidR="00000000" w:rsidDel="00000000" w:rsidP="00000000" w:rsidRDefault="00000000" w:rsidRPr="00000000" w14:paraId="00000006">
      <w:pPr>
        <w:pStyle w:val="Heading2"/>
        <w:keepNext w:val="0"/>
        <w:keepLines w:val="0"/>
        <w:pBdr>
          <w:bottom w:color="d8dee4" w:space="5" w:sz="5" w:val="single"/>
        </w:pBdr>
        <w:shd w:fill="ffffff" w:val="clear"/>
        <w:spacing w:after="240" w:line="300" w:lineRule="auto"/>
        <w:jc w:val="both"/>
        <w:rPr>
          <w:sz w:val="20"/>
          <w:szCs w:val="20"/>
        </w:rPr>
      </w:pPr>
      <w:bookmarkStart w:colFirst="0" w:colLast="0" w:name="_dham12nqtfl2" w:id="4"/>
      <w:bookmarkEnd w:id="4"/>
      <w:r w:rsidDel="00000000" w:rsidR="00000000" w:rsidRPr="00000000">
        <w:rPr>
          <w:sz w:val="20"/>
          <w:szCs w:val="20"/>
          <w:rtl w:val="0"/>
        </w:rPr>
        <w:t xml:space="preserve">La aplicación brindará apoyo en el seguimiento del progreso académico de los alumnos mediante la gestión de listas y calificaciones que será de ayuda para los Docentes rurales. Asimismo, permitirá  la entrega de reportes administrativos mensuales, </w:t>
      </w:r>
      <w:r w:rsidDel="00000000" w:rsidR="00000000" w:rsidRPr="00000000">
        <w:rPr>
          <w:sz w:val="20"/>
          <w:szCs w:val="20"/>
          <w:rtl w:val="0"/>
        </w:rPr>
        <w:t xml:space="preserve">reduciendo el tiempo invertido en tareas burocráticas.</w:t>
      </w:r>
      <w:r w:rsidDel="00000000" w:rsidR="00000000" w:rsidRPr="00000000">
        <w:rPr>
          <w:sz w:val="20"/>
          <w:szCs w:val="20"/>
          <w:rtl w:val="0"/>
        </w:rPr>
        <w:t xml:space="preserve"> En resumen, esta app busca ser una solución integral que facilite la interacción de los maestros con el sistema educativo de CONAFE, apoyando su desarrollo profesional y la administración de sus tareas escolares.</w:t>
      </w:r>
    </w:p>
    <w:p w:rsidR="00000000" w:rsidDel="00000000" w:rsidP="00000000" w:rsidRDefault="00000000" w:rsidRPr="00000000" w14:paraId="00000007">
      <w:pPr>
        <w:pStyle w:val="Heading2"/>
        <w:keepNext w:val="0"/>
        <w:keepLines w:val="0"/>
        <w:pBdr>
          <w:bottom w:color="d8dee4" w:space="5" w:sz="5" w:val="single"/>
        </w:pBdr>
        <w:shd w:fill="ffffff" w:val="clear"/>
        <w:spacing w:after="240" w:line="300" w:lineRule="auto"/>
        <w:jc w:val="both"/>
        <w:rPr/>
      </w:pPr>
      <w:bookmarkStart w:colFirst="0" w:colLast="0" w:name="_p1ckbqcx7ate" w:id="5"/>
      <w:bookmarkEnd w:id="5"/>
      <w:r w:rsidDel="00000000" w:rsidR="00000000" w:rsidRPr="00000000">
        <w:rPr>
          <w:sz w:val="20"/>
          <w:szCs w:val="20"/>
          <w:rtl w:val="0"/>
        </w:rPr>
        <w:t xml:space="preserve">Para poder lograr la comodidad de los maestros diversos actores actuarán en el programa propuesto como la PRODET para proporcionará la calendarización de las becas y el calendario escolar, La delegación estatal recibe después de varios actores la documentación correctamente archivada de cada aspirante, tutor y ex tutor para poder brindar los apoyos económicos respectivos. El Coordinador de zona y delegado estatal son aquellos que reciben y organizan el papeleo respectivamente, ofrecen capacitación, reciben reportes, verifican el trabajo y se coordinan con el delegado estatal.</w:t>
      </w:r>
      <w:r w:rsidDel="00000000" w:rsidR="00000000" w:rsidRPr="00000000">
        <w:rPr>
          <w:rtl w:val="0"/>
        </w:rPr>
      </w:r>
    </w:p>
    <w:p w:rsidR="00000000" w:rsidDel="00000000" w:rsidP="00000000" w:rsidRDefault="00000000" w:rsidRPr="00000000" w14:paraId="00000008">
      <w:pPr>
        <w:pStyle w:val="Heading3"/>
        <w:keepNext w:val="0"/>
        <w:keepLines w:val="0"/>
        <w:pBdr>
          <w:bottom w:color="d8dee4" w:space="5" w:sz="5" w:val="single"/>
        </w:pBdr>
        <w:shd w:fill="ffffff" w:val="clear"/>
        <w:spacing w:after="240" w:line="300" w:lineRule="auto"/>
        <w:jc w:val="both"/>
        <w:rPr>
          <w:b w:val="1"/>
          <w:color w:val="000000"/>
        </w:rPr>
      </w:pPr>
      <w:bookmarkStart w:colFirst="0" w:colLast="0" w:name="_rnag0wsas88n" w:id="6"/>
      <w:bookmarkEnd w:id="6"/>
      <w:r w:rsidDel="00000000" w:rsidR="00000000" w:rsidRPr="00000000">
        <w:rPr>
          <w:b w:val="1"/>
          <w:color w:val="000000"/>
          <w:rtl w:val="0"/>
        </w:rPr>
        <w:t xml:space="preserve">Oportunidad de Negocio para la Aplicación Móvil de CONAFE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Aplicación CONAFE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Aplicación CONAFE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Manuel González López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Educación y Gestión Administrativa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Educación y Referencia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Enfoque Principal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Automatización de procesos administrativos para docentes rurales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Recursos educativos para estudiantes, profesores y padres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Funcionalidades Principales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Gestión centralizada de datos</w:t>
            </w:r>
          </w:p>
          <w:p w:rsidR="00000000" w:rsidDel="00000000" w:rsidP="00000000" w:rsidRDefault="00000000" w:rsidRPr="00000000" w14:paraId="0000001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Automatización de procesos administrativos</w:t>
            </w:r>
          </w:p>
          <w:p w:rsidR="00000000" w:rsidDel="00000000" w:rsidP="00000000" w:rsidRDefault="00000000" w:rsidRPr="00000000" w14:paraId="000000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Módulo de gestión de becas y convocatorias</w:t>
            </w:r>
          </w:p>
          <w:p w:rsidR="00000000" w:rsidDel="00000000" w:rsidP="00000000" w:rsidRDefault="00000000" w:rsidRPr="00000000" w14:paraId="0000001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Funcionalidad offline y sincronización automática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Acceso a materiales de estudio, cuestionarios y ejercicios</w:t>
            </w:r>
          </w:p>
          <w:p w:rsidR="00000000" w:rsidDel="00000000" w:rsidP="00000000" w:rsidRDefault="00000000" w:rsidRPr="00000000" w14:paraId="000000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Seguimiento del progreso y rendimiento</w:t>
            </w:r>
          </w:p>
          <w:p w:rsidR="00000000" w:rsidDel="00000000" w:rsidP="00000000" w:rsidRDefault="00000000" w:rsidRPr="00000000" w14:paraId="0000001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Amplio espectro de temas: Matemáticas, Ciencias, Historia, Literatura</w:t>
            </w:r>
          </w:p>
          <w:p w:rsidR="00000000" w:rsidDel="00000000" w:rsidP="00000000" w:rsidRDefault="00000000" w:rsidRPr="00000000" w14:paraId="0000001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Interactividad y herramientas de estudio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Diseñada para dispositivos de gama 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Amigable para el usuario y fácil de navegar</w:t>
            </w:r>
          </w:p>
        </w:tc>
      </w:tr>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Público Objetivo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Docentes rurales, supervisores y administradores de programas educativos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Estudiantes, profesores y padres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Objetivo General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Mejorar la eficiencia administrativa y facilitar el acceso a recursos educativos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Mejorar conocimientos y habilidades académicas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Gratuita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Gratuita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Interacción del 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Incluye soporte técnico y capacitación continua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Seguimiento del progreso académico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Beneficios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Centraliza la información y mejora la gestión administrativa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Proporciona recursos variados y promueve el aprendizaje</w:t>
            </w:r>
          </w:p>
        </w:tc>
      </w:tr>
    </w:tbl>
    <w:p w:rsidR="00000000" w:rsidDel="00000000" w:rsidP="00000000" w:rsidRDefault="00000000" w:rsidRPr="00000000" w14:paraId="00000031">
      <w:pPr>
        <w:shd w:fill="ffffff" w:val="clear"/>
        <w:spacing w:after="240" w:lineRule="auto"/>
        <w:jc w:val="both"/>
        <w:rPr>
          <w:b w:val="1"/>
          <w:sz w:val="20"/>
          <w:szCs w:val="20"/>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300" w:lineRule="auto"/>
        <w:rPr>
          <w:b w:val="1"/>
          <w:color w:val="000000"/>
          <w:sz w:val="32"/>
          <w:szCs w:val="32"/>
        </w:rPr>
      </w:pPr>
      <w:bookmarkStart w:colFirst="0" w:colLast="0" w:name="_4cngofwk44z9" w:id="7"/>
      <w:bookmarkEnd w:id="7"/>
      <w:r w:rsidDel="00000000" w:rsidR="00000000" w:rsidRPr="00000000">
        <w:rPr>
          <w:b w:val="1"/>
          <w:color w:val="000000"/>
          <w:sz w:val="32"/>
          <w:szCs w:val="32"/>
          <w:rtl w:val="0"/>
        </w:rPr>
        <w:t xml:space="preserve">Justificación </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La Comisión Nacional de Fomento Educativo (CONAFE) es una institución clave en la provisión de educación en comunidades rurales y marginadas de México. Sin embargo, debido a la dispersión geográfica de estas zonas, la gestión administrativa enfrenta importantes desafíos derivados de la falta de herramientas tecnológicas actualizadas. La estructura de CONAFE está orientada a atender áreas de difícil acceso, donde los procesos administrativos, como la inscripción de aspirantes a cu36docentes, la gestión de documentación y la distribución de recursos, se realizan mayoritariamente de manera manual o descentralizada. Este enfoque no solo es ineficiente, sino que aumenta considerablemente el riesgo de pérdida o acumulación de documentos importantes, lo que afecta negativamente a la capacidad de respuesta de la institución.</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Uno de los problemas referenciados es la gestión de los apoyos económicos y las becas para los maestros, cuyo acceso es complejo gracias a la falta de un sistema centralizado. La cantidad de información que debe procesarse para cada maestro es extensa, lo que aumenta la probabilidad de errores administrativos que podrían ser perjudiciales para los docentes en recibir sus apoyos económicos que sirven para su subsistencia y desempeño. Estas deficiencias administrativas generan posibles retrasos tanto en la contratación de nuevos docentes como en la entrega oportuna de recursos necesarios para la correcta ejecución de sus labores.</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El impacto de estos retrasos es severo en las comunidades más vulnerables, donde los docentes de la CONAFE son muchas veces el único medio de acceso a la educación formal. Los recursos que necesitan para desempeñar su labor de manera eficaz, como materiales escolares, becas y apoyo para su capacitación, son cruciales para garantizar la calidad educativa, a dichas comunidades vulnerables. La falta de una estructura administrativa eficiente afecta directamente la entrega de estos recursos, lo que compromete la misión educativa de CONAFE en estas comunidades.</w:t>
      </w:r>
    </w:p>
    <w:p w:rsidR="00000000" w:rsidDel="00000000" w:rsidP="00000000" w:rsidRDefault="00000000" w:rsidRPr="00000000" w14:paraId="00000036">
      <w:pPr>
        <w:spacing w:after="240" w:before="240" w:lineRule="auto"/>
        <w:jc w:val="both"/>
        <w:rPr>
          <w:sz w:val="20"/>
          <w:szCs w:val="20"/>
        </w:rPr>
      </w:pPr>
      <w:r w:rsidDel="00000000" w:rsidR="00000000" w:rsidRPr="00000000">
        <w:rPr>
          <w:sz w:val="20"/>
          <w:szCs w:val="20"/>
          <w:rtl w:val="0"/>
        </w:rPr>
        <w:t xml:space="preserve">Ante esta problemática, la implementación de una aplicación móvil que centralice y automatice los procedimientos clave de la institución se presenta como una solución estratégica. Esta herramienta espera ofrecer una administración de los procesos de inscripción, documentación y distribución de recursos, minimizando errores administrativos humanos y agilizando los tiempos de respuesta. Además, facilita el acceso de los maestros y aspirantes a información sobre becas y otros apoyos, reduciendo la posibilidad de exclusión.</w:t>
      </w:r>
      <w:r w:rsidDel="00000000" w:rsidR="00000000" w:rsidRPr="00000000">
        <w:rPr>
          <w:rtl w:val="0"/>
        </w:rPr>
      </w:r>
    </w:p>
    <w:p w:rsidR="00000000" w:rsidDel="00000000" w:rsidP="00000000" w:rsidRDefault="00000000" w:rsidRPr="00000000" w14:paraId="00000037">
      <w:pPr>
        <w:pStyle w:val="Heading2"/>
        <w:keepNext w:val="0"/>
        <w:keepLines w:val="0"/>
        <w:pBdr>
          <w:bottom w:color="d8dee4" w:space="5" w:sz="5" w:val="single"/>
        </w:pBdr>
        <w:shd w:fill="ffffff" w:val="clear"/>
        <w:spacing w:after="240" w:line="300" w:lineRule="auto"/>
        <w:jc w:val="both"/>
        <w:rPr>
          <w:b w:val="1"/>
          <w:sz w:val="20"/>
          <w:szCs w:val="20"/>
        </w:rPr>
      </w:pPr>
      <w:bookmarkStart w:colFirst="0" w:colLast="0" w:name="_m5ibkr56tibw" w:id="8"/>
      <w:bookmarkEnd w:id="8"/>
      <w:r w:rsidDel="00000000" w:rsidR="00000000" w:rsidRPr="00000000">
        <w:rPr>
          <w:rFonts w:ascii="Roboto" w:cs="Roboto" w:eastAsia="Roboto" w:hAnsi="Roboto"/>
          <w:b w:val="1"/>
          <w:sz w:val="34"/>
          <w:szCs w:val="34"/>
          <w:rtl w:val="0"/>
        </w:rPr>
        <w:t xml:space="preserve">Descripción del proyecto</w:t>
      </w: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gfw62y2qepia" w:id="9"/>
      <w:bookmarkEnd w:id="9"/>
      <w:r w:rsidDel="00000000" w:rsidR="00000000" w:rsidRPr="00000000">
        <w:rPr>
          <w:b w:val="1"/>
          <w:color w:val="000000"/>
          <w:rtl w:val="0"/>
        </w:rPr>
        <w:t xml:space="preserve">Objetivo general:</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Desarrollar una plataforma integral de gestión para los docentes rurales de CONAFE, que permita centralizar y automatizar los procesos administrativos, mejorar la distribución de recursos y apoyos, y permitirá el acceso a información clave como becas y convocatorias, Esta plataforma tiene como objetivo lograr precisión en la administración, incluso en zonas con baja conectividad.</w:t>
      </w:r>
    </w:p>
    <w:p w:rsidR="00000000" w:rsidDel="00000000" w:rsidP="00000000" w:rsidRDefault="00000000" w:rsidRPr="00000000" w14:paraId="0000003A">
      <w:pPr>
        <w:pStyle w:val="Heading3"/>
        <w:jc w:val="both"/>
        <w:rPr>
          <w:color w:val="000000"/>
          <w:sz w:val="20"/>
          <w:szCs w:val="20"/>
        </w:rPr>
      </w:pPr>
      <w:bookmarkStart w:colFirst="0" w:colLast="0" w:name="_lea1z9nr42px" w:id="10"/>
      <w:bookmarkEnd w:id="10"/>
      <w:r w:rsidDel="00000000" w:rsidR="00000000" w:rsidRPr="00000000">
        <w:rPr>
          <w:b w:val="1"/>
          <w:color w:val="000000"/>
          <w:rtl w:val="0"/>
        </w:rPr>
        <w:t xml:space="preserve">Objetivos Específicos</w:t>
      </w:r>
      <w:r w:rsidDel="00000000" w:rsidR="00000000" w:rsidRPr="00000000">
        <w:rPr>
          <w:b w:val="1"/>
          <w:color w:val="000000"/>
          <w:rtl w:val="0"/>
        </w:rPr>
        <w:t xml:space="preserve">:</w:t>
      </w:r>
      <w:r w:rsidDel="00000000" w:rsidR="00000000" w:rsidRPr="00000000">
        <w:rPr>
          <w:rtl w:val="0"/>
        </w:rPr>
      </w:r>
    </w:p>
    <w:tbl>
      <w:tblPr>
        <w:tblStyle w:val="Table2"/>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2190"/>
        <w:gridCol w:w="6150"/>
        <w:tblGridChange w:id="0">
          <w:tblGrid>
            <w:gridCol w:w="675"/>
            <w:gridCol w:w="2190"/>
            <w:gridCol w:w="615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b w:val="1"/>
                <w:sz w:val="20"/>
                <w:szCs w:val="20"/>
              </w:rPr>
            </w:pPr>
            <w:r w:rsidDel="00000000" w:rsidR="00000000" w:rsidRPr="00000000">
              <w:rPr>
                <w:b w:val="1"/>
                <w:sz w:val="20"/>
                <w:szCs w:val="20"/>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0"/>
                <w:szCs w:val="20"/>
              </w:rPr>
            </w:pPr>
            <w:r w:rsidDel="00000000" w:rsidR="00000000" w:rsidRPr="00000000">
              <w:rPr>
                <w:b w:val="1"/>
                <w:sz w:val="20"/>
                <w:szCs w:val="20"/>
                <w:rtl w:val="0"/>
              </w:rPr>
              <w:t xml:space="preserve">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sz w:val="20"/>
                <w:szCs w:val="20"/>
              </w:rPr>
            </w:pPr>
            <w:r w:rsidDel="00000000" w:rsidR="00000000" w:rsidRPr="00000000">
              <w:rPr>
                <w:b w:val="1"/>
                <w:sz w:val="20"/>
                <w:szCs w:val="20"/>
                <w:rtl w:val="0"/>
              </w:rPr>
              <w:t xml:space="preserve">Ofrecer una gestión centralizada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El uso de una Base de datos centralizada que almacena la información de los docentes, historial laboral, estado de recursos entregados (materiales, becas, etc.). Acceso y actualización de datos para administradores.</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sz w:val="20"/>
                <w:szCs w:val="20"/>
              </w:rPr>
            </w:pPr>
            <w:r w:rsidDel="00000000" w:rsidR="00000000" w:rsidRPr="00000000">
              <w:rPr>
                <w:b w:val="1"/>
                <w:sz w:val="20"/>
                <w:szCs w:val="20"/>
                <w:rtl w:val="0"/>
              </w:rPr>
              <w:t xml:space="preserve">Automatización de procesos administrativos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Módulo de automatización para la asignación de recursos, evitando errores y retrasos en la entrega de apoyos. </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sz w:val="20"/>
                <w:szCs w:val="20"/>
              </w:rPr>
            </w:pPr>
            <w:r w:rsidDel="00000000" w:rsidR="00000000" w:rsidRPr="00000000">
              <w:rPr>
                <w:b w:val="1"/>
                <w:sz w:val="20"/>
                <w:szCs w:val="20"/>
                <w:rtl w:val="0"/>
              </w:rPr>
              <w:t xml:space="preserve">Módulo de gestión de becas y convocatorias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Espacio donde los docentes pueden consultar y postularse fácilmente a becas, convocatorias y apoyos. Seguimiento de solicitudes, desde la inscripción hasta la resolución final.</w:t>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sz w:val="20"/>
                <w:szCs w:val="20"/>
              </w:rPr>
            </w:pPr>
            <w:r w:rsidDel="00000000" w:rsidR="00000000" w:rsidRPr="00000000">
              <w:rPr>
                <w:b w:val="1"/>
                <w:sz w:val="20"/>
                <w:szCs w:val="20"/>
                <w:rtl w:val="0"/>
              </w:rPr>
              <w:t xml:space="preserve">Soporte offline y sincronización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Funcionalidad de acceso offline para que los docentes en zonas rurales con baja conectividad puedan usar la plataforma y sincronizarla automáticamente cuando dispongan de acceso a internet.</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Generación  de calendarios para Becas y ciclo escolar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Proporcionará la calendarización de las becas y el calendario escolar para la visualización de todos los maestros, aspirantes y ex docentes.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b w:val="1"/>
                <w:sz w:val="20"/>
                <w:szCs w:val="20"/>
              </w:rPr>
            </w:pPr>
            <w:r w:rsidDel="00000000" w:rsidR="00000000" w:rsidRPr="00000000">
              <w:rPr>
                <w:b w:val="1"/>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Accesibilidad y 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Interfaz sencilla y amigable, diseñada para funcionar en dispositivos móviles de bajo costo.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b w:val="1"/>
                <w:sz w:val="20"/>
                <w:szCs w:val="20"/>
              </w:rPr>
            </w:pPr>
            <w:r w:rsidDel="00000000" w:rsidR="00000000" w:rsidRPr="00000000">
              <w:rPr>
                <w:b w:val="1"/>
                <w:sz w:val="20"/>
                <w:szCs w:val="20"/>
                <w:rtl w:val="0"/>
              </w:rPr>
              <w:t xml:space="preserve">Gestión de reportes Mensuales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Los Supervisores de módulo podrán visualizar la información del reporte mensual de los Docentes que necesitan recibir respectivo a su localidad asignada.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b w:val="1"/>
                <w:sz w:val="20"/>
                <w:szCs w:val="20"/>
              </w:rPr>
            </w:pPr>
            <w:r w:rsidDel="00000000" w:rsidR="00000000" w:rsidRPr="00000000">
              <w:rPr>
                <w:b w:val="1"/>
                <w:sz w:val="20"/>
                <w:szCs w:val="20"/>
                <w:rtl w:val="0"/>
              </w:rPr>
              <w:t xml:space="preserve">Programación de Visitas a campo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El coordinador de zona tiene una sección donde agenda la visita al supervisor del módulo donde será evaluado el módulo que corresponde.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b w:val="1"/>
                <w:sz w:val="20"/>
                <w:szCs w:val="20"/>
              </w:rPr>
            </w:pPr>
            <w:r w:rsidDel="00000000" w:rsidR="00000000" w:rsidRPr="00000000">
              <w:rPr>
                <w:b w:val="1"/>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Selección e información para la capacitación Docente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Los aspirantes podrán ser capaces de ver su capacitador asignado así como el capacitor o “Coordinador de zona” podrá visualizar a sus aspirantes.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Agilización para el proceso de inscripción a un Docente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Los aspirantes a ser docente tendrán la facilidad de ser revisados y aceptados a través de una sección en el sistema.</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Organización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El administrador de sistema es responsable de la gestión de usuarios y roles, así como de la asignación de permisos. Su labor incluye el mantenimiento del sistema y la generación de reportes. </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Listado de la distribución de almacén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El Delegado estatal sube al sistema la lista de recursos de almacén que la DAF ya le entregó para que los docentes sepan a que son acreedores.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b w:val="1"/>
                <w:sz w:val="20"/>
                <w:szCs w:val="20"/>
              </w:rPr>
            </w:pPr>
            <w:r w:rsidDel="00000000" w:rsidR="00000000" w:rsidRPr="00000000">
              <w:rPr>
                <w:b w:val="1"/>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Visualización de alumnos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Ven listas de sus alumnos, los registran y pueden llevar un control de sus calificaciones </w:t>
            </w:r>
          </w:p>
        </w:tc>
      </w:tr>
    </w:tbl>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c12jrpeqtmbm" w:id="11"/>
      <w:bookmarkEnd w:id="11"/>
      <w:r w:rsidDel="00000000" w:rsidR="00000000" w:rsidRPr="00000000">
        <w:rPr>
          <w:b w:val="1"/>
          <w:rtl w:val="0"/>
        </w:rPr>
        <w:t xml:space="preserve">Visión General del Producto</w:t>
      </w:r>
    </w:p>
    <w:p w:rsidR="00000000" w:rsidDel="00000000" w:rsidP="00000000" w:rsidRDefault="00000000" w:rsidRPr="00000000" w14:paraId="00000067">
      <w:pPr>
        <w:shd w:fill="ffffff" w:val="clear"/>
        <w:spacing w:after="240" w:lineRule="auto"/>
        <w:jc w:val="both"/>
        <w:rPr>
          <w:sz w:val="20"/>
          <w:szCs w:val="20"/>
        </w:rPr>
      </w:pPr>
      <w:r w:rsidDel="00000000" w:rsidR="00000000" w:rsidRPr="00000000">
        <w:rPr>
          <w:sz w:val="20"/>
          <w:szCs w:val="20"/>
          <w:rtl w:val="0"/>
        </w:rPr>
        <w:t xml:space="preserve">El producto es una aplicación móvil diseñada para los docentes rurales de CONAFE y sus supervisores. Su función principal es permitir la gestión del ciclo de vida de los maestros, desde su inscripción hasta el seguimiento de su desempeño académico. La aplicación permite el envío de documentos digitalizados, el acceso a calendarios de becas y capacitaciones, y la elaboración de reportes. Además, incluye funcionalidades para que los supervisores puedan asignar recursos y monitorear el progreso de los docentes en su zona. Su desarrollo está basado en una interfaz fácil de usar, que se adapta a las condiciones tecnológicas limitadas de las comunidades rurales.</w:t>
      </w:r>
    </w:p>
    <w:p w:rsidR="00000000" w:rsidDel="00000000" w:rsidP="00000000" w:rsidRDefault="00000000" w:rsidRPr="00000000" w14:paraId="00000068">
      <w:pPr>
        <w:shd w:fill="ffffff" w:val="clear"/>
        <w:spacing w:after="240" w:lineRule="auto"/>
        <w:jc w:val="both"/>
        <w:rPr>
          <w:sz w:val="20"/>
          <w:szCs w:val="20"/>
        </w:rPr>
      </w:pPr>
      <w:r w:rsidDel="00000000" w:rsidR="00000000" w:rsidRPr="00000000">
        <w:rPr>
          <w:sz w:val="20"/>
          <w:szCs w:val="20"/>
          <w:rtl w:val="0"/>
        </w:rPr>
        <w:t xml:space="preserve">Incluyendo de fondo el complejo sistema administrativo que se necesita para dar seguimiento a los docentes participantes en el programa de maestro rural de la conafe, incluyendo actores como el delegado estatal que autoriza sus becas, la PRODET que candelaria sus actividades o el supervisor de módulo y el coordinador de zona que gestionan directamente los procesos de los docentes comunitarios.</w:t>
      </w:r>
    </w:p>
    <w:p w:rsidR="00000000" w:rsidDel="00000000" w:rsidP="00000000" w:rsidRDefault="00000000" w:rsidRPr="00000000" w14:paraId="00000069">
      <w:pPr>
        <w:pStyle w:val="Heading2"/>
        <w:rPr>
          <w:b w:val="1"/>
        </w:rPr>
      </w:pPr>
      <w:bookmarkStart w:colFirst="0" w:colLast="0" w:name="_2xekwxs8cnnt" w:id="12"/>
      <w:bookmarkEnd w:id="12"/>
      <w:r w:rsidDel="00000000" w:rsidR="00000000" w:rsidRPr="00000000">
        <w:rPr>
          <w:b w:val="1"/>
          <w:rtl w:val="0"/>
        </w:rPr>
        <w:t xml:space="preserve">Documentación necesaria para la App</w:t>
      </w:r>
    </w:p>
    <w:p w:rsidR="00000000" w:rsidDel="00000000" w:rsidP="00000000" w:rsidRDefault="00000000" w:rsidRPr="00000000" w14:paraId="0000006A">
      <w:pPr>
        <w:pStyle w:val="Heading2"/>
        <w:keepNext w:val="0"/>
        <w:keepLines w:val="0"/>
        <w:pBdr>
          <w:bottom w:color="d8dee4" w:space="5" w:sz="5" w:val="single"/>
        </w:pBdr>
        <w:shd w:fill="ffffff" w:val="clear"/>
        <w:spacing w:after="240" w:line="300" w:lineRule="auto"/>
        <w:jc w:val="both"/>
        <w:rPr>
          <w:sz w:val="20"/>
          <w:szCs w:val="20"/>
        </w:rPr>
      </w:pPr>
      <w:bookmarkStart w:colFirst="0" w:colLast="0" w:name="_w64x0r6esgtt" w:id="13"/>
      <w:bookmarkEnd w:id="13"/>
      <w:r w:rsidDel="00000000" w:rsidR="00000000" w:rsidRPr="00000000">
        <w:rPr>
          <w:sz w:val="20"/>
          <w:szCs w:val="20"/>
          <w:rtl w:val="0"/>
        </w:rPr>
        <w:t xml:space="preserve">Para asegurar que los usuarios destinados tengan una correcta adopción de la aplicación, es necesario proporcionar la siguiente documentación:</w:t>
      </w:r>
    </w:p>
    <w:p w:rsidR="00000000" w:rsidDel="00000000" w:rsidP="00000000" w:rsidRDefault="00000000" w:rsidRPr="00000000" w14:paraId="0000006B">
      <w:pPr>
        <w:numPr>
          <w:ilvl w:val="0"/>
          <w:numId w:val="8"/>
        </w:numPr>
        <w:shd w:fill="ffffff" w:val="clear"/>
        <w:spacing w:after="0" w:afterAutospacing="0" w:before="240" w:lineRule="auto"/>
        <w:ind w:left="720" w:hanging="360"/>
        <w:jc w:val="both"/>
        <w:rPr>
          <w:rFonts w:ascii="Roboto" w:cs="Roboto" w:eastAsia="Roboto" w:hAnsi="Roboto"/>
          <w:sz w:val="20"/>
          <w:szCs w:val="20"/>
        </w:rPr>
      </w:pPr>
      <w:r w:rsidDel="00000000" w:rsidR="00000000" w:rsidRPr="00000000">
        <w:rPr>
          <w:b w:val="1"/>
          <w:sz w:val="20"/>
          <w:szCs w:val="20"/>
          <w:rtl w:val="0"/>
        </w:rPr>
        <w:t xml:space="preserve">Manual del usuario</w:t>
      </w:r>
      <w:r w:rsidDel="00000000" w:rsidR="00000000" w:rsidRPr="00000000">
        <w:rPr>
          <w:sz w:val="20"/>
          <w:szCs w:val="20"/>
          <w:rtl w:val="0"/>
        </w:rPr>
        <w:t xml:space="preserve">: Un manual claro y conciso que explique cómo utilizar cada función de la aplicación, destinado a los docentes y supervisores.</w:t>
      </w:r>
    </w:p>
    <w:p w:rsidR="00000000" w:rsidDel="00000000" w:rsidP="00000000" w:rsidRDefault="00000000" w:rsidRPr="00000000" w14:paraId="0000006C">
      <w:pPr>
        <w:numPr>
          <w:ilvl w:val="0"/>
          <w:numId w:val="8"/>
        </w:numPr>
        <w:shd w:fill="ffffff" w:val="clear"/>
        <w:spacing w:after="0" w:afterAutospacing="0" w:before="0" w:beforeAutospacing="0" w:lineRule="auto"/>
        <w:ind w:left="720" w:hanging="360"/>
        <w:jc w:val="both"/>
        <w:rPr>
          <w:rFonts w:ascii="Roboto" w:cs="Roboto" w:eastAsia="Roboto" w:hAnsi="Roboto"/>
          <w:sz w:val="20"/>
          <w:szCs w:val="20"/>
        </w:rPr>
      </w:pPr>
      <w:r w:rsidDel="00000000" w:rsidR="00000000" w:rsidRPr="00000000">
        <w:rPr>
          <w:b w:val="1"/>
          <w:sz w:val="20"/>
          <w:szCs w:val="20"/>
          <w:rtl w:val="0"/>
        </w:rPr>
        <w:t xml:space="preserve">Guía de solución de problemas</w:t>
      </w:r>
      <w:r w:rsidDel="00000000" w:rsidR="00000000" w:rsidRPr="00000000">
        <w:rPr>
          <w:sz w:val="20"/>
          <w:szCs w:val="20"/>
          <w:rtl w:val="0"/>
        </w:rPr>
        <w:t xml:space="preserve">: Un documento que ayude a los usuarios a solucionar problemas comunes, como la falta de conectividad o errores en la carga de documentos.</w:t>
      </w:r>
    </w:p>
    <w:p w:rsidR="00000000" w:rsidDel="00000000" w:rsidP="00000000" w:rsidRDefault="00000000" w:rsidRPr="00000000" w14:paraId="0000006D">
      <w:pPr>
        <w:numPr>
          <w:ilvl w:val="0"/>
          <w:numId w:val="8"/>
        </w:numPr>
        <w:shd w:fill="ffffff" w:val="clear"/>
        <w:spacing w:after="240" w:before="0" w:beforeAutospacing="0" w:lineRule="auto"/>
        <w:ind w:left="720" w:hanging="360"/>
        <w:jc w:val="both"/>
        <w:rPr>
          <w:rFonts w:ascii="Roboto" w:cs="Roboto" w:eastAsia="Roboto" w:hAnsi="Roboto"/>
          <w:sz w:val="20"/>
          <w:szCs w:val="20"/>
        </w:rPr>
      </w:pPr>
      <w:r w:rsidDel="00000000" w:rsidR="00000000" w:rsidRPr="00000000">
        <w:rPr>
          <w:b w:val="1"/>
          <w:sz w:val="20"/>
          <w:szCs w:val="20"/>
          <w:rtl w:val="0"/>
        </w:rPr>
        <w:t xml:space="preserve">Documentación técnica</w:t>
      </w:r>
      <w:r w:rsidDel="00000000" w:rsidR="00000000" w:rsidRPr="00000000">
        <w:rPr>
          <w:sz w:val="20"/>
          <w:szCs w:val="20"/>
          <w:rtl w:val="0"/>
        </w:rPr>
        <w:t xml:space="preserve">: Para el equipo de desarrollo y soporte, que incluya las especificaciones del sistema, procedimientos de mantenimiento y actualizaciones.</w:t>
      </w:r>
      <w:r w:rsidDel="00000000" w:rsidR="00000000" w:rsidRPr="00000000">
        <w:rPr>
          <w:rtl w:val="0"/>
        </w:rPr>
      </w:r>
    </w:p>
    <w:p w:rsidR="00000000" w:rsidDel="00000000" w:rsidP="00000000" w:rsidRDefault="00000000" w:rsidRPr="00000000" w14:paraId="0000006E">
      <w:pPr>
        <w:pStyle w:val="Heading2"/>
        <w:rPr>
          <w:b w:val="1"/>
        </w:rPr>
      </w:pPr>
      <w:bookmarkStart w:colFirst="0" w:colLast="0" w:name="_81vwevrxn5cu" w:id="14"/>
      <w:bookmarkEnd w:id="14"/>
      <w:r w:rsidDel="00000000" w:rsidR="00000000" w:rsidRPr="00000000">
        <w:rPr>
          <w:b w:val="1"/>
          <w:rtl w:val="0"/>
        </w:rPr>
        <w:t xml:space="preserve">Descripciones de Stakeholders y Usuarios</w:t>
      </w:r>
    </w:p>
    <w:p w:rsidR="00000000" w:rsidDel="00000000" w:rsidP="00000000" w:rsidRDefault="00000000" w:rsidRPr="00000000" w14:paraId="0000006F">
      <w:pPr>
        <w:pStyle w:val="Heading3"/>
        <w:rPr/>
      </w:pPr>
      <w:bookmarkStart w:colFirst="0" w:colLast="0" w:name="_4vg9yxr6rh82" w:id="15"/>
      <w:bookmarkEnd w:id="15"/>
      <w:r w:rsidDel="00000000" w:rsidR="00000000" w:rsidRPr="00000000">
        <w:rPr>
          <w:b w:val="1"/>
          <w:rtl w:val="0"/>
        </w:rPr>
        <w:t xml:space="preserve">Stakeholders</w:t>
      </w: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995"/>
        <w:gridCol w:w="2160"/>
        <w:gridCol w:w="3120"/>
        <w:gridCol w:w="1320"/>
        <w:tblGridChange w:id="0">
          <w:tblGrid>
            <w:gridCol w:w="420"/>
            <w:gridCol w:w="1995"/>
            <w:gridCol w:w="2160"/>
            <w:gridCol w:w="3120"/>
            <w:gridCol w:w="132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Stakeholder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Representa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sz w:val="20"/>
                <w:szCs w:val="20"/>
                <w:rtl w:val="0"/>
              </w:rPr>
              <w:t xml:space="preserve">Importancia</w:t>
            </w: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b w:val="1"/>
                <w:i w:val="1"/>
                <w:sz w:val="20"/>
                <w:szCs w:val="20"/>
                <w:rtl w:val="0"/>
              </w:rPr>
              <w:t xml:space="preserve">Coordinador de Zona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Gestión regional de maestros y recursos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Asigna materiales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b w:val="1"/>
                <w:i w:val="1"/>
                <w:sz w:val="20"/>
                <w:szCs w:val="20"/>
                <w:rtl w:val="0"/>
              </w:rPr>
              <w:t xml:space="preserve">Figuras educativas (Instructores Comunitarios, Capacitadores Tutores, Asistentes Educativos)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Personal docente que implementa los programas educativos en las comunidades.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Registrar información sobre su desempeño y el progreso de los alumnos, y consultar información relevante sobre su labor.</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b w:val="1"/>
                <w:i w:val="1"/>
                <w:sz w:val="20"/>
                <w:szCs w:val="20"/>
                <w:rtl w:val="0"/>
              </w:rPr>
              <w:t xml:space="preserve">Supervisor de Módulo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Personas de Gestión de maestros en campo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Evalúa el desempeño de los docentes y envía reporte.</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b w:val="1"/>
                <w:i w:val="1"/>
                <w:sz w:val="20"/>
                <w:szCs w:val="20"/>
                <w:rtl w:val="0"/>
              </w:rPr>
              <w:t xml:space="preserve">Delegado Estatal.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Máxima autoridad del CONAFE en la entidad federativa.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Dirigir, organizar y evaluar los programas educativos en la entidad, y difundir información sobre las acciones del CONAFE.</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b w:val="1"/>
                <w:i w:val="1"/>
                <w:sz w:val="20"/>
                <w:szCs w:val="20"/>
                <w:rtl w:val="0"/>
              </w:rPr>
              <w:t xml:space="preserve">Jefe de Información y Apoyo Logístico (</w:t>
            </w:r>
            <w:r w:rsidDel="00000000" w:rsidR="00000000" w:rsidRPr="00000000">
              <w:rPr>
                <w:b w:val="1"/>
                <w:i w:val="1"/>
                <w:sz w:val="20"/>
                <w:szCs w:val="20"/>
                <w:rtl w:val="0"/>
              </w:rPr>
              <w:t xml:space="preserve">JIAL</w:t>
            </w:r>
            <w:r w:rsidDel="00000000" w:rsidR="00000000" w:rsidRPr="00000000">
              <w:rPr>
                <w:b w:val="1"/>
                <w:i w:val="1"/>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Gestor de información, recursos materiales y apoyo logístico a nivel estatal.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Coordinar el proceso de microplanificación, gestionar los recursos para el equipamiento de las figuras educativas, y supervisar la entrega de apoyos económicos a los beneficiarios de los programas.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b w:val="1"/>
                <w:i w:val="1"/>
                <w:sz w:val="20"/>
                <w:szCs w:val="20"/>
                <w:rtl w:val="0"/>
              </w:rPr>
              <w:t xml:space="preserve">Administrador de Sistema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Personal administrativo de la información y funcionalidad del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Gestiona Usuarios, permisos, Mantenimiento del sistema y reportes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b w:val="1"/>
                <w:i w:val="1"/>
                <w:sz w:val="20"/>
                <w:szCs w:val="20"/>
                <w:rtl w:val="0"/>
              </w:rPr>
              <w:t xml:space="preserve">Dirección de Planeación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Dependencia encargada de la administración del ciclo presupuestal y la gestión del PIPP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Definir los servicios educativos, asignar metas y recursos a las delegaciones estatales.</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b w:val="1"/>
                <w:i w:val="1"/>
                <w:sz w:val="20"/>
                <w:szCs w:val="20"/>
                <w:rtl w:val="0"/>
              </w:rPr>
              <w:t xml:space="preserve">Dirección de Educación Comunitaria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Diseño, implementación y evaluación de programas educativos del CONAFE.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Definir los perfiles de las figuras educativas, los procesos de formación docente y los materiales educativos.</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12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b w:val="1"/>
                <w:i w:val="1"/>
                <w:sz w:val="20"/>
                <w:szCs w:val="20"/>
                <w:rtl w:val="0"/>
              </w:rPr>
              <w:t xml:space="preserve">PRODET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Procedimiento para la integración de la programación detallada (PRODET) de los servicios educativos del CONAFE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Determina las necesidades de educativas y posibilidades reales de oferta</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b w:val="1"/>
                <w:i w:val="1"/>
                <w:sz w:val="20"/>
                <w:szCs w:val="20"/>
                <w:rtl w:val="0"/>
              </w:rPr>
              <w:t xml:space="preserve">Organismos Gubernamentales Relacionados (SEP, Hacienda)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Dependencias gubernamentales vinculadas al presupuesto y operaciones de la CONAFE.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Stakeholders regulatorios, supervisan la ejecución adecuada de recursos y la alineación con políticas nacionales.</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cantSplit w:val="0"/>
          <w:trHeight w:val="15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b w:val="1"/>
                <w:i w:val="1"/>
                <w:sz w:val="20"/>
                <w:szCs w:val="20"/>
                <w:rtl w:val="0"/>
              </w:rPr>
              <w:t xml:space="preserve">Beneficiados de la 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Beneficiarios del Sistema de</w:t>
            </w:r>
          </w:p>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Estudios a Docentes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Participan todas las figuras educativas que concluyen su</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Servicio Social Educativo y que continúan sus estudios de nivel medio superior, educación superior o</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capacitación para el trabajo, en México o en el extranjero</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r>
        <w:trPr>
          <w:cantSplit w:val="0"/>
          <w:trHeight w:val="15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b w:val="1"/>
                <w:i w:val="1"/>
                <w:sz w:val="20"/>
                <w:szCs w:val="20"/>
                <w:rtl w:val="0"/>
              </w:rPr>
              <w:t xml:space="preserve">DAF (Dirección de Administración de Finanzas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Unidad coordinadora le corresponde asignar y</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administrar los recursos humanos y financieros disponibles.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Coordinar la adquisición, almacenamiento y control, de los recursos materiales y</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servicios con los que cuenta, así como suministrarlos y distribuirlos a las</w:t>
            </w:r>
          </w:p>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Delegaciones Estatales para el óptimo desempeño de sus actividades.</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4"/>
        <w:tblW w:w="9000.0" w:type="dxa"/>
        <w:jc w:val="left"/>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600"/>
      </w:tblPr>
      <w:tblGrid>
        <w:gridCol w:w="510"/>
        <w:gridCol w:w="8490"/>
        <w:tblGridChange w:id="0">
          <w:tblGrid>
            <w:gridCol w:w="510"/>
            <w:gridCol w:w="8490"/>
          </w:tblGrid>
        </w:tblGridChange>
      </w:tblGrid>
      <w:tr>
        <w:trPr>
          <w:cantSplit w:val="0"/>
          <w:trHeight w:val="357.978515625" w:hRule="atLeast"/>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relevante en el sistema.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Infiere indirectamente en el sistema.</w:t>
            </w:r>
          </w:p>
        </w:tc>
      </w:tr>
    </w:tbl>
    <w:p w:rsidR="00000000" w:rsidDel="00000000" w:rsidP="00000000" w:rsidRDefault="00000000" w:rsidRPr="00000000" w14:paraId="000000BC">
      <w:pPr>
        <w:pStyle w:val="Heading3"/>
        <w:rPr>
          <w:b w:val="1"/>
        </w:rPr>
      </w:pPr>
      <w:bookmarkStart w:colFirst="0" w:colLast="0" w:name="_vvghbbwsphp" w:id="16"/>
      <w:bookmarkEnd w:id="16"/>
      <w:r w:rsidDel="00000000" w:rsidR="00000000" w:rsidRPr="00000000">
        <w:rPr>
          <w:b w:val="1"/>
          <w:rtl w:val="0"/>
        </w:rPr>
        <w:t xml:space="preserve">Resumen de Usuarios</w:t>
      </w:r>
    </w:p>
    <w:tbl>
      <w:tblPr>
        <w:tblStyle w:val="Table5"/>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3660"/>
        <w:gridCol w:w="4785"/>
        <w:tblGridChange w:id="0">
          <w:tblGrid>
            <w:gridCol w:w="570"/>
            <w:gridCol w:w="3660"/>
            <w:gridCol w:w="478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sz w:val="20"/>
                <w:szCs w:val="20"/>
              </w:rPr>
            </w:pPr>
            <w:r w:rsidDel="00000000" w:rsidR="00000000" w:rsidRPr="00000000">
              <w:rPr>
                <w:b w:val="1"/>
                <w:sz w:val="20"/>
                <w:szCs w:val="20"/>
                <w:rtl w:val="0"/>
              </w:rPr>
              <w:t xml:space="preserve">Nombre del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Aspirantes a Docentes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Participan en la convocatoria y envían documentos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Docentes Comunitarios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Gestionan listas de alumnos, calificaciones y reportes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Supervisores de Módulo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Monitorean y evalúan el desempeño de los maestros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Administración del sistema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Persona que gestiona el sistema y lo administra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Delegado Estatal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Autoridad que autoriza becas, recibe almacén y Documentación docente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Beneficiado de la SED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Docente que ya a cumplido su servicio y es acreedor a una beca para continuar sus estudios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Coordinador de Zona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Apoyo directo del supervisor de módulo que se encarga de la capacitación, mandar documentacion al delegado estatal y agendar citas para el supervisor de módulo </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6">
            <w:pPr>
              <w:rPr>
                <w:sz w:val="20"/>
                <w:szCs w:val="20"/>
              </w:rPr>
            </w:pPr>
            <w:r w:rsidDel="00000000" w:rsidR="00000000" w:rsidRPr="00000000">
              <w:rPr>
                <w:sz w:val="20"/>
                <w:szCs w:val="20"/>
                <w:rtl w:val="0"/>
              </w:rPr>
              <w:t xml:space="preserve">Jefe de Información y Apoyo Logístico (</w:t>
            </w:r>
            <w:r w:rsidDel="00000000" w:rsidR="00000000" w:rsidRPr="00000000">
              <w:rPr>
                <w:sz w:val="20"/>
                <w:szCs w:val="20"/>
                <w:rtl w:val="0"/>
              </w:rPr>
              <w:t xml:space="preserve">JIAL</w:t>
            </w:r>
            <w:r w:rsidDel="00000000" w:rsidR="00000000" w:rsidRPr="00000000">
              <w:rPr>
                <w:sz w:val="20"/>
                <w:szCs w:val="20"/>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Planificación y seguimiento de las rutas de entrega cada almacén estatal sería responsable de recorrer las comunidades asignadas de forma eficiente, asegurando que todas las entidades reciban sus recursos.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PRODET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Sube la calendarización del ciclo escolar, incluyendo las fechas para convocatorias de aspirantes y becas.</w:t>
            </w:r>
          </w:p>
        </w:tc>
      </w:tr>
    </w:tbl>
    <w:p w:rsidR="00000000" w:rsidDel="00000000" w:rsidP="00000000" w:rsidRDefault="00000000" w:rsidRPr="00000000" w14:paraId="000000DB">
      <w:pPr>
        <w:pStyle w:val="Heading3"/>
        <w:keepNext w:val="0"/>
        <w:keepLines w:val="0"/>
        <w:shd w:fill="ffffff" w:val="clear"/>
        <w:spacing w:after="240" w:before="360" w:line="300" w:lineRule="auto"/>
        <w:rPr>
          <w:b w:val="1"/>
          <w:color w:val="000000"/>
          <w:sz w:val="32"/>
          <w:szCs w:val="32"/>
        </w:rPr>
      </w:pPr>
      <w:bookmarkStart w:colFirst="0" w:colLast="0" w:name="_dnmyx6pc9efs" w:id="17"/>
      <w:bookmarkEnd w:id="17"/>
      <w:r w:rsidDel="00000000" w:rsidR="00000000" w:rsidRPr="00000000">
        <w:rPr>
          <w:rtl w:val="0"/>
        </w:rPr>
      </w:r>
    </w:p>
    <w:p w:rsidR="00000000" w:rsidDel="00000000" w:rsidP="00000000" w:rsidRDefault="00000000" w:rsidRPr="00000000" w14:paraId="000000DC">
      <w:pPr>
        <w:pStyle w:val="Heading3"/>
        <w:keepNext w:val="0"/>
        <w:keepLines w:val="0"/>
        <w:shd w:fill="ffffff" w:val="clear"/>
        <w:spacing w:after="240" w:before="360" w:line="300" w:lineRule="auto"/>
        <w:rPr>
          <w:b w:val="1"/>
          <w:color w:val="000000"/>
          <w:sz w:val="32"/>
          <w:szCs w:val="32"/>
        </w:rPr>
      </w:pPr>
      <w:bookmarkStart w:colFirst="0" w:colLast="0" w:name="_ir6ozp5bta7y" w:id="18"/>
      <w:bookmarkEnd w:id="18"/>
      <w:r w:rsidDel="00000000" w:rsidR="00000000" w:rsidRPr="00000000">
        <w:rPr>
          <w:rtl w:val="0"/>
        </w:rPr>
      </w:r>
    </w:p>
    <w:p w:rsidR="00000000" w:rsidDel="00000000" w:rsidP="00000000" w:rsidRDefault="00000000" w:rsidRPr="00000000" w14:paraId="000000DD">
      <w:pPr>
        <w:pStyle w:val="Heading3"/>
        <w:keepNext w:val="0"/>
        <w:keepLines w:val="0"/>
        <w:shd w:fill="ffffff" w:val="clear"/>
        <w:spacing w:after="240" w:before="360" w:line="300" w:lineRule="auto"/>
        <w:rPr/>
      </w:pPr>
      <w:bookmarkStart w:colFirst="0" w:colLast="0" w:name="_tfkec54q9f46" w:id="19"/>
      <w:bookmarkEnd w:id="19"/>
      <w:r w:rsidDel="00000000" w:rsidR="00000000" w:rsidRPr="00000000">
        <w:rPr>
          <w:b w:val="1"/>
          <w:color w:val="000000"/>
          <w:sz w:val="32"/>
          <w:szCs w:val="32"/>
          <w:rtl w:val="0"/>
        </w:rPr>
        <w:t xml:space="preserve">Necesidades Clave de Stakeholders/Usuarios</w:t>
      </w:r>
      <w:r w:rsidDel="00000000" w:rsidR="00000000" w:rsidRPr="00000000">
        <w:rPr>
          <w:rtl w:val="0"/>
        </w:rPr>
      </w:r>
    </w:p>
    <w:tbl>
      <w:tblPr>
        <w:tblStyle w:val="Table6"/>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5430"/>
        <w:gridCol w:w="1140"/>
        <w:gridCol w:w="1230"/>
        <w:tblGridChange w:id="0">
          <w:tblGrid>
            <w:gridCol w:w="1230"/>
            <w:gridCol w:w="5430"/>
            <w:gridCol w:w="1140"/>
            <w:gridCol w:w="12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sz w:val="20"/>
                <w:szCs w:val="20"/>
                <w:rtl w:val="0"/>
              </w:rPr>
              <w:t xml:space="preserve">Necesidad/Responsabilidad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b w:val="1"/>
                <w:sz w:val="20"/>
                <w:szCs w:val="20"/>
                <w:rtl w:val="0"/>
              </w:rPr>
              <w:t xml:space="preserve">Necesidad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sz w:val="20"/>
                <w:szCs w:val="20"/>
                <w:rtl w:val="0"/>
              </w:rPr>
              <w:t xml:space="preserve">Importancia</w:t>
            </w:r>
            <w:r w:rsidDel="00000000" w:rsidR="00000000" w:rsidRPr="00000000">
              <w:rPr>
                <w:rtl w:val="0"/>
              </w:rPr>
            </w:r>
          </w:p>
        </w:tc>
      </w:tr>
      <w:tr>
        <w:trPr>
          <w:cantSplit w:val="0"/>
          <w:trHeight w:val="315" w:hRule="atLeast"/>
          <w:tblHeader w:val="0"/>
        </w:trPr>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b w:val="1"/>
                <w:sz w:val="20"/>
                <w:szCs w:val="20"/>
              </w:rPr>
            </w:pPr>
            <w:r w:rsidDel="00000000" w:rsidR="00000000" w:rsidRPr="00000000">
              <w:rPr>
                <w:b w:val="1"/>
                <w:sz w:val="20"/>
                <w:szCs w:val="20"/>
                <w:rtl w:val="0"/>
              </w:rPr>
              <w:t xml:space="preserve">Coordinador de Zona</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Gestionar la entrega de documentación para los aspirantes.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b w:val="1"/>
                <w:sz w:val="20"/>
                <w:szCs w:val="20"/>
                <w:rtl w:val="0"/>
              </w:rPr>
              <w:t xml:space="preserve">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Recibe los materiales correspondientes a su zona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b w:val="1"/>
                <w:sz w:val="20"/>
                <w:szCs w:val="20"/>
                <w:rtl w:val="0"/>
              </w:rPr>
              <w:t xml:space="preserve">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Coordinar actividades de promoción y aceptación de aspirantes.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b w:val="1"/>
                <w:sz w:val="20"/>
                <w:szCs w:val="20"/>
                <w:rtl w:val="0"/>
              </w:rPr>
              <w:t xml:space="preserve">n3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b w:val="1"/>
                <w:sz w:val="20"/>
                <w:szCs w:val="20"/>
              </w:rPr>
            </w:pPr>
            <w:r w:rsidDel="00000000" w:rsidR="00000000" w:rsidRPr="00000000">
              <w:rPr>
                <w:b w:val="1"/>
                <w:sz w:val="20"/>
                <w:szCs w:val="20"/>
                <w:rtl w:val="0"/>
              </w:rPr>
              <w:t xml:space="preserve">Figuras Educativas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Enviar reportes a supervisor de módulo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b w:val="1"/>
                <w:sz w:val="20"/>
                <w:szCs w:val="20"/>
                <w:rtl w:val="0"/>
              </w:rPr>
              <w:t xml:space="preserve">n4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r>
      <w:tr>
        <w:trPr>
          <w:cantSplit w:val="0"/>
          <w:trHeight w:val="55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Consultar información sobre su estatus de docente y materiales educativos correspondientes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b w:val="1"/>
                <w:sz w:val="20"/>
                <w:szCs w:val="20"/>
                <w:rtl w:val="0"/>
              </w:rPr>
              <w:t xml:space="preserve">n5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Subir al sistema los alumnos y registrar información sobre su desempeño y progreso.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b w:val="1"/>
                <w:sz w:val="20"/>
                <w:szCs w:val="20"/>
                <w:rtl w:val="0"/>
              </w:rPr>
              <w:t xml:space="preserve">n6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Postularse a la beca y validar el estado de pago de sus apoyos económicos.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b w:val="1"/>
                <w:sz w:val="20"/>
                <w:szCs w:val="20"/>
                <w:rtl w:val="0"/>
              </w:rPr>
              <w:t xml:space="preserve">n7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b w:val="1"/>
                <w:sz w:val="20"/>
                <w:szCs w:val="20"/>
              </w:rPr>
            </w:pPr>
            <w:r w:rsidDel="00000000" w:rsidR="00000000" w:rsidRPr="00000000">
              <w:rPr>
                <w:b w:val="1"/>
                <w:sz w:val="20"/>
                <w:szCs w:val="20"/>
                <w:rtl w:val="0"/>
              </w:rPr>
              <w:t xml:space="preserve">Supervisor de Módulo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Evaluar el desempeño de los docentes.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b w:val="1"/>
                <w:sz w:val="20"/>
                <w:szCs w:val="20"/>
                <w:rtl w:val="0"/>
              </w:rPr>
              <w:t xml:space="preserve">n8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Recibir reportes detallados sobre el desempeño docente en campo.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b w:val="1"/>
                <w:sz w:val="20"/>
                <w:szCs w:val="20"/>
                <w:rtl w:val="0"/>
              </w:rPr>
              <w:t xml:space="preserve">n9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Monitorear el funcionamiento del sistema educativo a nivel local.</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b w:val="1"/>
                <w:sz w:val="20"/>
                <w:szCs w:val="20"/>
                <w:rtl w:val="0"/>
              </w:rPr>
              <w:t xml:space="preserve">n10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Recibir los materiales para su zona correspondiente.</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b w:val="1"/>
                <w:sz w:val="20"/>
                <w:szCs w:val="20"/>
                <w:rtl w:val="0"/>
              </w:rPr>
              <w:t xml:space="preserve">n11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b w:val="1"/>
                <w:sz w:val="20"/>
                <w:szCs w:val="20"/>
              </w:rPr>
            </w:pPr>
            <w:r w:rsidDel="00000000" w:rsidR="00000000" w:rsidRPr="00000000">
              <w:rPr>
                <w:b w:val="1"/>
                <w:sz w:val="20"/>
                <w:szCs w:val="20"/>
                <w:rtl w:val="0"/>
              </w:rPr>
              <w:t xml:space="preserve">Delegado Estatal</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Aceptar programa de apoyos económicos a los docentes.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b w:val="1"/>
                <w:sz w:val="20"/>
                <w:szCs w:val="20"/>
                <w:rtl w:val="0"/>
              </w:rPr>
              <w:t xml:space="preserve">n12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Evaluar resultados de programas y optimizar recursos.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b w:val="1"/>
                <w:sz w:val="20"/>
                <w:szCs w:val="20"/>
                <w:rtl w:val="0"/>
              </w:rPr>
              <w:t xml:space="preserve">n13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15">
            <w:pPr>
              <w:widowControl w:val="0"/>
              <w:rPr>
                <w:sz w:val="20"/>
                <w:szCs w:val="20"/>
              </w:rPr>
            </w:pPr>
            <w:r w:rsidDel="00000000" w:rsidR="00000000" w:rsidRPr="00000000">
              <w:rPr>
                <w:rtl w:val="0"/>
              </w:rPr>
            </w:r>
          </w:p>
        </w:tc>
      </w:tr>
      <w:tr>
        <w:trPr>
          <w:cantSplit w:val="0"/>
          <w:trHeight w:val="55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Subir la información sobre recursos de almacén a la que los maestros tienen derecho.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b w:val="1"/>
                <w:sz w:val="20"/>
                <w:szCs w:val="20"/>
                <w:rtl w:val="0"/>
              </w:rPr>
              <w:t xml:space="preserve">n14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Asignar materiales según la localidad correspondiente.</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b w:val="1"/>
                <w:sz w:val="20"/>
                <w:szCs w:val="20"/>
                <w:rtl w:val="0"/>
              </w:rPr>
              <w:t xml:space="preserve">n15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Coordinar la microplanificación de centros educativos.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b w:val="1"/>
                <w:sz w:val="20"/>
                <w:szCs w:val="20"/>
                <w:rtl w:val="0"/>
              </w:rPr>
              <w:t xml:space="preserve">n16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Asignar metas y recursos a delegaciones estatales.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b w:val="1"/>
                <w:sz w:val="20"/>
                <w:szCs w:val="20"/>
                <w:rtl w:val="0"/>
              </w:rPr>
              <w:t xml:space="preserve">n17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b w:val="1"/>
                <w:sz w:val="20"/>
                <w:szCs w:val="20"/>
              </w:rPr>
            </w:pPr>
            <w:r w:rsidDel="00000000" w:rsidR="00000000" w:rsidRPr="00000000">
              <w:rPr>
                <w:b w:val="1"/>
                <w:sz w:val="20"/>
                <w:szCs w:val="20"/>
                <w:rtl w:val="0"/>
              </w:rPr>
              <w:t xml:space="preserve">Administrador de Sistema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Gestionar usuarios y permisos de manera segura.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b w:val="1"/>
                <w:sz w:val="20"/>
                <w:szCs w:val="20"/>
                <w:rtl w:val="0"/>
              </w:rPr>
              <w:t xml:space="preserve">n18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7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Registro de centros educativos: Agregar, modificar estatus del centro educativo y capacidad de alumnos/docentes.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b w:val="1"/>
                <w:sz w:val="20"/>
                <w:szCs w:val="20"/>
                <w:rtl w:val="0"/>
              </w:rPr>
              <w:t xml:space="preserve">n19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79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Monitoreo de estado de los centros: Actualizar el estado de cada centro (activo/inactivo) para garantizar que solo los centros activos reciban recursos.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b w:val="1"/>
                <w:sz w:val="20"/>
                <w:szCs w:val="20"/>
                <w:rtl w:val="0"/>
              </w:rPr>
              <w:t xml:space="preserve">n20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33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Realizar mantenimiento del sistema.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b w:val="1"/>
                <w:sz w:val="20"/>
                <w:szCs w:val="20"/>
                <w:rtl w:val="0"/>
              </w:rPr>
              <w:t xml:space="preserve">n21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b w:val="1"/>
                <w:sz w:val="20"/>
                <w:szCs w:val="20"/>
              </w:rPr>
            </w:pPr>
            <w:r w:rsidDel="00000000" w:rsidR="00000000" w:rsidRPr="00000000">
              <w:rPr>
                <w:b w:val="1"/>
                <w:sz w:val="20"/>
                <w:szCs w:val="20"/>
                <w:rtl w:val="0"/>
              </w:rPr>
              <w:t xml:space="preserve">PRODET</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Difundir calendario de Becas.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b w:val="1"/>
                <w:sz w:val="20"/>
                <w:szCs w:val="20"/>
                <w:rtl w:val="0"/>
              </w:rPr>
              <w:t xml:space="preserve">n22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rtl w:val="0"/>
              </w:rPr>
            </w:r>
          </w:p>
        </w:tc>
      </w:tr>
      <w:tr>
        <w:trPr>
          <w:cantSplit w:val="0"/>
          <w:trHeight w:val="5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Sube la calendarización del ciclo escolar, incluyendo las fechas para convocatorias de aspirantes.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b w:val="1"/>
                <w:sz w:val="20"/>
                <w:szCs w:val="20"/>
                <w:rtl w:val="0"/>
              </w:rPr>
              <w:t xml:space="preserve">n23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r>
      <w:tr>
        <w:trPr>
          <w:cantSplit w:val="0"/>
          <w:trHeight w:val="57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b w:val="1"/>
                <w:sz w:val="20"/>
                <w:szCs w:val="20"/>
              </w:rPr>
            </w:pPr>
            <w:r w:rsidDel="00000000" w:rsidR="00000000" w:rsidRPr="00000000">
              <w:rPr>
                <w:b w:val="1"/>
                <w:sz w:val="20"/>
                <w:szCs w:val="20"/>
                <w:rtl w:val="0"/>
              </w:rPr>
              <w:t xml:space="preserve">Beneficiario de la SED</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Visualizar información relevante sobre su estado de beneficiario después de terminar su servicio como docente.</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b w:val="1"/>
                <w:sz w:val="20"/>
                <w:szCs w:val="20"/>
                <w:rtl w:val="0"/>
              </w:rPr>
              <w:t xml:space="preserve">n24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41">
            <w:pPr>
              <w:widowControl w:val="0"/>
              <w:rPr>
                <w:sz w:val="20"/>
                <w:szCs w:val="20"/>
              </w:rPr>
            </w:pPr>
            <w:r w:rsidDel="00000000" w:rsidR="00000000" w:rsidRPr="00000000">
              <w:rPr>
                <w:rtl w:val="0"/>
              </w:rPr>
            </w:r>
          </w:p>
        </w:tc>
      </w:tr>
      <w:tr>
        <w:trPr>
          <w:cantSplit w:val="0"/>
          <w:trHeight w:val="624.477539062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Aceptar su apoyo económico.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b w:val="1"/>
                <w:sz w:val="20"/>
                <w:szCs w:val="20"/>
                <w:rtl w:val="0"/>
              </w:rPr>
              <w:t xml:space="preserve">n25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57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Subir los documentos necesarios para continuar su proceso de beca o apoyo.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b w:val="1"/>
                <w:sz w:val="20"/>
                <w:szCs w:val="20"/>
                <w:rtl w:val="0"/>
              </w:rPr>
              <w:t xml:space="preserve">n26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b w:val="1"/>
                <w:sz w:val="20"/>
                <w:szCs w:val="20"/>
              </w:rPr>
            </w:pPr>
            <w:r w:rsidDel="00000000" w:rsidR="00000000" w:rsidRPr="00000000">
              <w:rPr>
                <w:b w:val="1"/>
                <w:sz w:val="20"/>
                <w:szCs w:val="20"/>
                <w:rtl w:val="0"/>
              </w:rPr>
              <w:t xml:space="preserve">Jefe de Información y Apoyo Logístico (JIAL)</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Coordinar la logística y distribución de materiales a nivel estatal.</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b w:val="1"/>
                <w:sz w:val="20"/>
                <w:szCs w:val="20"/>
                <w:rtl w:val="0"/>
              </w:rPr>
              <w:t xml:space="preserve">n27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55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Monitorear que los materiales fueron entregados.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b w:val="1"/>
                <w:sz w:val="20"/>
                <w:szCs w:val="20"/>
                <w:rtl w:val="0"/>
              </w:rPr>
              <w:t xml:space="preserve">n28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rtl w:val="0"/>
              </w:rPr>
            </w:r>
          </w:p>
        </w:tc>
      </w:tr>
      <w:tr>
        <w:trPr>
          <w:cantSplit w:val="0"/>
          <w:trHeight w:val="33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Aspirantes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Postularse para participar en la convocatoria de Docentes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b w:val="1"/>
                <w:sz w:val="20"/>
                <w:szCs w:val="20"/>
                <w:rtl w:val="0"/>
              </w:rPr>
              <w:t xml:space="preserve">n29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Enviar su documentación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b w:val="1"/>
                <w:sz w:val="20"/>
                <w:szCs w:val="20"/>
                <w:rtl w:val="0"/>
              </w:rPr>
              <w:t xml:space="preserve">n30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59">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Recibir el estatus de su asignación</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b w:val="1"/>
                <w:sz w:val="20"/>
                <w:szCs w:val="20"/>
                <w:rtl w:val="0"/>
              </w:rPr>
              <w:t xml:space="preserve">n31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Ver a su Capacitor asignado.</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b w:val="1"/>
                <w:sz w:val="20"/>
                <w:szCs w:val="20"/>
              </w:rPr>
            </w:pPr>
            <w:r w:rsidDel="00000000" w:rsidR="00000000" w:rsidRPr="00000000">
              <w:rPr>
                <w:b w:val="1"/>
                <w:sz w:val="20"/>
                <w:szCs w:val="20"/>
                <w:rtl w:val="0"/>
              </w:rPr>
              <w:t xml:space="preserve">n32</w:t>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Postularse para la beca.</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b w:val="1"/>
                <w:sz w:val="20"/>
                <w:szCs w:val="20"/>
              </w:rPr>
            </w:pPr>
            <w:r w:rsidDel="00000000" w:rsidR="00000000" w:rsidRPr="00000000">
              <w:rPr>
                <w:b w:val="1"/>
                <w:sz w:val="20"/>
                <w:szCs w:val="20"/>
                <w:rtl w:val="0"/>
              </w:rPr>
              <w:t xml:space="preserve">n33</w:t>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top"/>
          </w:tcPr>
          <w:p w:rsidR="00000000" w:rsidDel="00000000" w:rsidP="00000000" w:rsidRDefault="00000000" w:rsidRPr="00000000" w14:paraId="00000165">
            <w:pPr>
              <w:widowControl w:val="0"/>
              <w:rPr>
                <w:sz w:val="20"/>
                <w:szCs w:val="20"/>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7"/>
        <w:tblW w:w="9000.0" w:type="dxa"/>
        <w:jc w:val="left"/>
        <w:tblBorders>
          <w:top w:color="ffffff" w:space="0" w:sz="36" w:val="single"/>
          <w:left w:color="ffffff" w:space="0" w:sz="36" w:val="single"/>
          <w:bottom w:color="ffffff" w:space="0" w:sz="36" w:val="single"/>
          <w:right w:color="ffffff" w:space="0" w:sz="36" w:val="single"/>
          <w:insideH w:color="ffffff" w:space="0" w:sz="36" w:val="single"/>
          <w:insideV w:color="ffffff" w:space="0" w:sz="36" w:val="single"/>
        </w:tblBorders>
        <w:tblLayout w:type="fixed"/>
        <w:tblLook w:val="0600"/>
      </w:tblPr>
      <w:tblGrid>
        <w:gridCol w:w="615"/>
        <w:gridCol w:w="8385"/>
        <w:tblGridChange w:id="0">
          <w:tblGrid>
            <w:gridCol w:w="615"/>
            <w:gridCol w:w="838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importante para el sistema.</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Relevancia media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relevante para el sistema</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gbq0fzuef07i" w:id="20"/>
      <w:bookmarkEnd w:id="20"/>
      <w:r w:rsidDel="00000000" w:rsidR="00000000" w:rsidRPr="00000000">
        <w:rPr>
          <w:b w:val="1"/>
          <w:rtl w:val="0"/>
        </w:rPr>
        <w:t xml:space="preserve">Características del Producto</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685"/>
        <w:gridCol w:w="4725"/>
        <w:gridCol w:w="1005"/>
        <w:tblGridChange w:id="0">
          <w:tblGrid>
            <w:gridCol w:w="630"/>
            <w:gridCol w:w="2685"/>
            <w:gridCol w:w="4725"/>
            <w:gridCol w:w="100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0">
            <w:pPr>
              <w:widowControl w:val="0"/>
              <w:rPr>
                <w:sz w:val="20"/>
                <w:szCs w:val="20"/>
              </w:rPr>
            </w:pPr>
            <w:r w:rsidDel="00000000" w:rsidR="00000000" w:rsidRPr="00000000">
              <w:rPr>
                <w:b w:val="1"/>
                <w:sz w:val="20"/>
                <w:szCs w:val="20"/>
                <w:rtl w:val="0"/>
              </w:rPr>
              <w:t xml:space="preserve">N.º</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b w:val="1"/>
                <w:sz w:val="20"/>
                <w:szCs w:val="20"/>
                <w:rtl w:val="0"/>
              </w:rPr>
              <w:t xml:space="preserve">Característica del Producto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3">
            <w:pPr>
              <w:widowControl w:val="0"/>
              <w:rPr>
                <w:sz w:val="20"/>
                <w:szCs w:val="20"/>
              </w:rPr>
            </w:pPr>
            <w:r w:rsidDel="00000000" w:rsidR="00000000" w:rsidRPr="00000000">
              <w:rPr>
                <w:b w:val="1"/>
                <w:sz w:val="20"/>
                <w:szCs w:val="20"/>
                <w:rtl w:val="0"/>
              </w:rPr>
              <w:t xml:space="preserve">Origen</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b w:val="1"/>
                <w:sz w:val="20"/>
                <w:szCs w:val="20"/>
                <w:rtl w:val="0"/>
              </w:rPr>
              <w:t xml:space="preserve">CP1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Visualización de Localidades Activas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Permite el registro, modificación de estatus del centro educativo como activo o inactivo para garantizar que solo los centros activos reciban recursos.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n19, n20 </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78">
            <w:pPr>
              <w:widowControl w:val="0"/>
              <w:rPr>
                <w:sz w:val="20"/>
                <w:szCs w:val="20"/>
              </w:rPr>
            </w:pPr>
            <w:r w:rsidDel="00000000" w:rsidR="00000000" w:rsidRPr="00000000">
              <w:rPr>
                <w:b w:val="1"/>
                <w:sz w:val="20"/>
                <w:szCs w:val="20"/>
                <w:rtl w:val="0"/>
              </w:rPr>
              <w:t xml:space="preserve">CP2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Materiales Educativos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Administración y recepción de Materiales para los centros educativos.</w:t>
            </w:r>
          </w:p>
        </w:tc>
        <w:tc>
          <w:tcPr>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n11, n14, n15, n28</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C">
            <w:pPr>
              <w:widowControl w:val="0"/>
              <w:rPr>
                <w:sz w:val="20"/>
                <w:szCs w:val="20"/>
              </w:rPr>
            </w:pPr>
            <w:r w:rsidDel="00000000" w:rsidR="00000000" w:rsidRPr="00000000">
              <w:rPr>
                <w:b w:val="1"/>
                <w:sz w:val="20"/>
                <w:szCs w:val="20"/>
                <w:rtl w:val="0"/>
              </w:rPr>
              <w:t xml:space="preserve">CP3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Registro de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Los aspirantes podrán inscribirse y enviar documentos necesarios (como acta de nacimiento, registro médico, etc.) directamente a través de la aplicación, como también visualizarán su estatus como aspirante seleccionado o aspirante rechazado.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n1, n29, n30, n31</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0">
            <w:pPr>
              <w:widowControl w:val="0"/>
              <w:rPr>
                <w:sz w:val="20"/>
                <w:szCs w:val="20"/>
              </w:rPr>
            </w:pPr>
            <w:r w:rsidDel="00000000" w:rsidR="00000000" w:rsidRPr="00000000">
              <w:rPr>
                <w:b w:val="1"/>
                <w:sz w:val="20"/>
                <w:szCs w:val="20"/>
                <w:rtl w:val="0"/>
              </w:rPr>
              <w:t xml:space="preserve">CP4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Promoción y aceptación de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Los aspirantes pueden visualizar sus capacitores asignados, su aceptación como aspirante o su promoción de ser el caso.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n32</w:t>
            </w:r>
          </w:p>
        </w:tc>
      </w:tr>
      <w:tr>
        <w:trPr>
          <w:cantSplit w:val="0"/>
          <w:trHeight w:val="12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b w:val="1"/>
                <w:sz w:val="20"/>
                <w:szCs w:val="20"/>
                <w:rtl w:val="0"/>
              </w:rPr>
              <w:t xml:space="preserve">CP5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Módulo de gestión de becas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Los docentes, aspirantes y beneficiarios de la SED tendrán acceso a una plataforma donde podrán consultar las becas disponibles y postularse directamente. Además, Visualizar el estado de sus solicitudes desde el momento de la inscripción hasta la resolución final, incluyendo la confirmación de la asignación de su beca.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n7, n24, n25, n26, n33</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8">
            <w:pPr>
              <w:widowControl w:val="0"/>
              <w:rPr>
                <w:sz w:val="20"/>
                <w:szCs w:val="20"/>
              </w:rPr>
            </w:pPr>
            <w:r w:rsidDel="00000000" w:rsidR="00000000" w:rsidRPr="00000000">
              <w:rPr>
                <w:b w:val="1"/>
                <w:sz w:val="20"/>
                <w:szCs w:val="20"/>
                <w:rtl w:val="0"/>
              </w:rPr>
              <w:t xml:space="preserve">CP6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Gestión de alumnos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Los docentes podrán subir al sistema a los alumnos, visualizar la lista de alumnos a su cargo y registrar sus calificaciones.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n6</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b w:val="1"/>
                <w:sz w:val="20"/>
                <w:szCs w:val="20"/>
                <w:rtl w:val="0"/>
              </w:rPr>
              <w:t xml:space="preserve">CP7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Calendario de capacitaciones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La aplicación les permitirá consultar y organizarse en función de los calendarios de capacitaciones y otras convocatorias importantes.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n22,n23</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b w:val="1"/>
                <w:sz w:val="20"/>
                <w:szCs w:val="20"/>
                <w:rtl w:val="0"/>
              </w:rPr>
              <w:t xml:space="preserve">CP8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Reportes mensuales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Los supervisores de módulo podrán recibir y revisar informes mensuales generados por los docentes, lo que permitirá un seguimiento constante y centralizado del rendimiento en las distintas regiones.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n4, n8, n9</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widowControl w:val="0"/>
              <w:rPr>
                <w:sz w:val="20"/>
                <w:szCs w:val="20"/>
              </w:rPr>
            </w:pPr>
            <w:r w:rsidDel="00000000" w:rsidR="00000000" w:rsidRPr="00000000">
              <w:rPr>
                <w:b w:val="1"/>
                <w:sz w:val="20"/>
                <w:szCs w:val="20"/>
                <w:rtl w:val="0"/>
              </w:rPr>
              <w:t xml:space="preserve">CP9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Agendar visitas a centros educativos.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Los coordinadores de zona podrán agendar la visita para el supervisor de módulo al centro educativo correspondiente.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n10, n16</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widowControl w:val="0"/>
              <w:rPr>
                <w:sz w:val="20"/>
                <w:szCs w:val="20"/>
              </w:rPr>
            </w:pPr>
            <w:r w:rsidDel="00000000" w:rsidR="00000000" w:rsidRPr="00000000">
              <w:rPr>
                <w:b w:val="1"/>
                <w:sz w:val="20"/>
                <w:szCs w:val="20"/>
                <w:rtl w:val="0"/>
              </w:rPr>
              <w:t xml:space="preserve">CP10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Mantenimiento y actualizaciones del 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Los administradores del sistema pueden realizar mantenimiento de este y gestionar los permisos de los usuarios.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n18, n21</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keepNext w:val="0"/>
        <w:keepLines w:val="0"/>
        <w:pBdr>
          <w:bottom w:color="d8dee4" w:space="5" w:sz="5" w:val="single"/>
        </w:pBdr>
        <w:shd w:fill="ffffff" w:val="clear"/>
        <w:spacing w:after="240" w:line="300" w:lineRule="auto"/>
        <w:jc w:val="both"/>
        <w:rPr/>
      </w:pPr>
      <w:bookmarkStart w:colFirst="0" w:colLast="0" w:name="_ji59l2n8b31d" w:id="21"/>
      <w:bookmarkEnd w:id="21"/>
      <w:r w:rsidDel="00000000" w:rsidR="00000000" w:rsidRPr="00000000">
        <w:rPr>
          <w:b w:val="1"/>
          <w:rtl w:val="0"/>
        </w:rPr>
        <w:t xml:space="preserve">Casos de Uso </w:t>
      </w:r>
      <w:r w:rsidDel="00000000" w:rsidR="00000000" w:rsidRPr="00000000">
        <w:rPr>
          <w:rtl w:val="0"/>
        </w:rPr>
      </w:r>
    </w:p>
    <w:tbl>
      <w:tblPr>
        <w:tblStyle w:val="Table9"/>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0"/>
        <w:gridCol w:w="1500"/>
        <w:gridCol w:w="4875"/>
        <w:gridCol w:w="975"/>
        <w:gridCol w:w="990"/>
        <w:tblGridChange w:id="0">
          <w:tblGrid>
            <w:gridCol w:w="690"/>
            <w:gridCol w:w="1500"/>
            <w:gridCol w:w="4875"/>
            <w:gridCol w:w="975"/>
            <w:gridCol w:w="99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b w:val="1"/>
                <w:sz w:val="20"/>
                <w:szCs w:val="20"/>
                <w:rtl w:val="0"/>
              </w:rPr>
              <w:t xml:space="preserve">Rol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b w:val="1"/>
                <w:sz w:val="20"/>
                <w:szCs w:val="20"/>
                <w:rtl w:val="0"/>
              </w:rPr>
              <w:t xml:space="preserve">Caso de uso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1">
            <w:pPr>
              <w:widowControl w:val="0"/>
              <w:rPr>
                <w:sz w:val="20"/>
                <w:szCs w:val="20"/>
              </w:rPr>
            </w:pPr>
            <w:r w:rsidDel="00000000" w:rsidR="00000000" w:rsidRPr="00000000">
              <w:rPr>
                <w:b w:val="1"/>
                <w:sz w:val="20"/>
                <w:szCs w:val="20"/>
                <w:rtl w:val="0"/>
              </w:rPr>
              <w:t xml:space="preserve">Origen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b w:val="1"/>
                <w:sz w:val="20"/>
                <w:szCs w:val="20"/>
                <w:rtl w:val="0"/>
              </w:rPr>
              <w:t xml:space="preserve">Prioridad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CU1</w:t>
            </w:r>
          </w:p>
        </w:tc>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b w:val="1"/>
                <w:sz w:val="20"/>
                <w:szCs w:val="20"/>
              </w:rPr>
            </w:pPr>
            <w:r w:rsidDel="00000000" w:rsidR="00000000" w:rsidRPr="00000000">
              <w:rPr>
                <w:b w:val="1"/>
                <w:sz w:val="20"/>
                <w:szCs w:val="20"/>
                <w:rtl w:val="0"/>
              </w:rPr>
              <w:t xml:space="preserve">Coordinador de Zona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Rechazar aspirantes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CP3</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CU2</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Ver los documentos de los aspirantes.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CP3</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CU3</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Agendar visitas para evaluar a los docentes en sus regiones.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CP9</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CU4</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Visualizar Aspirantes seleccionados para su capacitación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CP4</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CU5</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Promoción de aspirantes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CP4</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CU6</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Aceptar aspirantes.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CP4</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CU7</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Asignar Capacitador para Aspirante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CP4</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CU8</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b w:val="1"/>
                <w:sz w:val="20"/>
                <w:szCs w:val="20"/>
              </w:rPr>
            </w:pPr>
            <w:r w:rsidDel="00000000" w:rsidR="00000000" w:rsidRPr="00000000">
              <w:rPr>
                <w:b w:val="1"/>
                <w:sz w:val="20"/>
                <w:szCs w:val="20"/>
                <w:rtl w:val="0"/>
              </w:rPr>
              <w:t xml:space="preserve">Figuras Educativas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Enviar reportes a supervisor de módulo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CP8</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CU9</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Registrar calificaciones de los alumnos.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CP6</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CU10</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Validar el estado de pago de sus apoyos económicos.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CU11</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Postularse para la Beca Educativa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r>
      <w:tr>
        <w:trPr>
          <w:cantSplit w:val="0"/>
          <w:trHeight w:val="669.47753906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CU12</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Confirmar que su beca fue recibida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CP5</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D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CU13</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Subir la lista de alumnos al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CP6</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CU14</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Visualización de los Calendario de la PRODET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CP7</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CU15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b w:val="1"/>
                <w:sz w:val="20"/>
                <w:szCs w:val="20"/>
              </w:rPr>
            </w:pPr>
            <w:r w:rsidDel="00000000" w:rsidR="00000000" w:rsidRPr="00000000">
              <w:rPr>
                <w:b w:val="1"/>
                <w:sz w:val="20"/>
                <w:szCs w:val="20"/>
                <w:rtl w:val="0"/>
              </w:rPr>
              <w:t xml:space="preserve">Supervisor de Módulo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Evaluar el desempeño de los docentes.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CP8</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r>
      <w:tr>
        <w:trPr>
          <w:cantSplit w:val="0"/>
          <w:trHeight w:val="903.9550781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CU16</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Visualizar agenda de visitas al centro educativo asignado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CP9</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CU17</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Recibir reportes detallados sobre el desempeño docente en campo.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CP8</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CU18</w:t>
            </w:r>
            <w:r w:rsidDel="00000000" w:rsidR="00000000" w:rsidRPr="00000000">
              <w:rPr>
                <w:rtl w:val="0"/>
              </w:rPr>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Recepción de Materiales para el centro educativo.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CP2</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CU19</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b w:val="1"/>
                <w:sz w:val="20"/>
                <w:szCs w:val="20"/>
              </w:rPr>
            </w:pPr>
            <w:r w:rsidDel="00000000" w:rsidR="00000000" w:rsidRPr="00000000">
              <w:rPr>
                <w:b w:val="1"/>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Asignar materiales según la localidad correspondiente.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CP2</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CU20</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Subir el calendario de la PRODET a la plataforma.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CP7</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CU21</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rPr>
                <w:b w:val="1"/>
                <w:sz w:val="20"/>
                <w:szCs w:val="20"/>
              </w:rPr>
            </w:pPr>
            <w:r w:rsidDel="00000000" w:rsidR="00000000" w:rsidRPr="00000000">
              <w:rPr>
                <w:b w:val="1"/>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Gestionar usuarios y permisos de manera segura.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CP10</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CU22</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Modificar el estatus del centro educativo.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CP1</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CU23</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Dar de alta un nuevo centro educativo.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CP1</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CU24</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Realizar mantenimiento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CP10</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CU25</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rPr>
                <w:b w:val="1"/>
                <w:sz w:val="20"/>
                <w:szCs w:val="20"/>
              </w:rPr>
            </w:pPr>
            <w:r w:rsidDel="00000000" w:rsidR="00000000" w:rsidRPr="00000000">
              <w:rPr>
                <w:b w:val="1"/>
                <w:sz w:val="20"/>
                <w:szCs w:val="20"/>
                <w:rtl w:val="0"/>
              </w:rPr>
              <w:t xml:space="preserve">Beneficiario de la SED</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Visualizar información relevante sobre su estado de 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CP5</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1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CU26</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Confirmar que la beca fue recibida.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CP5</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2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CU27</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Subir los documentos necesarios para continuar su proceso de beca o apoyo.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CU28</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Hacer solicitud de beca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tl w:val="0"/>
              </w:rPr>
            </w:r>
          </w:p>
        </w:tc>
      </w:tr>
      <w:tr>
        <w:trPr>
          <w:cantSplit w:val="0"/>
          <w:trHeight w:val="5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CU29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b w:val="1"/>
                <w:sz w:val="20"/>
                <w:szCs w:val="20"/>
                <w:rtl w:val="0"/>
              </w:rPr>
              <w:t xml:space="preserve">Jefe de Información y Apoyo Logístico (JIAL)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Ver listas de distribución de materiales a nivel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CP2</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CU30</w:t>
            </w:r>
          </w:p>
        </w:tc>
        <w:tc>
          <w:tcPr>
            <w:vMerge w:val="restart"/>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rPr>
                <w:b w:val="1"/>
                <w:sz w:val="20"/>
                <w:szCs w:val="20"/>
              </w:rPr>
            </w:pPr>
            <w:r w:rsidDel="00000000" w:rsidR="00000000" w:rsidRPr="00000000">
              <w:rPr>
                <w:b w:val="1"/>
                <w:sz w:val="20"/>
                <w:szCs w:val="20"/>
                <w:rtl w:val="0"/>
              </w:rPr>
              <w:t xml:space="preserve">Aspirantes</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Enviar su documentación para </w:t>
            </w:r>
            <w:commentRangeStart w:id="0"/>
            <w:r w:rsidDel="00000000" w:rsidR="00000000" w:rsidRPr="00000000">
              <w:rPr>
                <w:sz w:val="20"/>
                <w:szCs w:val="20"/>
                <w:rtl w:val="0"/>
              </w:rPr>
              <w:t xml:space="preserve">su postulación.</w:t>
            </w:r>
            <w:commentRangeEnd w:id="0"/>
            <w:r w:rsidDel="00000000" w:rsidR="00000000" w:rsidRPr="00000000">
              <w:commentReference w:id="0"/>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CP3</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CU31</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Visualizar el estatus de su asignación</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CP3</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CU32</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Ver su Capacitador asignado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CP4</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CU33</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Visualizar el calendario de la PRODET</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CP7</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CU34</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Hacer solicitud de beca </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CU35</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Subir documentos necesarios para su Beca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CP5</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r>
      <w:tr>
        <w:trPr>
          <w:cantSplit w:val="0"/>
          <w:trHeight w:val="4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CU36</w:t>
            </w:r>
          </w:p>
        </w:tc>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0" w:line="240" w:lineRule="auto"/>
              <w:ind w:left="0" w:firstLine="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Confirmar el recibimiento de su beca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CP5</w:t>
            </w:r>
          </w:p>
        </w:tc>
        <w:tc>
          <w:tcPr>
            <w:tcBorders>
              <w:top w:color="000000" w:space="0" w:sz="4" w:val="single"/>
              <w:left w:color="000000" w:space="0" w:sz="4" w:val="single"/>
              <w:bottom w:color="000000" w:space="0" w:sz="4" w:val="single"/>
              <w:right w:color="000000" w:space="0" w:sz="4" w:val="single"/>
            </w:tcBorders>
            <w:shd w:fill="d9ead3" w:val="clear"/>
            <w:tcMar>
              <w:top w:w="40.0" w:type="dxa"/>
              <w:left w:w="40.0" w:type="dxa"/>
              <w:bottom w:w="4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jc w:val="left"/>
        <w:rPr>
          <w:b w:val="1"/>
        </w:rPr>
      </w:pPr>
      <w:bookmarkStart w:colFirst="0" w:colLast="0" w:name="_o6w97h565yef" w:id="22"/>
      <w:bookmarkEnd w:id="22"/>
      <w:r w:rsidDel="00000000" w:rsidR="00000000" w:rsidRPr="00000000">
        <w:rPr>
          <w:b w:val="1"/>
          <w:rtl w:val="0"/>
        </w:rPr>
        <w:t xml:space="preserve">Descripción de casos de uso </w:t>
      </w:r>
    </w:p>
    <w:tbl>
      <w:tblPr>
        <w:tblStyle w:val="Table1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735"/>
        <w:tblGridChange w:id="0">
          <w:tblGrid>
            <w:gridCol w:w="2670"/>
            <w:gridCol w:w="673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jc w:val="left"/>
              <w:rPr>
                <w:sz w:val="20"/>
                <w:szCs w:val="20"/>
              </w:rPr>
            </w:pPr>
            <w:r w:rsidDel="00000000" w:rsidR="00000000" w:rsidRPr="00000000">
              <w:rPr>
                <w:b w:val="1"/>
                <w:sz w:val="20"/>
                <w:szCs w:val="20"/>
                <w:rtl w:val="0"/>
              </w:rPr>
              <w:t xml:space="preserve">Rechazar Aspirantes</w:t>
            </w: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jc w:val="left"/>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jc w:val="left"/>
              <w:rPr>
                <w:sz w:val="20"/>
                <w:szCs w:val="20"/>
              </w:rPr>
            </w:pPr>
            <w:r w:rsidDel="00000000" w:rsidR="00000000" w:rsidRPr="00000000">
              <w:rPr>
                <w:sz w:val="20"/>
                <w:szCs w:val="20"/>
                <w:rtl w:val="0"/>
              </w:rPr>
              <w:t xml:space="preserve">CU1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jc w:val="left"/>
              <w:rPr>
                <w:sz w:val="20"/>
                <w:szCs w:val="20"/>
              </w:rPr>
            </w:pPr>
            <w:r w:rsidDel="00000000" w:rsidR="00000000" w:rsidRPr="00000000">
              <w:rPr>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jc w:val="left"/>
              <w:rPr>
                <w:sz w:val="20"/>
                <w:szCs w:val="20"/>
              </w:rPr>
            </w:pPr>
            <w:r w:rsidDel="00000000" w:rsidR="00000000" w:rsidRPr="00000000">
              <w:rPr>
                <w:sz w:val="20"/>
                <w:szCs w:val="20"/>
                <w:rtl w:val="0"/>
              </w:rPr>
              <w:t xml:space="preserve">1.0</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jc w:val="left"/>
              <w:rPr>
                <w:sz w:val="20"/>
                <w:szCs w:val="20"/>
              </w:rPr>
            </w:pPr>
            <w:r w:rsidDel="00000000" w:rsidR="00000000" w:rsidRPr="00000000">
              <w:rPr>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jc w:val="left"/>
              <w:rPr>
                <w:sz w:val="20"/>
                <w:szCs w:val="20"/>
              </w:rPr>
            </w:pPr>
            <w:r w:rsidDel="00000000" w:rsidR="00000000" w:rsidRPr="00000000">
              <w:rPr>
                <w:sz w:val="20"/>
                <w:szCs w:val="20"/>
                <w:rtl w:val="0"/>
              </w:rPr>
              <w:t xml:space="preserve">Rechazar a los aspirantes que quieran participar como instructores comunitarios en la CONAFE.</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jc w:val="left"/>
              <w:rPr>
                <w:sz w:val="20"/>
                <w:szCs w:val="20"/>
              </w:rPr>
            </w:pPr>
            <w:r w:rsidDel="00000000" w:rsidR="00000000" w:rsidRPr="00000000">
              <w:rPr>
                <w:sz w:val="20"/>
                <w:szCs w:val="20"/>
                <w:rtl w:val="0"/>
              </w:rPr>
              <w:t xml:space="preserve">Origen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jc w:val="left"/>
              <w:rPr>
                <w:sz w:val="20"/>
                <w:szCs w:val="20"/>
              </w:rPr>
            </w:pPr>
            <w:r w:rsidDel="00000000" w:rsidR="00000000" w:rsidRPr="00000000">
              <w:rPr>
                <w:sz w:val="20"/>
                <w:szCs w:val="20"/>
                <w:rtl w:val="0"/>
              </w:rPr>
              <w:t xml:space="preserve">CP3</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jc w:val="left"/>
              <w:rPr>
                <w:sz w:val="20"/>
                <w:szCs w:val="20"/>
              </w:rPr>
            </w:pPr>
            <w:r w:rsidDel="00000000" w:rsidR="00000000" w:rsidRPr="00000000">
              <w:rPr>
                <w:sz w:val="20"/>
                <w:szCs w:val="20"/>
                <w:rtl w:val="0"/>
              </w:rPr>
              <w:t xml:space="preserve">Prioridad</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264">
            <w:pPr>
              <w:jc w:val="left"/>
              <w:rPr>
                <w:sz w:val="20"/>
                <w:szCs w:val="20"/>
              </w:rPr>
            </w:pP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jc w:val="left"/>
              <w:rPr>
                <w:sz w:val="20"/>
                <w:szCs w:val="20"/>
              </w:rPr>
            </w:pPr>
            <w:r w:rsidDel="00000000" w:rsidR="00000000" w:rsidRPr="00000000">
              <w:rPr>
                <w:sz w:val="20"/>
                <w:szCs w:val="20"/>
                <w:rtl w:val="0"/>
              </w:rPr>
              <w:t xml:space="preserve">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jc w:val="left"/>
              <w:rPr>
                <w:sz w:val="20"/>
                <w:szCs w:val="20"/>
              </w:rPr>
            </w:pPr>
            <w:r w:rsidDel="00000000" w:rsidR="00000000" w:rsidRPr="00000000">
              <w:rPr>
                <w:sz w:val="20"/>
                <w:szCs w:val="20"/>
                <w:rtl w:val="0"/>
              </w:rPr>
              <w:t xml:space="preserve">Coordinador de Zona</w:t>
            </w:r>
          </w:p>
        </w:tc>
      </w:tr>
      <w:tr>
        <w:trPr>
          <w:cantSplit w:val="0"/>
          <w:trHeight w:val="729.4438387862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jc w:val="left"/>
              <w:rPr>
                <w:sz w:val="20"/>
                <w:szCs w:val="20"/>
              </w:rPr>
            </w:pPr>
            <w:r w:rsidDel="00000000" w:rsidR="00000000" w:rsidRPr="00000000">
              <w:rPr>
                <w:sz w:val="20"/>
                <w:szCs w:val="20"/>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269">
            <w:pPr>
              <w:jc w:val="left"/>
              <w:rPr>
                <w:sz w:val="20"/>
                <w:szCs w:val="20"/>
              </w:rPr>
            </w:pPr>
            <w:r w:rsidDel="00000000" w:rsidR="00000000" w:rsidRPr="00000000">
              <w:rPr>
                <w:sz w:val="20"/>
                <w:szCs w:val="20"/>
                <w:rtl w:val="0"/>
              </w:rPr>
              <w:t xml:space="preserve">El aspirante se encuentra registrado en el sistema.</w:t>
            </w:r>
          </w:p>
          <w:p w:rsidR="00000000" w:rsidDel="00000000" w:rsidP="00000000" w:rsidRDefault="00000000" w:rsidRPr="00000000" w14:paraId="0000026A">
            <w:pPr>
              <w:jc w:val="left"/>
              <w:rPr>
                <w:sz w:val="20"/>
                <w:szCs w:val="20"/>
              </w:rPr>
            </w:pPr>
            <w:r w:rsidDel="00000000" w:rsidR="00000000" w:rsidRPr="00000000">
              <w:rPr>
                <w:sz w:val="20"/>
                <w:szCs w:val="20"/>
                <w:rtl w:val="0"/>
              </w:rPr>
              <w:t xml:space="preserve">El estado del aspirante aparece como “Evaluado”.</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jc w:val="left"/>
              <w:rPr>
                <w:sz w:val="20"/>
                <w:szCs w:val="20"/>
              </w:rPr>
            </w:pPr>
            <w:r w:rsidDel="00000000" w:rsidR="00000000" w:rsidRPr="00000000">
              <w:rPr>
                <w:sz w:val="20"/>
                <w:szCs w:val="20"/>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jc w:val="left"/>
              <w:rPr>
                <w:sz w:val="20"/>
                <w:szCs w:val="20"/>
              </w:rPr>
            </w:pPr>
            <w:r w:rsidDel="00000000" w:rsidR="00000000" w:rsidRPr="00000000">
              <w:rPr>
                <w:sz w:val="20"/>
                <w:szCs w:val="20"/>
                <w:rtl w:val="0"/>
              </w:rPr>
              <w:t xml:space="preserve">El estado de cada aspirante rechazado es marcado como “Rechazado” en el sistema.</w:t>
            </w:r>
          </w:p>
        </w:tc>
      </w:tr>
    </w:tbl>
    <w:p w:rsidR="00000000" w:rsidDel="00000000" w:rsidP="00000000" w:rsidRDefault="00000000" w:rsidRPr="00000000" w14:paraId="0000026D">
      <w:pPr>
        <w:pStyle w:val="Heading3"/>
        <w:ind w:left="0" w:firstLine="0"/>
        <w:jc w:val="left"/>
        <w:rPr>
          <w:b w:val="1"/>
          <w:color w:val="000000"/>
        </w:rPr>
      </w:pPr>
      <w:bookmarkStart w:colFirst="0" w:colLast="0" w:name="_58944ioa04uu" w:id="23"/>
      <w:bookmarkEnd w:id="23"/>
      <w:r w:rsidDel="00000000" w:rsidR="00000000" w:rsidRPr="00000000">
        <w:rPr>
          <w:b w:val="1"/>
          <w:color w:val="000000"/>
          <w:rtl w:val="0"/>
        </w:rPr>
        <w:t xml:space="preserve">Flujo Básico: Rechazar Aspirantes</w:t>
      </w:r>
    </w:p>
    <w:tbl>
      <w:tblPr>
        <w:tblStyle w:val="Table1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jc w:val="left"/>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jc w:val="left"/>
              <w:rPr>
                <w:sz w:val="20"/>
                <w:szCs w:val="20"/>
              </w:rPr>
            </w:pPr>
            <w:r w:rsidDel="00000000" w:rsidR="00000000" w:rsidRPr="00000000">
              <w:rPr>
                <w:sz w:val="20"/>
                <w:szCs w:val="20"/>
                <w:rtl w:val="0"/>
              </w:rPr>
              <w:t xml:space="preserve">Coordinador de 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jc w:val="left"/>
              <w:rPr>
                <w:sz w:val="20"/>
                <w:szCs w:val="20"/>
              </w:rPr>
            </w:pPr>
            <w:r w:rsidDel="00000000" w:rsidR="00000000" w:rsidRPr="00000000">
              <w:rPr>
                <w:sz w:val="20"/>
                <w:szCs w:val="20"/>
                <w:rtl w:val="0"/>
              </w:rPr>
              <w:t xml:space="preserve">Selecciona al aspirante en la lista de candidatos que no cumplen con los requisitos.</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jc w:val="left"/>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jc w:val="left"/>
              <w:rPr>
                <w:sz w:val="20"/>
                <w:szCs w:val="20"/>
              </w:rPr>
            </w:pPr>
            <w:r w:rsidDel="00000000" w:rsidR="00000000" w:rsidRPr="00000000">
              <w:rPr>
                <w:sz w:val="20"/>
                <w:szCs w:val="20"/>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jc w:val="left"/>
              <w:rPr>
                <w:sz w:val="20"/>
                <w:szCs w:val="20"/>
              </w:rPr>
            </w:pPr>
            <w:r w:rsidDel="00000000" w:rsidR="00000000" w:rsidRPr="00000000">
              <w:rPr>
                <w:sz w:val="20"/>
                <w:szCs w:val="20"/>
                <w:rtl w:val="0"/>
              </w:rPr>
              <w:t xml:space="preserve">Despliega una ventana que muestra la evaluación que se le hizo previamente al aspirante.</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jc w:val="left"/>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jc w:val="left"/>
              <w:rPr>
                <w:sz w:val="20"/>
                <w:szCs w:val="20"/>
              </w:rPr>
            </w:pPr>
            <w:r w:rsidDel="00000000" w:rsidR="00000000" w:rsidRPr="00000000">
              <w:rPr>
                <w:sz w:val="20"/>
                <w:szCs w:val="20"/>
                <w:rtl w:val="0"/>
              </w:rPr>
              <w:t xml:space="preserve">Coordinador de 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jc w:val="left"/>
              <w:rPr>
                <w:sz w:val="20"/>
                <w:szCs w:val="20"/>
              </w:rPr>
            </w:pPr>
            <w:r w:rsidDel="00000000" w:rsidR="00000000" w:rsidRPr="00000000">
              <w:rPr>
                <w:sz w:val="20"/>
                <w:szCs w:val="20"/>
                <w:rtl w:val="0"/>
              </w:rPr>
              <w:t xml:space="preserve">Selecciona la opción "Rechazar".</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jc w:val="left"/>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jc w:val="left"/>
              <w:rPr>
                <w:sz w:val="20"/>
                <w:szCs w:val="20"/>
              </w:rPr>
            </w:pPr>
            <w:r w:rsidDel="00000000" w:rsidR="00000000" w:rsidRPr="00000000">
              <w:rPr>
                <w:sz w:val="20"/>
                <w:szCs w:val="20"/>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jc w:val="left"/>
              <w:rPr>
                <w:sz w:val="20"/>
                <w:szCs w:val="20"/>
              </w:rPr>
            </w:pPr>
            <w:r w:rsidDel="00000000" w:rsidR="00000000" w:rsidRPr="00000000">
              <w:rPr>
                <w:sz w:val="20"/>
                <w:szCs w:val="20"/>
                <w:rtl w:val="0"/>
              </w:rPr>
              <w:t xml:space="preserve">Marca al aspirante como rechazado en la base de datos y se le manda una notificación al aspirante. Muestra mensaje CU1-MSJ2</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jc w:val="left"/>
              <w:rPr>
                <w:sz w:val="20"/>
                <w:szCs w:val="20"/>
              </w:rPr>
            </w:pPr>
            <w:r w:rsidDel="00000000" w:rsidR="00000000" w:rsidRPr="00000000">
              <w:rPr>
                <w:sz w:val="20"/>
                <w:szCs w:val="20"/>
                <w:rtl w:val="0"/>
              </w:rPr>
              <w:t xml:space="preserve"> Fin del caso de uso</w:t>
            </w:r>
          </w:p>
        </w:tc>
      </w:tr>
    </w:tbl>
    <w:p w:rsidR="00000000" w:rsidDel="00000000" w:rsidP="00000000" w:rsidRDefault="00000000" w:rsidRPr="00000000" w14:paraId="00000280">
      <w:pPr>
        <w:pStyle w:val="Heading3"/>
        <w:ind w:left="0" w:firstLine="0"/>
        <w:jc w:val="left"/>
        <w:rPr>
          <w:b w:val="1"/>
        </w:rPr>
      </w:pPr>
      <w:bookmarkStart w:colFirst="0" w:colLast="0" w:name="_dmyj32v66qwk" w:id="24"/>
      <w:bookmarkEnd w:id="24"/>
      <w:r w:rsidDel="00000000" w:rsidR="00000000" w:rsidRPr="00000000">
        <w:rPr>
          <w:b w:val="1"/>
          <w:rtl w:val="0"/>
        </w:rPr>
        <w:t xml:space="preserve">Flujo Alternativo: CU1-FA1 Error en el Rechazo</w:t>
      </w:r>
    </w:p>
    <w:tbl>
      <w:tblPr>
        <w:tblStyle w:val="Table12"/>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jc w:val="left"/>
              <w:rPr>
                <w:b w:val="1"/>
                <w:sz w:val="20"/>
                <w:szCs w:val="20"/>
              </w:rPr>
            </w:pPr>
            <w:r w:rsidDel="00000000" w:rsidR="00000000" w:rsidRPr="00000000">
              <w:rPr>
                <w:b w:val="1"/>
                <w:sz w:val="20"/>
                <w:szCs w:val="20"/>
                <w:rtl w:val="0"/>
              </w:rPr>
              <w:t xml:space="preserve">Paso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jc w:val="left"/>
              <w:rPr>
                <w:b w:val="1"/>
                <w:sz w:val="20"/>
                <w:szCs w:val="20"/>
              </w:rPr>
            </w:pPr>
            <w:r w:rsidDel="00000000" w:rsidR="00000000" w:rsidRPr="00000000">
              <w:rPr>
                <w:b w:val="1"/>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jc w:val="left"/>
              <w:rPr>
                <w:b w:val="1"/>
                <w:sz w:val="20"/>
                <w:szCs w:val="20"/>
              </w:rPr>
            </w:pPr>
            <w:r w:rsidDel="00000000" w:rsidR="00000000" w:rsidRPr="00000000">
              <w:rPr>
                <w:b w:val="1"/>
                <w:sz w:val="20"/>
                <w:szCs w:val="20"/>
                <w:rtl w:val="0"/>
              </w:rPr>
              <w:t xml:space="preserve">Descripción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jc w:val="left"/>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5">
            <w:pPr>
              <w:jc w:val="left"/>
              <w:rPr>
                <w:sz w:val="20"/>
                <w:szCs w:val="20"/>
              </w:rPr>
            </w:pPr>
            <w:r w:rsidDel="00000000" w:rsidR="00000000" w:rsidRPr="00000000">
              <w:rPr>
                <w:sz w:val="20"/>
                <w:szCs w:val="20"/>
                <w:rtl w:val="0"/>
              </w:rPr>
              <w:t xml:space="preserve">Coordinador de 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jc w:val="left"/>
              <w:rPr>
                <w:sz w:val="20"/>
                <w:szCs w:val="20"/>
              </w:rPr>
            </w:pPr>
            <w:r w:rsidDel="00000000" w:rsidR="00000000" w:rsidRPr="00000000">
              <w:rPr>
                <w:sz w:val="20"/>
                <w:szCs w:val="20"/>
                <w:rtl w:val="0"/>
              </w:rPr>
              <w:t xml:space="preserve">Selecciona al aspirante en la lista de candidatos.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jc w:val="left"/>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8">
            <w:pPr>
              <w:jc w:val="left"/>
              <w:rPr>
                <w:sz w:val="20"/>
                <w:szCs w:val="20"/>
              </w:rPr>
            </w:pPr>
            <w:r w:rsidDel="00000000" w:rsidR="00000000" w:rsidRPr="00000000">
              <w:rPr>
                <w:sz w:val="20"/>
                <w:szCs w:val="20"/>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9">
            <w:pPr>
              <w:jc w:val="left"/>
              <w:rPr>
                <w:sz w:val="20"/>
                <w:szCs w:val="20"/>
              </w:rPr>
            </w:pPr>
            <w:r w:rsidDel="00000000" w:rsidR="00000000" w:rsidRPr="00000000">
              <w:rPr>
                <w:sz w:val="20"/>
                <w:szCs w:val="20"/>
                <w:rtl w:val="0"/>
              </w:rPr>
              <w:t xml:space="preserve">Despliega una ventana que muestra la evaluación que se le hizo previamente al aspirante.</w:t>
            </w:r>
          </w:p>
        </w:tc>
      </w:tr>
      <w:tr>
        <w:trPr>
          <w:cantSplit w:val="0"/>
          <w:trHeight w:val="1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jc w:val="left"/>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jc w:val="left"/>
              <w:rPr>
                <w:sz w:val="20"/>
                <w:szCs w:val="20"/>
              </w:rPr>
            </w:pPr>
            <w:r w:rsidDel="00000000" w:rsidR="00000000" w:rsidRPr="00000000">
              <w:rPr>
                <w:sz w:val="20"/>
                <w:szCs w:val="20"/>
                <w:rtl w:val="0"/>
              </w:rPr>
              <w:t xml:space="preserve">Coordinador de Zona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jc w:val="left"/>
              <w:rPr>
                <w:sz w:val="20"/>
                <w:szCs w:val="20"/>
              </w:rPr>
            </w:pPr>
            <w:r w:rsidDel="00000000" w:rsidR="00000000" w:rsidRPr="00000000">
              <w:rPr>
                <w:sz w:val="20"/>
                <w:szCs w:val="20"/>
                <w:rtl w:val="0"/>
              </w:rPr>
              <w:t xml:space="preserve">Intenta rechazar al aspirante, pero se produce un error en la conexión.</w:t>
            </w:r>
          </w:p>
        </w:tc>
      </w:tr>
      <w:tr>
        <w:trPr>
          <w:cantSplit w:val="0"/>
          <w:trHeight w:val="463.432617187499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jc w:val="left"/>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jc w:val="left"/>
              <w:rPr>
                <w:sz w:val="20"/>
                <w:szCs w:val="20"/>
              </w:rPr>
            </w:pPr>
            <w:r w:rsidDel="00000000" w:rsidR="00000000" w:rsidRPr="00000000">
              <w:rPr>
                <w:sz w:val="20"/>
                <w:szCs w:val="20"/>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jc w:val="left"/>
              <w:rPr>
                <w:sz w:val="20"/>
                <w:szCs w:val="20"/>
              </w:rPr>
            </w:pPr>
            <w:r w:rsidDel="00000000" w:rsidR="00000000" w:rsidRPr="00000000">
              <w:rPr>
                <w:sz w:val="20"/>
                <w:szCs w:val="20"/>
                <w:rtl w:val="0"/>
              </w:rPr>
              <w:t xml:space="preserve">Muestra el mensaje de error CU1-MSJ1 y pide al Coordinador de Zona reintentar la operación.</w:t>
            </w:r>
          </w:p>
        </w:tc>
      </w:tr>
      <w:tr>
        <w:trPr>
          <w:cantSplit w:val="0"/>
          <w:trHeight w:val="165"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jc w:val="left"/>
              <w:rPr>
                <w:sz w:val="20"/>
                <w:szCs w:val="20"/>
              </w:rPr>
            </w:pPr>
            <w:r w:rsidDel="00000000" w:rsidR="00000000" w:rsidRPr="00000000">
              <w:rPr>
                <w:sz w:val="20"/>
                <w:szCs w:val="20"/>
                <w:rtl w:val="0"/>
              </w:rPr>
              <w:t xml:space="preserve"> Fin de trayectoria alternativa FA01</w:t>
            </w:r>
          </w:p>
        </w:tc>
      </w:tr>
    </w:tbl>
    <w:p w:rsidR="00000000" w:rsidDel="00000000" w:rsidP="00000000" w:rsidRDefault="00000000" w:rsidRPr="00000000" w14:paraId="00000293">
      <w:pPr>
        <w:pStyle w:val="Heading3"/>
        <w:ind w:firstLine="720"/>
        <w:jc w:val="left"/>
        <w:rPr/>
      </w:pPr>
      <w:bookmarkStart w:colFirst="0" w:colLast="0" w:name="_pc3ryypgv4cg" w:id="25"/>
      <w:bookmarkEnd w:id="25"/>
      <w:r w:rsidDel="00000000" w:rsidR="00000000" w:rsidRPr="00000000">
        <w:rPr>
          <w:b w:val="1"/>
          <w:rtl w:val="0"/>
        </w:rPr>
        <w:t xml:space="preserve">Mensajes</w:t>
      </w:r>
      <w:r w:rsidDel="00000000" w:rsidR="00000000" w:rsidRPr="00000000">
        <w:rPr>
          <w:rtl w:val="0"/>
        </w:rPr>
      </w:r>
    </w:p>
    <w:tbl>
      <w:tblPr>
        <w:tblStyle w:val="Table13"/>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5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4">
            <w:pPr>
              <w:jc w:val="left"/>
              <w:rPr>
                <w:b w:val="1"/>
                <w:sz w:val="20"/>
                <w:szCs w:val="20"/>
              </w:rPr>
            </w:pPr>
            <w:r w:rsidDel="00000000" w:rsidR="00000000" w:rsidRPr="00000000">
              <w:rPr>
                <w:b w:val="1"/>
                <w:sz w:val="20"/>
                <w:szCs w:val="20"/>
                <w:rtl w:val="0"/>
              </w:rPr>
              <w:t xml:space="preserve">ID Mensaje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5">
            <w:pPr>
              <w:jc w:val="left"/>
              <w:rPr>
                <w:b w:val="1"/>
                <w:sz w:val="20"/>
                <w:szCs w:val="20"/>
              </w:rPr>
            </w:pPr>
            <w:r w:rsidDel="00000000" w:rsidR="00000000" w:rsidRPr="00000000">
              <w:rPr>
                <w:b w:val="1"/>
                <w:sz w:val="20"/>
                <w:szCs w:val="20"/>
                <w:rtl w:val="0"/>
              </w:rPr>
              <w:t xml:space="preserve">Contenido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6">
            <w:pPr>
              <w:jc w:val="left"/>
              <w:rPr>
                <w:sz w:val="20"/>
                <w:szCs w:val="20"/>
              </w:rPr>
            </w:pPr>
            <w:r w:rsidDel="00000000" w:rsidR="00000000" w:rsidRPr="00000000">
              <w:rPr>
                <w:sz w:val="20"/>
                <w:szCs w:val="20"/>
                <w:rtl w:val="0"/>
              </w:rPr>
              <w:t xml:space="preserve">CU1-MSJ1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7">
            <w:pPr>
              <w:jc w:val="left"/>
              <w:rPr>
                <w:sz w:val="20"/>
                <w:szCs w:val="20"/>
              </w:rPr>
            </w:pPr>
            <w:r w:rsidDel="00000000" w:rsidR="00000000" w:rsidRPr="00000000">
              <w:rPr>
                <w:sz w:val="20"/>
                <w:szCs w:val="20"/>
                <w:rtl w:val="0"/>
              </w:rPr>
              <w:t xml:space="preserve">"No se pudo rechazar al aspirante. Verifique la conexión e intente de nuevo."</w:t>
            </w:r>
          </w:p>
        </w:tc>
      </w:tr>
      <w:tr>
        <w:trPr>
          <w:cantSplit w:val="0"/>
          <w:trHeight w:val="20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8">
            <w:pPr>
              <w:jc w:val="left"/>
              <w:rPr>
                <w:sz w:val="20"/>
                <w:szCs w:val="20"/>
              </w:rPr>
            </w:pPr>
            <w:r w:rsidDel="00000000" w:rsidR="00000000" w:rsidRPr="00000000">
              <w:rPr>
                <w:sz w:val="20"/>
                <w:szCs w:val="20"/>
                <w:rtl w:val="0"/>
              </w:rPr>
              <w:t xml:space="preserve">CU1-MSJ2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299">
            <w:pPr>
              <w:jc w:val="left"/>
              <w:rPr>
                <w:sz w:val="20"/>
                <w:szCs w:val="20"/>
              </w:rPr>
            </w:pPr>
            <w:r w:rsidDel="00000000" w:rsidR="00000000" w:rsidRPr="00000000">
              <w:rPr>
                <w:sz w:val="20"/>
                <w:szCs w:val="20"/>
                <w:rtl w:val="0"/>
              </w:rPr>
              <w:t xml:space="preserve">"Aspirante rechazado con éxito."</w:t>
            </w:r>
          </w:p>
        </w:tc>
      </w:tr>
    </w:tbl>
    <w:p w:rsidR="00000000" w:rsidDel="00000000" w:rsidP="00000000" w:rsidRDefault="00000000" w:rsidRPr="00000000" w14:paraId="0000029A">
      <w:pPr>
        <w:jc w:val="left"/>
        <w:rPr/>
      </w:pPr>
      <w:r w:rsidDel="00000000" w:rsidR="00000000" w:rsidRPr="00000000">
        <w:rPr>
          <w:rtl w:val="0"/>
        </w:rPr>
      </w:r>
    </w:p>
    <w:tbl>
      <w:tblPr>
        <w:tblStyle w:val="Table14"/>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0"/>
        <w:gridCol w:w="7545"/>
        <w:tblGridChange w:id="0">
          <w:tblGrid>
            <w:gridCol w:w="1860"/>
            <w:gridCol w:w="754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left"/>
              <w:rPr>
                <w:b w:val="1"/>
                <w:sz w:val="20"/>
                <w:szCs w:val="20"/>
              </w:rPr>
            </w:pPr>
            <w:r w:rsidDel="00000000" w:rsidR="00000000" w:rsidRPr="00000000">
              <w:rPr>
                <w:b w:val="1"/>
                <w:sz w:val="20"/>
                <w:szCs w:val="20"/>
                <w:rtl w:val="0"/>
              </w:rPr>
              <w:t xml:space="preserve">Nombre del caso de uso</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9C">
            <w:pPr>
              <w:widowControl w:val="0"/>
              <w:ind w:left="-12000" w:right="-12000" w:firstLine="0"/>
              <w:jc w:val="left"/>
              <w:rPr>
                <w:b w:val="1"/>
                <w:sz w:val="20"/>
                <w:szCs w:val="20"/>
              </w:rPr>
            </w:pPr>
            <w:r w:rsidDel="00000000" w:rsidR="00000000" w:rsidRPr="00000000">
              <w:rPr>
                <w:b w:val="1"/>
                <w:sz w:val="20"/>
                <w:szCs w:val="20"/>
                <w:rtl w:val="0"/>
              </w:rPr>
              <w:t xml:space="preserve">Ver los documentos de los aspirantes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left"/>
              <w:rPr>
                <w:b w:val="1"/>
                <w:sz w:val="20"/>
                <w:szCs w:val="20"/>
              </w:rPr>
            </w:pPr>
            <w:r w:rsidDel="00000000" w:rsidR="00000000" w:rsidRPr="00000000">
              <w:rPr>
                <w:b w:val="1"/>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left"/>
              <w:rPr>
                <w:sz w:val="20"/>
                <w:szCs w:val="20"/>
              </w:rPr>
            </w:pPr>
            <w:r w:rsidDel="00000000" w:rsidR="00000000" w:rsidRPr="00000000">
              <w:rPr>
                <w:sz w:val="20"/>
                <w:szCs w:val="20"/>
                <w:rtl w:val="0"/>
              </w:rPr>
              <w:t xml:space="preserve">CU2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jc w:val="left"/>
              <w:rPr>
                <w:b w:val="1"/>
                <w:sz w:val="20"/>
                <w:szCs w:val="20"/>
              </w:rPr>
            </w:pPr>
            <w:r w:rsidDel="00000000" w:rsidR="00000000" w:rsidRPr="00000000">
              <w:rPr>
                <w:b w:val="1"/>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jc w:val="left"/>
              <w:rPr>
                <w:sz w:val="20"/>
                <w:szCs w:val="20"/>
              </w:rPr>
            </w:pPr>
            <w:r w:rsidDel="00000000" w:rsidR="00000000" w:rsidRPr="00000000">
              <w:rPr>
                <w:sz w:val="20"/>
                <w:szCs w:val="20"/>
                <w:rtl w:val="0"/>
              </w:rPr>
              <w:t xml:space="preserve">1.0</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left"/>
              <w:rPr>
                <w:b w:val="1"/>
                <w:sz w:val="20"/>
                <w:szCs w:val="20"/>
              </w:rPr>
            </w:pPr>
            <w:r w:rsidDel="00000000" w:rsidR="00000000" w:rsidRPr="00000000">
              <w:rPr>
                <w:b w:val="1"/>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A2">
            <w:pPr>
              <w:widowControl w:val="0"/>
              <w:jc w:val="left"/>
              <w:rPr>
                <w:sz w:val="20"/>
                <w:szCs w:val="20"/>
              </w:rPr>
            </w:pPr>
            <w:r w:rsidDel="00000000" w:rsidR="00000000" w:rsidRPr="00000000">
              <w:rPr>
                <w:sz w:val="20"/>
                <w:szCs w:val="20"/>
                <w:rtl w:val="0"/>
              </w:rPr>
              <w:t xml:space="preserve">Permitir al Coordinador de Zona visualizar los documentos enviados por los aspirantes para la evaluación de su perfil como posibles instructores comunitarios en la CONAFE.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left"/>
              <w:rPr>
                <w:b w:val="1"/>
                <w:sz w:val="20"/>
                <w:szCs w:val="20"/>
              </w:rPr>
            </w:pPr>
            <w:r w:rsidDel="00000000" w:rsidR="00000000" w:rsidRPr="00000000">
              <w:rPr>
                <w:b w:val="1"/>
                <w:sz w:val="20"/>
                <w:szCs w:val="20"/>
                <w:rtl w:val="0"/>
              </w:rPr>
              <w:t xml:space="preserve">Origen</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left"/>
              <w:rPr>
                <w:sz w:val="20"/>
                <w:szCs w:val="20"/>
              </w:rPr>
            </w:pPr>
            <w:r w:rsidDel="00000000" w:rsidR="00000000" w:rsidRPr="00000000">
              <w:rPr>
                <w:sz w:val="20"/>
                <w:szCs w:val="20"/>
                <w:rtl w:val="0"/>
              </w:rPr>
              <w:t xml:space="preserve">CP4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jc w:val="left"/>
              <w:rPr>
                <w:b w:val="1"/>
                <w:sz w:val="20"/>
                <w:szCs w:val="20"/>
              </w:rPr>
            </w:pPr>
            <w:r w:rsidDel="00000000" w:rsidR="00000000" w:rsidRPr="00000000">
              <w:rPr>
                <w:b w:val="1"/>
                <w:sz w:val="20"/>
                <w:szCs w:val="20"/>
                <w:rtl w:val="0"/>
              </w:rPr>
              <w:t xml:space="preserve">Prioridad</w:t>
            </w:r>
          </w:p>
        </w:tc>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A6">
            <w:pPr>
              <w:jc w:val="left"/>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left"/>
              <w:rPr>
                <w:b w:val="1"/>
                <w:sz w:val="20"/>
                <w:szCs w:val="20"/>
              </w:rPr>
            </w:pPr>
            <w:r w:rsidDel="00000000" w:rsidR="00000000" w:rsidRPr="00000000">
              <w:rPr>
                <w:b w:val="1"/>
                <w:sz w:val="20"/>
                <w:szCs w:val="20"/>
                <w:rtl w:val="0"/>
              </w:rPr>
              <w:t xml:space="preserve">Actor(es)</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A8">
            <w:pPr>
              <w:widowControl w:val="0"/>
              <w:jc w:val="left"/>
              <w:rPr>
                <w:sz w:val="20"/>
                <w:szCs w:val="20"/>
              </w:rPr>
            </w:pPr>
            <w:r w:rsidDel="00000000" w:rsidR="00000000" w:rsidRPr="00000000">
              <w:rPr>
                <w:sz w:val="20"/>
                <w:szCs w:val="20"/>
                <w:rtl w:val="0"/>
              </w:rPr>
              <w:t xml:space="preserve">Coordinador de Zona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left"/>
              <w:rPr>
                <w:b w:val="1"/>
                <w:sz w:val="20"/>
                <w:szCs w:val="20"/>
              </w:rPr>
            </w:pPr>
            <w:r w:rsidDel="00000000" w:rsidR="00000000" w:rsidRPr="00000000">
              <w:rPr>
                <w:b w:val="1"/>
                <w:sz w:val="20"/>
                <w:szCs w:val="20"/>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AA">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2AB">
            <w:pPr>
              <w:jc w:val="left"/>
              <w:rPr>
                <w:sz w:val="20"/>
                <w:szCs w:val="20"/>
              </w:rPr>
            </w:pPr>
            <w:r w:rsidDel="00000000" w:rsidR="00000000" w:rsidRPr="00000000">
              <w:rPr>
                <w:sz w:val="20"/>
                <w:szCs w:val="20"/>
                <w:rtl w:val="0"/>
              </w:rPr>
              <w:t xml:space="preserve">El aspirante se encuentra registrado en el sistema.</w:t>
            </w:r>
          </w:p>
          <w:p w:rsidR="00000000" w:rsidDel="00000000" w:rsidP="00000000" w:rsidRDefault="00000000" w:rsidRPr="00000000" w14:paraId="000002AC">
            <w:pPr>
              <w:widowControl w:val="0"/>
              <w:jc w:val="left"/>
              <w:rPr>
                <w:sz w:val="20"/>
                <w:szCs w:val="20"/>
              </w:rPr>
            </w:pPr>
            <w:r w:rsidDel="00000000" w:rsidR="00000000" w:rsidRPr="00000000">
              <w:rPr>
                <w:sz w:val="20"/>
                <w:szCs w:val="20"/>
                <w:rtl w:val="0"/>
              </w:rPr>
              <w:t xml:space="preserve">Los documentos del aspirante están disponibles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left"/>
              <w:rPr>
                <w:b w:val="1"/>
                <w:sz w:val="20"/>
                <w:szCs w:val="20"/>
              </w:rPr>
            </w:pPr>
            <w:r w:rsidDel="00000000" w:rsidR="00000000" w:rsidRPr="00000000">
              <w:rPr>
                <w:b w:val="1"/>
                <w:sz w:val="20"/>
                <w:szCs w:val="20"/>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2AE">
            <w:pPr>
              <w:widowControl w:val="0"/>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2AF">
      <w:pPr>
        <w:pStyle w:val="Heading3"/>
        <w:ind w:firstLine="0"/>
        <w:jc w:val="left"/>
        <w:rPr>
          <w:b w:val="1"/>
          <w:color w:val="000000"/>
        </w:rPr>
      </w:pPr>
      <w:bookmarkStart w:colFirst="0" w:colLast="0" w:name="_f4nmtpfn19rx" w:id="26"/>
      <w:bookmarkEnd w:id="26"/>
      <w:r w:rsidDel="00000000" w:rsidR="00000000" w:rsidRPr="00000000">
        <w:rPr>
          <w:b w:val="1"/>
          <w:color w:val="000000"/>
          <w:rtl w:val="0"/>
        </w:rPr>
        <w:t xml:space="preserve">Flujo Básico: </w:t>
      </w:r>
      <w:r w:rsidDel="00000000" w:rsidR="00000000" w:rsidRPr="00000000">
        <w:rPr>
          <w:b w:val="1"/>
          <w:color w:val="000000"/>
          <w:rtl w:val="0"/>
        </w:rPr>
        <w:t xml:space="preserve">Ver los docume</w:t>
      </w:r>
      <w:r w:rsidDel="00000000" w:rsidR="00000000" w:rsidRPr="00000000">
        <w:rPr>
          <w:b w:val="1"/>
          <w:color w:val="000000"/>
          <w:rtl w:val="0"/>
        </w:rPr>
        <w:t xml:space="preserve">ntos de los aspirantes</w:t>
      </w:r>
    </w:p>
    <w:tbl>
      <w:tblPr>
        <w:tblStyle w:val="Table15"/>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420"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left"/>
              <w:rPr>
                <w:sz w:val="20"/>
                <w:szCs w:val="20"/>
              </w:rPr>
            </w:pPr>
            <w:r w:rsidDel="00000000" w:rsidR="00000000" w:rsidRPr="00000000">
              <w:rPr>
                <w:sz w:val="20"/>
                <w:szCs w:val="20"/>
                <w:rtl w:val="0"/>
              </w:rPr>
              <w:t xml:space="preserve">1</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jc w:val="left"/>
              <w:rPr>
                <w:sz w:val="20"/>
                <w:szCs w:val="20"/>
              </w:rPr>
            </w:pPr>
            <w:r w:rsidDel="00000000" w:rsidR="00000000" w:rsidRPr="00000000">
              <w:rPr>
                <w:sz w:val="20"/>
                <w:szCs w:val="20"/>
                <w:rtl w:val="0"/>
              </w:rPr>
              <w:t xml:space="preserve">Coordinador de Zona</w:t>
            </w:r>
          </w:p>
        </w:tc>
        <w:tc>
          <w:tcPr>
            <w:tcBorders>
              <w:top w:color="1f1f1f" w:space="0" w:sz="7" w:val="single"/>
              <w:left w:color="1f1f1f" w:space="0" w:sz="7" w:val="single"/>
              <w:bottom w:color="1f1f1f" w:space="0" w:sz="7" w:val="single"/>
              <w:right w:color="1f1f1f" w:space="0" w:sz="7" w:val="single"/>
            </w:tcBorders>
            <w:tcMar>
              <w:top w:w="40.0" w:type="dxa"/>
              <w:left w:w="0.0" w:type="dxa"/>
              <w:bottom w:w="40.0" w:type="dxa"/>
              <w:right w:w="0.0" w:type="dxa"/>
            </w:tcMar>
            <w:vAlign w:val="bottom"/>
          </w:tcPr>
          <w:p w:rsidR="00000000" w:rsidDel="00000000" w:rsidP="00000000" w:rsidRDefault="00000000" w:rsidRPr="00000000" w14:paraId="000002B5">
            <w:pPr>
              <w:widowControl w:val="0"/>
              <w:jc w:val="left"/>
              <w:rPr>
                <w:sz w:val="20"/>
                <w:szCs w:val="20"/>
              </w:rPr>
            </w:pPr>
            <w:r w:rsidDel="00000000" w:rsidR="00000000" w:rsidRPr="00000000">
              <w:rPr>
                <w:sz w:val="20"/>
                <w:szCs w:val="20"/>
                <w:rtl w:val="0"/>
              </w:rPr>
              <w:t xml:space="preserve">Selecciona al aspirante en la lista de candidatos que tienen documentos disponibles.</w:t>
            </w:r>
          </w:p>
        </w:tc>
      </w:tr>
      <w:tr>
        <w:trPr>
          <w:cantSplit w:val="0"/>
          <w:trHeight w:val="465"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left"/>
              <w:rPr>
                <w:sz w:val="20"/>
                <w:szCs w:val="20"/>
              </w:rPr>
            </w:pPr>
            <w:r w:rsidDel="00000000" w:rsidR="00000000" w:rsidRPr="00000000">
              <w:rPr>
                <w:sz w:val="20"/>
                <w:szCs w:val="20"/>
                <w:rtl w:val="0"/>
              </w:rPr>
              <w:t xml:space="preserve">2</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left"/>
              <w:rPr>
                <w:sz w:val="20"/>
                <w:szCs w:val="20"/>
              </w:rPr>
            </w:pPr>
            <w:r w:rsidDel="00000000" w:rsidR="00000000" w:rsidRPr="00000000">
              <w:rPr>
                <w:sz w:val="20"/>
                <w:szCs w:val="20"/>
                <w:rtl w:val="0"/>
              </w:rPr>
              <w:t xml:space="preserve">Sistema</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left"/>
              <w:rPr>
                <w:sz w:val="20"/>
                <w:szCs w:val="20"/>
              </w:rPr>
            </w:pPr>
            <w:r w:rsidDel="00000000" w:rsidR="00000000" w:rsidRPr="00000000">
              <w:rPr>
                <w:sz w:val="20"/>
                <w:szCs w:val="20"/>
                <w:rtl w:val="0"/>
              </w:rPr>
              <w:t xml:space="preserve">Carga y muestra los documentos del aspirante seleccionado para su visualización. Muestra el mensaje CU2-MSJ2.</w:t>
            </w:r>
          </w:p>
        </w:tc>
      </w:tr>
      <w:tr>
        <w:trPr>
          <w:cantSplit w:val="0"/>
          <w:trHeight w:val="280" w:hRule="atLeast"/>
          <w:tblHeader w:val="0"/>
        </w:trPr>
        <w:tc>
          <w:tcPr>
            <w:gridSpan w:val="3"/>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2BC">
      <w:pPr>
        <w:pStyle w:val="Heading3"/>
        <w:ind w:firstLine="0"/>
        <w:jc w:val="left"/>
        <w:rPr>
          <w:b w:val="1"/>
          <w:color w:val="000000"/>
        </w:rPr>
      </w:pPr>
      <w:bookmarkStart w:colFirst="0" w:colLast="0" w:name="_h6opbfua2fnb" w:id="27"/>
      <w:bookmarkEnd w:id="27"/>
      <w:r w:rsidDel="00000000" w:rsidR="00000000" w:rsidRPr="00000000">
        <w:rPr>
          <w:b w:val="1"/>
          <w:color w:val="000000"/>
          <w:rtl w:val="0"/>
        </w:rPr>
        <w:t xml:space="preserve">Flujo Alternativo: CU2-FA1 Error en la Visualización de Documentos</w:t>
      </w:r>
    </w:p>
    <w:tbl>
      <w:tblPr>
        <w:tblStyle w:val="Table16"/>
        <w:tblW w:w="943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jc w:val="left"/>
              <w:rPr>
                <w:sz w:val="20"/>
                <w:szCs w:val="20"/>
              </w:rPr>
            </w:pPr>
            <w:r w:rsidDel="00000000" w:rsidR="00000000" w:rsidRPr="00000000">
              <w:rPr>
                <w:sz w:val="20"/>
                <w:szCs w:val="20"/>
                <w:rtl w:val="0"/>
              </w:rPr>
              <w:t xml:space="preserve">1</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left"/>
              <w:rPr>
                <w:sz w:val="20"/>
                <w:szCs w:val="20"/>
              </w:rPr>
            </w:pPr>
            <w:r w:rsidDel="00000000" w:rsidR="00000000" w:rsidRPr="00000000">
              <w:rPr>
                <w:sz w:val="20"/>
                <w:szCs w:val="20"/>
                <w:rtl w:val="0"/>
              </w:rPr>
              <w:t xml:space="preserve">Coordinador de Zona</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left"/>
              <w:rPr>
                <w:sz w:val="20"/>
                <w:szCs w:val="20"/>
              </w:rPr>
            </w:pPr>
            <w:r w:rsidDel="00000000" w:rsidR="00000000" w:rsidRPr="00000000">
              <w:rPr>
                <w:sz w:val="20"/>
                <w:szCs w:val="20"/>
                <w:rtl w:val="0"/>
              </w:rPr>
              <w:t xml:space="preserve">Selecciona al aspirante en la lista de candidatos.</w:t>
            </w:r>
          </w:p>
        </w:tc>
      </w:tr>
      <w:tr>
        <w:trPr>
          <w:cantSplit w:val="0"/>
          <w:trHeight w:val="165"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jc w:val="left"/>
              <w:rPr>
                <w:sz w:val="20"/>
                <w:szCs w:val="20"/>
              </w:rPr>
            </w:pPr>
            <w:r w:rsidDel="00000000" w:rsidR="00000000" w:rsidRPr="00000000">
              <w:rPr>
                <w:sz w:val="20"/>
                <w:szCs w:val="20"/>
                <w:rtl w:val="0"/>
              </w:rPr>
              <w:t xml:space="preserve">2</w:t>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left"/>
              <w:rPr>
                <w:sz w:val="20"/>
                <w:szCs w:val="20"/>
              </w:rPr>
            </w:pPr>
            <w:r w:rsidDel="00000000" w:rsidR="00000000" w:rsidRPr="00000000">
              <w:rPr>
                <w:sz w:val="20"/>
                <w:szCs w:val="20"/>
                <w:rtl w:val="0"/>
              </w:rPr>
              <w:t xml:space="preserve">Sistema</w:t>
            </w:r>
          </w:p>
        </w:tc>
        <w:tc>
          <w:tcPr>
            <w:tcBorders>
              <w:top w:color="1f1f1f" w:space="0" w:sz="7" w:val="single"/>
              <w:left w:color="1f1f1f" w:space="0" w:sz="7" w:val="single"/>
              <w:bottom w:color="1f1f1f" w:space="0" w:sz="7" w:val="single"/>
              <w:right w:color="1f1f1f" w:space="0" w:sz="7" w:val="single"/>
            </w:tcBorders>
            <w:tcMar>
              <w:top w:w="40.0" w:type="dxa"/>
              <w:left w:w="0.0" w:type="dxa"/>
              <w:bottom w:w="40.0" w:type="dxa"/>
              <w:right w:w="0.0" w:type="dxa"/>
            </w:tcMar>
            <w:vAlign w:val="bottom"/>
          </w:tcPr>
          <w:p w:rsidR="00000000" w:rsidDel="00000000" w:rsidP="00000000" w:rsidRDefault="00000000" w:rsidRPr="00000000" w14:paraId="000002C5">
            <w:pPr>
              <w:widowControl w:val="0"/>
              <w:jc w:val="left"/>
              <w:rPr>
                <w:sz w:val="20"/>
                <w:szCs w:val="20"/>
              </w:rPr>
            </w:pPr>
            <w:r w:rsidDel="00000000" w:rsidR="00000000" w:rsidRPr="00000000">
              <w:rPr>
                <w:sz w:val="20"/>
                <w:szCs w:val="20"/>
                <w:rtl w:val="0"/>
              </w:rPr>
              <w:t xml:space="preserve">Intenta cargar los documentos del aspirante, pero se produce un error en la conexión o acceso a los documentos. Muestra el mensaje de error CU2-MSJ1.</w:t>
            </w:r>
          </w:p>
        </w:tc>
      </w:tr>
      <w:tr>
        <w:trPr>
          <w:cantSplit w:val="0"/>
          <w:trHeight w:val="165"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left"/>
              <w:rPr>
                <w:sz w:val="20"/>
                <w:szCs w:val="20"/>
              </w:rPr>
            </w:pP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left"/>
              <w:rPr>
                <w:sz w:val="20"/>
                <w:szCs w:val="20"/>
              </w:rPr>
            </w:pP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jc w:val="left"/>
              <w:rPr>
                <w:sz w:val="20"/>
                <w:szCs w:val="20"/>
              </w:rPr>
            </w:pPr>
            <w:r w:rsidDel="00000000" w:rsidR="00000000" w:rsidRPr="00000000">
              <w:rPr>
                <w:sz w:val="20"/>
                <w:szCs w:val="20"/>
                <w:rtl w:val="0"/>
              </w:rPr>
              <w:t xml:space="preserve">Fin de trayectoria alternativa FA1</w:t>
            </w:r>
          </w:p>
        </w:tc>
      </w:tr>
    </w:tbl>
    <w:p w:rsidR="00000000" w:rsidDel="00000000" w:rsidP="00000000" w:rsidRDefault="00000000" w:rsidRPr="00000000" w14:paraId="000002C9">
      <w:pPr>
        <w:pStyle w:val="Heading3"/>
        <w:ind w:firstLine="720"/>
        <w:jc w:val="left"/>
        <w:rPr>
          <w:color w:val="000000"/>
        </w:rPr>
      </w:pPr>
      <w:bookmarkStart w:colFirst="0" w:colLast="0" w:name="_w8cvjvly4rbo" w:id="28"/>
      <w:bookmarkEnd w:id="28"/>
      <w:r w:rsidDel="00000000" w:rsidR="00000000" w:rsidRPr="00000000">
        <w:rPr>
          <w:b w:val="1"/>
          <w:color w:val="000000"/>
          <w:rtl w:val="0"/>
        </w:rPr>
        <w:t xml:space="preserve">Mensajes</w:t>
      </w:r>
      <w:r w:rsidDel="00000000" w:rsidR="00000000" w:rsidRPr="00000000">
        <w:rPr>
          <w:rtl w:val="0"/>
        </w:rPr>
      </w:r>
    </w:p>
    <w:tbl>
      <w:tblPr>
        <w:tblStyle w:val="Table17"/>
        <w:tblW w:w="9195.0" w:type="dxa"/>
        <w:jc w:val="left"/>
        <w:tblLayout w:type="fixed"/>
        <w:tblLook w:val="0600"/>
      </w:tblPr>
      <w:tblGrid>
        <w:gridCol w:w="1575"/>
        <w:gridCol w:w="7620"/>
        <w:tblGridChange w:id="0">
          <w:tblGrid>
            <w:gridCol w:w="1575"/>
            <w:gridCol w:w="7620"/>
          </w:tblGrid>
        </w:tblGridChange>
      </w:tblGrid>
      <w:tr>
        <w:trPr>
          <w:cantSplit w:val="0"/>
          <w:trHeight w:val="-8.835049282401727"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21.164950717598273"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jc w:val="left"/>
              <w:rPr>
                <w:sz w:val="20"/>
                <w:szCs w:val="20"/>
              </w:rPr>
            </w:pPr>
            <w:r w:rsidDel="00000000" w:rsidR="00000000" w:rsidRPr="00000000">
              <w:rPr>
                <w:sz w:val="20"/>
                <w:szCs w:val="20"/>
                <w:rtl w:val="0"/>
              </w:rPr>
              <w:t xml:space="preserve">CU2-MSJ1</w:t>
            </w:r>
          </w:p>
        </w:tc>
        <w:tc>
          <w:tcPr>
            <w:tcBorders>
              <w:top w:color="1f1f1f" w:space="0" w:sz="7" w:val="single"/>
              <w:left w:color="1f1f1f" w:space="0" w:sz="7" w:val="single"/>
              <w:bottom w:color="1f1f1f" w:space="0" w:sz="7" w:val="single"/>
              <w:right w:color="1f1f1f" w:space="0" w:sz="7" w:val="single"/>
            </w:tcBorders>
            <w:tcMar>
              <w:top w:w="40.0" w:type="dxa"/>
              <w:left w:w="0.0" w:type="dxa"/>
              <w:bottom w:w="40.0" w:type="dxa"/>
              <w:right w:w="0.0" w:type="dxa"/>
            </w:tcMar>
            <w:vAlign w:val="bottom"/>
          </w:tcPr>
          <w:p w:rsidR="00000000" w:rsidDel="00000000" w:rsidP="00000000" w:rsidRDefault="00000000" w:rsidRPr="00000000" w14:paraId="000002CD">
            <w:pPr>
              <w:widowControl w:val="0"/>
              <w:jc w:val="left"/>
              <w:rPr>
                <w:sz w:val="20"/>
                <w:szCs w:val="20"/>
              </w:rPr>
            </w:pPr>
            <w:r w:rsidDel="00000000" w:rsidR="00000000" w:rsidRPr="00000000">
              <w:rPr>
                <w:sz w:val="20"/>
                <w:szCs w:val="20"/>
                <w:rtl w:val="0"/>
              </w:rPr>
              <w:t xml:space="preserve">"No se pudo cargar el documento. Verifique la conexión e intente de nuevo."</w:t>
            </w:r>
          </w:p>
        </w:tc>
      </w:tr>
      <w:tr>
        <w:trPr>
          <w:cantSplit w:val="0"/>
          <w:trHeight w:val="-13.4926560824689" w:hRule="atLeast"/>
          <w:tblHeader w:val="0"/>
        </w:trPr>
        <w:tc>
          <w:tcPr>
            <w:tcBorders>
              <w:top w:color="1f1f1f" w:space="0" w:sz="7" w:val="single"/>
              <w:left w:color="1f1f1f" w:space="0" w:sz="7" w:val="single"/>
              <w:bottom w:color="1f1f1f" w:space="0" w:sz="7" w:val="single"/>
              <w:right w:color="1f1f1f" w:space="0" w:sz="7"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left"/>
              <w:rPr>
                <w:sz w:val="20"/>
                <w:szCs w:val="20"/>
              </w:rPr>
            </w:pPr>
            <w:r w:rsidDel="00000000" w:rsidR="00000000" w:rsidRPr="00000000">
              <w:rPr>
                <w:sz w:val="20"/>
                <w:szCs w:val="20"/>
                <w:rtl w:val="0"/>
              </w:rPr>
              <w:t xml:space="preserve">CU2-MSJ2</w:t>
            </w:r>
          </w:p>
        </w:tc>
        <w:tc>
          <w:tcPr>
            <w:tcBorders>
              <w:top w:color="1f1f1f" w:space="0" w:sz="7" w:val="single"/>
              <w:left w:color="1f1f1f" w:space="0" w:sz="7" w:val="single"/>
              <w:bottom w:color="1f1f1f" w:space="0" w:sz="7" w:val="single"/>
              <w:right w:color="1f1f1f" w:space="0" w:sz="7" w:val="single"/>
            </w:tcBorders>
            <w:tcMar>
              <w:top w:w="40.0" w:type="dxa"/>
              <w:left w:w="0.0" w:type="dxa"/>
              <w:bottom w:w="40.0" w:type="dxa"/>
              <w:right w:w="0.0" w:type="dxa"/>
            </w:tcMar>
            <w:vAlign w:val="bottom"/>
          </w:tcPr>
          <w:p w:rsidR="00000000" w:rsidDel="00000000" w:rsidP="00000000" w:rsidRDefault="00000000" w:rsidRPr="00000000" w14:paraId="000002CF">
            <w:pPr>
              <w:widowControl w:val="0"/>
              <w:jc w:val="left"/>
              <w:rPr>
                <w:sz w:val="20"/>
                <w:szCs w:val="20"/>
              </w:rPr>
            </w:pPr>
            <w:r w:rsidDel="00000000" w:rsidR="00000000" w:rsidRPr="00000000">
              <w:rPr>
                <w:sz w:val="20"/>
                <w:szCs w:val="20"/>
                <w:rtl w:val="0"/>
              </w:rPr>
              <w:t xml:space="preserve">"Documentos cargados correctamente."</w:t>
            </w:r>
          </w:p>
        </w:tc>
      </w:tr>
    </w:tbl>
    <w:p w:rsidR="00000000" w:rsidDel="00000000" w:rsidP="00000000" w:rsidRDefault="00000000" w:rsidRPr="00000000" w14:paraId="000002D0">
      <w:pPr>
        <w:jc w:val="left"/>
        <w:rPr/>
      </w:pPr>
      <w:r w:rsidDel="00000000" w:rsidR="00000000" w:rsidRPr="00000000">
        <w:rPr>
          <w:rtl w:val="0"/>
        </w:rPr>
      </w:r>
    </w:p>
    <w:tbl>
      <w:tblPr>
        <w:tblStyle w:val="Table18"/>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1860"/>
        <w:gridCol w:w="7545"/>
        <w:tblGridChange w:id="0">
          <w:tblGrid>
            <w:gridCol w:w="1860"/>
            <w:gridCol w:w="7545"/>
          </w:tblGrid>
        </w:tblGridChange>
      </w:tblGrid>
      <w:tr>
        <w:trPr>
          <w:cantSplit w:val="0"/>
          <w:trHeight w:val="6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D2">
            <w:pPr>
              <w:widowControl w:val="0"/>
              <w:ind w:left="-12000" w:right="-12000" w:firstLine="0"/>
              <w:jc w:val="left"/>
              <w:rPr>
                <w:b w:val="1"/>
                <w:sz w:val="20"/>
                <w:szCs w:val="20"/>
              </w:rPr>
            </w:pPr>
            <w:r w:rsidDel="00000000" w:rsidR="00000000" w:rsidRPr="00000000">
              <w:rPr>
                <w:b w:val="1"/>
                <w:sz w:val="20"/>
                <w:szCs w:val="20"/>
                <w:rtl w:val="0"/>
              </w:rPr>
              <w:t xml:space="preserve">Agendar visitas para evaluar a los docentes en sus regiones</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jc w:val="left"/>
              <w:rPr>
                <w:sz w:val="20"/>
                <w:szCs w:val="20"/>
              </w:rPr>
            </w:pPr>
            <w:r w:rsidDel="00000000" w:rsidR="00000000" w:rsidRPr="00000000">
              <w:rPr>
                <w:sz w:val="20"/>
                <w:szCs w:val="20"/>
                <w:rtl w:val="0"/>
              </w:rPr>
              <w:t xml:space="preserve">CU3</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left"/>
              <w:rPr>
                <w:sz w:val="20"/>
                <w:szCs w:val="20"/>
              </w:rPr>
            </w:pPr>
            <w:r w:rsidDel="00000000" w:rsidR="00000000" w:rsidRPr="00000000">
              <w:rPr>
                <w:sz w:val="20"/>
                <w:szCs w:val="20"/>
                <w:rtl w:val="0"/>
              </w:rPr>
              <w:t xml:space="preserve">1.0</w:t>
            </w:r>
          </w:p>
        </w:tc>
      </w:tr>
      <w:tr>
        <w:trPr>
          <w:cantSplit w:val="0"/>
          <w:trHeight w:val="57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D8">
            <w:pPr>
              <w:widowControl w:val="0"/>
              <w:jc w:val="left"/>
              <w:rPr>
                <w:sz w:val="20"/>
                <w:szCs w:val="20"/>
              </w:rPr>
            </w:pPr>
            <w:r w:rsidDel="00000000" w:rsidR="00000000" w:rsidRPr="00000000">
              <w:rPr>
                <w:sz w:val="20"/>
                <w:szCs w:val="20"/>
                <w:rtl w:val="0"/>
              </w:rPr>
              <w:t xml:space="preserve">Permitir al Coordinador de Zona agendar visitas a docentes para evaluar su desempeño en campo.</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left"/>
              <w:rPr>
                <w:sz w:val="20"/>
                <w:szCs w:val="20"/>
              </w:rPr>
            </w:pPr>
            <w:r w:rsidDel="00000000" w:rsidR="00000000" w:rsidRPr="00000000">
              <w:rPr>
                <w:sz w:val="20"/>
                <w:szCs w:val="20"/>
                <w:rtl w:val="0"/>
              </w:rPr>
              <w:t xml:space="preserve">CP9</w:t>
            </w:r>
          </w:p>
        </w:tc>
      </w:tr>
      <w:tr>
        <w:trPr>
          <w:cantSplit w:val="0"/>
          <w:trHeight w:val="19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left"/>
              <w:rPr>
                <w:sz w:val="20"/>
                <w:szCs w:val="20"/>
              </w:rPr>
            </w:pPr>
            <w:r w:rsidDel="00000000" w:rsidR="00000000" w:rsidRPr="00000000">
              <w:rPr>
                <w:sz w:val="20"/>
                <w:szCs w:val="20"/>
                <w:rtl w:val="0"/>
              </w:rPr>
              <w:t xml:space="preserve">Prioridad</w:t>
            </w:r>
          </w:p>
        </w:tc>
        <w:tc>
          <w:tcPr>
            <w:tcBorders>
              <w:top w:color="1f1f1f" w:space="0" w:sz="4" w:val="single"/>
              <w:left w:color="1f1f1f" w:space="0" w:sz="4" w:val="single"/>
              <w:bottom w:color="1f1f1f" w:space="0" w:sz="4" w:val="single"/>
              <w:right w:color="1f1f1f"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2DC">
            <w:pPr>
              <w:jc w:val="left"/>
              <w:rPr>
                <w:sz w:val="20"/>
                <w:szCs w:val="20"/>
              </w:rPr>
            </w:pP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DE">
            <w:pPr>
              <w:widowControl w:val="0"/>
              <w:jc w:val="left"/>
              <w:rPr>
                <w:sz w:val="20"/>
                <w:szCs w:val="20"/>
              </w:rPr>
            </w:pPr>
            <w:r w:rsidDel="00000000" w:rsidR="00000000" w:rsidRPr="00000000">
              <w:rPr>
                <w:sz w:val="20"/>
                <w:szCs w:val="20"/>
                <w:rtl w:val="0"/>
              </w:rPr>
              <w:t xml:space="preserve">Coordinador de Zona.</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E0">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2E1">
            <w:pPr>
              <w:widowControl w:val="0"/>
              <w:jc w:val="left"/>
              <w:rPr>
                <w:sz w:val="20"/>
                <w:szCs w:val="20"/>
              </w:rPr>
            </w:pPr>
            <w:r w:rsidDel="00000000" w:rsidR="00000000" w:rsidRPr="00000000">
              <w:rPr>
                <w:sz w:val="20"/>
                <w:szCs w:val="20"/>
                <w:rtl w:val="0"/>
              </w:rPr>
              <w:t xml:space="preserve">El docente debe estar registrado en una región supervisada por el coordinador dentro del sistema.</w:t>
            </w:r>
          </w:p>
        </w:tc>
      </w:tr>
      <w:tr>
        <w:trPr>
          <w:cantSplit w:val="0"/>
          <w:trHeight w:val="66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E3">
            <w:pPr>
              <w:widowControl w:val="0"/>
              <w:jc w:val="left"/>
              <w:rPr>
                <w:sz w:val="20"/>
                <w:szCs w:val="20"/>
              </w:rPr>
            </w:pPr>
            <w:r w:rsidDel="00000000" w:rsidR="00000000" w:rsidRPr="00000000">
              <w:rPr>
                <w:sz w:val="20"/>
                <w:szCs w:val="20"/>
                <w:rtl w:val="0"/>
              </w:rPr>
              <w:t xml:space="preserve">La visita se registra en el sistema con fecha y hora asignadas.</w:t>
            </w:r>
          </w:p>
        </w:tc>
      </w:tr>
    </w:tbl>
    <w:p w:rsidR="00000000" w:rsidDel="00000000" w:rsidP="00000000" w:rsidRDefault="00000000" w:rsidRPr="00000000" w14:paraId="000002E4">
      <w:pPr>
        <w:pStyle w:val="Heading3"/>
        <w:jc w:val="left"/>
        <w:rPr>
          <w:b w:val="1"/>
          <w:color w:val="000000"/>
          <w:sz w:val="32"/>
          <w:szCs w:val="32"/>
        </w:rPr>
      </w:pPr>
      <w:bookmarkStart w:colFirst="0" w:colLast="0" w:name="_gv4h0y5rmjfa" w:id="29"/>
      <w:bookmarkEnd w:id="29"/>
      <w:r w:rsidDel="00000000" w:rsidR="00000000" w:rsidRPr="00000000">
        <w:rPr>
          <w:b w:val="1"/>
          <w:color w:val="000000"/>
          <w:rtl w:val="0"/>
        </w:rPr>
        <w:t xml:space="preserve">Flujo Básico: </w:t>
      </w:r>
      <w:r w:rsidDel="00000000" w:rsidR="00000000" w:rsidRPr="00000000">
        <w:rPr>
          <w:b w:val="1"/>
          <w:color w:val="000000"/>
          <w:sz w:val="24"/>
          <w:szCs w:val="24"/>
          <w:rtl w:val="0"/>
        </w:rPr>
        <w:t xml:space="preserve">Agendar visitas para evaluar a los docentes en sus regiones</w:t>
      </w:r>
      <w:r w:rsidDel="00000000" w:rsidR="00000000" w:rsidRPr="00000000">
        <w:rPr>
          <w:rtl w:val="0"/>
        </w:rPr>
      </w:r>
    </w:p>
    <w:tbl>
      <w:tblPr>
        <w:tblStyle w:val="Table19"/>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EA">
            <w:pPr>
              <w:widowControl w:val="0"/>
              <w:jc w:val="left"/>
              <w:rPr>
                <w:sz w:val="20"/>
                <w:szCs w:val="20"/>
              </w:rPr>
            </w:pPr>
            <w:r w:rsidDel="00000000" w:rsidR="00000000" w:rsidRPr="00000000">
              <w:rPr>
                <w:sz w:val="20"/>
                <w:szCs w:val="20"/>
                <w:rtl w:val="0"/>
              </w:rPr>
              <w:t xml:space="preserve">Selecciona al docente en el sistema para agendar una visita.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ED">
            <w:pPr>
              <w:widowControl w:val="0"/>
              <w:jc w:val="left"/>
              <w:rPr>
                <w:sz w:val="20"/>
                <w:szCs w:val="20"/>
              </w:rPr>
            </w:pPr>
            <w:r w:rsidDel="00000000" w:rsidR="00000000" w:rsidRPr="00000000">
              <w:rPr>
                <w:sz w:val="20"/>
                <w:szCs w:val="20"/>
                <w:rtl w:val="0"/>
              </w:rPr>
              <w:t xml:space="preserve">Muestra la ventana para seleccionar la fecha y hora de la visita.</w:t>
            </w:r>
          </w:p>
        </w:tc>
      </w:tr>
      <w:tr>
        <w:trPr>
          <w:cantSplit w:val="0"/>
          <w:trHeight w:val="1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F0">
            <w:pPr>
              <w:widowControl w:val="0"/>
              <w:jc w:val="left"/>
              <w:rPr>
                <w:sz w:val="20"/>
                <w:szCs w:val="20"/>
              </w:rPr>
            </w:pPr>
            <w:r w:rsidDel="00000000" w:rsidR="00000000" w:rsidRPr="00000000">
              <w:rPr>
                <w:sz w:val="20"/>
                <w:szCs w:val="20"/>
                <w:rtl w:val="0"/>
              </w:rPr>
              <w:t xml:space="preserve">Selecciona la fecha y hora para la visita.</w:t>
            </w:r>
          </w:p>
        </w:tc>
      </w:tr>
      <w:tr>
        <w:trPr>
          <w:cantSplit w:val="0"/>
          <w:trHeight w:val="4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left"/>
              <w:rPr>
                <w:sz w:val="20"/>
                <w:szCs w:val="20"/>
              </w:rPr>
            </w:pPr>
            <w:r w:rsidDel="00000000" w:rsidR="00000000" w:rsidRPr="00000000">
              <w:rPr>
                <w:sz w:val="20"/>
                <w:szCs w:val="20"/>
                <w:rtl w:val="0"/>
              </w:rPr>
              <w:t xml:space="preserve">4</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F3">
            <w:pPr>
              <w:widowControl w:val="0"/>
              <w:jc w:val="left"/>
              <w:rPr>
                <w:sz w:val="20"/>
                <w:szCs w:val="20"/>
              </w:rPr>
            </w:pPr>
            <w:r w:rsidDel="00000000" w:rsidR="00000000" w:rsidRPr="00000000">
              <w:rPr>
                <w:sz w:val="20"/>
                <w:szCs w:val="20"/>
                <w:rtl w:val="0"/>
              </w:rPr>
              <w:t xml:space="preserve">Registra la visita en el calendario del docente. Muestra el mensaje CU3-MSJ2.</w:t>
            </w:r>
          </w:p>
        </w:tc>
      </w:tr>
    </w:tbl>
    <w:p w:rsidR="00000000" w:rsidDel="00000000" w:rsidP="00000000" w:rsidRDefault="00000000" w:rsidRPr="00000000" w14:paraId="000002F4">
      <w:pPr>
        <w:pStyle w:val="Heading3"/>
        <w:jc w:val="left"/>
        <w:rPr>
          <w:b w:val="1"/>
          <w:color w:val="000000"/>
        </w:rPr>
      </w:pPr>
      <w:bookmarkStart w:colFirst="0" w:colLast="0" w:name="_yif65iolybcd" w:id="30"/>
      <w:bookmarkEnd w:id="30"/>
      <w:r w:rsidDel="00000000" w:rsidR="00000000" w:rsidRPr="00000000">
        <w:rPr>
          <w:b w:val="1"/>
          <w:color w:val="000000"/>
          <w:rtl w:val="0"/>
        </w:rPr>
        <w:t xml:space="preserve">Flujo Alternativo: CU3-FA1 Error al intentar agendar la visita</w:t>
      </w:r>
    </w:p>
    <w:tbl>
      <w:tblPr>
        <w:tblStyle w:val="Table20"/>
        <w:tblW w:w="943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FA">
            <w:pPr>
              <w:widowControl w:val="0"/>
              <w:jc w:val="left"/>
              <w:rPr>
                <w:sz w:val="20"/>
                <w:szCs w:val="20"/>
              </w:rPr>
            </w:pPr>
            <w:r w:rsidDel="00000000" w:rsidR="00000000" w:rsidRPr="00000000">
              <w:rPr>
                <w:sz w:val="20"/>
                <w:szCs w:val="20"/>
                <w:rtl w:val="0"/>
              </w:rPr>
              <w:t xml:space="preserve">Selecciona al docente en la lista de docentes asignados.</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2FD">
            <w:pPr>
              <w:widowControl w:val="0"/>
              <w:jc w:val="left"/>
              <w:rPr>
                <w:sz w:val="20"/>
                <w:szCs w:val="20"/>
              </w:rPr>
            </w:pPr>
            <w:r w:rsidDel="00000000" w:rsidR="00000000" w:rsidRPr="00000000">
              <w:rPr>
                <w:sz w:val="20"/>
                <w:szCs w:val="20"/>
                <w:rtl w:val="0"/>
              </w:rPr>
              <w:t xml:space="preserve">Muestra la ventana para seleccionar la fecha y hora de la visita.</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0">
            <w:pPr>
              <w:widowControl w:val="0"/>
              <w:jc w:val="left"/>
              <w:rPr>
                <w:sz w:val="20"/>
                <w:szCs w:val="20"/>
              </w:rPr>
            </w:pPr>
            <w:r w:rsidDel="00000000" w:rsidR="00000000" w:rsidRPr="00000000">
              <w:rPr>
                <w:sz w:val="20"/>
                <w:szCs w:val="20"/>
                <w:rtl w:val="0"/>
              </w:rPr>
              <w:t xml:space="preserve">Intenta seleccionar una fecha y hora para la visita, pero ocurre un error en la conexión.</w:t>
            </w:r>
          </w:p>
        </w:tc>
      </w:tr>
      <w:tr>
        <w:trPr>
          <w:cantSplit w:val="0"/>
          <w:trHeight w:val="463.4326171874998"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left"/>
              <w:rPr>
                <w:sz w:val="20"/>
                <w:szCs w:val="20"/>
              </w:rPr>
            </w:pPr>
            <w:r w:rsidDel="00000000" w:rsidR="00000000" w:rsidRPr="00000000">
              <w:rPr>
                <w:sz w:val="20"/>
                <w:szCs w:val="20"/>
                <w:rtl w:val="0"/>
              </w:rPr>
              <w:t xml:space="preserve">4</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3">
            <w:pPr>
              <w:widowControl w:val="0"/>
              <w:jc w:val="left"/>
              <w:rPr>
                <w:sz w:val="20"/>
                <w:szCs w:val="20"/>
              </w:rPr>
            </w:pPr>
            <w:r w:rsidDel="00000000" w:rsidR="00000000" w:rsidRPr="00000000">
              <w:rPr>
                <w:sz w:val="20"/>
                <w:szCs w:val="20"/>
                <w:rtl w:val="0"/>
              </w:rPr>
              <w:t xml:space="preserve">Muestra el mensaje de error CU3-MSJ3.</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jc w:val="left"/>
              <w:rPr>
                <w:sz w:val="20"/>
                <w:szCs w:val="20"/>
              </w:rPr>
            </w:pP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left"/>
              <w:rPr>
                <w:sz w:val="20"/>
                <w:szCs w:val="20"/>
              </w:rPr>
            </w:pP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6">
            <w:pPr>
              <w:widowControl w:val="0"/>
              <w:jc w:val="left"/>
              <w:rPr>
                <w:sz w:val="20"/>
                <w:szCs w:val="20"/>
              </w:rPr>
            </w:pPr>
            <w:r w:rsidDel="00000000" w:rsidR="00000000" w:rsidRPr="00000000">
              <w:rPr>
                <w:sz w:val="20"/>
                <w:szCs w:val="20"/>
                <w:rtl w:val="0"/>
              </w:rPr>
              <w:t xml:space="preserve">Fin de trayectoria alternativa CU3-FA1</w:t>
            </w:r>
          </w:p>
        </w:tc>
      </w:tr>
    </w:tbl>
    <w:p w:rsidR="00000000" w:rsidDel="00000000" w:rsidP="00000000" w:rsidRDefault="00000000" w:rsidRPr="00000000" w14:paraId="00000307">
      <w:pPr>
        <w:pStyle w:val="Heading3"/>
        <w:ind w:left="0" w:firstLine="0"/>
        <w:jc w:val="left"/>
        <w:rPr>
          <w:color w:val="000000"/>
        </w:rPr>
      </w:pPr>
      <w:bookmarkStart w:colFirst="0" w:colLast="0" w:name="_q765rvszs028" w:id="31"/>
      <w:bookmarkEnd w:id="31"/>
      <w:r w:rsidDel="00000000" w:rsidR="00000000" w:rsidRPr="00000000">
        <w:rPr>
          <w:b w:val="1"/>
          <w:color w:val="000000"/>
          <w:rtl w:val="0"/>
        </w:rPr>
        <w:t xml:space="preserve">Mensajes</w:t>
      </w:r>
      <w:r w:rsidDel="00000000" w:rsidR="00000000" w:rsidRPr="00000000">
        <w:rPr>
          <w:rtl w:val="0"/>
        </w:rPr>
      </w:r>
    </w:p>
    <w:tbl>
      <w:tblPr>
        <w:tblStyle w:val="Table21"/>
        <w:tblW w:w="9435.0" w:type="dxa"/>
        <w:jc w:val="left"/>
        <w:tblLayout w:type="fixed"/>
        <w:tblLook w:val="0600"/>
      </w:tblPr>
      <w:tblGrid>
        <w:gridCol w:w="1575"/>
        <w:gridCol w:w="7860"/>
        <w:tblGridChange w:id="0">
          <w:tblGrid>
            <w:gridCol w:w="1575"/>
            <w:gridCol w:w="7860"/>
          </w:tblGrid>
        </w:tblGridChange>
      </w:tblGrid>
      <w:tr>
        <w:trPr>
          <w:cantSplit w:val="0"/>
          <w:trHeight w:val="-8.835049282401727"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21.164950717598273"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left"/>
              <w:rPr>
                <w:sz w:val="20"/>
                <w:szCs w:val="20"/>
              </w:rPr>
            </w:pPr>
            <w:r w:rsidDel="00000000" w:rsidR="00000000" w:rsidRPr="00000000">
              <w:rPr>
                <w:sz w:val="20"/>
                <w:szCs w:val="20"/>
                <w:rtl w:val="0"/>
              </w:rPr>
              <w:t xml:space="preserve">CU3-MSJ1</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B">
            <w:pPr>
              <w:widowControl w:val="0"/>
              <w:jc w:val="left"/>
              <w:rPr>
                <w:sz w:val="20"/>
                <w:szCs w:val="20"/>
              </w:rPr>
            </w:pPr>
            <w:r w:rsidDel="00000000" w:rsidR="00000000" w:rsidRPr="00000000">
              <w:rPr>
                <w:sz w:val="20"/>
                <w:szCs w:val="20"/>
                <w:rtl w:val="0"/>
              </w:rPr>
              <w:t xml:space="preserve">"No se pudo acceder a la disponibilidad. Intente de nuevo."</w:t>
            </w:r>
          </w:p>
        </w:tc>
      </w:tr>
      <w:tr>
        <w:trPr>
          <w:cantSplit w:val="0"/>
          <w:trHeight w:val="-13.492656082468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left"/>
              <w:rPr>
                <w:sz w:val="20"/>
                <w:szCs w:val="20"/>
              </w:rPr>
            </w:pPr>
            <w:r w:rsidDel="00000000" w:rsidR="00000000" w:rsidRPr="00000000">
              <w:rPr>
                <w:sz w:val="20"/>
                <w:szCs w:val="20"/>
                <w:rtl w:val="0"/>
              </w:rPr>
              <w:t xml:space="preserve">CU3-MSJ2</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D">
            <w:pPr>
              <w:widowControl w:val="0"/>
              <w:jc w:val="left"/>
              <w:rPr>
                <w:sz w:val="20"/>
                <w:szCs w:val="20"/>
              </w:rPr>
            </w:pPr>
            <w:r w:rsidDel="00000000" w:rsidR="00000000" w:rsidRPr="00000000">
              <w:rPr>
                <w:sz w:val="20"/>
                <w:szCs w:val="20"/>
                <w:rtl w:val="0"/>
              </w:rPr>
              <w:t xml:space="preserve">"Visita programada con éxito.</w:t>
            </w:r>
          </w:p>
        </w:tc>
      </w:tr>
      <w:tr>
        <w:trPr>
          <w:cantSplit w:val="0"/>
          <w:trHeight w:val="-13.492656082468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jc w:val="left"/>
              <w:rPr>
                <w:sz w:val="20"/>
                <w:szCs w:val="20"/>
              </w:rPr>
            </w:pPr>
            <w:r w:rsidDel="00000000" w:rsidR="00000000" w:rsidRPr="00000000">
              <w:rPr>
                <w:sz w:val="20"/>
                <w:szCs w:val="20"/>
                <w:rtl w:val="0"/>
              </w:rPr>
              <w:t xml:space="preserve">CU3-MSJ3</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0F">
            <w:pPr>
              <w:widowControl w:val="0"/>
              <w:jc w:val="left"/>
              <w:rPr>
                <w:sz w:val="20"/>
                <w:szCs w:val="20"/>
              </w:rPr>
            </w:pPr>
            <w:r w:rsidDel="00000000" w:rsidR="00000000" w:rsidRPr="00000000">
              <w:rPr>
                <w:sz w:val="20"/>
                <w:szCs w:val="20"/>
                <w:rtl w:val="0"/>
              </w:rPr>
              <w:t xml:space="preserve">"No se pudo agendar la visita. Verifique su conexión a internet e intente de nuevo."</w:t>
            </w:r>
          </w:p>
        </w:tc>
      </w:tr>
    </w:tbl>
    <w:p w:rsidR="00000000" w:rsidDel="00000000" w:rsidP="00000000" w:rsidRDefault="00000000" w:rsidRPr="00000000" w14:paraId="00000310">
      <w:pPr>
        <w:jc w:val="left"/>
        <w:rPr/>
      </w:pPr>
      <w:r w:rsidDel="00000000" w:rsidR="00000000" w:rsidRPr="00000000">
        <w:rPr>
          <w:rtl w:val="0"/>
        </w:rPr>
      </w:r>
    </w:p>
    <w:tbl>
      <w:tblPr>
        <w:tblStyle w:val="Table22"/>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1860"/>
        <w:gridCol w:w="7545"/>
        <w:tblGridChange w:id="0">
          <w:tblGrid>
            <w:gridCol w:w="1860"/>
            <w:gridCol w:w="7545"/>
          </w:tblGrid>
        </w:tblGridChange>
      </w:tblGrid>
      <w:tr>
        <w:trPr>
          <w:cantSplit w:val="0"/>
          <w:trHeight w:val="6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12">
            <w:pPr>
              <w:widowControl w:val="0"/>
              <w:ind w:left="-12000" w:right="-12000" w:firstLine="0"/>
              <w:jc w:val="left"/>
              <w:rPr>
                <w:b w:val="1"/>
                <w:sz w:val="20"/>
                <w:szCs w:val="20"/>
              </w:rPr>
            </w:pPr>
            <w:r w:rsidDel="00000000" w:rsidR="00000000" w:rsidRPr="00000000">
              <w:rPr>
                <w:b w:val="1"/>
                <w:sz w:val="20"/>
                <w:szCs w:val="20"/>
                <w:rtl w:val="0"/>
              </w:rPr>
              <w:t xml:space="preserve">Visualizar Aspirantes seleccionados para su capacitación</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left"/>
              <w:rPr>
                <w:sz w:val="20"/>
                <w:szCs w:val="20"/>
              </w:rPr>
            </w:pPr>
            <w:r w:rsidDel="00000000" w:rsidR="00000000" w:rsidRPr="00000000">
              <w:rPr>
                <w:sz w:val="20"/>
                <w:szCs w:val="20"/>
                <w:rtl w:val="0"/>
              </w:rPr>
              <w:t xml:space="preserve">CU4</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jc w:val="left"/>
              <w:rPr>
                <w:sz w:val="20"/>
                <w:szCs w:val="20"/>
              </w:rPr>
            </w:pPr>
            <w:r w:rsidDel="00000000" w:rsidR="00000000" w:rsidRPr="00000000">
              <w:rPr>
                <w:sz w:val="20"/>
                <w:szCs w:val="20"/>
                <w:rtl w:val="0"/>
              </w:rPr>
              <w:t xml:space="preserve">1.0</w:t>
            </w:r>
          </w:p>
        </w:tc>
      </w:tr>
      <w:tr>
        <w:trPr>
          <w:cantSplit w:val="0"/>
          <w:trHeight w:val="57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18">
            <w:pPr>
              <w:widowControl w:val="0"/>
              <w:jc w:val="left"/>
              <w:rPr>
                <w:sz w:val="20"/>
                <w:szCs w:val="20"/>
              </w:rPr>
            </w:pPr>
            <w:r w:rsidDel="00000000" w:rsidR="00000000" w:rsidRPr="00000000">
              <w:rPr>
                <w:sz w:val="20"/>
                <w:szCs w:val="20"/>
                <w:rtl w:val="0"/>
              </w:rPr>
              <w:t xml:space="preserve">Permitir al Coordinador de Zona visualizar la lista de aspirantes seleccionados para su capacitación.</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left"/>
              <w:rPr>
                <w:sz w:val="20"/>
                <w:szCs w:val="20"/>
              </w:rPr>
            </w:pPr>
            <w:r w:rsidDel="00000000" w:rsidR="00000000" w:rsidRPr="00000000">
              <w:rPr>
                <w:sz w:val="20"/>
                <w:szCs w:val="20"/>
                <w:rtl w:val="0"/>
              </w:rPr>
              <w:t xml:space="preserve">CP4</w:t>
            </w:r>
          </w:p>
        </w:tc>
      </w:tr>
      <w:tr>
        <w:trPr>
          <w:cantSplit w:val="0"/>
          <w:trHeight w:val="33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left"/>
              <w:rPr>
                <w:sz w:val="20"/>
                <w:szCs w:val="20"/>
              </w:rPr>
            </w:pPr>
            <w:r w:rsidDel="00000000" w:rsidR="00000000" w:rsidRPr="00000000">
              <w:rPr>
                <w:sz w:val="20"/>
                <w:szCs w:val="20"/>
                <w:rtl w:val="0"/>
              </w:rPr>
              <w:t xml:space="preserve">Prioridad</w:t>
            </w:r>
          </w:p>
        </w:tc>
        <w:tc>
          <w:tcPr>
            <w:tcBorders>
              <w:top w:color="1f1f1f" w:space="0" w:sz="4" w:val="single"/>
              <w:left w:color="1f1f1f" w:space="0" w:sz="4" w:val="single"/>
              <w:bottom w:color="1f1f1f" w:space="0" w:sz="4" w:val="single"/>
              <w:right w:color="1f1f1f"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1C">
            <w:pPr>
              <w:widowControl w:val="0"/>
              <w:jc w:val="left"/>
              <w:rPr>
                <w:sz w:val="20"/>
                <w:szCs w:val="20"/>
              </w:rPr>
            </w:pPr>
            <w:r w:rsidDel="00000000" w:rsidR="00000000" w:rsidRPr="00000000">
              <w:rPr>
                <w:rtl w:val="0"/>
              </w:rPr>
            </w:r>
          </w:p>
        </w:tc>
      </w:tr>
      <w:tr>
        <w:trPr>
          <w:cantSplit w:val="0"/>
          <w:trHeight w:val="339.477539062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1E">
            <w:pPr>
              <w:widowControl w:val="0"/>
              <w:jc w:val="left"/>
              <w:rPr>
                <w:sz w:val="20"/>
                <w:szCs w:val="20"/>
              </w:rPr>
            </w:pPr>
            <w:r w:rsidDel="00000000" w:rsidR="00000000" w:rsidRPr="00000000">
              <w:rPr>
                <w:sz w:val="20"/>
                <w:szCs w:val="20"/>
                <w:rtl w:val="0"/>
              </w:rPr>
              <w:t xml:space="preserve">Coordinador de Zona.</w:t>
            </w:r>
          </w:p>
        </w:tc>
      </w:tr>
      <w:tr>
        <w:trPr>
          <w:cantSplit w:val="0"/>
          <w:trHeight w:val="357.62006495354194"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20">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321">
            <w:pPr>
              <w:widowControl w:val="0"/>
              <w:jc w:val="left"/>
              <w:rPr>
                <w:sz w:val="20"/>
                <w:szCs w:val="20"/>
              </w:rPr>
            </w:pPr>
            <w:r w:rsidDel="00000000" w:rsidR="00000000" w:rsidRPr="00000000">
              <w:rPr>
                <w:sz w:val="20"/>
                <w:szCs w:val="20"/>
                <w:rtl w:val="0"/>
              </w:rPr>
              <w:t xml:space="preserve">Los aspirantes seleccionados están registrados en el sistema.</w:t>
            </w:r>
          </w:p>
        </w:tc>
      </w:tr>
      <w:tr>
        <w:trPr>
          <w:cantSplit w:val="0"/>
          <w:trHeight w:val="381.33501317145806"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23">
            <w:pPr>
              <w:widowControl w:val="0"/>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324">
      <w:pPr>
        <w:pStyle w:val="Heading3"/>
        <w:jc w:val="left"/>
        <w:rPr>
          <w:b w:val="1"/>
          <w:color w:val="000000"/>
        </w:rPr>
      </w:pPr>
      <w:bookmarkStart w:colFirst="0" w:colLast="0" w:name="_4bfl1ifq464" w:id="32"/>
      <w:bookmarkEnd w:id="32"/>
      <w:r w:rsidDel="00000000" w:rsidR="00000000" w:rsidRPr="00000000">
        <w:rPr>
          <w:b w:val="1"/>
          <w:color w:val="000000"/>
          <w:rtl w:val="0"/>
        </w:rPr>
        <w:t xml:space="preserve">Flujo Básico: Visualizar aspirantes seleccionados</w:t>
      </w:r>
    </w:p>
    <w:tbl>
      <w:tblPr>
        <w:tblStyle w:val="Table2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left"/>
              <w:rPr>
                <w:sz w:val="20"/>
                <w:szCs w:val="20"/>
              </w:rPr>
            </w:pPr>
            <w:r w:rsidDel="00000000" w:rsidR="00000000" w:rsidRPr="00000000">
              <w:rPr>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left"/>
              <w:rPr>
                <w:sz w:val="20"/>
                <w:szCs w:val="20"/>
              </w:rPr>
            </w:pPr>
            <w:r w:rsidDel="00000000" w:rsidR="00000000" w:rsidRPr="00000000">
              <w:rPr>
                <w:sz w:val="20"/>
                <w:szCs w:val="20"/>
                <w:rtl w:val="0"/>
              </w:rPr>
              <w:t xml:space="preserve">Coordinador de Zona</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2A">
            <w:pPr>
              <w:widowControl w:val="0"/>
              <w:jc w:val="left"/>
              <w:rPr>
                <w:sz w:val="20"/>
                <w:szCs w:val="20"/>
              </w:rPr>
            </w:pPr>
            <w:r w:rsidDel="00000000" w:rsidR="00000000" w:rsidRPr="00000000">
              <w:rPr>
                <w:sz w:val="20"/>
                <w:szCs w:val="20"/>
                <w:rtl w:val="0"/>
              </w:rPr>
              <w:t xml:space="preserve">Selecciona la opción "Visualizar Aspirantes".</w:t>
            </w:r>
          </w:p>
        </w:tc>
      </w:tr>
      <w:tr>
        <w:trPr>
          <w:cantSplit w:val="0"/>
          <w:trHeight w:val="1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jc w:val="left"/>
              <w:rPr>
                <w:sz w:val="20"/>
                <w:szCs w:val="20"/>
              </w:rPr>
            </w:pPr>
            <w:r w:rsidDel="00000000" w:rsidR="00000000" w:rsidRPr="00000000">
              <w:rPr>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left"/>
              <w:rPr>
                <w:sz w:val="20"/>
                <w:szCs w:val="20"/>
              </w:rPr>
            </w:pPr>
            <w:r w:rsidDel="00000000" w:rsidR="00000000" w:rsidRPr="00000000">
              <w:rPr>
                <w:sz w:val="20"/>
                <w:szCs w:val="20"/>
                <w:rtl w:val="0"/>
              </w:rPr>
              <w:t xml:space="preserve">Sistema</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2D">
            <w:pPr>
              <w:widowControl w:val="0"/>
              <w:jc w:val="left"/>
              <w:rPr>
                <w:sz w:val="20"/>
                <w:szCs w:val="20"/>
              </w:rPr>
            </w:pPr>
            <w:r w:rsidDel="00000000" w:rsidR="00000000" w:rsidRPr="00000000">
              <w:rPr>
                <w:sz w:val="20"/>
                <w:szCs w:val="20"/>
                <w:rtl w:val="0"/>
              </w:rPr>
              <w:t xml:space="preserve">Muestra la lista de aspirantes seleccionados para la capacitación.Muestra mensaje CU4-MSJ2.</w:t>
            </w:r>
          </w:p>
        </w:tc>
      </w:tr>
      <w:tr>
        <w:trPr>
          <w:cantSplit w:val="0"/>
          <w:trHeight w:val="150"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331">
      <w:pPr>
        <w:pStyle w:val="Heading3"/>
        <w:jc w:val="left"/>
        <w:rPr>
          <w:b w:val="1"/>
          <w:color w:val="000000"/>
        </w:rPr>
      </w:pPr>
      <w:bookmarkStart w:colFirst="0" w:colLast="0" w:name="_4gjb76wax2yc" w:id="33"/>
      <w:bookmarkEnd w:id="33"/>
      <w:r w:rsidDel="00000000" w:rsidR="00000000" w:rsidRPr="00000000">
        <w:rPr>
          <w:b w:val="1"/>
          <w:color w:val="000000"/>
          <w:rtl w:val="0"/>
        </w:rPr>
        <w:t xml:space="preserve">Flujo Alternativo: CU4-FA1 Error al cargar la lista de aspirantes</w:t>
      </w:r>
    </w:p>
    <w:tbl>
      <w:tblPr>
        <w:tblStyle w:val="Table24"/>
        <w:tblW w:w="943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37">
            <w:pPr>
              <w:widowControl w:val="0"/>
              <w:jc w:val="left"/>
              <w:rPr>
                <w:sz w:val="20"/>
                <w:szCs w:val="20"/>
              </w:rPr>
            </w:pPr>
            <w:r w:rsidDel="00000000" w:rsidR="00000000" w:rsidRPr="00000000">
              <w:rPr>
                <w:sz w:val="20"/>
                <w:szCs w:val="20"/>
                <w:rtl w:val="0"/>
              </w:rPr>
              <w:t xml:space="preserve">Selecciona la opción "Visualizar Aspirantes" en el sistema.</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3A">
            <w:pPr>
              <w:widowControl w:val="0"/>
              <w:jc w:val="left"/>
              <w:rPr>
                <w:sz w:val="20"/>
                <w:szCs w:val="20"/>
              </w:rPr>
            </w:pPr>
            <w:r w:rsidDel="00000000" w:rsidR="00000000" w:rsidRPr="00000000">
              <w:rPr>
                <w:sz w:val="20"/>
                <w:szCs w:val="20"/>
                <w:rtl w:val="0"/>
              </w:rPr>
              <w:t xml:space="preserve">Intenta acceder a la base de datos, pero se produce un error en la conexión. Muestra el mensaje de error CU4-MSJ1.</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jc w:val="left"/>
              <w:rPr>
                <w:sz w:val="20"/>
                <w:szCs w:val="20"/>
              </w:rPr>
            </w:pP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jc w:val="left"/>
              <w:rPr>
                <w:sz w:val="20"/>
                <w:szCs w:val="20"/>
              </w:rPr>
            </w:pP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3D">
            <w:pPr>
              <w:widowControl w:val="0"/>
              <w:jc w:val="left"/>
              <w:rPr>
                <w:sz w:val="20"/>
                <w:szCs w:val="20"/>
              </w:rPr>
            </w:pPr>
            <w:r w:rsidDel="00000000" w:rsidR="00000000" w:rsidRPr="00000000">
              <w:rPr>
                <w:sz w:val="20"/>
                <w:szCs w:val="20"/>
                <w:rtl w:val="0"/>
              </w:rPr>
              <w:t xml:space="preserve">Fin de trayectoria alternativa FA1</w:t>
            </w:r>
          </w:p>
        </w:tc>
      </w:tr>
    </w:tbl>
    <w:p w:rsidR="00000000" w:rsidDel="00000000" w:rsidP="00000000" w:rsidRDefault="00000000" w:rsidRPr="00000000" w14:paraId="0000033E">
      <w:pPr>
        <w:pStyle w:val="Heading3"/>
        <w:ind w:left="0" w:firstLine="0"/>
        <w:jc w:val="left"/>
        <w:rPr>
          <w:color w:val="000000"/>
        </w:rPr>
      </w:pPr>
      <w:bookmarkStart w:colFirst="0" w:colLast="0" w:name="_a25fwu8lkajm" w:id="34"/>
      <w:bookmarkEnd w:id="34"/>
      <w:commentRangeStart w:id="1"/>
      <w:r w:rsidDel="00000000" w:rsidR="00000000" w:rsidRPr="00000000">
        <w:rPr>
          <w:b w:val="1"/>
          <w:color w:val="000000"/>
          <w:rtl w:val="0"/>
        </w:rPr>
        <w:t xml:space="preserve">Mensajes</w:t>
      </w:r>
      <w:commentRangeEnd w:id="1"/>
      <w:r w:rsidDel="00000000" w:rsidR="00000000" w:rsidRPr="00000000">
        <w:commentReference w:id="1"/>
      </w:r>
      <w:r w:rsidDel="00000000" w:rsidR="00000000" w:rsidRPr="00000000">
        <w:rPr>
          <w:rtl w:val="0"/>
        </w:rPr>
      </w:r>
    </w:p>
    <w:tbl>
      <w:tblPr>
        <w:tblStyle w:val="Table25"/>
        <w:tblW w:w="9465.0" w:type="dxa"/>
        <w:jc w:val="left"/>
        <w:tblLayout w:type="fixed"/>
        <w:tblLook w:val="0600"/>
      </w:tblPr>
      <w:tblGrid>
        <w:gridCol w:w="1575"/>
        <w:gridCol w:w="7890"/>
        <w:tblGridChange w:id="0">
          <w:tblGrid>
            <w:gridCol w:w="1575"/>
            <w:gridCol w:w="7890"/>
          </w:tblGrid>
        </w:tblGridChange>
      </w:tblGrid>
      <w:tr>
        <w:trPr>
          <w:cantSplit w:val="0"/>
          <w:trHeight w:val="-8.835049282401727"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21.164950717598273"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jc w:val="left"/>
              <w:rPr>
                <w:sz w:val="20"/>
                <w:szCs w:val="20"/>
              </w:rPr>
            </w:pPr>
            <w:r w:rsidDel="00000000" w:rsidR="00000000" w:rsidRPr="00000000">
              <w:rPr>
                <w:sz w:val="20"/>
                <w:szCs w:val="20"/>
                <w:rtl w:val="0"/>
              </w:rPr>
              <w:t xml:space="preserve">CU4-MSJ1</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42">
            <w:pPr>
              <w:widowControl w:val="0"/>
              <w:jc w:val="left"/>
              <w:rPr>
                <w:sz w:val="20"/>
                <w:szCs w:val="20"/>
              </w:rPr>
            </w:pPr>
            <w:r w:rsidDel="00000000" w:rsidR="00000000" w:rsidRPr="00000000">
              <w:rPr>
                <w:sz w:val="20"/>
                <w:szCs w:val="20"/>
                <w:rtl w:val="0"/>
              </w:rPr>
              <w:t xml:space="preserve">"No se pudo acceder a los datos de aspirantes. Intente de nuevo."</w:t>
            </w:r>
          </w:p>
        </w:tc>
      </w:tr>
      <w:tr>
        <w:trPr>
          <w:cantSplit w:val="0"/>
          <w:trHeight w:val="-13.4926560824689"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left"/>
              <w:rPr>
                <w:sz w:val="20"/>
                <w:szCs w:val="20"/>
              </w:rPr>
            </w:pPr>
            <w:r w:rsidDel="00000000" w:rsidR="00000000" w:rsidRPr="00000000">
              <w:rPr>
                <w:sz w:val="20"/>
                <w:szCs w:val="20"/>
                <w:rtl w:val="0"/>
              </w:rPr>
              <w:t xml:space="preserve">CU4-MSJ2</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44">
            <w:pPr>
              <w:widowControl w:val="0"/>
              <w:jc w:val="left"/>
              <w:rPr>
                <w:sz w:val="20"/>
                <w:szCs w:val="20"/>
              </w:rPr>
            </w:pPr>
            <w:r w:rsidDel="00000000" w:rsidR="00000000" w:rsidRPr="00000000">
              <w:rPr>
                <w:sz w:val="20"/>
                <w:szCs w:val="20"/>
                <w:rtl w:val="0"/>
              </w:rPr>
              <w:t xml:space="preserve">"Lista de aspirantes cargada correctamente."</w:t>
            </w:r>
          </w:p>
        </w:tc>
      </w:tr>
    </w:tbl>
    <w:p w:rsidR="00000000" w:rsidDel="00000000" w:rsidP="00000000" w:rsidRDefault="00000000" w:rsidRPr="00000000" w14:paraId="00000345">
      <w:pPr>
        <w:jc w:val="left"/>
        <w:rPr/>
      </w:pPr>
      <w:r w:rsidDel="00000000" w:rsidR="00000000" w:rsidRPr="00000000">
        <w:rPr>
          <w:rtl w:val="0"/>
        </w:rPr>
      </w:r>
    </w:p>
    <w:tbl>
      <w:tblPr>
        <w:tblStyle w:val="Table26"/>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0"/>
        <w:gridCol w:w="7545"/>
        <w:tblGridChange w:id="0">
          <w:tblGrid>
            <w:gridCol w:w="1860"/>
            <w:gridCol w:w="7545"/>
          </w:tblGrid>
        </w:tblGridChange>
      </w:tblGrid>
      <w:tr>
        <w:trPr>
          <w:cantSplit w:val="0"/>
          <w:trHeight w:val="62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left"/>
              <w:rPr>
                <w:b w:val="1"/>
                <w:sz w:val="20"/>
                <w:szCs w:val="20"/>
              </w:rPr>
            </w:pPr>
            <w:r w:rsidDel="00000000" w:rsidR="00000000" w:rsidRPr="00000000">
              <w:rPr>
                <w:b w:val="1"/>
                <w:sz w:val="20"/>
                <w:szCs w:val="20"/>
                <w:rtl w:val="0"/>
              </w:rPr>
              <w:t xml:space="preserve">Nombre del caso de uso</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47">
            <w:pPr>
              <w:widowControl w:val="0"/>
              <w:ind w:left="-12000" w:right="-12000" w:firstLine="0"/>
              <w:jc w:val="left"/>
              <w:rPr>
                <w:b w:val="1"/>
                <w:sz w:val="20"/>
                <w:szCs w:val="20"/>
              </w:rPr>
            </w:pPr>
            <w:r w:rsidDel="00000000" w:rsidR="00000000" w:rsidRPr="00000000">
              <w:rPr>
                <w:b w:val="1"/>
                <w:sz w:val="20"/>
                <w:szCs w:val="20"/>
                <w:rtl w:val="0"/>
              </w:rPr>
              <w:t xml:space="preserve">Promoción de aspirantes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left"/>
              <w:rPr>
                <w:sz w:val="20"/>
                <w:szCs w:val="20"/>
              </w:rPr>
            </w:pPr>
            <w:r w:rsidDel="00000000" w:rsidR="00000000" w:rsidRPr="00000000">
              <w:rPr>
                <w:sz w:val="20"/>
                <w:szCs w:val="20"/>
                <w:rtl w:val="0"/>
              </w:rPr>
              <w:t xml:space="preserve">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jc w:val="left"/>
              <w:rPr>
                <w:sz w:val="20"/>
                <w:szCs w:val="20"/>
              </w:rPr>
            </w:pPr>
            <w:r w:rsidDel="00000000" w:rsidR="00000000" w:rsidRPr="00000000">
              <w:rPr>
                <w:sz w:val="20"/>
                <w:szCs w:val="20"/>
                <w:rtl w:val="0"/>
              </w:rPr>
              <w:t xml:space="preserve">CU5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left"/>
              <w:rPr>
                <w:sz w:val="20"/>
                <w:szCs w:val="20"/>
              </w:rPr>
            </w:pPr>
            <w:r w:rsidDel="00000000" w:rsidR="00000000" w:rsidRPr="00000000">
              <w:rPr>
                <w:sz w:val="20"/>
                <w:szCs w:val="20"/>
                <w:rtl w:val="0"/>
              </w:rPr>
              <w:t xml:space="preserve">Versión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left"/>
              <w:rPr>
                <w:sz w:val="20"/>
                <w:szCs w:val="20"/>
              </w:rPr>
            </w:pPr>
            <w:r w:rsidDel="00000000" w:rsidR="00000000" w:rsidRPr="00000000">
              <w:rPr>
                <w:sz w:val="20"/>
                <w:szCs w:val="20"/>
                <w:rtl w:val="0"/>
              </w:rPr>
              <w:t xml:space="preserve">1.0</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left"/>
              <w:rPr>
                <w:sz w:val="20"/>
                <w:szCs w:val="20"/>
              </w:rPr>
            </w:pPr>
            <w:r w:rsidDel="00000000" w:rsidR="00000000" w:rsidRPr="00000000">
              <w:rPr>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4D">
            <w:pPr>
              <w:widowControl w:val="0"/>
              <w:jc w:val="left"/>
              <w:rPr>
                <w:sz w:val="20"/>
                <w:szCs w:val="20"/>
              </w:rPr>
            </w:pPr>
            <w:r w:rsidDel="00000000" w:rsidR="00000000" w:rsidRPr="00000000">
              <w:rPr>
                <w:sz w:val="20"/>
                <w:szCs w:val="20"/>
                <w:rtl w:val="0"/>
              </w:rPr>
              <w:t xml:space="preserve">Permitir al Coordinador de Zona promover al aspirante.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left"/>
              <w:rPr>
                <w:sz w:val="20"/>
                <w:szCs w:val="20"/>
              </w:rPr>
            </w:pPr>
            <w:r w:rsidDel="00000000" w:rsidR="00000000" w:rsidRPr="00000000">
              <w:rPr>
                <w:sz w:val="20"/>
                <w:szCs w:val="20"/>
                <w:rtl w:val="0"/>
              </w:rPr>
              <w:t xml:space="preserve">Origen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left"/>
              <w:rPr>
                <w:sz w:val="20"/>
                <w:szCs w:val="20"/>
              </w:rPr>
            </w:pPr>
            <w:r w:rsidDel="00000000" w:rsidR="00000000" w:rsidRPr="00000000">
              <w:rPr>
                <w:sz w:val="20"/>
                <w:szCs w:val="20"/>
                <w:rtl w:val="0"/>
              </w:rPr>
              <w:t xml:space="preserve">CP4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jc w:val="left"/>
              <w:rPr>
                <w:sz w:val="20"/>
                <w:szCs w:val="20"/>
              </w:rPr>
            </w:pPr>
            <w:r w:rsidDel="00000000" w:rsidR="00000000" w:rsidRPr="00000000">
              <w:rPr>
                <w:sz w:val="20"/>
                <w:szCs w:val="20"/>
                <w:rtl w:val="0"/>
              </w:rPr>
              <w:t xml:space="preserve">Prioridad</w:t>
            </w:r>
          </w:p>
        </w:tc>
        <w:tc>
          <w:tcPr>
            <w:tcBorders>
              <w:top w:color="000000" w:space="0" w:sz="4" w:val="single"/>
              <w:left w:color="000000"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51">
            <w:pPr>
              <w:jc w:val="left"/>
              <w:rPr>
                <w:sz w:val="20"/>
                <w:szCs w:val="20"/>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left"/>
              <w:rPr>
                <w:sz w:val="20"/>
                <w:szCs w:val="20"/>
              </w:rPr>
            </w:pPr>
            <w:r w:rsidDel="00000000" w:rsidR="00000000" w:rsidRPr="00000000">
              <w:rPr>
                <w:sz w:val="20"/>
                <w:szCs w:val="20"/>
                <w:rtl w:val="0"/>
              </w:rPr>
              <w:t xml:space="preserve">Actor(es)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53">
            <w:pPr>
              <w:widowControl w:val="0"/>
              <w:jc w:val="left"/>
              <w:rPr>
                <w:sz w:val="20"/>
                <w:szCs w:val="20"/>
              </w:rPr>
            </w:pPr>
            <w:r w:rsidDel="00000000" w:rsidR="00000000" w:rsidRPr="00000000">
              <w:rPr>
                <w:sz w:val="20"/>
                <w:szCs w:val="20"/>
                <w:rtl w:val="0"/>
              </w:rPr>
              <w:t xml:space="preserve">Coordinador de Zona.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jc w:val="left"/>
              <w:rPr>
                <w:sz w:val="20"/>
                <w:szCs w:val="20"/>
              </w:rPr>
            </w:pPr>
            <w:r w:rsidDel="00000000" w:rsidR="00000000" w:rsidRPr="00000000">
              <w:rPr>
                <w:sz w:val="20"/>
                <w:szCs w:val="20"/>
                <w:rtl w:val="0"/>
              </w:rPr>
              <w:t xml:space="preserve">Precondiciones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55">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356">
            <w:pPr>
              <w:jc w:val="left"/>
              <w:rPr>
                <w:sz w:val="20"/>
                <w:szCs w:val="20"/>
              </w:rPr>
            </w:pPr>
            <w:r w:rsidDel="00000000" w:rsidR="00000000" w:rsidRPr="00000000">
              <w:rPr>
                <w:sz w:val="20"/>
                <w:szCs w:val="20"/>
                <w:rtl w:val="0"/>
              </w:rPr>
              <w:t xml:space="preserve">El aspirante se encuentra registrado en el sistema.</w:t>
            </w:r>
          </w:p>
          <w:p w:rsidR="00000000" w:rsidDel="00000000" w:rsidP="00000000" w:rsidRDefault="00000000" w:rsidRPr="00000000" w14:paraId="00000357">
            <w:pPr>
              <w:widowControl w:val="0"/>
              <w:jc w:val="left"/>
              <w:rPr>
                <w:sz w:val="20"/>
                <w:szCs w:val="20"/>
              </w:rPr>
            </w:pPr>
            <w:r w:rsidDel="00000000" w:rsidR="00000000" w:rsidRPr="00000000">
              <w:rPr>
                <w:sz w:val="20"/>
                <w:szCs w:val="20"/>
                <w:rtl w:val="0"/>
              </w:rPr>
              <w:t xml:space="preserve">El estado del aspirante aparece como “Aceptado” en el sistema.</w:t>
            </w:r>
          </w:p>
        </w:tc>
      </w:tr>
      <w:tr>
        <w:trPr>
          <w:cantSplit w:val="0"/>
          <w:trHeight w:val="66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jc w:val="left"/>
              <w:rPr>
                <w:sz w:val="20"/>
                <w:szCs w:val="20"/>
              </w:rPr>
            </w:pPr>
            <w:r w:rsidDel="00000000" w:rsidR="00000000" w:rsidRPr="00000000">
              <w:rPr>
                <w:sz w:val="20"/>
                <w:szCs w:val="20"/>
                <w:rtl w:val="0"/>
              </w:rPr>
              <w:t xml:space="preserve">Postcondiciones</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359">
            <w:pPr>
              <w:widowControl w:val="0"/>
              <w:jc w:val="left"/>
              <w:rPr>
                <w:sz w:val="20"/>
                <w:szCs w:val="20"/>
              </w:rPr>
            </w:pPr>
            <w:r w:rsidDel="00000000" w:rsidR="00000000" w:rsidRPr="00000000">
              <w:rPr>
                <w:sz w:val="20"/>
                <w:szCs w:val="20"/>
                <w:rtl w:val="0"/>
              </w:rPr>
              <w:t xml:space="preserve">El aspirante es marcado como “Promovido” en el sistema.</w:t>
            </w:r>
          </w:p>
        </w:tc>
      </w:tr>
    </w:tbl>
    <w:p w:rsidR="00000000" w:rsidDel="00000000" w:rsidP="00000000" w:rsidRDefault="00000000" w:rsidRPr="00000000" w14:paraId="0000035A">
      <w:pPr>
        <w:pStyle w:val="Heading3"/>
        <w:jc w:val="left"/>
        <w:rPr>
          <w:b w:val="1"/>
          <w:color w:val="000000"/>
        </w:rPr>
      </w:pPr>
      <w:bookmarkStart w:colFirst="0" w:colLast="0" w:name="_4yahrsf68arq" w:id="35"/>
      <w:bookmarkEnd w:id="35"/>
      <w:r w:rsidDel="00000000" w:rsidR="00000000" w:rsidRPr="00000000">
        <w:rPr>
          <w:b w:val="1"/>
          <w:color w:val="000000"/>
          <w:rtl w:val="0"/>
        </w:rPr>
        <w:t xml:space="preserve">Flujo Básico: Promocionar aspirantes</w:t>
      </w:r>
    </w:p>
    <w:tbl>
      <w:tblPr>
        <w:tblStyle w:val="Table27"/>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jc w:val="left"/>
              <w:rPr>
                <w:b w:val="1"/>
                <w:sz w:val="20"/>
                <w:szCs w:val="20"/>
              </w:rPr>
            </w:pPr>
            <w:r w:rsidDel="00000000" w:rsidR="00000000" w:rsidRPr="00000000">
              <w:rPr>
                <w:b w:val="1"/>
                <w:sz w:val="20"/>
                <w:szCs w:val="20"/>
                <w:rtl w:val="0"/>
              </w:rPr>
              <w:t xml:space="preserve">Paso</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jc w:val="left"/>
              <w:rPr>
                <w:b w:val="1"/>
                <w:sz w:val="20"/>
                <w:szCs w:val="20"/>
              </w:rPr>
            </w:pPr>
            <w:r w:rsidDel="00000000" w:rsidR="00000000" w:rsidRPr="00000000">
              <w:rPr>
                <w:b w:val="1"/>
                <w:sz w:val="20"/>
                <w:szCs w:val="20"/>
                <w:rtl w:val="0"/>
              </w:rPr>
              <w:t xml:space="preserve">Actor</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jc w:val="left"/>
              <w:rPr>
                <w:b w:val="1"/>
                <w:sz w:val="20"/>
                <w:szCs w:val="20"/>
              </w:rPr>
            </w:pPr>
            <w:r w:rsidDel="00000000" w:rsidR="00000000" w:rsidRPr="00000000">
              <w:rPr>
                <w:b w:val="1"/>
                <w:sz w:val="20"/>
                <w:szCs w:val="20"/>
                <w:rtl w:val="0"/>
              </w:rPr>
              <w:t xml:space="preserve">Descripción</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60">
            <w:pPr>
              <w:widowControl w:val="0"/>
              <w:jc w:val="left"/>
              <w:rPr>
                <w:sz w:val="20"/>
                <w:szCs w:val="20"/>
              </w:rPr>
            </w:pPr>
            <w:r w:rsidDel="00000000" w:rsidR="00000000" w:rsidRPr="00000000">
              <w:rPr>
                <w:sz w:val="20"/>
                <w:szCs w:val="20"/>
                <w:rtl w:val="0"/>
              </w:rPr>
              <w:t xml:space="preserve">Selecciona al aspirante en la lista.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63">
            <w:pPr>
              <w:widowControl w:val="0"/>
              <w:jc w:val="left"/>
              <w:rPr>
                <w:sz w:val="20"/>
                <w:szCs w:val="20"/>
              </w:rPr>
            </w:pPr>
            <w:r w:rsidDel="00000000" w:rsidR="00000000" w:rsidRPr="00000000">
              <w:rPr>
                <w:sz w:val="20"/>
                <w:szCs w:val="20"/>
                <w:rtl w:val="0"/>
              </w:rPr>
              <w:t xml:space="preserve">Despliega la información del aspirante.</w:t>
            </w:r>
          </w:p>
        </w:tc>
      </w:tr>
      <w:tr>
        <w:trPr>
          <w:cantSplit w:val="0"/>
          <w:trHeight w:val="1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5">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66">
            <w:pPr>
              <w:widowControl w:val="0"/>
              <w:jc w:val="left"/>
              <w:rPr>
                <w:sz w:val="20"/>
                <w:szCs w:val="20"/>
              </w:rPr>
            </w:pPr>
            <w:r w:rsidDel="00000000" w:rsidR="00000000" w:rsidRPr="00000000">
              <w:rPr>
                <w:sz w:val="20"/>
                <w:szCs w:val="20"/>
                <w:rtl w:val="0"/>
              </w:rPr>
              <w:t xml:space="preserve">Seleccionar la opción "Promover".</w:t>
            </w:r>
          </w:p>
        </w:tc>
      </w:tr>
      <w:tr>
        <w:trPr>
          <w:cantSplit w:val="0"/>
          <w:trHeight w:val="4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7">
            <w:pPr>
              <w:widowControl w:val="0"/>
              <w:jc w:val="left"/>
              <w:rPr>
                <w:sz w:val="20"/>
                <w:szCs w:val="20"/>
              </w:rPr>
            </w:pPr>
            <w:r w:rsidDel="00000000" w:rsidR="00000000" w:rsidRPr="00000000">
              <w:rPr>
                <w:sz w:val="20"/>
                <w:szCs w:val="20"/>
                <w:rtl w:val="0"/>
              </w:rPr>
              <w:t xml:space="preserve">4</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8">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69">
            <w:pPr>
              <w:widowControl w:val="0"/>
              <w:jc w:val="left"/>
              <w:rPr>
                <w:sz w:val="20"/>
                <w:szCs w:val="20"/>
              </w:rPr>
            </w:pPr>
            <w:r w:rsidDel="00000000" w:rsidR="00000000" w:rsidRPr="00000000">
              <w:rPr>
                <w:sz w:val="20"/>
                <w:szCs w:val="20"/>
                <w:rtl w:val="0"/>
              </w:rPr>
              <w:t xml:space="preserve">Marca al aspirante como “Promovido” en la base de datos. Muestra el mensaje CU5-MSJ2.</w:t>
            </w:r>
          </w:p>
        </w:tc>
      </w:tr>
      <w:tr>
        <w:trPr>
          <w:cantSplit w:val="0"/>
          <w:trHeight w:val="540" w:hRule="atLeast"/>
          <w:tblHeader w:val="0"/>
        </w:trPr>
        <w:tc>
          <w:tcPr>
            <w:gridSpan w:val="3"/>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36D">
      <w:pPr>
        <w:pStyle w:val="Heading3"/>
        <w:jc w:val="left"/>
        <w:rPr>
          <w:b w:val="1"/>
          <w:color w:val="000000"/>
        </w:rPr>
      </w:pPr>
      <w:bookmarkStart w:colFirst="0" w:colLast="0" w:name="_6eobams95i3w" w:id="36"/>
      <w:bookmarkEnd w:id="36"/>
      <w:r w:rsidDel="00000000" w:rsidR="00000000" w:rsidRPr="00000000">
        <w:rPr>
          <w:b w:val="1"/>
          <w:color w:val="000000"/>
          <w:rtl w:val="0"/>
        </w:rPr>
        <w:t xml:space="preserve">Flujo Alternativo: CU5-FA1 Error al intentar promocionar al aspirante</w:t>
      </w:r>
    </w:p>
    <w:tbl>
      <w:tblPr>
        <w:tblStyle w:val="Table28"/>
        <w:tblW w:w="943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jc w:val="left"/>
              <w:rPr>
                <w:b w:val="1"/>
                <w:sz w:val="20"/>
                <w:szCs w:val="20"/>
              </w:rPr>
            </w:pPr>
            <w:r w:rsidDel="00000000" w:rsidR="00000000" w:rsidRPr="00000000">
              <w:rPr>
                <w:b w:val="1"/>
                <w:sz w:val="20"/>
                <w:szCs w:val="20"/>
                <w:rtl w:val="0"/>
              </w:rPr>
              <w:t xml:space="preserve">Paso</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jc w:val="left"/>
              <w:rPr>
                <w:b w:val="1"/>
                <w:sz w:val="20"/>
                <w:szCs w:val="20"/>
              </w:rPr>
            </w:pPr>
            <w:r w:rsidDel="00000000" w:rsidR="00000000" w:rsidRPr="00000000">
              <w:rPr>
                <w:b w:val="1"/>
                <w:sz w:val="20"/>
                <w:szCs w:val="20"/>
                <w:rtl w:val="0"/>
              </w:rPr>
              <w:t xml:space="preserve">Actor</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jc w:val="left"/>
              <w:rPr>
                <w:b w:val="1"/>
                <w:sz w:val="20"/>
                <w:szCs w:val="20"/>
              </w:rPr>
            </w:pPr>
            <w:r w:rsidDel="00000000" w:rsidR="00000000" w:rsidRPr="00000000">
              <w:rPr>
                <w:b w:val="1"/>
                <w:sz w:val="20"/>
                <w:szCs w:val="20"/>
                <w:rtl w:val="0"/>
              </w:rPr>
              <w:t xml:space="preserve">Descripción</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73">
            <w:pPr>
              <w:widowControl w:val="0"/>
              <w:jc w:val="left"/>
              <w:rPr>
                <w:sz w:val="20"/>
                <w:szCs w:val="20"/>
              </w:rPr>
            </w:pPr>
            <w:r w:rsidDel="00000000" w:rsidR="00000000" w:rsidRPr="00000000">
              <w:rPr>
                <w:sz w:val="20"/>
                <w:szCs w:val="20"/>
                <w:rtl w:val="0"/>
              </w:rPr>
              <w:t xml:space="preserve">Selecciona al aspirante en la lista de candidatos para promocionar.</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76">
            <w:pPr>
              <w:widowControl w:val="0"/>
              <w:jc w:val="left"/>
              <w:rPr>
                <w:sz w:val="20"/>
                <w:szCs w:val="20"/>
              </w:rPr>
            </w:pPr>
            <w:r w:rsidDel="00000000" w:rsidR="00000000" w:rsidRPr="00000000">
              <w:rPr>
                <w:sz w:val="20"/>
                <w:szCs w:val="20"/>
                <w:rtl w:val="0"/>
              </w:rPr>
              <w:t xml:space="preserve">Despliega la información del aspirante.</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79">
            <w:pPr>
              <w:widowControl w:val="0"/>
              <w:jc w:val="left"/>
              <w:rPr>
                <w:sz w:val="20"/>
                <w:szCs w:val="20"/>
              </w:rPr>
            </w:pPr>
            <w:r w:rsidDel="00000000" w:rsidR="00000000" w:rsidRPr="00000000">
              <w:rPr>
                <w:sz w:val="20"/>
                <w:szCs w:val="20"/>
                <w:rtl w:val="0"/>
              </w:rPr>
              <w:t xml:space="preserve">Intenta promocionar al aspirante, pero se produce un error en el sistema.</w:t>
            </w:r>
          </w:p>
        </w:tc>
      </w:tr>
      <w:tr>
        <w:trPr>
          <w:cantSplit w:val="0"/>
          <w:trHeight w:val="463.4326171874998"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7C">
            <w:pPr>
              <w:widowControl w:val="0"/>
              <w:jc w:val="left"/>
              <w:rPr>
                <w:sz w:val="20"/>
                <w:szCs w:val="20"/>
              </w:rPr>
            </w:pPr>
            <w:r w:rsidDel="00000000" w:rsidR="00000000" w:rsidRPr="00000000">
              <w:rPr>
                <w:sz w:val="20"/>
                <w:szCs w:val="20"/>
                <w:rtl w:val="0"/>
              </w:rPr>
              <w:t xml:space="preserve">Muestra el mensaje de error CU5-MSJ1 e indica al Coordinador de Zona que intente nuevamente.</w:t>
            </w:r>
          </w:p>
        </w:tc>
      </w:tr>
      <w:tr>
        <w:trPr>
          <w:cantSplit w:val="0"/>
          <w:trHeight w:val="280" w:hRule="atLeast"/>
          <w:tblHeader w:val="0"/>
        </w:trPr>
        <w:tc>
          <w:tcPr>
            <w:gridSpan w:val="3"/>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left"/>
              <w:rPr>
                <w:sz w:val="20"/>
                <w:szCs w:val="20"/>
              </w:rPr>
            </w:pPr>
            <w:r w:rsidDel="00000000" w:rsidR="00000000" w:rsidRPr="00000000">
              <w:rPr>
                <w:sz w:val="20"/>
                <w:szCs w:val="20"/>
                <w:rtl w:val="0"/>
              </w:rPr>
              <w:t xml:space="preserve">Fin de trayectoria alternativa FA1</w:t>
            </w:r>
          </w:p>
        </w:tc>
      </w:tr>
    </w:tbl>
    <w:p w:rsidR="00000000" w:rsidDel="00000000" w:rsidP="00000000" w:rsidRDefault="00000000" w:rsidRPr="00000000" w14:paraId="00000380">
      <w:pPr>
        <w:pStyle w:val="Heading3"/>
        <w:ind w:left="0" w:firstLine="0"/>
        <w:jc w:val="left"/>
        <w:rPr>
          <w:b w:val="1"/>
          <w:color w:val="000000"/>
        </w:rPr>
      </w:pPr>
      <w:bookmarkStart w:colFirst="0" w:colLast="0" w:name="_xoqno9d7q6dd" w:id="37"/>
      <w:bookmarkEnd w:id="37"/>
      <w:r w:rsidDel="00000000" w:rsidR="00000000" w:rsidRPr="00000000">
        <w:rPr>
          <w:b w:val="1"/>
          <w:color w:val="000000"/>
          <w:rtl w:val="0"/>
        </w:rPr>
        <w:t xml:space="preserve">Mensajes</w:t>
      </w:r>
    </w:p>
    <w:tbl>
      <w:tblPr>
        <w:tblStyle w:val="Table29"/>
        <w:tblW w:w="9495.0" w:type="dxa"/>
        <w:jc w:val="left"/>
        <w:tblLayout w:type="fixed"/>
        <w:tblLook w:val="0600"/>
      </w:tblPr>
      <w:tblGrid>
        <w:gridCol w:w="1575"/>
        <w:gridCol w:w="7920"/>
        <w:tblGridChange w:id="0">
          <w:tblGrid>
            <w:gridCol w:w="1575"/>
            <w:gridCol w:w="7920"/>
          </w:tblGrid>
        </w:tblGridChange>
      </w:tblGrid>
      <w:tr>
        <w:trPr>
          <w:cantSplit w:val="0"/>
          <w:trHeight w:val="-8.835049282401727"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left"/>
              <w:rPr>
                <w:b w:val="1"/>
                <w:sz w:val="20"/>
                <w:szCs w:val="20"/>
              </w:rPr>
            </w:pPr>
            <w:r w:rsidDel="00000000" w:rsidR="00000000" w:rsidRPr="00000000">
              <w:rPr>
                <w:b w:val="1"/>
                <w:sz w:val="20"/>
                <w:szCs w:val="20"/>
                <w:rtl w:val="0"/>
              </w:rPr>
              <w:t xml:space="preserve">ID Mensaje</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jc w:val="left"/>
              <w:rPr>
                <w:b w:val="1"/>
                <w:sz w:val="20"/>
                <w:szCs w:val="20"/>
              </w:rPr>
            </w:pPr>
            <w:r w:rsidDel="00000000" w:rsidR="00000000" w:rsidRPr="00000000">
              <w:rPr>
                <w:b w:val="1"/>
                <w:sz w:val="20"/>
                <w:szCs w:val="20"/>
                <w:rtl w:val="0"/>
              </w:rPr>
              <w:t xml:space="preserve">Contenido</w:t>
            </w:r>
          </w:p>
        </w:tc>
      </w:tr>
      <w:tr>
        <w:trPr>
          <w:cantSplit w:val="0"/>
          <w:trHeight w:val="-21.164950717598273"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jc w:val="left"/>
              <w:rPr>
                <w:sz w:val="20"/>
                <w:szCs w:val="20"/>
              </w:rPr>
            </w:pPr>
            <w:r w:rsidDel="00000000" w:rsidR="00000000" w:rsidRPr="00000000">
              <w:rPr>
                <w:sz w:val="20"/>
                <w:szCs w:val="20"/>
                <w:rtl w:val="0"/>
              </w:rPr>
              <w:t xml:space="preserve">CU5-MSJ1</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84">
            <w:pPr>
              <w:widowControl w:val="0"/>
              <w:jc w:val="left"/>
              <w:rPr>
                <w:sz w:val="20"/>
                <w:szCs w:val="20"/>
              </w:rPr>
            </w:pPr>
            <w:r w:rsidDel="00000000" w:rsidR="00000000" w:rsidRPr="00000000">
              <w:rPr>
                <w:sz w:val="20"/>
                <w:szCs w:val="20"/>
                <w:rtl w:val="0"/>
              </w:rPr>
              <w:t xml:space="preserve">"No se pudo promover al aspirante. Intente de nuevo."</w:t>
            </w:r>
          </w:p>
        </w:tc>
      </w:tr>
      <w:tr>
        <w:trPr>
          <w:cantSplit w:val="0"/>
          <w:trHeight w:val="-13.492656082468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left"/>
              <w:rPr>
                <w:sz w:val="20"/>
                <w:szCs w:val="20"/>
              </w:rPr>
            </w:pPr>
            <w:r w:rsidDel="00000000" w:rsidR="00000000" w:rsidRPr="00000000">
              <w:rPr>
                <w:sz w:val="20"/>
                <w:szCs w:val="20"/>
                <w:rtl w:val="0"/>
              </w:rPr>
              <w:t xml:space="preserve">CU5-MSJ2</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86">
            <w:pPr>
              <w:widowControl w:val="0"/>
              <w:jc w:val="left"/>
              <w:rPr>
                <w:sz w:val="20"/>
                <w:szCs w:val="20"/>
              </w:rPr>
            </w:pPr>
            <w:r w:rsidDel="00000000" w:rsidR="00000000" w:rsidRPr="00000000">
              <w:rPr>
                <w:sz w:val="20"/>
                <w:szCs w:val="20"/>
                <w:rtl w:val="0"/>
              </w:rPr>
              <w:t xml:space="preserve">"Aspirante promovido con éxito."</w:t>
            </w:r>
          </w:p>
        </w:tc>
      </w:tr>
    </w:tbl>
    <w:p w:rsidR="00000000" w:rsidDel="00000000" w:rsidP="00000000" w:rsidRDefault="00000000" w:rsidRPr="00000000" w14:paraId="00000387">
      <w:pPr>
        <w:jc w:val="left"/>
        <w:rPr/>
      </w:pPr>
      <w:r w:rsidDel="00000000" w:rsidR="00000000" w:rsidRPr="00000000">
        <w:rPr>
          <w:rtl w:val="0"/>
        </w:rPr>
      </w:r>
    </w:p>
    <w:tbl>
      <w:tblPr>
        <w:tblStyle w:val="Table30"/>
        <w:tblpPr w:leftFromText="180" w:rightFromText="180" w:topFromText="180" w:bottomFromText="180" w:vertAnchor="text" w:horzAnchor="text" w:tblpX="60" w:tblpY="0"/>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1860"/>
        <w:gridCol w:w="7545"/>
        <w:tblGridChange w:id="0">
          <w:tblGrid>
            <w:gridCol w:w="1860"/>
            <w:gridCol w:w="7545"/>
          </w:tblGrid>
        </w:tblGridChange>
      </w:tblGrid>
      <w:tr>
        <w:trPr>
          <w:cantSplit w:val="0"/>
          <w:trHeight w:val="6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jc w:val="left"/>
              <w:rPr>
                <w:sz w:val="20"/>
                <w:szCs w:val="20"/>
              </w:rPr>
            </w:pPr>
            <w:r w:rsidDel="00000000" w:rsidR="00000000" w:rsidRPr="00000000">
              <w:rPr>
                <w:b w:val="1"/>
                <w:sz w:val="20"/>
                <w:szCs w:val="20"/>
                <w:rtl w:val="0"/>
              </w:rPr>
              <w:t xml:space="preserve">Aceptar aspirantes</w:t>
            </w: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jc w:val="left"/>
              <w:rPr>
                <w:sz w:val="20"/>
                <w:szCs w:val="20"/>
              </w:rPr>
            </w:pPr>
            <w:r w:rsidDel="00000000" w:rsidR="00000000" w:rsidRPr="00000000">
              <w:rPr>
                <w:sz w:val="20"/>
                <w:szCs w:val="20"/>
                <w:rtl w:val="0"/>
              </w:rPr>
              <w:t xml:space="preserve">CU6</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left"/>
              <w:rPr>
                <w:sz w:val="20"/>
                <w:szCs w:val="20"/>
              </w:rPr>
            </w:pPr>
            <w:r w:rsidDel="00000000" w:rsidR="00000000" w:rsidRPr="00000000">
              <w:rPr>
                <w:sz w:val="20"/>
                <w:szCs w:val="20"/>
                <w:rtl w:val="0"/>
              </w:rPr>
              <w:t xml:space="preserve">1.0</w:t>
            </w:r>
          </w:p>
        </w:tc>
      </w:tr>
      <w:tr>
        <w:trPr>
          <w:cantSplit w:val="0"/>
          <w:trHeight w:val="57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left"/>
              <w:rPr>
                <w:sz w:val="20"/>
                <w:szCs w:val="20"/>
              </w:rPr>
            </w:pPr>
            <w:r w:rsidDel="00000000" w:rsidR="00000000" w:rsidRPr="00000000">
              <w:rPr>
                <w:sz w:val="20"/>
                <w:szCs w:val="20"/>
                <w:rtl w:val="0"/>
              </w:rPr>
              <w:t xml:space="preserve">Permitir al Coordinador de Zona aceptar a los aspirantes como instructores.</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jc w:val="left"/>
              <w:rPr>
                <w:sz w:val="20"/>
                <w:szCs w:val="20"/>
              </w:rPr>
            </w:pPr>
            <w:r w:rsidDel="00000000" w:rsidR="00000000" w:rsidRPr="00000000">
              <w:rPr>
                <w:sz w:val="20"/>
                <w:szCs w:val="20"/>
                <w:rtl w:val="0"/>
              </w:rPr>
              <w:t xml:space="preserve">CP4</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jc w:val="left"/>
              <w:rPr>
                <w:sz w:val="20"/>
                <w:szCs w:val="20"/>
              </w:rPr>
            </w:pPr>
            <w:r w:rsidDel="00000000" w:rsidR="00000000" w:rsidRPr="00000000">
              <w:rPr>
                <w:sz w:val="20"/>
                <w:szCs w:val="20"/>
                <w:rtl w:val="0"/>
              </w:rPr>
              <w:t xml:space="preserve">Prioridad</w:t>
            </w:r>
          </w:p>
        </w:tc>
        <w:tc>
          <w:tcPr>
            <w:tcBorders>
              <w:top w:color="1f1f1f" w:space="0" w:sz="4" w:val="single"/>
              <w:left w:color="1f1f1f" w:space="0" w:sz="4" w:val="single"/>
              <w:bottom w:color="1f1f1f" w:space="0" w:sz="4" w:val="single"/>
              <w:right w:color="1f1f1f"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93">
            <w:pPr>
              <w:jc w:val="left"/>
              <w:rPr>
                <w:sz w:val="20"/>
                <w:szCs w:val="20"/>
              </w:rPr>
            </w:pP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left"/>
              <w:rPr>
                <w:sz w:val="20"/>
                <w:szCs w:val="20"/>
              </w:rPr>
            </w:pPr>
            <w:r w:rsidDel="00000000" w:rsidR="00000000" w:rsidRPr="00000000">
              <w:rPr>
                <w:sz w:val="20"/>
                <w:szCs w:val="20"/>
                <w:rtl w:val="0"/>
              </w:rPr>
              <w:t xml:space="preserve">Coordinador de Zona, Sistema de Gestión de Aspirantes</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7">
            <w:pPr>
              <w:jc w:val="left"/>
              <w:rPr>
                <w:sz w:val="20"/>
                <w:szCs w:val="20"/>
              </w:rPr>
            </w:pPr>
            <w:r w:rsidDel="00000000" w:rsidR="00000000" w:rsidRPr="00000000">
              <w:rPr>
                <w:sz w:val="20"/>
                <w:szCs w:val="20"/>
                <w:rtl w:val="0"/>
              </w:rPr>
              <w:t xml:space="preserve">El usuario “Coordinador de Zona” tiene una sesión activa en el sistema.</w:t>
            </w:r>
          </w:p>
          <w:p w:rsidR="00000000" w:rsidDel="00000000" w:rsidP="00000000" w:rsidRDefault="00000000" w:rsidRPr="00000000" w14:paraId="00000398">
            <w:pPr>
              <w:jc w:val="left"/>
              <w:rPr>
                <w:sz w:val="20"/>
                <w:szCs w:val="20"/>
              </w:rPr>
            </w:pPr>
            <w:r w:rsidDel="00000000" w:rsidR="00000000" w:rsidRPr="00000000">
              <w:rPr>
                <w:sz w:val="20"/>
                <w:szCs w:val="20"/>
                <w:rtl w:val="0"/>
              </w:rPr>
              <w:t xml:space="preserve">El aspirante se encuentra registrado en el sistema.</w:t>
            </w:r>
          </w:p>
        </w:tc>
      </w:tr>
      <w:tr>
        <w:trPr>
          <w:cantSplit w:val="0"/>
          <w:trHeight w:val="66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A">
            <w:pPr>
              <w:jc w:val="left"/>
              <w:rPr>
                <w:sz w:val="20"/>
                <w:szCs w:val="20"/>
              </w:rPr>
            </w:pPr>
            <w:r w:rsidDel="00000000" w:rsidR="00000000" w:rsidRPr="00000000">
              <w:rPr>
                <w:sz w:val="20"/>
                <w:szCs w:val="20"/>
                <w:rtl w:val="0"/>
              </w:rPr>
              <w:t xml:space="preserve">El estado de cada aspirante aceptado es marcado como “Aceptado” en el sistema.</w:t>
            </w:r>
          </w:p>
        </w:tc>
      </w:tr>
    </w:tbl>
    <w:p w:rsidR="00000000" w:rsidDel="00000000" w:rsidP="00000000" w:rsidRDefault="00000000" w:rsidRPr="00000000" w14:paraId="0000039B">
      <w:pPr>
        <w:pStyle w:val="Heading3"/>
        <w:jc w:val="left"/>
        <w:rPr>
          <w:b w:val="1"/>
          <w:color w:val="000000"/>
        </w:rPr>
      </w:pPr>
      <w:bookmarkStart w:colFirst="0" w:colLast="0" w:name="_ivhl0td9dzh3" w:id="38"/>
      <w:bookmarkEnd w:id="38"/>
      <w:r w:rsidDel="00000000" w:rsidR="00000000" w:rsidRPr="00000000">
        <w:rPr>
          <w:b w:val="1"/>
          <w:color w:val="000000"/>
          <w:rtl w:val="0"/>
        </w:rPr>
        <w:t xml:space="preserve">Flujo Básico: Aceptar aspirantes</w:t>
      </w:r>
    </w:p>
    <w:tbl>
      <w:tblPr>
        <w:tblStyle w:val="Table31"/>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15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jc w:val="left"/>
              <w:rPr>
                <w:sz w:val="20"/>
                <w:szCs w:val="20"/>
              </w:rPr>
            </w:pPr>
            <w:r w:rsidDel="00000000" w:rsidR="00000000" w:rsidRPr="00000000">
              <w:rPr>
                <w:b w:val="1"/>
                <w:sz w:val="20"/>
                <w:szCs w:val="20"/>
                <w:rtl w:val="0"/>
              </w:rPr>
              <w:t xml:space="preserve">Descripción</w:t>
            </w:r>
            <w:commentRangeStart w:id="2"/>
            <w:r w:rsidDel="00000000" w:rsidR="00000000" w:rsidRPr="00000000">
              <w:rPr>
                <w:rtl w:val="0"/>
              </w:rPr>
            </w:r>
          </w:p>
        </w:tc>
      </w:tr>
      <w:tr>
        <w:trPr>
          <w:cantSplit w:val="0"/>
          <w:trHeight w:val="28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jc w:val="left"/>
              <w:rPr>
                <w:sz w:val="20"/>
                <w:szCs w:val="20"/>
              </w:rPr>
            </w:pPr>
            <w:commentRangeEnd w:id="2"/>
            <w:r w:rsidDel="00000000" w:rsidR="00000000" w:rsidRPr="00000000">
              <w:commentReference w:id="2"/>
            </w: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A1">
            <w:pPr>
              <w:widowControl w:val="0"/>
              <w:jc w:val="left"/>
              <w:rPr>
                <w:sz w:val="20"/>
                <w:szCs w:val="20"/>
              </w:rPr>
            </w:pPr>
            <w:r w:rsidDel="00000000" w:rsidR="00000000" w:rsidRPr="00000000">
              <w:rPr>
                <w:sz w:val="20"/>
                <w:szCs w:val="20"/>
                <w:rtl w:val="0"/>
              </w:rPr>
              <w:t xml:space="preserve">Selecciona al aspirante en la lista.</w:t>
            </w:r>
          </w:p>
        </w:tc>
      </w:tr>
      <w:tr>
        <w:trPr>
          <w:cantSplit w:val="0"/>
          <w:trHeight w:val="183.9550781249999"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2">
            <w:pPr>
              <w:jc w:val="left"/>
              <w:rPr>
                <w:sz w:val="20"/>
                <w:szCs w:val="20"/>
              </w:rPr>
            </w:pPr>
            <w:r w:rsidDel="00000000" w:rsidR="00000000" w:rsidRPr="00000000">
              <w:rPr>
                <w:sz w:val="20"/>
                <w:szCs w:val="20"/>
                <w:rtl w:val="0"/>
              </w:rPr>
              <w:t xml:space="preserve">2</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3">
            <w:pPr>
              <w:jc w:val="left"/>
              <w:rPr>
                <w:sz w:val="20"/>
                <w:szCs w:val="20"/>
              </w:rPr>
            </w:pPr>
            <w:r w:rsidDel="00000000" w:rsidR="00000000" w:rsidRPr="00000000">
              <w:rPr>
                <w:sz w:val="20"/>
                <w:szCs w:val="20"/>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4">
            <w:pPr>
              <w:jc w:val="left"/>
              <w:rPr>
                <w:sz w:val="20"/>
                <w:szCs w:val="20"/>
              </w:rPr>
            </w:pPr>
            <w:r w:rsidDel="00000000" w:rsidR="00000000" w:rsidRPr="00000000">
              <w:rPr>
                <w:sz w:val="20"/>
                <w:szCs w:val="20"/>
                <w:rtl w:val="0"/>
              </w:rPr>
              <w:t xml:space="preserve">Despliega una ventana que muestra la evaluación que se le hizo previamente al aspirante.</w:t>
            </w:r>
          </w:p>
        </w:tc>
      </w:tr>
      <w:tr>
        <w:trPr>
          <w:cantSplit w:val="0"/>
          <w:trHeight w:val="39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5">
            <w:pPr>
              <w:jc w:val="left"/>
              <w:rPr>
                <w:sz w:val="20"/>
                <w:szCs w:val="20"/>
              </w:rPr>
            </w:pPr>
            <w:r w:rsidDel="00000000" w:rsidR="00000000" w:rsidRPr="00000000">
              <w:rPr>
                <w:sz w:val="20"/>
                <w:szCs w:val="20"/>
                <w:rtl w:val="0"/>
              </w:rPr>
              <w:t xml:space="preserve">3</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6">
            <w:pPr>
              <w:jc w:val="left"/>
              <w:rPr>
                <w:sz w:val="20"/>
                <w:szCs w:val="20"/>
              </w:rPr>
            </w:pPr>
            <w:r w:rsidDel="00000000" w:rsidR="00000000" w:rsidRPr="00000000">
              <w:rPr>
                <w:sz w:val="20"/>
                <w:szCs w:val="20"/>
                <w:rtl w:val="0"/>
              </w:rPr>
              <w:t xml:space="preserve">Coordinador de Zona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7">
            <w:pPr>
              <w:jc w:val="left"/>
              <w:rPr>
                <w:sz w:val="20"/>
                <w:szCs w:val="20"/>
              </w:rPr>
            </w:pPr>
            <w:r w:rsidDel="00000000" w:rsidR="00000000" w:rsidRPr="00000000">
              <w:rPr>
                <w:sz w:val="20"/>
                <w:szCs w:val="20"/>
                <w:rtl w:val="0"/>
              </w:rPr>
              <w:t xml:space="preserve">Selecciona la opción "Aceptar".</w:t>
            </w:r>
          </w:p>
        </w:tc>
      </w:tr>
      <w:tr>
        <w:trPr>
          <w:cantSplit w:val="0"/>
          <w:trHeight w:val="738.95507812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8">
            <w:pPr>
              <w:jc w:val="left"/>
              <w:rPr>
                <w:sz w:val="20"/>
                <w:szCs w:val="20"/>
              </w:rPr>
            </w:pPr>
            <w:r w:rsidDel="00000000" w:rsidR="00000000" w:rsidRPr="00000000">
              <w:rPr>
                <w:sz w:val="20"/>
                <w:szCs w:val="20"/>
                <w:rtl w:val="0"/>
              </w:rPr>
              <w:t xml:space="preserve">4</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9">
            <w:pPr>
              <w:jc w:val="left"/>
              <w:rPr>
                <w:sz w:val="20"/>
                <w:szCs w:val="20"/>
              </w:rPr>
            </w:pPr>
            <w:r w:rsidDel="00000000" w:rsidR="00000000" w:rsidRPr="00000000">
              <w:rPr>
                <w:sz w:val="20"/>
                <w:szCs w:val="20"/>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A">
            <w:pPr>
              <w:jc w:val="left"/>
              <w:rPr>
                <w:sz w:val="20"/>
                <w:szCs w:val="20"/>
              </w:rPr>
            </w:pPr>
            <w:r w:rsidDel="00000000" w:rsidR="00000000" w:rsidRPr="00000000">
              <w:rPr>
                <w:sz w:val="20"/>
                <w:szCs w:val="20"/>
                <w:rtl w:val="0"/>
              </w:rPr>
              <w:t xml:space="preserve">Marca al aspirante como aceptado en la base de datos y se le manda una notificación al aspirante. Muestra mensaje CU6-MSJ2</w:t>
            </w:r>
          </w:p>
        </w:tc>
      </w:tr>
      <w:tr>
        <w:trPr>
          <w:cantSplit w:val="0"/>
          <w:trHeight w:val="105" w:hRule="atLeast"/>
          <w:tblHeader w:val="0"/>
        </w:trPr>
        <w:tc>
          <w:tcPr>
            <w:gridSpan w:val="3"/>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3AB">
            <w:pPr>
              <w:jc w:val="left"/>
              <w:rPr>
                <w:sz w:val="20"/>
                <w:szCs w:val="20"/>
              </w:rPr>
            </w:pPr>
            <w:r w:rsidDel="00000000" w:rsidR="00000000" w:rsidRPr="00000000">
              <w:rPr>
                <w:sz w:val="20"/>
                <w:szCs w:val="20"/>
                <w:rtl w:val="0"/>
              </w:rPr>
              <w:t xml:space="preserve"> Fin del caso de uso</w:t>
            </w:r>
          </w:p>
        </w:tc>
      </w:tr>
    </w:tbl>
    <w:p w:rsidR="00000000" w:rsidDel="00000000" w:rsidP="00000000" w:rsidRDefault="00000000" w:rsidRPr="00000000" w14:paraId="000003AE">
      <w:pPr>
        <w:pStyle w:val="Heading3"/>
        <w:jc w:val="left"/>
        <w:rPr>
          <w:b w:val="1"/>
          <w:color w:val="000000"/>
        </w:rPr>
      </w:pPr>
      <w:bookmarkStart w:colFirst="0" w:colLast="0" w:name="_1098keyan2tk" w:id="39"/>
      <w:bookmarkEnd w:id="39"/>
      <w:r w:rsidDel="00000000" w:rsidR="00000000" w:rsidRPr="00000000">
        <w:rPr>
          <w:b w:val="1"/>
          <w:color w:val="000000"/>
          <w:rtl w:val="0"/>
        </w:rPr>
        <w:t xml:space="preserve">Flujo Alternativo: CU6-FA1 Error al intentar aceptar al aspirante</w:t>
      </w:r>
    </w:p>
    <w:tbl>
      <w:tblPr>
        <w:tblStyle w:val="Table32"/>
        <w:tblW w:w="943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B4">
            <w:pPr>
              <w:widowControl w:val="0"/>
              <w:jc w:val="left"/>
              <w:rPr>
                <w:sz w:val="20"/>
                <w:szCs w:val="20"/>
              </w:rPr>
            </w:pPr>
            <w:r w:rsidDel="00000000" w:rsidR="00000000" w:rsidRPr="00000000">
              <w:rPr>
                <w:sz w:val="20"/>
                <w:szCs w:val="20"/>
                <w:rtl w:val="0"/>
              </w:rPr>
              <w:t xml:space="preserve">Selecciona al aspirante en la lista de candidatos para aceptar.</w:t>
            </w:r>
          </w:p>
        </w:tc>
      </w:tr>
      <w:tr>
        <w:trPr>
          <w:cantSplit w:val="0"/>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B7">
            <w:pPr>
              <w:jc w:val="left"/>
              <w:rPr>
                <w:sz w:val="20"/>
                <w:szCs w:val="20"/>
              </w:rPr>
            </w:pPr>
            <w:r w:rsidDel="00000000" w:rsidR="00000000" w:rsidRPr="00000000">
              <w:rPr>
                <w:sz w:val="20"/>
                <w:szCs w:val="20"/>
                <w:rtl w:val="0"/>
              </w:rPr>
              <w:t xml:space="preserve">Despliega una ventana que muestra la evaluación que se le hizo previamente al aspirante.</w:t>
            </w:r>
          </w:p>
        </w:tc>
      </w:tr>
      <w:tr>
        <w:trPr>
          <w:cantSplit w:val="0"/>
          <w:trHeight w:val="165"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BA">
            <w:pPr>
              <w:jc w:val="left"/>
              <w:rPr>
                <w:sz w:val="20"/>
                <w:szCs w:val="20"/>
              </w:rPr>
            </w:pPr>
            <w:r w:rsidDel="00000000" w:rsidR="00000000" w:rsidRPr="00000000">
              <w:rPr>
                <w:sz w:val="20"/>
                <w:szCs w:val="20"/>
                <w:rtl w:val="0"/>
              </w:rPr>
              <w:t xml:space="preserve">Selecciona la opción "Aceptar".</w:t>
            </w:r>
          </w:p>
        </w:tc>
      </w:tr>
      <w:tr>
        <w:trPr>
          <w:cantSplit w:val="0"/>
          <w:trHeight w:val="463.4326171874998"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BD">
            <w:pPr>
              <w:widowControl w:val="0"/>
              <w:jc w:val="left"/>
              <w:rPr>
                <w:sz w:val="20"/>
                <w:szCs w:val="20"/>
              </w:rPr>
            </w:pPr>
            <w:r w:rsidDel="00000000" w:rsidR="00000000" w:rsidRPr="00000000">
              <w:rPr>
                <w:sz w:val="20"/>
                <w:szCs w:val="20"/>
                <w:rtl w:val="0"/>
              </w:rPr>
              <w:t xml:space="preserve">Intenta cambiar el estado del aspirante pero ocurre un error en la conexión a la base de datos. Se muestra el mensaje de error CU6-MSJ3.</w:t>
            </w:r>
          </w:p>
        </w:tc>
      </w:tr>
      <w:tr>
        <w:trPr>
          <w:cantSplit w:val="0"/>
          <w:trHeight w:val="280" w:hRule="atLeast"/>
          <w:tblHeader w:val="0"/>
        </w:trPr>
        <w:tc>
          <w:tcPr>
            <w:gridSpan w:val="3"/>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left"/>
              <w:rPr>
                <w:sz w:val="20"/>
                <w:szCs w:val="20"/>
              </w:rPr>
            </w:pPr>
            <w:r w:rsidDel="00000000" w:rsidR="00000000" w:rsidRPr="00000000">
              <w:rPr>
                <w:sz w:val="20"/>
                <w:szCs w:val="20"/>
                <w:rtl w:val="0"/>
              </w:rPr>
              <w:t xml:space="preserve">Fin de trayectoria alternativa FA1</w:t>
            </w:r>
          </w:p>
        </w:tc>
      </w:tr>
    </w:tbl>
    <w:p w:rsidR="00000000" w:rsidDel="00000000" w:rsidP="00000000" w:rsidRDefault="00000000" w:rsidRPr="00000000" w14:paraId="000003C1">
      <w:pPr>
        <w:pStyle w:val="Heading3"/>
        <w:ind w:left="0" w:firstLine="0"/>
        <w:jc w:val="left"/>
        <w:rPr>
          <w:color w:val="000000"/>
        </w:rPr>
      </w:pPr>
      <w:bookmarkStart w:colFirst="0" w:colLast="0" w:name="_cxj3dv9izfbd" w:id="40"/>
      <w:bookmarkEnd w:id="40"/>
      <w:r w:rsidDel="00000000" w:rsidR="00000000" w:rsidRPr="00000000">
        <w:rPr>
          <w:b w:val="1"/>
          <w:color w:val="000000"/>
          <w:rtl w:val="0"/>
        </w:rPr>
        <w:t xml:space="preserve">Mensajes</w:t>
      </w:r>
      <w:r w:rsidDel="00000000" w:rsidR="00000000" w:rsidRPr="00000000">
        <w:rPr>
          <w:rtl w:val="0"/>
        </w:rPr>
      </w:r>
    </w:p>
    <w:tbl>
      <w:tblPr>
        <w:tblStyle w:val="Table33"/>
        <w:tblW w:w="9480.0" w:type="dxa"/>
        <w:jc w:val="left"/>
        <w:tblLayout w:type="fixed"/>
        <w:tblLook w:val="0600"/>
      </w:tblPr>
      <w:tblGrid>
        <w:gridCol w:w="1575"/>
        <w:gridCol w:w="7905"/>
        <w:tblGridChange w:id="0">
          <w:tblGrid>
            <w:gridCol w:w="1575"/>
            <w:gridCol w:w="7905"/>
          </w:tblGrid>
        </w:tblGridChange>
      </w:tblGrid>
      <w:tr>
        <w:trPr>
          <w:cantSplit w:val="0"/>
          <w:trHeight w:val="-8.835049282401727"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21.164950717598273"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jc w:val="left"/>
              <w:rPr>
                <w:sz w:val="20"/>
                <w:szCs w:val="20"/>
              </w:rPr>
            </w:pPr>
            <w:r w:rsidDel="00000000" w:rsidR="00000000" w:rsidRPr="00000000">
              <w:rPr>
                <w:sz w:val="20"/>
                <w:szCs w:val="20"/>
                <w:rtl w:val="0"/>
              </w:rPr>
              <w:t xml:space="preserve">CU6-MSJ1</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C5">
            <w:pPr>
              <w:widowControl w:val="0"/>
              <w:jc w:val="left"/>
              <w:rPr>
                <w:sz w:val="20"/>
                <w:szCs w:val="20"/>
              </w:rPr>
            </w:pPr>
            <w:r w:rsidDel="00000000" w:rsidR="00000000" w:rsidRPr="00000000">
              <w:rPr>
                <w:sz w:val="20"/>
                <w:szCs w:val="20"/>
                <w:rtl w:val="0"/>
              </w:rPr>
              <w:t xml:space="preserve">"No se pudo aceptar al aspirante. Intente de nuevo."</w:t>
            </w:r>
          </w:p>
        </w:tc>
      </w:tr>
      <w:tr>
        <w:trPr>
          <w:cantSplit w:val="0"/>
          <w:trHeight w:val="-13.4926560824689"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jc w:val="left"/>
              <w:rPr>
                <w:sz w:val="20"/>
                <w:szCs w:val="20"/>
              </w:rPr>
            </w:pPr>
            <w:r w:rsidDel="00000000" w:rsidR="00000000" w:rsidRPr="00000000">
              <w:rPr>
                <w:sz w:val="20"/>
                <w:szCs w:val="20"/>
                <w:rtl w:val="0"/>
              </w:rPr>
              <w:t xml:space="preserve">CU6-MSJ2</w:t>
            </w:r>
          </w:p>
        </w:tc>
        <w:tc>
          <w:tcPr>
            <w:tcBorders>
              <w:top w:color="1f1f1f" w:space="0" w:sz="5" w:val="single"/>
              <w:left w:color="1f1f1f" w:space="0" w:sz="5" w:val="single"/>
              <w:bottom w:color="1f1f1f" w:space="0" w:sz="5" w:val="single"/>
              <w:right w:color="1f1f1f" w:space="0" w:sz="5" w:val="single"/>
            </w:tcBorders>
            <w:tcMar>
              <w:top w:w="40.0" w:type="dxa"/>
              <w:left w:w="0.0" w:type="dxa"/>
              <w:bottom w:w="40.0" w:type="dxa"/>
              <w:right w:w="0.0" w:type="dxa"/>
            </w:tcMar>
            <w:vAlign w:val="bottom"/>
          </w:tcPr>
          <w:p w:rsidR="00000000" w:rsidDel="00000000" w:rsidP="00000000" w:rsidRDefault="00000000" w:rsidRPr="00000000" w14:paraId="000003C7">
            <w:pPr>
              <w:widowControl w:val="0"/>
              <w:jc w:val="left"/>
              <w:rPr>
                <w:sz w:val="20"/>
                <w:szCs w:val="20"/>
              </w:rPr>
            </w:pPr>
            <w:r w:rsidDel="00000000" w:rsidR="00000000" w:rsidRPr="00000000">
              <w:rPr>
                <w:sz w:val="20"/>
                <w:szCs w:val="20"/>
                <w:rtl w:val="0"/>
              </w:rPr>
              <w:t xml:space="preserve">"Aspirante aceptado con éxito."</w:t>
            </w:r>
          </w:p>
        </w:tc>
      </w:tr>
    </w:tbl>
    <w:p w:rsidR="00000000" w:rsidDel="00000000" w:rsidP="00000000" w:rsidRDefault="00000000" w:rsidRPr="00000000" w14:paraId="000003C8">
      <w:pPr>
        <w:jc w:val="left"/>
        <w:rPr>
          <w:b w:val="1"/>
          <w:sz w:val="26"/>
          <w:szCs w:val="26"/>
        </w:rPr>
      </w:pPr>
      <w:r w:rsidDel="00000000" w:rsidR="00000000" w:rsidRPr="00000000">
        <w:rPr>
          <w:rtl w:val="0"/>
        </w:rPr>
      </w:r>
    </w:p>
    <w:tbl>
      <w:tblPr>
        <w:tblStyle w:val="Table34"/>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845"/>
        <w:tblGridChange w:id="0">
          <w:tblGrid>
            <w:gridCol w:w="1695"/>
            <w:gridCol w:w="784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jc w:val="left"/>
              <w:rPr>
                <w:sz w:val="20"/>
                <w:szCs w:val="20"/>
              </w:rPr>
            </w:pPr>
            <w:r w:rsidDel="00000000" w:rsidR="00000000" w:rsidRPr="00000000">
              <w:rPr>
                <w:b w:val="1"/>
                <w:sz w:val="20"/>
                <w:szCs w:val="20"/>
                <w:rtl w:val="0"/>
              </w:rPr>
              <w:t xml:space="preserve">Asignar Capacitador para Aspirante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jc w:val="left"/>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jc w:val="left"/>
              <w:rPr>
                <w:sz w:val="20"/>
                <w:szCs w:val="20"/>
              </w:rPr>
            </w:pPr>
            <w:r w:rsidDel="00000000" w:rsidR="00000000" w:rsidRPr="00000000">
              <w:rPr>
                <w:sz w:val="20"/>
                <w:szCs w:val="20"/>
                <w:rtl w:val="0"/>
              </w:rPr>
              <w:t xml:space="preserve">CU7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jc w:val="left"/>
              <w:rPr>
                <w:sz w:val="20"/>
                <w:szCs w:val="20"/>
              </w:rPr>
            </w:pPr>
            <w:r w:rsidDel="00000000" w:rsidR="00000000" w:rsidRPr="00000000">
              <w:rPr>
                <w:sz w:val="20"/>
                <w:szCs w:val="20"/>
                <w:rtl w:val="0"/>
              </w:rPr>
              <w:t xml:space="preserve">Versión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jc w:val="left"/>
              <w:rPr>
                <w:sz w:val="20"/>
                <w:szCs w:val="20"/>
              </w:rPr>
            </w:pPr>
            <w:r w:rsidDel="00000000" w:rsidR="00000000" w:rsidRPr="00000000">
              <w:rPr>
                <w:sz w:val="20"/>
                <w:szCs w:val="20"/>
                <w:rtl w:val="0"/>
              </w:rPr>
              <w:t xml:space="preserve">Objetivo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jc w:val="left"/>
              <w:rPr>
                <w:sz w:val="20"/>
                <w:szCs w:val="20"/>
              </w:rPr>
            </w:pPr>
            <w:r w:rsidDel="00000000" w:rsidR="00000000" w:rsidRPr="00000000">
              <w:rPr>
                <w:sz w:val="20"/>
                <w:szCs w:val="20"/>
                <w:rtl w:val="0"/>
              </w:rPr>
              <w:t xml:space="preserve">Asignar un capacitor a un aspirante para que reciba la formación necesaria.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jc w:val="left"/>
              <w:rPr>
                <w:sz w:val="20"/>
                <w:szCs w:val="20"/>
              </w:rPr>
            </w:pPr>
            <w:r w:rsidDel="00000000" w:rsidR="00000000" w:rsidRPr="00000000">
              <w:rPr>
                <w:sz w:val="20"/>
                <w:szCs w:val="20"/>
                <w:rtl w:val="0"/>
              </w:rPr>
              <w:t xml:space="preserve">Origen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jc w:val="left"/>
              <w:rPr>
                <w:sz w:val="20"/>
                <w:szCs w:val="20"/>
              </w:rPr>
            </w:pPr>
            <w:r w:rsidDel="00000000" w:rsidR="00000000" w:rsidRPr="00000000">
              <w:rPr>
                <w:sz w:val="20"/>
                <w:szCs w:val="20"/>
                <w:rtl w:val="0"/>
              </w:rPr>
              <w:t xml:space="preserve">CP4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jc w:val="left"/>
              <w:rPr>
                <w:sz w:val="20"/>
                <w:szCs w:val="20"/>
              </w:rPr>
            </w:pPr>
            <w:r w:rsidDel="00000000" w:rsidR="00000000" w:rsidRPr="00000000">
              <w:rPr>
                <w:sz w:val="20"/>
                <w:szCs w:val="20"/>
                <w:rtl w:val="0"/>
              </w:rPr>
              <w:t xml:space="preserve">Prioridad</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3D4">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jc w:val="left"/>
              <w:rPr>
                <w:sz w:val="20"/>
                <w:szCs w:val="20"/>
              </w:rPr>
            </w:pPr>
            <w:r w:rsidDel="00000000" w:rsidR="00000000" w:rsidRPr="00000000">
              <w:rPr>
                <w:sz w:val="20"/>
                <w:szCs w:val="20"/>
                <w:rtl w:val="0"/>
              </w:rPr>
              <w:t xml:space="preserve">Actor(es)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jc w:val="left"/>
              <w:rPr>
                <w:sz w:val="20"/>
                <w:szCs w:val="20"/>
              </w:rPr>
            </w:pPr>
            <w:r w:rsidDel="00000000" w:rsidR="00000000" w:rsidRPr="00000000">
              <w:rPr>
                <w:sz w:val="20"/>
                <w:szCs w:val="20"/>
                <w:rtl w:val="0"/>
              </w:rPr>
              <w:t xml:space="preserve">Coordinador de Zona</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jc w:val="left"/>
              <w:rPr>
                <w:sz w:val="20"/>
                <w:szCs w:val="20"/>
              </w:rPr>
            </w:pPr>
            <w:r w:rsidDel="00000000" w:rsidR="00000000" w:rsidRPr="00000000">
              <w:rPr>
                <w:sz w:val="20"/>
                <w:szCs w:val="20"/>
                <w:rtl w:val="0"/>
              </w:rPr>
              <w:t xml:space="preserve">Precondiciones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jc w:val="left"/>
              <w:rPr>
                <w:sz w:val="20"/>
                <w:szCs w:val="20"/>
              </w:rPr>
            </w:pPr>
            <w:r w:rsidDel="00000000" w:rsidR="00000000" w:rsidRPr="00000000">
              <w:rPr>
                <w:sz w:val="20"/>
                <w:szCs w:val="20"/>
                <w:rtl w:val="0"/>
              </w:rPr>
              <w:t xml:space="preserve">El aspirante ha sido aceptado y está listo para recibir capacitación.</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widowControl w:val="0"/>
              <w:jc w:val="left"/>
              <w:rPr>
                <w:sz w:val="20"/>
                <w:szCs w:val="20"/>
              </w:rPr>
            </w:pPr>
            <w:r w:rsidDel="00000000" w:rsidR="00000000" w:rsidRPr="00000000">
              <w:rPr>
                <w:sz w:val="20"/>
                <w:szCs w:val="20"/>
                <w:rtl w:val="0"/>
              </w:rPr>
              <w:t xml:space="preserve">Existen capacitadores disponibles en la zona.</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B">
            <w:pPr>
              <w:widowControl w:val="0"/>
              <w:jc w:val="left"/>
              <w:rPr>
                <w:sz w:val="20"/>
                <w:szCs w:val="20"/>
              </w:rPr>
            </w:pPr>
            <w:r w:rsidDel="00000000" w:rsidR="00000000" w:rsidRPr="00000000">
              <w:rPr>
                <w:sz w:val="20"/>
                <w:szCs w:val="20"/>
                <w:rtl w:val="0"/>
              </w:rPr>
              <w:t xml:space="preserve">Postcondiciones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widowControl w:val="0"/>
              <w:jc w:val="left"/>
              <w:rPr>
                <w:sz w:val="20"/>
                <w:szCs w:val="20"/>
              </w:rPr>
            </w:pPr>
            <w:r w:rsidDel="00000000" w:rsidR="00000000" w:rsidRPr="00000000">
              <w:rPr>
                <w:sz w:val="20"/>
                <w:szCs w:val="20"/>
                <w:rtl w:val="0"/>
              </w:rPr>
              <w:t xml:space="preserve">El aspirante tiene asignado un capacitador en el sistema.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widowControl w:val="0"/>
              <w:jc w:val="left"/>
              <w:rPr>
                <w:sz w:val="20"/>
                <w:szCs w:val="20"/>
              </w:rPr>
            </w:pPr>
            <w:r w:rsidDel="00000000" w:rsidR="00000000" w:rsidRPr="00000000">
              <w:rPr>
                <w:sz w:val="20"/>
                <w:szCs w:val="20"/>
                <w:rtl w:val="0"/>
              </w:rPr>
              <w:t xml:space="preserve">Se envían notificaciones al capacitador y al aspirante sobre la asignación.</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widowControl w:val="0"/>
              <w:jc w:val="left"/>
              <w:rPr>
                <w:sz w:val="20"/>
                <w:szCs w:val="20"/>
              </w:rPr>
            </w:pPr>
            <w:r w:rsidDel="00000000" w:rsidR="00000000" w:rsidRPr="00000000">
              <w:rPr>
                <w:sz w:val="20"/>
                <w:szCs w:val="20"/>
                <w:rtl w:val="0"/>
              </w:rPr>
              <w:t xml:space="preserve">Criterios de Aceptación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0">
            <w:pPr>
              <w:widowControl w:val="0"/>
              <w:jc w:val="left"/>
              <w:rPr>
                <w:sz w:val="20"/>
                <w:szCs w:val="20"/>
              </w:rPr>
            </w:pPr>
            <w:r w:rsidDel="00000000" w:rsidR="00000000" w:rsidRPr="00000000">
              <w:rPr>
                <w:sz w:val="20"/>
                <w:szCs w:val="20"/>
                <w:rtl w:val="0"/>
              </w:rPr>
              <w:t xml:space="preserve">El sistema muestra la asignación exitosa del capacitador al aspirante.</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widowControl w:val="0"/>
              <w:jc w:val="left"/>
              <w:rPr>
                <w:sz w:val="20"/>
                <w:szCs w:val="20"/>
              </w:rPr>
            </w:pPr>
            <w:r w:rsidDel="00000000" w:rsidR="00000000" w:rsidRPr="00000000">
              <w:rPr>
                <w:sz w:val="20"/>
                <w:szCs w:val="20"/>
                <w:rtl w:val="0"/>
              </w:rPr>
              <w:t xml:space="preserve">Las notificaciones se envían correctamente al capacitador y al aspirante.</w:t>
            </w:r>
          </w:p>
        </w:tc>
      </w:tr>
    </w:tbl>
    <w:p w:rsidR="00000000" w:rsidDel="00000000" w:rsidP="00000000" w:rsidRDefault="00000000" w:rsidRPr="00000000" w14:paraId="000003E3">
      <w:pPr>
        <w:jc w:val="left"/>
        <w:rPr>
          <w:b w:val="1"/>
          <w:sz w:val="26"/>
          <w:szCs w:val="26"/>
        </w:rPr>
      </w:pPr>
      <w:r w:rsidDel="00000000" w:rsidR="00000000" w:rsidRPr="00000000">
        <w:rPr>
          <w:rtl w:val="0"/>
        </w:rPr>
      </w:r>
    </w:p>
    <w:tbl>
      <w:tblPr>
        <w:tblStyle w:val="Table35"/>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60"/>
        <w:gridCol w:w="6315"/>
        <w:tblGridChange w:id="0">
          <w:tblGrid>
            <w:gridCol w:w="1080"/>
            <w:gridCol w:w="2160"/>
            <w:gridCol w:w="631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left"/>
              <w:rPr>
                <w:sz w:val="20"/>
                <w:szCs w:val="20"/>
              </w:rPr>
            </w:pPr>
            <w:r w:rsidDel="00000000" w:rsidR="00000000" w:rsidRPr="00000000">
              <w:rPr>
                <w:b w:val="1"/>
                <w:sz w:val="20"/>
                <w:szCs w:val="20"/>
                <w:rtl w:val="0"/>
              </w:rPr>
              <w:t xml:space="preserve">Flujo Básico: Asignar Capacitador para Aspirante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7">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widowControl w:val="0"/>
              <w:jc w:val="left"/>
              <w:rPr>
                <w:sz w:val="20"/>
                <w:szCs w:val="20"/>
              </w:rPr>
            </w:pPr>
            <w:r w:rsidDel="00000000" w:rsidR="00000000" w:rsidRPr="00000000">
              <w:rPr>
                <w:b w:val="1"/>
                <w:color w:val="1f1f1f"/>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jc w:val="left"/>
              <w:rPr>
                <w:sz w:val="20"/>
                <w:szCs w:val="20"/>
              </w:rPr>
            </w:pPr>
            <w:r w:rsidDel="00000000" w:rsidR="00000000" w:rsidRPr="00000000">
              <w:rPr>
                <w:b w:val="1"/>
                <w:color w:val="1f1f1f"/>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A">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B">
            <w:pPr>
              <w:widowControl w:val="0"/>
              <w:jc w:val="left"/>
              <w:rPr>
                <w:sz w:val="20"/>
                <w:szCs w:val="20"/>
              </w:rPr>
            </w:pPr>
            <w:r w:rsidDel="00000000" w:rsidR="00000000" w:rsidRPr="00000000">
              <w:rPr>
                <w:sz w:val="20"/>
                <w:szCs w:val="20"/>
                <w:rtl w:val="0"/>
              </w:rPr>
              <w:t xml:space="preserve">Coordinador de Zona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EC">
            <w:pPr>
              <w:widowControl w:val="0"/>
              <w:jc w:val="left"/>
              <w:rPr>
                <w:sz w:val="20"/>
                <w:szCs w:val="20"/>
              </w:rPr>
            </w:pPr>
            <w:r w:rsidDel="00000000" w:rsidR="00000000" w:rsidRPr="00000000">
              <w:rPr>
                <w:sz w:val="20"/>
                <w:szCs w:val="20"/>
                <w:rtl w:val="0"/>
              </w:rPr>
              <w:t xml:space="preserve">El Coordinador de Zona Selecciona al aspirante en la lista de aspirantes aceptados.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D">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widowControl w:val="0"/>
              <w:jc w:val="left"/>
              <w:rPr>
                <w:sz w:val="20"/>
                <w:szCs w:val="20"/>
              </w:rPr>
            </w:pPr>
            <w:r w:rsidDel="00000000" w:rsidR="00000000" w:rsidRPr="00000000">
              <w:rPr>
                <w:sz w:val="20"/>
                <w:szCs w:val="20"/>
                <w:rtl w:val="0"/>
              </w:rPr>
              <w:t xml:space="preserve">Coordinador de Zona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EF">
            <w:pPr>
              <w:widowControl w:val="0"/>
              <w:jc w:val="left"/>
              <w:rPr>
                <w:sz w:val="20"/>
                <w:szCs w:val="20"/>
              </w:rPr>
            </w:pPr>
            <w:r w:rsidDel="00000000" w:rsidR="00000000" w:rsidRPr="00000000">
              <w:rPr>
                <w:sz w:val="20"/>
                <w:szCs w:val="20"/>
                <w:rtl w:val="0"/>
              </w:rPr>
              <w:t xml:space="preserve">El Coordinador de zona elige la opción “Asignar Capacitador”.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0">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F2">
            <w:pPr>
              <w:widowControl w:val="0"/>
              <w:jc w:val="left"/>
              <w:rPr>
                <w:sz w:val="20"/>
                <w:szCs w:val="20"/>
              </w:rPr>
            </w:pPr>
            <w:r w:rsidDel="00000000" w:rsidR="00000000" w:rsidRPr="00000000">
              <w:rPr>
                <w:sz w:val="20"/>
                <w:szCs w:val="20"/>
                <w:rtl w:val="0"/>
              </w:rPr>
              <w:t xml:space="preserve">Sistema Muestra la lista de capacitadores disponibles.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3">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widowControl w:val="0"/>
              <w:jc w:val="left"/>
              <w:rPr>
                <w:sz w:val="20"/>
                <w:szCs w:val="20"/>
              </w:rPr>
            </w:pPr>
            <w:r w:rsidDel="00000000" w:rsidR="00000000" w:rsidRPr="00000000">
              <w:rPr>
                <w:sz w:val="20"/>
                <w:szCs w:val="20"/>
                <w:rtl w:val="0"/>
              </w:rPr>
              <w:t xml:space="preserve">Coordinador de Zona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F5">
            <w:pPr>
              <w:widowControl w:val="0"/>
              <w:jc w:val="left"/>
              <w:rPr>
                <w:sz w:val="20"/>
                <w:szCs w:val="20"/>
              </w:rPr>
            </w:pPr>
            <w:r w:rsidDel="00000000" w:rsidR="00000000" w:rsidRPr="00000000">
              <w:rPr>
                <w:sz w:val="20"/>
                <w:szCs w:val="20"/>
                <w:rtl w:val="0"/>
              </w:rPr>
              <w:t xml:space="preserve">El Coordinador de Zona Selecciona un capacitador de la lista.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widowControl w:val="0"/>
              <w:jc w:val="lef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F8">
            <w:pPr>
              <w:widowControl w:val="0"/>
              <w:jc w:val="left"/>
              <w:rPr>
                <w:sz w:val="20"/>
                <w:szCs w:val="20"/>
              </w:rPr>
            </w:pPr>
            <w:r w:rsidDel="00000000" w:rsidR="00000000" w:rsidRPr="00000000">
              <w:rPr>
                <w:sz w:val="20"/>
                <w:szCs w:val="20"/>
                <w:rtl w:val="0"/>
              </w:rPr>
              <w:t xml:space="preserve">El sistema asigna el capacitador al aspirante en la base de datos.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widowControl w:val="0"/>
              <w:jc w:val="lef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FB">
            <w:pPr>
              <w:widowControl w:val="0"/>
              <w:jc w:val="left"/>
              <w:rPr>
                <w:sz w:val="20"/>
                <w:szCs w:val="20"/>
              </w:rPr>
            </w:pPr>
            <w:r w:rsidDel="00000000" w:rsidR="00000000" w:rsidRPr="00000000">
              <w:rPr>
                <w:sz w:val="20"/>
                <w:szCs w:val="20"/>
                <w:rtl w:val="0"/>
              </w:rPr>
              <w:t xml:space="preserve">El sistema envía notificaciones al capacitador y al aspirante.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C">
            <w:pPr>
              <w:widowControl w:val="0"/>
              <w:jc w:val="lef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3FE">
            <w:pPr>
              <w:widowControl w:val="0"/>
              <w:jc w:val="left"/>
              <w:rPr>
                <w:sz w:val="20"/>
                <w:szCs w:val="20"/>
              </w:rPr>
            </w:pPr>
            <w:r w:rsidDel="00000000" w:rsidR="00000000" w:rsidRPr="00000000">
              <w:rPr>
                <w:sz w:val="20"/>
                <w:szCs w:val="20"/>
                <w:rtl w:val="0"/>
              </w:rPr>
              <w:t xml:space="preserve">Sistema Muestra mensaje CU7-MSJ01.</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402">
      <w:pPr>
        <w:jc w:val="left"/>
        <w:rPr>
          <w:b w:val="1"/>
          <w:sz w:val="26"/>
          <w:szCs w:val="26"/>
        </w:rPr>
      </w:pPr>
      <w:r w:rsidDel="00000000" w:rsidR="00000000" w:rsidRPr="00000000">
        <w:rPr>
          <w:rtl w:val="0"/>
        </w:rPr>
      </w:r>
    </w:p>
    <w:tbl>
      <w:tblPr>
        <w:tblStyle w:val="Table36"/>
        <w:tblW w:w="9615.0" w:type="dxa"/>
        <w:jc w:val="left"/>
        <w:tblLayout w:type="fixed"/>
        <w:tblLook w:val="0600"/>
      </w:tblPr>
      <w:tblGrid>
        <w:gridCol w:w="1080"/>
        <w:gridCol w:w="2085"/>
        <w:gridCol w:w="6450"/>
        <w:tblGridChange w:id="0">
          <w:tblGrid>
            <w:gridCol w:w="1080"/>
            <w:gridCol w:w="2085"/>
            <w:gridCol w:w="6450"/>
          </w:tblGrid>
        </w:tblGridChange>
      </w:tblGrid>
      <w:tr>
        <w:trPr>
          <w:cantSplit w:val="0"/>
          <w:trHeight w:val="315" w:hRule="atLeast"/>
          <w:tblHeader w:val="0"/>
        </w:trPr>
        <w:tc>
          <w:tcPr>
            <w:gridSpan w:val="3"/>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jc w:val="left"/>
              <w:rPr>
                <w:sz w:val="20"/>
                <w:szCs w:val="20"/>
              </w:rPr>
            </w:pPr>
            <w:r w:rsidDel="00000000" w:rsidR="00000000" w:rsidRPr="00000000">
              <w:rPr>
                <w:b w:val="1"/>
                <w:sz w:val="20"/>
                <w:szCs w:val="20"/>
                <w:rtl w:val="0"/>
              </w:rPr>
              <w:t xml:space="preserve">Flujo Alternativo: CU7-FA01 Capacitador No Disponible</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jc w:val="left"/>
              <w:rPr>
                <w:b w:val="1"/>
                <w:sz w:val="20"/>
                <w:szCs w:val="20"/>
              </w:rPr>
            </w:pPr>
            <w:r w:rsidDel="00000000" w:rsidR="00000000" w:rsidRPr="00000000">
              <w:rPr>
                <w:b w:val="1"/>
                <w:sz w:val="20"/>
                <w:szCs w:val="20"/>
                <w:rtl w:val="0"/>
              </w:rPr>
              <w:t xml:space="preserve">Paso</w:t>
            </w:r>
          </w:p>
        </w:tc>
        <w:tc>
          <w:tcPr>
            <w:tcBorders>
              <w:top w:color="1f1f1f" w:space="0" w:sz="5" w:val="single"/>
              <w:left w:color="1f1f1f" w:space="0" w:sz="5" w:val="single"/>
              <w:bottom w:color="1f1f1f" w:space="0" w:sz="5" w:val="single"/>
              <w:right w:color="1f1f1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7">
            <w:pPr>
              <w:widowControl w:val="0"/>
              <w:jc w:val="left"/>
              <w:rPr>
                <w:b w:val="1"/>
                <w:sz w:val="20"/>
                <w:szCs w:val="20"/>
              </w:rPr>
            </w:pPr>
            <w:r w:rsidDel="00000000" w:rsidR="00000000" w:rsidRPr="00000000">
              <w:rPr>
                <w:b w:val="1"/>
                <w:color w:val="1f1f1f"/>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widowControl w:val="0"/>
              <w:jc w:val="left"/>
              <w:rPr>
                <w:b w:val="1"/>
                <w:sz w:val="20"/>
                <w:szCs w:val="20"/>
              </w:rPr>
            </w:pPr>
            <w:r w:rsidDel="00000000" w:rsidR="00000000" w:rsidRPr="00000000">
              <w:rPr>
                <w:b w:val="1"/>
                <w:color w:val="1f1f1f"/>
                <w:sz w:val="20"/>
                <w:szCs w:val="20"/>
                <w:rtl w:val="0"/>
              </w:rPr>
              <w:t xml:space="preserve">Descripción</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9">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A">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0B">
            <w:pPr>
              <w:widowControl w:val="0"/>
              <w:jc w:val="left"/>
              <w:rPr>
                <w:sz w:val="20"/>
                <w:szCs w:val="20"/>
              </w:rPr>
            </w:pPr>
            <w:r w:rsidDel="00000000" w:rsidR="00000000" w:rsidRPr="00000000">
              <w:rPr>
                <w:sz w:val="20"/>
                <w:szCs w:val="20"/>
                <w:rtl w:val="0"/>
              </w:rPr>
              <w:t xml:space="preserve">El Coordinador de Zona Selecciona al aspirante en la lista de aspirantes aceptados.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jc w:val="left"/>
              <w:rPr>
                <w:sz w:val="20"/>
                <w:szCs w:val="20"/>
              </w:rPr>
            </w:pPr>
            <w:r w:rsidDel="00000000" w:rsidR="00000000" w:rsidRPr="00000000">
              <w:rPr>
                <w:sz w:val="20"/>
                <w:szCs w:val="20"/>
                <w:rtl w:val="0"/>
              </w:rPr>
              <w:t xml:space="preserve">Coordinador de Zona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0E">
            <w:pPr>
              <w:widowControl w:val="0"/>
              <w:jc w:val="left"/>
              <w:rPr>
                <w:sz w:val="20"/>
                <w:szCs w:val="20"/>
              </w:rPr>
            </w:pPr>
            <w:r w:rsidDel="00000000" w:rsidR="00000000" w:rsidRPr="00000000">
              <w:rPr>
                <w:sz w:val="20"/>
                <w:szCs w:val="20"/>
                <w:rtl w:val="0"/>
              </w:rPr>
              <w:t xml:space="preserve">El Coordinador de Zona elige la opción “Asignar Capacitador”.</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11">
            <w:pPr>
              <w:widowControl w:val="0"/>
              <w:jc w:val="left"/>
              <w:rPr>
                <w:sz w:val="20"/>
                <w:szCs w:val="20"/>
              </w:rPr>
            </w:pPr>
            <w:r w:rsidDel="00000000" w:rsidR="00000000" w:rsidRPr="00000000">
              <w:rPr>
                <w:sz w:val="20"/>
                <w:szCs w:val="20"/>
                <w:rtl w:val="0"/>
              </w:rPr>
              <w:t xml:space="preserve">El Sistema indica que no hay capacitadores disponibles.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widowControl w:val="0"/>
              <w:jc w:val="left"/>
              <w:rPr>
                <w:sz w:val="20"/>
                <w:szCs w:val="20"/>
              </w:rPr>
            </w:pPr>
            <w:r w:rsidDel="00000000" w:rsidR="00000000" w:rsidRPr="00000000">
              <w:rPr>
                <w:sz w:val="20"/>
                <w:szCs w:val="20"/>
                <w:rtl w:val="0"/>
              </w:rPr>
              <w:t xml:space="preserve">4</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3">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14">
            <w:pPr>
              <w:widowControl w:val="0"/>
              <w:jc w:val="left"/>
              <w:rPr>
                <w:sz w:val="20"/>
                <w:szCs w:val="20"/>
              </w:rPr>
            </w:pPr>
            <w:r w:rsidDel="00000000" w:rsidR="00000000" w:rsidRPr="00000000">
              <w:rPr>
                <w:sz w:val="20"/>
                <w:szCs w:val="20"/>
                <w:rtl w:val="0"/>
              </w:rPr>
              <w:t xml:space="preserve">Sistema Muestra mensaje CU7-MSJ02.</w:t>
            </w:r>
          </w:p>
        </w:tc>
      </w:tr>
      <w:tr>
        <w:trPr>
          <w:cantSplit w:val="0"/>
          <w:trHeight w:val="315" w:hRule="atLeast"/>
          <w:tblHeader w:val="0"/>
        </w:trPr>
        <w:tc>
          <w:tcPr>
            <w:gridSpan w:val="3"/>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15">
            <w:pPr>
              <w:widowControl w:val="0"/>
              <w:jc w:val="left"/>
              <w:rPr>
                <w:sz w:val="20"/>
                <w:szCs w:val="20"/>
              </w:rPr>
            </w:pPr>
            <w:r w:rsidDel="00000000" w:rsidR="00000000" w:rsidRPr="00000000">
              <w:rPr>
                <w:sz w:val="20"/>
                <w:szCs w:val="20"/>
                <w:rtl w:val="0"/>
              </w:rPr>
              <w:t xml:space="preserve">Fin de trayectoria alternativa FA01</w:t>
            </w:r>
          </w:p>
        </w:tc>
      </w:tr>
    </w:tbl>
    <w:p w:rsidR="00000000" w:rsidDel="00000000" w:rsidP="00000000" w:rsidRDefault="00000000" w:rsidRPr="00000000" w14:paraId="00000418">
      <w:pPr>
        <w:jc w:val="left"/>
        <w:rPr>
          <w:b w:val="1"/>
          <w:sz w:val="26"/>
          <w:szCs w:val="26"/>
        </w:rPr>
      </w:pPr>
      <w:r w:rsidDel="00000000" w:rsidR="00000000" w:rsidRPr="00000000">
        <w:rPr>
          <w:rtl w:val="0"/>
        </w:rPr>
      </w:r>
    </w:p>
    <w:tbl>
      <w:tblPr>
        <w:tblStyle w:val="Table37"/>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370"/>
        <w:tblGridChange w:id="0">
          <w:tblGrid>
            <w:gridCol w:w="1230"/>
            <w:gridCol w:w="837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B">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C">
            <w:pPr>
              <w:widowControl w:val="0"/>
              <w:jc w:val="left"/>
              <w:rPr>
                <w:sz w:val="20"/>
                <w:szCs w:val="20"/>
              </w:rPr>
            </w:pPr>
            <w:r w:rsidDel="00000000" w:rsidR="00000000" w:rsidRPr="00000000">
              <w:rPr>
                <w:b w:val="1"/>
                <w:color w:val="1f1f1f"/>
                <w:sz w:val="20"/>
                <w:szCs w:val="20"/>
                <w:rtl w:val="0"/>
              </w:rPr>
              <w:t xml:space="preserve">Mensaje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D">
            <w:pPr>
              <w:widowControl w:val="0"/>
              <w:jc w:val="left"/>
              <w:rPr>
                <w:sz w:val="20"/>
                <w:szCs w:val="20"/>
              </w:rPr>
            </w:pPr>
            <w:r w:rsidDel="00000000" w:rsidR="00000000" w:rsidRPr="00000000">
              <w:rPr>
                <w:sz w:val="20"/>
                <w:szCs w:val="20"/>
                <w:rtl w:val="0"/>
              </w:rPr>
              <w:t xml:space="preserve">CU7-MSJ01</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E">
            <w:pPr>
              <w:widowControl w:val="0"/>
              <w:jc w:val="left"/>
              <w:rPr>
                <w:sz w:val="20"/>
                <w:szCs w:val="20"/>
              </w:rPr>
            </w:pPr>
            <w:r w:rsidDel="00000000" w:rsidR="00000000" w:rsidRPr="00000000">
              <w:rPr>
                <w:color w:val="1f1f1f"/>
                <w:sz w:val="20"/>
                <w:szCs w:val="20"/>
                <w:rtl w:val="0"/>
              </w:rPr>
              <w:t xml:space="preserve">“Capacitador asignado exitosamente al aspirante.”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F">
            <w:pPr>
              <w:widowControl w:val="0"/>
              <w:jc w:val="left"/>
              <w:rPr>
                <w:sz w:val="20"/>
                <w:szCs w:val="20"/>
              </w:rPr>
            </w:pPr>
            <w:r w:rsidDel="00000000" w:rsidR="00000000" w:rsidRPr="00000000">
              <w:rPr>
                <w:sz w:val="20"/>
                <w:szCs w:val="20"/>
                <w:rtl w:val="0"/>
              </w:rPr>
              <w:t xml:space="preserve">CU7-MSJ02</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0">
            <w:pPr>
              <w:widowControl w:val="0"/>
              <w:jc w:val="left"/>
              <w:rPr>
                <w:sz w:val="20"/>
                <w:szCs w:val="20"/>
              </w:rPr>
            </w:pPr>
            <w:r w:rsidDel="00000000" w:rsidR="00000000" w:rsidRPr="00000000">
              <w:rPr>
                <w:color w:val="1f1f1f"/>
                <w:sz w:val="20"/>
                <w:szCs w:val="20"/>
                <w:rtl w:val="0"/>
              </w:rPr>
              <w:t xml:space="preserve">“No hay capacitadores disponibles en este momento.”</w:t>
            </w:r>
            <w:r w:rsidDel="00000000" w:rsidR="00000000" w:rsidRPr="00000000">
              <w:rPr>
                <w:rtl w:val="0"/>
              </w:rPr>
            </w:r>
          </w:p>
        </w:tc>
      </w:tr>
    </w:tbl>
    <w:p w:rsidR="00000000" w:rsidDel="00000000" w:rsidP="00000000" w:rsidRDefault="00000000" w:rsidRPr="00000000" w14:paraId="00000421">
      <w:pPr>
        <w:jc w:val="left"/>
        <w:rPr>
          <w:b w:val="1"/>
          <w:sz w:val="26"/>
          <w:szCs w:val="26"/>
        </w:rPr>
      </w:pPr>
      <w:r w:rsidDel="00000000" w:rsidR="00000000" w:rsidRPr="00000000">
        <w:rPr>
          <w:rtl w:val="0"/>
        </w:rPr>
      </w:r>
    </w:p>
    <w:tbl>
      <w:tblPr>
        <w:tblStyle w:val="Table38"/>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jc w:val="left"/>
              <w:rPr>
                <w:sz w:val="20"/>
                <w:szCs w:val="20"/>
              </w:rPr>
            </w:pPr>
            <w:r w:rsidDel="00000000" w:rsidR="00000000" w:rsidRPr="00000000">
              <w:rPr>
                <w:b w:val="1"/>
                <w:sz w:val="20"/>
                <w:szCs w:val="20"/>
                <w:rtl w:val="0"/>
              </w:rPr>
              <w:t xml:space="preserve">Enviar Reportes a Supervisor de Módulo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jc w:val="left"/>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jc w:val="left"/>
              <w:rPr>
                <w:sz w:val="20"/>
                <w:szCs w:val="20"/>
              </w:rPr>
            </w:pPr>
            <w:r w:rsidDel="00000000" w:rsidR="00000000" w:rsidRPr="00000000">
              <w:rPr>
                <w:sz w:val="20"/>
                <w:szCs w:val="20"/>
                <w:rtl w:val="0"/>
              </w:rPr>
              <w:t xml:space="preserve">CU8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jc w:val="left"/>
              <w:rPr>
                <w:sz w:val="20"/>
                <w:szCs w:val="20"/>
              </w:rPr>
            </w:pPr>
            <w:r w:rsidDel="00000000" w:rsidR="00000000" w:rsidRPr="00000000">
              <w:rPr>
                <w:sz w:val="20"/>
                <w:szCs w:val="20"/>
                <w:rtl w:val="0"/>
              </w:rPr>
              <w:t xml:space="preserve">Versión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jc w:val="left"/>
              <w:rPr>
                <w:sz w:val="20"/>
                <w:szCs w:val="20"/>
              </w:rPr>
            </w:pPr>
            <w:r w:rsidDel="00000000" w:rsidR="00000000" w:rsidRPr="00000000">
              <w:rPr>
                <w:sz w:val="20"/>
                <w:szCs w:val="20"/>
                <w:rtl w:val="0"/>
              </w:rPr>
              <w:t xml:space="preserve">Objetivo</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29">
            <w:pPr>
              <w:widowControl w:val="0"/>
              <w:jc w:val="left"/>
              <w:rPr>
                <w:sz w:val="20"/>
                <w:szCs w:val="20"/>
              </w:rPr>
            </w:pPr>
            <w:r w:rsidDel="00000000" w:rsidR="00000000" w:rsidRPr="00000000">
              <w:rPr>
                <w:sz w:val="20"/>
                <w:szCs w:val="20"/>
                <w:rtl w:val="0"/>
              </w:rPr>
              <w:t xml:space="preserve">Permitir al capacitador o coordinador enviar reportes de progreso al supervisor de módulo correspondiente.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jc w:val="left"/>
              <w:rPr>
                <w:sz w:val="20"/>
                <w:szCs w:val="20"/>
              </w:rPr>
            </w:pPr>
            <w:r w:rsidDel="00000000" w:rsidR="00000000" w:rsidRPr="00000000">
              <w:rPr>
                <w:sz w:val="20"/>
                <w:szCs w:val="20"/>
                <w:rtl w:val="0"/>
              </w:rPr>
              <w:t xml:space="preserve">Origen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jc w:val="left"/>
              <w:rPr>
                <w:sz w:val="20"/>
                <w:szCs w:val="20"/>
              </w:rPr>
            </w:pPr>
            <w:r w:rsidDel="00000000" w:rsidR="00000000" w:rsidRPr="00000000">
              <w:rPr>
                <w:sz w:val="20"/>
                <w:szCs w:val="20"/>
                <w:rtl w:val="0"/>
              </w:rPr>
              <w:t xml:space="preserve">CP5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jc w:val="left"/>
              <w:rPr>
                <w:sz w:val="20"/>
                <w:szCs w:val="20"/>
              </w:rPr>
            </w:pPr>
            <w:r w:rsidDel="00000000" w:rsidR="00000000" w:rsidRPr="00000000">
              <w:rPr>
                <w:sz w:val="20"/>
                <w:szCs w:val="20"/>
                <w:rtl w:val="0"/>
              </w:rPr>
              <w:t xml:space="preserve">Prioridad</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42D">
            <w:pPr>
              <w:widowControl w:val="0"/>
              <w:jc w:val="left"/>
              <w:rPr>
                <w:sz w:val="20"/>
                <w:szCs w:val="20"/>
              </w:rPr>
            </w:pP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jc w:val="left"/>
              <w:rPr>
                <w:sz w:val="20"/>
                <w:szCs w:val="20"/>
              </w:rPr>
            </w:pPr>
            <w:r w:rsidDel="00000000" w:rsidR="00000000" w:rsidRPr="00000000">
              <w:rPr>
                <w:sz w:val="20"/>
                <w:szCs w:val="20"/>
                <w:rtl w:val="0"/>
              </w:rPr>
              <w:t xml:space="preserve">Actor(es)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jc w:val="left"/>
              <w:rPr>
                <w:sz w:val="20"/>
                <w:szCs w:val="20"/>
              </w:rPr>
            </w:pPr>
            <w:r w:rsidDel="00000000" w:rsidR="00000000" w:rsidRPr="00000000">
              <w:rPr>
                <w:sz w:val="20"/>
                <w:szCs w:val="20"/>
                <w:rtl w:val="0"/>
              </w:rPr>
              <w:t xml:space="preserve">Figura educativa</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jc w:val="left"/>
              <w:rPr>
                <w:sz w:val="20"/>
                <w:szCs w:val="20"/>
              </w:rPr>
            </w:pPr>
            <w:r w:rsidDel="00000000" w:rsidR="00000000" w:rsidRPr="00000000">
              <w:rPr>
                <w:sz w:val="20"/>
                <w:szCs w:val="20"/>
                <w:rtl w:val="0"/>
              </w:rPr>
              <w:t xml:space="preserve">Precondiciones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jc w:val="left"/>
              <w:rPr>
                <w:sz w:val="20"/>
                <w:szCs w:val="20"/>
              </w:rPr>
            </w:pPr>
            <w:r w:rsidDel="00000000" w:rsidR="00000000" w:rsidRPr="00000000">
              <w:rPr>
                <w:sz w:val="20"/>
                <w:szCs w:val="20"/>
                <w:rtl w:val="0"/>
              </w:rPr>
              <w:t xml:space="preserve">El reporte ha sido elaborado y está listo para enviarse.</w:t>
            </w:r>
          </w:p>
          <w:p w:rsidR="00000000" w:rsidDel="00000000" w:rsidP="00000000" w:rsidRDefault="00000000" w:rsidRPr="00000000" w14:paraId="00000432">
            <w:pPr>
              <w:widowControl w:val="0"/>
              <w:jc w:val="left"/>
              <w:rPr>
                <w:sz w:val="20"/>
                <w:szCs w:val="20"/>
              </w:rPr>
            </w:pPr>
            <w:r w:rsidDel="00000000" w:rsidR="00000000" w:rsidRPr="00000000">
              <w:rPr>
                <w:sz w:val="20"/>
                <w:szCs w:val="20"/>
                <w:rtl w:val="0"/>
              </w:rPr>
              <w:t xml:space="preserve">El supervisor de módulo está registrado en el sistema.</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jc w:val="left"/>
              <w:rPr>
                <w:sz w:val="20"/>
                <w:szCs w:val="20"/>
              </w:rPr>
            </w:pPr>
            <w:r w:rsidDel="00000000" w:rsidR="00000000" w:rsidRPr="00000000">
              <w:rPr>
                <w:sz w:val="20"/>
                <w:szCs w:val="20"/>
                <w:rtl w:val="0"/>
              </w:rPr>
              <w:t xml:space="preserve">Postcondiciones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jc w:val="left"/>
              <w:rPr>
                <w:sz w:val="20"/>
                <w:szCs w:val="20"/>
              </w:rPr>
            </w:pPr>
            <w:r w:rsidDel="00000000" w:rsidR="00000000" w:rsidRPr="00000000">
              <w:rPr>
                <w:sz w:val="20"/>
                <w:szCs w:val="20"/>
                <w:rtl w:val="0"/>
              </w:rPr>
              <w:t xml:space="preserve">El reporte es enviado al supervisor de módulo.</w:t>
            </w:r>
          </w:p>
          <w:p w:rsidR="00000000" w:rsidDel="00000000" w:rsidP="00000000" w:rsidRDefault="00000000" w:rsidRPr="00000000" w14:paraId="00000435">
            <w:pPr>
              <w:widowControl w:val="0"/>
              <w:jc w:val="left"/>
              <w:rPr>
                <w:sz w:val="20"/>
                <w:szCs w:val="20"/>
              </w:rPr>
            </w:pPr>
            <w:r w:rsidDel="00000000" w:rsidR="00000000" w:rsidRPr="00000000">
              <w:rPr>
                <w:sz w:val="20"/>
                <w:szCs w:val="20"/>
                <w:rtl w:val="0"/>
              </w:rPr>
              <w:t xml:space="preserve">El remitente recibe confirmación del envío exitoso.</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jc w:val="left"/>
              <w:rPr>
                <w:sz w:val="20"/>
                <w:szCs w:val="20"/>
              </w:rPr>
            </w:pPr>
            <w:r w:rsidDel="00000000" w:rsidR="00000000" w:rsidRPr="00000000">
              <w:rPr>
                <w:sz w:val="20"/>
                <w:szCs w:val="20"/>
                <w:rtl w:val="0"/>
              </w:rPr>
              <w:t xml:space="preserve">Criterios de Aceptación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jc w:val="left"/>
              <w:rPr>
                <w:sz w:val="20"/>
                <w:szCs w:val="20"/>
              </w:rPr>
            </w:pPr>
            <w:r w:rsidDel="00000000" w:rsidR="00000000" w:rsidRPr="00000000">
              <w:rPr>
                <w:sz w:val="20"/>
                <w:szCs w:val="20"/>
                <w:rtl w:val="0"/>
              </w:rPr>
              <w:t xml:space="preserve">El sistema confirma que el reporte ha sido enviado al supervisor.</w:t>
            </w:r>
          </w:p>
          <w:p w:rsidR="00000000" w:rsidDel="00000000" w:rsidP="00000000" w:rsidRDefault="00000000" w:rsidRPr="00000000" w14:paraId="00000438">
            <w:pPr>
              <w:widowControl w:val="0"/>
              <w:jc w:val="left"/>
              <w:rPr>
                <w:sz w:val="20"/>
                <w:szCs w:val="20"/>
              </w:rPr>
            </w:pPr>
            <w:r w:rsidDel="00000000" w:rsidR="00000000" w:rsidRPr="00000000">
              <w:rPr>
                <w:sz w:val="20"/>
                <w:szCs w:val="20"/>
                <w:rtl w:val="0"/>
              </w:rPr>
              <w:t xml:space="preserve">El supervisor recibe una notificación del nuevo reporte.</w:t>
            </w:r>
          </w:p>
        </w:tc>
      </w:tr>
    </w:tbl>
    <w:p w:rsidR="00000000" w:rsidDel="00000000" w:rsidP="00000000" w:rsidRDefault="00000000" w:rsidRPr="00000000" w14:paraId="00000439">
      <w:pPr>
        <w:jc w:val="left"/>
        <w:rPr/>
      </w:pPr>
      <w:r w:rsidDel="00000000" w:rsidR="00000000" w:rsidRPr="00000000">
        <w:rPr>
          <w:rtl w:val="0"/>
        </w:rPr>
      </w:r>
    </w:p>
    <w:tbl>
      <w:tblPr>
        <w:tblStyle w:val="Table39"/>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145"/>
        <w:gridCol w:w="6645"/>
        <w:tblGridChange w:id="0">
          <w:tblGrid>
            <w:gridCol w:w="870"/>
            <w:gridCol w:w="2145"/>
            <w:gridCol w:w="664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jc w:val="left"/>
              <w:rPr>
                <w:sz w:val="20"/>
                <w:szCs w:val="20"/>
              </w:rPr>
            </w:pPr>
            <w:r w:rsidDel="00000000" w:rsidR="00000000" w:rsidRPr="00000000">
              <w:rPr>
                <w:b w:val="1"/>
                <w:sz w:val="20"/>
                <w:szCs w:val="20"/>
                <w:rtl w:val="0"/>
              </w:rPr>
              <w:t xml:space="preserve">Flujo Básico: Enviar Reportes a Supervisor de Módulo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1">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42">
            <w:pPr>
              <w:widowControl w:val="0"/>
              <w:jc w:val="left"/>
              <w:rPr>
                <w:sz w:val="20"/>
                <w:szCs w:val="20"/>
              </w:rPr>
            </w:pPr>
            <w:r w:rsidDel="00000000" w:rsidR="00000000" w:rsidRPr="00000000">
              <w:rPr>
                <w:sz w:val="20"/>
                <w:szCs w:val="20"/>
                <w:rtl w:val="0"/>
              </w:rPr>
              <w:t xml:space="preserve">Accede a la sección de reportes en el sistema.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3">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4">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45">
            <w:pPr>
              <w:widowControl w:val="0"/>
              <w:jc w:val="left"/>
              <w:rPr>
                <w:sz w:val="20"/>
                <w:szCs w:val="20"/>
              </w:rPr>
            </w:pPr>
            <w:r w:rsidDel="00000000" w:rsidR="00000000" w:rsidRPr="00000000">
              <w:rPr>
                <w:sz w:val="20"/>
                <w:szCs w:val="20"/>
                <w:rtl w:val="0"/>
              </w:rPr>
              <w:t xml:space="preserve">Selecciona el reporte que desea enviar.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6">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48">
            <w:pPr>
              <w:widowControl w:val="0"/>
              <w:jc w:val="left"/>
              <w:rPr>
                <w:sz w:val="20"/>
                <w:szCs w:val="20"/>
              </w:rPr>
            </w:pPr>
            <w:r w:rsidDel="00000000" w:rsidR="00000000" w:rsidRPr="00000000">
              <w:rPr>
                <w:sz w:val="20"/>
                <w:szCs w:val="20"/>
                <w:rtl w:val="0"/>
              </w:rPr>
              <w:t xml:space="preserve">Elige la opción “Enviar a Supervisor”.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9">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A">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4B">
            <w:pPr>
              <w:widowControl w:val="0"/>
              <w:jc w:val="left"/>
              <w:rPr>
                <w:sz w:val="20"/>
                <w:szCs w:val="20"/>
              </w:rPr>
            </w:pPr>
            <w:r w:rsidDel="00000000" w:rsidR="00000000" w:rsidRPr="00000000">
              <w:rPr>
                <w:sz w:val="20"/>
                <w:szCs w:val="20"/>
                <w:rtl w:val="0"/>
              </w:rPr>
              <w:t xml:space="preserve">Envía el reporte al supervisor de módulo correspondiente.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jc w:val="lef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4E">
            <w:pPr>
              <w:widowControl w:val="0"/>
              <w:jc w:val="left"/>
              <w:rPr>
                <w:sz w:val="20"/>
                <w:szCs w:val="20"/>
              </w:rPr>
            </w:pPr>
            <w:r w:rsidDel="00000000" w:rsidR="00000000" w:rsidRPr="00000000">
              <w:rPr>
                <w:sz w:val="20"/>
                <w:szCs w:val="20"/>
                <w:rtl w:val="0"/>
              </w:rPr>
              <w:t xml:space="preserve">Envía notificación al supervisor.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widowControl w:val="0"/>
              <w:jc w:val="lef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51">
            <w:pPr>
              <w:widowControl w:val="0"/>
              <w:jc w:val="left"/>
              <w:rPr>
                <w:sz w:val="20"/>
                <w:szCs w:val="20"/>
              </w:rPr>
            </w:pPr>
            <w:r w:rsidDel="00000000" w:rsidR="00000000" w:rsidRPr="00000000">
              <w:rPr>
                <w:sz w:val="20"/>
                <w:szCs w:val="20"/>
                <w:rtl w:val="0"/>
              </w:rPr>
              <w:t xml:space="preserve">Muestra mensaje CU8-MSJ01 al remitente.</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2">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455">
      <w:pPr>
        <w:jc w:val="left"/>
        <w:rPr/>
      </w:pPr>
      <w:r w:rsidDel="00000000" w:rsidR="00000000" w:rsidRPr="00000000">
        <w:rPr>
          <w:rtl w:val="0"/>
        </w:rPr>
      </w:r>
    </w:p>
    <w:tbl>
      <w:tblPr>
        <w:tblStyle w:val="Table40"/>
        <w:tblW w:w="9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875"/>
        <w:gridCol w:w="6930"/>
        <w:tblGridChange w:id="0">
          <w:tblGrid>
            <w:gridCol w:w="885"/>
            <w:gridCol w:w="1875"/>
            <w:gridCol w:w="693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jc w:val="left"/>
              <w:rPr>
                <w:sz w:val="20"/>
                <w:szCs w:val="20"/>
              </w:rPr>
            </w:pPr>
            <w:r w:rsidDel="00000000" w:rsidR="00000000" w:rsidRPr="00000000">
              <w:rPr>
                <w:b w:val="1"/>
                <w:sz w:val="20"/>
                <w:szCs w:val="20"/>
                <w:rtl w:val="0"/>
              </w:rPr>
              <w:t xml:space="preserve">Flujo Alternativo: CU8-FA01 Error en Envío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9">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A">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5E">
            <w:pPr>
              <w:widowControl w:val="0"/>
              <w:jc w:val="left"/>
              <w:rPr>
                <w:sz w:val="20"/>
                <w:szCs w:val="20"/>
              </w:rPr>
            </w:pPr>
            <w:r w:rsidDel="00000000" w:rsidR="00000000" w:rsidRPr="00000000">
              <w:rPr>
                <w:sz w:val="20"/>
                <w:szCs w:val="20"/>
                <w:rtl w:val="0"/>
              </w:rPr>
              <w:t xml:space="preserve">Intenta enviar el reporte.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61">
            <w:pPr>
              <w:widowControl w:val="0"/>
              <w:jc w:val="left"/>
              <w:rPr>
                <w:sz w:val="20"/>
                <w:szCs w:val="20"/>
              </w:rPr>
            </w:pPr>
            <w:r w:rsidDel="00000000" w:rsidR="00000000" w:rsidRPr="00000000">
              <w:rPr>
                <w:sz w:val="20"/>
                <w:szCs w:val="20"/>
                <w:rtl w:val="0"/>
              </w:rPr>
              <w:t xml:space="preserve">Se produce un error en la conexión o en el envío.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64">
            <w:pPr>
              <w:widowControl w:val="0"/>
              <w:jc w:val="left"/>
              <w:rPr>
                <w:sz w:val="20"/>
                <w:szCs w:val="20"/>
              </w:rPr>
            </w:pPr>
            <w:r w:rsidDel="00000000" w:rsidR="00000000" w:rsidRPr="00000000">
              <w:rPr>
                <w:sz w:val="20"/>
                <w:szCs w:val="20"/>
                <w:rtl w:val="0"/>
              </w:rPr>
              <w:t xml:space="preserve">Muestra mensaje CU8-MSJ02.</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5">
            <w:pPr>
              <w:widowControl w:val="0"/>
              <w:jc w:val="left"/>
              <w:rPr>
                <w:sz w:val="20"/>
                <w:szCs w:val="20"/>
              </w:rPr>
            </w:pPr>
            <w:r w:rsidDel="00000000" w:rsidR="00000000" w:rsidRPr="00000000">
              <w:rPr>
                <w:sz w:val="20"/>
                <w:szCs w:val="20"/>
                <w:rtl w:val="0"/>
              </w:rPr>
              <w:t xml:space="preserve">Fin de Flujo alternativo</w:t>
            </w:r>
          </w:p>
        </w:tc>
      </w:tr>
    </w:tbl>
    <w:p w:rsidR="00000000" w:rsidDel="00000000" w:rsidP="00000000" w:rsidRDefault="00000000" w:rsidRPr="00000000" w14:paraId="00000468">
      <w:pPr>
        <w:jc w:val="left"/>
        <w:rPr/>
      </w:pPr>
      <w:r w:rsidDel="00000000" w:rsidR="00000000" w:rsidRPr="00000000">
        <w:rPr>
          <w:rtl w:val="0"/>
        </w:rPr>
      </w:r>
    </w:p>
    <w:tbl>
      <w:tblPr>
        <w:tblStyle w:val="Table41"/>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475"/>
        <w:tblGridChange w:id="0">
          <w:tblGrid>
            <w:gridCol w:w="1230"/>
            <w:gridCol w:w="8475"/>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B">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C">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D">
            <w:pPr>
              <w:widowControl w:val="0"/>
              <w:jc w:val="left"/>
              <w:rPr>
                <w:sz w:val="20"/>
                <w:szCs w:val="20"/>
              </w:rPr>
            </w:pPr>
            <w:r w:rsidDel="00000000" w:rsidR="00000000" w:rsidRPr="00000000">
              <w:rPr>
                <w:sz w:val="20"/>
                <w:szCs w:val="20"/>
                <w:rtl w:val="0"/>
              </w:rPr>
              <w:t xml:space="preserve">CU8-MSJ01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widowControl w:val="0"/>
              <w:jc w:val="left"/>
              <w:rPr>
                <w:sz w:val="20"/>
                <w:szCs w:val="20"/>
              </w:rPr>
            </w:pPr>
            <w:r w:rsidDel="00000000" w:rsidR="00000000" w:rsidRPr="00000000">
              <w:rPr>
                <w:sz w:val="20"/>
                <w:szCs w:val="20"/>
                <w:rtl w:val="0"/>
              </w:rPr>
              <w:t xml:space="preserve">“Reporte enviado exitosamente al supervisor de módulo.”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widowControl w:val="0"/>
              <w:jc w:val="left"/>
              <w:rPr>
                <w:sz w:val="20"/>
                <w:szCs w:val="20"/>
              </w:rPr>
            </w:pPr>
            <w:r w:rsidDel="00000000" w:rsidR="00000000" w:rsidRPr="00000000">
              <w:rPr>
                <w:sz w:val="20"/>
                <w:szCs w:val="20"/>
                <w:rtl w:val="0"/>
              </w:rPr>
              <w:t xml:space="preserve">CU8-MSJ02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jc w:val="left"/>
              <w:rPr>
                <w:sz w:val="20"/>
                <w:szCs w:val="20"/>
              </w:rPr>
            </w:pPr>
            <w:r w:rsidDel="00000000" w:rsidR="00000000" w:rsidRPr="00000000">
              <w:rPr>
                <w:sz w:val="20"/>
                <w:szCs w:val="20"/>
                <w:rtl w:val="0"/>
              </w:rPr>
              <w:t xml:space="preserve">“No se pudo enviar el reporte. Por favor, intente más tarde.”</w:t>
            </w:r>
          </w:p>
        </w:tc>
      </w:tr>
    </w:tbl>
    <w:p w:rsidR="00000000" w:rsidDel="00000000" w:rsidP="00000000" w:rsidRDefault="00000000" w:rsidRPr="00000000" w14:paraId="00000471">
      <w:pPr>
        <w:jc w:val="left"/>
        <w:rPr/>
      </w:pPr>
      <w:r w:rsidDel="00000000" w:rsidR="00000000" w:rsidRPr="00000000">
        <w:rPr>
          <w:rtl w:val="0"/>
        </w:rPr>
      </w:r>
    </w:p>
    <w:tbl>
      <w:tblPr>
        <w:tblStyle w:val="Table42"/>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920"/>
        <w:tblGridChange w:id="0">
          <w:tblGrid>
            <w:gridCol w:w="1785"/>
            <w:gridCol w:w="792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jc w:val="left"/>
              <w:rPr>
                <w:sz w:val="20"/>
                <w:szCs w:val="20"/>
              </w:rPr>
            </w:pPr>
            <w:r w:rsidDel="00000000" w:rsidR="00000000" w:rsidRPr="00000000">
              <w:rPr>
                <w:b w:val="1"/>
                <w:sz w:val="20"/>
                <w:szCs w:val="20"/>
                <w:rtl w:val="0"/>
              </w:rPr>
              <w:t xml:space="preserve">Registrar Calificaciones de los Alumnos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jc w:val="left"/>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jc w:val="left"/>
              <w:rPr>
                <w:sz w:val="20"/>
                <w:szCs w:val="20"/>
              </w:rPr>
            </w:pPr>
            <w:r w:rsidDel="00000000" w:rsidR="00000000" w:rsidRPr="00000000">
              <w:rPr>
                <w:sz w:val="20"/>
                <w:szCs w:val="20"/>
                <w:rtl w:val="0"/>
              </w:rPr>
              <w:t xml:space="preserve">CU9</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jc w:val="left"/>
              <w:rPr>
                <w:sz w:val="20"/>
                <w:szCs w:val="20"/>
              </w:rPr>
            </w:pPr>
            <w:r w:rsidDel="00000000" w:rsidR="00000000" w:rsidRPr="00000000">
              <w:rPr>
                <w:sz w:val="20"/>
                <w:szCs w:val="20"/>
                <w:rtl w:val="0"/>
              </w:rPr>
              <w:t xml:space="preserve">Versión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jc w:val="left"/>
              <w:rPr>
                <w:sz w:val="20"/>
                <w:szCs w:val="20"/>
              </w:rPr>
            </w:pPr>
            <w:r w:rsidDel="00000000" w:rsidR="00000000" w:rsidRPr="00000000">
              <w:rPr>
                <w:sz w:val="20"/>
                <w:szCs w:val="20"/>
                <w:rtl w:val="0"/>
              </w:rPr>
              <w:t xml:space="preserve">Objetivo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jc w:val="left"/>
              <w:rPr>
                <w:sz w:val="20"/>
                <w:szCs w:val="20"/>
              </w:rPr>
            </w:pPr>
            <w:r w:rsidDel="00000000" w:rsidR="00000000" w:rsidRPr="00000000">
              <w:rPr>
                <w:sz w:val="20"/>
                <w:szCs w:val="20"/>
                <w:rtl w:val="0"/>
              </w:rPr>
              <w:t xml:space="preserve">Permitir al instructor registrar las calificaciones obtenidas por los alumnos.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jc w:val="left"/>
              <w:rPr>
                <w:sz w:val="20"/>
                <w:szCs w:val="20"/>
              </w:rPr>
            </w:pPr>
            <w:r w:rsidDel="00000000" w:rsidR="00000000" w:rsidRPr="00000000">
              <w:rPr>
                <w:sz w:val="20"/>
                <w:szCs w:val="20"/>
                <w:rtl w:val="0"/>
              </w:rPr>
              <w:t xml:space="preserve">Origen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jc w:val="left"/>
              <w:rPr>
                <w:sz w:val="20"/>
                <w:szCs w:val="20"/>
              </w:rPr>
            </w:pPr>
            <w:r w:rsidDel="00000000" w:rsidR="00000000" w:rsidRPr="00000000">
              <w:rPr>
                <w:sz w:val="20"/>
                <w:szCs w:val="20"/>
                <w:rtl w:val="0"/>
              </w:rPr>
              <w:t xml:space="preserve">CP6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jc w:val="left"/>
              <w:rPr>
                <w:sz w:val="20"/>
                <w:szCs w:val="20"/>
              </w:rPr>
            </w:pPr>
            <w:r w:rsidDel="00000000" w:rsidR="00000000" w:rsidRPr="00000000">
              <w:rPr>
                <w:sz w:val="20"/>
                <w:szCs w:val="20"/>
                <w:rtl w:val="0"/>
              </w:rPr>
              <w:t xml:space="preserve">Prioridad</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47D">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jc w:val="left"/>
              <w:rPr>
                <w:sz w:val="20"/>
                <w:szCs w:val="20"/>
              </w:rPr>
            </w:pPr>
            <w:r w:rsidDel="00000000" w:rsidR="00000000" w:rsidRPr="00000000">
              <w:rPr>
                <w:sz w:val="20"/>
                <w:szCs w:val="20"/>
                <w:rtl w:val="0"/>
              </w:rPr>
              <w:t xml:space="preserve">Actor(es)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jc w:val="left"/>
              <w:rPr>
                <w:sz w:val="20"/>
                <w:szCs w:val="20"/>
              </w:rPr>
            </w:pPr>
            <w:r w:rsidDel="00000000" w:rsidR="00000000" w:rsidRPr="00000000">
              <w:rPr>
                <w:sz w:val="20"/>
                <w:szCs w:val="20"/>
                <w:rtl w:val="0"/>
              </w:rPr>
              <w:t xml:space="preserve">Figura educativa</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jc w:val="left"/>
              <w:rPr>
                <w:sz w:val="20"/>
                <w:szCs w:val="20"/>
              </w:rPr>
            </w:pPr>
            <w:r w:rsidDel="00000000" w:rsidR="00000000" w:rsidRPr="00000000">
              <w:rPr>
                <w:sz w:val="20"/>
                <w:szCs w:val="20"/>
                <w:rtl w:val="0"/>
              </w:rPr>
              <w:t xml:space="preserve">Precondiciones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jc w:val="left"/>
              <w:rPr>
                <w:sz w:val="20"/>
                <w:szCs w:val="20"/>
              </w:rPr>
            </w:pPr>
            <w:r w:rsidDel="00000000" w:rsidR="00000000" w:rsidRPr="00000000">
              <w:rPr>
                <w:sz w:val="20"/>
                <w:szCs w:val="20"/>
                <w:rtl w:val="0"/>
              </w:rPr>
              <w:t xml:space="preserve">Los alumnos están registrados en el sistema.</w:t>
            </w:r>
          </w:p>
          <w:p w:rsidR="00000000" w:rsidDel="00000000" w:rsidP="00000000" w:rsidRDefault="00000000" w:rsidRPr="00000000" w14:paraId="00000482">
            <w:pPr>
              <w:widowControl w:val="0"/>
              <w:jc w:val="left"/>
              <w:rPr>
                <w:sz w:val="20"/>
                <w:szCs w:val="20"/>
              </w:rPr>
            </w:pPr>
            <w:r w:rsidDel="00000000" w:rsidR="00000000" w:rsidRPr="00000000">
              <w:rPr>
                <w:sz w:val="20"/>
                <w:szCs w:val="20"/>
                <w:rtl w:val="0"/>
              </w:rPr>
              <w:t xml:space="preserve">El período de evaluación está abierto.</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jc w:val="left"/>
              <w:rPr>
                <w:sz w:val="20"/>
                <w:szCs w:val="20"/>
              </w:rPr>
            </w:pPr>
            <w:r w:rsidDel="00000000" w:rsidR="00000000" w:rsidRPr="00000000">
              <w:rPr>
                <w:sz w:val="20"/>
                <w:szCs w:val="20"/>
                <w:rtl w:val="0"/>
              </w:rPr>
              <w:t xml:space="preserve">Postcondiciones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jc w:val="left"/>
              <w:rPr>
                <w:sz w:val="20"/>
                <w:szCs w:val="20"/>
              </w:rPr>
            </w:pPr>
            <w:r w:rsidDel="00000000" w:rsidR="00000000" w:rsidRPr="00000000">
              <w:rPr>
                <w:sz w:val="20"/>
                <w:szCs w:val="20"/>
                <w:rtl w:val="0"/>
              </w:rPr>
              <w:t xml:space="preserve">Las calificaciones se almacenan en el sistema.</w:t>
            </w:r>
          </w:p>
          <w:p w:rsidR="00000000" w:rsidDel="00000000" w:rsidP="00000000" w:rsidRDefault="00000000" w:rsidRPr="00000000" w14:paraId="00000485">
            <w:pPr>
              <w:widowControl w:val="0"/>
              <w:jc w:val="left"/>
              <w:rPr>
                <w:sz w:val="20"/>
                <w:szCs w:val="20"/>
              </w:rPr>
            </w:pPr>
            <w:r w:rsidDel="00000000" w:rsidR="00000000" w:rsidRPr="00000000">
              <w:rPr>
                <w:sz w:val="20"/>
                <w:szCs w:val="20"/>
                <w:rtl w:val="0"/>
              </w:rPr>
              <w:t xml:space="preserve">Se actualiza el historial académico de cada alumno.</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left"/>
              <w:rPr>
                <w:sz w:val="20"/>
                <w:szCs w:val="20"/>
              </w:rPr>
            </w:pPr>
            <w:r w:rsidDel="00000000" w:rsidR="00000000" w:rsidRPr="00000000">
              <w:rPr>
                <w:sz w:val="20"/>
                <w:szCs w:val="20"/>
                <w:rtl w:val="0"/>
              </w:rPr>
              <w:t xml:space="preserve">Criterios de Aceptación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jc w:val="left"/>
              <w:rPr>
                <w:sz w:val="20"/>
                <w:szCs w:val="20"/>
              </w:rPr>
            </w:pPr>
            <w:r w:rsidDel="00000000" w:rsidR="00000000" w:rsidRPr="00000000">
              <w:rPr>
                <w:sz w:val="20"/>
                <w:szCs w:val="20"/>
                <w:rtl w:val="0"/>
              </w:rPr>
              <w:t xml:space="preserve">El sistema confirma que las calificaciones han sido registradas correctamente.</w:t>
            </w:r>
          </w:p>
          <w:p w:rsidR="00000000" w:rsidDel="00000000" w:rsidP="00000000" w:rsidRDefault="00000000" w:rsidRPr="00000000" w14:paraId="00000488">
            <w:pPr>
              <w:widowControl w:val="0"/>
              <w:jc w:val="left"/>
              <w:rPr>
                <w:sz w:val="20"/>
                <w:szCs w:val="20"/>
              </w:rPr>
            </w:pPr>
            <w:r w:rsidDel="00000000" w:rsidR="00000000" w:rsidRPr="00000000">
              <w:rPr>
                <w:sz w:val="20"/>
                <w:szCs w:val="20"/>
                <w:rtl w:val="0"/>
              </w:rPr>
              <w:t xml:space="preserve">Las calificaciones pueden ser consultadas posteriormente.</w:t>
            </w:r>
          </w:p>
        </w:tc>
      </w:tr>
    </w:tbl>
    <w:p w:rsidR="00000000" w:rsidDel="00000000" w:rsidP="00000000" w:rsidRDefault="00000000" w:rsidRPr="00000000" w14:paraId="00000489">
      <w:pPr>
        <w:jc w:val="left"/>
        <w:rPr/>
      </w:pPr>
      <w:r w:rsidDel="00000000" w:rsidR="00000000" w:rsidRPr="00000000">
        <w:rPr>
          <w:rtl w:val="0"/>
        </w:rPr>
      </w:r>
    </w:p>
    <w:tbl>
      <w:tblPr>
        <w:tblStyle w:val="Table43"/>
        <w:tblW w:w="9660.0" w:type="dxa"/>
        <w:jc w:val="left"/>
        <w:tblLayout w:type="fixed"/>
        <w:tblLook w:val="0600"/>
      </w:tblPr>
      <w:tblGrid>
        <w:gridCol w:w="1080"/>
        <w:gridCol w:w="1635"/>
        <w:gridCol w:w="6945"/>
        <w:tblGridChange w:id="0">
          <w:tblGrid>
            <w:gridCol w:w="1080"/>
            <w:gridCol w:w="1635"/>
            <w:gridCol w:w="6945"/>
          </w:tblGrid>
        </w:tblGridChange>
      </w:tblGrid>
      <w:tr>
        <w:trPr>
          <w:cantSplit w:val="0"/>
          <w:trHeight w:val="315" w:hRule="atLeast"/>
          <w:tblHeader w:val="0"/>
        </w:trPr>
        <w:tc>
          <w:tcPr>
            <w:gridSpan w:val="3"/>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jc w:val="left"/>
              <w:rPr>
                <w:sz w:val="20"/>
                <w:szCs w:val="20"/>
              </w:rPr>
            </w:pPr>
            <w:r w:rsidDel="00000000" w:rsidR="00000000" w:rsidRPr="00000000">
              <w:rPr>
                <w:b w:val="1"/>
                <w:sz w:val="20"/>
                <w:szCs w:val="20"/>
                <w:rtl w:val="0"/>
              </w:rPr>
              <w:t xml:space="preserve">Flujo Básico: Registrar Calificaciones de los Alumnos</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D">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E">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8F">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0">
            <w:pPr>
              <w:widowControl w:val="0"/>
              <w:jc w:val="left"/>
              <w:rPr>
                <w:sz w:val="20"/>
                <w:szCs w:val="20"/>
              </w:rPr>
            </w:pPr>
            <w:r w:rsidDel="00000000" w:rsidR="00000000" w:rsidRPr="00000000">
              <w:rPr>
                <w:sz w:val="20"/>
                <w:szCs w:val="20"/>
                <w:rtl w:val="0"/>
              </w:rPr>
              <w:t xml:space="preserve">1</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1">
            <w:pPr>
              <w:widowControl w:val="0"/>
              <w:jc w:val="left"/>
              <w:rPr>
                <w:sz w:val="20"/>
                <w:szCs w:val="20"/>
              </w:rPr>
            </w:pPr>
            <w:r w:rsidDel="00000000" w:rsidR="00000000" w:rsidRPr="00000000">
              <w:rPr>
                <w:sz w:val="20"/>
                <w:szCs w:val="20"/>
                <w:rtl w:val="0"/>
              </w:rPr>
              <w:t xml:space="preserve">Figura Educativa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92">
            <w:pPr>
              <w:widowControl w:val="0"/>
              <w:jc w:val="left"/>
              <w:rPr>
                <w:sz w:val="20"/>
                <w:szCs w:val="20"/>
              </w:rPr>
            </w:pPr>
            <w:r w:rsidDel="00000000" w:rsidR="00000000" w:rsidRPr="00000000">
              <w:rPr>
                <w:sz w:val="20"/>
                <w:szCs w:val="20"/>
                <w:rtl w:val="0"/>
              </w:rPr>
              <w:t xml:space="preserve">Inicia sesión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3">
            <w:pPr>
              <w:widowControl w:val="0"/>
              <w:jc w:val="left"/>
              <w:rPr>
                <w:sz w:val="20"/>
                <w:szCs w:val="20"/>
              </w:rPr>
            </w:pPr>
            <w:r w:rsidDel="00000000" w:rsidR="00000000" w:rsidRPr="00000000">
              <w:rPr>
                <w:sz w:val="20"/>
                <w:szCs w:val="20"/>
                <w:rtl w:val="0"/>
              </w:rPr>
              <w:t xml:space="preserve">2</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4">
            <w:pPr>
              <w:widowControl w:val="0"/>
              <w:jc w:val="left"/>
              <w:rPr>
                <w:sz w:val="20"/>
                <w:szCs w:val="20"/>
              </w:rPr>
            </w:pPr>
            <w:r w:rsidDel="00000000" w:rsidR="00000000" w:rsidRPr="00000000">
              <w:rPr>
                <w:sz w:val="20"/>
                <w:szCs w:val="20"/>
                <w:rtl w:val="0"/>
              </w:rPr>
              <w:t xml:space="preserve">Figura Educativa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95">
            <w:pPr>
              <w:widowControl w:val="0"/>
              <w:jc w:val="left"/>
              <w:rPr>
                <w:sz w:val="20"/>
                <w:szCs w:val="20"/>
              </w:rPr>
            </w:pPr>
            <w:r w:rsidDel="00000000" w:rsidR="00000000" w:rsidRPr="00000000">
              <w:rPr>
                <w:sz w:val="20"/>
                <w:szCs w:val="20"/>
                <w:rtl w:val="0"/>
              </w:rPr>
              <w:t xml:space="preserve">Selecciona la clase o grupo de alumnos.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6">
            <w:pPr>
              <w:widowControl w:val="0"/>
              <w:jc w:val="left"/>
              <w:rPr>
                <w:sz w:val="20"/>
                <w:szCs w:val="20"/>
              </w:rPr>
            </w:pPr>
            <w:r w:rsidDel="00000000" w:rsidR="00000000" w:rsidRPr="00000000">
              <w:rPr>
                <w:sz w:val="20"/>
                <w:szCs w:val="20"/>
                <w:rtl w:val="0"/>
              </w:rPr>
              <w:t xml:space="preserve">3</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7">
            <w:pPr>
              <w:widowControl w:val="0"/>
              <w:jc w:val="left"/>
              <w:rPr>
                <w:sz w:val="20"/>
                <w:szCs w:val="20"/>
              </w:rPr>
            </w:pPr>
            <w:r w:rsidDel="00000000" w:rsidR="00000000" w:rsidRPr="00000000">
              <w:rPr>
                <w:sz w:val="20"/>
                <w:szCs w:val="20"/>
                <w:rtl w:val="0"/>
              </w:rPr>
              <w:t xml:space="preserve">Figura Educativa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98">
            <w:pPr>
              <w:widowControl w:val="0"/>
              <w:jc w:val="left"/>
              <w:rPr>
                <w:sz w:val="20"/>
                <w:szCs w:val="20"/>
              </w:rPr>
            </w:pPr>
            <w:r w:rsidDel="00000000" w:rsidR="00000000" w:rsidRPr="00000000">
              <w:rPr>
                <w:sz w:val="20"/>
                <w:szCs w:val="20"/>
                <w:rtl w:val="0"/>
              </w:rPr>
              <w:t xml:space="preserve">Ingresa las calificaciones correspondientes a cada alumno.</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jc w:val="left"/>
              <w:rPr>
                <w:sz w:val="20"/>
                <w:szCs w:val="20"/>
              </w:rPr>
            </w:pPr>
            <w:r w:rsidDel="00000000" w:rsidR="00000000" w:rsidRPr="00000000">
              <w:rPr>
                <w:sz w:val="20"/>
                <w:szCs w:val="20"/>
                <w:rtl w:val="0"/>
              </w:rPr>
              <w:t xml:space="preserve">4</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A">
            <w:pPr>
              <w:widowControl w:val="0"/>
              <w:jc w:val="left"/>
              <w:rPr>
                <w:sz w:val="20"/>
                <w:szCs w:val="20"/>
              </w:rPr>
            </w:pPr>
            <w:r w:rsidDel="00000000" w:rsidR="00000000" w:rsidRPr="00000000">
              <w:rPr>
                <w:sz w:val="20"/>
                <w:szCs w:val="20"/>
                <w:rtl w:val="0"/>
              </w:rPr>
              <w:t xml:space="preserve">Figura Educativa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9B">
            <w:pPr>
              <w:widowControl w:val="0"/>
              <w:jc w:val="left"/>
              <w:rPr>
                <w:sz w:val="20"/>
                <w:szCs w:val="20"/>
              </w:rPr>
            </w:pPr>
            <w:r w:rsidDel="00000000" w:rsidR="00000000" w:rsidRPr="00000000">
              <w:rPr>
                <w:sz w:val="20"/>
                <w:szCs w:val="20"/>
                <w:rtl w:val="0"/>
              </w:rPr>
              <w:t xml:space="preserve">Confirma el registro de las calificaciones.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jc w:val="left"/>
              <w:rPr>
                <w:sz w:val="20"/>
                <w:szCs w:val="20"/>
              </w:rPr>
            </w:pPr>
            <w:r w:rsidDel="00000000" w:rsidR="00000000" w:rsidRPr="00000000">
              <w:rPr>
                <w:sz w:val="20"/>
                <w:szCs w:val="20"/>
                <w:rtl w:val="0"/>
              </w:rPr>
              <w:t xml:space="preserve">5</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D">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9E">
            <w:pPr>
              <w:widowControl w:val="0"/>
              <w:jc w:val="left"/>
              <w:rPr>
                <w:sz w:val="20"/>
                <w:szCs w:val="20"/>
              </w:rPr>
            </w:pPr>
            <w:r w:rsidDel="00000000" w:rsidR="00000000" w:rsidRPr="00000000">
              <w:rPr>
                <w:sz w:val="20"/>
                <w:szCs w:val="20"/>
                <w:rtl w:val="0"/>
              </w:rPr>
              <w:t xml:space="preserve">Guarda las calificaciones en la base de datos.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9F">
            <w:pPr>
              <w:widowControl w:val="0"/>
              <w:jc w:val="left"/>
              <w:rPr>
                <w:sz w:val="20"/>
                <w:szCs w:val="20"/>
              </w:rPr>
            </w:pPr>
            <w:r w:rsidDel="00000000" w:rsidR="00000000" w:rsidRPr="00000000">
              <w:rPr>
                <w:sz w:val="20"/>
                <w:szCs w:val="20"/>
                <w:rtl w:val="0"/>
              </w:rPr>
              <w:t xml:space="preserve">6</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0">
            <w:pPr>
              <w:widowControl w:val="0"/>
              <w:jc w:val="left"/>
              <w:rPr>
                <w:sz w:val="20"/>
                <w:szCs w:val="20"/>
              </w:rPr>
            </w:pPr>
            <w:r w:rsidDel="00000000" w:rsidR="00000000" w:rsidRPr="00000000">
              <w:rPr>
                <w:sz w:val="20"/>
                <w:szCs w:val="20"/>
                <w:rtl w:val="0"/>
              </w:rPr>
              <w:t xml:space="preserve">Sistema</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A1">
            <w:pPr>
              <w:widowControl w:val="0"/>
              <w:jc w:val="left"/>
              <w:rPr>
                <w:sz w:val="20"/>
                <w:szCs w:val="20"/>
              </w:rPr>
            </w:pPr>
            <w:r w:rsidDel="00000000" w:rsidR="00000000" w:rsidRPr="00000000">
              <w:rPr>
                <w:sz w:val="20"/>
                <w:szCs w:val="20"/>
                <w:rtl w:val="0"/>
              </w:rPr>
              <w:t xml:space="preserve">Muestra mensaje CU9-MSJ01.</w:t>
            </w:r>
          </w:p>
        </w:tc>
      </w:tr>
      <w:tr>
        <w:trPr>
          <w:cantSplit w:val="0"/>
          <w:trHeight w:val="315" w:hRule="atLeast"/>
          <w:tblHeader w:val="0"/>
        </w:trPr>
        <w:tc>
          <w:tcPr>
            <w:gridSpan w:val="3"/>
            <w:tcBorders>
              <w:top w:color="1f1f1f" w:space="0" w:sz="5" w:val="single"/>
              <w:left w:color="1f1f1f" w:space="0" w:sz="5" w:val="single"/>
              <w:bottom w:color="1f1f1f" w:space="0" w:sz="5" w:val="single"/>
              <w:right w:color="1f1f1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2">
            <w:pPr>
              <w:widowControl w:val="0"/>
              <w:jc w:val="left"/>
              <w:rPr>
                <w:sz w:val="20"/>
                <w:szCs w:val="20"/>
              </w:rPr>
            </w:pPr>
            <w:r w:rsidDel="00000000" w:rsidR="00000000" w:rsidRPr="00000000">
              <w:rPr>
                <w:color w:val="1f1f1f"/>
                <w:sz w:val="20"/>
                <w:szCs w:val="20"/>
                <w:rtl w:val="0"/>
              </w:rPr>
              <w:t xml:space="preserve">Fin de trayectoria alternativa FA01</w:t>
            </w:r>
            <w:r w:rsidDel="00000000" w:rsidR="00000000" w:rsidRPr="00000000">
              <w:rPr>
                <w:rtl w:val="0"/>
              </w:rPr>
            </w:r>
          </w:p>
        </w:tc>
      </w:tr>
    </w:tbl>
    <w:p w:rsidR="00000000" w:rsidDel="00000000" w:rsidP="00000000" w:rsidRDefault="00000000" w:rsidRPr="00000000" w14:paraId="000004A5">
      <w:pPr>
        <w:jc w:val="left"/>
        <w:rPr/>
      </w:pPr>
      <w:r w:rsidDel="00000000" w:rsidR="00000000" w:rsidRPr="00000000">
        <w:rPr>
          <w:rtl w:val="0"/>
        </w:rPr>
      </w:r>
    </w:p>
    <w:tbl>
      <w:tblPr>
        <w:tblStyle w:val="Table44"/>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15"/>
        <w:gridCol w:w="7065"/>
        <w:tblGridChange w:id="0">
          <w:tblGrid>
            <w:gridCol w:w="1080"/>
            <w:gridCol w:w="1515"/>
            <w:gridCol w:w="706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jc w:val="left"/>
              <w:rPr>
                <w:sz w:val="20"/>
                <w:szCs w:val="20"/>
              </w:rPr>
            </w:pPr>
            <w:r w:rsidDel="00000000" w:rsidR="00000000" w:rsidRPr="00000000">
              <w:rPr>
                <w:b w:val="1"/>
                <w:sz w:val="20"/>
                <w:szCs w:val="20"/>
                <w:rtl w:val="0"/>
              </w:rPr>
              <w:t xml:space="preserve">Flujo Alternativo: CU9-FA01 Datos Incompletos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9">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A">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B">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C">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D">
            <w:pPr>
              <w:widowControl w:val="0"/>
              <w:jc w:val="left"/>
              <w:rPr>
                <w:sz w:val="20"/>
                <w:szCs w:val="20"/>
              </w:rPr>
            </w:pPr>
            <w:r w:rsidDel="00000000" w:rsidR="00000000" w:rsidRPr="00000000">
              <w:rPr>
                <w:sz w:val="20"/>
                <w:szCs w:val="20"/>
                <w:rtl w:val="0"/>
              </w:rPr>
              <w:t xml:space="preserve">Instructor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AE">
            <w:pPr>
              <w:widowControl w:val="0"/>
              <w:jc w:val="left"/>
              <w:rPr>
                <w:sz w:val="20"/>
                <w:szCs w:val="20"/>
              </w:rPr>
            </w:pPr>
            <w:r w:rsidDel="00000000" w:rsidR="00000000" w:rsidRPr="00000000">
              <w:rPr>
                <w:sz w:val="20"/>
                <w:szCs w:val="20"/>
                <w:rtl w:val="0"/>
              </w:rPr>
              <w:t xml:space="preserve">Ingresa calificaciones pero deja algunos campos vacíos.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AF">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B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B1">
            <w:pPr>
              <w:widowControl w:val="0"/>
              <w:jc w:val="left"/>
              <w:rPr>
                <w:sz w:val="20"/>
                <w:szCs w:val="20"/>
              </w:rPr>
            </w:pPr>
            <w:r w:rsidDel="00000000" w:rsidR="00000000" w:rsidRPr="00000000">
              <w:rPr>
                <w:sz w:val="20"/>
                <w:szCs w:val="20"/>
                <w:rtl w:val="0"/>
              </w:rPr>
              <w:t xml:space="preserve">Detecta que hay campos sin completar.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B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B4">
            <w:pPr>
              <w:widowControl w:val="0"/>
              <w:jc w:val="left"/>
              <w:rPr>
                <w:sz w:val="20"/>
                <w:szCs w:val="20"/>
              </w:rPr>
            </w:pPr>
            <w:r w:rsidDel="00000000" w:rsidR="00000000" w:rsidRPr="00000000">
              <w:rPr>
                <w:sz w:val="20"/>
                <w:szCs w:val="20"/>
                <w:rtl w:val="0"/>
              </w:rPr>
              <w:t xml:space="preserve">Muestra mensaje CU9-MSJ02 solicitando completar la información.</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jc w:val="left"/>
              <w:rPr>
                <w:sz w:val="20"/>
                <w:szCs w:val="20"/>
              </w:rPr>
            </w:pPr>
            <w:r w:rsidDel="00000000" w:rsidR="00000000" w:rsidRPr="00000000">
              <w:rPr>
                <w:sz w:val="20"/>
                <w:szCs w:val="20"/>
                <w:rtl w:val="0"/>
              </w:rPr>
              <w:t xml:space="preserve">Fin de Flujo alternativo</w:t>
            </w:r>
          </w:p>
        </w:tc>
      </w:tr>
    </w:tbl>
    <w:p w:rsidR="00000000" w:rsidDel="00000000" w:rsidP="00000000" w:rsidRDefault="00000000" w:rsidRPr="00000000" w14:paraId="000004B8">
      <w:pPr>
        <w:jc w:val="left"/>
        <w:rPr/>
      </w:pPr>
      <w:r w:rsidDel="00000000" w:rsidR="00000000" w:rsidRPr="00000000">
        <w:rPr>
          <w:rtl w:val="0"/>
        </w:rPr>
      </w:r>
    </w:p>
    <w:tbl>
      <w:tblPr>
        <w:tblStyle w:val="Table4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385"/>
        <w:tblGridChange w:id="0">
          <w:tblGrid>
            <w:gridCol w:w="1230"/>
            <w:gridCol w:w="8385"/>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jc w:val="left"/>
              <w:rPr>
                <w:sz w:val="20"/>
                <w:szCs w:val="20"/>
              </w:rPr>
            </w:pPr>
            <w:r w:rsidDel="00000000" w:rsidR="00000000" w:rsidRPr="00000000">
              <w:rPr>
                <w:sz w:val="20"/>
                <w:szCs w:val="20"/>
                <w:rtl w:val="0"/>
              </w:rPr>
              <w:t xml:space="preserve">CU9-MSJ01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jc w:val="left"/>
              <w:rPr>
                <w:sz w:val="20"/>
                <w:szCs w:val="20"/>
              </w:rPr>
            </w:pPr>
            <w:r w:rsidDel="00000000" w:rsidR="00000000" w:rsidRPr="00000000">
              <w:rPr>
                <w:sz w:val="20"/>
                <w:szCs w:val="20"/>
                <w:rtl w:val="0"/>
              </w:rPr>
              <w:t xml:space="preserve">“Calificaciones registradas exitosamente.”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jc w:val="left"/>
              <w:rPr>
                <w:sz w:val="20"/>
                <w:szCs w:val="20"/>
              </w:rPr>
            </w:pPr>
            <w:r w:rsidDel="00000000" w:rsidR="00000000" w:rsidRPr="00000000">
              <w:rPr>
                <w:sz w:val="20"/>
                <w:szCs w:val="20"/>
                <w:rtl w:val="0"/>
              </w:rPr>
              <w:t xml:space="preserve">CU9-MSJ02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jc w:val="left"/>
              <w:rPr>
                <w:sz w:val="20"/>
                <w:szCs w:val="20"/>
              </w:rPr>
            </w:pPr>
            <w:r w:rsidDel="00000000" w:rsidR="00000000" w:rsidRPr="00000000">
              <w:rPr>
                <w:sz w:val="20"/>
                <w:szCs w:val="20"/>
                <w:rtl w:val="0"/>
              </w:rPr>
              <w:t xml:space="preserve">“Por favor, complete todas las calificaciones antes de continuar.”</w:t>
            </w:r>
          </w:p>
        </w:tc>
      </w:tr>
    </w:tbl>
    <w:p w:rsidR="00000000" w:rsidDel="00000000" w:rsidP="00000000" w:rsidRDefault="00000000" w:rsidRPr="00000000" w14:paraId="000004C1">
      <w:pPr>
        <w:jc w:val="left"/>
        <w:rPr/>
      </w:pPr>
      <w:r w:rsidDel="00000000" w:rsidR="00000000" w:rsidRPr="00000000">
        <w:rPr>
          <w:rtl w:val="0"/>
        </w:rPr>
      </w:r>
    </w:p>
    <w:tbl>
      <w:tblPr>
        <w:tblStyle w:val="Table4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455"/>
        <w:tblGridChange w:id="0">
          <w:tblGrid>
            <w:gridCol w:w="1875"/>
            <w:gridCol w:w="745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jc w:val="left"/>
              <w:rPr>
                <w:sz w:val="20"/>
                <w:szCs w:val="20"/>
              </w:rPr>
            </w:pPr>
            <w:r w:rsidDel="00000000" w:rsidR="00000000" w:rsidRPr="00000000">
              <w:rPr>
                <w:b w:val="1"/>
                <w:sz w:val="20"/>
                <w:szCs w:val="20"/>
                <w:rtl w:val="0"/>
              </w:rPr>
              <w:t xml:space="preserve">Validar el Estado de Pago de sus Apoyos Económicos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jc w:val="left"/>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jc w:val="left"/>
              <w:rPr>
                <w:sz w:val="20"/>
                <w:szCs w:val="20"/>
              </w:rPr>
            </w:pPr>
            <w:r w:rsidDel="00000000" w:rsidR="00000000" w:rsidRPr="00000000">
              <w:rPr>
                <w:sz w:val="20"/>
                <w:szCs w:val="20"/>
                <w:rtl w:val="0"/>
              </w:rPr>
              <w:t xml:space="preserve">CU10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jc w:val="left"/>
              <w:rPr>
                <w:sz w:val="20"/>
                <w:szCs w:val="20"/>
              </w:rPr>
            </w:pPr>
            <w:r w:rsidDel="00000000" w:rsidR="00000000" w:rsidRPr="00000000">
              <w:rPr>
                <w:sz w:val="20"/>
                <w:szCs w:val="20"/>
                <w:rtl w:val="0"/>
              </w:rPr>
              <w:t xml:space="preserve">Versión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jc w:val="left"/>
              <w:rPr>
                <w:sz w:val="20"/>
                <w:szCs w:val="20"/>
              </w:rPr>
            </w:pPr>
            <w:r w:rsidDel="00000000" w:rsidR="00000000" w:rsidRPr="00000000">
              <w:rPr>
                <w:sz w:val="20"/>
                <w:szCs w:val="20"/>
                <w:rtl w:val="0"/>
              </w:rPr>
              <w:t xml:space="preserve">Objetivo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jc w:val="left"/>
              <w:rPr>
                <w:sz w:val="20"/>
                <w:szCs w:val="20"/>
              </w:rPr>
            </w:pPr>
            <w:r w:rsidDel="00000000" w:rsidR="00000000" w:rsidRPr="00000000">
              <w:rPr>
                <w:sz w:val="20"/>
                <w:szCs w:val="20"/>
                <w:rtl w:val="0"/>
              </w:rPr>
              <w:t xml:space="preserve">Permitir a los instructores comunitarios verificar el estado de sus pagos de apoyos económicos.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jc w:val="left"/>
              <w:rPr>
                <w:sz w:val="20"/>
                <w:szCs w:val="20"/>
              </w:rPr>
            </w:pPr>
            <w:r w:rsidDel="00000000" w:rsidR="00000000" w:rsidRPr="00000000">
              <w:rPr>
                <w:sz w:val="20"/>
                <w:szCs w:val="20"/>
                <w:rtl w:val="0"/>
              </w:rPr>
              <w:t xml:space="preserve">Origen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jc w:val="left"/>
              <w:rPr>
                <w:sz w:val="20"/>
                <w:szCs w:val="20"/>
              </w:rPr>
            </w:pPr>
            <w:r w:rsidDel="00000000" w:rsidR="00000000" w:rsidRPr="00000000">
              <w:rPr>
                <w:sz w:val="20"/>
                <w:szCs w:val="20"/>
                <w:rtl w:val="0"/>
              </w:rPr>
              <w:t xml:space="preserve">CP7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jc w:val="left"/>
              <w:rPr>
                <w:sz w:val="20"/>
                <w:szCs w:val="20"/>
              </w:rPr>
            </w:pPr>
            <w:r w:rsidDel="00000000" w:rsidR="00000000" w:rsidRPr="00000000">
              <w:rPr>
                <w:sz w:val="20"/>
                <w:szCs w:val="20"/>
                <w:rtl w:val="0"/>
              </w:rPr>
              <w:t xml:space="preserve">Prioridad</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4CD">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jc w:val="left"/>
              <w:rPr>
                <w:sz w:val="20"/>
                <w:szCs w:val="20"/>
              </w:rPr>
            </w:pPr>
            <w:r w:rsidDel="00000000" w:rsidR="00000000" w:rsidRPr="00000000">
              <w:rPr>
                <w:sz w:val="20"/>
                <w:szCs w:val="20"/>
                <w:rtl w:val="0"/>
              </w:rPr>
              <w:t xml:space="preserve">Actor(es)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jc w:val="left"/>
              <w:rPr>
                <w:sz w:val="20"/>
                <w:szCs w:val="20"/>
              </w:rPr>
            </w:pPr>
            <w:r w:rsidDel="00000000" w:rsidR="00000000" w:rsidRPr="00000000">
              <w:rPr>
                <w:sz w:val="20"/>
                <w:szCs w:val="20"/>
                <w:rtl w:val="0"/>
              </w:rPr>
              <w:t xml:space="preserve">Figura Educativa</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jc w:val="left"/>
              <w:rPr>
                <w:sz w:val="20"/>
                <w:szCs w:val="20"/>
              </w:rPr>
            </w:pPr>
            <w:r w:rsidDel="00000000" w:rsidR="00000000" w:rsidRPr="00000000">
              <w:rPr>
                <w:sz w:val="20"/>
                <w:szCs w:val="20"/>
                <w:rtl w:val="0"/>
              </w:rPr>
              <w:t xml:space="preserve">Precondiciones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jc w:val="left"/>
              <w:rPr>
                <w:sz w:val="20"/>
                <w:szCs w:val="20"/>
              </w:rPr>
            </w:pPr>
            <w:r w:rsidDel="00000000" w:rsidR="00000000" w:rsidRPr="00000000">
              <w:rPr>
                <w:sz w:val="20"/>
                <w:szCs w:val="20"/>
                <w:rtl w:val="0"/>
              </w:rPr>
              <w:t xml:space="preserve">El instructor tiene acceso al sistema.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jc w:val="left"/>
              <w:rPr>
                <w:sz w:val="20"/>
                <w:szCs w:val="20"/>
              </w:rPr>
            </w:pPr>
            <w:r w:rsidDel="00000000" w:rsidR="00000000" w:rsidRPr="00000000">
              <w:rPr>
                <w:sz w:val="20"/>
                <w:szCs w:val="20"/>
                <w:rtl w:val="0"/>
              </w:rPr>
              <w:t xml:space="preserve">Existen registros de pagos en el sistema.</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widowControl w:val="0"/>
              <w:jc w:val="left"/>
              <w:rPr>
                <w:sz w:val="20"/>
                <w:szCs w:val="20"/>
              </w:rPr>
            </w:pPr>
            <w:r w:rsidDel="00000000" w:rsidR="00000000" w:rsidRPr="00000000">
              <w:rPr>
                <w:sz w:val="20"/>
                <w:szCs w:val="20"/>
                <w:rtl w:val="0"/>
              </w:rPr>
              <w:t xml:space="preserve">Postcondiciones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5">
            <w:pPr>
              <w:widowControl w:val="0"/>
              <w:jc w:val="left"/>
              <w:rPr>
                <w:sz w:val="20"/>
                <w:szCs w:val="20"/>
              </w:rPr>
            </w:pPr>
            <w:r w:rsidDel="00000000" w:rsidR="00000000" w:rsidRPr="00000000">
              <w:rPr>
                <w:sz w:val="20"/>
                <w:szCs w:val="20"/>
                <w:rtl w:val="0"/>
              </w:rPr>
              <w:t xml:space="preserve">Existen registros de pagos en el sistema.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widowControl w:val="0"/>
              <w:jc w:val="left"/>
              <w:rPr>
                <w:sz w:val="20"/>
                <w:szCs w:val="20"/>
              </w:rPr>
            </w:pPr>
            <w:r w:rsidDel="00000000" w:rsidR="00000000" w:rsidRPr="00000000">
              <w:rPr>
                <w:sz w:val="20"/>
                <w:szCs w:val="20"/>
                <w:rtl w:val="0"/>
              </w:rPr>
              <w:t xml:space="preserve">Se proporciona información detallada sobre pagos realizados y pendientes.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jc w:val="left"/>
              <w:rPr>
                <w:sz w:val="20"/>
                <w:szCs w:val="20"/>
              </w:rPr>
            </w:pPr>
            <w:r w:rsidDel="00000000" w:rsidR="00000000" w:rsidRPr="00000000">
              <w:rPr>
                <w:sz w:val="20"/>
                <w:szCs w:val="20"/>
                <w:rtl w:val="0"/>
              </w:rPr>
              <w:t xml:space="preserve">Criterios de Aceptación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widowControl w:val="0"/>
              <w:jc w:val="left"/>
              <w:rPr>
                <w:sz w:val="20"/>
                <w:szCs w:val="20"/>
              </w:rPr>
            </w:pPr>
            <w:r w:rsidDel="00000000" w:rsidR="00000000" w:rsidRPr="00000000">
              <w:rPr>
                <w:sz w:val="20"/>
                <w:szCs w:val="20"/>
                <w:rtl w:val="0"/>
              </w:rPr>
              <w:t xml:space="preserve">El sistema muestra información precisa y actualizada sobre los pagos.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DB">
            <w:pPr>
              <w:widowControl w:val="0"/>
              <w:jc w:val="left"/>
              <w:rPr>
                <w:sz w:val="20"/>
                <w:szCs w:val="20"/>
              </w:rPr>
            </w:pPr>
            <w:r w:rsidDel="00000000" w:rsidR="00000000" w:rsidRPr="00000000">
              <w:rPr>
                <w:sz w:val="20"/>
                <w:szCs w:val="20"/>
                <w:rtl w:val="0"/>
              </w:rPr>
              <w:t xml:space="preserve">El instructor puede consultar detalles de cada pago.</w:t>
            </w:r>
          </w:p>
        </w:tc>
      </w:tr>
    </w:tbl>
    <w:p w:rsidR="00000000" w:rsidDel="00000000" w:rsidP="00000000" w:rsidRDefault="00000000" w:rsidRPr="00000000" w14:paraId="000004DC">
      <w:pPr>
        <w:jc w:val="left"/>
        <w:rPr/>
      </w:pPr>
      <w:r w:rsidDel="00000000" w:rsidR="00000000" w:rsidRPr="00000000">
        <w:rPr>
          <w:rtl w:val="0"/>
        </w:rPr>
      </w:r>
    </w:p>
    <w:tbl>
      <w:tblPr>
        <w:tblStyle w:val="Table4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695"/>
        <w:gridCol w:w="6555"/>
        <w:tblGridChange w:id="0">
          <w:tblGrid>
            <w:gridCol w:w="1080"/>
            <w:gridCol w:w="1695"/>
            <w:gridCol w:w="655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DD">
            <w:pPr>
              <w:widowControl w:val="0"/>
              <w:jc w:val="left"/>
              <w:rPr>
                <w:b w:val="1"/>
                <w:sz w:val="20"/>
                <w:szCs w:val="20"/>
              </w:rPr>
            </w:pPr>
            <w:r w:rsidDel="00000000" w:rsidR="00000000" w:rsidRPr="00000000">
              <w:rPr>
                <w:b w:val="1"/>
                <w:sz w:val="20"/>
                <w:szCs w:val="20"/>
                <w:rtl w:val="0"/>
              </w:rPr>
              <w:t xml:space="preserve">Flujo Básico: Validar el Estado de Pago de sus Apoyos Económicos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E5">
            <w:pPr>
              <w:widowControl w:val="0"/>
              <w:jc w:val="left"/>
              <w:rPr>
                <w:sz w:val="20"/>
                <w:szCs w:val="20"/>
              </w:rPr>
            </w:pPr>
            <w:r w:rsidDel="00000000" w:rsidR="00000000" w:rsidRPr="00000000">
              <w:rPr>
                <w:sz w:val="20"/>
                <w:szCs w:val="20"/>
                <w:rtl w:val="0"/>
              </w:rPr>
              <w:t xml:space="preserve">Inicia sesión en el sistema.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E8">
            <w:pPr>
              <w:widowControl w:val="0"/>
              <w:jc w:val="left"/>
              <w:rPr>
                <w:sz w:val="20"/>
                <w:szCs w:val="20"/>
              </w:rPr>
            </w:pPr>
            <w:r w:rsidDel="00000000" w:rsidR="00000000" w:rsidRPr="00000000">
              <w:rPr>
                <w:sz w:val="20"/>
                <w:szCs w:val="20"/>
                <w:rtl w:val="0"/>
              </w:rPr>
              <w:t xml:space="preserve">Navega a la sección “Mis Pagos”.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EB">
            <w:pPr>
              <w:widowControl w:val="0"/>
              <w:jc w:val="left"/>
              <w:rPr>
                <w:sz w:val="20"/>
                <w:szCs w:val="20"/>
              </w:rPr>
            </w:pPr>
            <w:r w:rsidDel="00000000" w:rsidR="00000000" w:rsidRPr="00000000">
              <w:rPr>
                <w:sz w:val="20"/>
                <w:szCs w:val="20"/>
                <w:rtl w:val="0"/>
              </w:rPr>
              <w:t xml:space="preserve">Muestra el estado de pagos actualizados.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EE">
            <w:pPr>
              <w:widowControl w:val="0"/>
              <w:jc w:val="left"/>
              <w:rPr>
                <w:sz w:val="20"/>
                <w:szCs w:val="20"/>
              </w:rPr>
            </w:pPr>
            <w:r w:rsidDel="00000000" w:rsidR="00000000" w:rsidRPr="00000000">
              <w:rPr>
                <w:sz w:val="20"/>
                <w:szCs w:val="20"/>
                <w:rtl w:val="0"/>
              </w:rPr>
              <w:t xml:space="preserve">Revisa los detalles de los pagos.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jc w:val="lef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4F1">
            <w:pPr>
              <w:widowControl w:val="0"/>
              <w:jc w:val="left"/>
              <w:rPr>
                <w:sz w:val="20"/>
                <w:szCs w:val="20"/>
              </w:rPr>
            </w:pPr>
            <w:r w:rsidDel="00000000" w:rsidR="00000000" w:rsidRPr="00000000">
              <w:rPr>
                <w:sz w:val="20"/>
                <w:szCs w:val="20"/>
                <w:rtl w:val="0"/>
              </w:rPr>
              <w:t xml:space="preserve">Muestra el mensaje CU10-MSJ01 si todo está en orden.</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4F5">
      <w:pPr>
        <w:jc w:val="left"/>
        <w:rPr/>
      </w:pPr>
      <w:r w:rsidDel="00000000" w:rsidR="00000000" w:rsidRPr="00000000">
        <w:rPr>
          <w:rtl w:val="0"/>
        </w:rPr>
      </w:r>
    </w:p>
    <w:tbl>
      <w:tblPr>
        <w:tblStyle w:val="Table4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380"/>
        <w:gridCol w:w="6900"/>
        <w:tblGridChange w:id="0">
          <w:tblGrid>
            <w:gridCol w:w="1080"/>
            <w:gridCol w:w="1380"/>
            <w:gridCol w:w="690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jc w:val="left"/>
              <w:rPr>
                <w:sz w:val="20"/>
                <w:szCs w:val="20"/>
              </w:rPr>
            </w:pPr>
            <w:r w:rsidDel="00000000" w:rsidR="00000000" w:rsidRPr="00000000">
              <w:rPr>
                <w:b w:val="1"/>
                <w:sz w:val="20"/>
                <w:szCs w:val="20"/>
                <w:rtl w:val="0"/>
              </w:rPr>
              <w:t xml:space="preserve">Flujo Alternativo: CU10-FA01 No Hay Pagos Registrados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9">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A">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B">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C">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D">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4FE">
            <w:pPr>
              <w:widowControl w:val="0"/>
              <w:jc w:val="left"/>
              <w:rPr>
                <w:sz w:val="20"/>
                <w:szCs w:val="20"/>
              </w:rPr>
            </w:pPr>
            <w:r w:rsidDel="00000000" w:rsidR="00000000" w:rsidRPr="00000000">
              <w:rPr>
                <w:sz w:val="20"/>
                <w:szCs w:val="20"/>
                <w:rtl w:val="0"/>
              </w:rPr>
              <w:t xml:space="preserve">Inicia sesión y accede a “Mis Pagos”.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FF">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01">
            <w:pPr>
              <w:widowControl w:val="0"/>
              <w:jc w:val="left"/>
              <w:rPr>
                <w:sz w:val="20"/>
                <w:szCs w:val="20"/>
              </w:rPr>
            </w:pPr>
            <w:r w:rsidDel="00000000" w:rsidR="00000000" w:rsidRPr="00000000">
              <w:rPr>
                <w:sz w:val="20"/>
                <w:szCs w:val="20"/>
                <w:rtl w:val="0"/>
              </w:rPr>
              <w:t xml:space="preserve">No encuentra registros de pagos para el instructor.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2">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04">
            <w:pPr>
              <w:widowControl w:val="0"/>
              <w:jc w:val="left"/>
              <w:rPr>
                <w:sz w:val="20"/>
                <w:szCs w:val="20"/>
              </w:rPr>
            </w:pPr>
            <w:r w:rsidDel="00000000" w:rsidR="00000000" w:rsidRPr="00000000">
              <w:rPr>
                <w:sz w:val="20"/>
                <w:szCs w:val="20"/>
                <w:rtl w:val="0"/>
              </w:rPr>
              <w:t xml:space="preserve">Muestra mensaje CU10-MSJ02.</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5">
            <w:pPr>
              <w:widowControl w:val="0"/>
              <w:jc w:val="left"/>
              <w:rPr>
                <w:sz w:val="20"/>
                <w:szCs w:val="20"/>
              </w:rPr>
            </w:pPr>
            <w:r w:rsidDel="00000000" w:rsidR="00000000" w:rsidRPr="00000000">
              <w:rPr>
                <w:sz w:val="20"/>
                <w:szCs w:val="20"/>
                <w:rtl w:val="0"/>
              </w:rPr>
              <w:t xml:space="preserve">Fin del Flujo alternativo</w:t>
            </w:r>
          </w:p>
        </w:tc>
      </w:tr>
    </w:tbl>
    <w:p w:rsidR="00000000" w:rsidDel="00000000" w:rsidP="00000000" w:rsidRDefault="00000000" w:rsidRPr="00000000" w14:paraId="00000508">
      <w:pPr>
        <w:jc w:val="left"/>
        <w:rPr/>
      </w:pPr>
      <w:r w:rsidDel="00000000" w:rsidR="00000000" w:rsidRPr="00000000">
        <w:rPr>
          <w:rtl w:val="0"/>
        </w:rPr>
      </w:r>
    </w:p>
    <w:tbl>
      <w:tblPr>
        <w:tblStyle w:val="Table4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770"/>
        <w:tblGridChange w:id="0">
          <w:tblGrid>
            <w:gridCol w:w="1590"/>
            <w:gridCol w:w="777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B">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C">
            <w:pPr>
              <w:widowControl w:val="0"/>
              <w:jc w:val="left"/>
              <w:rPr>
                <w:sz w:val="20"/>
                <w:szCs w:val="20"/>
              </w:rPr>
            </w:pPr>
            <w:r w:rsidDel="00000000" w:rsidR="00000000" w:rsidRPr="00000000">
              <w:rPr>
                <w:b w:val="1"/>
                <w:color w:val="1f1f1f"/>
                <w:sz w:val="20"/>
                <w:szCs w:val="20"/>
                <w:rtl w:val="0"/>
              </w:rPr>
              <w:t xml:space="preserve">Mensaje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D">
            <w:pPr>
              <w:widowControl w:val="0"/>
              <w:jc w:val="left"/>
              <w:rPr>
                <w:sz w:val="20"/>
                <w:szCs w:val="20"/>
              </w:rPr>
            </w:pPr>
            <w:r w:rsidDel="00000000" w:rsidR="00000000" w:rsidRPr="00000000">
              <w:rPr>
                <w:sz w:val="20"/>
                <w:szCs w:val="20"/>
                <w:rtl w:val="0"/>
              </w:rPr>
              <w:t xml:space="preserve">CU10-MSJ01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E">
            <w:pPr>
              <w:widowControl w:val="0"/>
              <w:jc w:val="left"/>
              <w:rPr>
                <w:sz w:val="20"/>
                <w:szCs w:val="20"/>
              </w:rPr>
            </w:pPr>
            <w:r w:rsidDel="00000000" w:rsidR="00000000" w:rsidRPr="00000000">
              <w:rPr>
                <w:sz w:val="20"/>
                <w:szCs w:val="20"/>
                <w:rtl w:val="0"/>
              </w:rPr>
              <w:t xml:space="preserve">“Estado de pagos actualizado al día.”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0F">
            <w:pPr>
              <w:widowControl w:val="0"/>
              <w:jc w:val="left"/>
              <w:rPr>
                <w:sz w:val="20"/>
                <w:szCs w:val="20"/>
              </w:rPr>
            </w:pPr>
            <w:r w:rsidDel="00000000" w:rsidR="00000000" w:rsidRPr="00000000">
              <w:rPr>
                <w:sz w:val="20"/>
                <w:szCs w:val="20"/>
                <w:rtl w:val="0"/>
              </w:rPr>
              <w:t xml:space="preserve">CU10-MSJ02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10">
            <w:pPr>
              <w:widowControl w:val="0"/>
              <w:jc w:val="left"/>
              <w:rPr>
                <w:sz w:val="20"/>
                <w:szCs w:val="20"/>
              </w:rPr>
            </w:pPr>
            <w:r w:rsidDel="00000000" w:rsidR="00000000" w:rsidRPr="00000000">
              <w:rPr>
                <w:sz w:val="20"/>
                <w:szCs w:val="20"/>
                <w:rtl w:val="0"/>
              </w:rPr>
              <w:t xml:space="preserve">“No se encontraron registros de pagos. Por favor, contacte a la administración.”</w:t>
            </w:r>
          </w:p>
        </w:tc>
      </w:tr>
    </w:tbl>
    <w:p w:rsidR="00000000" w:rsidDel="00000000" w:rsidP="00000000" w:rsidRDefault="00000000" w:rsidRPr="00000000" w14:paraId="00000511">
      <w:pPr>
        <w:jc w:val="left"/>
        <w:rPr/>
      </w:pPr>
      <w:r w:rsidDel="00000000" w:rsidR="00000000" w:rsidRPr="00000000">
        <w:rPr>
          <w:rtl w:val="0"/>
        </w:rPr>
      </w:r>
    </w:p>
    <w:tbl>
      <w:tblPr>
        <w:tblStyle w:val="Table50"/>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175"/>
        <w:tblGridChange w:id="0">
          <w:tblGrid>
            <w:gridCol w:w="1230"/>
            <w:gridCol w:w="817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jc w:val="left"/>
              <w:rPr>
                <w:sz w:val="20"/>
                <w:szCs w:val="20"/>
              </w:rPr>
            </w:pPr>
            <w:r w:rsidDel="00000000" w:rsidR="00000000" w:rsidRPr="00000000">
              <w:rPr>
                <w:b w:val="1"/>
                <w:sz w:val="20"/>
                <w:szCs w:val="20"/>
                <w:rtl w:val="0"/>
              </w:rPr>
              <w:t xml:space="preserve">Postularse para la Beca Educativa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jc w:val="left"/>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jc w:val="left"/>
              <w:rPr>
                <w:sz w:val="20"/>
                <w:szCs w:val="20"/>
              </w:rPr>
            </w:pPr>
            <w:r w:rsidDel="00000000" w:rsidR="00000000" w:rsidRPr="00000000">
              <w:rPr>
                <w:sz w:val="20"/>
                <w:szCs w:val="20"/>
                <w:rtl w:val="0"/>
              </w:rPr>
              <w:t xml:space="preserve">CU11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jc w:val="left"/>
              <w:rPr>
                <w:sz w:val="20"/>
                <w:szCs w:val="20"/>
              </w:rPr>
            </w:pPr>
            <w:r w:rsidDel="00000000" w:rsidR="00000000" w:rsidRPr="00000000">
              <w:rPr>
                <w:sz w:val="20"/>
                <w:szCs w:val="20"/>
                <w:rtl w:val="0"/>
              </w:rPr>
              <w:t xml:space="preserve">Versión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jc w:val="left"/>
              <w:rPr>
                <w:sz w:val="20"/>
                <w:szCs w:val="20"/>
              </w:rPr>
            </w:pPr>
            <w:r w:rsidDel="00000000" w:rsidR="00000000" w:rsidRPr="00000000">
              <w:rPr>
                <w:sz w:val="20"/>
                <w:szCs w:val="20"/>
                <w:rtl w:val="0"/>
              </w:rPr>
              <w:t xml:space="preserve">Objetivo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jc w:val="left"/>
              <w:rPr>
                <w:sz w:val="20"/>
                <w:szCs w:val="20"/>
              </w:rPr>
            </w:pPr>
            <w:r w:rsidDel="00000000" w:rsidR="00000000" w:rsidRPr="00000000">
              <w:rPr>
                <w:sz w:val="20"/>
                <w:szCs w:val="20"/>
                <w:rtl w:val="0"/>
              </w:rPr>
              <w:t xml:space="preserve">Permitir a los alumnos o instructores postularse para recibir una beca educativa.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jc w:val="left"/>
              <w:rPr>
                <w:sz w:val="20"/>
                <w:szCs w:val="20"/>
              </w:rPr>
            </w:pPr>
            <w:r w:rsidDel="00000000" w:rsidR="00000000" w:rsidRPr="00000000">
              <w:rPr>
                <w:sz w:val="20"/>
                <w:szCs w:val="20"/>
                <w:rtl w:val="0"/>
              </w:rPr>
              <w:t xml:space="preserve">Origen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jc w:val="left"/>
              <w:rPr>
                <w:sz w:val="20"/>
                <w:szCs w:val="20"/>
              </w:rPr>
            </w:pPr>
            <w:r w:rsidDel="00000000" w:rsidR="00000000" w:rsidRPr="00000000">
              <w:rPr>
                <w:sz w:val="20"/>
                <w:szCs w:val="20"/>
                <w:rtl w:val="0"/>
              </w:rPr>
              <w:t xml:space="preserve">CP8</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jc w:val="left"/>
              <w:rPr>
                <w:sz w:val="20"/>
                <w:szCs w:val="20"/>
              </w:rPr>
            </w:pPr>
            <w:r w:rsidDel="00000000" w:rsidR="00000000" w:rsidRPr="00000000">
              <w:rPr>
                <w:sz w:val="20"/>
                <w:szCs w:val="20"/>
                <w:rtl w:val="0"/>
              </w:rPr>
              <w:t xml:space="preserve">Prioridad</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51D">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E">
            <w:pPr>
              <w:widowControl w:val="0"/>
              <w:jc w:val="left"/>
              <w:rPr>
                <w:sz w:val="20"/>
                <w:szCs w:val="20"/>
              </w:rPr>
            </w:pPr>
            <w:r w:rsidDel="00000000" w:rsidR="00000000" w:rsidRPr="00000000">
              <w:rPr>
                <w:sz w:val="20"/>
                <w:szCs w:val="20"/>
                <w:rtl w:val="0"/>
              </w:rPr>
              <w:t xml:space="preserve">Actor(es)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jc w:val="left"/>
              <w:rPr>
                <w:sz w:val="20"/>
                <w:szCs w:val="20"/>
              </w:rPr>
            </w:pPr>
            <w:r w:rsidDel="00000000" w:rsidR="00000000" w:rsidRPr="00000000">
              <w:rPr>
                <w:sz w:val="20"/>
                <w:szCs w:val="20"/>
                <w:rtl w:val="0"/>
              </w:rPr>
              <w:t xml:space="preserve">Figura educativa</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jc w:val="left"/>
              <w:rPr>
                <w:sz w:val="20"/>
                <w:szCs w:val="20"/>
              </w:rPr>
            </w:pPr>
            <w:r w:rsidDel="00000000" w:rsidR="00000000" w:rsidRPr="00000000">
              <w:rPr>
                <w:sz w:val="20"/>
                <w:szCs w:val="20"/>
                <w:rtl w:val="0"/>
              </w:rPr>
              <w:t xml:space="preserve">Precondiciones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jc w:val="left"/>
              <w:rPr>
                <w:sz w:val="20"/>
                <w:szCs w:val="20"/>
              </w:rPr>
            </w:pPr>
            <w:r w:rsidDel="00000000" w:rsidR="00000000" w:rsidRPr="00000000">
              <w:rPr>
                <w:sz w:val="20"/>
                <w:szCs w:val="20"/>
                <w:rtl w:val="0"/>
              </w:rPr>
              <w:t xml:space="preserve">El período de aplicación para la beca está abierto.</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3">
            <w:pPr>
              <w:widowControl w:val="0"/>
              <w:jc w:val="left"/>
              <w:rPr>
                <w:sz w:val="20"/>
                <w:szCs w:val="20"/>
              </w:rPr>
            </w:pPr>
            <w:r w:rsidDel="00000000" w:rsidR="00000000" w:rsidRPr="00000000">
              <w:rPr>
                <w:sz w:val="20"/>
                <w:szCs w:val="20"/>
                <w:rtl w:val="0"/>
              </w:rPr>
              <w:t xml:space="preserve">El usuario cumple con los requisitos para postularse.</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4">
            <w:pPr>
              <w:widowControl w:val="0"/>
              <w:jc w:val="left"/>
              <w:rPr>
                <w:sz w:val="20"/>
                <w:szCs w:val="20"/>
              </w:rPr>
            </w:pPr>
            <w:r w:rsidDel="00000000" w:rsidR="00000000" w:rsidRPr="00000000">
              <w:rPr>
                <w:sz w:val="20"/>
                <w:szCs w:val="20"/>
                <w:rtl w:val="0"/>
              </w:rPr>
              <w:t xml:space="preserve">Postcondiciones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jc w:val="left"/>
              <w:rPr>
                <w:sz w:val="20"/>
                <w:szCs w:val="20"/>
              </w:rPr>
            </w:pPr>
            <w:r w:rsidDel="00000000" w:rsidR="00000000" w:rsidRPr="00000000">
              <w:rPr>
                <w:sz w:val="20"/>
                <w:szCs w:val="20"/>
                <w:rtl w:val="0"/>
              </w:rPr>
              <w:t xml:space="preserve">La solicitud de beca es registrada en el sistema.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widowControl w:val="0"/>
              <w:jc w:val="left"/>
              <w:rPr>
                <w:sz w:val="20"/>
                <w:szCs w:val="20"/>
              </w:rPr>
            </w:pPr>
            <w:r w:rsidDel="00000000" w:rsidR="00000000" w:rsidRPr="00000000">
              <w:rPr>
                <w:sz w:val="20"/>
                <w:szCs w:val="20"/>
                <w:rtl w:val="0"/>
              </w:rPr>
              <w:t xml:space="preserve">El usuario recibe confirmación de su postulación.</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jc w:val="left"/>
              <w:rPr>
                <w:sz w:val="20"/>
                <w:szCs w:val="20"/>
              </w:rPr>
            </w:pPr>
            <w:r w:rsidDel="00000000" w:rsidR="00000000" w:rsidRPr="00000000">
              <w:rPr>
                <w:sz w:val="20"/>
                <w:szCs w:val="20"/>
                <w:rtl w:val="0"/>
              </w:rPr>
              <w:t xml:space="preserve">Criterios de Aceptación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jc w:val="left"/>
              <w:rPr>
                <w:sz w:val="20"/>
                <w:szCs w:val="20"/>
              </w:rPr>
            </w:pPr>
            <w:r w:rsidDel="00000000" w:rsidR="00000000" w:rsidRPr="00000000">
              <w:rPr>
                <w:sz w:val="20"/>
                <w:szCs w:val="20"/>
                <w:rtl w:val="0"/>
              </w:rPr>
              <w:t xml:space="preserve">El sistema acepta y registra la postulación correctamente.</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jc w:val="left"/>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2B">
            <w:pPr>
              <w:widowControl w:val="0"/>
              <w:jc w:val="left"/>
              <w:rPr>
                <w:sz w:val="20"/>
                <w:szCs w:val="20"/>
              </w:rPr>
            </w:pPr>
            <w:r w:rsidDel="00000000" w:rsidR="00000000" w:rsidRPr="00000000">
              <w:rPr>
                <w:sz w:val="20"/>
                <w:szCs w:val="20"/>
                <w:rtl w:val="0"/>
              </w:rPr>
              <w:t xml:space="preserve">Se genera un número de solicitud para seguimiento.</w:t>
            </w:r>
          </w:p>
        </w:tc>
      </w:tr>
    </w:tbl>
    <w:p w:rsidR="00000000" w:rsidDel="00000000" w:rsidP="00000000" w:rsidRDefault="00000000" w:rsidRPr="00000000" w14:paraId="0000052C">
      <w:pPr>
        <w:jc w:val="left"/>
        <w:rPr/>
      </w:pPr>
      <w:r w:rsidDel="00000000" w:rsidR="00000000" w:rsidRPr="00000000">
        <w:rPr>
          <w:rtl w:val="0"/>
        </w:rPr>
      </w:r>
    </w:p>
    <w:tbl>
      <w:tblPr>
        <w:tblStyle w:val="Table5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755"/>
        <w:gridCol w:w="6825"/>
        <w:tblGridChange w:id="0">
          <w:tblGrid>
            <w:gridCol w:w="840"/>
            <w:gridCol w:w="1755"/>
            <w:gridCol w:w="682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jc w:val="left"/>
              <w:rPr>
                <w:sz w:val="20"/>
                <w:szCs w:val="20"/>
              </w:rPr>
            </w:pPr>
            <w:r w:rsidDel="00000000" w:rsidR="00000000" w:rsidRPr="00000000">
              <w:rPr>
                <w:b w:val="1"/>
                <w:sz w:val="20"/>
                <w:szCs w:val="20"/>
                <w:rtl w:val="0"/>
              </w:rPr>
              <w:t xml:space="preserve">Flujo Básico: Postularse para la Beca Educativa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0">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1">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2">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3">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4">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35">
            <w:pPr>
              <w:widowControl w:val="0"/>
              <w:jc w:val="left"/>
              <w:rPr>
                <w:sz w:val="20"/>
                <w:szCs w:val="20"/>
              </w:rPr>
            </w:pPr>
            <w:r w:rsidDel="00000000" w:rsidR="00000000" w:rsidRPr="00000000">
              <w:rPr>
                <w:sz w:val="20"/>
                <w:szCs w:val="20"/>
                <w:rtl w:val="0"/>
              </w:rPr>
              <w:t xml:space="preserve">Inicia sesión en el sistema.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6">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7">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38">
            <w:pPr>
              <w:widowControl w:val="0"/>
              <w:jc w:val="left"/>
              <w:rPr>
                <w:sz w:val="20"/>
                <w:szCs w:val="20"/>
              </w:rPr>
            </w:pPr>
            <w:r w:rsidDel="00000000" w:rsidR="00000000" w:rsidRPr="00000000">
              <w:rPr>
                <w:sz w:val="20"/>
                <w:szCs w:val="20"/>
                <w:rtl w:val="0"/>
              </w:rPr>
              <w:t xml:space="preserve">Accede a la sección “Becas”.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9">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A">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3B">
            <w:pPr>
              <w:widowControl w:val="0"/>
              <w:jc w:val="left"/>
              <w:rPr>
                <w:sz w:val="20"/>
                <w:szCs w:val="20"/>
              </w:rPr>
            </w:pPr>
            <w:r w:rsidDel="00000000" w:rsidR="00000000" w:rsidRPr="00000000">
              <w:rPr>
                <w:sz w:val="20"/>
                <w:szCs w:val="20"/>
                <w:rtl w:val="0"/>
              </w:rPr>
              <w:t xml:space="preserve">Completa el formulario de postulación con los datos requeridos.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C">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D">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3E">
            <w:pPr>
              <w:widowControl w:val="0"/>
              <w:jc w:val="left"/>
              <w:rPr>
                <w:sz w:val="20"/>
                <w:szCs w:val="20"/>
              </w:rPr>
            </w:pPr>
            <w:r w:rsidDel="00000000" w:rsidR="00000000" w:rsidRPr="00000000">
              <w:rPr>
                <w:sz w:val="20"/>
                <w:szCs w:val="20"/>
                <w:rtl w:val="0"/>
              </w:rPr>
              <w:t xml:space="preserve">Envía la solicitud de beca.</w:t>
            </w:r>
          </w:p>
        </w:tc>
      </w:tr>
      <w:tr>
        <w:trPr>
          <w:cantSplit w:val="0"/>
          <w:trHeight w:val="1457.38769531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3F">
            <w:pPr>
              <w:widowControl w:val="0"/>
              <w:jc w:val="lef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0">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41">
            <w:pPr>
              <w:widowControl w:val="0"/>
              <w:jc w:val="left"/>
              <w:rPr>
                <w:sz w:val="20"/>
                <w:szCs w:val="20"/>
              </w:rPr>
            </w:pPr>
            <w:r w:rsidDel="00000000" w:rsidR="00000000" w:rsidRPr="00000000">
              <w:rPr>
                <w:sz w:val="20"/>
                <w:szCs w:val="20"/>
                <w:rtl w:val="0"/>
              </w:rPr>
              <w:t xml:space="preserve">Registra la postulación y genera un número de solicitud.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2">
            <w:pPr>
              <w:widowControl w:val="0"/>
              <w:jc w:val="lef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44">
            <w:pPr>
              <w:widowControl w:val="0"/>
              <w:jc w:val="left"/>
              <w:rPr>
                <w:sz w:val="20"/>
                <w:szCs w:val="20"/>
              </w:rPr>
            </w:pPr>
            <w:r w:rsidDel="00000000" w:rsidR="00000000" w:rsidRPr="00000000">
              <w:rPr>
                <w:sz w:val="20"/>
                <w:szCs w:val="20"/>
                <w:rtl w:val="0"/>
              </w:rPr>
              <w:t xml:space="preserve">Muestra mensaje CU11-MSJ01 con el número de solicitud asignado.</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5">
            <w:pPr>
              <w:widowControl w:val="0"/>
              <w:jc w:val="left"/>
              <w:rPr>
                <w:sz w:val="20"/>
                <w:szCs w:val="20"/>
              </w:rPr>
            </w:pPr>
            <w:r w:rsidDel="00000000" w:rsidR="00000000" w:rsidRPr="00000000">
              <w:rPr>
                <w:sz w:val="20"/>
                <w:szCs w:val="20"/>
                <w:rtl w:val="0"/>
              </w:rPr>
              <w:t xml:space="preserve">Fin del Caso de Uso</w:t>
            </w:r>
          </w:p>
        </w:tc>
      </w:tr>
    </w:tbl>
    <w:p w:rsidR="00000000" w:rsidDel="00000000" w:rsidP="00000000" w:rsidRDefault="00000000" w:rsidRPr="00000000" w14:paraId="00000548">
      <w:pPr>
        <w:jc w:val="left"/>
        <w:rPr/>
      </w:pPr>
      <w:r w:rsidDel="00000000" w:rsidR="00000000" w:rsidRPr="00000000">
        <w:rPr>
          <w:rtl w:val="0"/>
        </w:rPr>
      </w:r>
    </w:p>
    <w:tbl>
      <w:tblPr>
        <w:tblStyle w:val="Table5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875"/>
        <w:gridCol w:w="6705"/>
        <w:tblGridChange w:id="0">
          <w:tblGrid>
            <w:gridCol w:w="855"/>
            <w:gridCol w:w="1875"/>
            <w:gridCol w:w="670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jc w:val="left"/>
              <w:rPr>
                <w:sz w:val="20"/>
                <w:szCs w:val="20"/>
              </w:rPr>
            </w:pPr>
            <w:r w:rsidDel="00000000" w:rsidR="00000000" w:rsidRPr="00000000">
              <w:rPr>
                <w:b w:val="1"/>
                <w:sz w:val="20"/>
                <w:szCs w:val="20"/>
                <w:rtl w:val="0"/>
              </w:rPr>
              <w:t xml:space="preserve">Flujo Alternativo: CU11-FA01 Período de Postulación Cerrado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C">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D">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4F">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51">
            <w:pPr>
              <w:widowControl w:val="0"/>
              <w:jc w:val="left"/>
              <w:rPr>
                <w:sz w:val="20"/>
                <w:szCs w:val="20"/>
              </w:rPr>
            </w:pPr>
            <w:r w:rsidDel="00000000" w:rsidR="00000000" w:rsidRPr="00000000">
              <w:rPr>
                <w:sz w:val="20"/>
                <w:szCs w:val="20"/>
                <w:rtl w:val="0"/>
              </w:rPr>
              <w:t xml:space="preserve">Intenta acceder a la sección “Becas”.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2">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54">
            <w:pPr>
              <w:widowControl w:val="0"/>
              <w:jc w:val="left"/>
              <w:rPr>
                <w:sz w:val="20"/>
                <w:szCs w:val="20"/>
              </w:rPr>
            </w:pPr>
            <w:r w:rsidDel="00000000" w:rsidR="00000000" w:rsidRPr="00000000">
              <w:rPr>
                <w:sz w:val="20"/>
                <w:szCs w:val="20"/>
                <w:rtl w:val="0"/>
              </w:rPr>
              <w:t xml:space="preserve">Informa que el período de postulación ha finalizado.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5">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57">
            <w:pPr>
              <w:widowControl w:val="0"/>
              <w:jc w:val="left"/>
              <w:rPr>
                <w:sz w:val="20"/>
                <w:szCs w:val="20"/>
              </w:rPr>
            </w:pPr>
            <w:r w:rsidDel="00000000" w:rsidR="00000000" w:rsidRPr="00000000">
              <w:rPr>
                <w:sz w:val="20"/>
                <w:szCs w:val="20"/>
                <w:rtl w:val="0"/>
              </w:rPr>
              <w:t xml:space="preserve">Muestra mensaje CU11-MSJ02.</w:t>
            </w:r>
          </w:p>
        </w:tc>
      </w:tr>
      <w:tr>
        <w:trPr>
          <w:cantSplit w:val="0"/>
          <w:trHeight w:val="315"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8">
            <w:pPr>
              <w:widowControl w:val="0"/>
              <w:jc w:val="left"/>
              <w:rPr>
                <w:sz w:val="20"/>
                <w:szCs w:val="20"/>
              </w:rPr>
            </w:pPr>
            <w:r w:rsidDel="00000000" w:rsidR="00000000" w:rsidRPr="00000000">
              <w:rPr>
                <w:sz w:val="20"/>
                <w:szCs w:val="20"/>
                <w:rtl w:val="0"/>
              </w:rPr>
              <w:t xml:space="preserve">Fin del Flujo alternativo</w:t>
            </w:r>
          </w:p>
        </w:tc>
      </w:tr>
    </w:tbl>
    <w:p w:rsidR="00000000" w:rsidDel="00000000" w:rsidP="00000000" w:rsidRDefault="00000000" w:rsidRPr="00000000" w14:paraId="0000055B">
      <w:pPr>
        <w:jc w:val="left"/>
        <w:rPr/>
      </w:pPr>
      <w:r w:rsidDel="00000000" w:rsidR="00000000" w:rsidRPr="00000000">
        <w:rPr>
          <w:rtl w:val="0"/>
        </w:rPr>
      </w:r>
    </w:p>
    <w:tbl>
      <w:tblPr>
        <w:tblStyle w:val="Table53"/>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995"/>
        <w:tblGridChange w:id="0">
          <w:tblGrid>
            <w:gridCol w:w="1455"/>
            <w:gridCol w:w="7995"/>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5E">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F">
            <w:pPr>
              <w:widowControl w:val="0"/>
              <w:jc w:val="left"/>
              <w:rPr>
                <w:sz w:val="20"/>
                <w:szCs w:val="20"/>
              </w:rPr>
            </w:pPr>
            <w:r w:rsidDel="00000000" w:rsidR="00000000" w:rsidRPr="00000000">
              <w:rPr>
                <w:b w:val="1"/>
                <w:color w:val="1f1f1f"/>
                <w:sz w:val="20"/>
                <w:szCs w:val="20"/>
                <w:rtl w:val="0"/>
              </w:rPr>
              <w:t xml:space="preserve">Mensaje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0">
            <w:pPr>
              <w:widowControl w:val="0"/>
              <w:jc w:val="left"/>
              <w:rPr>
                <w:sz w:val="20"/>
                <w:szCs w:val="20"/>
              </w:rPr>
            </w:pPr>
            <w:r w:rsidDel="00000000" w:rsidR="00000000" w:rsidRPr="00000000">
              <w:rPr>
                <w:sz w:val="20"/>
                <w:szCs w:val="20"/>
                <w:rtl w:val="0"/>
              </w:rPr>
              <w:t xml:space="preserve">CU11-MSJ01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1">
            <w:pPr>
              <w:widowControl w:val="0"/>
              <w:jc w:val="left"/>
              <w:rPr>
                <w:sz w:val="20"/>
                <w:szCs w:val="20"/>
              </w:rPr>
            </w:pPr>
            <w:r w:rsidDel="00000000" w:rsidR="00000000" w:rsidRPr="00000000">
              <w:rPr>
                <w:sz w:val="20"/>
                <w:szCs w:val="20"/>
                <w:rtl w:val="0"/>
              </w:rPr>
              <w:t xml:space="preserve">“Postulación enviada exitosamente. Su número de solicitud es: [número].”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2">
            <w:pPr>
              <w:widowControl w:val="0"/>
              <w:jc w:val="left"/>
              <w:rPr>
                <w:sz w:val="20"/>
                <w:szCs w:val="20"/>
              </w:rPr>
            </w:pPr>
            <w:r w:rsidDel="00000000" w:rsidR="00000000" w:rsidRPr="00000000">
              <w:rPr>
                <w:sz w:val="20"/>
                <w:szCs w:val="20"/>
                <w:rtl w:val="0"/>
              </w:rPr>
              <w:t xml:space="preserve">CU11-MSJ02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3">
            <w:pPr>
              <w:widowControl w:val="0"/>
              <w:jc w:val="left"/>
              <w:rPr>
                <w:sz w:val="20"/>
                <w:szCs w:val="20"/>
              </w:rPr>
            </w:pPr>
            <w:r w:rsidDel="00000000" w:rsidR="00000000" w:rsidRPr="00000000">
              <w:rPr>
                <w:sz w:val="20"/>
                <w:szCs w:val="20"/>
                <w:rtl w:val="0"/>
              </w:rPr>
              <w:t xml:space="preserve">“El período de postulación para la beca ha finalizado.”</w:t>
            </w:r>
          </w:p>
        </w:tc>
      </w:tr>
    </w:tbl>
    <w:p w:rsidR="00000000" w:rsidDel="00000000" w:rsidP="00000000" w:rsidRDefault="00000000" w:rsidRPr="00000000" w14:paraId="00000564">
      <w:pPr>
        <w:jc w:val="left"/>
        <w:rPr/>
      </w:pPr>
      <w:r w:rsidDel="00000000" w:rsidR="00000000" w:rsidRPr="00000000">
        <w:rPr>
          <w:rtl w:val="0"/>
        </w:rPr>
      </w:r>
    </w:p>
    <w:tbl>
      <w:tblPr>
        <w:tblStyle w:val="Table54"/>
        <w:tblW w:w="9435.0" w:type="dxa"/>
        <w:jc w:val="left"/>
        <w:tblLayout w:type="fixed"/>
        <w:tblLook w:val="0600"/>
      </w:tblPr>
      <w:tblGrid>
        <w:gridCol w:w="1230"/>
        <w:gridCol w:w="8205"/>
        <w:tblGridChange w:id="0">
          <w:tblGrid>
            <w:gridCol w:w="1230"/>
            <w:gridCol w:w="820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5">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6">
            <w:pPr>
              <w:widowControl w:val="0"/>
              <w:jc w:val="left"/>
              <w:rPr>
                <w:sz w:val="20"/>
                <w:szCs w:val="20"/>
              </w:rPr>
            </w:pPr>
            <w:r w:rsidDel="00000000" w:rsidR="00000000" w:rsidRPr="00000000">
              <w:rPr>
                <w:b w:val="1"/>
                <w:sz w:val="20"/>
                <w:szCs w:val="20"/>
                <w:rtl w:val="0"/>
              </w:rPr>
              <w:t xml:space="preserve">Confirmar que su beca fue recibida</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7">
            <w:pPr>
              <w:widowControl w:val="0"/>
              <w:jc w:val="left"/>
              <w:rPr>
                <w:sz w:val="20"/>
                <w:szCs w:val="20"/>
              </w:rPr>
            </w:pPr>
            <w:r w:rsidDel="00000000" w:rsidR="00000000" w:rsidRPr="00000000">
              <w:rPr>
                <w:sz w:val="20"/>
                <w:szCs w:val="20"/>
                <w:rtl w:val="0"/>
              </w:rPr>
              <w:t xml:space="preserve">ID</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8">
            <w:pPr>
              <w:widowControl w:val="0"/>
              <w:jc w:val="left"/>
              <w:rPr>
                <w:sz w:val="20"/>
                <w:szCs w:val="20"/>
              </w:rPr>
            </w:pPr>
            <w:r w:rsidDel="00000000" w:rsidR="00000000" w:rsidRPr="00000000">
              <w:rPr>
                <w:sz w:val="20"/>
                <w:szCs w:val="20"/>
                <w:rtl w:val="0"/>
              </w:rPr>
              <w:t xml:space="preserve">CU12</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9">
            <w:pPr>
              <w:widowControl w:val="0"/>
              <w:jc w:val="left"/>
              <w:rPr>
                <w:sz w:val="20"/>
                <w:szCs w:val="20"/>
              </w:rPr>
            </w:pPr>
            <w:r w:rsidDel="00000000" w:rsidR="00000000" w:rsidRPr="00000000">
              <w:rPr>
                <w:sz w:val="20"/>
                <w:szCs w:val="20"/>
                <w:rtl w:val="0"/>
              </w:rPr>
              <w:t xml:space="preserve">Versión</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A">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B">
            <w:pPr>
              <w:widowControl w:val="0"/>
              <w:jc w:val="left"/>
              <w:rPr>
                <w:sz w:val="20"/>
                <w:szCs w:val="20"/>
              </w:rPr>
            </w:pPr>
            <w:r w:rsidDel="00000000" w:rsidR="00000000" w:rsidRPr="00000000">
              <w:rPr>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6C">
            <w:pPr>
              <w:widowControl w:val="0"/>
              <w:jc w:val="left"/>
              <w:rPr>
                <w:sz w:val="20"/>
                <w:szCs w:val="20"/>
              </w:rPr>
            </w:pPr>
            <w:r w:rsidDel="00000000" w:rsidR="00000000" w:rsidRPr="00000000">
              <w:rPr>
                <w:sz w:val="20"/>
                <w:szCs w:val="20"/>
                <w:rtl w:val="0"/>
              </w:rPr>
              <w:t xml:space="preserve">Enviar documento que confirma si la figura educativa recibió correctamente el pago de su beca correspondiente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D">
            <w:pPr>
              <w:widowControl w:val="0"/>
              <w:jc w:val="left"/>
              <w:rPr>
                <w:sz w:val="20"/>
                <w:szCs w:val="20"/>
              </w:rPr>
            </w:pPr>
            <w:r w:rsidDel="00000000" w:rsidR="00000000" w:rsidRPr="00000000">
              <w:rPr>
                <w:sz w:val="20"/>
                <w:szCs w:val="20"/>
                <w:rtl w:val="0"/>
              </w:rPr>
              <w:t xml:space="preserve">Origen</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E">
            <w:pPr>
              <w:widowControl w:val="0"/>
              <w:jc w:val="left"/>
              <w:rPr>
                <w:sz w:val="20"/>
                <w:szCs w:val="20"/>
              </w:rPr>
            </w:pPr>
            <w:r w:rsidDel="00000000" w:rsidR="00000000" w:rsidRPr="00000000">
              <w:rPr>
                <w:sz w:val="20"/>
                <w:szCs w:val="20"/>
                <w:rtl w:val="0"/>
              </w:rPr>
              <w:t xml:space="preserve">CP5</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6F">
            <w:pPr>
              <w:widowControl w:val="0"/>
              <w:jc w:val="left"/>
              <w:rPr>
                <w:sz w:val="20"/>
                <w:szCs w:val="20"/>
              </w:rPr>
            </w:pPr>
            <w:r w:rsidDel="00000000" w:rsidR="00000000" w:rsidRPr="00000000">
              <w:rPr>
                <w:sz w:val="20"/>
                <w:szCs w:val="20"/>
                <w:rtl w:val="0"/>
              </w:rPr>
              <w:t xml:space="preserve">Prioridad</w:t>
            </w:r>
          </w:p>
        </w:tc>
        <w:tc>
          <w:tcPr>
            <w:tcBorders>
              <w:top w:color="000000"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570">
            <w:pPr>
              <w:widowControl w:val="0"/>
              <w:jc w:val="left"/>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1">
            <w:pPr>
              <w:widowControl w:val="0"/>
              <w:jc w:val="left"/>
              <w:rPr>
                <w:sz w:val="20"/>
                <w:szCs w:val="20"/>
              </w:rPr>
            </w:pPr>
            <w:r w:rsidDel="00000000" w:rsidR="00000000" w:rsidRPr="00000000">
              <w:rPr>
                <w:sz w:val="20"/>
                <w:szCs w:val="20"/>
                <w:rtl w:val="0"/>
              </w:rPr>
              <w:t xml:space="preserve">Actor(es)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2">
            <w:pPr>
              <w:widowControl w:val="0"/>
              <w:jc w:val="left"/>
              <w:rPr>
                <w:sz w:val="20"/>
                <w:szCs w:val="20"/>
              </w:rPr>
            </w:pPr>
            <w:r w:rsidDel="00000000" w:rsidR="00000000" w:rsidRPr="00000000">
              <w:rPr>
                <w:sz w:val="20"/>
                <w:szCs w:val="20"/>
                <w:rtl w:val="0"/>
              </w:rPr>
              <w:t xml:space="preserve">Figura Educativa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3">
            <w:pPr>
              <w:widowControl w:val="0"/>
              <w:jc w:val="left"/>
              <w:rPr>
                <w:sz w:val="20"/>
                <w:szCs w:val="20"/>
              </w:rPr>
            </w:pPr>
            <w:r w:rsidDel="00000000" w:rsidR="00000000" w:rsidRPr="00000000">
              <w:rPr>
                <w:sz w:val="20"/>
                <w:szCs w:val="20"/>
                <w:rtl w:val="0"/>
              </w:rPr>
              <w:t xml:space="preserve">Precondiciones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4">
            <w:pPr>
              <w:widowControl w:val="0"/>
              <w:jc w:val="left"/>
              <w:rPr>
                <w:sz w:val="20"/>
                <w:szCs w:val="20"/>
              </w:rPr>
            </w:pPr>
            <w:r w:rsidDel="00000000" w:rsidR="00000000" w:rsidRPr="00000000">
              <w:rPr>
                <w:sz w:val="20"/>
                <w:szCs w:val="20"/>
                <w:rtl w:val="0"/>
              </w:rPr>
              <w:t xml:space="preserve">1. El Docente se ha postulado para la recepción de la Beca y su perfil fue aceptado.</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5">
            <w:pPr>
              <w:widowControl w:val="0"/>
              <w:jc w:val="left"/>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6">
            <w:pPr>
              <w:widowControl w:val="0"/>
              <w:jc w:val="left"/>
              <w:rPr>
                <w:sz w:val="20"/>
                <w:szCs w:val="20"/>
              </w:rPr>
            </w:pPr>
            <w:r w:rsidDel="00000000" w:rsidR="00000000" w:rsidRPr="00000000">
              <w:rPr>
                <w:sz w:val="20"/>
                <w:szCs w:val="20"/>
                <w:rtl w:val="0"/>
              </w:rPr>
              <w:t xml:space="preserve">2. El Docente tiene una sesión activa en el sistema.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7">
            <w:pPr>
              <w:widowControl w:val="0"/>
              <w:jc w:val="left"/>
              <w:rPr>
                <w:sz w:val="20"/>
                <w:szCs w:val="20"/>
              </w:rPr>
            </w:pPr>
            <w:r w:rsidDel="00000000" w:rsidR="00000000" w:rsidRPr="00000000">
              <w:rPr>
                <w:sz w:val="20"/>
                <w:szCs w:val="20"/>
                <w:rtl w:val="0"/>
              </w:rPr>
              <w:t xml:space="preserve">Postcondiciones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78">
            <w:pPr>
              <w:widowControl w:val="0"/>
              <w:jc w:val="left"/>
              <w:rPr>
                <w:sz w:val="20"/>
                <w:szCs w:val="20"/>
              </w:rPr>
            </w:pPr>
            <w:r w:rsidDel="00000000" w:rsidR="00000000" w:rsidRPr="00000000">
              <w:rPr>
                <w:sz w:val="20"/>
                <w:szCs w:val="20"/>
                <w:rtl w:val="0"/>
              </w:rPr>
              <w:t xml:space="preserve">1. El estado del pago de la beca se actualiza como "Recibido" y el docente firma la confirmación de recepción.</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9">
            <w:pPr>
              <w:widowControl w:val="0"/>
              <w:jc w:val="left"/>
              <w:rPr>
                <w:sz w:val="20"/>
                <w:szCs w:val="20"/>
              </w:rPr>
            </w:pPr>
            <w:r w:rsidDel="00000000" w:rsidR="00000000" w:rsidRPr="00000000">
              <w:rPr>
                <w:sz w:val="20"/>
                <w:szCs w:val="20"/>
                <w:rtl w:val="0"/>
              </w:rPr>
              <w:t xml:space="preserve">Validación</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A">
            <w:pPr>
              <w:widowControl w:val="0"/>
              <w:jc w:val="left"/>
              <w:rPr>
                <w:sz w:val="20"/>
                <w:szCs w:val="20"/>
              </w:rPr>
            </w:pPr>
            <w:r w:rsidDel="00000000" w:rsidR="00000000" w:rsidRPr="00000000">
              <w:rPr>
                <w:sz w:val="20"/>
                <w:szCs w:val="20"/>
                <w:rtl w:val="0"/>
              </w:rPr>
              <w:t xml:space="preserve">La figura educativa recibe una notificación de que su beca fue procesada y se confirma la recepción.</w:t>
            </w:r>
          </w:p>
        </w:tc>
      </w:tr>
    </w:tbl>
    <w:p w:rsidR="00000000" w:rsidDel="00000000" w:rsidP="00000000" w:rsidRDefault="00000000" w:rsidRPr="00000000" w14:paraId="0000057B">
      <w:pPr>
        <w:jc w:val="left"/>
        <w:rPr/>
      </w:pPr>
      <w:r w:rsidDel="00000000" w:rsidR="00000000" w:rsidRPr="00000000">
        <w:rPr>
          <w:rtl w:val="0"/>
        </w:rPr>
      </w:r>
    </w:p>
    <w:tbl>
      <w:tblPr>
        <w:tblStyle w:val="Table55"/>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80"/>
        <w:gridCol w:w="7290"/>
        <w:tblGridChange w:id="0">
          <w:tblGrid>
            <w:gridCol w:w="1080"/>
            <w:gridCol w:w="1080"/>
            <w:gridCol w:w="729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jc w:val="left"/>
              <w:rPr>
                <w:sz w:val="20"/>
                <w:szCs w:val="20"/>
              </w:rPr>
            </w:pPr>
            <w:r w:rsidDel="00000000" w:rsidR="00000000" w:rsidRPr="00000000">
              <w:rPr>
                <w:b w:val="1"/>
                <w:sz w:val="20"/>
                <w:szCs w:val="20"/>
                <w:rtl w:val="0"/>
              </w:rPr>
              <w:t xml:space="preserve">Flujo Básico: Confirmar que su beca fue recibida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0">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1">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2">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3">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84">
            <w:pPr>
              <w:widowControl w:val="0"/>
              <w:jc w:val="left"/>
              <w:rPr>
                <w:sz w:val="20"/>
                <w:szCs w:val="20"/>
              </w:rPr>
            </w:pPr>
            <w:r w:rsidDel="00000000" w:rsidR="00000000" w:rsidRPr="00000000">
              <w:rPr>
                <w:sz w:val="20"/>
                <w:szCs w:val="20"/>
                <w:rtl w:val="0"/>
              </w:rPr>
              <w:t xml:space="preserve">Figura Educativa accede al sistema y selecciona la opción de confirmación de recepción de beca.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6">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87">
            <w:pPr>
              <w:widowControl w:val="0"/>
              <w:jc w:val="left"/>
              <w:rPr>
                <w:sz w:val="20"/>
                <w:szCs w:val="20"/>
              </w:rPr>
            </w:pPr>
            <w:r w:rsidDel="00000000" w:rsidR="00000000" w:rsidRPr="00000000">
              <w:rPr>
                <w:sz w:val="20"/>
                <w:szCs w:val="20"/>
                <w:rtl w:val="0"/>
              </w:rPr>
              <w:t xml:space="preserve">El sistema despliega el documento de confirmación y solicita la firma digital del docente.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8">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9">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8A">
            <w:pPr>
              <w:widowControl w:val="0"/>
              <w:jc w:val="left"/>
              <w:rPr>
                <w:sz w:val="20"/>
                <w:szCs w:val="20"/>
              </w:rPr>
            </w:pPr>
            <w:r w:rsidDel="00000000" w:rsidR="00000000" w:rsidRPr="00000000">
              <w:rPr>
                <w:sz w:val="20"/>
                <w:szCs w:val="20"/>
                <w:rtl w:val="0"/>
              </w:rPr>
              <w:t xml:space="preserve">Figura Educativa firma el documento.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B">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8C">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8D">
            <w:pPr>
              <w:widowControl w:val="0"/>
              <w:jc w:val="left"/>
              <w:rPr>
                <w:sz w:val="20"/>
                <w:szCs w:val="20"/>
              </w:rPr>
            </w:pPr>
            <w:r w:rsidDel="00000000" w:rsidR="00000000" w:rsidRPr="00000000">
              <w:rPr>
                <w:sz w:val="20"/>
                <w:szCs w:val="20"/>
                <w:rtl w:val="0"/>
              </w:rPr>
              <w:t xml:space="preserve">El sistema actualiza el estado de la beca y envía una notificación de confirmación.</w:t>
            </w:r>
          </w:p>
        </w:tc>
      </w:tr>
    </w:tbl>
    <w:p w:rsidR="00000000" w:rsidDel="00000000" w:rsidP="00000000" w:rsidRDefault="00000000" w:rsidRPr="00000000" w14:paraId="0000058E">
      <w:pPr>
        <w:jc w:val="left"/>
        <w:rPr/>
      </w:pPr>
      <w:r w:rsidDel="00000000" w:rsidR="00000000" w:rsidRPr="00000000">
        <w:rPr>
          <w:rtl w:val="0"/>
        </w:rPr>
      </w:r>
    </w:p>
    <w:tbl>
      <w:tblPr>
        <w:tblStyle w:val="Table56"/>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785"/>
        <w:gridCol w:w="6405"/>
        <w:tblGridChange w:id="0">
          <w:tblGrid>
            <w:gridCol w:w="1080"/>
            <w:gridCol w:w="1785"/>
            <w:gridCol w:w="640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8F">
            <w:pPr>
              <w:widowControl w:val="0"/>
              <w:jc w:val="left"/>
              <w:rPr>
                <w:sz w:val="20"/>
                <w:szCs w:val="20"/>
              </w:rPr>
            </w:pPr>
            <w:r w:rsidDel="00000000" w:rsidR="00000000" w:rsidRPr="00000000">
              <w:rPr>
                <w:b w:val="1"/>
                <w:sz w:val="20"/>
                <w:szCs w:val="20"/>
                <w:rtl w:val="0"/>
              </w:rPr>
              <w:t xml:space="preserve">Flujo Alternativo CU12-FA1 Error al Confirmar beca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2">
            <w:pPr>
              <w:widowControl w:val="0"/>
              <w:jc w:val="left"/>
              <w:rPr>
                <w:sz w:val="20"/>
                <w:szCs w:val="20"/>
              </w:rPr>
            </w:pPr>
            <w:r w:rsidDel="00000000" w:rsidR="00000000" w:rsidRPr="00000000">
              <w:rPr>
                <w:b w:val="1"/>
                <w:sz w:val="20"/>
                <w:szCs w:val="20"/>
                <w:rtl w:val="0"/>
              </w:rPr>
              <w:t xml:space="preserve">Pasos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3">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4">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5">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6">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97">
            <w:pPr>
              <w:widowControl w:val="0"/>
              <w:jc w:val="left"/>
              <w:rPr>
                <w:sz w:val="20"/>
                <w:szCs w:val="20"/>
              </w:rPr>
            </w:pPr>
            <w:r w:rsidDel="00000000" w:rsidR="00000000" w:rsidRPr="00000000">
              <w:rPr>
                <w:sz w:val="20"/>
                <w:szCs w:val="20"/>
                <w:rtl w:val="0"/>
              </w:rPr>
              <w:t xml:space="preserve">El sistema no puede procesar la confirmación debido a un error de conexión; se muestra un mensaje CU12-MSJ1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8">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9">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9A">
            <w:pPr>
              <w:widowControl w:val="0"/>
              <w:jc w:val="left"/>
              <w:rPr>
                <w:sz w:val="20"/>
                <w:szCs w:val="20"/>
              </w:rPr>
            </w:pPr>
            <w:r w:rsidDel="00000000" w:rsidR="00000000" w:rsidRPr="00000000">
              <w:rPr>
                <w:sz w:val="20"/>
                <w:szCs w:val="20"/>
                <w:rtl w:val="0"/>
              </w:rPr>
              <w:t xml:space="preserve">La figura educativa no confirma la recepción a tiempo, lo que puede causar retrasos en la documentación del pago.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B">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C">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9D">
            <w:pPr>
              <w:widowControl w:val="0"/>
              <w:jc w:val="left"/>
              <w:rPr>
                <w:sz w:val="20"/>
                <w:szCs w:val="20"/>
              </w:rPr>
            </w:pPr>
            <w:r w:rsidDel="00000000" w:rsidR="00000000" w:rsidRPr="00000000">
              <w:rPr>
                <w:sz w:val="20"/>
                <w:szCs w:val="20"/>
                <w:rtl w:val="0"/>
              </w:rPr>
              <w:t xml:space="preserve">El docente solicita su beca según el calendario al subir su documentación.</w:t>
            </w:r>
          </w:p>
        </w:tc>
      </w:tr>
    </w:tbl>
    <w:p w:rsidR="00000000" w:rsidDel="00000000" w:rsidP="00000000" w:rsidRDefault="00000000" w:rsidRPr="00000000" w14:paraId="0000059E">
      <w:pPr>
        <w:jc w:val="left"/>
        <w:rPr/>
      </w:pPr>
      <w:r w:rsidDel="00000000" w:rsidR="00000000" w:rsidRPr="00000000">
        <w:rPr>
          <w:rtl w:val="0"/>
        </w:rPr>
      </w:r>
    </w:p>
    <w:tbl>
      <w:tblPr>
        <w:tblStyle w:val="Table5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6.3714809621401"/>
        <w:gridCol w:w="7789.140330061483"/>
        <w:tblGridChange w:id="0">
          <w:tblGrid>
            <w:gridCol w:w="1236.3714809621401"/>
            <w:gridCol w:w="7789.140330061483"/>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9F">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1">
            <w:pPr>
              <w:widowControl w:val="0"/>
              <w:jc w:val="left"/>
              <w:rPr>
                <w:sz w:val="20"/>
                <w:szCs w:val="20"/>
              </w:rPr>
            </w:pPr>
            <w:r w:rsidDel="00000000" w:rsidR="00000000" w:rsidRPr="00000000">
              <w:rPr>
                <w:b w:val="1"/>
                <w:color w:val="1f1f1f"/>
                <w:sz w:val="18"/>
                <w:szCs w:val="18"/>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2">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3">
            <w:pPr>
              <w:widowControl w:val="0"/>
              <w:jc w:val="left"/>
              <w:rPr>
                <w:sz w:val="20"/>
                <w:szCs w:val="20"/>
              </w:rPr>
            </w:pPr>
            <w:r w:rsidDel="00000000" w:rsidR="00000000" w:rsidRPr="00000000">
              <w:rPr>
                <w:sz w:val="20"/>
                <w:szCs w:val="20"/>
                <w:rtl w:val="0"/>
              </w:rPr>
              <w:t xml:space="preserve">CU12-MSJ1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4">
            <w:pPr>
              <w:widowControl w:val="0"/>
              <w:jc w:val="left"/>
              <w:rPr>
                <w:sz w:val="20"/>
                <w:szCs w:val="20"/>
              </w:rPr>
            </w:pPr>
            <w:r w:rsidDel="00000000" w:rsidR="00000000" w:rsidRPr="00000000">
              <w:rPr>
                <w:sz w:val="20"/>
                <w:szCs w:val="20"/>
                <w:rtl w:val="0"/>
              </w:rPr>
              <w:t xml:space="preserve">"No se pudo registrar la beca por favor intente de nuevo"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5">
            <w:pPr>
              <w:widowControl w:val="0"/>
              <w:jc w:val="left"/>
              <w:rPr>
                <w:sz w:val="20"/>
                <w:szCs w:val="20"/>
              </w:rPr>
            </w:pPr>
            <w:r w:rsidDel="00000000" w:rsidR="00000000" w:rsidRPr="00000000">
              <w:rPr>
                <w:sz w:val="20"/>
                <w:szCs w:val="20"/>
                <w:rtl w:val="0"/>
              </w:rPr>
              <w:t xml:space="preserve">CU12-MSJ2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6">
            <w:pPr>
              <w:widowControl w:val="0"/>
              <w:jc w:val="left"/>
              <w:rPr>
                <w:sz w:val="20"/>
                <w:szCs w:val="20"/>
              </w:rPr>
            </w:pPr>
            <w:r w:rsidDel="00000000" w:rsidR="00000000" w:rsidRPr="00000000">
              <w:rPr>
                <w:sz w:val="20"/>
                <w:szCs w:val="20"/>
                <w:rtl w:val="0"/>
              </w:rPr>
              <w:t xml:space="preserve">"Beca Confirmada"</w:t>
            </w:r>
          </w:p>
        </w:tc>
      </w:tr>
    </w:tbl>
    <w:p w:rsidR="00000000" w:rsidDel="00000000" w:rsidP="00000000" w:rsidRDefault="00000000" w:rsidRPr="00000000" w14:paraId="000005A7">
      <w:pPr>
        <w:jc w:val="left"/>
        <w:rPr/>
      </w:pPr>
      <w:r w:rsidDel="00000000" w:rsidR="00000000" w:rsidRPr="00000000">
        <w:rPr>
          <w:rtl w:val="0"/>
        </w:rPr>
      </w:r>
    </w:p>
    <w:tbl>
      <w:tblPr>
        <w:tblStyle w:val="Table58"/>
        <w:tblW w:w="9025.511811023624" w:type="dxa"/>
        <w:jc w:val="left"/>
        <w:tblLayout w:type="fixed"/>
        <w:tblLook w:val="0600"/>
      </w:tblPr>
      <w:tblGrid>
        <w:gridCol w:w="1236.3714809621401"/>
        <w:gridCol w:w="7789.140330061483"/>
        <w:tblGridChange w:id="0">
          <w:tblGrid>
            <w:gridCol w:w="1236.3714809621401"/>
            <w:gridCol w:w="7789.140330061483"/>
          </w:tblGrid>
        </w:tblGridChange>
      </w:tblGrid>
      <w:tr>
        <w:trPr>
          <w:cantSplit w:val="0"/>
          <w:trHeight w:val="55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8">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9">
            <w:pPr>
              <w:widowControl w:val="0"/>
              <w:jc w:val="left"/>
              <w:rPr>
                <w:sz w:val="20"/>
                <w:szCs w:val="20"/>
              </w:rPr>
            </w:pPr>
            <w:r w:rsidDel="00000000" w:rsidR="00000000" w:rsidRPr="00000000">
              <w:rPr>
                <w:b w:val="1"/>
                <w:sz w:val="20"/>
                <w:szCs w:val="20"/>
                <w:rtl w:val="0"/>
              </w:rPr>
              <w:t xml:space="preserve">Subir la lista de alumnos al sistema</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B">
            <w:pPr>
              <w:widowControl w:val="0"/>
              <w:jc w:val="left"/>
              <w:rPr>
                <w:sz w:val="20"/>
                <w:szCs w:val="20"/>
              </w:rPr>
            </w:pPr>
            <w:r w:rsidDel="00000000" w:rsidR="00000000" w:rsidRPr="00000000">
              <w:rPr>
                <w:sz w:val="20"/>
                <w:szCs w:val="20"/>
                <w:rtl w:val="0"/>
              </w:rPr>
              <w:t xml:space="preserve">CU13</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widowControl w:val="0"/>
              <w:jc w:val="left"/>
              <w:rPr>
                <w:sz w:val="20"/>
                <w:szCs w:val="20"/>
              </w:rPr>
            </w:pPr>
            <w:r w:rsidDel="00000000" w:rsidR="00000000" w:rsidRPr="00000000">
              <w:rPr>
                <w:sz w:val="20"/>
                <w:szCs w:val="20"/>
                <w:rtl w:val="0"/>
              </w:rPr>
              <w:t xml:space="preserve">Nombre</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widowControl w:val="0"/>
              <w:jc w:val="left"/>
              <w:rPr>
                <w:sz w:val="20"/>
                <w:szCs w:val="20"/>
              </w:rPr>
            </w:pPr>
            <w:r w:rsidDel="00000000" w:rsidR="00000000" w:rsidRPr="00000000">
              <w:rPr>
                <w:sz w:val="20"/>
                <w:szCs w:val="20"/>
                <w:rtl w:val="0"/>
              </w:rPr>
              <w:t xml:space="preserve">Subir la lista de alumnos al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E">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F">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0">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B1">
            <w:pPr>
              <w:widowControl w:val="0"/>
              <w:jc w:val="left"/>
              <w:rPr>
                <w:sz w:val="20"/>
                <w:szCs w:val="20"/>
              </w:rPr>
            </w:pPr>
            <w:r w:rsidDel="00000000" w:rsidR="00000000" w:rsidRPr="00000000">
              <w:rPr>
                <w:sz w:val="20"/>
                <w:szCs w:val="20"/>
                <w:rtl w:val="0"/>
              </w:rPr>
              <w:t xml:space="preserve">Permitir que la Figura Educativa registre en el sistema la lista de sus alumnos para visualización y calificación.</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2">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widowControl w:val="0"/>
              <w:jc w:val="left"/>
              <w:rPr>
                <w:sz w:val="20"/>
                <w:szCs w:val="20"/>
              </w:rPr>
            </w:pPr>
            <w:r w:rsidDel="00000000" w:rsidR="00000000" w:rsidRPr="00000000">
              <w:rPr>
                <w:sz w:val="20"/>
                <w:szCs w:val="20"/>
                <w:rtl w:val="0"/>
              </w:rPr>
              <w:t xml:space="preserve">CP9</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widowControl w:val="0"/>
              <w:jc w:val="left"/>
              <w:rPr>
                <w:sz w:val="20"/>
                <w:szCs w:val="20"/>
              </w:rPr>
            </w:pPr>
            <w:r w:rsidDel="00000000" w:rsidR="00000000" w:rsidRPr="00000000">
              <w:rPr>
                <w:sz w:val="20"/>
                <w:szCs w:val="20"/>
                <w:rtl w:val="0"/>
              </w:rPr>
              <w:t xml:space="preserve">Prioridad</w:t>
            </w:r>
          </w:p>
        </w:tc>
        <w:tc>
          <w:tcPr>
            <w:tcBorders>
              <w:top w:color="1f1f1f" w:space="0" w:sz="5" w:val="single"/>
              <w:left w:color="1f1f1f" w:space="0" w:sz="5" w:val="single"/>
              <w:bottom w:color="1f1f1f" w:space="0" w:sz="5" w:val="single"/>
              <w:right w:color="1f1f1f"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5B5">
            <w:pPr>
              <w:widowControl w:val="0"/>
              <w:jc w:val="left"/>
              <w:rPr>
                <w:sz w:val="20"/>
                <w:szCs w:val="20"/>
              </w:rPr>
            </w:pP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6">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7">
            <w:pPr>
              <w:widowControl w:val="0"/>
              <w:jc w:val="left"/>
              <w:rPr>
                <w:sz w:val="20"/>
                <w:szCs w:val="20"/>
              </w:rPr>
            </w:pPr>
            <w:r w:rsidDel="00000000" w:rsidR="00000000" w:rsidRPr="00000000">
              <w:rPr>
                <w:sz w:val="20"/>
                <w:szCs w:val="20"/>
                <w:rtl w:val="0"/>
              </w:rPr>
              <w:t xml:space="preserve">Figura Educativa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8">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9">
            <w:pPr>
              <w:widowControl w:val="0"/>
              <w:jc w:val="left"/>
              <w:rPr>
                <w:sz w:val="20"/>
                <w:szCs w:val="20"/>
              </w:rPr>
            </w:pPr>
            <w:r w:rsidDel="00000000" w:rsidR="00000000" w:rsidRPr="00000000">
              <w:rPr>
                <w:sz w:val="20"/>
                <w:szCs w:val="20"/>
                <w:rtl w:val="0"/>
              </w:rPr>
              <w:t xml:space="preserve">1. La Figura Educativa tiene una sesión activa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A">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widowControl w:val="0"/>
              <w:jc w:val="left"/>
              <w:rPr>
                <w:sz w:val="20"/>
                <w:szCs w:val="20"/>
              </w:rPr>
            </w:pPr>
            <w:r w:rsidDel="00000000" w:rsidR="00000000" w:rsidRPr="00000000">
              <w:rPr>
                <w:sz w:val="20"/>
                <w:szCs w:val="20"/>
                <w:rtl w:val="0"/>
              </w:rPr>
              <w:t xml:space="preserve">La lista de alumnos es registrada y está disponible para visualización y calificación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widowControl w:val="0"/>
              <w:jc w:val="left"/>
              <w:rPr>
                <w:sz w:val="20"/>
                <w:szCs w:val="20"/>
              </w:rPr>
            </w:pPr>
            <w:r w:rsidDel="00000000" w:rsidR="00000000" w:rsidRPr="00000000">
              <w:rPr>
                <w:sz w:val="20"/>
                <w:szCs w:val="20"/>
                <w:rtl w:val="0"/>
              </w:rPr>
              <w:t xml:space="preserve">Validación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widowControl w:val="0"/>
              <w:jc w:val="left"/>
              <w:rPr>
                <w:sz w:val="20"/>
                <w:szCs w:val="20"/>
              </w:rPr>
            </w:pPr>
            <w:r w:rsidDel="00000000" w:rsidR="00000000" w:rsidRPr="00000000">
              <w:rPr>
                <w:sz w:val="20"/>
                <w:szCs w:val="20"/>
                <w:rtl w:val="0"/>
              </w:rPr>
              <w:t xml:space="preserve">Los datos de los alumnos se muestran correctamente en la plataforma y están listos para ser evaluados.</w:t>
            </w:r>
          </w:p>
        </w:tc>
      </w:tr>
    </w:tbl>
    <w:p w:rsidR="00000000" w:rsidDel="00000000" w:rsidP="00000000" w:rsidRDefault="00000000" w:rsidRPr="00000000" w14:paraId="000005BE">
      <w:pPr>
        <w:jc w:val="left"/>
        <w:rPr/>
      </w:pPr>
      <w:r w:rsidDel="00000000" w:rsidR="00000000" w:rsidRPr="00000000">
        <w:rPr>
          <w:rtl w:val="0"/>
        </w:rPr>
      </w:r>
    </w:p>
    <w:tbl>
      <w:tblPr>
        <w:tblStyle w:val="Table5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90"/>
        <w:gridCol w:w="6345"/>
        <w:tblGridChange w:id="0">
          <w:tblGrid>
            <w:gridCol w:w="1080"/>
            <w:gridCol w:w="1590"/>
            <w:gridCol w:w="634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BF">
            <w:pPr>
              <w:widowControl w:val="0"/>
              <w:jc w:val="left"/>
              <w:rPr>
                <w:sz w:val="20"/>
                <w:szCs w:val="20"/>
              </w:rPr>
            </w:pPr>
            <w:r w:rsidDel="00000000" w:rsidR="00000000" w:rsidRPr="00000000">
              <w:rPr>
                <w:b w:val="1"/>
                <w:sz w:val="20"/>
                <w:szCs w:val="20"/>
                <w:rtl w:val="0"/>
              </w:rPr>
              <w:t xml:space="preserve">Flujo Básico: Subir la lista de alumnos al sistema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2">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3">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4">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5">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C7">
            <w:pPr>
              <w:widowControl w:val="0"/>
              <w:jc w:val="left"/>
              <w:rPr>
                <w:sz w:val="20"/>
                <w:szCs w:val="20"/>
              </w:rPr>
            </w:pPr>
            <w:r w:rsidDel="00000000" w:rsidR="00000000" w:rsidRPr="00000000">
              <w:rPr>
                <w:sz w:val="20"/>
                <w:szCs w:val="20"/>
                <w:rtl w:val="0"/>
              </w:rPr>
              <w:t xml:space="preserve">La Figura Educativa accede a la opción "Registrar alumnos".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CA">
            <w:pPr>
              <w:widowControl w:val="0"/>
              <w:jc w:val="left"/>
              <w:rPr>
                <w:sz w:val="20"/>
                <w:szCs w:val="20"/>
              </w:rPr>
            </w:pPr>
            <w:r w:rsidDel="00000000" w:rsidR="00000000" w:rsidRPr="00000000">
              <w:rPr>
                <w:sz w:val="20"/>
                <w:szCs w:val="20"/>
                <w:rtl w:val="0"/>
              </w:rPr>
              <w:t xml:space="preserve">El sistema muestra un formulario para añadir los datos de cada alumno.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B">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C">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CD">
            <w:pPr>
              <w:widowControl w:val="0"/>
              <w:jc w:val="left"/>
              <w:rPr>
                <w:sz w:val="20"/>
                <w:szCs w:val="20"/>
              </w:rPr>
            </w:pPr>
            <w:r w:rsidDel="00000000" w:rsidR="00000000" w:rsidRPr="00000000">
              <w:rPr>
                <w:sz w:val="20"/>
                <w:szCs w:val="20"/>
                <w:rtl w:val="0"/>
              </w:rPr>
              <w:t xml:space="preserve">La Figura Educativa ingresa la información y guarda los cambios.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E">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F">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D0">
            <w:pPr>
              <w:widowControl w:val="0"/>
              <w:jc w:val="left"/>
              <w:rPr>
                <w:sz w:val="20"/>
                <w:szCs w:val="20"/>
              </w:rPr>
            </w:pPr>
            <w:r w:rsidDel="00000000" w:rsidR="00000000" w:rsidRPr="00000000">
              <w:rPr>
                <w:sz w:val="20"/>
                <w:szCs w:val="20"/>
                <w:rtl w:val="0"/>
              </w:rPr>
              <w:t xml:space="preserve">El sistema confirma la lista registrada y la almacena en la base de datos.</w:t>
            </w:r>
          </w:p>
        </w:tc>
      </w:tr>
    </w:tbl>
    <w:p w:rsidR="00000000" w:rsidDel="00000000" w:rsidP="00000000" w:rsidRDefault="00000000" w:rsidRPr="00000000" w14:paraId="000005D1">
      <w:pPr>
        <w:jc w:val="left"/>
        <w:rPr/>
      </w:pPr>
      <w:r w:rsidDel="00000000" w:rsidR="00000000" w:rsidRPr="00000000">
        <w:rPr>
          <w:rtl w:val="0"/>
        </w:rPr>
      </w:r>
    </w:p>
    <w:tbl>
      <w:tblPr>
        <w:tblStyle w:val="Table6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30"/>
        <w:gridCol w:w="6405"/>
        <w:tblGridChange w:id="0">
          <w:tblGrid>
            <w:gridCol w:w="1080"/>
            <w:gridCol w:w="1530"/>
            <w:gridCol w:w="640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jc w:val="left"/>
              <w:rPr>
                <w:sz w:val="20"/>
                <w:szCs w:val="20"/>
              </w:rPr>
            </w:pPr>
            <w:r w:rsidDel="00000000" w:rsidR="00000000" w:rsidRPr="00000000">
              <w:rPr>
                <w:b w:val="1"/>
                <w:sz w:val="20"/>
                <w:szCs w:val="20"/>
                <w:rtl w:val="0"/>
              </w:rPr>
              <w:t xml:space="preserve">Flujo Alternativo CU13-FA1 Error en la carga de lista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5">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7">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8">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9">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DA">
            <w:pPr>
              <w:widowControl w:val="0"/>
              <w:jc w:val="left"/>
              <w:rPr>
                <w:sz w:val="20"/>
                <w:szCs w:val="20"/>
              </w:rPr>
            </w:pPr>
            <w:r w:rsidDel="00000000" w:rsidR="00000000" w:rsidRPr="00000000">
              <w:rPr>
                <w:sz w:val="20"/>
                <w:szCs w:val="20"/>
                <w:rtl w:val="0"/>
              </w:rPr>
              <w:t xml:space="preserve">Error en la carga de datos de la lista de alumnos debido a un problema de conexión o entrada de datos incorrecta, mostrar mensaje CU13-MSJ1.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B">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C">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5DD">
            <w:pPr>
              <w:widowControl w:val="0"/>
              <w:jc w:val="left"/>
              <w:rPr>
                <w:sz w:val="20"/>
                <w:szCs w:val="20"/>
              </w:rPr>
            </w:pPr>
            <w:r w:rsidDel="00000000" w:rsidR="00000000" w:rsidRPr="00000000">
              <w:rPr>
                <w:sz w:val="20"/>
                <w:szCs w:val="20"/>
                <w:rtl w:val="0"/>
              </w:rPr>
              <w:t xml:space="preserve">Posibilidad de que se ingrese información incorrecta sobre los alumnos.</w:t>
            </w:r>
          </w:p>
        </w:tc>
      </w:tr>
    </w:tbl>
    <w:p w:rsidR="00000000" w:rsidDel="00000000" w:rsidP="00000000" w:rsidRDefault="00000000" w:rsidRPr="00000000" w14:paraId="000005DE">
      <w:pPr>
        <w:jc w:val="left"/>
        <w:rPr/>
      </w:pPr>
      <w:r w:rsidDel="00000000" w:rsidR="00000000" w:rsidRPr="00000000">
        <w:rPr>
          <w:rtl w:val="0"/>
        </w:rPr>
      </w:r>
    </w:p>
    <w:tbl>
      <w:tblPr>
        <w:tblStyle w:val="Table6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6.3714809621401"/>
        <w:gridCol w:w="7789.140330061483"/>
        <w:tblGridChange w:id="0">
          <w:tblGrid>
            <w:gridCol w:w="1236.3714809621401"/>
            <w:gridCol w:w="7789.140330061483"/>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3">
            <w:pPr>
              <w:widowControl w:val="0"/>
              <w:jc w:val="left"/>
              <w:rPr>
                <w:sz w:val="20"/>
                <w:szCs w:val="20"/>
              </w:rPr>
            </w:pPr>
            <w:r w:rsidDel="00000000" w:rsidR="00000000" w:rsidRPr="00000000">
              <w:rPr>
                <w:color w:val="1f1f1f"/>
                <w:sz w:val="18"/>
                <w:szCs w:val="18"/>
                <w:rtl w:val="0"/>
              </w:rPr>
              <w:t xml:space="preserve">CU13-MSJ1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E4">
            <w:pPr>
              <w:widowControl w:val="0"/>
              <w:jc w:val="left"/>
              <w:rPr>
                <w:sz w:val="20"/>
                <w:szCs w:val="20"/>
              </w:rPr>
            </w:pPr>
            <w:r w:rsidDel="00000000" w:rsidR="00000000" w:rsidRPr="00000000">
              <w:rPr>
                <w:sz w:val="20"/>
                <w:szCs w:val="20"/>
                <w:rtl w:val="0"/>
              </w:rPr>
              <w:t xml:space="preserve">"No se pudo cargar la lista de alumnos, intente de nuevo."</w:t>
            </w:r>
          </w:p>
        </w:tc>
      </w:tr>
    </w:tbl>
    <w:p w:rsidR="00000000" w:rsidDel="00000000" w:rsidP="00000000" w:rsidRDefault="00000000" w:rsidRPr="00000000" w14:paraId="000005E5">
      <w:pPr>
        <w:jc w:val="left"/>
        <w:rPr/>
      </w:pPr>
      <w:r w:rsidDel="00000000" w:rsidR="00000000" w:rsidRPr="00000000">
        <w:rPr>
          <w:rtl w:val="0"/>
        </w:rPr>
      </w:r>
    </w:p>
    <w:tbl>
      <w:tblPr>
        <w:tblStyle w:val="Table62"/>
        <w:tblW w:w="9025.511811023624" w:type="dxa"/>
        <w:jc w:val="left"/>
        <w:tblLayout w:type="fixed"/>
        <w:tblLook w:val="0600"/>
      </w:tblPr>
      <w:tblGrid>
        <w:gridCol w:w="1236.3714809621401"/>
        <w:gridCol w:w="7789.140330061483"/>
        <w:tblGridChange w:id="0">
          <w:tblGrid>
            <w:gridCol w:w="1236.3714809621401"/>
            <w:gridCol w:w="7789.140330061483"/>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6">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5E7">
            <w:pPr>
              <w:widowControl w:val="0"/>
              <w:jc w:val="left"/>
              <w:rPr>
                <w:sz w:val="20"/>
                <w:szCs w:val="20"/>
              </w:rPr>
            </w:pPr>
            <w:r w:rsidDel="00000000" w:rsidR="00000000" w:rsidRPr="00000000">
              <w:rPr>
                <w:b w:val="1"/>
                <w:sz w:val="20"/>
                <w:szCs w:val="20"/>
                <w:rtl w:val="0"/>
              </w:rPr>
              <w:t xml:space="preserve">Visualización del Calendario de la PRODET</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8">
            <w:pPr>
              <w:widowControl w:val="0"/>
              <w:jc w:val="left"/>
              <w:rPr>
                <w:sz w:val="20"/>
                <w:szCs w:val="20"/>
              </w:rPr>
            </w:pPr>
            <w:r w:rsidDel="00000000" w:rsidR="00000000" w:rsidRPr="00000000">
              <w:rPr>
                <w:sz w:val="20"/>
                <w:szCs w:val="20"/>
                <w:rtl w:val="0"/>
              </w:rPr>
              <w:t xml:space="preserve">ID</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9">
            <w:pPr>
              <w:widowControl w:val="0"/>
              <w:jc w:val="left"/>
              <w:rPr>
                <w:sz w:val="20"/>
                <w:szCs w:val="20"/>
              </w:rPr>
            </w:pPr>
            <w:r w:rsidDel="00000000" w:rsidR="00000000" w:rsidRPr="00000000">
              <w:rPr>
                <w:sz w:val="20"/>
                <w:szCs w:val="20"/>
                <w:rtl w:val="0"/>
              </w:rPr>
              <w:t xml:space="preserve">CU14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widowControl w:val="0"/>
              <w:jc w:val="left"/>
              <w:rPr>
                <w:sz w:val="20"/>
                <w:szCs w:val="20"/>
              </w:rPr>
            </w:pPr>
            <w:r w:rsidDel="00000000" w:rsidR="00000000" w:rsidRPr="00000000">
              <w:rPr>
                <w:sz w:val="20"/>
                <w:szCs w:val="20"/>
                <w:rtl w:val="0"/>
              </w:rPr>
              <w:t xml:space="preserve">Nombre</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widowControl w:val="0"/>
              <w:jc w:val="left"/>
              <w:rPr>
                <w:sz w:val="20"/>
                <w:szCs w:val="20"/>
              </w:rPr>
            </w:pPr>
            <w:r w:rsidDel="00000000" w:rsidR="00000000" w:rsidRPr="00000000">
              <w:rPr>
                <w:sz w:val="20"/>
                <w:szCs w:val="20"/>
                <w:rtl w:val="0"/>
              </w:rPr>
              <w:t xml:space="preserve">Visualización del Calendario de la PRODET</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widowControl w:val="0"/>
              <w:jc w:val="left"/>
              <w:rPr>
                <w:sz w:val="20"/>
                <w:szCs w:val="20"/>
              </w:rPr>
            </w:pPr>
            <w:r w:rsidDel="00000000" w:rsidR="00000000" w:rsidRPr="00000000">
              <w:rPr>
                <w:sz w:val="20"/>
                <w:szCs w:val="20"/>
                <w:rtl w:val="0"/>
              </w:rPr>
              <w:t xml:space="preserve">Versión</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E">
            <w:pPr>
              <w:widowControl w:val="0"/>
              <w:jc w:val="left"/>
              <w:rPr>
                <w:sz w:val="20"/>
                <w:szCs w:val="20"/>
              </w:rPr>
            </w:pPr>
            <w:r w:rsidDel="00000000" w:rsidR="00000000" w:rsidRPr="00000000">
              <w:rPr>
                <w:sz w:val="20"/>
                <w:szCs w:val="20"/>
                <w:rtl w:val="0"/>
              </w:rPr>
              <w:t xml:space="preserve">Objetivo</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F">
            <w:pPr>
              <w:widowControl w:val="0"/>
              <w:jc w:val="left"/>
              <w:rPr>
                <w:sz w:val="20"/>
                <w:szCs w:val="20"/>
              </w:rPr>
            </w:pPr>
            <w:r w:rsidDel="00000000" w:rsidR="00000000" w:rsidRPr="00000000">
              <w:rPr>
                <w:sz w:val="20"/>
                <w:szCs w:val="20"/>
                <w:rtl w:val="0"/>
              </w:rPr>
              <w:t xml:space="preserve">Facilitar a la Figura Educativa el acceso y consulta de las fechas del calendario PRODET.</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0">
            <w:pPr>
              <w:widowControl w:val="0"/>
              <w:jc w:val="left"/>
              <w:rPr>
                <w:sz w:val="20"/>
                <w:szCs w:val="20"/>
              </w:rPr>
            </w:pPr>
            <w:r w:rsidDel="00000000" w:rsidR="00000000" w:rsidRPr="00000000">
              <w:rPr>
                <w:sz w:val="20"/>
                <w:szCs w:val="20"/>
                <w:rtl w:val="0"/>
              </w:rPr>
              <w:t xml:space="preserve">Origen</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1">
            <w:pPr>
              <w:widowControl w:val="0"/>
              <w:jc w:val="left"/>
              <w:rPr>
                <w:sz w:val="20"/>
                <w:szCs w:val="20"/>
              </w:rPr>
            </w:pPr>
            <w:r w:rsidDel="00000000" w:rsidR="00000000" w:rsidRPr="00000000">
              <w:rPr>
                <w:sz w:val="20"/>
                <w:szCs w:val="20"/>
                <w:rtl w:val="0"/>
              </w:rPr>
              <w:t xml:space="preserve">CP7</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2">
            <w:pPr>
              <w:widowControl w:val="0"/>
              <w:jc w:val="left"/>
              <w:rPr>
                <w:sz w:val="20"/>
                <w:szCs w:val="20"/>
              </w:rPr>
            </w:pPr>
            <w:r w:rsidDel="00000000" w:rsidR="00000000" w:rsidRPr="00000000">
              <w:rPr>
                <w:sz w:val="20"/>
                <w:szCs w:val="20"/>
                <w:rtl w:val="0"/>
              </w:rPr>
              <w:t xml:space="preserve">Prioridad</w:t>
            </w:r>
          </w:p>
        </w:tc>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5F3">
            <w:pPr>
              <w:widowControl w:val="0"/>
              <w:jc w:val="left"/>
              <w:rPr>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widowControl w:val="0"/>
              <w:jc w:val="left"/>
              <w:rPr>
                <w:sz w:val="20"/>
                <w:szCs w:val="20"/>
              </w:rPr>
            </w:pPr>
            <w:r w:rsidDel="00000000" w:rsidR="00000000" w:rsidRPr="00000000">
              <w:rPr>
                <w:sz w:val="20"/>
                <w:szCs w:val="20"/>
                <w:rtl w:val="0"/>
              </w:rPr>
              <w:t xml:space="preserve">Actor(es)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widowControl w:val="0"/>
              <w:jc w:val="left"/>
              <w:rPr>
                <w:sz w:val="20"/>
                <w:szCs w:val="20"/>
              </w:rPr>
            </w:pPr>
            <w:r w:rsidDel="00000000" w:rsidR="00000000" w:rsidRPr="00000000">
              <w:rPr>
                <w:sz w:val="20"/>
                <w:szCs w:val="20"/>
                <w:rtl w:val="0"/>
              </w:rPr>
              <w:t xml:space="preserve">Figura Educativa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widowControl w:val="0"/>
              <w:jc w:val="left"/>
              <w:rPr>
                <w:sz w:val="20"/>
                <w:szCs w:val="20"/>
              </w:rPr>
            </w:pPr>
            <w:r w:rsidDel="00000000" w:rsidR="00000000" w:rsidRPr="00000000">
              <w:rPr>
                <w:sz w:val="20"/>
                <w:szCs w:val="20"/>
                <w:rtl w:val="0"/>
              </w:rPr>
              <w:t xml:space="preserve">Precondiciones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7">
            <w:pPr>
              <w:widowControl w:val="0"/>
              <w:jc w:val="left"/>
              <w:rPr>
                <w:sz w:val="20"/>
                <w:szCs w:val="20"/>
              </w:rPr>
            </w:pPr>
            <w:r w:rsidDel="00000000" w:rsidR="00000000" w:rsidRPr="00000000">
              <w:rPr>
                <w:sz w:val="20"/>
                <w:szCs w:val="20"/>
                <w:rtl w:val="0"/>
              </w:rPr>
              <w:t xml:space="preserve">1. La Figura Educativa tiene una sesión activa en el sistema.</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8">
            <w:pPr>
              <w:widowControl w:val="0"/>
              <w:jc w:val="left"/>
              <w:rPr>
                <w:sz w:val="20"/>
                <w:szCs w:val="20"/>
              </w:rPr>
            </w:pPr>
            <w:r w:rsidDel="00000000" w:rsidR="00000000" w:rsidRPr="00000000">
              <w:rPr>
                <w:sz w:val="20"/>
                <w:szCs w:val="20"/>
                <w:rtl w:val="0"/>
              </w:rPr>
              <w:t xml:space="preserve">Postcondiciones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9">
            <w:pPr>
              <w:widowControl w:val="0"/>
              <w:jc w:val="left"/>
              <w:rPr>
                <w:sz w:val="20"/>
                <w:szCs w:val="20"/>
              </w:rPr>
            </w:pPr>
            <w:r w:rsidDel="00000000" w:rsidR="00000000" w:rsidRPr="00000000">
              <w:rPr>
                <w:sz w:val="20"/>
                <w:szCs w:val="20"/>
                <w:rtl w:val="0"/>
              </w:rPr>
              <w:t xml:space="preserve">El calendario se muestra correctamente y permite la planificación del docente.</w:t>
            </w:r>
          </w:p>
        </w:tc>
      </w:tr>
    </w:tbl>
    <w:p w:rsidR="00000000" w:rsidDel="00000000" w:rsidP="00000000" w:rsidRDefault="00000000" w:rsidRPr="00000000" w14:paraId="000005FA">
      <w:pPr>
        <w:jc w:val="left"/>
        <w:rPr/>
      </w:pPr>
      <w:r w:rsidDel="00000000" w:rsidR="00000000" w:rsidRPr="00000000">
        <w:rPr>
          <w:rtl w:val="0"/>
        </w:rPr>
      </w:r>
    </w:p>
    <w:tbl>
      <w:tblPr>
        <w:tblStyle w:val="Table6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515"/>
        <w:gridCol w:w="6420"/>
        <w:tblGridChange w:id="0">
          <w:tblGrid>
            <w:gridCol w:w="1080"/>
            <w:gridCol w:w="1515"/>
            <w:gridCol w:w="642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FB">
            <w:pPr>
              <w:widowControl w:val="0"/>
              <w:jc w:val="left"/>
              <w:rPr>
                <w:sz w:val="20"/>
                <w:szCs w:val="20"/>
              </w:rPr>
            </w:pPr>
            <w:r w:rsidDel="00000000" w:rsidR="00000000" w:rsidRPr="00000000">
              <w:rPr>
                <w:b w:val="1"/>
                <w:sz w:val="20"/>
                <w:szCs w:val="20"/>
                <w:rtl w:val="0"/>
              </w:rPr>
              <w:t xml:space="preserve">Flujo Básico: Visualización del Calendario de la PRODET</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0">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1">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2">
            <w:pPr>
              <w:widowControl w:val="0"/>
              <w:jc w:val="left"/>
              <w:rPr>
                <w:sz w:val="20"/>
                <w:szCs w:val="20"/>
              </w:rPr>
            </w:pPr>
            <w:r w:rsidDel="00000000" w:rsidR="00000000" w:rsidRPr="00000000">
              <w:rPr>
                <w:sz w:val="20"/>
                <w:szCs w:val="20"/>
                <w:rtl w:val="0"/>
              </w:rPr>
              <w:t xml:space="preserve">Figura Educativa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03">
            <w:pPr>
              <w:widowControl w:val="0"/>
              <w:jc w:val="left"/>
              <w:rPr>
                <w:sz w:val="20"/>
                <w:szCs w:val="20"/>
              </w:rPr>
            </w:pPr>
            <w:r w:rsidDel="00000000" w:rsidR="00000000" w:rsidRPr="00000000">
              <w:rPr>
                <w:sz w:val="20"/>
                <w:szCs w:val="20"/>
                <w:rtl w:val="0"/>
              </w:rPr>
              <w:t xml:space="preserve">Figura Educativa selecciona la opción "Calendario PRODET" en el sistema.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4">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5">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06">
            <w:pPr>
              <w:widowControl w:val="0"/>
              <w:jc w:val="left"/>
              <w:rPr>
                <w:sz w:val="20"/>
                <w:szCs w:val="20"/>
              </w:rPr>
            </w:pPr>
            <w:r w:rsidDel="00000000" w:rsidR="00000000" w:rsidRPr="00000000">
              <w:rPr>
                <w:sz w:val="20"/>
                <w:szCs w:val="20"/>
                <w:rtl w:val="0"/>
              </w:rPr>
              <w:t xml:space="preserve">El sistema despliega el calendario con todas las fechas programadas de actividades y eventos PRODET.</w:t>
            </w:r>
          </w:p>
        </w:tc>
      </w:tr>
    </w:tbl>
    <w:p w:rsidR="00000000" w:rsidDel="00000000" w:rsidP="00000000" w:rsidRDefault="00000000" w:rsidRPr="00000000" w14:paraId="00000607">
      <w:pPr>
        <w:jc w:val="left"/>
        <w:rPr/>
      </w:pPr>
      <w:r w:rsidDel="00000000" w:rsidR="00000000" w:rsidRPr="00000000">
        <w:rPr>
          <w:rtl w:val="0"/>
        </w:rPr>
      </w:r>
    </w:p>
    <w:tbl>
      <w:tblPr>
        <w:tblStyle w:val="Table6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065"/>
        <w:gridCol w:w="6870"/>
        <w:tblGridChange w:id="0">
          <w:tblGrid>
            <w:gridCol w:w="1080"/>
            <w:gridCol w:w="1065"/>
            <w:gridCol w:w="687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jc w:val="left"/>
              <w:rPr>
                <w:sz w:val="20"/>
                <w:szCs w:val="20"/>
              </w:rPr>
            </w:pPr>
            <w:r w:rsidDel="00000000" w:rsidR="00000000" w:rsidRPr="00000000">
              <w:rPr>
                <w:b w:val="1"/>
                <w:sz w:val="20"/>
                <w:szCs w:val="20"/>
                <w:rtl w:val="0"/>
              </w:rPr>
              <w:t xml:space="preserve">Flujo Alternativo CU14-FA1 Error al visualizar calendario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B">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C">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D">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E">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F">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10">
            <w:pPr>
              <w:widowControl w:val="0"/>
              <w:jc w:val="left"/>
              <w:rPr>
                <w:sz w:val="20"/>
                <w:szCs w:val="20"/>
              </w:rPr>
            </w:pPr>
            <w:r w:rsidDel="00000000" w:rsidR="00000000" w:rsidRPr="00000000">
              <w:rPr>
                <w:sz w:val="20"/>
                <w:szCs w:val="20"/>
                <w:rtl w:val="0"/>
              </w:rPr>
              <w:t xml:space="preserve">Error en la visualización del calendario debido a problemas de conexión o mantenimiento del sistema CU14-MSJ1.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1">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2">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13">
            <w:pPr>
              <w:widowControl w:val="0"/>
              <w:jc w:val="left"/>
              <w:rPr>
                <w:sz w:val="20"/>
                <w:szCs w:val="20"/>
              </w:rPr>
            </w:pPr>
            <w:r w:rsidDel="00000000" w:rsidR="00000000" w:rsidRPr="00000000">
              <w:rPr>
                <w:sz w:val="20"/>
                <w:szCs w:val="20"/>
                <w:rtl w:val="0"/>
              </w:rPr>
              <w:t xml:space="preserve">El calendario no está actualizado, lo que podría afectar la planificación del docente.</w:t>
            </w:r>
          </w:p>
        </w:tc>
      </w:tr>
    </w:tbl>
    <w:p w:rsidR="00000000" w:rsidDel="00000000" w:rsidP="00000000" w:rsidRDefault="00000000" w:rsidRPr="00000000" w14:paraId="00000614">
      <w:pPr>
        <w:jc w:val="left"/>
        <w:rPr/>
      </w:pPr>
      <w:r w:rsidDel="00000000" w:rsidR="00000000" w:rsidRPr="00000000">
        <w:rPr>
          <w:rtl w:val="0"/>
        </w:rPr>
      </w:r>
    </w:p>
    <w:tbl>
      <w:tblPr>
        <w:tblStyle w:val="Table6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6.3714809621401"/>
        <w:gridCol w:w="7789.140330061483"/>
        <w:tblGridChange w:id="0">
          <w:tblGrid>
            <w:gridCol w:w="1236.3714809621401"/>
            <w:gridCol w:w="7789.140330061483"/>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15">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7">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8">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9">
            <w:pPr>
              <w:widowControl w:val="0"/>
              <w:jc w:val="left"/>
              <w:rPr>
                <w:sz w:val="20"/>
                <w:szCs w:val="20"/>
              </w:rPr>
            </w:pPr>
            <w:r w:rsidDel="00000000" w:rsidR="00000000" w:rsidRPr="00000000">
              <w:rPr>
                <w:sz w:val="20"/>
                <w:szCs w:val="20"/>
                <w:rtl w:val="0"/>
              </w:rPr>
              <w:t xml:space="preserve">CU14-MSJ1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A">
            <w:pPr>
              <w:widowControl w:val="0"/>
              <w:jc w:val="left"/>
              <w:rPr>
                <w:sz w:val="20"/>
                <w:szCs w:val="20"/>
              </w:rPr>
            </w:pPr>
            <w:r w:rsidDel="00000000" w:rsidR="00000000" w:rsidRPr="00000000">
              <w:rPr>
                <w:sz w:val="20"/>
                <w:szCs w:val="20"/>
                <w:rtl w:val="0"/>
              </w:rPr>
              <w:t xml:space="preserve">"Error al cargar el calendario, intente de nuevo."</w:t>
            </w:r>
          </w:p>
        </w:tc>
      </w:tr>
    </w:tbl>
    <w:p w:rsidR="00000000" w:rsidDel="00000000" w:rsidP="00000000" w:rsidRDefault="00000000" w:rsidRPr="00000000" w14:paraId="0000061B">
      <w:pPr>
        <w:jc w:val="left"/>
        <w:rPr/>
      </w:pPr>
      <w:r w:rsidDel="00000000" w:rsidR="00000000" w:rsidRPr="00000000">
        <w:rPr>
          <w:rtl w:val="0"/>
        </w:rPr>
      </w:r>
    </w:p>
    <w:tbl>
      <w:tblPr>
        <w:tblStyle w:val="Table66"/>
        <w:tblW w:w="9000.0" w:type="dxa"/>
        <w:jc w:val="left"/>
        <w:tblInd w:w="15.0" w:type="dxa"/>
        <w:tblLayout w:type="fixed"/>
        <w:tblLook w:val="0600"/>
      </w:tblPr>
      <w:tblGrid>
        <w:gridCol w:w="1215"/>
        <w:gridCol w:w="7785"/>
        <w:tblGridChange w:id="0">
          <w:tblGrid>
            <w:gridCol w:w="1215"/>
            <w:gridCol w:w="7785"/>
          </w:tblGrid>
        </w:tblGridChange>
      </w:tblGrid>
      <w:tr>
        <w:trPr>
          <w:cantSplit w:val="0"/>
          <w:trHeight w:val="55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61D">
            <w:pPr>
              <w:widowControl w:val="0"/>
              <w:jc w:val="left"/>
              <w:rPr>
                <w:sz w:val="20"/>
                <w:szCs w:val="20"/>
              </w:rPr>
            </w:pPr>
            <w:r w:rsidDel="00000000" w:rsidR="00000000" w:rsidRPr="00000000">
              <w:rPr>
                <w:b w:val="1"/>
                <w:sz w:val="20"/>
                <w:szCs w:val="20"/>
                <w:rtl w:val="0"/>
              </w:rPr>
              <w:t xml:space="preserve">Evaluar el desempeño de los docentes</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E">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F">
            <w:pPr>
              <w:widowControl w:val="0"/>
              <w:jc w:val="left"/>
              <w:rPr>
                <w:sz w:val="20"/>
                <w:szCs w:val="20"/>
              </w:rPr>
            </w:pPr>
            <w:r w:rsidDel="00000000" w:rsidR="00000000" w:rsidRPr="00000000">
              <w:rPr>
                <w:sz w:val="20"/>
                <w:szCs w:val="20"/>
                <w:rtl w:val="0"/>
              </w:rPr>
              <w:t xml:space="preserve">CU15</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0">
            <w:pPr>
              <w:widowControl w:val="0"/>
              <w:jc w:val="left"/>
              <w:rPr>
                <w:sz w:val="20"/>
                <w:szCs w:val="20"/>
              </w:rPr>
            </w:pPr>
            <w:r w:rsidDel="00000000" w:rsidR="00000000" w:rsidRPr="00000000">
              <w:rPr>
                <w:sz w:val="20"/>
                <w:szCs w:val="20"/>
                <w:rtl w:val="0"/>
              </w:rPr>
              <w:t xml:space="preserve">Nombre</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1">
            <w:pPr>
              <w:widowControl w:val="0"/>
              <w:jc w:val="left"/>
              <w:rPr>
                <w:sz w:val="20"/>
                <w:szCs w:val="20"/>
              </w:rPr>
            </w:pPr>
            <w:r w:rsidDel="00000000" w:rsidR="00000000" w:rsidRPr="00000000">
              <w:rPr>
                <w:sz w:val="20"/>
                <w:szCs w:val="20"/>
                <w:rtl w:val="0"/>
              </w:rPr>
              <w:t xml:space="preserve">Evaluar el desempeño de los docentes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2">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3">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4">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widowControl w:val="0"/>
              <w:jc w:val="left"/>
              <w:rPr>
                <w:sz w:val="20"/>
                <w:szCs w:val="20"/>
              </w:rPr>
            </w:pPr>
            <w:r w:rsidDel="00000000" w:rsidR="00000000" w:rsidRPr="00000000">
              <w:rPr>
                <w:sz w:val="20"/>
                <w:szCs w:val="20"/>
                <w:rtl w:val="0"/>
              </w:rPr>
              <w:t xml:space="preserve">Permitir al Supervisor de Módulo evaluar el desempeño de los docentes.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6">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7">
            <w:pPr>
              <w:widowControl w:val="0"/>
              <w:jc w:val="left"/>
              <w:rPr>
                <w:sz w:val="20"/>
                <w:szCs w:val="20"/>
              </w:rPr>
            </w:pPr>
            <w:r w:rsidDel="00000000" w:rsidR="00000000" w:rsidRPr="00000000">
              <w:rPr>
                <w:sz w:val="20"/>
                <w:szCs w:val="20"/>
                <w:rtl w:val="0"/>
              </w:rPr>
              <w:t xml:space="preserve">CP8</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8">
            <w:pPr>
              <w:widowControl w:val="0"/>
              <w:jc w:val="left"/>
              <w:rPr>
                <w:sz w:val="20"/>
                <w:szCs w:val="20"/>
              </w:rPr>
            </w:pPr>
            <w:r w:rsidDel="00000000" w:rsidR="00000000" w:rsidRPr="00000000">
              <w:rPr>
                <w:sz w:val="20"/>
                <w:szCs w:val="20"/>
                <w:rtl w:val="0"/>
              </w:rPr>
              <w:t xml:space="preserve">Prioridad</w:t>
            </w:r>
          </w:p>
        </w:tc>
        <w:tc>
          <w:tcPr>
            <w:tcBorders>
              <w:top w:color="1f1f1f" w:space="0" w:sz="5" w:val="single"/>
              <w:left w:color="1f1f1f" w:space="0" w:sz="5" w:val="single"/>
              <w:bottom w:color="1f1f1f" w:space="0" w:sz="5" w:val="single"/>
              <w:right w:color="1f1f1f"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629">
            <w:pPr>
              <w:widowControl w:val="0"/>
              <w:jc w:val="left"/>
              <w:rPr>
                <w:sz w:val="20"/>
                <w:szCs w:val="20"/>
              </w:rPr>
            </w:pP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A">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B">
            <w:pPr>
              <w:widowControl w:val="0"/>
              <w:jc w:val="left"/>
              <w:rPr>
                <w:sz w:val="20"/>
                <w:szCs w:val="20"/>
              </w:rPr>
            </w:pPr>
            <w:r w:rsidDel="00000000" w:rsidR="00000000" w:rsidRPr="00000000">
              <w:rPr>
                <w:sz w:val="20"/>
                <w:szCs w:val="20"/>
                <w:rtl w:val="0"/>
              </w:rPr>
              <w:t xml:space="preserve">Supervisor de Módulo</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C">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D">
            <w:pPr>
              <w:widowControl w:val="0"/>
              <w:jc w:val="left"/>
              <w:rPr>
                <w:sz w:val="20"/>
                <w:szCs w:val="20"/>
              </w:rPr>
            </w:pPr>
            <w:r w:rsidDel="00000000" w:rsidR="00000000" w:rsidRPr="00000000">
              <w:rPr>
                <w:sz w:val="20"/>
                <w:szCs w:val="20"/>
                <w:rtl w:val="0"/>
              </w:rPr>
              <w:t xml:space="preserve">1. El Supervisor de Módulo tiene una sesión activa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E">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F">
            <w:pPr>
              <w:widowControl w:val="0"/>
              <w:jc w:val="left"/>
              <w:rPr>
                <w:sz w:val="20"/>
                <w:szCs w:val="20"/>
              </w:rPr>
            </w:pPr>
            <w:r w:rsidDel="00000000" w:rsidR="00000000" w:rsidRPr="00000000">
              <w:rPr>
                <w:sz w:val="20"/>
                <w:szCs w:val="20"/>
                <w:rtl w:val="0"/>
              </w:rPr>
              <w:t xml:space="preserve">La evaluación se registra y queda disponible para futuras consultas y análisis.</w:t>
            </w:r>
          </w:p>
        </w:tc>
      </w:tr>
    </w:tbl>
    <w:p w:rsidR="00000000" w:rsidDel="00000000" w:rsidP="00000000" w:rsidRDefault="00000000" w:rsidRPr="00000000" w14:paraId="00000630">
      <w:pPr>
        <w:jc w:val="left"/>
        <w:rPr/>
      </w:pPr>
      <w:r w:rsidDel="00000000" w:rsidR="00000000" w:rsidRPr="00000000">
        <w:rPr>
          <w:rtl w:val="0"/>
        </w:rPr>
      </w:r>
    </w:p>
    <w:tbl>
      <w:tblPr>
        <w:tblStyle w:val="Table6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995"/>
        <w:gridCol w:w="5940"/>
        <w:tblGridChange w:id="0">
          <w:tblGrid>
            <w:gridCol w:w="1080"/>
            <w:gridCol w:w="1995"/>
            <w:gridCol w:w="594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31">
            <w:pPr>
              <w:widowControl w:val="0"/>
              <w:jc w:val="left"/>
              <w:rPr>
                <w:sz w:val="20"/>
                <w:szCs w:val="20"/>
              </w:rPr>
            </w:pPr>
            <w:r w:rsidDel="00000000" w:rsidR="00000000" w:rsidRPr="00000000">
              <w:rPr>
                <w:b w:val="1"/>
                <w:sz w:val="20"/>
                <w:szCs w:val="20"/>
                <w:rtl w:val="0"/>
              </w:rPr>
              <w:t xml:space="preserve">Flujo Básico: Evaluar el desempeño de los docentes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4">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5">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6">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7">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8">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39">
            <w:pPr>
              <w:widowControl w:val="0"/>
              <w:jc w:val="left"/>
              <w:rPr>
                <w:sz w:val="20"/>
                <w:szCs w:val="20"/>
              </w:rPr>
            </w:pPr>
            <w:r w:rsidDel="00000000" w:rsidR="00000000" w:rsidRPr="00000000">
              <w:rPr>
                <w:sz w:val="20"/>
                <w:szCs w:val="20"/>
                <w:rtl w:val="0"/>
              </w:rPr>
              <w:t xml:space="preserve">Supervisor de Módulo accede a la opción "Evaluación de Desempeño".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A">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B">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3C">
            <w:pPr>
              <w:widowControl w:val="0"/>
              <w:jc w:val="left"/>
              <w:rPr>
                <w:sz w:val="20"/>
                <w:szCs w:val="20"/>
              </w:rPr>
            </w:pPr>
            <w:r w:rsidDel="00000000" w:rsidR="00000000" w:rsidRPr="00000000">
              <w:rPr>
                <w:sz w:val="20"/>
                <w:szCs w:val="20"/>
                <w:rtl w:val="0"/>
              </w:rPr>
              <w:t xml:space="preserve">El sistema muestra un formulario de evaluación con los criterios pertinentes.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D">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3E">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3F">
            <w:pPr>
              <w:widowControl w:val="0"/>
              <w:jc w:val="left"/>
              <w:rPr>
                <w:sz w:val="20"/>
                <w:szCs w:val="20"/>
              </w:rPr>
            </w:pPr>
            <w:r w:rsidDel="00000000" w:rsidR="00000000" w:rsidRPr="00000000">
              <w:rPr>
                <w:sz w:val="20"/>
                <w:szCs w:val="20"/>
                <w:rtl w:val="0"/>
              </w:rPr>
              <w:t xml:space="preserve">El Supervisor completa el formulario y guarda los resultados.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0">
            <w:pPr>
              <w:widowControl w:val="0"/>
              <w:jc w:val="lef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1">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42">
            <w:pPr>
              <w:widowControl w:val="0"/>
              <w:jc w:val="left"/>
              <w:rPr>
                <w:sz w:val="20"/>
                <w:szCs w:val="20"/>
              </w:rPr>
            </w:pPr>
            <w:r w:rsidDel="00000000" w:rsidR="00000000" w:rsidRPr="00000000">
              <w:rPr>
                <w:sz w:val="20"/>
                <w:szCs w:val="20"/>
                <w:rtl w:val="0"/>
              </w:rPr>
              <w:t xml:space="preserve">El sistema actualiza la evaluación en el perfil del docente.</w:t>
            </w:r>
          </w:p>
        </w:tc>
      </w:tr>
    </w:tbl>
    <w:p w:rsidR="00000000" w:rsidDel="00000000" w:rsidP="00000000" w:rsidRDefault="00000000" w:rsidRPr="00000000" w14:paraId="00000643">
      <w:pPr>
        <w:jc w:val="left"/>
        <w:rPr/>
      </w:pPr>
      <w:r w:rsidDel="00000000" w:rsidR="00000000" w:rsidRPr="00000000">
        <w:rPr>
          <w:rtl w:val="0"/>
        </w:rPr>
      </w:r>
    </w:p>
    <w:tbl>
      <w:tblPr>
        <w:tblStyle w:val="Table6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05"/>
        <w:gridCol w:w="6900"/>
        <w:tblGridChange w:id="0">
          <w:tblGrid>
            <w:gridCol w:w="810"/>
            <w:gridCol w:w="1305"/>
            <w:gridCol w:w="690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44">
            <w:pPr>
              <w:widowControl w:val="0"/>
              <w:jc w:val="left"/>
              <w:rPr>
                <w:sz w:val="20"/>
                <w:szCs w:val="20"/>
              </w:rPr>
            </w:pPr>
            <w:r w:rsidDel="00000000" w:rsidR="00000000" w:rsidRPr="00000000">
              <w:rPr>
                <w:b w:val="1"/>
                <w:sz w:val="20"/>
                <w:szCs w:val="20"/>
                <w:rtl w:val="0"/>
              </w:rPr>
              <w:t xml:space="preserve">Flujo Alternativo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7">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8">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9">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A">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B">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4C">
            <w:pPr>
              <w:widowControl w:val="0"/>
              <w:jc w:val="left"/>
              <w:rPr>
                <w:sz w:val="20"/>
                <w:szCs w:val="20"/>
              </w:rPr>
            </w:pPr>
            <w:r w:rsidDel="00000000" w:rsidR="00000000" w:rsidRPr="00000000">
              <w:rPr>
                <w:sz w:val="20"/>
                <w:szCs w:val="20"/>
                <w:rtl w:val="0"/>
              </w:rPr>
              <w:t xml:space="preserve">Problemas en la conexión al guardar la evaluación, mostrar mensaje CU15-MSJ1.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D">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4E">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4F">
            <w:pPr>
              <w:widowControl w:val="0"/>
              <w:jc w:val="left"/>
              <w:rPr>
                <w:sz w:val="20"/>
                <w:szCs w:val="20"/>
              </w:rPr>
            </w:pPr>
            <w:r w:rsidDel="00000000" w:rsidR="00000000" w:rsidRPr="00000000">
              <w:rPr>
                <w:sz w:val="20"/>
                <w:szCs w:val="20"/>
                <w:rtl w:val="0"/>
              </w:rPr>
              <w:t xml:space="preserve">La evaluación no se completa correctamente, afectando el registro de desempeño.</w:t>
            </w:r>
          </w:p>
        </w:tc>
      </w:tr>
    </w:tbl>
    <w:p w:rsidR="00000000" w:rsidDel="00000000" w:rsidP="00000000" w:rsidRDefault="00000000" w:rsidRPr="00000000" w14:paraId="00000650">
      <w:pPr>
        <w:jc w:val="left"/>
        <w:rPr/>
      </w:pPr>
      <w:r w:rsidDel="00000000" w:rsidR="00000000" w:rsidRPr="00000000">
        <w:rPr>
          <w:rtl w:val="0"/>
        </w:rPr>
      </w:r>
    </w:p>
    <w:tbl>
      <w:tblPr>
        <w:tblStyle w:val="Table6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6.3714809621401"/>
        <w:gridCol w:w="7789.140330061483"/>
        <w:tblGridChange w:id="0">
          <w:tblGrid>
            <w:gridCol w:w="1236.3714809621401"/>
            <w:gridCol w:w="7789.140330061483"/>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51">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3">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4">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5">
            <w:pPr>
              <w:widowControl w:val="0"/>
              <w:jc w:val="left"/>
              <w:rPr>
                <w:sz w:val="20"/>
                <w:szCs w:val="20"/>
              </w:rPr>
            </w:pPr>
            <w:r w:rsidDel="00000000" w:rsidR="00000000" w:rsidRPr="00000000">
              <w:rPr>
                <w:sz w:val="20"/>
                <w:szCs w:val="20"/>
                <w:rtl w:val="0"/>
              </w:rPr>
              <w:t xml:space="preserve">CU15-MSJ1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6">
            <w:pPr>
              <w:widowControl w:val="0"/>
              <w:jc w:val="left"/>
              <w:rPr>
                <w:sz w:val="20"/>
                <w:szCs w:val="20"/>
              </w:rPr>
            </w:pPr>
            <w:r w:rsidDel="00000000" w:rsidR="00000000" w:rsidRPr="00000000">
              <w:rPr>
                <w:sz w:val="20"/>
                <w:szCs w:val="20"/>
                <w:rtl w:val="0"/>
              </w:rPr>
              <w:t xml:space="preserve">"Error al registrar la evaluación, intente nuevamente."</w:t>
            </w:r>
          </w:p>
        </w:tc>
      </w:tr>
    </w:tbl>
    <w:p w:rsidR="00000000" w:rsidDel="00000000" w:rsidP="00000000" w:rsidRDefault="00000000" w:rsidRPr="00000000" w14:paraId="00000657">
      <w:pPr>
        <w:jc w:val="left"/>
        <w:rPr/>
      </w:pPr>
      <w:r w:rsidDel="00000000" w:rsidR="00000000" w:rsidRPr="00000000">
        <w:rPr>
          <w:rtl w:val="0"/>
        </w:rPr>
      </w:r>
    </w:p>
    <w:tbl>
      <w:tblPr>
        <w:tblStyle w:val="Table70"/>
        <w:tblW w:w="9025.511811023624" w:type="dxa"/>
        <w:jc w:val="left"/>
        <w:tblLayout w:type="fixed"/>
        <w:tblLook w:val="0600"/>
      </w:tblPr>
      <w:tblGrid>
        <w:gridCol w:w="1236.3714809621401"/>
        <w:gridCol w:w="7789.140330061483"/>
        <w:tblGridChange w:id="0">
          <w:tblGrid>
            <w:gridCol w:w="1236.3714809621401"/>
            <w:gridCol w:w="7789.140330061483"/>
          </w:tblGrid>
        </w:tblGridChange>
      </w:tblGrid>
      <w:tr>
        <w:trPr>
          <w:cantSplit w:val="0"/>
          <w:trHeight w:val="55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8">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9">
            <w:pPr>
              <w:widowControl w:val="0"/>
              <w:jc w:val="left"/>
              <w:rPr>
                <w:sz w:val="20"/>
                <w:szCs w:val="20"/>
              </w:rPr>
            </w:pPr>
            <w:r w:rsidDel="00000000" w:rsidR="00000000" w:rsidRPr="00000000">
              <w:rPr>
                <w:b w:val="1"/>
                <w:sz w:val="20"/>
                <w:szCs w:val="20"/>
                <w:rtl w:val="0"/>
              </w:rPr>
              <w:t xml:space="preserve">Visualizar agenda de visitas al centro educativo asignado</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A">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B">
            <w:pPr>
              <w:widowControl w:val="0"/>
              <w:jc w:val="left"/>
              <w:rPr>
                <w:sz w:val="20"/>
                <w:szCs w:val="20"/>
              </w:rPr>
            </w:pPr>
            <w:r w:rsidDel="00000000" w:rsidR="00000000" w:rsidRPr="00000000">
              <w:rPr>
                <w:sz w:val="20"/>
                <w:szCs w:val="20"/>
                <w:rtl w:val="0"/>
              </w:rPr>
              <w:t xml:space="preserve">CU16</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C">
            <w:pPr>
              <w:widowControl w:val="0"/>
              <w:jc w:val="left"/>
              <w:rPr>
                <w:sz w:val="20"/>
                <w:szCs w:val="20"/>
              </w:rPr>
            </w:pPr>
            <w:r w:rsidDel="00000000" w:rsidR="00000000" w:rsidRPr="00000000">
              <w:rPr>
                <w:sz w:val="20"/>
                <w:szCs w:val="20"/>
                <w:rtl w:val="0"/>
              </w:rPr>
              <w:t xml:space="preserve">Nombre</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D">
            <w:pPr>
              <w:widowControl w:val="0"/>
              <w:jc w:val="left"/>
              <w:rPr>
                <w:sz w:val="20"/>
                <w:szCs w:val="20"/>
              </w:rPr>
            </w:pPr>
            <w:r w:rsidDel="00000000" w:rsidR="00000000" w:rsidRPr="00000000">
              <w:rPr>
                <w:sz w:val="20"/>
                <w:szCs w:val="20"/>
                <w:rtl w:val="0"/>
              </w:rPr>
              <w:t xml:space="preserve">Visualizar agenda de visitas al centro educativo asignado</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E">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5F">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0">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1">
            <w:pPr>
              <w:widowControl w:val="0"/>
              <w:jc w:val="left"/>
              <w:rPr>
                <w:sz w:val="20"/>
                <w:szCs w:val="20"/>
              </w:rPr>
            </w:pPr>
            <w:r w:rsidDel="00000000" w:rsidR="00000000" w:rsidRPr="00000000">
              <w:rPr>
                <w:sz w:val="20"/>
                <w:szCs w:val="20"/>
                <w:rtl w:val="0"/>
              </w:rPr>
              <w:t xml:space="preserve">Facilitar al Supervisor de Módulo el acceso a la agenda de visitas programadas.</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2">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3">
            <w:pPr>
              <w:widowControl w:val="0"/>
              <w:jc w:val="left"/>
              <w:rPr>
                <w:sz w:val="20"/>
                <w:szCs w:val="20"/>
              </w:rPr>
            </w:pPr>
            <w:r w:rsidDel="00000000" w:rsidR="00000000" w:rsidRPr="00000000">
              <w:rPr>
                <w:sz w:val="20"/>
                <w:szCs w:val="20"/>
                <w:rtl w:val="0"/>
              </w:rPr>
              <w:t xml:space="preserve">CP9</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4">
            <w:pPr>
              <w:widowControl w:val="0"/>
              <w:jc w:val="left"/>
              <w:rPr>
                <w:sz w:val="20"/>
                <w:szCs w:val="20"/>
              </w:rPr>
            </w:pPr>
            <w:r w:rsidDel="00000000" w:rsidR="00000000" w:rsidRPr="00000000">
              <w:rPr>
                <w:sz w:val="20"/>
                <w:szCs w:val="20"/>
                <w:rtl w:val="0"/>
              </w:rPr>
              <w:t xml:space="preserve">Prioridad</w:t>
            </w:r>
          </w:p>
        </w:tc>
        <w:tc>
          <w:tcPr>
            <w:tcBorders>
              <w:top w:color="1f1f1f" w:space="0" w:sz="5" w:val="single"/>
              <w:left w:color="1f1f1f" w:space="0" w:sz="5" w:val="single"/>
              <w:bottom w:color="1f1f1f" w:space="0" w:sz="5" w:val="single"/>
              <w:right w:color="1f1f1f"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665">
            <w:pPr>
              <w:widowControl w:val="0"/>
              <w:jc w:val="left"/>
              <w:rPr>
                <w:sz w:val="20"/>
                <w:szCs w:val="20"/>
              </w:rPr>
            </w:pP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6">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7">
            <w:pPr>
              <w:widowControl w:val="0"/>
              <w:jc w:val="left"/>
              <w:rPr>
                <w:sz w:val="20"/>
                <w:szCs w:val="20"/>
              </w:rPr>
            </w:pPr>
            <w:r w:rsidDel="00000000" w:rsidR="00000000" w:rsidRPr="00000000">
              <w:rPr>
                <w:sz w:val="20"/>
                <w:szCs w:val="20"/>
                <w:rtl w:val="0"/>
              </w:rPr>
              <w:t xml:space="preserve">Supervisor de Módulo</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8">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9">
            <w:pPr>
              <w:widowControl w:val="0"/>
              <w:jc w:val="left"/>
              <w:rPr>
                <w:sz w:val="20"/>
                <w:szCs w:val="20"/>
              </w:rPr>
            </w:pPr>
            <w:r w:rsidDel="00000000" w:rsidR="00000000" w:rsidRPr="00000000">
              <w:rPr>
                <w:sz w:val="20"/>
                <w:szCs w:val="20"/>
                <w:rtl w:val="0"/>
              </w:rPr>
              <w:t xml:space="preserve">1. El Supervisor de Módulo tiene una sesión activa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A">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B">
            <w:pPr>
              <w:widowControl w:val="0"/>
              <w:jc w:val="left"/>
              <w:rPr>
                <w:sz w:val="20"/>
                <w:szCs w:val="20"/>
              </w:rPr>
            </w:pPr>
            <w:r w:rsidDel="00000000" w:rsidR="00000000" w:rsidRPr="00000000">
              <w:rPr>
                <w:sz w:val="20"/>
                <w:szCs w:val="20"/>
                <w:rtl w:val="0"/>
              </w:rPr>
              <w:t xml:space="preserve">La agenda se muestra correctamente y facilita la planificación de las visitas.</w:t>
            </w:r>
          </w:p>
        </w:tc>
      </w:tr>
    </w:tbl>
    <w:p w:rsidR="00000000" w:rsidDel="00000000" w:rsidP="00000000" w:rsidRDefault="00000000" w:rsidRPr="00000000" w14:paraId="0000066C">
      <w:pPr>
        <w:jc w:val="left"/>
        <w:rPr/>
      </w:pPr>
      <w:r w:rsidDel="00000000" w:rsidR="00000000" w:rsidRPr="00000000">
        <w:rPr>
          <w:rtl w:val="0"/>
        </w:rPr>
      </w:r>
    </w:p>
    <w:tbl>
      <w:tblPr>
        <w:tblStyle w:val="Table7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60"/>
        <w:gridCol w:w="6675"/>
        <w:tblGridChange w:id="0">
          <w:tblGrid>
            <w:gridCol w:w="1080"/>
            <w:gridCol w:w="1260"/>
            <w:gridCol w:w="667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jc w:val="left"/>
              <w:rPr>
                <w:sz w:val="20"/>
                <w:szCs w:val="20"/>
              </w:rPr>
            </w:pPr>
            <w:r w:rsidDel="00000000" w:rsidR="00000000" w:rsidRPr="00000000">
              <w:rPr>
                <w:b w:val="1"/>
                <w:sz w:val="20"/>
                <w:szCs w:val="20"/>
                <w:rtl w:val="0"/>
              </w:rPr>
              <w:t xml:space="preserve">Flujo Básico: Visualizar agenda de visitas al centro educativo asignado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0">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1">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2">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3">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4">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75">
            <w:pPr>
              <w:widowControl w:val="0"/>
              <w:jc w:val="left"/>
              <w:rPr>
                <w:sz w:val="20"/>
                <w:szCs w:val="20"/>
              </w:rPr>
            </w:pPr>
            <w:r w:rsidDel="00000000" w:rsidR="00000000" w:rsidRPr="00000000">
              <w:rPr>
                <w:sz w:val="20"/>
                <w:szCs w:val="20"/>
                <w:rtl w:val="0"/>
              </w:rPr>
              <w:t xml:space="preserve">El Supervisor de Módulo selecciona la opción "Agenda de Visitas".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6">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7">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78">
            <w:pPr>
              <w:widowControl w:val="0"/>
              <w:jc w:val="left"/>
              <w:rPr>
                <w:sz w:val="20"/>
                <w:szCs w:val="20"/>
              </w:rPr>
            </w:pPr>
            <w:r w:rsidDel="00000000" w:rsidR="00000000" w:rsidRPr="00000000">
              <w:rPr>
                <w:sz w:val="20"/>
                <w:szCs w:val="20"/>
                <w:rtl w:val="0"/>
              </w:rPr>
              <w:t xml:space="preserve">El sistema muestra la agenda de visitas programadas para el centro educativo asignado.</w:t>
            </w:r>
          </w:p>
        </w:tc>
      </w:tr>
    </w:tbl>
    <w:p w:rsidR="00000000" w:rsidDel="00000000" w:rsidP="00000000" w:rsidRDefault="00000000" w:rsidRPr="00000000" w14:paraId="00000679">
      <w:pPr>
        <w:jc w:val="left"/>
        <w:rPr/>
      </w:pPr>
      <w:r w:rsidDel="00000000" w:rsidR="00000000" w:rsidRPr="00000000">
        <w:rPr>
          <w:rtl w:val="0"/>
        </w:rPr>
      </w:r>
    </w:p>
    <w:tbl>
      <w:tblPr>
        <w:tblStyle w:val="Table72"/>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15"/>
        <w:gridCol w:w="7260"/>
        <w:tblGridChange w:id="0">
          <w:tblGrid>
            <w:gridCol w:w="1080"/>
            <w:gridCol w:w="1215"/>
            <w:gridCol w:w="726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jc w:val="left"/>
              <w:rPr>
                <w:sz w:val="20"/>
                <w:szCs w:val="20"/>
              </w:rPr>
            </w:pPr>
            <w:r w:rsidDel="00000000" w:rsidR="00000000" w:rsidRPr="00000000">
              <w:rPr>
                <w:b w:val="1"/>
                <w:sz w:val="20"/>
                <w:szCs w:val="20"/>
                <w:rtl w:val="0"/>
              </w:rPr>
              <w:t xml:space="preserve">Flujo Alternativo CU16-FA1 Error al cargar la agenda</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D">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E">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7F">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0">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1">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82">
            <w:pPr>
              <w:widowControl w:val="0"/>
              <w:jc w:val="left"/>
              <w:rPr>
                <w:sz w:val="20"/>
                <w:szCs w:val="20"/>
              </w:rPr>
            </w:pPr>
            <w:r w:rsidDel="00000000" w:rsidR="00000000" w:rsidRPr="00000000">
              <w:rPr>
                <w:sz w:val="20"/>
                <w:szCs w:val="20"/>
                <w:rtl w:val="0"/>
              </w:rPr>
              <w:t xml:space="preserve">Error en la visualización de la agenda por problemas técnicos, mostrar mensaje CU16-MSJ1.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3">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4">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85">
            <w:pPr>
              <w:widowControl w:val="0"/>
              <w:jc w:val="left"/>
              <w:rPr>
                <w:sz w:val="20"/>
                <w:szCs w:val="20"/>
              </w:rPr>
            </w:pPr>
            <w:r w:rsidDel="00000000" w:rsidR="00000000" w:rsidRPr="00000000">
              <w:rPr>
                <w:sz w:val="20"/>
                <w:szCs w:val="20"/>
                <w:rtl w:val="0"/>
              </w:rPr>
              <w:t xml:space="preserve">La agenda no está actualizada, lo que podría afectar la organización de las visitas.</w:t>
            </w:r>
          </w:p>
        </w:tc>
      </w:tr>
    </w:tbl>
    <w:p w:rsidR="00000000" w:rsidDel="00000000" w:rsidP="00000000" w:rsidRDefault="00000000" w:rsidRPr="00000000" w14:paraId="00000686">
      <w:pPr>
        <w:jc w:val="left"/>
        <w:rPr/>
      </w:pPr>
      <w:r w:rsidDel="00000000" w:rsidR="00000000" w:rsidRPr="00000000">
        <w:rPr>
          <w:rtl w:val="0"/>
        </w:rPr>
      </w:r>
    </w:p>
    <w:tbl>
      <w:tblPr>
        <w:tblStyle w:val="Table7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310"/>
        <w:tblGridChange w:id="0">
          <w:tblGrid>
            <w:gridCol w:w="1230"/>
            <w:gridCol w:w="8310"/>
          </w:tblGrid>
        </w:tblGridChange>
      </w:tblGrid>
      <w:tr>
        <w:trPr>
          <w:cantSplit w:val="0"/>
          <w:trHeight w:val="315" w:hRule="atLeast"/>
          <w:tblHeader w:val="0"/>
        </w:trPr>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87">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9">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A">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B">
            <w:pPr>
              <w:widowControl w:val="0"/>
              <w:jc w:val="left"/>
              <w:rPr>
                <w:sz w:val="20"/>
                <w:szCs w:val="20"/>
              </w:rPr>
            </w:pPr>
            <w:r w:rsidDel="00000000" w:rsidR="00000000" w:rsidRPr="00000000">
              <w:rPr>
                <w:sz w:val="20"/>
                <w:szCs w:val="20"/>
                <w:rtl w:val="0"/>
              </w:rPr>
              <w:t xml:space="preserve">CU16-MSJ1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C">
            <w:pPr>
              <w:widowControl w:val="0"/>
              <w:jc w:val="left"/>
              <w:rPr>
                <w:sz w:val="20"/>
                <w:szCs w:val="20"/>
              </w:rPr>
            </w:pPr>
            <w:r w:rsidDel="00000000" w:rsidR="00000000" w:rsidRPr="00000000">
              <w:rPr>
                <w:sz w:val="20"/>
                <w:szCs w:val="20"/>
                <w:rtl w:val="0"/>
              </w:rPr>
              <w:t xml:space="preserve">"Error al cargar la agenda, por favor intente de nuevo."</w:t>
            </w:r>
          </w:p>
        </w:tc>
      </w:tr>
    </w:tbl>
    <w:p w:rsidR="00000000" w:rsidDel="00000000" w:rsidP="00000000" w:rsidRDefault="00000000" w:rsidRPr="00000000" w14:paraId="0000068D">
      <w:pPr>
        <w:jc w:val="left"/>
        <w:rPr/>
      </w:pPr>
      <w:r w:rsidDel="00000000" w:rsidR="00000000" w:rsidRPr="00000000">
        <w:rPr>
          <w:rtl w:val="0"/>
        </w:rPr>
      </w:r>
    </w:p>
    <w:tbl>
      <w:tblPr>
        <w:tblStyle w:val="Table74"/>
        <w:tblW w:w="9570.0" w:type="dxa"/>
        <w:jc w:val="left"/>
        <w:tblLayout w:type="fixed"/>
        <w:tblLook w:val="0600"/>
      </w:tblPr>
      <w:tblGrid>
        <w:gridCol w:w="1230"/>
        <w:gridCol w:w="8340"/>
        <w:tblGridChange w:id="0">
          <w:tblGrid>
            <w:gridCol w:w="1230"/>
            <w:gridCol w:w="8340"/>
          </w:tblGrid>
        </w:tblGridChange>
      </w:tblGrid>
      <w:tr>
        <w:trPr>
          <w:cantSplit w:val="0"/>
          <w:trHeight w:val="55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E">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8F">
            <w:pPr>
              <w:widowControl w:val="0"/>
              <w:jc w:val="left"/>
              <w:rPr>
                <w:sz w:val="20"/>
                <w:szCs w:val="20"/>
              </w:rPr>
            </w:pPr>
            <w:r w:rsidDel="00000000" w:rsidR="00000000" w:rsidRPr="00000000">
              <w:rPr>
                <w:b w:val="1"/>
                <w:sz w:val="20"/>
                <w:szCs w:val="20"/>
                <w:rtl w:val="0"/>
              </w:rPr>
              <w:t xml:space="preserve">Recibir reportes detallados sobre el desempeño docente en campo</w:t>
            </w: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0">
            <w:pPr>
              <w:widowControl w:val="0"/>
              <w:jc w:val="left"/>
              <w:rPr>
                <w:sz w:val="20"/>
                <w:szCs w:val="20"/>
              </w:rPr>
            </w:pPr>
            <w:r w:rsidDel="00000000" w:rsidR="00000000" w:rsidRPr="00000000">
              <w:rPr>
                <w:sz w:val="20"/>
                <w:szCs w:val="20"/>
                <w:rtl w:val="0"/>
              </w:rPr>
              <w:t xml:space="preserve">ID</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1">
            <w:pPr>
              <w:widowControl w:val="0"/>
              <w:jc w:val="left"/>
              <w:rPr>
                <w:sz w:val="20"/>
                <w:szCs w:val="20"/>
              </w:rPr>
            </w:pPr>
            <w:r w:rsidDel="00000000" w:rsidR="00000000" w:rsidRPr="00000000">
              <w:rPr>
                <w:sz w:val="20"/>
                <w:szCs w:val="20"/>
                <w:rtl w:val="0"/>
              </w:rPr>
              <w:t xml:space="preserve">CU17</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2">
            <w:pPr>
              <w:widowControl w:val="0"/>
              <w:jc w:val="left"/>
              <w:rPr>
                <w:sz w:val="20"/>
                <w:szCs w:val="20"/>
              </w:rPr>
            </w:pPr>
            <w:r w:rsidDel="00000000" w:rsidR="00000000" w:rsidRPr="00000000">
              <w:rPr>
                <w:sz w:val="20"/>
                <w:szCs w:val="20"/>
                <w:rtl w:val="0"/>
              </w:rPr>
              <w:t xml:space="preserve">Versión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3">
            <w:pPr>
              <w:widowControl w:val="0"/>
              <w:jc w:val="left"/>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4">
            <w:pPr>
              <w:widowControl w:val="0"/>
              <w:jc w:val="left"/>
              <w:rPr>
                <w:sz w:val="20"/>
                <w:szCs w:val="20"/>
              </w:rPr>
            </w:pPr>
            <w:r w:rsidDel="00000000" w:rsidR="00000000" w:rsidRPr="00000000">
              <w:rPr>
                <w:sz w:val="20"/>
                <w:szCs w:val="20"/>
                <w:rtl w:val="0"/>
              </w:rPr>
              <w:t xml:space="preserve">Objetivo</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5">
            <w:pPr>
              <w:widowControl w:val="0"/>
              <w:jc w:val="left"/>
              <w:rPr>
                <w:sz w:val="20"/>
                <w:szCs w:val="20"/>
              </w:rPr>
            </w:pPr>
            <w:r w:rsidDel="00000000" w:rsidR="00000000" w:rsidRPr="00000000">
              <w:rPr>
                <w:sz w:val="20"/>
                <w:szCs w:val="20"/>
                <w:rtl w:val="0"/>
              </w:rPr>
              <w:t xml:space="preserve">Permitir al supervisor recibir reportes detallados sobre el desempeño docente</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6">
            <w:pPr>
              <w:widowControl w:val="0"/>
              <w:jc w:val="left"/>
              <w:rPr>
                <w:sz w:val="20"/>
                <w:szCs w:val="20"/>
              </w:rPr>
            </w:pPr>
            <w:r w:rsidDel="00000000" w:rsidR="00000000" w:rsidRPr="00000000">
              <w:rPr>
                <w:sz w:val="20"/>
                <w:szCs w:val="20"/>
                <w:rtl w:val="0"/>
              </w:rPr>
              <w:t xml:space="preserve">Origen</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7">
            <w:pPr>
              <w:widowControl w:val="0"/>
              <w:jc w:val="left"/>
              <w:rPr>
                <w:sz w:val="20"/>
                <w:szCs w:val="20"/>
              </w:rPr>
            </w:pPr>
            <w:r w:rsidDel="00000000" w:rsidR="00000000" w:rsidRPr="00000000">
              <w:rPr>
                <w:sz w:val="20"/>
                <w:szCs w:val="20"/>
                <w:rtl w:val="0"/>
              </w:rPr>
              <w:t xml:space="preserve">CP8</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8">
            <w:pPr>
              <w:widowControl w:val="0"/>
              <w:jc w:val="left"/>
              <w:rPr>
                <w:sz w:val="20"/>
                <w:szCs w:val="20"/>
              </w:rPr>
            </w:pPr>
            <w:r w:rsidDel="00000000" w:rsidR="00000000" w:rsidRPr="00000000">
              <w:rPr>
                <w:sz w:val="20"/>
                <w:szCs w:val="20"/>
                <w:rtl w:val="0"/>
              </w:rPr>
              <w:t xml:space="preserve">Prioridad</w:t>
            </w:r>
          </w:p>
        </w:tc>
        <w:tc>
          <w:tcPr>
            <w:tcBorders>
              <w:top w:color="1f1f1f" w:space="0" w:sz="5" w:val="single"/>
              <w:left w:color="1f1f1f" w:space="0" w:sz="5" w:val="single"/>
              <w:bottom w:color="1f1f1f" w:space="0" w:sz="5" w:val="single"/>
              <w:right w:color="1f1f1f" w:space="0" w:sz="5" w:val="single"/>
            </w:tcBorders>
            <w:shd w:fill="ea9999" w:val="clear"/>
            <w:tcMar>
              <w:top w:w="40.0" w:type="dxa"/>
              <w:left w:w="40.0" w:type="dxa"/>
              <w:bottom w:w="40.0" w:type="dxa"/>
              <w:right w:w="40.0" w:type="dxa"/>
            </w:tcMar>
            <w:vAlign w:val="bottom"/>
          </w:tcPr>
          <w:p w:rsidR="00000000" w:rsidDel="00000000" w:rsidP="00000000" w:rsidRDefault="00000000" w:rsidRPr="00000000" w14:paraId="00000699">
            <w:pPr>
              <w:widowControl w:val="0"/>
              <w:jc w:val="left"/>
              <w:rPr>
                <w:sz w:val="20"/>
                <w:szCs w:val="20"/>
              </w:rPr>
            </w:pPr>
            <w:r w:rsidDel="00000000" w:rsidR="00000000" w:rsidRPr="00000000">
              <w:rPr>
                <w:rtl w:val="0"/>
              </w:rPr>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A">
            <w:pPr>
              <w:widowControl w:val="0"/>
              <w:jc w:val="left"/>
              <w:rPr>
                <w:sz w:val="20"/>
                <w:szCs w:val="20"/>
              </w:rPr>
            </w:pPr>
            <w:r w:rsidDel="00000000" w:rsidR="00000000" w:rsidRPr="00000000">
              <w:rPr>
                <w:sz w:val="20"/>
                <w:szCs w:val="20"/>
                <w:rtl w:val="0"/>
              </w:rPr>
              <w:t xml:space="preserve">Actor(es)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B">
            <w:pPr>
              <w:widowControl w:val="0"/>
              <w:jc w:val="left"/>
              <w:rPr>
                <w:sz w:val="20"/>
                <w:szCs w:val="20"/>
              </w:rPr>
            </w:pPr>
            <w:r w:rsidDel="00000000" w:rsidR="00000000" w:rsidRPr="00000000">
              <w:rPr>
                <w:sz w:val="20"/>
                <w:szCs w:val="20"/>
                <w:rtl w:val="0"/>
              </w:rPr>
              <w:t xml:space="preserve">Supervisor de Módulo</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C">
            <w:pPr>
              <w:widowControl w:val="0"/>
              <w:jc w:val="left"/>
              <w:rPr>
                <w:sz w:val="20"/>
                <w:szCs w:val="20"/>
              </w:rPr>
            </w:pPr>
            <w:r w:rsidDel="00000000" w:rsidR="00000000" w:rsidRPr="00000000">
              <w:rPr>
                <w:sz w:val="20"/>
                <w:szCs w:val="20"/>
                <w:rtl w:val="0"/>
              </w:rPr>
              <w:t xml:space="preserve">Precondiciones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D">
            <w:pPr>
              <w:widowControl w:val="0"/>
              <w:jc w:val="left"/>
              <w:rPr>
                <w:sz w:val="20"/>
                <w:szCs w:val="20"/>
              </w:rPr>
            </w:pPr>
            <w:r w:rsidDel="00000000" w:rsidR="00000000" w:rsidRPr="00000000">
              <w:rPr>
                <w:sz w:val="20"/>
                <w:szCs w:val="20"/>
                <w:rtl w:val="0"/>
              </w:rPr>
              <w:t xml:space="preserve">1. Los reportes de desempeño están disponibles en el sistema.</w:t>
            </w:r>
          </w:p>
        </w:tc>
      </w:tr>
      <w:tr>
        <w:trPr>
          <w:cantSplit w:val="0"/>
          <w:trHeight w:val="315" w:hRule="atLeast"/>
          <w:tblHeader w:val="0"/>
        </w:trPr>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E">
            <w:pPr>
              <w:widowControl w:val="0"/>
              <w:jc w:val="left"/>
              <w:rPr>
                <w:sz w:val="20"/>
                <w:szCs w:val="20"/>
              </w:rPr>
            </w:pPr>
            <w:r w:rsidDel="00000000" w:rsidR="00000000" w:rsidRPr="00000000">
              <w:rPr>
                <w:sz w:val="20"/>
                <w:szCs w:val="20"/>
                <w:rtl w:val="0"/>
              </w:rPr>
              <w:t xml:space="preserve">Postcondiciones</w:t>
            </w:r>
          </w:p>
        </w:tc>
        <w:tc>
          <w:tcPr>
            <w:tcBorders>
              <w:top w:color="1f1f1f" w:space="0" w:sz="5" w:val="single"/>
              <w:left w:color="1f1f1f" w:space="0" w:sz="5" w:val="single"/>
              <w:bottom w:color="1f1f1f" w:space="0" w:sz="5" w:val="single"/>
              <w:right w:color="1f1f1f"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9F">
            <w:pPr>
              <w:widowControl w:val="0"/>
              <w:jc w:val="left"/>
              <w:rPr>
                <w:sz w:val="20"/>
                <w:szCs w:val="20"/>
              </w:rPr>
            </w:pPr>
            <w:r w:rsidDel="00000000" w:rsidR="00000000" w:rsidRPr="00000000">
              <w:rPr>
                <w:sz w:val="20"/>
                <w:szCs w:val="20"/>
                <w:rtl w:val="0"/>
              </w:rPr>
              <w:t xml:space="preserve">1. Los reportes quedan en el sistema y listos para su consulta.</w:t>
            </w:r>
          </w:p>
        </w:tc>
      </w:tr>
    </w:tbl>
    <w:p w:rsidR="00000000" w:rsidDel="00000000" w:rsidP="00000000" w:rsidRDefault="00000000" w:rsidRPr="00000000" w14:paraId="000006A0">
      <w:pPr>
        <w:jc w:val="left"/>
        <w:rPr/>
      </w:pPr>
      <w:r w:rsidDel="00000000" w:rsidR="00000000" w:rsidRPr="00000000">
        <w:rPr>
          <w:rtl w:val="0"/>
        </w:rPr>
      </w:r>
    </w:p>
    <w:tbl>
      <w:tblPr>
        <w:tblStyle w:val="Table75"/>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00"/>
        <w:gridCol w:w="7305"/>
        <w:tblGridChange w:id="0">
          <w:tblGrid>
            <w:gridCol w:w="1080"/>
            <w:gridCol w:w="1200"/>
            <w:gridCol w:w="7305"/>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A1">
            <w:pPr>
              <w:widowControl w:val="0"/>
              <w:jc w:val="left"/>
              <w:rPr>
                <w:sz w:val="20"/>
                <w:szCs w:val="20"/>
              </w:rPr>
            </w:pPr>
            <w:r w:rsidDel="00000000" w:rsidR="00000000" w:rsidRPr="00000000">
              <w:rPr>
                <w:b w:val="1"/>
                <w:sz w:val="20"/>
                <w:szCs w:val="20"/>
                <w:rtl w:val="0"/>
              </w:rPr>
              <w:t xml:space="preserve">Flujo Básico: Recibir reportes detallados sobre el desempeño docente en campo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4">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5">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6">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7">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8">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A9">
            <w:pPr>
              <w:widowControl w:val="0"/>
              <w:jc w:val="left"/>
              <w:rPr>
                <w:sz w:val="20"/>
                <w:szCs w:val="20"/>
              </w:rPr>
            </w:pPr>
            <w:r w:rsidDel="00000000" w:rsidR="00000000" w:rsidRPr="00000000">
              <w:rPr>
                <w:sz w:val="20"/>
                <w:szCs w:val="20"/>
                <w:rtl w:val="0"/>
              </w:rPr>
              <w:t xml:space="preserve">El Supervisor accede a la sección de "Reportes de Desempeño".</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A">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AB">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AC">
            <w:pPr>
              <w:widowControl w:val="0"/>
              <w:jc w:val="left"/>
              <w:rPr>
                <w:sz w:val="20"/>
                <w:szCs w:val="20"/>
              </w:rPr>
            </w:pPr>
            <w:r w:rsidDel="00000000" w:rsidR="00000000" w:rsidRPr="00000000">
              <w:rPr>
                <w:sz w:val="20"/>
                <w:szCs w:val="20"/>
                <w:rtl w:val="0"/>
              </w:rPr>
              <w:t xml:space="preserve">El sistema muestra los reportes detallados en formato descargable.</w:t>
            </w:r>
          </w:p>
        </w:tc>
      </w:tr>
    </w:tbl>
    <w:p w:rsidR="00000000" w:rsidDel="00000000" w:rsidP="00000000" w:rsidRDefault="00000000" w:rsidRPr="00000000" w14:paraId="000006AD">
      <w:pPr>
        <w:jc w:val="left"/>
        <w:rPr/>
      </w:pPr>
      <w:r w:rsidDel="00000000" w:rsidR="00000000" w:rsidRPr="00000000">
        <w:rPr>
          <w:rtl w:val="0"/>
        </w:rPr>
      </w:r>
    </w:p>
    <w:tbl>
      <w:tblPr>
        <w:tblStyle w:val="Table76"/>
        <w:tblW w:w="954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15"/>
        <w:gridCol w:w="7560"/>
        <w:tblGridChange w:id="0">
          <w:tblGrid>
            <w:gridCol w:w="1065"/>
            <w:gridCol w:w="915"/>
            <w:gridCol w:w="756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AE">
            <w:pPr>
              <w:widowControl w:val="0"/>
              <w:jc w:val="left"/>
              <w:rPr>
                <w:sz w:val="20"/>
                <w:szCs w:val="20"/>
              </w:rPr>
            </w:pPr>
            <w:r w:rsidDel="00000000" w:rsidR="00000000" w:rsidRPr="00000000">
              <w:rPr>
                <w:b w:val="1"/>
                <w:sz w:val="20"/>
                <w:szCs w:val="20"/>
                <w:rtl w:val="0"/>
              </w:rPr>
              <w:t xml:space="preserve">Flujo Alternativo CU17-FA1 Error al mostrar reporte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1">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2">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3">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4">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5">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B6">
            <w:pPr>
              <w:widowControl w:val="0"/>
              <w:jc w:val="left"/>
              <w:rPr>
                <w:sz w:val="20"/>
                <w:szCs w:val="20"/>
              </w:rPr>
            </w:pPr>
            <w:r w:rsidDel="00000000" w:rsidR="00000000" w:rsidRPr="00000000">
              <w:rPr>
                <w:sz w:val="20"/>
                <w:szCs w:val="20"/>
                <w:rtl w:val="0"/>
              </w:rPr>
              <w:t xml:space="preserve">El sistema sufre desconexión o fallos que le impiden visualizar el reporte,mostrar mensaje CU17-MSJ1.</w:t>
            </w:r>
          </w:p>
        </w:tc>
      </w:tr>
    </w:tbl>
    <w:p w:rsidR="00000000" w:rsidDel="00000000" w:rsidP="00000000" w:rsidRDefault="00000000" w:rsidRPr="00000000" w14:paraId="000006B7">
      <w:pPr>
        <w:jc w:val="left"/>
        <w:rPr/>
      </w:pPr>
      <w:r w:rsidDel="00000000" w:rsidR="00000000" w:rsidRPr="00000000">
        <w:rPr>
          <w:rtl w:val="0"/>
        </w:rPr>
      </w:r>
    </w:p>
    <w:tbl>
      <w:tblPr>
        <w:tblStyle w:val="Table77"/>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280"/>
        <w:tblGridChange w:id="0">
          <w:tblGrid>
            <w:gridCol w:w="1230"/>
            <w:gridCol w:w="82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8">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9">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A">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B">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C">
            <w:pPr>
              <w:widowControl w:val="0"/>
              <w:jc w:val="left"/>
              <w:rPr>
                <w:sz w:val="20"/>
                <w:szCs w:val="20"/>
              </w:rPr>
            </w:pPr>
            <w:r w:rsidDel="00000000" w:rsidR="00000000" w:rsidRPr="00000000">
              <w:rPr>
                <w:sz w:val="20"/>
                <w:szCs w:val="20"/>
                <w:rtl w:val="0"/>
              </w:rPr>
              <w:t xml:space="preserve">CU17-MSJ1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jc w:val="left"/>
              <w:rPr>
                <w:sz w:val="20"/>
                <w:szCs w:val="20"/>
              </w:rPr>
            </w:pPr>
            <w:r w:rsidDel="00000000" w:rsidR="00000000" w:rsidRPr="00000000">
              <w:rPr>
                <w:sz w:val="20"/>
                <w:szCs w:val="20"/>
                <w:rtl w:val="0"/>
              </w:rPr>
              <w:t xml:space="preserve">"Error al mostrar el reporte, intente de nuevo."</w:t>
            </w:r>
          </w:p>
        </w:tc>
      </w:tr>
    </w:tbl>
    <w:p w:rsidR="00000000" w:rsidDel="00000000" w:rsidP="00000000" w:rsidRDefault="00000000" w:rsidRPr="00000000" w14:paraId="000006BE">
      <w:pPr>
        <w:jc w:val="left"/>
        <w:rPr/>
      </w:pPr>
      <w:r w:rsidDel="00000000" w:rsidR="00000000" w:rsidRPr="00000000">
        <w:rPr>
          <w:rtl w:val="0"/>
        </w:rPr>
      </w:r>
    </w:p>
    <w:tbl>
      <w:tblPr>
        <w:tblStyle w:val="Table78"/>
        <w:tblW w:w="9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0"/>
        <w:gridCol w:w="1800"/>
        <w:tblGridChange w:id="0">
          <w:tblGrid>
            <w:gridCol w:w="1500"/>
            <w:gridCol w:w="6160"/>
            <w:gridCol w:w="180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F">
            <w:pPr>
              <w:widowControl w:val="0"/>
              <w:jc w:val="left"/>
              <w:rPr>
                <w:b w:val="1"/>
                <w:sz w:val="20"/>
                <w:szCs w:val="20"/>
              </w:rPr>
            </w:pPr>
            <w:r w:rsidDel="00000000" w:rsidR="00000000" w:rsidRPr="00000000">
              <w:rPr>
                <w:b w:val="1"/>
                <w:sz w:val="20"/>
                <w:szCs w:val="20"/>
                <w:rtl w:val="0"/>
              </w:rPr>
              <w:t xml:space="preserve">Nombre del caso de uso</w:t>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0">
            <w:pPr>
              <w:widowControl w:val="0"/>
              <w:jc w:val="left"/>
              <w:rPr>
                <w:b w:val="1"/>
                <w:sz w:val="20"/>
                <w:szCs w:val="20"/>
              </w:rPr>
            </w:pPr>
            <w:r w:rsidDel="00000000" w:rsidR="00000000" w:rsidRPr="00000000">
              <w:rPr>
                <w:b w:val="1"/>
                <w:sz w:val="20"/>
                <w:szCs w:val="20"/>
                <w:rtl w:val="0"/>
              </w:rPr>
              <w:t xml:space="preserve">Recepción de Materiales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2">
            <w:pPr>
              <w:widowControl w:val="0"/>
              <w:jc w:val="left"/>
              <w:rPr>
                <w:sz w:val="20"/>
                <w:szCs w:val="20"/>
              </w:rPr>
            </w:pPr>
            <w:r w:rsidDel="00000000" w:rsidR="00000000" w:rsidRPr="00000000">
              <w:rPr>
                <w:sz w:val="20"/>
                <w:szCs w:val="20"/>
                <w:rtl w:val="0"/>
              </w:rPr>
              <w:t xml:space="preserve">ID</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3">
            <w:pPr>
              <w:widowControl w:val="0"/>
              <w:jc w:val="left"/>
              <w:rPr>
                <w:sz w:val="20"/>
                <w:szCs w:val="20"/>
              </w:rPr>
            </w:pPr>
            <w:r w:rsidDel="00000000" w:rsidR="00000000" w:rsidRPr="00000000">
              <w:rPr>
                <w:sz w:val="20"/>
                <w:szCs w:val="20"/>
                <w:rtl w:val="0"/>
              </w:rPr>
              <w:t xml:space="preserve">CU18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5">
            <w:pPr>
              <w:widowControl w:val="0"/>
              <w:jc w:val="left"/>
              <w:rPr>
                <w:sz w:val="20"/>
                <w:szCs w:val="20"/>
              </w:rPr>
            </w:pPr>
            <w:r w:rsidDel="00000000" w:rsidR="00000000" w:rsidRPr="00000000">
              <w:rPr>
                <w:sz w:val="20"/>
                <w:szCs w:val="20"/>
                <w:rtl w:val="0"/>
              </w:rPr>
              <w:t xml:space="preserve">Versión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6">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8">
            <w:pPr>
              <w:widowControl w:val="0"/>
              <w:jc w:val="left"/>
              <w:rPr>
                <w:sz w:val="20"/>
                <w:szCs w:val="20"/>
              </w:rPr>
            </w:pPr>
            <w:r w:rsidDel="00000000" w:rsidR="00000000" w:rsidRPr="00000000">
              <w:rPr>
                <w:sz w:val="20"/>
                <w:szCs w:val="20"/>
                <w:rtl w:val="0"/>
              </w:rPr>
              <w:t xml:space="preserve">Objetivo</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9">
            <w:pPr>
              <w:widowControl w:val="0"/>
              <w:jc w:val="left"/>
              <w:rPr>
                <w:sz w:val="20"/>
                <w:szCs w:val="20"/>
              </w:rPr>
            </w:pPr>
            <w:r w:rsidDel="00000000" w:rsidR="00000000" w:rsidRPr="00000000">
              <w:rPr>
                <w:sz w:val="20"/>
                <w:szCs w:val="20"/>
                <w:rtl w:val="0"/>
              </w:rPr>
              <w:t xml:space="preserve">Recepción de Materiales para el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B">
            <w:pPr>
              <w:widowControl w:val="0"/>
              <w:jc w:val="left"/>
              <w:rPr>
                <w:sz w:val="20"/>
                <w:szCs w:val="20"/>
              </w:rPr>
            </w:pPr>
            <w:r w:rsidDel="00000000" w:rsidR="00000000" w:rsidRPr="00000000">
              <w:rPr>
                <w:sz w:val="20"/>
                <w:szCs w:val="20"/>
                <w:rtl w:val="0"/>
              </w:rPr>
              <w:t xml:space="preserve">Origen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C">
            <w:pPr>
              <w:widowControl w:val="0"/>
              <w:jc w:val="left"/>
              <w:rPr>
                <w:sz w:val="20"/>
                <w:szCs w:val="20"/>
              </w:rPr>
            </w:pPr>
            <w:r w:rsidDel="00000000" w:rsidR="00000000" w:rsidRPr="00000000">
              <w:rPr>
                <w:sz w:val="20"/>
                <w:szCs w:val="20"/>
                <w:rtl w:val="0"/>
              </w:rPr>
              <w:t xml:space="preserve">CP2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CE">
            <w:pPr>
              <w:widowControl w:val="0"/>
              <w:jc w:val="left"/>
              <w:rPr>
                <w:sz w:val="20"/>
                <w:szCs w:val="20"/>
              </w:rPr>
            </w:pPr>
            <w:r w:rsidDel="00000000" w:rsidR="00000000" w:rsidRPr="00000000">
              <w:rPr>
                <w:sz w:val="20"/>
                <w:szCs w:val="20"/>
                <w:rtl w:val="0"/>
              </w:rPr>
              <w:t xml:space="preserve">Prioridad</w:t>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6CF">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1">
            <w:pPr>
              <w:widowControl w:val="0"/>
              <w:jc w:val="left"/>
              <w:rPr>
                <w:sz w:val="20"/>
                <w:szCs w:val="20"/>
              </w:rPr>
            </w:pPr>
            <w:r w:rsidDel="00000000" w:rsidR="00000000" w:rsidRPr="00000000">
              <w:rPr>
                <w:sz w:val="20"/>
                <w:szCs w:val="20"/>
                <w:rtl w:val="0"/>
              </w:rPr>
              <w:t xml:space="preserve">Actor(es)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2">
            <w:pPr>
              <w:widowControl w:val="0"/>
              <w:jc w:val="left"/>
              <w:rPr>
                <w:sz w:val="20"/>
                <w:szCs w:val="20"/>
              </w:rPr>
            </w:pPr>
            <w:r w:rsidDel="00000000" w:rsidR="00000000" w:rsidRPr="00000000">
              <w:rPr>
                <w:sz w:val="20"/>
                <w:szCs w:val="20"/>
                <w:rtl w:val="0"/>
              </w:rPr>
              <w:t xml:space="preserve">Supervisor de Módulo</w:t>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4">
            <w:pPr>
              <w:widowControl w:val="0"/>
              <w:jc w:val="left"/>
              <w:rPr>
                <w:sz w:val="20"/>
                <w:szCs w:val="20"/>
              </w:rPr>
            </w:pPr>
            <w:r w:rsidDel="00000000" w:rsidR="00000000" w:rsidRPr="00000000">
              <w:rPr>
                <w:sz w:val="20"/>
                <w:szCs w:val="20"/>
                <w:rtl w:val="0"/>
              </w:rPr>
              <w:t xml:space="preserve">Precondiciones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5">
            <w:pPr>
              <w:widowControl w:val="0"/>
              <w:jc w:val="left"/>
              <w:rPr>
                <w:sz w:val="20"/>
                <w:szCs w:val="20"/>
              </w:rPr>
            </w:pPr>
            <w:r w:rsidDel="00000000" w:rsidR="00000000" w:rsidRPr="00000000">
              <w:rPr>
                <w:sz w:val="20"/>
                <w:szCs w:val="20"/>
                <w:rtl w:val="0"/>
              </w:rPr>
              <w:t xml:space="preserve">Los materiales deben estar listos para ser entregados al centro educativo, y el Supervisor de Módulo debe estar en el sistema y con una sesión activa.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7">
            <w:pPr>
              <w:widowControl w:val="0"/>
              <w:jc w:val="left"/>
              <w:rPr>
                <w:sz w:val="20"/>
                <w:szCs w:val="20"/>
              </w:rPr>
            </w:pPr>
            <w:r w:rsidDel="00000000" w:rsidR="00000000" w:rsidRPr="00000000">
              <w:rPr>
                <w:sz w:val="20"/>
                <w:szCs w:val="20"/>
                <w:rtl w:val="0"/>
              </w:rPr>
              <w:t xml:space="preserve">Postcondiciones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D8">
            <w:pPr>
              <w:widowControl w:val="0"/>
              <w:jc w:val="left"/>
              <w:rPr>
                <w:sz w:val="20"/>
                <w:szCs w:val="20"/>
              </w:rPr>
            </w:pPr>
            <w:r w:rsidDel="00000000" w:rsidR="00000000" w:rsidRPr="00000000">
              <w:rPr>
                <w:sz w:val="20"/>
                <w:szCs w:val="20"/>
                <w:rtl w:val="0"/>
              </w:rPr>
              <w:t xml:space="preserve">Los materiales quedan registrados en el sistema como recibidos, y el centro educativo es notificado de la disponibilidad de los mismos.</w:t>
            </w:r>
          </w:p>
        </w:tc>
      </w:tr>
    </w:tbl>
    <w:p w:rsidR="00000000" w:rsidDel="00000000" w:rsidP="00000000" w:rsidRDefault="00000000" w:rsidRPr="00000000" w14:paraId="000006DA">
      <w:pPr>
        <w:jc w:val="left"/>
        <w:rPr/>
      </w:pPr>
      <w:r w:rsidDel="00000000" w:rsidR="00000000" w:rsidRPr="00000000">
        <w:rPr>
          <w:rtl w:val="0"/>
        </w:rPr>
      </w:r>
    </w:p>
    <w:tbl>
      <w:tblPr>
        <w:tblStyle w:val="Table79"/>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200"/>
        <w:gridCol w:w="7140"/>
        <w:tblGridChange w:id="0">
          <w:tblGrid>
            <w:gridCol w:w="1080"/>
            <w:gridCol w:w="1200"/>
            <w:gridCol w:w="7140"/>
          </w:tblGrid>
        </w:tblGridChange>
      </w:tblGrid>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DB">
            <w:pPr>
              <w:widowControl w:val="0"/>
              <w:jc w:val="left"/>
              <w:rPr>
                <w:sz w:val="20"/>
                <w:szCs w:val="20"/>
              </w:rPr>
            </w:pPr>
            <w:r w:rsidDel="00000000" w:rsidR="00000000" w:rsidRPr="00000000">
              <w:rPr>
                <w:b w:val="1"/>
                <w:sz w:val="20"/>
                <w:szCs w:val="20"/>
                <w:rtl w:val="0"/>
              </w:rPr>
              <w:t xml:space="preserve">Flujo Básico: Recibir de Materiales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E">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DF">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0">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1">
            <w:pPr>
              <w:widowControl w:val="0"/>
              <w:jc w:val="lef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2">
            <w:pPr>
              <w:widowControl w:val="0"/>
              <w:jc w:val="left"/>
              <w:rPr>
                <w:sz w:val="20"/>
                <w:szCs w:val="20"/>
              </w:rPr>
            </w:pPr>
            <w:r w:rsidDel="00000000" w:rsidR="00000000" w:rsidRPr="00000000">
              <w:rPr>
                <w:sz w:val="20"/>
                <w:szCs w:val="20"/>
                <w:rtl w:val="0"/>
              </w:rPr>
              <w:t xml:space="preserve">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E3">
            <w:pPr>
              <w:widowControl w:val="0"/>
              <w:jc w:val="left"/>
              <w:rPr>
                <w:sz w:val="20"/>
                <w:szCs w:val="20"/>
              </w:rPr>
            </w:pPr>
            <w:r w:rsidDel="00000000" w:rsidR="00000000" w:rsidRPr="00000000">
              <w:rPr>
                <w:sz w:val="20"/>
                <w:szCs w:val="20"/>
                <w:highlight w:val="white"/>
                <w:rtl w:val="0"/>
              </w:rPr>
              <w:t xml:space="preserve">Inicia sesión en el sistema y accede a la sección de "Recepción de Materiales".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4">
            <w:pPr>
              <w:widowControl w:val="0"/>
              <w:jc w:val="lef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5">
            <w:pPr>
              <w:widowControl w:val="0"/>
              <w:jc w:val="left"/>
              <w:rPr>
                <w:sz w:val="20"/>
                <w:szCs w:val="20"/>
              </w:rPr>
            </w:pPr>
            <w:r w:rsidDel="00000000" w:rsidR="00000000" w:rsidRPr="00000000">
              <w:rPr>
                <w:sz w:val="20"/>
                <w:szCs w:val="20"/>
                <w:rtl w:val="0"/>
              </w:rPr>
              <w:t xml:space="preserve">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E6">
            <w:pPr>
              <w:widowControl w:val="0"/>
              <w:jc w:val="left"/>
              <w:rPr>
                <w:sz w:val="20"/>
                <w:szCs w:val="20"/>
              </w:rPr>
            </w:pPr>
            <w:r w:rsidDel="00000000" w:rsidR="00000000" w:rsidRPr="00000000">
              <w:rPr>
                <w:sz w:val="20"/>
                <w:szCs w:val="20"/>
                <w:highlight w:val="white"/>
                <w:rtl w:val="0"/>
              </w:rPr>
              <w:t xml:space="preserve">Muestra la lista de materiales disponibles para recibir, detallando las cantidades y tipos de recursos asignados al centro educativo.</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7">
            <w:pPr>
              <w:widowControl w:val="0"/>
              <w:jc w:val="lef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8">
            <w:pPr>
              <w:widowControl w:val="0"/>
              <w:jc w:val="left"/>
              <w:rPr>
                <w:sz w:val="20"/>
                <w:szCs w:val="20"/>
              </w:rPr>
            </w:pPr>
            <w:r w:rsidDel="00000000" w:rsidR="00000000" w:rsidRPr="00000000">
              <w:rPr>
                <w:sz w:val="20"/>
                <w:szCs w:val="20"/>
                <w:highlight w:val="white"/>
                <w:rtl w:val="0"/>
              </w:rPr>
              <w:t xml:space="preserve">Supervisor de Módulo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E9">
            <w:pPr>
              <w:widowControl w:val="0"/>
              <w:jc w:val="left"/>
              <w:rPr>
                <w:sz w:val="20"/>
                <w:szCs w:val="20"/>
              </w:rPr>
            </w:pPr>
            <w:r w:rsidDel="00000000" w:rsidR="00000000" w:rsidRPr="00000000">
              <w:rPr>
                <w:sz w:val="20"/>
                <w:szCs w:val="20"/>
                <w:highlight w:val="white"/>
                <w:rtl w:val="0"/>
              </w:rPr>
              <w:t xml:space="preserve">Selecciona los materiales que serán recibidos y confirma la recepción.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A">
            <w:pPr>
              <w:widowControl w:val="0"/>
              <w:jc w:val="lef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B">
            <w:pPr>
              <w:widowControl w:val="0"/>
              <w:jc w:val="left"/>
              <w:rPr>
                <w:sz w:val="20"/>
                <w:szCs w:val="20"/>
              </w:rPr>
            </w:pPr>
            <w:r w:rsidDel="00000000" w:rsidR="00000000" w:rsidRPr="00000000">
              <w:rPr>
                <w:sz w:val="20"/>
                <w:szCs w:val="20"/>
                <w:highlight w:val="white"/>
                <w:rtl w:val="0"/>
              </w:rPr>
              <w:t xml:space="preserve">Sistema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EC">
            <w:pPr>
              <w:widowControl w:val="0"/>
              <w:jc w:val="left"/>
              <w:rPr>
                <w:sz w:val="20"/>
                <w:szCs w:val="20"/>
              </w:rPr>
            </w:pPr>
            <w:r w:rsidDel="00000000" w:rsidR="00000000" w:rsidRPr="00000000">
              <w:rPr>
                <w:sz w:val="20"/>
                <w:szCs w:val="20"/>
                <w:highlight w:val="white"/>
                <w:rtl w:val="0"/>
              </w:rPr>
              <w:t xml:space="preserve">Registra la recepción de los materiales en la base de datos y actualiza el estado de los recursos como "Recibidos".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D">
            <w:pPr>
              <w:widowControl w:val="0"/>
              <w:jc w:val="lef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widowControl w:val="0"/>
              <w:jc w:val="left"/>
              <w:rPr>
                <w:sz w:val="20"/>
                <w:szCs w:val="20"/>
              </w:rPr>
            </w:pPr>
            <w:r w:rsidDel="00000000" w:rsidR="00000000" w:rsidRPr="00000000">
              <w:rPr>
                <w:sz w:val="20"/>
                <w:szCs w:val="20"/>
                <w:highlight w:val="white"/>
                <w:rtl w:val="0"/>
              </w:rPr>
              <w:t xml:space="preserve">Sistema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6EF">
            <w:pPr>
              <w:widowControl w:val="0"/>
              <w:jc w:val="left"/>
              <w:rPr>
                <w:sz w:val="20"/>
                <w:szCs w:val="20"/>
              </w:rPr>
            </w:pPr>
            <w:r w:rsidDel="00000000" w:rsidR="00000000" w:rsidRPr="00000000">
              <w:rPr>
                <w:sz w:val="20"/>
                <w:szCs w:val="20"/>
                <w:highlight w:val="white"/>
                <w:rtl w:val="0"/>
              </w:rPr>
              <w:t xml:space="preserve">Registra la recepción de los materiales en la base de datos y actualiza el estado de los recursos como "Recibidos".</w:t>
            </w:r>
            <w:r w:rsidDel="00000000" w:rsidR="00000000" w:rsidRPr="00000000">
              <w:rPr>
                <w:rtl w:val="0"/>
              </w:rPr>
            </w:r>
          </w:p>
        </w:tc>
      </w:tr>
    </w:tbl>
    <w:p w:rsidR="00000000" w:rsidDel="00000000" w:rsidP="00000000" w:rsidRDefault="00000000" w:rsidRPr="00000000" w14:paraId="000006F0">
      <w:pPr>
        <w:jc w:val="left"/>
        <w:rPr>
          <w:sz w:val="20"/>
          <w:szCs w:val="20"/>
        </w:rPr>
      </w:pPr>
      <w:r w:rsidDel="00000000" w:rsidR="00000000" w:rsidRPr="00000000">
        <w:rPr>
          <w:rtl w:val="0"/>
        </w:rPr>
      </w:r>
    </w:p>
    <w:tbl>
      <w:tblPr>
        <w:tblStyle w:val="Table80"/>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835"/>
        <w:tblGridChange w:id="0">
          <w:tblGrid>
            <w:gridCol w:w="1500"/>
            <w:gridCol w:w="2100"/>
            <w:gridCol w:w="583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1">
            <w:pPr>
              <w:widowControl w:val="0"/>
              <w:jc w:val="left"/>
              <w:rPr>
                <w:sz w:val="20"/>
                <w:szCs w:val="20"/>
              </w:rPr>
            </w:pPr>
            <w:r w:rsidDel="00000000" w:rsidR="00000000" w:rsidRPr="00000000">
              <w:rPr>
                <w:b w:val="1"/>
                <w:sz w:val="20"/>
                <w:szCs w:val="20"/>
                <w:rtl w:val="0"/>
              </w:rPr>
              <w:t xml:space="preserve">Flujo Alternativo: CU18-FA1 Error en recepción de materiales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widowControl w:val="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widowControl w:val="0"/>
              <w:jc w:val="left"/>
              <w:rPr>
                <w:sz w:val="20"/>
                <w:szCs w:val="20"/>
              </w:rPr>
            </w:pPr>
            <w:r w:rsidDel="00000000" w:rsidR="00000000" w:rsidRPr="00000000">
              <w:rPr>
                <w:sz w:val="20"/>
                <w:szCs w:val="20"/>
                <w:rtl w:val="0"/>
              </w:rPr>
              <w:t xml:space="preserve">Supervisor de Módulo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6F9">
            <w:pPr>
              <w:widowControl w:val="0"/>
              <w:jc w:val="left"/>
              <w:rPr>
                <w:sz w:val="20"/>
                <w:szCs w:val="20"/>
              </w:rPr>
            </w:pPr>
            <w:r w:rsidDel="00000000" w:rsidR="00000000" w:rsidRPr="00000000">
              <w:rPr>
                <w:sz w:val="20"/>
                <w:szCs w:val="20"/>
                <w:rtl w:val="0"/>
              </w:rPr>
              <w:t xml:space="preserve">Intenta confirmar la recepción de los materiales seleccionados.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widowControl w:val="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6FC">
            <w:pPr>
              <w:widowControl w:val="0"/>
              <w:jc w:val="left"/>
              <w:rPr>
                <w:sz w:val="20"/>
                <w:szCs w:val="20"/>
              </w:rPr>
            </w:pPr>
            <w:r w:rsidDel="00000000" w:rsidR="00000000" w:rsidRPr="00000000">
              <w:rPr>
                <w:sz w:val="20"/>
                <w:szCs w:val="20"/>
                <w:rtl w:val="0"/>
              </w:rPr>
              <w:t xml:space="preserve">Detecta un error en la conexión o en el registro de datos, impidiendo completar el proceso de recepción.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D">
            <w:pPr>
              <w:widowControl w:val="0"/>
              <w:jc w:val="lef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6FF">
            <w:pPr>
              <w:widowControl w:val="0"/>
              <w:jc w:val="left"/>
              <w:rPr>
                <w:sz w:val="20"/>
                <w:szCs w:val="20"/>
              </w:rPr>
            </w:pPr>
            <w:r w:rsidDel="00000000" w:rsidR="00000000" w:rsidRPr="00000000">
              <w:rPr>
                <w:sz w:val="20"/>
                <w:szCs w:val="20"/>
                <w:rtl w:val="0"/>
              </w:rPr>
              <w:t xml:space="preserve">Muestra un mensaje de error "No se pudo registrar la recepción de materiales. Verifique la conexión e intente de nuevo."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widowControl w:val="0"/>
              <w:jc w:val="lef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widowControl w:val="0"/>
              <w:jc w:val="left"/>
              <w:rPr>
                <w:sz w:val="20"/>
                <w:szCs w:val="20"/>
              </w:rPr>
            </w:pPr>
            <w:r w:rsidDel="00000000" w:rsidR="00000000" w:rsidRPr="00000000">
              <w:rPr>
                <w:sz w:val="20"/>
                <w:szCs w:val="20"/>
                <w:rtl w:val="0"/>
              </w:rPr>
              <w:t xml:space="preserve">Supervisor de Módulo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02">
            <w:pPr>
              <w:widowControl w:val="0"/>
              <w:jc w:val="left"/>
              <w:rPr>
                <w:sz w:val="20"/>
                <w:szCs w:val="20"/>
              </w:rPr>
            </w:pPr>
            <w:r w:rsidDel="00000000" w:rsidR="00000000" w:rsidRPr="00000000">
              <w:rPr>
                <w:sz w:val="20"/>
                <w:szCs w:val="20"/>
                <w:rtl w:val="0"/>
              </w:rPr>
              <w:t xml:space="preserve">Decide reintentar el proceso de recepción o reportar el problema al soporte técnico si el error persiste.</w:t>
            </w:r>
          </w:p>
        </w:tc>
      </w:tr>
    </w:tbl>
    <w:p w:rsidR="00000000" w:rsidDel="00000000" w:rsidP="00000000" w:rsidRDefault="00000000" w:rsidRPr="00000000" w14:paraId="00000703">
      <w:pPr>
        <w:jc w:val="left"/>
        <w:rPr>
          <w:sz w:val="20"/>
          <w:szCs w:val="20"/>
        </w:rPr>
      </w:pPr>
      <w:r w:rsidDel="00000000" w:rsidR="00000000" w:rsidRPr="00000000">
        <w:rPr>
          <w:rtl w:val="0"/>
        </w:rPr>
      </w:r>
    </w:p>
    <w:p w:rsidR="00000000" w:rsidDel="00000000" w:rsidP="00000000" w:rsidRDefault="00000000" w:rsidRPr="00000000" w14:paraId="00000704">
      <w:pPr>
        <w:jc w:val="left"/>
        <w:rPr>
          <w:sz w:val="20"/>
          <w:szCs w:val="20"/>
        </w:rPr>
      </w:pPr>
      <w:r w:rsidDel="00000000" w:rsidR="00000000" w:rsidRPr="00000000">
        <w:rPr>
          <w:rtl w:val="0"/>
        </w:rPr>
      </w:r>
    </w:p>
    <w:tbl>
      <w:tblPr>
        <w:tblStyle w:val="Table81"/>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755"/>
        <w:tblGridChange w:id="0">
          <w:tblGrid>
            <w:gridCol w:w="1500"/>
            <w:gridCol w:w="6150"/>
            <w:gridCol w:w="17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5">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B">
            <w:pPr>
              <w:widowControl w:val="0"/>
              <w:jc w:val="left"/>
              <w:rPr>
                <w:sz w:val="20"/>
                <w:szCs w:val="20"/>
              </w:rPr>
            </w:pPr>
            <w:r w:rsidDel="00000000" w:rsidR="00000000" w:rsidRPr="00000000">
              <w:rPr>
                <w:sz w:val="20"/>
                <w:szCs w:val="20"/>
                <w:rtl w:val="0"/>
              </w:rPr>
              <w:t xml:space="preserve">CU18-MSJ1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C">
            <w:pPr>
              <w:widowControl w:val="0"/>
              <w:jc w:val="left"/>
              <w:rPr>
                <w:sz w:val="20"/>
                <w:szCs w:val="20"/>
              </w:rPr>
            </w:pPr>
            <w:r w:rsidDel="00000000" w:rsidR="00000000" w:rsidRPr="00000000">
              <w:rPr>
                <w:sz w:val="20"/>
                <w:szCs w:val="20"/>
                <w:rtl w:val="0"/>
              </w:rPr>
              <w:t xml:space="preserve">"Materiales recibidos correctamente. La información ha sido registrada en 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E">
            <w:pPr>
              <w:widowControl w:val="0"/>
              <w:jc w:val="left"/>
              <w:rPr>
                <w:sz w:val="20"/>
                <w:szCs w:val="20"/>
              </w:rPr>
            </w:pPr>
            <w:r w:rsidDel="00000000" w:rsidR="00000000" w:rsidRPr="00000000">
              <w:rPr>
                <w:sz w:val="20"/>
                <w:szCs w:val="20"/>
                <w:rtl w:val="0"/>
              </w:rPr>
              <w:t xml:space="preserve">CU18-MSJ2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0F">
            <w:pPr>
              <w:widowControl w:val="0"/>
              <w:jc w:val="left"/>
              <w:rPr>
                <w:sz w:val="20"/>
                <w:szCs w:val="20"/>
              </w:rPr>
            </w:pPr>
            <w:r w:rsidDel="00000000" w:rsidR="00000000" w:rsidRPr="00000000">
              <w:rPr>
                <w:sz w:val="20"/>
                <w:szCs w:val="20"/>
                <w:rtl w:val="0"/>
              </w:rPr>
              <w:t xml:space="preserve">"No se pudo registrar la recepción de materiales. Verifique la conexión e intente de nuevo."</w:t>
            </w:r>
          </w:p>
        </w:tc>
      </w:tr>
    </w:tbl>
    <w:p w:rsidR="00000000" w:rsidDel="00000000" w:rsidP="00000000" w:rsidRDefault="00000000" w:rsidRPr="00000000" w14:paraId="00000711">
      <w:pPr>
        <w:jc w:val="left"/>
        <w:rPr>
          <w:sz w:val="20"/>
          <w:szCs w:val="20"/>
        </w:rPr>
      </w:pPr>
      <w:r w:rsidDel="00000000" w:rsidR="00000000" w:rsidRPr="00000000">
        <w:rPr>
          <w:rtl w:val="0"/>
        </w:rPr>
      </w:r>
    </w:p>
    <w:p w:rsidR="00000000" w:rsidDel="00000000" w:rsidP="00000000" w:rsidRDefault="00000000" w:rsidRPr="00000000" w14:paraId="00000712">
      <w:pPr>
        <w:jc w:val="left"/>
        <w:rPr>
          <w:sz w:val="20"/>
          <w:szCs w:val="20"/>
        </w:rPr>
      </w:pPr>
      <w:r w:rsidDel="00000000" w:rsidR="00000000" w:rsidRPr="00000000">
        <w:rPr>
          <w:rtl w:val="0"/>
        </w:rPr>
      </w:r>
    </w:p>
    <w:tbl>
      <w:tblPr>
        <w:tblStyle w:val="Table82"/>
        <w:tblW w:w="9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0"/>
        <w:gridCol w:w="1725"/>
        <w:tblGridChange w:id="0">
          <w:tblGrid>
            <w:gridCol w:w="1500"/>
            <w:gridCol w:w="6160"/>
            <w:gridCol w:w="17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3">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4">
            <w:pPr>
              <w:widowControl w:val="0"/>
              <w:jc w:val="left"/>
              <w:rPr>
                <w:sz w:val="20"/>
                <w:szCs w:val="20"/>
              </w:rPr>
            </w:pPr>
            <w:r w:rsidDel="00000000" w:rsidR="00000000" w:rsidRPr="00000000">
              <w:rPr>
                <w:sz w:val="20"/>
                <w:szCs w:val="20"/>
                <w:rtl w:val="0"/>
              </w:rPr>
              <w:t xml:space="preserve">Asignar materiales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7">
            <w:pPr>
              <w:widowControl w:val="0"/>
              <w:jc w:val="left"/>
              <w:rPr>
                <w:sz w:val="20"/>
                <w:szCs w:val="20"/>
              </w:rPr>
            </w:pPr>
            <w:r w:rsidDel="00000000" w:rsidR="00000000" w:rsidRPr="00000000">
              <w:rPr>
                <w:sz w:val="20"/>
                <w:szCs w:val="20"/>
                <w:rtl w:val="0"/>
              </w:rPr>
              <w:t xml:space="preserve">CU19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9">
            <w:pPr>
              <w:widowControl w:val="0"/>
              <w:jc w:val="left"/>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widowControl w:val="0"/>
              <w:jc w:val="left"/>
              <w:rPr>
                <w:sz w:val="20"/>
                <w:szCs w:val="20"/>
              </w:rPr>
            </w:pPr>
            <w:r w:rsidDel="00000000" w:rsidR="00000000" w:rsidRPr="00000000">
              <w:rPr>
                <w:b w:val="1"/>
                <w:sz w:val="20"/>
                <w:szCs w:val="20"/>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widowControl w:val="0"/>
              <w:jc w:val="left"/>
              <w:rPr>
                <w:sz w:val="20"/>
                <w:szCs w:val="20"/>
              </w:rPr>
            </w:pPr>
            <w:r w:rsidDel="00000000" w:rsidR="00000000" w:rsidRPr="00000000">
              <w:rPr>
                <w:sz w:val="20"/>
                <w:szCs w:val="20"/>
                <w:rtl w:val="0"/>
              </w:rPr>
              <w:t xml:space="preserve">Asignar materiales según la localidad correspondiente.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1F">
            <w:pPr>
              <w:widowControl w:val="0"/>
              <w:jc w:val="left"/>
              <w:rPr>
                <w:sz w:val="20"/>
                <w:szCs w:val="20"/>
              </w:rPr>
            </w:pPr>
            <w:r w:rsidDel="00000000" w:rsidR="00000000" w:rsidRPr="00000000">
              <w:rPr>
                <w:b w:val="1"/>
                <w:sz w:val="20"/>
                <w:szCs w:val="20"/>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widowControl w:val="0"/>
              <w:jc w:val="left"/>
              <w:rPr>
                <w:sz w:val="20"/>
                <w:szCs w:val="20"/>
              </w:rPr>
            </w:pPr>
            <w:r w:rsidDel="00000000" w:rsidR="00000000" w:rsidRPr="00000000">
              <w:rPr>
                <w:sz w:val="20"/>
                <w:szCs w:val="20"/>
                <w:rtl w:val="0"/>
              </w:rPr>
              <w:t xml:space="preserve">CP2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2">
            <w:pPr>
              <w:widowControl w:val="0"/>
              <w:jc w:val="left"/>
              <w:rPr>
                <w:sz w:val="20"/>
                <w:szCs w:val="20"/>
              </w:rPr>
            </w:pPr>
            <w:r w:rsidDel="00000000" w:rsidR="00000000" w:rsidRPr="00000000">
              <w:rPr>
                <w:b w:val="1"/>
                <w:sz w:val="20"/>
                <w:szCs w:val="20"/>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723">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widowControl w:val="0"/>
              <w:jc w:val="left"/>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6">
            <w:pPr>
              <w:widowControl w:val="0"/>
              <w:jc w:val="left"/>
              <w:rPr>
                <w:sz w:val="20"/>
                <w:szCs w:val="20"/>
              </w:rPr>
            </w:pPr>
            <w:r w:rsidDel="00000000" w:rsidR="00000000" w:rsidRPr="00000000">
              <w:rPr>
                <w:sz w:val="20"/>
                <w:szCs w:val="20"/>
                <w:rtl w:val="0"/>
              </w:rPr>
              <w:t xml:space="preserve">Delegado Estatal</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widowControl w:val="0"/>
              <w:jc w:val="left"/>
              <w:rPr>
                <w:sz w:val="20"/>
                <w:szCs w:val="20"/>
              </w:rPr>
            </w:pPr>
            <w:r w:rsidDel="00000000" w:rsidR="00000000" w:rsidRPr="00000000">
              <w:rPr>
                <w:b w:val="1"/>
                <w:sz w:val="20"/>
                <w:szCs w:val="20"/>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widowControl w:val="0"/>
              <w:jc w:val="left"/>
              <w:rPr>
                <w:sz w:val="20"/>
                <w:szCs w:val="20"/>
              </w:rPr>
            </w:pPr>
            <w:r w:rsidDel="00000000" w:rsidR="00000000" w:rsidRPr="00000000">
              <w:rPr>
                <w:sz w:val="20"/>
                <w:szCs w:val="20"/>
                <w:rtl w:val="0"/>
              </w:rPr>
              <w:t xml:space="preserve">Los materiales están registrados en el sistema y disponibles para ser asignados</w:t>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widowControl w:val="0"/>
              <w:jc w:val="left"/>
              <w:rPr>
                <w:sz w:val="20"/>
                <w:szCs w:val="20"/>
              </w:rPr>
            </w:pPr>
            <w:r w:rsidDel="00000000" w:rsidR="00000000" w:rsidRPr="00000000">
              <w:rPr>
                <w:b w:val="1"/>
                <w:sz w:val="20"/>
                <w:szCs w:val="20"/>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2C">
            <w:pPr>
              <w:widowControl w:val="0"/>
              <w:jc w:val="left"/>
              <w:rPr>
                <w:sz w:val="20"/>
                <w:szCs w:val="20"/>
              </w:rPr>
            </w:pPr>
            <w:r w:rsidDel="00000000" w:rsidR="00000000" w:rsidRPr="00000000">
              <w:rPr>
                <w:sz w:val="20"/>
                <w:szCs w:val="20"/>
                <w:rtl w:val="0"/>
              </w:rPr>
              <w:t xml:space="preserve">Los materiales quedan asignados en el sistema al centro educativo correspondiente, y se notifica al Supervisor de Módulo sobre los materiales asignados.</w:t>
            </w:r>
          </w:p>
        </w:tc>
      </w:tr>
    </w:tbl>
    <w:p w:rsidR="00000000" w:rsidDel="00000000" w:rsidP="00000000" w:rsidRDefault="00000000" w:rsidRPr="00000000" w14:paraId="0000072E">
      <w:pPr>
        <w:jc w:val="left"/>
        <w:rPr>
          <w:sz w:val="20"/>
          <w:szCs w:val="20"/>
        </w:rPr>
      </w:pPr>
      <w:r w:rsidDel="00000000" w:rsidR="00000000" w:rsidRPr="00000000">
        <w:rPr>
          <w:rtl w:val="0"/>
        </w:rPr>
      </w:r>
    </w:p>
    <w:tbl>
      <w:tblPr>
        <w:tblStyle w:val="Table83"/>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790"/>
        <w:tblGridChange w:id="0">
          <w:tblGrid>
            <w:gridCol w:w="1500"/>
            <w:gridCol w:w="2100"/>
            <w:gridCol w:w="579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F">
            <w:pPr>
              <w:widowControl w:val="0"/>
              <w:jc w:val="left"/>
              <w:rPr>
                <w:sz w:val="20"/>
                <w:szCs w:val="20"/>
              </w:rPr>
            </w:pPr>
            <w:r w:rsidDel="00000000" w:rsidR="00000000" w:rsidRPr="00000000">
              <w:rPr>
                <w:b w:val="1"/>
                <w:sz w:val="20"/>
                <w:szCs w:val="20"/>
                <w:rtl w:val="0"/>
              </w:rPr>
              <w:t xml:space="preserve">Flujo Básico: Asignar Materiales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3">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4">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5">
            <w:pPr>
              <w:widowControl w:val="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37">
            <w:pPr>
              <w:widowControl w:val="0"/>
              <w:jc w:val="left"/>
              <w:rPr>
                <w:sz w:val="20"/>
                <w:szCs w:val="20"/>
              </w:rPr>
            </w:pPr>
            <w:r w:rsidDel="00000000" w:rsidR="00000000" w:rsidRPr="00000000">
              <w:rPr>
                <w:sz w:val="20"/>
                <w:szCs w:val="20"/>
                <w:rtl w:val="0"/>
              </w:rPr>
              <w:t xml:space="preserve">Inicia sesión en el sistema y accede a la sección "Asignación de Materiales".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widowControl w:val="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739">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3A">
            <w:pPr>
              <w:widowControl w:val="0"/>
              <w:jc w:val="left"/>
              <w:rPr>
                <w:sz w:val="20"/>
                <w:szCs w:val="20"/>
              </w:rPr>
            </w:pPr>
            <w:r w:rsidDel="00000000" w:rsidR="00000000" w:rsidRPr="00000000">
              <w:rPr>
                <w:sz w:val="20"/>
                <w:szCs w:val="20"/>
                <w:rtl w:val="0"/>
              </w:rPr>
              <w:t xml:space="preserve">Muestra la lista de centros educativos y el inventario de materiales disponibles para asignación.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widowControl w:val="0"/>
              <w:jc w:val="lef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3D">
            <w:pPr>
              <w:widowControl w:val="0"/>
              <w:jc w:val="left"/>
              <w:rPr>
                <w:sz w:val="20"/>
                <w:szCs w:val="20"/>
              </w:rPr>
            </w:pPr>
            <w:r w:rsidDel="00000000" w:rsidR="00000000" w:rsidRPr="00000000">
              <w:rPr>
                <w:sz w:val="20"/>
                <w:szCs w:val="20"/>
                <w:rtl w:val="0"/>
              </w:rPr>
              <w:t xml:space="preserve">Selecciona el centro educativo y los materiales necesarios para asignar.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widowControl w:val="0"/>
              <w:jc w:val="lef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40">
            <w:pPr>
              <w:widowControl w:val="0"/>
              <w:jc w:val="left"/>
              <w:rPr>
                <w:sz w:val="20"/>
                <w:szCs w:val="20"/>
              </w:rPr>
            </w:pPr>
            <w:r w:rsidDel="00000000" w:rsidR="00000000" w:rsidRPr="00000000">
              <w:rPr>
                <w:sz w:val="20"/>
                <w:szCs w:val="20"/>
                <w:rtl w:val="0"/>
              </w:rPr>
              <w:t xml:space="preserve">Registra la asignación de los materiales en la base de datos y actualiza el estado del inventario.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widowControl w:val="0"/>
              <w:jc w:val="left"/>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2">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43">
            <w:pPr>
              <w:widowControl w:val="0"/>
              <w:jc w:val="left"/>
              <w:rPr>
                <w:sz w:val="20"/>
                <w:szCs w:val="20"/>
              </w:rPr>
            </w:pPr>
            <w:r w:rsidDel="00000000" w:rsidR="00000000" w:rsidRPr="00000000">
              <w:rPr>
                <w:sz w:val="20"/>
                <w:szCs w:val="20"/>
                <w:rtl w:val="0"/>
              </w:rPr>
              <w:t xml:space="preserve">Envía una notificación al Supervisor de Módulo informando de la asignación de materiales.</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widowControl w:val="0"/>
              <w:jc w:val="left"/>
              <w:rPr>
                <w:sz w:val="20"/>
                <w:szCs w:val="20"/>
              </w:rPr>
            </w:pPr>
            <w:r w:rsidDel="00000000" w:rsidR="00000000" w:rsidRPr="00000000">
              <w:rPr>
                <w:b w:val="1"/>
                <w:sz w:val="20"/>
                <w:szCs w:val="20"/>
                <w:rtl w:val="0"/>
              </w:rPr>
              <w:t xml:space="preserve">Fin del caso de uso</w:t>
            </w:r>
            <w:r w:rsidDel="00000000" w:rsidR="00000000" w:rsidRPr="00000000">
              <w:rPr>
                <w:rtl w:val="0"/>
              </w:rPr>
            </w:r>
          </w:p>
        </w:tc>
      </w:tr>
    </w:tbl>
    <w:p w:rsidR="00000000" w:rsidDel="00000000" w:rsidP="00000000" w:rsidRDefault="00000000" w:rsidRPr="00000000" w14:paraId="00000747">
      <w:pPr>
        <w:jc w:val="left"/>
        <w:rPr>
          <w:sz w:val="20"/>
          <w:szCs w:val="20"/>
        </w:rPr>
      </w:pPr>
      <w:r w:rsidDel="00000000" w:rsidR="00000000" w:rsidRPr="00000000">
        <w:rPr>
          <w:rtl w:val="0"/>
        </w:rPr>
      </w:r>
    </w:p>
    <w:tbl>
      <w:tblPr>
        <w:tblStyle w:val="Table8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790"/>
        <w:tblGridChange w:id="0">
          <w:tblGrid>
            <w:gridCol w:w="1500"/>
            <w:gridCol w:w="2100"/>
            <w:gridCol w:w="579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8">
            <w:pPr>
              <w:widowControl w:val="0"/>
              <w:jc w:val="left"/>
              <w:rPr>
                <w:sz w:val="20"/>
                <w:szCs w:val="20"/>
              </w:rPr>
            </w:pPr>
            <w:r w:rsidDel="00000000" w:rsidR="00000000" w:rsidRPr="00000000">
              <w:rPr>
                <w:b w:val="1"/>
                <w:sz w:val="20"/>
                <w:szCs w:val="20"/>
                <w:rtl w:val="0"/>
              </w:rPr>
              <w:t xml:space="preserve">Flujo Alternativo: CU19-FA1 Error en la asignación de materiales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B">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widowControl w:val="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50">
            <w:pPr>
              <w:widowControl w:val="0"/>
              <w:jc w:val="left"/>
              <w:rPr>
                <w:sz w:val="20"/>
                <w:szCs w:val="20"/>
              </w:rPr>
            </w:pPr>
            <w:r w:rsidDel="00000000" w:rsidR="00000000" w:rsidRPr="00000000">
              <w:rPr>
                <w:sz w:val="20"/>
                <w:szCs w:val="20"/>
                <w:rtl w:val="0"/>
              </w:rPr>
              <w:t xml:space="preserve">Intenta confirmar la asignación de materiales seleccionados.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1">
            <w:pPr>
              <w:widowControl w:val="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2">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53">
            <w:pPr>
              <w:widowControl w:val="0"/>
              <w:jc w:val="left"/>
              <w:rPr>
                <w:sz w:val="20"/>
                <w:szCs w:val="20"/>
              </w:rPr>
            </w:pPr>
            <w:r w:rsidDel="00000000" w:rsidR="00000000" w:rsidRPr="00000000">
              <w:rPr>
                <w:sz w:val="20"/>
                <w:szCs w:val="20"/>
                <w:rtl w:val="0"/>
              </w:rPr>
              <w:t xml:space="preserve">Detecta un error en la conexión o en el registro de datos, impidiendo completar la asignación.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widowControl w:val="0"/>
              <w:jc w:val="lef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5">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56">
            <w:pPr>
              <w:widowControl w:val="0"/>
              <w:jc w:val="left"/>
              <w:rPr>
                <w:sz w:val="20"/>
                <w:szCs w:val="20"/>
              </w:rPr>
            </w:pPr>
            <w:r w:rsidDel="00000000" w:rsidR="00000000" w:rsidRPr="00000000">
              <w:rPr>
                <w:sz w:val="20"/>
                <w:szCs w:val="20"/>
                <w:rtl w:val="0"/>
              </w:rPr>
              <w:t xml:space="preserve">Muestra un mensaje de error "No se pudo completar la asignación de materiales. Verifique la conexión e intente nuevamente."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7">
            <w:pPr>
              <w:widowControl w:val="0"/>
              <w:jc w:val="lef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8">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59">
            <w:pPr>
              <w:widowControl w:val="0"/>
              <w:jc w:val="left"/>
              <w:rPr>
                <w:sz w:val="20"/>
                <w:szCs w:val="20"/>
              </w:rPr>
            </w:pPr>
            <w:r w:rsidDel="00000000" w:rsidR="00000000" w:rsidRPr="00000000">
              <w:rPr>
                <w:sz w:val="20"/>
                <w:szCs w:val="20"/>
                <w:rtl w:val="0"/>
              </w:rPr>
              <w:t xml:space="preserve">Decide reintentar el proceso de asignación o reportar el problema al soporte técnico si el error persiste.</w:t>
            </w:r>
          </w:p>
        </w:tc>
      </w:tr>
    </w:tbl>
    <w:p w:rsidR="00000000" w:rsidDel="00000000" w:rsidP="00000000" w:rsidRDefault="00000000" w:rsidRPr="00000000" w14:paraId="0000075A">
      <w:pPr>
        <w:jc w:val="left"/>
        <w:rPr/>
      </w:pPr>
      <w:r w:rsidDel="00000000" w:rsidR="00000000" w:rsidRPr="00000000">
        <w:rPr>
          <w:rtl w:val="0"/>
        </w:rPr>
      </w:r>
    </w:p>
    <w:tbl>
      <w:tblPr>
        <w:tblStyle w:val="Table85"/>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740"/>
        <w:tblGridChange w:id="0">
          <w:tblGrid>
            <w:gridCol w:w="1500"/>
            <w:gridCol w:w="6150"/>
            <w:gridCol w:w="174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B">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E">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5F">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1">
            <w:pPr>
              <w:widowControl w:val="0"/>
              <w:jc w:val="left"/>
              <w:rPr>
                <w:sz w:val="20"/>
                <w:szCs w:val="20"/>
              </w:rPr>
            </w:pPr>
            <w:r w:rsidDel="00000000" w:rsidR="00000000" w:rsidRPr="00000000">
              <w:rPr>
                <w:sz w:val="20"/>
                <w:szCs w:val="20"/>
                <w:rtl w:val="0"/>
              </w:rPr>
              <w:t xml:space="preserve">CU19-MSJ1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2">
            <w:pPr>
              <w:widowControl w:val="0"/>
              <w:jc w:val="left"/>
              <w:rPr>
                <w:sz w:val="20"/>
                <w:szCs w:val="20"/>
              </w:rPr>
            </w:pPr>
            <w:r w:rsidDel="00000000" w:rsidR="00000000" w:rsidRPr="00000000">
              <w:rPr>
                <w:sz w:val="20"/>
                <w:szCs w:val="20"/>
                <w:rtl w:val="0"/>
              </w:rPr>
              <w:t xml:space="preserve">"Materiales asignados correctamente. La información ha sido registrada en 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widowControl w:val="0"/>
              <w:jc w:val="left"/>
              <w:rPr>
                <w:sz w:val="20"/>
                <w:szCs w:val="20"/>
              </w:rPr>
            </w:pPr>
            <w:r w:rsidDel="00000000" w:rsidR="00000000" w:rsidRPr="00000000">
              <w:rPr>
                <w:sz w:val="20"/>
                <w:szCs w:val="20"/>
                <w:rtl w:val="0"/>
              </w:rPr>
              <w:t xml:space="preserve">CU19-MSJ2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widowControl w:val="0"/>
              <w:jc w:val="left"/>
              <w:rPr>
                <w:sz w:val="20"/>
                <w:szCs w:val="20"/>
              </w:rPr>
            </w:pPr>
            <w:r w:rsidDel="00000000" w:rsidR="00000000" w:rsidRPr="00000000">
              <w:rPr>
                <w:sz w:val="20"/>
                <w:szCs w:val="20"/>
                <w:rtl w:val="0"/>
              </w:rPr>
              <w:t xml:space="preserve">"No se pudo completar la asignación de materiales. Verifique la conexión e intente nuevamente."</w:t>
            </w:r>
          </w:p>
        </w:tc>
      </w:tr>
    </w:tbl>
    <w:p w:rsidR="00000000" w:rsidDel="00000000" w:rsidP="00000000" w:rsidRDefault="00000000" w:rsidRPr="00000000" w14:paraId="00000767">
      <w:pPr>
        <w:keepNext w:val="0"/>
        <w:keepLines w:val="0"/>
        <w:spacing w:after="80" w:lineRule="auto"/>
        <w:jc w:val="left"/>
        <w:rPr/>
      </w:pPr>
      <w:r w:rsidDel="00000000" w:rsidR="00000000" w:rsidRPr="00000000">
        <w:rPr>
          <w:rtl w:val="0"/>
        </w:rPr>
      </w:r>
    </w:p>
    <w:tbl>
      <w:tblPr>
        <w:tblStyle w:val="Table86"/>
        <w:tblW w:w="9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60"/>
        <w:gridCol w:w="1680"/>
        <w:tblGridChange w:id="0">
          <w:tblGrid>
            <w:gridCol w:w="1500"/>
            <w:gridCol w:w="6160"/>
            <w:gridCol w:w="168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8">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9">
            <w:pPr>
              <w:widowControl w:val="0"/>
              <w:jc w:val="left"/>
              <w:rPr>
                <w:sz w:val="20"/>
                <w:szCs w:val="20"/>
              </w:rPr>
            </w:pPr>
            <w:r w:rsidDel="00000000" w:rsidR="00000000" w:rsidRPr="00000000">
              <w:rPr>
                <w:sz w:val="20"/>
                <w:szCs w:val="20"/>
                <w:rtl w:val="0"/>
              </w:rPr>
              <w:t xml:space="preserve">Subir el calendario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B">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C">
            <w:pPr>
              <w:widowControl w:val="0"/>
              <w:jc w:val="left"/>
              <w:rPr>
                <w:sz w:val="20"/>
                <w:szCs w:val="20"/>
              </w:rPr>
            </w:pPr>
            <w:r w:rsidDel="00000000" w:rsidR="00000000" w:rsidRPr="00000000">
              <w:rPr>
                <w:sz w:val="20"/>
                <w:szCs w:val="20"/>
                <w:rtl w:val="0"/>
              </w:rPr>
              <w:t xml:space="preserve">CU20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E">
            <w:pPr>
              <w:widowControl w:val="0"/>
              <w:jc w:val="left"/>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6F">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widowControl w:val="0"/>
              <w:jc w:val="left"/>
              <w:rPr>
                <w:sz w:val="20"/>
                <w:szCs w:val="20"/>
              </w:rPr>
            </w:pPr>
            <w:r w:rsidDel="00000000" w:rsidR="00000000" w:rsidRPr="00000000">
              <w:rPr>
                <w:b w:val="1"/>
                <w:sz w:val="20"/>
                <w:szCs w:val="20"/>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widowControl w:val="0"/>
              <w:jc w:val="left"/>
              <w:rPr>
                <w:sz w:val="20"/>
                <w:szCs w:val="20"/>
              </w:rPr>
            </w:pPr>
            <w:r w:rsidDel="00000000" w:rsidR="00000000" w:rsidRPr="00000000">
              <w:rPr>
                <w:sz w:val="20"/>
                <w:szCs w:val="20"/>
                <w:rtl w:val="0"/>
              </w:rPr>
              <w:t xml:space="preserve">Subir el calendario de la PRODET a la plataforma.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4">
            <w:pPr>
              <w:widowControl w:val="0"/>
              <w:jc w:val="left"/>
              <w:rPr>
                <w:sz w:val="20"/>
                <w:szCs w:val="20"/>
              </w:rPr>
            </w:pPr>
            <w:r w:rsidDel="00000000" w:rsidR="00000000" w:rsidRPr="00000000">
              <w:rPr>
                <w:b w:val="1"/>
                <w:sz w:val="20"/>
                <w:szCs w:val="20"/>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5">
            <w:pPr>
              <w:widowControl w:val="0"/>
              <w:jc w:val="left"/>
              <w:rPr>
                <w:sz w:val="20"/>
                <w:szCs w:val="20"/>
              </w:rPr>
            </w:pPr>
            <w:r w:rsidDel="00000000" w:rsidR="00000000" w:rsidRPr="00000000">
              <w:rPr>
                <w:sz w:val="20"/>
                <w:szCs w:val="20"/>
                <w:rtl w:val="0"/>
              </w:rPr>
              <w:t xml:space="preserve">CP7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7">
            <w:pPr>
              <w:widowControl w:val="0"/>
              <w:jc w:val="left"/>
              <w:rPr>
                <w:sz w:val="20"/>
                <w:szCs w:val="20"/>
              </w:rPr>
            </w:pPr>
            <w:r w:rsidDel="00000000" w:rsidR="00000000" w:rsidRPr="00000000">
              <w:rPr>
                <w:b w:val="1"/>
                <w:sz w:val="20"/>
                <w:szCs w:val="20"/>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778">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A">
            <w:pPr>
              <w:widowControl w:val="0"/>
              <w:jc w:val="left"/>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B">
            <w:pPr>
              <w:widowControl w:val="0"/>
              <w:jc w:val="left"/>
              <w:rPr>
                <w:sz w:val="20"/>
                <w:szCs w:val="20"/>
              </w:rPr>
            </w:pPr>
            <w:r w:rsidDel="00000000" w:rsidR="00000000" w:rsidRPr="00000000">
              <w:rPr>
                <w:sz w:val="20"/>
                <w:szCs w:val="20"/>
                <w:rtl w:val="0"/>
              </w:rPr>
              <w:t xml:space="preserve">Delegado Estatal</w:t>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D">
            <w:pPr>
              <w:widowControl w:val="0"/>
              <w:jc w:val="left"/>
              <w:rPr>
                <w:sz w:val="20"/>
                <w:szCs w:val="20"/>
              </w:rPr>
            </w:pPr>
            <w:r w:rsidDel="00000000" w:rsidR="00000000" w:rsidRPr="00000000">
              <w:rPr>
                <w:b w:val="1"/>
                <w:sz w:val="20"/>
                <w:szCs w:val="20"/>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7E">
            <w:pPr>
              <w:widowControl w:val="0"/>
              <w:jc w:val="left"/>
              <w:rPr>
                <w:sz w:val="20"/>
                <w:szCs w:val="20"/>
              </w:rPr>
            </w:pPr>
            <w:r w:rsidDel="00000000" w:rsidR="00000000" w:rsidRPr="00000000">
              <w:rPr>
                <w:sz w:val="20"/>
                <w:szCs w:val="20"/>
                <w:rtl w:val="0"/>
              </w:rPr>
              <w:t xml:space="preserve">El Delegado Estatal tiene una sesión activa en el sistema y el calendario de la PRODET está listo y en formato compatible para subir.</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0">
            <w:pPr>
              <w:widowControl w:val="0"/>
              <w:jc w:val="left"/>
              <w:rPr>
                <w:sz w:val="20"/>
                <w:szCs w:val="20"/>
              </w:rPr>
            </w:pPr>
            <w:r w:rsidDel="00000000" w:rsidR="00000000" w:rsidRPr="00000000">
              <w:rPr>
                <w:b w:val="1"/>
                <w:sz w:val="20"/>
                <w:szCs w:val="20"/>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1">
            <w:pPr>
              <w:widowControl w:val="0"/>
              <w:jc w:val="left"/>
              <w:rPr>
                <w:sz w:val="20"/>
                <w:szCs w:val="20"/>
              </w:rPr>
            </w:pPr>
            <w:r w:rsidDel="00000000" w:rsidR="00000000" w:rsidRPr="00000000">
              <w:rPr>
                <w:sz w:val="20"/>
                <w:szCs w:val="20"/>
                <w:rtl w:val="0"/>
              </w:rPr>
              <w:t xml:space="preserve">El calendario de la PRODET queda almacenado en la plataforma y es visible para los usuarios autorizados.</w:t>
            </w:r>
          </w:p>
        </w:tc>
      </w:tr>
    </w:tbl>
    <w:p w:rsidR="00000000" w:rsidDel="00000000" w:rsidP="00000000" w:rsidRDefault="00000000" w:rsidRPr="00000000" w14:paraId="00000783">
      <w:pPr>
        <w:keepNext w:val="0"/>
        <w:keepLines w:val="0"/>
        <w:spacing w:after="80" w:lineRule="auto"/>
        <w:jc w:val="left"/>
        <w:rPr/>
      </w:pPr>
      <w:r w:rsidDel="00000000" w:rsidR="00000000" w:rsidRPr="00000000">
        <w:rPr>
          <w:rtl w:val="0"/>
        </w:rPr>
      </w:r>
    </w:p>
    <w:tbl>
      <w:tblPr>
        <w:tblStyle w:val="Table87"/>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715"/>
        <w:tblGridChange w:id="0">
          <w:tblGrid>
            <w:gridCol w:w="1500"/>
            <w:gridCol w:w="2100"/>
            <w:gridCol w:w="571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4">
            <w:pPr>
              <w:widowControl w:val="0"/>
              <w:jc w:val="left"/>
              <w:rPr>
                <w:sz w:val="20"/>
                <w:szCs w:val="20"/>
              </w:rPr>
            </w:pPr>
            <w:r w:rsidDel="00000000" w:rsidR="00000000" w:rsidRPr="00000000">
              <w:rPr>
                <w:b w:val="1"/>
                <w:sz w:val="20"/>
                <w:szCs w:val="20"/>
                <w:rtl w:val="0"/>
              </w:rPr>
              <w:t xml:space="preserve">Flujo Básico: Subir el calendario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7">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8">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A">
            <w:pPr>
              <w:widowControl w:val="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B">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8C">
            <w:pPr>
              <w:widowControl w:val="0"/>
              <w:jc w:val="left"/>
              <w:rPr>
                <w:sz w:val="20"/>
                <w:szCs w:val="20"/>
              </w:rPr>
            </w:pPr>
            <w:r w:rsidDel="00000000" w:rsidR="00000000" w:rsidRPr="00000000">
              <w:rPr>
                <w:sz w:val="20"/>
                <w:szCs w:val="20"/>
                <w:rtl w:val="0"/>
              </w:rPr>
              <w:t xml:space="preserve">Inicia sesión en el sistema y accede a la sección de "Subir Calendario".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D">
            <w:pPr>
              <w:widowControl w:val="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8F">
            <w:pPr>
              <w:widowControl w:val="0"/>
              <w:jc w:val="left"/>
              <w:rPr>
                <w:sz w:val="20"/>
                <w:szCs w:val="20"/>
              </w:rPr>
            </w:pPr>
            <w:r w:rsidDel="00000000" w:rsidR="00000000" w:rsidRPr="00000000">
              <w:rPr>
                <w:sz w:val="20"/>
                <w:szCs w:val="20"/>
                <w:rtl w:val="0"/>
              </w:rPr>
              <w:t xml:space="preserve">Muestra la opción para seleccionar y cargar el archivo del calendario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widowControl w:val="0"/>
              <w:jc w:val="lef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1">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92">
            <w:pPr>
              <w:widowControl w:val="0"/>
              <w:jc w:val="left"/>
              <w:rPr>
                <w:sz w:val="20"/>
                <w:szCs w:val="20"/>
              </w:rPr>
            </w:pPr>
            <w:r w:rsidDel="00000000" w:rsidR="00000000" w:rsidRPr="00000000">
              <w:rPr>
                <w:sz w:val="20"/>
                <w:szCs w:val="20"/>
                <w:rtl w:val="0"/>
              </w:rPr>
              <w:t xml:space="preserve">Selecciona el archivo del calendario de la PRODET y confirma la acción para subirlo.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3">
            <w:pPr>
              <w:widowControl w:val="0"/>
              <w:jc w:val="lef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4">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95">
            <w:pPr>
              <w:widowControl w:val="0"/>
              <w:jc w:val="left"/>
              <w:rPr>
                <w:sz w:val="20"/>
                <w:szCs w:val="20"/>
              </w:rPr>
            </w:pPr>
            <w:r w:rsidDel="00000000" w:rsidR="00000000" w:rsidRPr="00000000">
              <w:rPr>
                <w:sz w:val="20"/>
                <w:szCs w:val="20"/>
                <w:rtl w:val="0"/>
              </w:rPr>
              <w:t xml:space="preserve">Verifica que el archivo sea compatible y comienza el proceso de carga.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6">
            <w:pPr>
              <w:widowControl w:val="0"/>
              <w:jc w:val="left"/>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7">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98">
            <w:pPr>
              <w:widowControl w:val="0"/>
              <w:jc w:val="left"/>
              <w:rPr>
                <w:sz w:val="20"/>
                <w:szCs w:val="20"/>
              </w:rPr>
            </w:pPr>
            <w:r w:rsidDel="00000000" w:rsidR="00000000" w:rsidRPr="00000000">
              <w:rPr>
                <w:sz w:val="20"/>
                <w:szCs w:val="20"/>
                <w:rtl w:val="0"/>
              </w:rPr>
              <w:t xml:space="preserve">Registra el calendario en la base de datos y actualiza la plataforma para que el calendario esté disponible para los usuarios.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9">
            <w:pPr>
              <w:widowControl w:val="0"/>
              <w:jc w:val="left"/>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79A">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9B">
            <w:pPr>
              <w:widowControl w:val="0"/>
              <w:jc w:val="left"/>
              <w:rPr>
                <w:sz w:val="20"/>
                <w:szCs w:val="20"/>
              </w:rPr>
            </w:pPr>
            <w:r w:rsidDel="00000000" w:rsidR="00000000" w:rsidRPr="00000000">
              <w:rPr>
                <w:sz w:val="20"/>
                <w:szCs w:val="20"/>
                <w:rtl w:val="0"/>
              </w:rPr>
              <w:t xml:space="preserve">Muestra un mensaje de confirmación indicando que el calendario se ha subido exitosamente.</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9C">
            <w:pPr>
              <w:widowControl w:val="0"/>
              <w:jc w:val="left"/>
              <w:rPr>
                <w:sz w:val="20"/>
                <w:szCs w:val="20"/>
              </w:rPr>
            </w:pPr>
            <w:r w:rsidDel="00000000" w:rsidR="00000000" w:rsidRPr="00000000">
              <w:rPr>
                <w:b w:val="1"/>
                <w:sz w:val="20"/>
                <w:szCs w:val="20"/>
                <w:rtl w:val="0"/>
              </w:rPr>
              <w:t xml:space="preserve">Fin del caso de uso</w:t>
            </w:r>
            <w:r w:rsidDel="00000000" w:rsidR="00000000" w:rsidRPr="00000000">
              <w:rPr>
                <w:rtl w:val="0"/>
              </w:rPr>
            </w:r>
          </w:p>
        </w:tc>
      </w:tr>
    </w:tbl>
    <w:p w:rsidR="00000000" w:rsidDel="00000000" w:rsidP="00000000" w:rsidRDefault="00000000" w:rsidRPr="00000000" w14:paraId="0000079F">
      <w:pPr>
        <w:keepNext w:val="0"/>
        <w:keepLines w:val="0"/>
        <w:spacing w:after="80" w:lineRule="auto"/>
        <w:jc w:val="left"/>
        <w:rPr/>
      </w:pPr>
      <w:r w:rsidDel="00000000" w:rsidR="00000000" w:rsidRPr="00000000">
        <w:rPr>
          <w:rtl w:val="0"/>
        </w:rPr>
      </w:r>
    </w:p>
    <w:tbl>
      <w:tblPr>
        <w:tblStyle w:val="Table88"/>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040"/>
        <w:gridCol w:w="6285"/>
        <w:tblGridChange w:id="0">
          <w:tblGrid>
            <w:gridCol w:w="945"/>
            <w:gridCol w:w="2040"/>
            <w:gridCol w:w="628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0">
            <w:pPr>
              <w:widowControl w:val="0"/>
              <w:jc w:val="left"/>
              <w:rPr>
                <w:sz w:val="20"/>
                <w:szCs w:val="20"/>
              </w:rPr>
            </w:pPr>
            <w:r w:rsidDel="00000000" w:rsidR="00000000" w:rsidRPr="00000000">
              <w:rPr>
                <w:b w:val="1"/>
                <w:sz w:val="20"/>
                <w:szCs w:val="20"/>
                <w:rtl w:val="0"/>
              </w:rPr>
              <w:t xml:space="preserve">Flujo Alternativo: CU20-FA1 Error</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3">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4">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5">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6">
            <w:pPr>
              <w:widowControl w:val="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7">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A8">
            <w:pPr>
              <w:widowControl w:val="0"/>
              <w:jc w:val="left"/>
              <w:rPr>
                <w:sz w:val="20"/>
                <w:szCs w:val="20"/>
              </w:rPr>
            </w:pPr>
            <w:r w:rsidDel="00000000" w:rsidR="00000000" w:rsidRPr="00000000">
              <w:rPr>
                <w:sz w:val="20"/>
                <w:szCs w:val="20"/>
                <w:rtl w:val="0"/>
              </w:rPr>
              <w:t xml:space="preserve">Intenta confirmar la carga del archivo del calendario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9">
            <w:pPr>
              <w:widowControl w:val="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A">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AB">
            <w:pPr>
              <w:widowControl w:val="0"/>
              <w:jc w:val="left"/>
              <w:rPr>
                <w:sz w:val="20"/>
                <w:szCs w:val="20"/>
              </w:rPr>
            </w:pPr>
            <w:r w:rsidDel="00000000" w:rsidR="00000000" w:rsidRPr="00000000">
              <w:rPr>
                <w:sz w:val="20"/>
                <w:szCs w:val="20"/>
                <w:rtl w:val="0"/>
              </w:rPr>
              <w:t xml:space="preserve">Detecta un error en el formato del archivo, en la conexión, o en el proceso de carga, impidiendo completar la operación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C">
            <w:pPr>
              <w:widowControl w:val="0"/>
              <w:jc w:val="lef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D">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AE">
            <w:pPr>
              <w:widowControl w:val="0"/>
              <w:jc w:val="left"/>
              <w:rPr>
                <w:sz w:val="20"/>
                <w:szCs w:val="20"/>
              </w:rPr>
            </w:pPr>
            <w:r w:rsidDel="00000000" w:rsidR="00000000" w:rsidRPr="00000000">
              <w:rPr>
                <w:sz w:val="20"/>
                <w:szCs w:val="20"/>
                <w:rtl w:val="0"/>
              </w:rPr>
              <w:t xml:space="preserve">Muestra un mensaje de error "No se pudo subir el calendario. Verifique el formato del archivo y la conexión, e intente nuevamente."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AF">
            <w:pPr>
              <w:widowControl w:val="0"/>
              <w:jc w:val="lef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0">
            <w:pPr>
              <w:widowControl w:val="0"/>
              <w:jc w:val="left"/>
              <w:rPr>
                <w:sz w:val="20"/>
                <w:szCs w:val="20"/>
              </w:rPr>
            </w:pPr>
            <w:r w:rsidDel="00000000" w:rsidR="00000000" w:rsidRPr="00000000">
              <w:rPr>
                <w:sz w:val="20"/>
                <w:szCs w:val="20"/>
                <w:rtl w:val="0"/>
              </w:rPr>
              <w:t xml:space="preserve">Delegado Estatal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B1">
            <w:pPr>
              <w:widowControl w:val="0"/>
              <w:jc w:val="left"/>
              <w:rPr>
                <w:sz w:val="20"/>
                <w:szCs w:val="20"/>
              </w:rPr>
            </w:pPr>
            <w:r w:rsidDel="00000000" w:rsidR="00000000" w:rsidRPr="00000000">
              <w:rPr>
                <w:sz w:val="20"/>
                <w:szCs w:val="20"/>
                <w:rtl w:val="0"/>
              </w:rPr>
              <w:t xml:space="preserve">Decide corregir el archivo o reintentar el proceso de carga. Si el error persiste, puede reportarlo al soporte técnico.</w:t>
            </w:r>
          </w:p>
        </w:tc>
      </w:tr>
    </w:tbl>
    <w:p w:rsidR="00000000" w:rsidDel="00000000" w:rsidP="00000000" w:rsidRDefault="00000000" w:rsidRPr="00000000" w14:paraId="000007B2">
      <w:pPr>
        <w:keepNext w:val="0"/>
        <w:keepLines w:val="0"/>
        <w:spacing w:after="80" w:lineRule="auto"/>
        <w:jc w:val="left"/>
        <w:rPr/>
      </w:pPr>
      <w:r w:rsidDel="00000000" w:rsidR="00000000" w:rsidRPr="00000000">
        <w:rPr>
          <w:rtl w:val="0"/>
        </w:rPr>
      </w:r>
    </w:p>
    <w:tbl>
      <w:tblPr>
        <w:tblStyle w:val="Table89"/>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635"/>
        <w:tblGridChange w:id="0">
          <w:tblGrid>
            <w:gridCol w:w="1500"/>
            <w:gridCol w:w="6150"/>
            <w:gridCol w:w="163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3">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6">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7">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9">
            <w:pPr>
              <w:widowControl w:val="0"/>
              <w:jc w:val="left"/>
              <w:rPr>
                <w:sz w:val="20"/>
                <w:szCs w:val="20"/>
              </w:rPr>
            </w:pPr>
            <w:r w:rsidDel="00000000" w:rsidR="00000000" w:rsidRPr="00000000">
              <w:rPr>
                <w:sz w:val="20"/>
                <w:szCs w:val="20"/>
                <w:rtl w:val="0"/>
              </w:rPr>
              <w:t xml:space="preserve">CU20-MSJ1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A">
            <w:pPr>
              <w:widowControl w:val="0"/>
              <w:jc w:val="left"/>
              <w:rPr>
                <w:sz w:val="20"/>
                <w:szCs w:val="20"/>
              </w:rPr>
            </w:pPr>
            <w:r w:rsidDel="00000000" w:rsidR="00000000" w:rsidRPr="00000000">
              <w:rPr>
                <w:sz w:val="20"/>
                <w:szCs w:val="20"/>
                <w:rtl w:val="0"/>
              </w:rPr>
              <w:t xml:space="preserve">"Calendario subido correctamente. La información ha sido registrada en 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C">
            <w:pPr>
              <w:widowControl w:val="0"/>
              <w:jc w:val="left"/>
              <w:rPr>
                <w:sz w:val="20"/>
                <w:szCs w:val="20"/>
              </w:rPr>
            </w:pPr>
            <w:r w:rsidDel="00000000" w:rsidR="00000000" w:rsidRPr="00000000">
              <w:rPr>
                <w:sz w:val="20"/>
                <w:szCs w:val="20"/>
                <w:rtl w:val="0"/>
              </w:rPr>
              <w:t xml:space="preserve">CU20-MSJ2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BD">
            <w:pPr>
              <w:widowControl w:val="0"/>
              <w:jc w:val="left"/>
              <w:rPr>
                <w:sz w:val="20"/>
                <w:szCs w:val="20"/>
              </w:rPr>
            </w:pPr>
            <w:r w:rsidDel="00000000" w:rsidR="00000000" w:rsidRPr="00000000">
              <w:rPr>
                <w:sz w:val="20"/>
                <w:szCs w:val="20"/>
                <w:rtl w:val="0"/>
              </w:rPr>
              <w:t xml:space="preserve">"No se pudo subir el calendario. Verifique el formato del archivo y la conexión, e intente nuevamente."</w:t>
            </w:r>
          </w:p>
        </w:tc>
      </w:tr>
    </w:tbl>
    <w:p w:rsidR="00000000" w:rsidDel="00000000" w:rsidP="00000000" w:rsidRDefault="00000000" w:rsidRPr="00000000" w14:paraId="000007BF">
      <w:pPr>
        <w:keepNext w:val="0"/>
        <w:keepLines w:val="0"/>
        <w:spacing w:after="80" w:lineRule="auto"/>
        <w:jc w:val="left"/>
        <w:rPr/>
      </w:pPr>
      <w:r w:rsidDel="00000000" w:rsidR="00000000" w:rsidRPr="00000000">
        <w:rPr>
          <w:rtl w:val="0"/>
        </w:rPr>
      </w:r>
    </w:p>
    <w:tbl>
      <w:tblPr>
        <w:tblStyle w:val="Table90"/>
        <w:tblW w:w="9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
        <w:gridCol w:w="6040"/>
        <w:gridCol w:w="1650"/>
        <w:tblGridChange w:id="0">
          <w:tblGrid>
            <w:gridCol w:w="1600"/>
            <w:gridCol w:w="6040"/>
            <w:gridCol w:w="165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0">
            <w:pPr>
              <w:widowControl w:val="0"/>
              <w:jc w:val="left"/>
              <w:rPr>
                <w:b w:val="1"/>
                <w:sz w:val="20"/>
                <w:szCs w:val="20"/>
              </w:rPr>
            </w:pPr>
            <w:r w:rsidDel="00000000" w:rsidR="00000000" w:rsidRPr="00000000">
              <w:rPr>
                <w:b w:val="1"/>
                <w:sz w:val="20"/>
                <w:szCs w:val="20"/>
                <w:rtl w:val="0"/>
              </w:rPr>
              <w:t xml:space="preserve">Nombre del caso de uso</w:t>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1">
            <w:pPr>
              <w:widowControl w:val="0"/>
              <w:jc w:val="left"/>
              <w:rPr>
                <w:b w:val="1"/>
                <w:sz w:val="20"/>
                <w:szCs w:val="20"/>
              </w:rPr>
            </w:pPr>
            <w:r w:rsidDel="00000000" w:rsidR="00000000" w:rsidRPr="00000000">
              <w:rPr>
                <w:b w:val="1"/>
                <w:sz w:val="20"/>
                <w:szCs w:val="20"/>
                <w:rtl w:val="0"/>
              </w:rPr>
              <w:t xml:space="preserve">Gestionar usuarios y permisos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3">
            <w:pPr>
              <w:widowControl w:val="0"/>
              <w:jc w:val="left"/>
              <w:rPr>
                <w:sz w:val="20"/>
                <w:szCs w:val="20"/>
              </w:rPr>
            </w:pPr>
            <w:r w:rsidDel="00000000" w:rsidR="00000000" w:rsidRPr="00000000">
              <w:rPr>
                <w:sz w:val="20"/>
                <w:szCs w:val="20"/>
                <w:rtl w:val="0"/>
              </w:rPr>
              <w:t xml:space="preserve">ID</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4">
            <w:pPr>
              <w:widowControl w:val="0"/>
              <w:jc w:val="left"/>
              <w:rPr>
                <w:sz w:val="20"/>
                <w:szCs w:val="20"/>
              </w:rPr>
            </w:pPr>
            <w:r w:rsidDel="00000000" w:rsidR="00000000" w:rsidRPr="00000000">
              <w:rPr>
                <w:sz w:val="20"/>
                <w:szCs w:val="20"/>
                <w:rtl w:val="0"/>
              </w:rPr>
              <w:t xml:space="preserve">CU21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6">
            <w:pPr>
              <w:widowControl w:val="0"/>
              <w:jc w:val="left"/>
              <w:rPr>
                <w:sz w:val="20"/>
                <w:szCs w:val="20"/>
              </w:rPr>
            </w:pPr>
            <w:r w:rsidDel="00000000" w:rsidR="00000000" w:rsidRPr="00000000">
              <w:rPr>
                <w:sz w:val="20"/>
                <w:szCs w:val="20"/>
                <w:rtl w:val="0"/>
              </w:rPr>
              <w:t xml:space="preserve">Versión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7">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9">
            <w:pPr>
              <w:widowControl w:val="0"/>
              <w:jc w:val="left"/>
              <w:rPr>
                <w:sz w:val="20"/>
                <w:szCs w:val="20"/>
              </w:rPr>
            </w:pPr>
            <w:r w:rsidDel="00000000" w:rsidR="00000000" w:rsidRPr="00000000">
              <w:rPr>
                <w:sz w:val="20"/>
                <w:szCs w:val="20"/>
                <w:rtl w:val="0"/>
              </w:rPr>
              <w:t xml:space="preserve">Objetivo</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A">
            <w:pPr>
              <w:widowControl w:val="0"/>
              <w:jc w:val="left"/>
              <w:rPr>
                <w:sz w:val="20"/>
                <w:szCs w:val="20"/>
              </w:rPr>
            </w:pPr>
            <w:r w:rsidDel="00000000" w:rsidR="00000000" w:rsidRPr="00000000">
              <w:rPr>
                <w:sz w:val="20"/>
                <w:szCs w:val="20"/>
                <w:rtl w:val="0"/>
              </w:rPr>
              <w:t xml:space="preserve">Gestionar usuarios y permisos de manera segura.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C">
            <w:pPr>
              <w:widowControl w:val="0"/>
              <w:jc w:val="left"/>
              <w:rPr>
                <w:sz w:val="20"/>
                <w:szCs w:val="20"/>
              </w:rPr>
            </w:pPr>
            <w:r w:rsidDel="00000000" w:rsidR="00000000" w:rsidRPr="00000000">
              <w:rPr>
                <w:sz w:val="20"/>
                <w:szCs w:val="20"/>
                <w:rtl w:val="0"/>
              </w:rPr>
              <w:t xml:space="preserve">Origen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D">
            <w:pPr>
              <w:widowControl w:val="0"/>
              <w:jc w:val="left"/>
              <w:rPr>
                <w:sz w:val="20"/>
                <w:szCs w:val="20"/>
              </w:rPr>
            </w:pPr>
            <w:r w:rsidDel="00000000" w:rsidR="00000000" w:rsidRPr="00000000">
              <w:rPr>
                <w:sz w:val="20"/>
                <w:szCs w:val="20"/>
                <w:rtl w:val="0"/>
              </w:rPr>
              <w:t xml:space="preserve">CP10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CF">
            <w:pPr>
              <w:widowControl w:val="0"/>
              <w:jc w:val="left"/>
              <w:rPr>
                <w:sz w:val="20"/>
                <w:szCs w:val="20"/>
              </w:rPr>
            </w:pPr>
            <w:r w:rsidDel="00000000" w:rsidR="00000000" w:rsidRPr="00000000">
              <w:rPr>
                <w:sz w:val="20"/>
                <w:szCs w:val="20"/>
                <w:rtl w:val="0"/>
              </w:rPr>
              <w:t xml:space="preserve">Prioridad</w:t>
            </w:r>
          </w:p>
        </w:tc>
        <w:tc>
          <w:tcPr>
            <w:gridSpan w:val="2"/>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7D0">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2">
            <w:pPr>
              <w:widowControl w:val="0"/>
              <w:jc w:val="left"/>
              <w:rPr>
                <w:sz w:val="20"/>
                <w:szCs w:val="20"/>
              </w:rPr>
            </w:pPr>
            <w:r w:rsidDel="00000000" w:rsidR="00000000" w:rsidRPr="00000000">
              <w:rPr>
                <w:sz w:val="20"/>
                <w:szCs w:val="20"/>
                <w:rtl w:val="0"/>
              </w:rPr>
              <w:t xml:space="preserve">Actor(es)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3">
            <w:pPr>
              <w:widowControl w:val="0"/>
              <w:jc w:val="left"/>
              <w:rPr>
                <w:sz w:val="20"/>
                <w:szCs w:val="20"/>
              </w:rPr>
            </w:pPr>
            <w:r w:rsidDel="00000000" w:rsidR="00000000" w:rsidRPr="00000000">
              <w:rPr>
                <w:sz w:val="20"/>
                <w:szCs w:val="20"/>
                <w:rtl w:val="0"/>
              </w:rPr>
              <w:t xml:space="preserve">Administrador del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5">
            <w:pPr>
              <w:widowControl w:val="0"/>
              <w:jc w:val="left"/>
              <w:rPr>
                <w:sz w:val="20"/>
                <w:szCs w:val="20"/>
              </w:rPr>
            </w:pPr>
            <w:r w:rsidDel="00000000" w:rsidR="00000000" w:rsidRPr="00000000">
              <w:rPr>
                <w:sz w:val="20"/>
                <w:szCs w:val="20"/>
                <w:rtl w:val="0"/>
              </w:rPr>
              <w:t xml:space="preserve">Precondiciones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6">
            <w:pPr>
              <w:widowControl w:val="0"/>
              <w:jc w:val="left"/>
              <w:rPr>
                <w:sz w:val="20"/>
                <w:szCs w:val="20"/>
              </w:rPr>
            </w:pPr>
            <w:r w:rsidDel="00000000" w:rsidR="00000000" w:rsidRPr="00000000">
              <w:rPr>
                <w:sz w:val="20"/>
                <w:szCs w:val="20"/>
                <w:rtl w:val="0"/>
              </w:rPr>
              <w:t xml:space="preserve">El Administrador del Sistema tiene una sesión activa y los permisos necesarios para gestionar usuarios y permisos.</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8">
            <w:pPr>
              <w:widowControl w:val="0"/>
              <w:jc w:val="left"/>
              <w:rPr>
                <w:sz w:val="20"/>
                <w:szCs w:val="20"/>
              </w:rPr>
            </w:pPr>
            <w:r w:rsidDel="00000000" w:rsidR="00000000" w:rsidRPr="00000000">
              <w:rPr>
                <w:sz w:val="20"/>
                <w:szCs w:val="20"/>
                <w:rtl w:val="0"/>
              </w:rPr>
              <w:t xml:space="preserve">Postcondiciones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9">
            <w:pPr>
              <w:widowControl w:val="0"/>
              <w:jc w:val="left"/>
              <w:rPr>
                <w:sz w:val="20"/>
                <w:szCs w:val="20"/>
              </w:rPr>
            </w:pPr>
            <w:r w:rsidDel="00000000" w:rsidR="00000000" w:rsidRPr="00000000">
              <w:rPr>
                <w:sz w:val="20"/>
                <w:szCs w:val="20"/>
                <w:rtl w:val="0"/>
              </w:rPr>
              <w:t xml:space="preserve">Los cambios en los usuarios y permisos quedan registrados y aplicados en el sistema.</w:t>
            </w:r>
          </w:p>
        </w:tc>
      </w:tr>
    </w:tbl>
    <w:p w:rsidR="00000000" w:rsidDel="00000000" w:rsidP="00000000" w:rsidRDefault="00000000" w:rsidRPr="00000000" w14:paraId="000007DB">
      <w:pPr>
        <w:keepNext w:val="0"/>
        <w:keepLines w:val="0"/>
        <w:spacing w:after="80" w:lineRule="auto"/>
        <w:jc w:val="left"/>
        <w:rPr/>
      </w:pPr>
      <w:r w:rsidDel="00000000" w:rsidR="00000000" w:rsidRPr="00000000">
        <w:rPr>
          <w:rtl w:val="0"/>
        </w:rPr>
      </w:r>
    </w:p>
    <w:tbl>
      <w:tblPr>
        <w:tblStyle w:val="Table9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85"/>
        <w:tblGridChange w:id="0">
          <w:tblGrid>
            <w:gridCol w:w="1500"/>
            <w:gridCol w:w="2100"/>
            <w:gridCol w:w="568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C">
            <w:pPr>
              <w:widowControl w:val="0"/>
              <w:jc w:val="left"/>
              <w:rPr>
                <w:sz w:val="20"/>
                <w:szCs w:val="20"/>
              </w:rPr>
            </w:pPr>
            <w:r w:rsidDel="00000000" w:rsidR="00000000" w:rsidRPr="00000000">
              <w:rPr>
                <w:b w:val="1"/>
                <w:sz w:val="20"/>
                <w:szCs w:val="20"/>
                <w:rtl w:val="0"/>
              </w:rPr>
              <w:t xml:space="preserve">Flujo Básico: Gestionar usuarios y permisos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DF">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0">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1">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2">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3">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E4">
            <w:pPr>
              <w:widowControl w:val="0"/>
              <w:jc w:val="left"/>
              <w:rPr>
                <w:sz w:val="20"/>
                <w:szCs w:val="20"/>
              </w:rPr>
            </w:pPr>
            <w:r w:rsidDel="00000000" w:rsidR="00000000" w:rsidRPr="00000000">
              <w:rPr>
                <w:sz w:val="20"/>
                <w:szCs w:val="20"/>
                <w:rtl w:val="0"/>
              </w:rPr>
              <w:t xml:space="preserve">Inicia sesión en el sistema y accede a la sección de "Gestión de Usuarios y Permisos".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5">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6">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E7">
            <w:pPr>
              <w:widowControl w:val="0"/>
              <w:jc w:val="left"/>
              <w:rPr>
                <w:sz w:val="20"/>
                <w:szCs w:val="20"/>
              </w:rPr>
            </w:pPr>
            <w:r w:rsidDel="00000000" w:rsidR="00000000" w:rsidRPr="00000000">
              <w:rPr>
                <w:sz w:val="20"/>
                <w:szCs w:val="20"/>
                <w:rtl w:val="0"/>
              </w:rPr>
              <w:t xml:space="preserve">Muestra la lista de usuarios y los permisos asignados.</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8">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9">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EA">
            <w:pPr>
              <w:widowControl w:val="0"/>
              <w:jc w:val="left"/>
              <w:rPr>
                <w:sz w:val="20"/>
                <w:szCs w:val="20"/>
              </w:rPr>
            </w:pPr>
            <w:r w:rsidDel="00000000" w:rsidR="00000000" w:rsidRPr="00000000">
              <w:rPr>
                <w:sz w:val="20"/>
                <w:szCs w:val="20"/>
                <w:rtl w:val="0"/>
              </w:rPr>
              <w:t xml:space="preserve">Selecciona un usuario para modificar sus permisos o agregar uno nuevo al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B">
            <w:pPr>
              <w:widowControl w:val="0"/>
              <w:jc w:val="lef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C">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ED">
            <w:pPr>
              <w:widowControl w:val="0"/>
              <w:jc w:val="left"/>
              <w:rPr>
                <w:sz w:val="20"/>
                <w:szCs w:val="20"/>
              </w:rPr>
            </w:pPr>
            <w:r w:rsidDel="00000000" w:rsidR="00000000" w:rsidRPr="00000000">
              <w:rPr>
                <w:sz w:val="20"/>
                <w:szCs w:val="20"/>
                <w:rtl w:val="0"/>
              </w:rPr>
              <w:t xml:space="preserve">Actualiza los permisos del usuario seleccionado y guarda los cambios.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E">
            <w:pPr>
              <w:widowControl w:val="0"/>
              <w:jc w:val="lef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EF">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F0">
            <w:pPr>
              <w:widowControl w:val="0"/>
              <w:jc w:val="left"/>
              <w:rPr>
                <w:sz w:val="20"/>
                <w:szCs w:val="20"/>
              </w:rPr>
            </w:pPr>
            <w:r w:rsidDel="00000000" w:rsidR="00000000" w:rsidRPr="00000000">
              <w:rPr>
                <w:sz w:val="20"/>
                <w:szCs w:val="20"/>
                <w:rtl w:val="0"/>
              </w:rPr>
              <w:t xml:space="preserve">Muestra un mensaje de confirmación indicando que los permisos han sido actualizados exitosamente.</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1">
            <w:pPr>
              <w:widowControl w:val="0"/>
              <w:jc w:val="left"/>
              <w:rPr>
                <w:sz w:val="20"/>
                <w:szCs w:val="20"/>
              </w:rPr>
            </w:pPr>
            <w:r w:rsidDel="00000000" w:rsidR="00000000" w:rsidRPr="00000000">
              <w:rPr>
                <w:sz w:val="20"/>
                <w:szCs w:val="20"/>
                <w:rtl w:val="0"/>
              </w:rPr>
              <w:t xml:space="preserve">Fin del caso de uso</w:t>
            </w:r>
            <w:r w:rsidDel="00000000" w:rsidR="00000000" w:rsidRPr="00000000">
              <w:rPr>
                <w:rtl w:val="0"/>
              </w:rPr>
            </w:r>
          </w:p>
        </w:tc>
      </w:tr>
    </w:tbl>
    <w:p w:rsidR="00000000" w:rsidDel="00000000" w:rsidP="00000000" w:rsidRDefault="00000000" w:rsidRPr="00000000" w14:paraId="000007F4">
      <w:pPr>
        <w:keepNext w:val="0"/>
        <w:keepLines w:val="0"/>
        <w:spacing w:after="80" w:lineRule="auto"/>
        <w:jc w:val="left"/>
        <w:rPr/>
      </w:pPr>
      <w:r w:rsidDel="00000000" w:rsidR="00000000" w:rsidRPr="00000000">
        <w:rPr>
          <w:rtl w:val="0"/>
        </w:rPr>
      </w:r>
    </w:p>
    <w:tbl>
      <w:tblPr>
        <w:tblStyle w:val="Table9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700"/>
        <w:tblGridChange w:id="0">
          <w:tblGrid>
            <w:gridCol w:w="1500"/>
            <w:gridCol w:w="2100"/>
            <w:gridCol w:w="570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5">
            <w:pPr>
              <w:widowControl w:val="0"/>
              <w:jc w:val="left"/>
              <w:rPr>
                <w:sz w:val="20"/>
                <w:szCs w:val="20"/>
              </w:rPr>
            </w:pPr>
            <w:r w:rsidDel="00000000" w:rsidR="00000000" w:rsidRPr="00000000">
              <w:rPr>
                <w:b w:val="1"/>
                <w:sz w:val="20"/>
                <w:szCs w:val="20"/>
                <w:rtl w:val="0"/>
              </w:rPr>
              <w:t xml:space="preserve">Flujo Alternativo: CU21-FA1 Error</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8">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9">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A">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B">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C">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7FD">
            <w:pPr>
              <w:widowControl w:val="0"/>
              <w:jc w:val="left"/>
              <w:rPr>
                <w:sz w:val="20"/>
                <w:szCs w:val="20"/>
              </w:rPr>
            </w:pPr>
            <w:r w:rsidDel="00000000" w:rsidR="00000000" w:rsidRPr="00000000">
              <w:rPr>
                <w:sz w:val="20"/>
                <w:szCs w:val="20"/>
                <w:rtl w:val="0"/>
              </w:rPr>
              <w:t xml:space="preserve">Intenta guardar los cambios en los permisos de un usuario.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E">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7FF">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00">
            <w:pPr>
              <w:widowControl w:val="0"/>
              <w:jc w:val="left"/>
              <w:rPr>
                <w:sz w:val="20"/>
                <w:szCs w:val="20"/>
              </w:rPr>
            </w:pPr>
            <w:r w:rsidDel="00000000" w:rsidR="00000000" w:rsidRPr="00000000">
              <w:rPr>
                <w:sz w:val="20"/>
                <w:szCs w:val="20"/>
                <w:rtl w:val="0"/>
              </w:rPr>
              <w:t xml:space="preserve">Detecta un error en la conexión o en la base de datos, impidiendo la modificación de permisos.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1">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2">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03">
            <w:pPr>
              <w:widowControl w:val="0"/>
              <w:jc w:val="left"/>
              <w:rPr>
                <w:sz w:val="20"/>
                <w:szCs w:val="20"/>
              </w:rPr>
            </w:pPr>
            <w:r w:rsidDel="00000000" w:rsidR="00000000" w:rsidRPr="00000000">
              <w:rPr>
                <w:sz w:val="20"/>
                <w:szCs w:val="20"/>
                <w:rtl w:val="0"/>
              </w:rPr>
              <w:t xml:space="preserve">Muestra un mensaje de error "No se pudieron actualizar los permisos. Verifique la conexión e intente de nuevo".</w:t>
            </w:r>
          </w:p>
        </w:tc>
      </w:tr>
    </w:tbl>
    <w:p w:rsidR="00000000" w:rsidDel="00000000" w:rsidP="00000000" w:rsidRDefault="00000000" w:rsidRPr="00000000" w14:paraId="00000804">
      <w:pPr>
        <w:keepNext w:val="0"/>
        <w:keepLines w:val="0"/>
        <w:spacing w:after="80" w:lineRule="auto"/>
        <w:jc w:val="left"/>
        <w:rPr/>
      </w:pPr>
      <w:r w:rsidDel="00000000" w:rsidR="00000000" w:rsidRPr="00000000">
        <w:rPr>
          <w:rtl w:val="0"/>
        </w:rPr>
      </w:r>
    </w:p>
    <w:tbl>
      <w:tblPr>
        <w:tblStyle w:val="Table93"/>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665"/>
        <w:tblGridChange w:id="0">
          <w:tblGrid>
            <w:gridCol w:w="1500"/>
            <w:gridCol w:w="6150"/>
            <w:gridCol w:w="166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5">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8">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9">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B">
            <w:pPr>
              <w:widowControl w:val="0"/>
              <w:jc w:val="left"/>
              <w:rPr>
                <w:sz w:val="20"/>
                <w:szCs w:val="20"/>
              </w:rPr>
            </w:pPr>
            <w:r w:rsidDel="00000000" w:rsidR="00000000" w:rsidRPr="00000000">
              <w:rPr>
                <w:sz w:val="20"/>
                <w:szCs w:val="20"/>
                <w:rtl w:val="0"/>
              </w:rPr>
              <w:t xml:space="preserve">CU21-MSJ1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C">
            <w:pPr>
              <w:widowControl w:val="0"/>
              <w:jc w:val="left"/>
              <w:rPr>
                <w:sz w:val="20"/>
                <w:szCs w:val="20"/>
              </w:rPr>
            </w:pPr>
            <w:r w:rsidDel="00000000" w:rsidR="00000000" w:rsidRPr="00000000">
              <w:rPr>
                <w:sz w:val="20"/>
                <w:szCs w:val="20"/>
                <w:rtl w:val="0"/>
              </w:rPr>
              <w:t xml:space="preserve">"Permisos actualizados correctamente".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E">
            <w:pPr>
              <w:widowControl w:val="0"/>
              <w:jc w:val="left"/>
              <w:rPr>
                <w:sz w:val="20"/>
                <w:szCs w:val="20"/>
              </w:rPr>
            </w:pPr>
            <w:r w:rsidDel="00000000" w:rsidR="00000000" w:rsidRPr="00000000">
              <w:rPr>
                <w:sz w:val="20"/>
                <w:szCs w:val="20"/>
                <w:rtl w:val="0"/>
              </w:rPr>
              <w:t xml:space="preserve">CU21-MSJ2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0F">
            <w:pPr>
              <w:widowControl w:val="0"/>
              <w:jc w:val="left"/>
              <w:rPr>
                <w:sz w:val="20"/>
                <w:szCs w:val="20"/>
              </w:rPr>
            </w:pPr>
            <w:r w:rsidDel="00000000" w:rsidR="00000000" w:rsidRPr="00000000">
              <w:rPr>
                <w:sz w:val="20"/>
                <w:szCs w:val="20"/>
                <w:rtl w:val="0"/>
              </w:rPr>
              <w:t xml:space="preserve">"No se pudieron actualizar los permisos. Verifique la conexión e intente de nuevo".</w:t>
            </w:r>
          </w:p>
        </w:tc>
      </w:tr>
    </w:tbl>
    <w:p w:rsidR="00000000" w:rsidDel="00000000" w:rsidP="00000000" w:rsidRDefault="00000000" w:rsidRPr="00000000" w14:paraId="00000811">
      <w:pPr>
        <w:keepNext w:val="0"/>
        <w:keepLines w:val="0"/>
        <w:spacing w:after="80" w:lineRule="auto"/>
        <w:jc w:val="left"/>
        <w:rPr>
          <w:sz w:val="18"/>
          <w:szCs w:val="18"/>
        </w:rPr>
      </w:pPr>
      <w:r w:rsidDel="00000000" w:rsidR="00000000" w:rsidRPr="00000000">
        <w:rPr>
          <w:rtl w:val="0"/>
        </w:rPr>
      </w:r>
    </w:p>
    <w:tbl>
      <w:tblPr>
        <w:tblStyle w:val="Table94"/>
        <w:tblW w:w="9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
        <w:gridCol w:w="6000"/>
        <w:gridCol w:w="1665"/>
        <w:tblGridChange w:id="0">
          <w:tblGrid>
            <w:gridCol w:w="1660"/>
            <w:gridCol w:w="6000"/>
            <w:gridCol w:w="166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2">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3">
            <w:pPr>
              <w:widowControl w:val="0"/>
              <w:jc w:val="left"/>
              <w:rPr>
                <w:b w:val="1"/>
                <w:sz w:val="20"/>
                <w:szCs w:val="20"/>
              </w:rPr>
            </w:pPr>
            <w:r w:rsidDel="00000000" w:rsidR="00000000" w:rsidRPr="00000000">
              <w:rPr>
                <w:b w:val="1"/>
                <w:sz w:val="20"/>
                <w:szCs w:val="20"/>
                <w:rtl w:val="0"/>
              </w:rPr>
              <w:t xml:space="preserve">Modificar el estatus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5">
            <w:pPr>
              <w:widowControl w:val="0"/>
              <w:jc w:val="left"/>
              <w:rPr>
                <w:sz w:val="20"/>
                <w:szCs w:val="20"/>
              </w:rPr>
            </w:pPr>
            <w:r w:rsidDel="00000000" w:rsidR="00000000" w:rsidRPr="00000000">
              <w:rPr>
                <w:sz w:val="20"/>
                <w:szCs w:val="20"/>
                <w:rtl w:val="0"/>
              </w:rPr>
              <w:t xml:space="preserve">ID</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6">
            <w:pPr>
              <w:widowControl w:val="0"/>
              <w:jc w:val="left"/>
              <w:rPr>
                <w:sz w:val="20"/>
                <w:szCs w:val="20"/>
              </w:rPr>
            </w:pPr>
            <w:r w:rsidDel="00000000" w:rsidR="00000000" w:rsidRPr="00000000">
              <w:rPr>
                <w:sz w:val="20"/>
                <w:szCs w:val="20"/>
                <w:rtl w:val="0"/>
              </w:rPr>
              <w:t xml:space="preserve">CU22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8">
            <w:pPr>
              <w:widowControl w:val="0"/>
              <w:jc w:val="left"/>
              <w:rPr>
                <w:sz w:val="20"/>
                <w:szCs w:val="20"/>
              </w:rPr>
            </w:pPr>
            <w:r w:rsidDel="00000000" w:rsidR="00000000" w:rsidRPr="00000000">
              <w:rPr>
                <w:sz w:val="20"/>
                <w:szCs w:val="20"/>
                <w:rtl w:val="0"/>
              </w:rPr>
              <w:t xml:space="preserve">Versión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9">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B">
            <w:pPr>
              <w:widowControl w:val="0"/>
              <w:jc w:val="left"/>
              <w:rPr>
                <w:sz w:val="20"/>
                <w:szCs w:val="20"/>
              </w:rPr>
            </w:pPr>
            <w:r w:rsidDel="00000000" w:rsidR="00000000" w:rsidRPr="00000000">
              <w:rPr>
                <w:sz w:val="20"/>
                <w:szCs w:val="20"/>
                <w:rtl w:val="0"/>
              </w:rPr>
              <w:t xml:space="preserve">Objetivo</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C">
            <w:pPr>
              <w:widowControl w:val="0"/>
              <w:jc w:val="left"/>
              <w:rPr>
                <w:sz w:val="20"/>
                <w:szCs w:val="20"/>
              </w:rPr>
            </w:pPr>
            <w:r w:rsidDel="00000000" w:rsidR="00000000" w:rsidRPr="00000000">
              <w:rPr>
                <w:sz w:val="20"/>
                <w:szCs w:val="20"/>
                <w:rtl w:val="0"/>
              </w:rPr>
              <w:t xml:space="preserve">Modificar el estatus del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E">
            <w:pPr>
              <w:widowControl w:val="0"/>
              <w:jc w:val="left"/>
              <w:rPr>
                <w:sz w:val="20"/>
                <w:szCs w:val="20"/>
              </w:rPr>
            </w:pPr>
            <w:r w:rsidDel="00000000" w:rsidR="00000000" w:rsidRPr="00000000">
              <w:rPr>
                <w:sz w:val="20"/>
                <w:szCs w:val="20"/>
                <w:rtl w:val="0"/>
              </w:rPr>
              <w:t xml:space="preserve">Origen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1F">
            <w:pPr>
              <w:widowControl w:val="0"/>
              <w:jc w:val="left"/>
              <w:rPr>
                <w:sz w:val="20"/>
                <w:szCs w:val="20"/>
              </w:rPr>
            </w:pPr>
            <w:r w:rsidDel="00000000" w:rsidR="00000000" w:rsidRPr="00000000">
              <w:rPr>
                <w:sz w:val="20"/>
                <w:szCs w:val="20"/>
                <w:rtl w:val="0"/>
              </w:rPr>
              <w:t xml:space="preserve">CP1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1">
            <w:pPr>
              <w:widowControl w:val="0"/>
              <w:jc w:val="left"/>
              <w:rPr>
                <w:sz w:val="20"/>
                <w:szCs w:val="20"/>
              </w:rPr>
            </w:pPr>
            <w:r w:rsidDel="00000000" w:rsidR="00000000" w:rsidRPr="00000000">
              <w:rPr>
                <w:sz w:val="20"/>
                <w:szCs w:val="20"/>
                <w:rtl w:val="0"/>
              </w:rPr>
              <w:t xml:space="preserve">Prioridad</w:t>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822">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4">
            <w:pPr>
              <w:widowControl w:val="0"/>
              <w:jc w:val="left"/>
              <w:rPr>
                <w:sz w:val="20"/>
                <w:szCs w:val="20"/>
              </w:rPr>
            </w:pPr>
            <w:r w:rsidDel="00000000" w:rsidR="00000000" w:rsidRPr="00000000">
              <w:rPr>
                <w:sz w:val="20"/>
                <w:szCs w:val="20"/>
                <w:rtl w:val="0"/>
              </w:rPr>
              <w:t xml:space="preserve">Actor(es)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5">
            <w:pPr>
              <w:widowControl w:val="0"/>
              <w:jc w:val="left"/>
              <w:rPr>
                <w:sz w:val="20"/>
                <w:szCs w:val="20"/>
              </w:rPr>
            </w:pPr>
            <w:r w:rsidDel="00000000" w:rsidR="00000000" w:rsidRPr="00000000">
              <w:rPr>
                <w:sz w:val="20"/>
                <w:szCs w:val="20"/>
                <w:rtl w:val="0"/>
              </w:rPr>
              <w:t xml:space="preserve">Administrador del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7">
            <w:pPr>
              <w:widowControl w:val="0"/>
              <w:jc w:val="left"/>
              <w:rPr>
                <w:sz w:val="20"/>
                <w:szCs w:val="20"/>
              </w:rPr>
            </w:pPr>
            <w:r w:rsidDel="00000000" w:rsidR="00000000" w:rsidRPr="00000000">
              <w:rPr>
                <w:sz w:val="20"/>
                <w:szCs w:val="20"/>
                <w:rtl w:val="0"/>
              </w:rPr>
              <w:t xml:space="preserve">Precondiciones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8">
            <w:pPr>
              <w:widowControl w:val="0"/>
              <w:jc w:val="left"/>
              <w:rPr>
                <w:sz w:val="20"/>
                <w:szCs w:val="20"/>
              </w:rPr>
            </w:pPr>
            <w:r w:rsidDel="00000000" w:rsidR="00000000" w:rsidRPr="00000000">
              <w:rPr>
                <w:sz w:val="20"/>
                <w:szCs w:val="20"/>
                <w:rtl w:val="0"/>
              </w:rPr>
              <w:t xml:space="preserve">El Administrador del Sistema tiene una sesión activa y el centro educativo está registrado en 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A">
            <w:pPr>
              <w:widowControl w:val="0"/>
              <w:jc w:val="left"/>
              <w:rPr>
                <w:sz w:val="20"/>
                <w:szCs w:val="20"/>
              </w:rPr>
            </w:pPr>
            <w:r w:rsidDel="00000000" w:rsidR="00000000" w:rsidRPr="00000000">
              <w:rPr>
                <w:sz w:val="20"/>
                <w:szCs w:val="20"/>
                <w:rtl w:val="0"/>
              </w:rPr>
              <w:t xml:space="preserve">Postcondiciones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2B">
            <w:pPr>
              <w:widowControl w:val="0"/>
              <w:jc w:val="left"/>
              <w:rPr>
                <w:sz w:val="20"/>
                <w:szCs w:val="20"/>
              </w:rPr>
            </w:pPr>
            <w:r w:rsidDel="00000000" w:rsidR="00000000" w:rsidRPr="00000000">
              <w:rPr>
                <w:sz w:val="20"/>
                <w:szCs w:val="20"/>
                <w:rtl w:val="0"/>
              </w:rPr>
              <w:t xml:space="preserve">El estatus del centro educativo se actualiza y queda registrado en el sistema.</w:t>
            </w:r>
          </w:p>
        </w:tc>
      </w:tr>
    </w:tbl>
    <w:p w:rsidR="00000000" w:rsidDel="00000000" w:rsidP="00000000" w:rsidRDefault="00000000" w:rsidRPr="00000000" w14:paraId="0000082D">
      <w:pPr>
        <w:keepNext w:val="0"/>
        <w:keepLines w:val="0"/>
        <w:spacing w:after="80" w:lineRule="auto"/>
        <w:jc w:val="left"/>
        <w:rPr/>
      </w:pPr>
      <w:r w:rsidDel="00000000" w:rsidR="00000000" w:rsidRPr="00000000">
        <w:rPr>
          <w:rtl w:val="0"/>
        </w:rPr>
      </w:r>
    </w:p>
    <w:tbl>
      <w:tblPr>
        <w:tblStyle w:val="Table95"/>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70"/>
        <w:tblGridChange w:id="0">
          <w:tblGrid>
            <w:gridCol w:w="1500"/>
            <w:gridCol w:w="2100"/>
            <w:gridCol w:w="567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E">
            <w:pPr>
              <w:widowControl w:val="0"/>
              <w:jc w:val="left"/>
              <w:rPr>
                <w:sz w:val="20"/>
                <w:szCs w:val="20"/>
              </w:rPr>
            </w:pPr>
            <w:r w:rsidDel="00000000" w:rsidR="00000000" w:rsidRPr="00000000">
              <w:rPr>
                <w:b w:val="1"/>
                <w:sz w:val="20"/>
                <w:szCs w:val="20"/>
                <w:rtl w:val="0"/>
              </w:rPr>
              <w:t xml:space="preserve">Flujo Básico: Modificar el estatus del centro educativo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1">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2">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3">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4">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5">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36">
            <w:pPr>
              <w:widowControl w:val="0"/>
              <w:jc w:val="left"/>
              <w:rPr>
                <w:sz w:val="20"/>
                <w:szCs w:val="20"/>
              </w:rPr>
            </w:pPr>
            <w:r w:rsidDel="00000000" w:rsidR="00000000" w:rsidRPr="00000000">
              <w:rPr>
                <w:sz w:val="20"/>
                <w:szCs w:val="20"/>
                <w:rtl w:val="0"/>
              </w:rPr>
              <w:t xml:space="preserve">Accede a la sección de "Centros Educativos" en 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7">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8">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39">
            <w:pPr>
              <w:widowControl w:val="0"/>
              <w:jc w:val="left"/>
              <w:rPr>
                <w:sz w:val="20"/>
                <w:szCs w:val="20"/>
              </w:rPr>
            </w:pPr>
            <w:r w:rsidDel="00000000" w:rsidR="00000000" w:rsidRPr="00000000">
              <w:rPr>
                <w:sz w:val="20"/>
                <w:szCs w:val="20"/>
                <w:rtl w:val="0"/>
              </w:rPr>
              <w:t xml:space="preserve">Muestra la lista de centros educativos y su estatus actual</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A">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B">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3C">
            <w:pPr>
              <w:widowControl w:val="0"/>
              <w:jc w:val="left"/>
              <w:rPr>
                <w:sz w:val="20"/>
                <w:szCs w:val="20"/>
              </w:rPr>
            </w:pPr>
            <w:r w:rsidDel="00000000" w:rsidR="00000000" w:rsidRPr="00000000">
              <w:rPr>
                <w:sz w:val="20"/>
                <w:szCs w:val="20"/>
                <w:rtl w:val="0"/>
              </w:rPr>
              <w:t xml:space="preserve">Selecciona el centro educativo y elige el nuevo estatus (activo/inactivo)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D">
            <w:pPr>
              <w:widowControl w:val="0"/>
              <w:jc w:val="lef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3E">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3F">
            <w:pPr>
              <w:widowControl w:val="0"/>
              <w:jc w:val="left"/>
              <w:rPr>
                <w:sz w:val="20"/>
                <w:szCs w:val="20"/>
              </w:rPr>
            </w:pPr>
            <w:r w:rsidDel="00000000" w:rsidR="00000000" w:rsidRPr="00000000">
              <w:rPr>
                <w:sz w:val="20"/>
                <w:szCs w:val="20"/>
                <w:rtl w:val="0"/>
              </w:rPr>
              <w:t xml:space="preserve">Actualiza el estatus del centro educativo en la base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0">
            <w:pPr>
              <w:widowControl w:val="0"/>
              <w:jc w:val="lef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1">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42">
            <w:pPr>
              <w:widowControl w:val="0"/>
              <w:jc w:val="left"/>
              <w:rPr>
                <w:sz w:val="20"/>
                <w:szCs w:val="20"/>
              </w:rPr>
            </w:pPr>
            <w:r w:rsidDel="00000000" w:rsidR="00000000" w:rsidRPr="00000000">
              <w:rPr>
                <w:sz w:val="20"/>
                <w:szCs w:val="20"/>
                <w:rtl w:val="0"/>
              </w:rPr>
              <w:t xml:space="preserve">Muestra un mensaje confirmando que el estatus ha sido modificado</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3">
            <w:pPr>
              <w:widowControl w:val="0"/>
              <w:jc w:val="left"/>
              <w:rPr>
                <w:sz w:val="20"/>
                <w:szCs w:val="20"/>
              </w:rPr>
            </w:pPr>
            <w:r w:rsidDel="00000000" w:rsidR="00000000" w:rsidRPr="00000000">
              <w:rPr>
                <w:sz w:val="20"/>
                <w:szCs w:val="20"/>
                <w:rtl w:val="0"/>
              </w:rPr>
              <w:t xml:space="preserve">Fin del caso de uso</w:t>
            </w:r>
            <w:r w:rsidDel="00000000" w:rsidR="00000000" w:rsidRPr="00000000">
              <w:rPr>
                <w:rtl w:val="0"/>
              </w:rPr>
            </w:r>
          </w:p>
        </w:tc>
      </w:tr>
    </w:tbl>
    <w:p w:rsidR="00000000" w:rsidDel="00000000" w:rsidP="00000000" w:rsidRDefault="00000000" w:rsidRPr="00000000" w14:paraId="00000846">
      <w:pPr>
        <w:keepNext w:val="0"/>
        <w:keepLines w:val="0"/>
        <w:spacing w:after="80" w:lineRule="auto"/>
        <w:jc w:val="left"/>
        <w:rPr/>
      </w:pPr>
      <w:r w:rsidDel="00000000" w:rsidR="00000000" w:rsidRPr="00000000">
        <w:rPr>
          <w:rtl w:val="0"/>
        </w:rPr>
      </w:r>
    </w:p>
    <w:tbl>
      <w:tblPr>
        <w:tblStyle w:val="Table9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7">
            <w:pPr>
              <w:widowControl w:val="0"/>
              <w:jc w:val="left"/>
              <w:rPr>
                <w:sz w:val="20"/>
                <w:szCs w:val="20"/>
              </w:rPr>
            </w:pPr>
            <w:r w:rsidDel="00000000" w:rsidR="00000000" w:rsidRPr="00000000">
              <w:rPr>
                <w:b w:val="1"/>
                <w:sz w:val="20"/>
                <w:szCs w:val="20"/>
                <w:rtl w:val="0"/>
              </w:rPr>
              <w:t xml:space="preserve">Flujo Alternativo: CU22-FA1 Error al modificar el estatus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A">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B">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C">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D">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4E">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4F">
            <w:pPr>
              <w:widowControl w:val="0"/>
              <w:jc w:val="left"/>
              <w:rPr>
                <w:sz w:val="20"/>
                <w:szCs w:val="20"/>
              </w:rPr>
            </w:pPr>
            <w:r w:rsidDel="00000000" w:rsidR="00000000" w:rsidRPr="00000000">
              <w:rPr>
                <w:sz w:val="20"/>
                <w:szCs w:val="20"/>
                <w:rtl w:val="0"/>
              </w:rPr>
              <w:t xml:space="preserve">Intenta confirmar el cambio de estatus del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0">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1">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52">
            <w:pPr>
              <w:widowControl w:val="0"/>
              <w:jc w:val="left"/>
              <w:rPr>
                <w:sz w:val="20"/>
                <w:szCs w:val="20"/>
              </w:rPr>
            </w:pPr>
            <w:r w:rsidDel="00000000" w:rsidR="00000000" w:rsidRPr="00000000">
              <w:rPr>
                <w:sz w:val="20"/>
                <w:szCs w:val="20"/>
                <w:rtl w:val="0"/>
              </w:rPr>
              <w:t xml:space="preserve">Detecta un error en la conexión o en la base de datos, impidiendo la actualización del estatus.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3">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4">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55">
            <w:pPr>
              <w:widowControl w:val="0"/>
              <w:jc w:val="left"/>
              <w:rPr>
                <w:sz w:val="20"/>
                <w:szCs w:val="20"/>
              </w:rPr>
            </w:pPr>
            <w:r w:rsidDel="00000000" w:rsidR="00000000" w:rsidRPr="00000000">
              <w:rPr>
                <w:sz w:val="20"/>
                <w:szCs w:val="20"/>
                <w:rtl w:val="0"/>
              </w:rPr>
              <w:t xml:space="preserve">Muestra un mensaje de error "No se pudo modificar el estatus. Verifique la conexión e intente nuevamente".</w:t>
            </w:r>
          </w:p>
        </w:tc>
      </w:tr>
    </w:tbl>
    <w:p w:rsidR="00000000" w:rsidDel="00000000" w:rsidP="00000000" w:rsidRDefault="00000000" w:rsidRPr="00000000" w14:paraId="00000856">
      <w:pPr>
        <w:keepNext w:val="0"/>
        <w:keepLines w:val="0"/>
        <w:spacing w:after="80" w:lineRule="auto"/>
        <w:jc w:val="left"/>
        <w:rPr/>
      </w:pPr>
      <w:r w:rsidDel="00000000" w:rsidR="00000000" w:rsidRPr="00000000">
        <w:rPr>
          <w:rtl w:val="0"/>
        </w:rPr>
      </w:r>
    </w:p>
    <w:tbl>
      <w:tblPr>
        <w:tblStyle w:val="Table9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605"/>
        <w:tblGridChange w:id="0">
          <w:tblGrid>
            <w:gridCol w:w="1500"/>
            <w:gridCol w:w="6150"/>
            <w:gridCol w:w="160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57">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A">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B">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D">
            <w:pPr>
              <w:widowControl w:val="0"/>
              <w:jc w:val="left"/>
              <w:rPr>
                <w:sz w:val="20"/>
                <w:szCs w:val="20"/>
              </w:rPr>
            </w:pPr>
            <w:r w:rsidDel="00000000" w:rsidR="00000000" w:rsidRPr="00000000">
              <w:rPr>
                <w:sz w:val="20"/>
                <w:szCs w:val="20"/>
                <w:rtl w:val="0"/>
              </w:rPr>
              <w:t xml:space="preserve">CU22-MSJ1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5E">
            <w:pPr>
              <w:widowControl w:val="0"/>
              <w:jc w:val="left"/>
              <w:rPr>
                <w:sz w:val="20"/>
                <w:szCs w:val="20"/>
              </w:rPr>
            </w:pPr>
            <w:r w:rsidDel="00000000" w:rsidR="00000000" w:rsidRPr="00000000">
              <w:rPr>
                <w:sz w:val="20"/>
                <w:szCs w:val="20"/>
                <w:rtl w:val="0"/>
              </w:rPr>
              <w:t xml:space="preserve">"Estatus del centro educativo modificado correctamente".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0">
            <w:pPr>
              <w:widowControl w:val="0"/>
              <w:jc w:val="left"/>
              <w:rPr>
                <w:sz w:val="20"/>
                <w:szCs w:val="20"/>
              </w:rPr>
            </w:pPr>
            <w:r w:rsidDel="00000000" w:rsidR="00000000" w:rsidRPr="00000000">
              <w:rPr>
                <w:sz w:val="20"/>
                <w:szCs w:val="20"/>
                <w:rtl w:val="0"/>
              </w:rPr>
              <w:t xml:space="preserve">CU22-MSJ2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1">
            <w:pPr>
              <w:widowControl w:val="0"/>
              <w:jc w:val="left"/>
              <w:rPr>
                <w:sz w:val="20"/>
                <w:szCs w:val="20"/>
              </w:rPr>
            </w:pPr>
            <w:r w:rsidDel="00000000" w:rsidR="00000000" w:rsidRPr="00000000">
              <w:rPr>
                <w:sz w:val="20"/>
                <w:szCs w:val="20"/>
                <w:rtl w:val="0"/>
              </w:rPr>
              <w:t xml:space="preserve">"No se pudo modificar el estatus. Verifique la conexión e intente nuevamente".</w:t>
            </w:r>
          </w:p>
        </w:tc>
      </w:tr>
    </w:tbl>
    <w:p w:rsidR="00000000" w:rsidDel="00000000" w:rsidP="00000000" w:rsidRDefault="00000000" w:rsidRPr="00000000" w14:paraId="00000863">
      <w:pPr>
        <w:keepNext w:val="0"/>
        <w:keepLines w:val="0"/>
        <w:spacing w:after="80" w:lineRule="auto"/>
        <w:jc w:val="left"/>
        <w:rPr/>
      </w:pPr>
      <w:r w:rsidDel="00000000" w:rsidR="00000000" w:rsidRPr="00000000">
        <w:rPr>
          <w:rtl w:val="0"/>
        </w:rPr>
      </w:r>
    </w:p>
    <w:tbl>
      <w:tblPr>
        <w:tblStyle w:val="Table98"/>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6020"/>
        <w:gridCol w:w="1620"/>
        <w:tblGridChange w:id="0">
          <w:tblGrid>
            <w:gridCol w:w="1640"/>
            <w:gridCol w:w="6020"/>
            <w:gridCol w:w="162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64">
            <w:pPr>
              <w:widowControl w:val="0"/>
              <w:jc w:val="left"/>
              <w:rPr>
                <w:b w:val="1"/>
                <w:sz w:val="20"/>
                <w:szCs w:val="20"/>
              </w:rPr>
            </w:pPr>
            <w:r w:rsidDel="00000000" w:rsidR="00000000" w:rsidRPr="00000000">
              <w:rPr>
                <w:b w:val="1"/>
                <w:sz w:val="20"/>
                <w:szCs w:val="20"/>
                <w:rtl w:val="0"/>
              </w:rPr>
              <w:t xml:space="preserve">Nombre del caso de uso</w:t>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65">
            <w:pPr>
              <w:widowControl w:val="0"/>
              <w:jc w:val="left"/>
              <w:rPr>
                <w:b w:val="1"/>
                <w:sz w:val="20"/>
                <w:szCs w:val="20"/>
              </w:rPr>
            </w:pPr>
            <w:r w:rsidDel="00000000" w:rsidR="00000000" w:rsidRPr="00000000">
              <w:rPr>
                <w:b w:val="1"/>
                <w:sz w:val="20"/>
                <w:szCs w:val="20"/>
                <w:rtl w:val="0"/>
              </w:rPr>
              <w:t xml:space="preserve">Dar de alta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7">
            <w:pPr>
              <w:widowControl w:val="0"/>
              <w:jc w:val="left"/>
              <w:rPr>
                <w:sz w:val="20"/>
                <w:szCs w:val="20"/>
              </w:rPr>
            </w:pPr>
            <w:r w:rsidDel="00000000" w:rsidR="00000000" w:rsidRPr="00000000">
              <w:rPr>
                <w:sz w:val="20"/>
                <w:szCs w:val="20"/>
                <w:rtl w:val="0"/>
              </w:rPr>
              <w:t xml:space="preserve">ID</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8">
            <w:pPr>
              <w:widowControl w:val="0"/>
              <w:jc w:val="left"/>
              <w:rPr>
                <w:sz w:val="20"/>
                <w:szCs w:val="20"/>
              </w:rPr>
            </w:pPr>
            <w:r w:rsidDel="00000000" w:rsidR="00000000" w:rsidRPr="00000000">
              <w:rPr>
                <w:sz w:val="20"/>
                <w:szCs w:val="20"/>
                <w:rtl w:val="0"/>
              </w:rPr>
              <w:t xml:space="preserve">CU23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A">
            <w:pPr>
              <w:widowControl w:val="0"/>
              <w:jc w:val="left"/>
              <w:rPr>
                <w:sz w:val="20"/>
                <w:szCs w:val="20"/>
              </w:rPr>
            </w:pPr>
            <w:r w:rsidDel="00000000" w:rsidR="00000000" w:rsidRPr="00000000">
              <w:rPr>
                <w:sz w:val="20"/>
                <w:szCs w:val="20"/>
                <w:rtl w:val="0"/>
              </w:rPr>
              <w:t xml:space="preserve">Versión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B">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D">
            <w:pPr>
              <w:widowControl w:val="0"/>
              <w:jc w:val="left"/>
              <w:rPr>
                <w:sz w:val="20"/>
                <w:szCs w:val="20"/>
              </w:rPr>
            </w:pPr>
            <w:r w:rsidDel="00000000" w:rsidR="00000000" w:rsidRPr="00000000">
              <w:rPr>
                <w:sz w:val="20"/>
                <w:szCs w:val="20"/>
                <w:rtl w:val="0"/>
              </w:rPr>
              <w:t xml:space="preserve">Objetivo</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6E">
            <w:pPr>
              <w:widowControl w:val="0"/>
              <w:jc w:val="left"/>
              <w:rPr>
                <w:sz w:val="20"/>
                <w:szCs w:val="20"/>
              </w:rPr>
            </w:pPr>
            <w:r w:rsidDel="00000000" w:rsidR="00000000" w:rsidRPr="00000000">
              <w:rPr>
                <w:sz w:val="20"/>
                <w:szCs w:val="20"/>
                <w:rtl w:val="0"/>
              </w:rPr>
              <w:t xml:space="preserve">Dar de alta un nuevo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0">
            <w:pPr>
              <w:widowControl w:val="0"/>
              <w:jc w:val="left"/>
              <w:rPr>
                <w:sz w:val="20"/>
                <w:szCs w:val="20"/>
              </w:rPr>
            </w:pPr>
            <w:r w:rsidDel="00000000" w:rsidR="00000000" w:rsidRPr="00000000">
              <w:rPr>
                <w:sz w:val="20"/>
                <w:szCs w:val="20"/>
                <w:rtl w:val="0"/>
              </w:rPr>
              <w:t xml:space="preserve">Origen</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1">
            <w:pPr>
              <w:widowControl w:val="0"/>
              <w:jc w:val="left"/>
              <w:rPr>
                <w:sz w:val="20"/>
                <w:szCs w:val="20"/>
              </w:rPr>
            </w:pPr>
            <w:r w:rsidDel="00000000" w:rsidR="00000000" w:rsidRPr="00000000">
              <w:rPr>
                <w:sz w:val="20"/>
                <w:szCs w:val="20"/>
                <w:rtl w:val="0"/>
              </w:rPr>
              <w:t xml:space="preserve">CP1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3">
            <w:pPr>
              <w:widowControl w:val="0"/>
              <w:jc w:val="left"/>
              <w:rPr>
                <w:sz w:val="20"/>
                <w:szCs w:val="20"/>
              </w:rPr>
            </w:pPr>
            <w:r w:rsidDel="00000000" w:rsidR="00000000" w:rsidRPr="00000000">
              <w:rPr>
                <w:sz w:val="20"/>
                <w:szCs w:val="20"/>
                <w:rtl w:val="0"/>
              </w:rPr>
              <w:t xml:space="preserve">Prioridad</w:t>
            </w:r>
          </w:p>
        </w:tc>
        <w:tc>
          <w:tcPr>
            <w:gridSpan w:val="2"/>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874">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6">
            <w:pPr>
              <w:widowControl w:val="0"/>
              <w:jc w:val="left"/>
              <w:rPr>
                <w:sz w:val="20"/>
                <w:szCs w:val="20"/>
              </w:rPr>
            </w:pPr>
            <w:r w:rsidDel="00000000" w:rsidR="00000000" w:rsidRPr="00000000">
              <w:rPr>
                <w:sz w:val="20"/>
                <w:szCs w:val="20"/>
                <w:rtl w:val="0"/>
              </w:rPr>
              <w:t xml:space="preserve">Actor(es)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7">
            <w:pPr>
              <w:widowControl w:val="0"/>
              <w:jc w:val="left"/>
              <w:rPr>
                <w:sz w:val="20"/>
                <w:szCs w:val="20"/>
              </w:rPr>
            </w:pPr>
            <w:r w:rsidDel="00000000" w:rsidR="00000000" w:rsidRPr="00000000">
              <w:rPr>
                <w:sz w:val="20"/>
                <w:szCs w:val="20"/>
                <w:rtl w:val="0"/>
              </w:rPr>
              <w:t xml:space="preserve">Administrador del Sistema</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9">
            <w:pPr>
              <w:widowControl w:val="0"/>
              <w:jc w:val="left"/>
              <w:rPr>
                <w:sz w:val="20"/>
                <w:szCs w:val="20"/>
              </w:rPr>
            </w:pPr>
            <w:r w:rsidDel="00000000" w:rsidR="00000000" w:rsidRPr="00000000">
              <w:rPr>
                <w:sz w:val="20"/>
                <w:szCs w:val="20"/>
                <w:rtl w:val="0"/>
              </w:rPr>
              <w:t xml:space="preserve">Precondiciones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A">
            <w:pPr>
              <w:widowControl w:val="0"/>
              <w:jc w:val="left"/>
              <w:rPr>
                <w:sz w:val="20"/>
                <w:szCs w:val="20"/>
              </w:rPr>
            </w:pPr>
            <w:r w:rsidDel="00000000" w:rsidR="00000000" w:rsidRPr="00000000">
              <w:rPr>
                <w:sz w:val="20"/>
                <w:szCs w:val="20"/>
                <w:rtl w:val="0"/>
              </w:rPr>
              <w:t xml:space="preserve">El Administrador del Sistema tiene una sesión activa y posee los permisos necesarios para registrar nuevos centros educativos.</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C">
            <w:pPr>
              <w:widowControl w:val="0"/>
              <w:jc w:val="left"/>
              <w:rPr>
                <w:sz w:val="20"/>
                <w:szCs w:val="20"/>
              </w:rPr>
            </w:pPr>
            <w:r w:rsidDel="00000000" w:rsidR="00000000" w:rsidRPr="00000000">
              <w:rPr>
                <w:sz w:val="20"/>
                <w:szCs w:val="20"/>
                <w:rtl w:val="0"/>
              </w:rPr>
              <w:t xml:space="preserve">Postcondiciones</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7D">
            <w:pPr>
              <w:widowControl w:val="0"/>
              <w:jc w:val="left"/>
              <w:rPr>
                <w:sz w:val="20"/>
                <w:szCs w:val="20"/>
              </w:rPr>
            </w:pPr>
            <w:r w:rsidDel="00000000" w:rsidR="00000000" w:rsidRPr="00000000">
              <w:rPr>
                <w:sz w:val="20"/>
                <w:szCs w:val="20"/>
                <w:rtl w:val="0"/>
              </w:rPr>
              <w:t xml:space="preserve">El nuevo centro educativo queda registrado en el sistema y disponible para ser gestionado.</w:t>
            </w:r>
          </w:p>
        </w:tc>
      </w:tr>
    </w:tbl>
    <w:p w:rsidR="00000000" w:rsidDel="00000000" w:rsidP="00000000" w:rsidRDefault="00000000" w:rsidRPr="00000000" w14:paraId="0000087F">
      <w:pPr>
        <w:keepNext w:val="0"/>
        <w:keepLines w:val="0"/>
        <w:spacing w:after="80" w:lineRule="auto"/>
        <w:jc w:val="left"/>
        <w:rPr/>
      </w:pPr>
      <w:r w:rsidDel="00000000" w:rsidR="00000000" w:rsidRPr="00000000">
        <w:rPr>
          <w:rtl w:val="0"/>
        </w:rPr>
      </w:r>
    </w:p>
    <w:tbl>
      <w:tblPr>
        <w:tblStyle w:val="Table99"/>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80">
            <w:pPr>
              <w:widowControl w:val="0"/>
              <w:jc w:val="left"/>
              <w:rPr>
                <w:sz w:val="20"/>
                <w:szCs w:val="20"/>
              </w:rPr>
            </w:pPr>
            <w:r w:rsidDel="00000000" w:rsidR="00000000" w:rsidRPr="00000000">
              <w:rPr>
                <w:b w:val="1"/>
                <w:sz w:val="20"/>
                <w:szCs w:val="20"/>
                <w:rtl w:val="0"/>
              </w:rPr>
              <w:t xml:space="preserve">Flujo Básico: Dar de alta un nuevo centro educativo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3">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4">
            <w:pPr>
              <w:widowControl w:val="0"/>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5">
            <w:pPr>
              <w:widowControl w:val="0"/>
              <w:jc w:val="left"/>
              <w:rPr>
                <w:sz w:val="20"/>
                <w:szCs w:val="20"/>
              </w:rPr>
            </w:pPr>
            <w:r w:rsidDel="00000000" w:rsidR="00000000" w:rsidRPr="00000000">
              <w:rPr>
                <w:b w:val="1"/>
                <w:sz w:val="20"/>
                <w:szCs w:val="20"/>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6">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7">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88">
            <w:pPr>
              <w:widowControl w:val="0"/>
              <w:jc w:val="left"/>
              <w:rPr>
                <w:sz w:val="20"/>
                <w:szCs w:val="20"/>
              </w:rPr>
            </w:pPr>
            <w:r w:rsidDel="00000000" w:rsidR="00000000" w:rsidRPr="00000000">
              <w:rPr>
                <w:sz w:val="20"/>
                <w:szCs w:val="20"/>
                <w:rtl w:val="0"/>
              </w:rPr>
              <w:t xml:space="preserve">Inicia sesión en el sistema y accede a la sección "Agregar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9">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A">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8B">
            <w:pPr>
              <w:widowControl w:val="0"/>
              <w:jc w:val="left"/>
              <w:rPr>
                <w:sz w:val="20"/>
                <w:szCs w:val="20"/>
              </w:rPr>
            </w:pPr>
            <w:r w:rsidDel="00000000" w:rsidR="00000000" w:rsidRPr="00000000">
              <w:rPr>
                <w:sz w:val="20"/>
                <w:szCs w:val="20"/>
                <w:rtl w:val="0"/>
              </w:rPr>
              <w:t xml:space="preserve">Muestra un formulario para ingresar los datos del nuevo centro educativo</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C">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D">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8E">
            <w:pPr>
              <w:widowControl w:val="0"/>
              <w:jc w:val="left"/>
              <w:rPr>
                <w:sz w:val="20"/>
                <w:szCs w:val="20"/>
              </w:rPr>
            </w:pPr>
            <w:r w:rsidDel="00000000" w:rsidR="00000000" w:rsidRPr="00000000">
              <w:rPr>
                <w:sz w:val="20"/>
                <w:szCs w:val="20"/>
                <w:rtl w:val="0"/>
              </w:rPr>
              <w:t xml:space="preserve">Completa el formulario con la información requerida (nombre, ubicación, capacidad, etc.) y confirma la acción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8F">
            <w:pPr>
              <w:widowControl w:val="0"/>
              <w:jc w:val="left"/>
              <w:rPr>
                <w:sz w:val="20"/>
                <w:szCs w:val="20"/>
              </w:rPr>
            </w:pPr>
            <w:r w:rsidDel="00000000" w:rsidR="00000000" w:rsidRPr="00000000">
              <w:rPr>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0">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91">
            <w:pPr>
              <w:widowControl w:val="0"/>
              <w:jc w:val="left"/>
              <w:rPr>
                <w:sz w:val="20"/>
                <w:szCs w:val="20"/>
              </w:rPr>
            </w:pPr>
            <w:r w:rsidDel="00000000" w:rsidR="00000000" w:rsidRPr="00000000">
              <w:rPr>
                <w:sz w:val="20"/>
                <w:szCs w:val="20"/>
                <w:rtl w:val="0"/>
              </w:rPr>
              <w:t xml:space="preserve">Valida los datos ingresados y guarda el nuevo centro educativo en la base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2">
            <w:pPr>
              <w:widowControl w:val="0"/>
              <w:jc w:val="left"/>
              <w:rPr>
                <w:sz w:val="20"/>
                <w:szCs w:val="20"/>
              </w:rPr>
            </w:pPr>
            <w:r w:rsidDel="00000000" w:rsidR="00000000" w:rsidRPr="00000000">
              <w:rPr>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3">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94">
            <w:pPr>
              <w:widowControl w:val="0"/>
              <w:jc w:val="left"/>
              <w:rPr>
                <w:sz w:val="20"/>
                <w:szCs w:val="20"/>
              </w:rPr>
            </w:pPr>
            <w:r w:rsidDel="00000000" w:rsidR="00000000" w:rsidRPr="00000000">
              <w:rPr>
                <w:sz w:val="20"/>
                <w:szCs w:val="20"/>
                <w:rtl w:val="0"/>
              </w:rPr>
              <w:t xml:space="preserve">Muestra un mensaje de confirmación indicando que el centro educativo ha sido dado de alta exitosamente.</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5">
            <w:pPr>
              <w:widowControl w:val="0"/>
              <w:jc w:val="left"/>
              <w:rPr>
                <w:sz w:val="20"/>
                <w:szCs w:val="20"/>
              </w:rPr>
            </w:pPr>
            <w:r w:rsidDel="00000000" w:rsidR="00000000" w:rsidRPr="00000000">
              <w:rPr>
                <w:sz w:val="20"/>
                <w:szCs w:val="20"/>
                <w:rtl w:val="0"/>
              </w:rPr>
              <w:t xml:space="preserve">Fin del caso de uso</w:t>
            </w:r>
            <w:r w:rsidDel="00000000" w:rsidR="00000000" w:rsidRPr="00000000">
              <w:rPr>
                <w:rtl w:val="0"/>
              </w:rPr>
            </w:r>
          </w:p>
        </w:tc>
      </w:tr>
    </w:tbl>
    <w:p w:rsidR="00000000" w:rsidDel="00000000" w:rsidP="00000000" w:rsidRDefault="00000000" w:rsidRPr="00000000" w14:paraId="00000898">
      <w:pPr>
        <w:pStyle w:val="Heading2"/>
        <w:keepNext w:val="0"/>
        <w:keepLines w:val="0"/>
        <w:spacing w:after="80" w:lineRule="auto"/>
        <w:jc w:val="left"/>
        <w:rPr>
          <w:sz w:val="18"/>
          <w:szCs w:val="18"/>
        </w:rPr>
      </w:pPr>
      <w:bookmarkStart w:colFirst="0" w:colLast="0" w:name="_ybqzp0opilp" w:id="41"/>
      <w:bookmarkEnd w:id="41"/>
      <w:r w:rsidDel="00000000" w:rsidR="00000000" w:rsidRPr="00000000">
        <w:rPr>
          <w:rtl w:val="0"/>
        </w:rPr>
      </w:r>
    </w:p>
    <w:tbl>
      <w:tblPr>
        <w:tblStyle w:val="Table10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10"/>
        <w:tblGridChange w:id="0">
          <w:tblGrid>
            <w:gridCol w:w="1500"/>
            <w:gridCol w:w="2100"/>
            <w:gridCol w:w="561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99">
            <w:pPr>
              <w:widowControl w:val="0"/>
              <w:jc w:val="left"/>
              <w:rPr>
                <w:sz w:val="20"/>
                <w:szCs w:val="20"/>
              </w:rPr>
            </w:pPr>
            <w:r w:rsidDel="00000000" w:rsidR="00000000" w:rsidRPr="00000000">
              <w:rPr>
                <w:b w:val="1"/>
                <w:sz w:val="20"/>
                <w:szCs w:val="20"/>
                <w:rtl w:val="0"/>
              </w:rPr>
              <w:t xml:space="preserve">Flujo Alternativo: CU23-FA1 Error al dar de alta el centro educativo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C">
            <w:pPr>
              <w:widowControl w:val="0"/>
              <w:jc w:val="left"/>
              <w:rPr>
                <w:sz w:val="20"/>
                <w:szCs w:val="20"/>
              </w:rPr>
            </w:pPr>
            <w:r w:rsidDel="00000000" w:rsidR="00000000" w:rsidRPr="00000000">
              <w:rPr>
                <w:b w:val="1"/>
                <w:sz w:val="20"/>
                <w:szCs w:val="20"/>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D">
            <w:pPr>
              <w:widowControl w:val="0"/>
              <w:jc w:val="left"/>
              <w:rPr>
                <w:sz w:val="20"/>
                <w:szCs w:val="20"/>
              </w:rPr>
            </w:pPr>
            <w:r w:rsidDel="00000000" w:rsidR="00000000" w:rsidRPr="00000000">
              <w:rPr>
                <w:sz w:val="20"/>
                <w:szCs w:val="20"/>
                <w:rtl w:val="0"/>
              </w:rPr>
              <w:t xml:space="preserve">Actor</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E">
            <w:pPr>
              <w:widowControl w:val="0"/>
              <w:jc w:val="left"/>
              <w:rPr>
                <w:sz w:val="20"/>
                <w:szCs w:val="20"/>
              </w:rPr>
            </w:pPr>
            <w:r w:rsidDel="00000000" w:rsidR="00000000" w:rsidRPr="00000000">
              <w:rPr>
                <w:sz w:val="20"/>
                <w:szCs w:val="20"/>
                <w:rtl w:val="0"/>
              </w:rPr>
              <w:t xml:space="preserve">Descripción</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9F">
            <w:pPr>
              <w:widowControl w:val="0"/>
              <w:jc w:val="left"/>
              <w:rPr>
                <w:sz w:val="20"/>
                <w:szCs w:val="20"/>
              </w:rPr>
            </w:pPr>
            <w:r w:rsidDel="00000000" w:rsidR="00000000" w:rsidRPr="00000000">
              <w:rPr>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0">
            <w:pPr>
              <w:widowControl w:val="0"/>
              <w:jc w:val="left"/>
              <w:rPr>
                <w:sz w:val="20"/>
                <w:szCs w:val="20"/>
              </w:rPr>
            </w:pPr>
            <w:r w:rsidDel="00000000" w:rsidR="00000000" w:rsidRPr="00000000">
              <w:rPr>
                <w:sz w:val="20"/>
                <w:szCs w:val="20"/>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A1">
            <w:pPr>
              <w:widowControl w:val="0"/>
              <w:jc w:val="left"/>
              <w:rPr>
                <w:sz w:val="20"/>
                <w:szCs w:val="20"/>
              </w:rPr>
            </w:pPr>
            <w:r w:rsidDel="00000000" w:rsidR="00000000" w:rsidRPr="00000000">
              <w:rPr>
                <w:sz w:val="20"/>
                <w:szCs w:val="20"/>
                <w:rtl w:val="0"/>
              </w:rPr>
              <w:t xml:space="preserve">Intenta confirmar la creación del nuevo centro educativo.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2">
            <w:pPr>
              <w:widowControl w:val="0"/>
              <w:jc w:val="left"/>
              <w:rPr>
                <w:sz w:val="20"/>
                <w:szCs w:val="20"/>
              </w:rPr>
            </w:pPr>
            <w:r w:rsidDel="00000000" w:rsidR="00000000" w:rsidRPr="00000000">
              <w:rPr>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3">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A4">
            <w:pPr>
              <w:widowControl w:val="0"/>
              <w:jc w:val="left"/>
              <w:rPr>
                <w:sz w:val="20"/>
                <w:szCs w:val="20"/>
              </w:rPr>
            </w:pPr>
            <w:r w:rsidDel="00000000" w:rsidR="00000000" w:rsidRPr="00000000">
              <w:rPr>
                <w:sz w:val="20"/>
                <w:szCs w:val="20"/>
                <w:rtl w:val="0"/>
              </w:rPr>
              <w:t xml:space="preserve">Detecta un error en la conexión o en el almacenamiento de los datos, impidiendo completar el alta.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5">
            <w:pPr>
              <w:widowControl w:val="0"/>
              <w:jc w:val="left"/>
              <w:rPr>
                <w:sz w:val="20"/>
                <w:szCs w:val="20"/>
              </w:rPr>
            </w:pPr>
            <w:r w:rsidDel="00000000" w:rsidR="00000000" w:rsidRPr="00000000">
              <w:rPr>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6">
            <w:pPr>
              <w:widowControl w:val="0"/>
              <w:jc w:val="left"/>
              <w:rPr>
                <w:sz w:val="20"/>
                <w:szCs w:val="20"/>
              </w:rPr>
            </w:pPr>
            <w:r w:rsidDel="00000000" w:rsidR="00000000" w:rsidRPr="00000000">
              <w:rPr>
                <w:sz w:val="20"/>
                <w:szCs w:val="20"/>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A7">
            <w:pPr>
              <w:widowControl w:val="0"/>
              <w:jc w:val="left"/>
              <w:rPr>
                <w:sz w:val="20"/>
                <w:szCs w:val="20"/>
              </w:rPr>
            </w:pPr>
            <w:r w:rsidDel="00000000" w:rsidR="00000000" w:rsidRPr="00000000">
              <w:rPr>
                <w:sz w:val="20"/>
                <w:szCs w:val="20"/>
                <w:rtl w:val="0"/>
              </w:rPr>
              <w:t xml:space="preserve">Muestra un mensaje de error "No se pudo dar de alta el centro educativo. Verifique los datos e intente nuevamente".</w:t>
            </w:r>
          </w:p>
        </w:tc>
      </w:tr>
    </w:tbl>
    <w:p w:rsidR="00000000" w:rsidDel="00000000" w:rsidP="00000000" w:rsidRDefault="00000000" w:rsidRPr="00000000" w14:paraId="000008A8">
      <w:pPr>
        <w:keepNext w:val="0"/>
        <w:keepLines w:val="0"/>
        <w:spacing w:after="80" w:lineRule="auto"/>
        <w:jc w:val="left"/>
        <w:rPr/>
      </w:pPr>
      <w:r w:rsidDel="00000000" w:rsidR="00000000" w:rsidRPr="00000000">
        <w:rPr>
          <w:rtl w:val="0"/>
        </w:rPr>
      </w:r>
    </w:p>
    <w:tbl>
      <w:tblPr>
        <w:tblStyle w:val="Table10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605"/>
        <w:tblGridChange w:id="0">
          <w:tblGrid>
            <w:gridCol w:w="1500"/>
            <w:gridCol w:w="6150"/>
            <w:gridCol w:w="160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A9">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C">
            <w:pPr>
              <w:widowControl w:val="0"/>
              <w:jc w:val="left"/>
              <w:rPr>
                <w:sz w:val="20"/>
                <w:szCs w:val="20"/>
              </w:rPr>
            </w:pPr>
            <w:r w:rsidDel="00000000" w:rsidR="00000000" w:rsidRPr="00000000">
              <w:rPr>
                <w:b w:val="1"/>
                <w:sz w:val="20"/>
                <w:szCs w:val="20"/>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D">
            <w:pPr>
              <w:widowControl w:val="0"/>
              <w:jc w:val="left"/>
              <w:rPr>
                <w:sz w:val="20"/>
                <w:szCs w:val="20"/>
              </w:rPr>
            </w:pPr>
            <w:r w:rsidDel="00000000" w:rsidR="00000000" w:rsidRPr="00000000">
              <w:rPr>
                <w:b w:val="1"/>
                <w:sz w:val="20"/>
                <w:szCs w:val="20"/>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AF">
            <w:pPr>
              <w:widowControl w:val="0"/>
              <w:jc w:val="left"/>
              <w:rPr>
                <w:sz w:val="20"/>
                <w:szCs w:val="20"/>
              </w:rPr>
            </w:pPr>
            <w:r w:rsidDel="00000000" w:rsidR="00000000" w:rsidRPr="00000000">
              <w:rPr>
                <w:sz w:val="20"/>
                <w:szCs w:val="20"/>
                <w:rtl w:val="0"/>
              </w:rPr>
              <w:t xml:space="preserve">CU23-MSJ1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0">
            <w:pPr>
              <w:widowControl w:val="0"/>
              <w:jc w:val="left"/>
              <w:rPr>
                <w:sz w:val="20"/>
                <w:szCs w:val="20"/>
              </w:rPr>
            </w:pPr>
            <w:r w:rsidDel="00000000" w:rsidR="00000000" w:rsidRPr="00000000">
              <w:rPr>
                <w:sz w:val="20"/>
                <w:szCs w:val="20"/>
                <w:rtl w:val="0"/>
              </w:rPr>
              <w:t xml:space="preserve">"Centro educativo dado de alta correctamente"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2">
            <w:pPr>
              <w:widowControl w:val="0"/>
              <w:jc w:val="left"/>
              <w:rPr>
                <w:sz w:val="20"/>
                <w:szCs w:val="20"/>
              </w:rPr>
            </w:pPr>
            <w:r w:rsidDel="00000000" w:rsidR="00000000" w:rsidRPr="00000000">
              <w:rPr>
                <w:sz w:val="20"/>
                <w:szCs w:val="20"/>
                <w:rtl w:val="0"/>
              </w:rPr>
              <w:t xml:space="preserve">CU23-MSJ2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3">
            <w:pPr>
              <w:widowControl w:val="0"/>
              <w:jc w:val="left"/>
              <w:rPr>
                <w:sz w:val="20"/>
                <w:szCs w:val="20"/>
              </w:rPr>
            </w:pPr>
            <w:r w:rsidDel="00000000" w:rsidR="00000000" w:rsidRPr="00000000">
              <w:rPr>
                <w:sz w:val="20"/>
                <w:szCs w:val="20"/>
                <w:rtl w:val="0"/>
              </w:rPr>
              <w:t xml:space="preserve">"No se pudo dar de alta el centro educativo. Verifique los datos e intente nuevamente"</w:t>
            </w:r>
          </w:p>
        </w:tc>
      </w:tr>
    </w:tbl>
    <w:p w:rsidR="00000000" w:rsidDel="00000000" w:rsidP="00000000" w:rsidRDefault="00000000" w:rsidRPr="00000000" w14:paraId="000008B5">
      <w:pPr>
        <w:rPr/>
      </w:pPr>
      <w:r w:rsidDel="00000000" w:rsidR="00000000" w:rsidRPr="00000000">
        <w:rPr>
          <w:rtl w:val="0"/>
        </w:rPr>
      </w:r>
    </w:p>
    <w:tbl>
      <w:tblPr>
        <w:tblStyle w:val="Table10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B6">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B7">
            <w:pPr>
              <w:widowControl w:val="0"/>
              <w:jc w:val="left"/>
              <w:rPr>
                <w:sz w:val="20"/>
                <w:szCs w:val="20"/>
              </w:rPr>
            </w:pPr>
            <w:r w:rsidDel="00000000" w:rsidR="00000000" w:rsidRPr="00000000">
              <w:rPr>
                <w:sz w:val="20"/>
                <w:szCs w:val="20"/>
                <w:rtl w:val="0"/>
              </w:rPr>
              <w:t xml:space="preserve">Realizar mantenimiento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9">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A">
            <w:pPr>
              <w:widowControl w:val="0"/>
              <w:jc w:val="left"/>
              <w:rPr>
                <w:sz w:val="20"/>
                <w:szCs w:val="20"/>
              </w:rPr>
            </w:pPr>
            <w:r w:rsidDel="00000000" w:rsidR="00000000" w:rsidRPr="00000000">
              <w:rPr>
                <w:sz w:val="20"/>
                <w:szCs w:val="20"/>
                <w:rtl w:val="0"/>
              </w:rPr>
              <w:t xml:space="preserve">CU24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C">
            <w:pPr>
              <w:widowControl w:val="0"/>
              <w:jc w:val="left"/>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D">
            <w:pPr>
              <w:widowControl w:val="0"/>
              <w:jc w:val="left"/>
              <w:rPr>
                <w:sz w:val="20"/>
                <w:szCs w:val="20"/>
              </w:rPr>
            </w:pPr>
            <w:r w:rsidDel="00000000" w:rsidR="00000000" w:rsidRPr="00000000">
              <w:rPr>
                <w:sz w:val="20"/>
                <w:szCs w:val="20"/>
                <w:rtl w:val="0"/>
              </w:rPr>
              <w:t xml:space="preserve">1</w:t>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BF">
            <w:pPr>
              <w:widowControl w:val="0"/>
              <w:jc w:val="left"/>
              <w:rPr>
                <w:sz w:val="20"/>
                <w:szCs w:val="20"/>
              </w:rPr>
            </w:pPr>
            <w:r w:rsidDel="00000000" w:rsidR="00000000" w:rsidRPr="00000000">
              <w:rPr>
                <w:b w:val="1"/>
                <w:sz w:val="20"/>
                <w:szCs w:val="20"/>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0">
            <w:pPr>
              <w:widowControl w:val="0"/>
              <w:jc w:val="left"/>
              <w:rPr>
                <w:sz w:val="20"/>
                <w:szCs w:val="20"/>
              </w:rPr>
            </w:pPr>
            <w:r w:rsidDel="00000000" w:rsidR="00000000" w:rsidRPr="00000000">
              <w:rPr>
                <w:sz w:val="20"/>
                <w:szCs w:val="20"/>
                <w:rtl w:val="0"/>
              </w:rPr>
              <w:t xml:space="preserve">Permitir al Administrador del Sistema realizar tareas de mantenimiento para asegurar el correcto funcionamiento de la plataforma.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2">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3">
            <w:pPr>
              <w:widowControl w:val="0"/>
              <w:rPr/>
            </w:pPr>
            <w:r w:rsidDel="00000000" w:rsidR="00000000" w:rsidRPr="00000000">
              <w:rPr>
                <w:rtl w:val="0"/>
              </w:rPr>
              <w:t xml:space="preserve">CP10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5">
            <w:pPr>
              <w:widowControl w:val="0"/>
              <w:jc w:val="left"/>
              <w:rPr>
                <w:sz w:val="20"/>
                <w:szCs w:val="20"/>
              </w:rPr>
            </w:pPr>
            <w:r w:rsidDel="00000000" w:rsidR="00000000" w:rsidRPr="00000000">
              <w:rPr>
                <w:b w:val="1"/>
                <w:sz w:val="20"/>
                <w:szCs w:val="20"/>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8C6">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8">
            <w:pPr>
              <w:widowControl w:val="0"/>
              <w:jc w:val="left"/>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9">
            <w:pPr>
              <w:widowControl w:val="0"/>
              <w:jc w:val="left"/>
              <w:rPr>
                <w:sz w:val="20"/>
                <w:szCs w:val="20"/>
              </w:rPr>
            </w:pPr>
            <w:r w:rsidDel="00000000" w:rsidR="00000000" w:rsidRPr="00000000">
              <w:rPr>
                <w:sz w:val="20"/>
                <w:szCs w:val="20"/>
                <w:rtl w:val="0"/>
              </w:rPr>
              <w:t xml:space="preserve">Administrador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B">
            <w:pPr>
              <w:widowControl w:val="0"/>
              <w:jc w:val="left"/>
              <w:rPr>
                <w:sz w:val="20"/>
                <w:szCs w:val="20"/>
              </w:rPr>
            </w:pPr>
            <w:r w:rsidDel="00000000" w:rsidR="00000000" w:rsidRPr="00000000">
              <w:rPr>
                <w:b w:val="1"/>
                <w:sz w:val="20"/>
                <w:szCs w:val="20"/>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CC">
            <w:pPr>
              <w:widowControl w:val="0"/>
              <w:jc w:val="left"/>
              <w:rPr>
                <w:sz w:val="20"/>
                <w:szCs w:val="20"/>
              </w:rPr>
            </w:pPr>
            <w:r w:rsidDel="00000000" w:rsidR="00000000" w:rsidRPr="00000000">
              <w:rPr>
                <w:sz w:val="20"/>
                <w:szCs w:val="20"/>
                <w:rtl w:val="0"/>
              </w:rPr>
              <w:t xml:space="preserve">El sistema debe estar en modo de mantenimiento o con un uso mínimo, y el Administrador debe tener permisos para realizar estas tareas.</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E">
            <w:pPr>
              <w:widowControl w:val="0"/>
              <w:jc w:val="left"/>
              <w:rPr>
                <w:sz w:val="20"/>
                <w:szCs w:val="20"/>
              </w:rPr>
            </w:pPr>
            <w:r w:rsidDel="00000000" w:rsidR="00000000" w:rsidRPr="00000000">
              <w:rPr>
                <w:b w:val="1"/>
                <w:sz w:val="20"/>
                <w:szCs w:val="20"/>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CF">
            <w:pPr>
              <w:widowControl w:val="0"/>
              <w:jc w:val="left"/>
              <w:rPr>
                <w:sz w:val="20"/>
                <w:szCs w:val="20"/>
              </w:rPr>
            </w:pPr>
            <w:r w:rsidDel="00000000" w:rsidR="00000000" w:rsidRPr="00000000">
              <w:rPr>
                <w:sz w:val="20"/>
                <w:szCs w:val="20"/>
                <w:rtl w:val="0"/>
              </w:rPr>
              <w:t xml:space="preserve">Las tareas de mantenimiento son registradas y el sistema queda actualizado.</w:t>
            </w:r>
          </w:p>
        </w:tc>
      </w:tr>
    </w:tbl>
    <w:p w:rsidR="00000000" w:rsidDel="00000000" w:rsidP="00000000" w:rsidRDefault="00000000" w:rsidRPr="00000000" w14:paraId="000008D1">
      <w:pPr>
        <w:rPr/>
      </w:pPr>
      <w:r w:rsidDel="00000000" w:rsidR="00000000" w:rsidRPr="00000000">
        <w:rPr>
          <w:rtl w:val="0"/>
        </w:rPr>
      </w:r>
    </w:p>
    <w:tbl>
      <w:tblPr>
        <w:tblStyle w:val="Table103"/>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70"/>
        <w:tblGridChange w:id="0">
          <w:tblGrid>
            <w:gridCol w:w="1500"/>
            <w:gridCol w:w="2100"/>
            <w:gridCol w:w="567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D2">
            <w:pPr>
              <w:widowControl w:val="0"/>
              <w:jc w:val="left"/>
              <w:rPr>
                <w:sz w:val="20"/>
                <w:szCs w:val="20"/>
              </w:rPr>
            </w:pPr>
            <w:r w:rsidDel="00000000" w:rsidR="00000000" w:rsidRPr="00000000">
              <w:rPr>
                <w:b w:val="1"/>
                <w:sz w:val="20"/>
                <w:szCs w:val="20"/>
                <w:rtl w:val="0"/>
              </w:rPr>
              <w:t xml:space="preserve">Flujo Básico: Realizar mantenimiento del sistema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5">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6">
            <w:pPr>
              <w:widowControl w:val="0"/>
              <w:rPr/>
            </w:pPr>
            <w:r w:rsidDel="00000000" w:rsidR="00000000" w:rsidRPr="00000000">
              <w:rPr>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7">
            <w:pPr>
              <w:widowControl w:val="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8">
            <w:pPr>
              <w:widowControl w:val="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9">
            <w:pPr>
              <w:widowControl w:val="0"/>
              <w:rPr/>
            </w:pPr>
            <w:r w:rsidDel="00000000" w:rsidR="00000000" w:rsidRPr="00000000">
              <w:rPr>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DA">
            <w:pPr>
              <w:widowControl w:val="0"/>
              <w:rPr/>
            </w:pPr>
            <w:r w:rsidDel="00000000" w:rsidR="00000000" w:rsidRPr="00000000">
              <w:rPr>
                <w:rtl w:val="0"/>
              </w:rPr>
              <w:t xml:space="preserve">Inicia sesión en el sistema y selecciona la opción "Realizar Mantenimiento"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B">
            <w:pPr>
              <w:widowControl w:val="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C">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DD">
            <w:pPr>
              <w:widowControl w:val="0"/>
              <w:rPr/>
            </w:pPr>
            <w:r w:rsidDel="00000000" w:rsidR="00000000" w:rsidRPr="00000000">
              <w:rPr>
                <w:rtl w:val="0"/>
              </w:rPr>
              <w:t xml:space="preserve">Solicita confirmación para iniciar las tareas de mantenimiento.</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E">
            <w:pPr>
              <w:widowControl w:val="0"/>
              <w:rPr/>
            </w:pPr>
            <w:r w:rsidDel="00000000" w:rsidR="00000000" w:rsidRPr="00000000">
              <w:rPr>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DF">
            <w:pPr>
              <w:widowControl w:val="0"/>
              <w:rPr/>
            </w:pPr>
            <w:r w:rsidDel="00000000" w:rsidR="00000000" w:rsidRPr="00000000">
              <w:rPr>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E0">
            <w:pPr>
              <w:widowControl w:val="0"/>
              <w:rPr/>
            </w:pPr>
            <w:r w:rsidDel="00000000" w:rsidR="00000000" w:rsidRPr="00000000">
              <w:rPr>
                <w:rtl w:val="0"/>
              </w:rPr>
              <w:t xml:space="preserve">Confirma las tareas de mantenimiento a realizar.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1">
            <w:pPr>
              <w:widowControl w:val="0"/>
              <w:rPr/>
            </w:pPr>
            <w:r w:rsidDel="00000000" w:rsidR="00000000" w:rsidRPr="00000000">
              <w:rPr>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2">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E3">
            <w:pPr>
              <w:widowControl w:val="0"/>
              <w:rPr/>
            </w:pPr>
            <w:r w:rsidDel="00000000" w:rsidR="00000000" w:rsidRPr="00000000">
              <w:rPr>
                <w:rtl w:val="0"/>
              </w:rPr>
              <w:t xml:space="preserve">Ejecuta las tareas de mantenimiento y actualiza la información correspondiente.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4">
            <w:pPr>
              <w:widowControl w:val="0"/>
              <w:rPr/>
            </w:pPr>
            <w:r w:rsidDel="00000000" w:rsidR="00000000" w:rsidRPr="00000000">
              <w:rPr>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5">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E6">
            <w:pPr>
              <w:widowControl w:val="0"/>
              <w:rPr/>
            </w:pPr>
            <w:r w:rsidDel="00000000" w:rsidR="00000000" w:rsidRPr="00000000">
              <w:rPr>
                <w:rtl w:val="0"/>
              </w:rPr>
              <w:t xml:space="preserve">Muestra un mensaje de éxito indicando que el mantenimiento se completó.</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7">
            <w:pPr>
              <w:widowControl w:val="0"/>
              <w:rPr/>
            </w:pPr>
            <w:r w:rsidDel="00000000" w:rsidR="00000000" w:rsidRPr="00000000">
              <w:rPr>
                <w:rtl w:val="0"/>
              </w:rPr>
              <w:t xml:space="preserve">Fin del caso de uso</w:t>
            </w:r>
            <w:r w:rsidDel="00000000" w:rsidR="00000000" w:rsidRPr="00000000">
              <w:rPr>
                <w:rtl w:val="0"/>
              </w:rPr>
            </w:r>
          </w:p>
        </w:tc>
      </w:tr>
    </w:tbl>
    <w:p w:rsidR="00000000" w:rsidDel="00000000" w:rsidP="00000000" w:rsidRDefault="00000000" w:rsidRPr="00000000" w14:paraId="000008EA">
      <w:pPr>
        <w:rPr/>
      </w:pPr>
      <w:r w:rsidDel="00000000" w:rsidR="00000000" w:rsidRPr="00000000">
        <w:rPr>
          <w:rtl w:val="0"/>
        </w:rPr>
      </w:r>
    </w:p>
    <w:tbl>
      <w:tblPr>
        <w:tblStyle w:val="Table104"/>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85"/>
        <w:tblGridChange w:id="0">
          <w:tblGrid>
            <w:gridCol w:w="1500"/>
            <w:gridCol w:w="2100"/>
            <w:gridCol w:w="568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EB">
            <w:pPr>
              <w:widowControl w:val="0"/>
              <w:jc w:val="left"/>
              <w:rPr>
                <w:sz w:val="20"/>
                <w:szCs w:val="20"/>
              </w:rPr>
            </w:pPr>
            <w:r w:rsidDel="00000000" w:rsidR="00000000" w:rsidRPr="00000000">
              <w:rPr>
                <w:b w:val="1"/>
                <w:sz w:val="20"/>
                <w:szCs w:val="20"/>
                <w:rtl w:val="0"/>
              </w:rPr>
              <w:t xml:space="preserve">Flujo Alternativo: CU24-FA1 Error en el mantenimiento del sistema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E">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EF">
            <w:pPr>
              <w:widowControl w:val="0"/>
              <w:rPr/>
            </w:pPr>
            <w:r w:rsidDel="00000000" w:rsidR="00000000" w:rsidRPr="00000000">
              <w:rPr>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0">
            <w:pPr>
              <w:widowControl w:val="0"/>
              <w:rPr/>
            </w:pPr>
            <w:r w:rsidDel="00000000" w:rsidR="00000000" w:rsidRPr="00000000">
              <w:rPr>
                <w:rtl w:val="0"/>
              </w:rPr>
              <w:t xml:space="preserve">Descripción</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1">
            <w:pPr>
              <w:widowControl w:val="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2">
            <w:pPr>
              <w:widowControl w:val="0"/>
              <w:rPr/>
            </w:pPr>
            <w:r w:rsidDel="00000000" w:rsidR="00000000" w:rsidRPr="00000000">
              <w:rPr>
                <w:rtl w:val="0"/>
              </w:rPr>
              <w:t xml:space="preserve">Administrador del 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3">
            <w:pPr>
              <w:widowControl w:val="0"/>
              <w:rPr/>
            </w:pPr>
            <w:r w:rsidDel="00000000" w:rsidR="00000000" w:rsidRPr="00000000">
              <w:rPr>
                <w:rtl w:val="0"/>
              </w:rPr>
              <w:t xml:space="preserve">Intenta iniciar las tareas de mantenimiento.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4">
            <w:pPr>
              <w:widowControl w:val="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F6">
            <w:pPr>
              <w:widowControl w:val="0"/>
              <w:rPr/>
            </w:pPr>
            <w:r w:rsidDel="00000000" w:rsidR="00000000" w:rsidRPr="00000000">
              <w:rPr>
                <w:rtl w:val="0"/>
              </w:rPr>
              <w:t xml:space="preserve">Detecta un error en la conexión o en la ejecución de las tareas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7">
            <w:pPr>
              <w:widowControl w:val="0"/>
              <w:rPr/>
            </w:pPr>
            <w:r w:rsidDel="00000000" w:rsidR="00000000" w:rsidRPr="00000000">
              <w:rPr>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8">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8F9">
            <w:pPr>
              <w:widowControl w:val="0"/>
              <w:rPr/>
            </w:pPr>
            <w:r w:rsidDel="00000000" w:rsidR="00000000" w:rsidRPr="00000000">
              <w:rPr>
                <w:rtl w:val="0"/>
              </w:rPr>
              <w:t xml:space="preserve">Muestra un mensaje de error indicando que no se pudo completar el mantenimiento.</w:t>
            </w:r>
          </w:p>
        </w:tc>
      </w:tr>
    </w:tbl>
    <w:p w:rsidR="00000000" w:rsidDel="00000000" w:rsidP="00000000" w:rsidRDefault="00000000" w:rsidRPr="00000000" w14:paraId="000008FA">
      <w:pPr>
        <w:rPr/>
      </w:pPr>
      <w:r w:rsidDel="00000000" w:rsidR="00000000" w:rsidRPr="00000000">
        <w:rPr>
          <w:rtl w:val="0"/>
        </w:rPr>
      </w:r>
    </w:p>
    <w:tbl>
      <w:tblPr>
        <w:tblStyle w:val="Table105"/>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700"/>
        <w:tblGridChange w:id="0">
          <w:tblGrid>
            <w:gridCol w:w="1500"/>
            <w:gridCol w:w="2100"/>
            <w:gridCol w:w="570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FB">
            <w:pPr>
              <w:widowControl w:val="0"/>
              <w:jc w:val="left"/>
              <w:rPr>
                <w:sz w:val="20"/>
                <w:szCs w:val="20"/>
              </w:rPr>
            </w:pPr>
            <w:r w:rsidDel="00000000" w:rsidR="00000000" w:rsidRPr="00000000">
              <w:rPr>
                <w:b w:val="1"/>
                <w:sz w:val="20"/>
                <w:szCs w:val="20"/>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E">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widowControl w:val="0"/>
              <w:rPr/>
            </w:pPr>
            <w:r w:rsidDel="00000000" w:rsidR="00000000" w:rsidRPr="00000000">
              <w:rPr>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1">
            <w:pPr>
              <w:widowControl w:val="0"/>
              <w:jc w:val="left"/>
              <w:rPr>
                <w:sz w:val="20"/>
                <w:szCs w:val="20"/>
              </w:rPr>
            </w:pPr>
            <w:r w:rsidDel="00000000" w:rsidR="00000000" w:rsidRPr="00000000">
              <w:rPr>
                <w:sz w:val="20"/>
                <w:szCs w:val="20"/>
                <w:rtl w:val="0"/>
              </w:rPr>
              <w:t xml:space="preserve">CU24-MSJ1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widowControl w:val="0"/>
              <w:jc w:val="left"/>
              <w:rPr>
                <w:sz w:val="20"/>
                <w:szCs w:val="20"/>
              </w:rPr>
            </w:pPr>
            <w:r w:rsidDel="00000000" w:rsidR="00000000" w:rsidRPr="00000000">
              <w:rPr>
                <w:sz w:val="20"/>
                <w:szCs w:val="20"/>
                <w:rtl w:val="0"/>
              </w:rPr>
              <w:t xml:space="preserve">"Mantenimiento realizado con éxito."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4">
            <w:pPr>
              <w:widowControl w:val="0"/>
              <w:jc w:val="left"/>
              <w:rPr>
                <w:sz w:val="20"/>
                <w:szCs w:val="20"/>
              </w:rPr>
            </w:pPr>
            <w:r w:rsidDel="00000000" w:rsidR="00000000" w:rsidRPr="00000000">
              <w:rPr>
                <w:sz w:val="20"/>
                <w:szCs w:val="20"/>
                <w:rtl w:val="0"/>
              </w:rPr>
              <w:t xml:space="preserve">CU24-MSJ2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5">
            <w:pPr>
              <w:widowControl w:val="0"/>
              <w:jc w:val="left"/>
              <w:rPr>
                <w:sz w:val="20"/>
                <w:szCs w:val="20"/>
              </w:rPr>
            </w:pPr>
            <w:r w:rsidDel="00000000" w:rsidR="00000000" w:rsidRPr="00000000">
              <w:rPr>
                <w:sz w:val="20"/>
                <w:szCs w:val="20"/>
                <w:rtl w:val="0"/>
              </w:rPr>
              <w:t xml:space="preserve">"No se pudo completar el mantenimiento. Intente nuevamente."</w:t>
            </w:r>
          </w:p>
        </w:tc>
      </w:tr>
    </w:tbl>
    <w:p w:rsidR="00000000" w:rsidDel="00000000" w:rsidP="00000000" w:rsidRDefault="00000000" w:rsidRPr="00000000" w14:paraId="00000907">
      <w:pPr>
        <w:rPr/>
      </w:pPr>
      <w:r w:rsidDel="00000000" w:rsidR="00000000" w:rsidRPr="00000000">
        <w:rPr>
          <w:rtl w:val="0"/>
        </w:rPr>
      </w:r>
    </w:p>
    <w:tbl>
      <w:tblPr>
        <w:tblStyle w:val="Table106"/>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85"/>
        <w:tblGridChange w:id="0">
          <w:tblGrid>
            <w:gridCol w:w="1500"/>
            <w:gridCol w:w="2100"/>
            <w:gridCol w:w="568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08">
            <w:pPr>
              <w:widowControl w:val="0"/>
              <w:jc w:val="left"/>
              <w:rPr>
                <w:sz w:val="20"/>
                <w:szCs w:val="20"/>
              </w:rPr>
            </w:pPr>
            <w:r w:rsidDel="00000000" w:rsidR="00000000" w:rsidRPr="00000000">
              <w:rPr>
                <w:b w:val="1"/>
                <w:sz w:val="20"/>
                <w:szCs w:val="20"/>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09">
            <w:pPr>
              <w:widowControl w:val="0"/>
              <w:jc w:val="left"/>
              <w:rPr>
                <w:sz w:val="20"/>
                <w:szCs w:val="20"/>
              </w:rPr>
            </w:pPr>
            <w:r w:rsidDel="00000000" w:rsidR="00000000" w:rsidRPr="00000000">
              <w:rPr>
                <w:sz w:val="20"/>
                <w:szCs w:val="20"/>
                <w:rtl w:val="0"/>
              </w:rPr>
              <w:t xml:space="preserve">Visualizar información sobre el estado de beneficiario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B">
            <w:pPr>
              <w:widowControl w:val="0"/>
              <w:jc w:val="left"/>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C">
            <w:pPr>
              <w:widowControl w:val="0"/>
              <w:jc w:val="left"/>
              <w:rPr>
                <w:sz w:val="20"/>
                <w:szCs w:val="20"/>
              </w:rPr>
            </w:pPr>
            <w:r w:rsidDel="00000000" w:rsidR="00000000" w:rsidRPr="00000000">
              <w:rPr>
                <w:sz w:val="20"/>
                <w:szCs w:val="20"/>
                <w:rtl w:val="0"/>
              </w:rPr>
              <w:t xml:space="preserve">CU25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E">
            <w:pPr>
              <w:widowControl w:val="0"/>
              <w:jc w:val="left"/>
              <w:rPr>
                <w:sz w:val="20"/>
                <w:szCs w:val="20"/>
              </w:rPr>
            </w:pPr>
            <w:r w:rsidDel="00000000" w:rsidR="00000000" w:rsidRPr="00000000">
              <w:rPr>
                <w:b w:val="1"/>
                <w:sz w:val="20"/>
                <w:szCs w:val="20"/>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0F">
            <w:pPr>
              <w:widowControl w:val="0"/>
              <w:jc w:val="lef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1">
            <w:pPr>
              <w:widowControl w:val="0"/>
              <w:jc w:val="left"/>
              <w:rPr>
                <w:sz w:val="20"/>
                <w:szCs w:val="20"/>
              </w:rPr>
            </w:pPr>
            <w:r w:rsidDel="00000000" w:rsidR="00000000" w:rsidRPr="00000000">
              <w:rPr>
                <w:b w:val="1"/>
                <w:sz w:val="20"/>
                <w:szCs w:val="20"/>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2">
            <w:pPr>
              <w:widowControl w:val="0"/>
              <w:jc w:val="left"/>
              <w:rPr>
                <w:sz w:val="20"/>
                <w:szCs w:val="20"/>
              </w:rPr>
            </w:pPr>
            <w:r w:rsidDel="00000000" w:rsidR="00000000" w:rsidRPr="00000000">
              <w:rPr>
                <w:sz w:val="20"/>
                <w:szCs w:val="20"/>
                <w:rtl w:val="0"/>
              </w:rPr>
              <w:t xml:space="preserve">Permitir al beneficiario de la SED ver información sobre su estado y apoyos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4">
            <w:pPr>
              <w:widowControl w:val="0"/>
              <w:jc w:val="left"/>
              <w:rPr>
                <w:sz w:val="20"/>
                <w:szCs w:val="20"/>
              </w:rPr>
            </w:pPr>
            <w:r w:rsidDel="00000000" w:rsidR="00000000" w:rsidRPr="00000000">
              <w:rPr>
                <w:b w:val="1"/>
                <w:sz w:val="20"/>
                <w:szCs w:val="20"/>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5">
            <w:pPr>
              <w:widowControl w:val="0"/>
              <w:jc w:val="left"/>
              <w:rPr>
                <w:sz w:val="20"/>
                <w:szCs w:val="20"/>
              </w:rPr>
            </w:pPr>
            <w:r w:rsidDel="00000000" w:rsidR="00000000" w:rsidRPr="00000000">
              <w:rPr>
                <w:sz w:val="20"/>
                <w:szCs w:val="20"/>
                <w:rtl w:val="0"/>
              </w:rPr>
              <w:t xml:space="preserve">CP5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7">
            <w:pPr>
              <w:widowControl w:val="0"/>
              <w:jc w:val="left"/>
              <w:rPr>
                <w:sz w:val="20"/>
                <w:szCs w:val="20"/>
              </w:rPr>
            </w:pPr>
            <w:r w:rsidDel="00000000" w:rsidR="00000000" w:rsidRPr="00000000">
              <w:rPr>
                <w:b w:val="1"/>
                <w:sz w:val="20"/>
                <w:szCs w:val="20"/>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918">
            <w:pPr>
              <w:widowControl w:val="0"/>
              <w:jc w:val="left"/>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A">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B">
            <w:pPr>
              <w:widowControl w:val="0"/>
              <w:rPr/>
            </w:pPr>
            <w:r w:rsidDel="00000000" w:rsidR="00000000" w:rsidRPr="00000000">
              <w:rPr>
                <w:rtl w:val="0"/>
              </w:rPr>
              <w:t xml:space="preserve">Beneficiario de la SED</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D">
            <w:pPr>
              <w:widowControl w:val="0"/>
              <w:jc w:val="left"/>
              <w:rPr>
                <w:sz w:val="20"/>
                <w:szCs w:val="20"/>
              </w:rPr>
            </w:pPr>
            <w:r w:rsidDel="00000000" w:rsidR="00000000" w:rsidRPr="00000000">
              <w:rPr>
                <w:b w:val="1"/>
                <w:sz w:val="20"/>
                <w:szCs w:val="20"/>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1E">
            <w:pPr>
              <w:widowControl w:val="0"/>
              <w:jc w:val="left"/>
              <w:rPr>
                <w:sz w:val="20"/>
                <w:szCs w:val="20"/>
              </w:rPr>
            </w:pPr>
            <w:r w:rsidDel="00000000" w:rsidR="00000000" w:rsidRPr="00000000">
              <w:rPr>
                <w:sz w:val="20"/>
                <w:szCs w:val="20"/>
                <w:rtl w:val="0"/>
              </w:rPr>
              <w:t xml:space="preserve">El beneficiario debe estar registrado y con sesión activa en 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0">
            <w:pPr>
              <w:widowControl w:val="0"/>
              <w:jc w:val="left"/>
              <w:rPr>
                <w:sz w:val="20"/>
                <w:szCs w:val="20"/>
              </w:rPr>
            </w:pPr>
            <w:r w:rsidDel="00000000" w:rsidR="00000000" w:rsidRPr="00000000">
              <w:rPr>
                <w:b w:val="1"/>
                <w:sz w:val="20"/>
                <w:szCs w:val="20"/>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1">
            <w:pPr>
              <w:widowControl w:val="0"/>
              <w:jc w:val="left"/>
              <w:rPr>
                <w:sz w:val="20"/>
                <w:szCs w:val="20"/>
              </w:rPr>
            </w:pPr>
            <w:r w:rsidDel="00000000" w:rsidR="00000000" w:rsidRPr="00000000">
              <w:rPr>
                <w:sz w:val="20"/>
                <w:szCs w:val="20"/>
                <w:rtl w:val="0"/>
              </w:rPr>
              <w:t xml:space="preserve">La información es visualizada correctamente.</w:t>
            </w:r>
          </w:p>
        </w:tc>
      </w:tr>
    </w:tbl>
    <w:p w:rsidR="00000000" w:rsidDel="00000000" w:rsidP="00000000" w:rsidRDefault="00000000" w:rsidRPr="00000000" w14:paraId="00000923">
      <w:pPr>
        <w:rPr/>
      </w:pPr>
      <w:r w:rsidDel="00000000" w:rsidR="00000000" w:rsidRPr="00000000">
        <w:rPr>
          <w:rtl w:val="0"/>
        </w:rPr>
      </w:r>
    </w:p>
    <w:tbl>
      <w:tblPr>
        <w:tblStyle w:val="Table107"/>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24">
            <w:pPr>
              <w:widowControl w:val="0"/>
              <w:jc w:val="left"/>
              <w:rPr>
                <w:sz w:val="20"/>
                <w:szCs w:val="20"/>
              </w:rPr>
            </w:pPr>
            <w:r w:rsidDel="00000000" w:rsidR="00000000" w:rsidRPr="00000000">
              <w:rPr>
                <w:b w:val="1"/>
                <w:sz w:val="20"/>
                <w:szCs w:val="20"/>
                <w:rtl w:val="0"/>
              </w:rPr>
              <w:t xml:space="preserve">Flujo Básico: Visualizar estado de beneficiario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7">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8">
            <w:pPr>
              <w:widowControl w:val="0"/>
              <w:rPr/>
            </w:pPr>
            <w:r w:rsidDel="00000000" w:rsidR="00000000" w:rsidRPr="00000000">
              <w:rPr>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9">
            <w:pPr>
              <w:widowControl w:val="0"/>
              <w:rPr/>
            </w:pPr>
            <w:r w:rsidDel="00000000" w:rsidR="00000000" w:rsidRPr="00000000">
              <w:rPr>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A">
            <w:pPr>
              <w:widowControl w:val="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B">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2C">
            <w:pPr>
              <w:widowControl w:val="0"/>
              <w:rPr/>
            </w:pPr>
            <w:r w:rsidDel="00000000" w:rsidR="00000000" w:rsidRPr="00000000">
              <w:rPr>
                <w:rtl w:val="0"/>
              </w:rPr>
              <w:t xml:space="preserve">Inicia sesión y selecciona la opción "Ver Estado de Beneficiario"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D">
            <w:pPr>
              <w:widowControl w:val="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2E">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2F">
            <w:pPr>
              <w:widowControl w:val="0"/>
              <w:rPr/>
            </w:pPr>
            <w:r w:rsidDel="00000000" w:rsidR="00000000" w:rsidRPr="00000000">
              <w:rPr>
                <w:rtl w:val="0"/>
              </w:rPr>
              <w:t xml:space="preserve">Muestra la información del estado del beneficiario.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0">
            <w:pPr>
              <w:widowControl w:val="0"/>
              <w:rPr/>
            </w:pPr>
            <w:r w:rsidDel="00000000" w:rsidR="00000000" w:rsidRPr="00000000">
              <w:rPr>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1">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32">
            <w:pPr>
              <w:widowControl w:val="0"/>
              <w:rPr/>
            </w:pPr>
            <w:r w:rsidDel="00000000" w:rsidR="00000000" w:rsidRPr="00000000">
              <w:rPr>
                <w:rtl w:val="0"/>
              </w:rPr>
              <w:t xml:space="preserve">Muestra un mensaje de confirmación de carga exitosa.</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3">
            <w:pPr>
              <w:widowControl w:val="0"/>
              <w:rPr/>
            </w:pPr>
            <w:r w:rsidDel="00000000" w:rsidR="00000000" w:rsidRPr="00000000">
              <w:rPr>
                <w:rtl w:val="0"/>
              </w:rPr>
              <w:t xml:space="preserve">Fin del caso de uso</w:t>
            </w:r>
            <w:r w:rsidDel="00000000" w:rsidR="00000000" w:rsidRPr="00000000">
              <w:rPr>
                <w:rtl w:val="0"/>
              </w:rPr>
            </w:r>
          </w:p>
        </w:tc>
      </w:tr>
    </w:tbl>
    <w:p w:rsidR="00000000" w:rsidDel="00000000" w:rsidP="00000000" w:rsidRDefault="00000000" w:rsidRPr="00000000" w14:paraId="00000936">
      <w:pPr>
        <w:rPr/>
      </w:pPr>
      <w:r w:rsidDel="00000000" w:rsidR="00000000" w:rsidRPr="00000000">
        <w:rPr>
          <w:rtl w:val="0"/>
        </w:rPr>
      </w:r>
    </w:p>
    <w:tbl>
      <w:tblPr>
        <w:tblStyle w:val="Table108"/>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37">
            <w:pPr>
              <w:widowControl w:val="0"/>
              <w:jc w:val="left"/>
              <w:rPr>
                <w:sz w:val="20"/>
                <w:szCs w:val="20"/>
              </w:rPr>
            </w:pPr>
            <w:r w:rsidDel="00000000" w:rsidR="00000000" w:rsidRPr="00000000">
              <w:rPr>
                <w:b w:val="1"/>
                <w:sz w:val="20"/>
                <w:szCs w:val="20"/>
                <w:rtl w:val="0"/>
              </w:rPr>
              <w:t xml:space="preserve">Flujo Alternativo: CU25-FA1 Error al cargar información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A">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B">
            <w:pPr>
              <w:widowControl w:val="0"/>
              <w:rPr/>
            </w:pPr>
            <w:r w:rsidDel="00000000" w:rsidR="00000000" w:rsidRPr="00000000">
              <w:rPr>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C">
            <w:pPr>
              <w:widowControl w:val="0"/>
              <w:rPr/>
            </w:pPr>
            <w:r w:rsidDel="00000000" w:rsidR="00000000" w:rsidRPr="00000000">
              <w:rPr>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D">
            <w:pPr>
              <w:widowControl w:val="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E">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3F">
            <w:pPr>
              <w:widowControl w:val="0"/>
              <w:rPr/>
            </w:pPr>
            <w:r w:rsidDel="00000000" w:rsidR="00000000" w:rsidRPr="00000000">
              <w:rPr>
                <w:rtl w:val="0"/>
              </w:rPr>
              <w:t xml:space="preserve">Intenta acceder a la información del estado.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0">
            <w:pPr>
              <w:widowControl w:val="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1">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42">
            <w:pPr>
              <w:widowControl w:val="0"/>
              <w:rPr/>
            </w:pPr>
            <w:r w:rsidDel="00000000" w:rsidR="00000000" w:rsidRPr="00000000">
              <w:rPr>
                <w:rtl w:val="0"/>
              </w:rPr>
              <w:t xml:space="preserve">Detecta un error en la conexión o en el acceso a los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3">
            <w:pPr>
              <w:widowControl w:val="0"/>
              <w:rPr/>
            </w:pPr>
            <w:r w:rsidDel="00000000" w:rsidR="00000000" w:rsidRPr="00000000">
              <w:rPr>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4">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45">
            <w:pPr>
              <w:widowControl w:val="0"/>
              <w:rPr/>
            </w:pPr>
            <w:r w:rsidDel="00000000" w:rsidR="00000000" w:rsidRPr="00000000">
              <w:rPr>
                <w:rtl w:val="0"/>
              </w:rPr>
              <w:t xml:space="preserve">Muestra un mensaje de error indicando que no se pudo acceder a la información.</w:t>
            </w:r>
          </w:p>
        </w:tc>
      </w:tr>
    </w:tbl>
    <w:p w:rsidR="00000000" w:rsidDel="00000000" w:rsidP="00000000" w:rsidRDefault="00000000" w:rsidRPr="00000000" w14:paraId="00000946">
      <w:pPr>
        <w:keepNext w:val="0"/>
        <w:keepLines w:val="0"/>
        <w:spacing w:after="80" w:lineRule="auto"/>
        <w:rPr/>
      </w:pPr>
      <w:r w:rsidDel="00000000" w:rsidR="00000000" w:rsidRPr="00000000">
        <w:rPr>
          <w:rtl w:val="0"/>
        </w:rPr>
      </w:r>
    </w:p>
    <w:tbl>
      <w:tblPr>
        <w:tblStyle w:val="Table109"/>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590"/>
        <w:tblGridChange w:id="0">
          <w:tblGrid>
            <w:gridCol w:w="1500"/>
            <w:gridCol w:w="6150"/>
            <w:gridCol w:w="159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A">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B">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D">
            <w:pPr>
              <w:widowControl w:val="0"/>
              <w:spacing w:line="276" w:lineRule="auto"/>
              <w:jc w:val="left"/>
              <w:rPr/>
            </w:pPr>
            <w:r w:rsidDel="00000000" w:rsidR="00000000" w:rsidRPr="00000000">
              <w:rPr>
                <w:rtl w:val="0"/>
              </w:rPr>
              <w:t xml:space="preserve">CU25-MSJ1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4E">
            <w:pPr>
              <w:widowControl w:val="0"/>
              <w:spacing w:line="276" w:lineRule="auto"/>
              <w:jc w:val="left"/>
              <w:rPr/>
            </w:pPr>
            <w:r w:rsidDel="00000000" w:rsidR="00000000" w:rsidRPr="00000000">
              <w:rPr>
                <w:rtl w:val="0"/>
              </w:rPr>
              <w:t xml:space="preserve">"Información del beneficiario cargada exitosamente"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0">
            <w:pPr>
              <w:widowControl w:val="0"/>
              <w:rPr/>
            </w:pPr>
            <w:r w:rsidDel="00000000" w:rsidR="00000000" w:rsidRPr="00000000">
              <w:rPr>
                <w:rtl w:val="0"/>
              </w:rPr>
              <w:t xml:space="preserve">CU25-MSJ2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1">
            <w:pPr>
              <w:widowControl w:val="0"/>
              <w:rPr/>
            </w:pPr>
            <w:r w:rsidDel="00000000" w:rsidR="00000000" w:rsidRPr="00000000">
              <w:rPr>
                <w:rtl w:val="0"/>
              </w:rPr>
              <w:t xml:space="preserve">"No se pudo cargar la información. Intente nuevamente"</w:t>
            </w:r>
          </w:p>
        </w:tc>
      </w:tr>
    </w:tbl>
    <w:p w:rsidR="00000000" w:rsidDel="00000000" w:rsidP="00000000" w:rsidRDefault="00000000" w:rsidRPr="00000000" w14:paraId="00000953">
      <w:pPr>
        <w:keepNext w:val="0"/>
        <w:keepLines w:val="0"/>
        <w:spacing w:after="80" w:lineRule="auto"/>
        <w:rPr/>
      </w:pPr>
      <w:r w:rsidDel="00000000" w:rsidR="00000000" w:rsidRPr="00000000">
        <w:rPr>
          <w:rtl w:val="0"/>
        </w:rPr>
      </w:r>
    </w:p>
    <w:tbl>
      <w:tblPr>
        <w:tblStyle w:val="Table11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54">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55">
            <w:pPr>
              <w:widowControl w:val="0"/>
              <w:rPr/>
            </w:pPr>
            <w:r w:rsidDel="00000000" w:rsidR="00000000" w:rsidRPr="00000000">
              <w:rPr>
                <w:rtl w:val="0"/>
              </w:rPr>
              <w:t xml:space="preserve">Confirmar que la beca fue recibida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7">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8">
            <w:pPr>
              <w:widowControl w:val="0"/>
              <w:rPr/>
            </w:pPr>
            <w:r w:rsidDel="00000000" w:rsidR="00000000" w:rsidRPr="00000000">
              <w:rPr>
                <w:rtl w:val="0"/>
              </w:rPr>
              <w:t xml:space="preserve">CU26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A">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B">
            <w:pPr>
              <w:widowControl w:val="0"/>
              <w:rPr/>
            </w:pPr>
            <w:r w:rsidDel="00000000" w:rsidR="00000000" w:rsidRPr="00000000">
              <w:rPr>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D">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5E">
            <w:pPr>
              <w:widowControl w:val="0"/>
              <w:rPr/>
            </w:pPr>
            <w:r w:rsidDel="00000000" w:rsidR="00000000" w:rsidRPr="00000000">
              <w:rPr>
                <w:rtl w:val="0"/>
              </w:rPr>
              <w:t xml:space="preserve">Permitir al beneficiario confirmar la recepción de su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0">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1">
            <w:pPr>
              <w:widowControl w:val="0"/>
              <w:rPr/>
            </w:pPr>
            <w:r w:rsidDel="00000000" w:rsidR="00000000" w:rsidRPr="00000000">
              <w:rPr>
                <w:rtl w:val="0"/>
              </w:rPr>
              <w:t xml:space="preserve">CP5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3">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964">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6">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7">
            <w:pPr>
              <w:widowControl w:val="0"/>
              <w:rPr/>
            </w:pPr>
            <w:r w:rsidDel="00000000" w:rsidR="00000000" w:rsidRPr="00000000">
              <w:rPr>
                <w:rtl w:val="0"/>
              </w:rPr>
              <w:t xml:space="preserve">Beneficiario de la SED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9">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A">
            <w:pPr>
              <w:widowControl w:val="0"/>
              <w:rPr/>
            </w:pPr>
            <w:r w:rsidDel="00000000" w:rsidR="00000000" w:rsidRPr="00000000">
              <w:rPr>
                <w:rtl w:val="0"/>
              </w:rPr>
              <w:t xml:space="preserve">La beca ha sido transferida al beneficiario y notificada.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C">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6D">
            <w:pPr>
              <w:widowControl w:val="0"/>
              <w:rPr/>
            </w:pPr>
            <w:r w:rsidDel="00000000" w:rsidR="00000000" w:rsidRPr="00000000">
              <w:rPr>
                <w:rtl w:val="0"/>
              </w:rPr>
              <w:t xml:space="preserve">Se registra la confirmación de la beca como "Recibida".</w:t>
            </w:r>
          </w:p>
        </w:tc>
      </w:tr>
    </w:tbl>
    <w:p w:rsidR="00000000" w:rsidDel="00000000" w:rsidP="00000000" w:rsidRDefault="00000000" w:rsidRPr="00000000" w14:paraId="0000096F">
      <w:pPr>
        <w:keepNext w:val="0"/>
        <w:keepLines w:val="0"/>
        <w:spacing w:after="80" w:lineRule="auto"/>
        <w:rPr/>
      </w:pPr>
      <w:r w:rsidDel="00000000" w:rsidR="00000000" w:rsidRPr="00000000">
        <w:rPr>
          <w:rtl w:val="0"/>
        </w:rPr>
      </w:r>
    </w:p>
    <w:tbl>
      <w:tblPr>
        <w:tblStyle w:val="Table111"/>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55"/>
        <w:tblGridChange w:id="0">
          <w:tblGrid>
            <w:gridCol w:w="1500"/>
            <w:gridCol w:w="2100"/>
            <w:gridCol w:w="56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70">
            <w:pPr>
              <w:widowControl w:val="0"/>
              <w:rPr/>
            </w:pPr>
            <w:r w:rsidDel="00000000" w:rsidR="00000000" w:rsidRPr="00000000">
              <w:rPr>
                <w:b w:val="1"/>
                <w:rtl w:val="0"/>
              </w:rPr>
              <w:t xml:space="preserve">Flujo Básico: Confirmar recepción de beca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3">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4">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6">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7">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78">
            <w:pPr>
              <w:widowControl w:val="0"/>
              <w:rPr/>
            </w:pPr>
            <w:r w:rsidDel="00000000" w:rsidR="00000000" w:rsidRPr="00000000">
              <w:rPr>
                <w:rtl w:val="0"/>
              </w:rPr>
              <w:t xml:space="preserve">Selecciona la opción "Confirmar Recepción de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9">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A">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7B">
            <w:pPr>
              <w:widowControl w:val="0"/>
              <w:rPr/>
            </w:pPr>
            <w:r w:rsidDel="00000000" w:rsidR="00000000" w:rsidRPr="00000000">
              <w:rPr>
                <w:rtl w:val="0"/>
              </w:rPr>
              <w:t xml:space="preserve">Actualiza el estado de la beca como "Recibida"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C">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7D">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7E">
            <w:pPr>
              <w:widowControl w:val="0"/>
              <w:rPr/>
            </w:pPr>
            <w:r w:rsidDel="00000000" w:rsidR="00000000" w:rsidRPr="00000000">
              <w:rPr>
                <w:rtl w:val="0"/>
              </w:rPr>
              <w:t xml:space="preserve">Muestra un mensaje confirmando la recepción de la beca.</w:t>
            </w:r>
          </w:p>
        </w:tc>
      </w:tr>
    </w:tbl>
    <w:p w:rsidR="00000000" w:rsidDel="00000000" w:rsidP="00000000" w:rsidRDefault="00000000" w:rsidRPr="00000000" w14:paraId="0000097F">
      <w:pPr>
        <w:keepNext w:val="0"/>
        <w:keepLines w:val="0"/>
        <w:spacing w:after="80" w:lineRule="auto"/>
        <w:rPr/>
      </w:pPr>
      <w:r w:rsidDel="00000000" w:rsidR="00000000" w:rsidRPr="00000000">
        <w:rPr>
          <w:rtl w:val="0"/>
        </w:rPr>
      </w:r>
    </w:p>
    <w:tbl>
      <w:tblPr>
        <w:tblStyle w:val="Table11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610"/>
        <w:tblGridChange w:id="0">
          <w:tblGrid>
            <w:gridCol w:w="1500"/>
            <w:gridCol w:w="2100"/>
            <w:gridCol w:w="561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80">
            <w:pPr>
              <w:widowControl w:val="0"/>
              <w:rPr/>
            </w:pPr>
            <w:r w:rsidDel="00000000" w:rsidR="00000000" w:rsidRPr="00000000">
              <w:rPr>
                <w:b w:val="1"/>
                <w:rtl w:val="0"/>
              </w:rPr>
              <w:t xml:space="preserve">Fin del caso de uso</w:t>
            </w:r>
            <w:r w:rsidDel="00000000" w:rsidR="00000000" w:rsidRPr="00000000">
              <w:rPr>
                <w:rtl w:val="0"/>
              </w:rPr>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3">
            <w:pPr>
              <w:widowControl w:val="0"/>
              <w:rPr/>
            </w:pPr>
            <w:r w:rsidDel="00000000" w:rsidR="00000000" w:rsidRPr="00000000">
              <w:rPr>
                <w:b w:val="1"/>
                <w:rtl w:val="0"/>
              </w:rPr>
              <w:t xml:space="preserve">Flujo Alternativo: CU26-FA1 Fondos no disponibles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6">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7">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8">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9">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A">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widowControl w:val="0"/>
              <w:rPr/>
            </w:pPr>
            <w:r w:rsidDel="00000000" w:rsidR="00000000" w:rsidRPr="00000000">
              <w:rPr>
                <w:rtl w:val="0"/>
              </w:rPr>
              <w:t xml:space="preserve">Intenta confirmar la recepción.</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C">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D">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E">
            <w:pPr>
              <w:widowControl w:val="0"/>
              <w:rPr/>
            </w:pPr>
            <w:r w:rsidDel="00000000" w:rsidR="00000000" w:rsidRPr="00000000">
              <w:rPr>
                <w:rtl w:val="0"/>
              </w:rPr>
              <w:t xml:space="preserve">Detecta que los fondos no están disponibles.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8F">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0">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91">
            <w:pPr>
              <w:widowControl w:val="0"/>
              <w:rPr/>
            </w:pPr>
            <w:r w:rsidDel="00000000" w:rsidR="00000000" w:rsidRPr="00000000">
              <w:rPr>
                <w:rtl w:val="0"/>
              </w:rPr>
              <w:t xml:space="preserve">Muestra un mensaje indicando que los fondos aún no están disponibles.</w:t>
            </w:r>
          </w:p>
        </w:tc>
      </w:tr>
    </w:tbl>
    <w:p w:rsidR="00000000" w:rsidDel="00000000" w:rsidP="00000000" w:rsidRDefault="00000000" w:rsidRPr="00000000" w14:paraId="00000992">
      <w:pPr>
        <w:keepNext w:val="0"/>
        <w:keepLines w:val="0"/>
        <w:spacing w:after="80" w:lineRule="auto"/>
        <w:rPr/>
      </w:pPr>
      <w:r w:rsidDel="00000000" w:rsidR="00000000" w:rsidRPr="00000000">
        <w:rPr>
          <w:rtl w:val="0"/>
        </w:rPr>
      </w:r>
    </w:p>
    <w:tbl>
      <w:tblPr>
        <w:tblStyle w:val="Table113"/>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530"/>
        <w:tblGridChange w:id="0">
          <w:tblGrid>
            <w:gridCol w:w="1500"/>
            <w:gridCol w:w="6150"/>
            <w:gridCol w:w="153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93">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6">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9">
            <w:pPr>
              <w:widowControl w:val="0"/>
              <w:rPr/>
            </w:pPr>
            <w:r w:rsidDel="00000000" w:rsidR="00000000" w:rsidRPr="00000000">
              <w:rPr>
                <w:rtl w:val="0"/>
              </w:rPr>
              <w:t xml:space="preserve">CU26-MSJ1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A">
            <w:pPr>
              <w:widowControl w:val="0"/>
              <w:rPr/>
            </w:pPr>
            <w:r w:rsidDel="00000000" w:rsidR="00000000" w:rsidRPr="00000000">
              <w:rPr>
                <w:rtl w:val="0"/>
              </w:rPr>
              <w:t xml:space="preserve">"Recepción de la beca confirmada exitosamente"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C">
            <w:pPr>
              <w:widowControl w:val="0"/>
              <w:rPr/>
            </w:pPr>
            <w:r w:rsidDel="00000000" w:rsidR="00000000" w:rsidRPr="00000000">
              <w:rPr>
                <w:rtl w:val="0"/>
              </w:rPr>
              <w:t xml:space="preserve">CU26-MSJ2</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9D">
            <w:pPr>
              <w:widowControl w:val="0"/>
              <w:rPr/>
            </w:pPr>
            <w:r w:rsidDel="00000000" w:rsidR="00000000" w:rsidRPr="00000000">
              <w:rPr>
                <w:rtl w:val="0"/>
              </w:rPr>
              <w:t xml:space="preserve">"Los fondos de su beca aún no están disponibles. Por favor, intente más tarde"</w:t>
            </w:r>
          </w:p>
        </w:tc>
      </w:tr>
    </w:tbl>
    <w:p w:rsidR="00000000" w:rsidDel="00000000" w:rsidP="00000000" w:rsidRDefault="00000000" w:rsidRPr="00000000" w14:paraId="0000099F">
      <w:pPr>
        <w:keepNext w:val="0"/>
        <w:keepLines w:val="0"/>
        <w:spacing w:after="80" w:lineRule="auto"/>
        <w:rPr/>
      </w:pPr>
      <w:r w:rsidDel="00000000" w:rsidR="00000000" w:rsidRPr="00000000">
        <w:rPr>
          <w:rtl w:val="0"/>
        </w:rPr>
      </w:r>
    </w:p>
    <w:tbl>
      <w:tblPr>
        <w:tblStyle w:val="Table114"/>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515"/>
        <w:tblGridChange w:id="0">
          <w:tblGrid>
            <w:gridCol w:w="1500"/>
            <w:gridCol w:w="6150"/>
            <w:gridCol w:w="15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A0">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A1">
            <w:pPr>
              <w:widowControl w:val="0"/>
              <w:rPr/>
            </w:pPr>
            <w:r w:rsidDel="00000000" w:rsidR="00000000" w:rsidRPr="00000000">
              <w:rPr>
                <w:rtl w:val="0"/>
              </w:rPr>
              <w:t xml:space="preserve">Subir documentos necesarios para beca o apoyo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3">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4">
            <w:pPr>
              <w:widowControl w:val="0"/>
              <w:rPr/>
            </w:pPr>
            <w:r w:rsidDel="00000000" w:rsidR="00000000" w:rsidRPr="00000000">
              <w:rPr>
                <w:rtl w:val="0"/>
              </w:rPr>
              <w:t xml:space="preserve">CU27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6">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7">
            <w:pPr>
              <w:widowControl w:val="0"/>
              <w:rPr/>
            </w:pPr>
            <w:r w:rsidDel="00000000" w:rsidR="00000000" w:rsidRPr="00000000">
              <w:rPr>
                <w:rtl w:val="0"/>
              </w:rPr>
              <w:t xml:space="preserve">1</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9">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A">
            <w:pPr>
              <w:widowControl w:val="0"/>
              <w:rPr/>
            </w:pPr>
            <w:r w:rsidDel="00000000" w:rsidR="00000000" w:rsidRPr="00000000">
              <w:rPr>
                <w:rtl w:val="0"/>
              </w:rPr>
              <w:t xml:space="preserve">Permitir al beneficiario cargar los documentos necesarios para su beca o apoyo.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C">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D">
            <w:pPr>
              <w:widowControl w:val="0"/>
              <w:rPr/>
            </w:pPr>
            <w:r w:rsidDel="00000000" w:rsidR="00000000" w:rsidRPr="00000000">
              <w:rPr>
                <w:rtl w:val="0"/>
              </w:rPr>
              <w:t xml:space="preserve">CP5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AF">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9B0">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2">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3">
            <w:pPr>
              <w:widowControl w:val="0"/>
              <w:rPr/>
            </w:pPr>
            <w:r w:rsidDel="00000000" w:rsidR="00000000" w:rsidRPr="00000000">
              <w:rPr>
                <w:rtl w:val="0"/>
              </w:rPr>
              <w:t xml:space="preserve">Beneficiario de la SED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5">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6">
            <w:pPr>
              <w:widowControl w:val="0"/>
              <w:rPr/>
            </w:pPr>
            <w:r w:rsidDel="00000000" w:rsidR="00000000" w:rsidRPr="00000000">
              <w:rPr>
                <w:rtl w:val="0"/>
              </w:rPr>
              <w:t xml:space="preserve">El beneficiario tiene una solicitud activa.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8">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9">
            <w:pPr>
              <w:widowControl w:val="0"/>
              <w:rPr/>
            </w:pPr>
            <w:r w:rsidDel="00000000" w:rsidR="00000000" w:rsidRPr="00000000">
              <w:rPr>
                <w:rtl w:val="0"/>
              </w:rPr>
              <w:t xml:space="preserve">Los documentos son almacenados correctamente.</w:t>
            </w:r>
          </w:p>
        </w:tc>
      </w:tr>
    </w:tbl>
    <w:p w:rsidR="00000000" w:rsidDel="00000000" w:rsidP="00000000" w:rsidRDefault="00000000" w:rsidRPr="00000000" w14:paraId="000009BB">
      <w:pPr>
        <w:keepNext w:val="0"/>
        <w:keepLines w:val="0"/>
        <w:spacing w:after="80" w:lineRule="auto"/>
        <w:rPr/>
      </w:pPr>
      <w:r w:rsidDel="00000000" w:rsidR="00000000" w:rsidRPr="00000000">
        <w:rPr>
          <w:rtl w:val="0"/>
        </w:rPr>
      </w:r>
    </w:p>
    <w:tbl>
      <w:tblPr>
        <w:tblStyle w:val="Table11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520"/>
        <w:tblGridChange w:id="0">
          <w:tblGrid>
            <w:gridCol w:w="1500"/>
            <w:gridCol w:w="2100"/>
            <w:gridCol w:w="552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BC">
            <w:pPr>
              <w:widowControl w:val="0"/>
              <w:rPr/>
            </w:pPr>
            <w:r w:rsidDel="00000000" w:rsidR="00000000" w:rsidRPr="00000000">
              <w:rPr>
                <w:b w:val="1"/>
                <w:rtl w:val="0"/>
              </w:rPr>
              <w:t xml:space="preserve">Flujo Básico: Subir documentos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BF">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0">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1">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2">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3">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C4">
            <w:pPr>
              <w:widowControl w:val="0"/>
              <w:rPr/>
            </w:pPr>
            <w:r w:rsidDel="00000000" w:rsidR="00000000" w:rsidRPr="00000000">
              <w:rPr>
                <w:rtl w:val="0"/>
              </w:rPr>
              <w:t xml:space="preserve">Selecciona la opción "Subir Documentos para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5">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6">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C7">
            <w:pPr>
              <w:widowControl w:val="0"/>
              <w:rPr/>
            </w:pPr>
            <w:r w:rsidDel="00000000" w:rsidR="00000000" w:rsidRPr="00000000">
              <w:rPr>
                <w:rtl w:val="0"/>
              </w:rPr>
              <w:t xml:space="preserve">Permite seleccionar los documentos y confirmarlos.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8">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9">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CA">
            <w:pPr>
              <w:widowControl w:val="0"/>
              <w:rPr/>
            </w:pPr>
            <w:r w:rsidDel="00000000" w:rsidR="00000000" w:rsidRPr="00000000">
              <w:rPr>
                <w:rtl w:val="0"/>
              </w:rPr>
              <w:t xml:space="preserve">Almacena los documentos en la base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B">
            <w:pPr>
              <w:widowControl w:val="0"/>
              <w:jc w:val="center"/>
              <w:rPr/>
            </w:pPr>
            <w:r w:rsidDel="00000000" w:rsidR="00000000" w:rsidRPr="00000000">
              <w:rPr>
                <w:b w:val="1"/>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CC">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9CD">
            <w:pPr>
              <w:widowControl w:val="0"/>
              <w:rPr/>
            </w:pPr>
            <w:r w:rsidDel="00000000" w:rsidR="00000000" w:rsidRPr="00000000">
              <w:rPr>
                <w:rtl w:val="0"/>
              </w:rPr>
              <w:t xml:space="preserve">Muestra un mensaje indicando que los documentos se subieron correctamente.</w:t>
            </w:r>
          </w:p>
        </w:tc>
      </w:tr>
    </w:tbl>
    <w:p w:rsidR="00000000" w:rsidDel="00000000" w:rsidP="00000000" w:rsidRDefault="00000000" w:rsidRPr="00000000" w14:paraId="000009CE">
      <w:pPr>
        <w:keepNext w:val="0"/>
        <w:keepLines w:val="0"/>
        <w:spacing w:after="80" w:lineRule="auto"/>
        <w:rPr/>
      </w:pPr>
      <w:r w:rsidDel="00000000" w:rsidR="00000000" w:rsidRPr="00000000">
        <w:rPr>
          <w:rtl w:val="0"/>
        </w:rPr>
      </w:r>
    </w:p>
    <w:tbl>
      <w:tblPr>
        <w:tblStyle w:val="Table116"/>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455"/>
        <w:tblGridChange w:id="0">
          <w:tblGrid>
            <w:gridCol w:w="1500"/>
            <w:gridCol w:w="6150"/>
            <w:gridCol w:w="145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CF">
            <w:pPr>
              <w:widowControl w:val="0"/>
              <w:rPr/>
            </w:pPr>
            <w:r w:rsidDel="00000000" w:rsidR="00000000" w:rsidRPr="00000000">
              <w:rPr>
                <w:b w:val="1"/>
                <w:rtl w:val="0"/>
              </w:rPr>
              <w:t xml:space="preserve">Fin del caso de uso</w:t>
            </w:r>
            <w:r w:rsidDel="00000000" w:rsidR="00000000" w:rsidRPr="00000000">
              <w:rPr>
                <w:rtl w:val="0"/>
              </w:rPr>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2">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5">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6">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8">
            <w:pPr>
              <w:widowControl w:val="0"/>
              <w:rPr/>
            </w:pPr>
            <w:r w:rsidDel="00000000" w:rsidR="00000000" w:rsidRPr="00000000">
              <w:rPr>
                <w:rtl w:val="0"/>
              </w:rPr>
              <w:t xml:space="preserve">CU27-MSJ1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9">
            <w:pPr>
              <w:widowControl w:val="0"/>
              <w:rPr/>
            </w:pPr>
            <w:r w:rsidDel="00000000" w:rsidR="00000000" w:rsidRPr="00000000">
              <w:rPr>
                <w:rtl w:val="0"/>
              </w:rPr>
              <w:t xml:space="preserve">"Documentos subidos exitosamente"</w:t>
            </w:r>
          </w:p>
        </w:tc>
      </w:tr>
    </w:tbl>
    <w:p w:rsidR="00000000" w:rsidDel="00000000" w:rsidP="00000000" w:rsidRDefault="00000000" w:rsidRPr="00000000" w14:paraId="000009DB">
      <w:pPr>
        <w:keepNext w:val="0"/>
        <w:keepLines w:val="0"/>
        <w:spacing w:after="80" w:lineRule="auto"/>
        <w:rPr/>
      </w:pPr>
      <w:r w:rsidDel="00000000" w:rsidR="00000000" w:rsidRPr="00000000">
        <w:rPr>
          <w:rtl w:val="0"/>
        </w:rPr>
      </w:r>
    </w:p>
    <w:tbl>
      <w:tblPr>
        <w:tblStyle w:val="Table117"/>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425"/>
        <w:tblGridChange w:id="0">
          <w:tblGrid>
            <w:gridCol w:w="1500"/>
            <w:gridCol w:w="6150"/>
            <w:gridCol w:w="142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DC">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DD">
            <w:pPr>
              <w:widowControl w:val="0"/>
              <w:rPr/>
            </w:pPr>
            <w:r w:rsidDel="00000000" w:rsidR="00000000" w:rsidRPr="00000000">
              <w:rPr>
                <w:rtl w:val="0"/>
              </w:rPr>
              <w:t xml:space="preserve">Hacer solicitud de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DF">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0">
            <w:pPr>
              <w:widowControl w:val="0"/>
              <w:rPr/>
            </w:pPr>
            <w:r w:rsidDel="00000000" w:rsidR="00000000" w:rsidRPr="00000000">
              <w:rPr>
                <w:rtl w:val="0"/>
              </w:rPr>
              <w:t xml:space="preserve">CU28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2">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3">
            <w:pPr>
              <w:widowControl w:val="0"/>
              <w:rPr/>
            </w:pPr>
            <w:r w:rsidDel="00000000" w:rsidR="00000000" w:rsidRPr="00000000">
              <w:rPr>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5">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6">
            <w:pPr>
              <w:widowControl w:val="0"/>
              <w:rPr/>
            </w:pPr>
            <w:r w:rsidDel="00000000" w:rsidR="00000000" w:rsidRPr="00000000">
              <w:rPr>
                <w:rtl w:val="0"/>
              </w:rPr>
              <w:t xml:space="preserve">Permitir al beneficiario realizar una solicitud de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8">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9">
            <w:pPr>
              <w:widowControl w:val="0"/>
              <w:rPr/>
            </w:pPr>
            <w:r w:rsidDel="00000000" w:rsidR="00000000" w:rsidRPr="00000000">
              <w:rPr>
                <w:rtl w:val="0"/>
              </w:rPr>
              <w:t xml:space="preserve">CP5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B">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4cccc" w:val="clear"/>
            <w:tcMar>
              <w:top w:w="40.0" w:type="dxa"/>
              <w:left w:w="40.0" w:type="dxa"/>
              <w:bottom w:w="40.0" w:type="dxa"/>
              <w:right w:w="40.0" w:type="dxa"/>
            </w:tcMar>
            <w:vAlign w:val="bottom"/>
          </w:tcPr>
          <w:p w:rsidR="00000000" w:rsidDel="00000000" w:rsidP="00000000" w:rsidRDefault="00000000" w:rsidRPr="00000000" w14:paraId="000009EC">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E">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EF">
            <w:pPr>
              <w:widowControl w:val="0"/>
              <w:rPr/>
            </w:pPr>
            <w:r w:rsidDel="00000000" w:rsidR="00000000" w:rsidRPr="00000000">
              <w:rPr>
                <w:rtl w:val="0"/>
              </w:rPr>
              <w:t xml:space="preserve">Beneficiario de la SED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1">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2">
            <w:pPr>
              <w:widowControl w:val="0"/>
              <w:rPr/>
            </w:pPr>
            <w:r w:rsidDel="00000000" w:rsidR="00000000" w:rsidRPr="00000000">
              <w:rPr>
                <w:rtl w:val="0"/>
              </w:rPr>
              <w:t xml:space="preserve">El período de postulación está abierto.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4">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5">
            <w:pPr>
              <w:widowControl w:val="0"/>
              <w:rPr/>
            </w:pPr>
            <w:r w:rsidDel="00000000" w:rsidR="00000000" w:rsidRPr="00000000">
              <w:rPr>
                <w:rtl w:val="0"/>
              </w:rPr>
              <w:t xml:space="preserve">La solicitud se registra exitosamente.</w:t>
            </w:r>
          </w:p>
        </w:tc>
      </w:tr>
    </w:tbl>
    <w:p w:rsidR="00000000" w:rsidDel="00000000" w:rsidP="00000000" w:rsidRDefault="00000000" w:rsidRPr="00000000" w14:paraId="000009F7">
      <w:pPr>
        <w:keepNext w:val="0"/>
        <w:keepLines w:val="0"/>
        <w:spacing w:after="80" w:lineRule="auto"/>
        <w:rPr/>
      </w:pPr>
      <w:r w:rsidDel="00000000" w:rsidR="00000000" w:rsidRPr="00000000">
        <w:rPr>
          <w:rtl w:val="0"/>
        </w:rPr>
      </w:r>
    </w:p>
    <w:tbl>
      <w:tblPr>
        <w:tblStyle w:val="Table11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445"/>
        <w:tblGridChange w:id="0">
          <w:tblGrid>
            <w:gridCol w:w="1500"/>
            <w:gridCol w:w="2100"/>
            <w:gridCol w:w="544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9F8">
            <w:pPr>
              <w:widowControl w:val="0"/>
              <w:rPr/>
            </w:pPr>
            <w:r w:rsidDel="00000000" w:rsidR="00000000" w:rsidRPr="00000000">
              <w:rPr>
                <w:b w:val="1"/>
                <w:rtl w:val="0"/>
              </w:rPr>
              <w:t xml:space="preserve">Flujo Básico: Hacer solicitud de beca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B">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C">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D">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E">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9FF">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0">
            <w:pPr>
              <w:widowControl w:val="0"/>
              <w:rPr/>
            </w:pPr>
            <w:r w:rsidDel="00000000" w:rsidR="00000000" w:rsidRPr="00000000">
              <w:rPr>
                <w:rtl w:val="0"/>
              </w:rPr>
              <w:t xml:space="preserve">Selecciona "Hacer Solicitud de Beca".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1">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2">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03">
            <w:pPr>
              <w:widowControl w:val="0"/>
              <w:rPr/>
            </w:pPr>
            <w:r w:rsidDel="00000000" w:rsidR="00000000" w:rsidRPr="00000000">
              <w:rPr>
                <w:rtl w:val="0"/>
              </w:rPr>
              <w:t xml:space="preserve">Solicita completar el formulario de postulación.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4">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5">
            <w:pPr>
              <w:widowControl w:val="0"/>
              <w:rPr/>
            </w:pPr>
            <w:r w:rsidDel="00000000" w:rsidR="00000000" w:rsidRPr="00000000">
              <w:rPr>
                <w:rtl w:val="0"/>
              </w:rPr>
              <w:t xml:space="preserve">Beneficiario</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6">
            <w:pPr>
              <w:widowControl w:val="0"/>
              <w:rPr/>
            </w:pPr>
            <w:r w:rsidDel="00000000" w:rsidR="00000000" w:rsidRPr="00000000">
              <w:rPr>
                <w:rtl w:val="0"/>
              </w:rPr>
              <w:t xml:space="preserve">Llena el formulario y confirma la solicitud.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7">
            <w:pPr>
              <w:widowControl w:val="0"/>
              <w:jc w:val="center"/>
              <w:rPr/>
            </w:pPr>
            <w:r w:rsidDel="00000000" w:rsidR="00000000" w:rsidRPr="00000000">
              <w:rPr>
                <w:b w:val="1"/>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8">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09">
            <w:pPr>
              <w:widowControl w:val="0"/>
              <w:rPr/>
            </w:pPr>
            <w:r w:rsidDel="00000000" w:rsidR="00000000" w:rsidRPr="00000000">
              <w:rPr>
                <w:rtl w:val="0"/>
              </w:rPr>
              <w:t xml:space="preserve">Registra la solicitud en la base de datos y genera un número de seguimiento.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A">
            <w:pPr>
              <w:widowControl w:val="0"/>
              <w:jc w:val="center"/>
              <w:rPr/>
            </w:pPr>
            <w:r w:rsidDel="00000000" w:rsidR="00000000" w:rsidRPr="00000000">
              <w:rPr>
                <w:b w:val="1"/>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B">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0C">
            <w:pPr>
              <w:widowControl w:val="0"/>
              <w:rPr/>
            </w:pPr>
            <w:r w:rsidDel="00000000" w:rsidR="00000000" w:rsidRPr="00000000">
              <w:rPr>
                <w:rtl w:val="0"/>
              </w:rPr>
              <w:t xml:space="preserve">Muestra un mensaje indicando que la solicitud fue enviada exitosamente.</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0D">
            <w:pPr>
              <w:widowControl w:val="0"/>
              <w:rPr/>
            </w:pPr>
            <w:r w:rsidDel="00000000" w:rsidR="00000000" w:rsidRPr="00000000">
              <w:rPr>
                <w:b w:val="1"/>
                <w:rtl w:val="0"/>
              </w:rPr>
              <w:t xml:space="preserve">Fin del caso de uso</w:t>
            </w:r>
            <w:r w:rsidDel="00000000" w:rsidR="00000000" w:rsidRPr="00000000">
              <w:rPr>
                <w:rtl w:val="0"/>
              </w:rPr>
            </w:r>
          </w:p>
        </w:tc>
      </w:tr>
    </w:tbl>
    <w:p w:rsidR="00000000" w:rsidDel="00000000" w:rsidP="00000000" w:rsidRDefault="00000000" w:rsidRPr="00000000" w14:paraId="00000A10">
      <w:pPr>
        <w:keepNext w:val="0"/>
        <w:keepLines w:val="0"/>
        <w:spacing w:after="80" w:lineRule="auto"/>
        <w:rPr/>
      </w:pPr>
      <w:r w:rsidDel="00000000" w:rsidR="00000000" w:rsidRPr="00000000">
        <w:rPr>
          <w:rtl w:val="0"/>
        </w:rPr>
      </w:r>
    </w:p>
    <w:tbl>
      <w:tblPr>
        <w:tblStyle w:val="Table119"/>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95"/>
        <w:tblGridChange w:id="0">
          <w:tblGrid>
            <w:gridCol w:w="1500"/>
            <w:gridCol w:w="6150"/>
            <w:gridCol w:w="139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11">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4">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5">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7">
            <w:pPr>
              <w:widowControl w:val="0"/>
              <w:rPr/>
            </w:pPr>
            <w:r w:rsidDel="00000000" w:rsidR="00000000" w:rsidRPr="00000000">
              <w:rPr>
                <w:rtl w:val="0"/>
              </w:rPr>
              <w:t xml:space="preserve">CU28-MSJ1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8">
            <w:pPr>
              <w:widowControl w:val="0"/>
              <w:rPr/>
            </w:pPr>
            <w:r w:rsidDel="00000000" w:rsidR="00000000" w:rsidRPr="00000000">
              <w:rPr>
                <w:rtl w:val="0"/>
              </w:rPr>
              <w:t xml:space="preserve">"Solicitud de beca realizada exitosamente. Número de seguimiento: [número].</w:t>
            </w:r>
          </w:p>
        </w:tc>
      </w:tr>
    </w:tbl>
    <w:p w:rsidR="00000000" w:rsidDel="00000000" w:rsidP="00000000" w:rsidRDefault="00000000" w:rsidRPr="00000000" w14:paraId="00000A1A">
      <w:pPr>
        <w:keepNext w:val="0"/>
        <w:keepLines w:val="0"/>
        <w:spacing w:after="80" w:lineRule="auto"/>
        <w:rPr/>
      </w:pPr>
      <w:r w:rsidDel="00000000" w:rsidR="00000000" w:rsidRPr="00000000">
        <w:rPr>
          <w:rtl w:val="0"/>
        </w:rPr>
      </w:r>
    </w:p>
    <w:tbl>
      <w:tblPr>
        <w:tblStyle w:val="Table12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95"/>
        <w:tblGridChange w:id="0">
          <w:tblGrid>
            <w:gridCol w:w="1500"/>
            <w:gridCol w:w="6150"/>
            <w:gridCol w:w="139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1B">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1C">
            <w:pPr>
              <w:widowControl w:val="0"/>
              <w:rPr/>
            </w:pPr>
            <w:r w:rsidDel="00000000" w:rsidR="00000000" w:rsidRPr="00000000">
              <w:rPr>
                <w:rtl w:val="0"/>
              </w:rPr>
              <w:t xml:space="preserve">Ver listas de distribución de materiales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E">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1F">
            <w:pPr>
              <w:widowControl w:val="0"/>
              <w:rPr/>
            </w:pPr>
            <w:r w:rsidDel="00000000" w:rsidR="00000000" w:rsidRPr="00000000">
              <w:rPr>
                <w:rtl w:val="0"/>
              </w:rPr>
              <w:t xml:space="preserve">CU29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1">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2">
            <w:pPr>
              <w:widowControl w:val="0"/>
              <w:rPr/>
            </w:pPr>
            <w:r w:rsidDel="00000000" w:rsidR="00000000" w:rsidRPr="00000000">
              <w:rPr>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4">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5">
            <w:pPr>
              <w:widowControl w:val="0"/>
              <w:rPr/>
            </w:pPr>
            <w:r w:rsidDel="00000000" w:rsidR="00000000" w:rsidRPr="00000000">
              <w:rPr>
                <w:rtl w:val="0"/>
              </w:rPr>
              <w:t xml:space="preserve">Permitir al JIAL ver las listas de distribución de materiales.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7">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8">
            <w:pPr>
              <w:widowControl w:val="0"/>
              <w:rPr/>
            </w:pPr>
            <w:r w:rsidDel="00000000" w:rsidR="00000000" w:rsidRPr="00000000">
              <w:rPr>
                <w:rtl w:val="0"/>
              </w:rPr>
              <w:t xml:space="preserve">CP2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A">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A2B">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D">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2E">
            <w:pPr>
              <w:widowControl w:val="0"/>
              <w:rPr/>
            </w:pPr>
            <w:r w:rsidDel="00000000" w:rsidR="00000000" w:rsidRPr="00000000">
              <w:rPr>
                <w:rtl w:val="0"/>
              </w:rPr>
              <w:t xml:space="preserve">JIAL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0">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1">
            <w:pPr>
              <w:widowControl w:val="0"/>
              <w:rPr/>
            </w:pPr>
            <w:r w:rsidDel="00000000" w:rsidR="00000000" w:rsidRPr="00000000">
              <w:rPr>
                <w:rtl w:val="0"/>
              </w:rPr>
              <w:t xml:space="preserve">Las listas están cargadas en 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3">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4">
            <w:pPr>
              <w:widowControl w:val="0"/>
              <w:rPr/>
            </w:pPr>
            <w:r w:rsidDel="00000000" w:rsidR="00000000" w:rsidRPr="00000000">
              <w:rPr>
                <w:rtl w:val="0"/>
              </w:rPr>
              <w:t xml:space="preserve">Las listas son visualizadas correctamente.</w:t>
            </w:r>
          </w:p>
        </w:tc>
      </w:tr>
    </w:tbl>
    <w:p w:rsidR="00000000" w:rsidDel="00000000" w:rsidP="00000000" w:rsidRDefault="00000000" w:rsidRPr="00000000" w14:paraId="00000A36">
      <w:pPr>
        <w:keepNext w:val="0"/>
        <w:keepLines w:val="0"/>
        <w:spacing w:after="80" w:lineRule="auto"/>
        <w:rPr/>
      </w:pPr>
      <w:r w:rsidDel="00000000" w:rsidR="00000000" w:rsidRPr="00000000">
        <w:rPr>
          <w:rtl w:val="0"/>
        </w:rPr>
      </w:r>
    </w:p>
    <w:tbl>
      <w:tblPr>
        <w:tblStyle w:val="Table12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460"/>
        <w:tblGridChange w:id="0">
          <w:tblGrid>
            <w:gridCol w:w="1500"/>
            <w:gridCol w:w="2100"/>
            <w:gridCol w:w="546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37">
            <w:pPr>
              <w:widowControl w:val="0"/>
              <w:rPr/>
            </w:pPr>
            <w:r w:rsidDel="00000000" w:rsidR="00000000" w:rsidRPr="00000000">
              <w:rPr>
                <w:b w:val="1"/>
                <w:rtl w:val="0"/>
              </w:rPr>
              <w:t xml:space="preserve">Flujo Básico: Ver listas de distribución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A">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B">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C">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D">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E">
            <w:pPr>
              <w:widowControl w:val="0"/>
              <w:rPr/>
            </w:pPr>
            <w:r w:rsidDel="00000000" w:rsidR="00000000" w:rsidRPr="00000000">
              <w:rPr>
                <w:rtl w:val="0"/>
              </w:rPr>
              <w:t xml:space="preserve">JIAL</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3F">
            <w:pPr>
              <w:widowControl w:val="0"/>
              <w:rPr/>
            </w:pPr>
            <w:r w:rsidDel="00000000" w:rsidR="00000000" w:rsidRPr="00000000">
              <w:rPr>
                <w:rtl w:val="0"/>
              </w:rPr>
              <w:t xml:space="preserve">Selecciona "Ver Listas de Distribución"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2">
            <w:pPr>
              <w:widowControl w:val="0"/>
              <w:rPr/>
            </w:pPr>
            <w:r w:rsidDel="00000000" w:rsidR="00000000" w:rsidRPr="00000000">
              <w:rPr>
                <w:rtl w:val="0"/>
              </w:rPr>
              <w:t xml:space="preserve">Carga y muestra las listas disponibles.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3">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4">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45">
            <w:pPr>
              <w:widowControl w:val="0"/>
              <w:rPr/>
            </w:pPr>
            <w:r w:rsidDel="00000000" w:rsidR="00000000" w:rsidRPr="00000000">
              <w:rPr>
                <w:rtl w:val="0"/>
              </w:rPr>
              <w:t xml:space="preserve">Muestra un mensaje indicando que las listas se cargaron exitosamente.</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6">
            <w:pPr>
              <w:widowControl w:val="0"/>
              <w:rPr/>
            </w:pPr>
            <w:r w:rsidDel="00000000" w:rsidR="00000000" w:rsidRPr="00000000">
              <w:rPr>
                <w:b w:val="1"/>
                <w:rtl w:val="0"/>
              </w:rPr>
              <w:t xml:space="preserve">Fin del caso de uso</w:t>
            </w:r>
            <w:r w:rsidDel="00000000" w:rsidR="00000000" w:rsidRPr="00000000">
              <w:rPr>
                <w:rtl w:val="0"/>
              </w:rPr>
            </w:r>
          </w:p>
        </w:tc>
      </w:tr>
    </w:tbl>
    <w:p w:rsidR="00000000" w:rsidDel="00000000" w:rsidP="00000000" w:rsidRDefault="00000000" w:rsidRPr="00000000" w14:paraId="00000A49">
      <w:pPr>
        <w:keepNext w:val="0"/>
        <w:keepLines w:val="0"/>
        <w:spacing w:after="80" w:lineRule="auto"/>
        <w:rPr/>
      </w:pPr>
      <w:r w:rsidDel="00000000" w:rsidR="00000000" w:rsidRPr="00000000">
        <w:rPr>
          <w:rtl w:val="0"/>
        </w:rPr>
      </w:r>
    </w:p>
    <w:tbl>
      <w:tblPr>
        <w:tblStyle w:val="Table12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65"/>
        <w:tblGridChange w:id="0">
          <w:tblGrid>
            <w:gridCol w:w="1500"/>
            <w:gridCol w:w="6150"/>
            <w:gridCol w:w="136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4A">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D">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4E">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0">
            <w:pPr>
              <w:widowControl w:val="0"/>
              <w:rPr/>
            </w:pPr>
            <w:r w:rsidDel="00000000" w:rsidR="00000000" w:rsidRPr="00000000">
              <w:rPr>
                <w:rtl w:val="0"/>
              </w:rPr>
              <w:t xml:space="preserve">CU29-MSJ1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1">
            <w:pPr>
              <w:widowControl w:val="0"/>
              <w:rPr/>
            </w:pPr>
            <w:r w:rsidDel="00000000" w:rsidR="00000000" w:rsidRPr="00000000">
              <w:rPr>
                <w:rtl w:val="0"/>
              </w:rPr>
              <w:t xml:space="preserve">"Listas de distribución cargadas correctamente"</w:t>
            </w:r>
          </w:p>
        </w:tc>
      </w:tr>
    </w:tbl>
    <w:p w:rsidR="00000000" w:rsidDel="00000000" w:rsidP="00000000" w:rsidRDefault="00000000" w:rsidRPr="00000000" w14:paraId="00000A53">
      <w:pPr>
        <w:rPr/>
      </w:pPr>
      <w:r w:rsidDel="00000000" w:rsidR="00000000" w:rsidRPr="00000000">
        <w:rPr>
          <w:rtl w:val="0"/>
        </w:rPr>
      </w:r>
    </w:p>
    <w:tbl>
      <w:tblPr>
        <w:tblStyle w:val="Table12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79"/>
        <w:tblGridChange w:id="0">
          <w:tblGrid>
            <w:gridCol w:w="1500"/>
            <w:gridCol w:w="6150"/>
            <w:gridCol w:w="1379"/>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54">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55">
            <w:pPr>
              <w:widowControl w:val="0"/>
              <w:rPr/>
            </w:pPr>
            <w:r w:rsidDel="00000000" w:rsidR="00000000" w:rsidRPr="00000000">
              <w:rPr>
                <w:rtl w:val="0"/>
              </w:rPr>
              <w:t xml:space="preserve">Recibir estatus de asignación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7">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8">
            <w:pPr>
              <w:widowControl w:val="0"/>
              <w:rPr/>
            </w:pPr>
            <w:r w:rsidDel="00000000" w:rsidR="00000000" w:rsidRPr="00000000">
              <w:rPr>
                <w:rtl w:val="0"/>
              </w:rPr>
              <w:t xml:space="preserve">CU31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A">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B">
            <w:pPr>
              <w:widowControl w:val="0"/>
              <w:rPr/>
            </w:pPr>
            <w:r w:rsidDel="00000000" w:rsidR="00000000" w:rsidRPr="00000000">
              <w:rPr>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D">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5E">
            <w:pPr>
              <w:widowControl w:val="0"/>
              <w:rPr/>
            </w:pPr>
            <w:r w:rsidDel="00000000" w:rsidR="00000000" w:rsidRPr="00000000">
              <w:rPr>
                <w:rtl w:val="0"/>
              </w:rPr>
              <w:t xml:space="preserve">Permitir al aspirante visualizar el estatus de su asignación.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0">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1">
            <w:pPr>
              <w:widowControl w:val="0"/>
              <w:rPr/>
            </w:pPr>
            <w:r w:rsidDel="00000000" w:rsidR="00000000" w:rsidRPr="00000000">
              <w:rPr>
                <w:rtl w:val="0"/>
              </w:rPr>
              <w:t xml:space="preserve">CP3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3">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A64">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6">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7">
            <w:pPr>
              <w:widowControl w:val="0"/>
              <w:rPr/>
            </w:pPr>
            <w:r w:rsidDel="00000000" w:rsidR="00000000" w:rsidRPr="00000000">
              <w:rPr>
                <w:rtl w:val="0"/>
              </w:rPr>
              <w:t xml:space="preserve">Aspirante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9">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A">
            <w:pPr>
              <w:widowControl w:val="0"/>
              <w:rPr/>
            </w:pPr>
            <w:r w:rsidDel="00000000" w:rsidR="00000000" w:rsidRPr="00000000">
              <w:rPr>
                <w:rtl w:val="0"/>
              </w:rPr>
              <w:t xml:space="preserve">El aspirante debe tener una postulación activa y los resultados deben estar cargados en 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C">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6D">
            <w:pPr>
              <w:widowControl w:val="0"/>
              <w:rPr/>
            </w:pPr>
            <w:r w:rsidDel="00000000" w:rsidR="00000000" w:rsidRPr="00000000">
              <w:rPr>
                <w:rtl w:val="0"/>
              </w:rPr>
              <w:t xml:space="preserve">El aspirante visualiza su estatus en el proceso de asignación.</w:t>
            </w:r>
          </w:p>
        </w:tc>
      </w:tr>
    </w:tbl>
    <w:p w:rsidR="00000000" w:rsidDel="00000000" w:rsidP="00000000" w:rsidRDefault="00000000" w:rsidRPr="00000000" w14:paraId="00000A6F">
      <w:pPr>
        <w:rPr/>
      </w:pPr>
      <w:r w:rsidDel="00000000" w:rsidR="00000000" w:rsidRPr="00000000">
        <w:rPr>
          <w:rtl w:val="0"/>
        </w:rPr>
      </w:r>
    </w:p>
    <w:tbl>
      <w:tblPr>
        <w:tblStyle w:val="Table12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400"/>
        <w:tblGridChange w:id="0">
          <w:tblGrid>
            <w:gridCol w:w="1500"/>
            <w:gridCol w:w="2100"/>
            <w:gridCol w:w="5400"/>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70">
            <w:pPr>
              <w:widowControl w:val="0"/>
              <w:rPr/>
            </w:pPr>
            <w:r w:rsidDel="00000000" w:rsidR="00000000" w:rsidRPr="00000000">
              <w:rPr>
                <w:b w:val="1"/>
                <w:rtl w:val="0"/>
              </w:rPr>
              <w:t xml:space="preserve">Flujo Básico: Visualizar estatus de asignación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3">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4">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5">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6">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7">
            <w:pPr>
              <w:widowControl w:val="0"/>
              <w:rPr/>
            </w:pPr>
            <w:r w:rsidDel="00000000" w:rsidR="00000000" w:rsidRPr="00000000">
              <w:rPr>
                <w:rtl w:val="0"/>
              </w:rPr>
              <w:t xml:space="preserve">Aspirante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78">
            <w:pPr>
              <w:widowControl w:val="0"/>
              <w:rPr/>
            </w:pPr>
            <w:r w:rsidDel="00000000" w:rsidR="00000000" w:rsidRPr="00000000">
              <w:rPr>
                <w:rtl w:val="0"/>
              </w:rPr>
              <w:t xml:space="preserve">Inicia sesión en el sistema y selecciona la opción "Ver Estatus de Asignación"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9">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A">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7B">
            <w:pPr>
              <w:widowControl w:val="0"/>
              <w:rPr/>
            </w:pPr>
            <w:r w:rsidDel="00000000" w:rsidR="00000000" w:rsidRPr="00000000">
              <w:rPr>
                <w:rtl w:val="0"/>
              </w:rPr>
              <w:t xml:space="preserve">Muestra el estatus actual del proceso de asignación del aspirante.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C">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7D">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7E">
            <w:pPr>
              <w:widowControl w:val="0"/>
              <w:rPr/>
            </w:pPr>
            <w:r w:rsidDel="00000000" w:rsidR="00000000" w:rsidRPr="00000000">
              <w:rPr>
                <w:rtl w:val="0"/>
              </w:rPr>
              <w:t xml:space="preserve">Muestra un mensaje confirmando la carga exitosa de los datos.</w:t>
            </w:r>
          </w:p>
        </w:tc>
      </w:tr>
    </w:tbl>
    <w:p w:rsidR="00000000" w:rsidDel="00000000" w:rsidP="00000000" w:rsidRDefault="00000000" w:rsidRPr="00000000" w14:paraId="00000A7F">
      <w:pPr>
        <w:rPr/>
      </w:pPr>
      <w:r w:rsidDel="00000000" w:rsidR="00000000" w:rsidRPr="00000000">
        <w:rPr>
          <w:rtl w:val="0"/>
        </w:rPr>
      </w:r>
    </w:p>
    <w:tbl>
      <w:tblPr>
        <w:tblStyle w:val="Table125"/>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79"/>
        <w:tblGridChange w:id="0">
          <w:tblGrid>
            <w:gridCol w:w="1500"/>
            <w:gridCol w:w="6150"/>
            <w:gridCol w:w="1379"/>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80">
            <w:pPr>
              <w:widowControl w:val="0"/>
              <w:rPr/>
            </w:pPr>
            <w:r w:rsidDel="00000000" w:rsidR="00000000" w:rsidRPr="00000000">
              <w:rPr>
                <w:b w:val="1"/>
                <w:rtl w:val="0"/>
              </w:rPr>
              <w:t xml:space="preserve">Fin del caso de uso</w:t>
            </w:r>
            <w:r w:rsidDel="00000000" w:rsidR="00000000" w:rsidRPr="00000000">
              <w:rPr>
                <w:rtl w:val="0"/>
              </w:rPr>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83">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86">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87">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89">
            <w:pPr>
              <w:widowControl w:val="0"/>
              <w:rPr/>
            </w:pPr>
            <w:r w:rsidDel="00000000" w:rsidR="00000000" w:rsidRPr="00000000">
              <w:rPr>
                <w:rtl w:val="0"/>
              </w:rPr>
              <w:t xml:space="preserve">CU31-MSJ1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8A">
            <w:pPr>
              <w:widowControl w:val="0"/>
              <w:rPr/>
            </w:pPr>
            <w:r w:rsidDel="00000000" w:rsidR="00000000" w:rsidRPr="00000000">
              <w:rPr>
                <w:rtl w:val="0"/>
              </w:rPr>
              <w:t xml:space="preserve">"Estatus de asignación cargado correctamente"</w:t>
            </w:r>
          </w:p>
        </w:tc>
      </w:tr>
    </w:tbl>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spacing w:after="240" w:before="240" w:lineRule="auto"/>
        <w:ind w:left="0" w:firstLine="0"/>
        <w:rPr>
          <w:b w:val="1"/>
          <w:sz w:val="26"/>
          <w:szCs w:val="26"/>
        </w:rPr>
      </w:pPr>
      <w:r w:rsidDel="00000000" w:rsidR="00000000" w:rsidRPr="00000000">
        <w:rPr>
          <w:rtl w:val="0"/>
        </w:rPr>
      </w:r>
    </w:p>
    <w:tbl>
      <w:tblPr>
        <w:tblStyle w:val="Table126"/>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79"/>
        <w:tblGridChange w:id="0">
          <w:tblGrid>
            <w:gridCol w:w="1500"/>
            <w:gridCol w:w="6150"/>
            <w:gridCol w:w="1379"/>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8E">
            <w:pPr>
              <w:widowControl w:val="0"/>
              <w:rPr/>
            </w:pPr>
            <w:r w:rsidDel="00000000" w:rsidR="00000000" w:rsidRPr="00000000">
              <w:rPr>
                <w:b w:val="1"/>
                <w:rtl w:val="0"/>
              </w:rPr>
              <w:t xml:space="preserve">Nombre del caso de uso</w:t>
            </w:r>
            <w:r w:rsidDel="00000000" w:rsidR="00000000" w:rsidRPr="00000000">
              <w:rPr>
                <w:rtl w:val="0"/>
              </w:rPr>
            </w:r>
          </w:p>
        </w:tc>
        <w:tc>
          <w:tcPr>
            <w:gridSpan w:val="2"/>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8F">
            <w:pPr>
              <w:widowControl w:val="0"/>
              <w:rPr/>
            </w:pPr>
            <w:r w:rsidDel="00000000" w:rsidR="00000000" w:rsidRPr="00000000">
              <w:rPr>
                <w:rtl w:val="0"/>
              </w:rPr>
              <w:t xml:space="preserve">Ver capacitador asignado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1">
            <w:pPr>
              <w:widowControl w:val="0"/>
              <w:rPr/>
            </w:pPr>
            <w:r w:rsidDel="00000000" w:rsidR="00000000" w:rsidRPr="00000000">
              <w:rPr>
                <w:b w:val="1"/>
                <w:rtl w:val="0"/>
              </w:rPr>
              <w:t xml:space="preserve">ID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2">
            <w:pPr>
              <w:widowControl w:val="0"/>
              <w:rPr/>
            </w:pPr>
            <w:r w:rsidDel="00000000" w:rsidR="00000000" w:rsidRPr="00000000">
              <w:rPr>
                <w:rtl w:val="0"/>
              </w:rPr>
              <w:t xml:space="preserve">CU32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4">
            <w:pPr>
              <w:widowControl w:val="0"/>
              <w:rPr/>
            </w:pPr>
            <w:r w:rsidDel="00000000" w:rsidR="00000000" w:rsidRPr="00000000">
              <w:rPr>
                <w:b w:val="1"/>
                <w:rtl w:val="0"/>
              </w:rPr>
              <w:t xml:space="preserve">Versión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5">
            <w:pPr>
              <w:widowControl w:val="0"/>
              <w:rPr/>
            </w:pPr>
            <w:r w:rsidDel="00000000" w:rsidR="00000000" w:rsidRPr="00000000">
              <w:rPr>
                <w:rtl w:val="0"/>
              </w:rPr>
              <w:t xml:space="preserve">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7">
            <w:pPr>
              <w:widowControl w:val="0"/>
              <w:rPr/>
            </w:pPr>
            <w:r w:rsidDel="00000000" w:rsidR="00000000" w:rsidRPr="00000000">
              <w:rPr>
                <w:b w:val="1"/>
                <w:rtl w:val="0"/>
              </w:rPr>
              <w:t xml:space="preserve">Objetivo</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8">
            <w:pPr>
              <w:widowControl w:val="0"/>
              <w:rPr/>
            </w:pPr>
            <w:r w:rsidDel="00000000" w:rsidR="00000000" w:rsidRPr="00000000">
              <w:rPr>
                <w:rtl w:val="0"/>
              </w:rPr>
              <w:t xml:space="preserve">Permitir al aspirante visualizar el capacitador asignado.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A">
            <w:pPr>
              <w:widowControl w:val="0"/>
              <w:rPr/>
            </w:pPr>
            <w:r w:rsidDel="00000000" w:rsidR="00000000" w:rsidRPr="00000000">
              <w:rPr>
                <w:b w:val="1"/>
                <w:rtl w:val="0"/>
              </w:rPr>
              <w:t xml:space="preserve">Origen</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B">
            <w:pPr>
              <w:widowControl w:val="0"/>
              <w:rPr/>
            </w:pPr>
            <w:r w:rsidDel="00000000" w:rsidR="00000000" w:rsidRPr="00000000">
              <w:rPr>
                <w:rtl w:val="0"/>
              </w:rPr>
              <w:t xml:space="preserve">CP4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9D">
            <w:pPr>
              <w:widowControl w:val="0"/>
              <w:rPr/>
            </w:pPr>
            <w:r w:rsidDel="00000000" w:rsidR="00000000" w:rsidRPr="00000000">
              <w:rPr>
                <w:b w:val="1"/>
                <w:rtl w:val="0"/>
              </w:rPr>
              <w:t xml:space="preserve">Prioridad</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A9E">
            <w:pPr>
              <w:widowControl w:val="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0">
            <w:pPr>
              <w:widowControl w:val="0"/>
              <w:rPr/>
            </w:pPr>
            <w:r w:rsidDel="00000000" w:rsidR="00000000" w:rsidRPr="00000000">
              <w:rPr>
                <w:b w:val="1"/>
                <w:rtl w:val="0"/>
              </w:rPr>
              <w:t xml:space="preserve">Actor(es)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1">
            <w:pPr>
              <w:widowControl w:val="0"/>
              <w:rPr/>
            </w:pPr>
            <w:r w:rsidDel="00000000" w:rsidR="00000000" w:rsidRPr="00000000">
              <w:rPr>
                <w:rtl w:val="0"/>
              </w:rPr>
              <w:t xml:space="preserve">Aspirante</w:t>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3">
            <w:pPr>
              <w:widowControl w:val="0"/>
              <w:rPr/>
            </w:pPr>
            <w:r w:rsidDel="00000000" w:rsidR="00000000" w:rsidRPr="00000000">
              <w:rPr>
                <w:b w:val="1"/>
                <w:rtl w:val="0"/>
              </w:rPr>
              <w:t xml:space="preserve">Precondiciones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4">
            <w:pPr>
              <w:widowControl w:val="0"/>
              <w:rPr/>
            </w:pPr>
            <w:r w:rsidDel="00000000" w:rsidR="00000000" w:rsidRPr="00000000">
              <w:rPr>
                <w:rtl w:val="0"/>
              </w:rPr>
              <w:t xml:space="preserve">El aspirante debe ser aceptado y su capacitador debe haber sido asignado.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6">
            <w:pPr>
              <w:widowControl w:val="0"/>
              <w:rPr/>
            </w:pPr>
            <w:r w:rsidDel="00000000" w:rsidR="00000000" w:rsidRPr="00000000">
              <w:rPr>
                <w:b w:val="1"/>
                <w:rtl w:val="0"/>
              </w:rPr>
              <w:t xml:space="preserve">Postcondiciones</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7">
            <w:pPr>
              <w:widowControl w:val="0"/>
              <w:rPr/>
            </w:pPr>
            <w:r w:rsidDel="00000000" w:rsidR="00000000" w:rsidRPr="00000000">
              <w:rPr>
                <w:rtl w:val="0"/>
              </w:rPr>
              <w:t xml:space="preserve">El aspirante visualiza la información del capacitador asignado.</w:t>
            </w:r>
          </w:p>
        </w:tc>
      </w:tr>
    </w:tbl>
    <w:p w:rsidR="00000000" w:rsidDel="00000000" w:rsidP="00000000" w:rsidRDefault="00000000" w:rsidRPr="00000000" w14:paraId="00000AA9">
      <w:pPr>
        <w:spacing w:after="240" w:before="240" w:lineRule="auto"/>
        <w:ind w:left="0" w:firstLine="0"/>
        <w:rPr>
          <w:b w:val="1"/>
          <w:sz w:val="26"/>
          <w:szCs w:val="26"/>
        </w:rPr>
      </w:pPr>
      <w:r w:rsidDel="00000000" w:rsidR="00000000" w:rsidRPr="00000000">
        <w:rPr>
          <w:rtl w:val="0"/>
        </w:rPr>
      </w:r>
    </w:p>
    <w:tbl>
      <w:tblPr>
        <w:tblStyle w:val="Table127"/>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00"/>
        <w:gridCol w:w="5475"/>
        <w:tblGridChange w:id="0">
          <w:tblGrid>
            <w:gridCol w:w="1500"/>
            <w:gridCol w:w="2100"/>
            <w:gridCol w:w="547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AA">
            <w:pPr>
              <w:widowControl w:val="0"/>
              <w:rPr/>
            </w:pPr>
            <w:r w:rsidDel="00000000" w:rsidR="00000000" w:rsidRPr="00000000">
              <w:rPr>
                <w:b w:val="1"/>
                <w:rtl w:val="0"/>
              </w:rPr>
              <w:t xml:space="preserve">Flujo Básico: Ver capacitador</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D">
            <w:pPr>
              <w:widowControl w:val="0"/>
              <w:rPr/>
            </w:pPr>
            <w:r w:rsidDel="00000000" w:rsidR="00000000" w:rsidRPr="00000000">
              <w:rPr>
                <w:b w:val="1"/>
                <w:rtl w:val="0"/>
              </w:rPr>
              <w:t xml:space="preserve">Paso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E">
            <w:pPr>
              <w:widowControl w:val="0"/>
              <w:rPr/>
            </w:pPr>
            <w:r w:rsidDel="00000000" w:rsidR="00000000" w:rsidRPr="00000000">
              <w:rPr>
                <w:b w:val="1"/>
                <w:rtl w:val="0"/>
              </w:rPr>
              <w:t xml:space="preserve">Actor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AF">
            <w:pPr>
              <w:widowControl w:val="0"/>
              <w:rPr/>
            </w:pPr>
            <w:r w:rsidDel="00000000" w:rsidR="00000000" w:rsidRPr="00000000">
              <w:rPr>
                <w:b w:val="1"/>
                <w:rtl w:val="0"/>
              </w:rPr>
              <w:t xml:space="preserve">Descripción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0">
            <w:pPr>
              <w:widowControl w:val="0"/>
              <w:jc w:val="center"/>
              <w:rPr/>
            </w:pPr>
            <w:r w:rsidDel="00000000" w:rsidR="00000000" w:rsidRPr="00000000">
              <w:rPr>
                <w:b w:val="1"/>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1">
            <w:pPr>
              <w:widowControl w:val="0"/>
              <w:rPr/>
            </w:pPr>
            <w:r w:rsidDel="00000000" w:rsidR="00000000" w:rsidRPr="00000000">
              <w:rPr>
                <w:rtl w:val="0"/>
              </w:rPr>
              <w:t xml:space="preserve">Aspirante</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B2">
            <w:pPr>
              <w:widowControl w:val="0"/>
              <w:rPr/>
            </w:pPr>
            <w:r w:rsidDel="00000000" w:rsidR="00000000" w:rsidRPr="00000000">
              <w:rPr>
                <w:rtl w:val="0"/>
              </w:rPr>
              <w:t xml:space="preserve">Selecciona la opción "Ver Capacitador Asignado"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3">
            <w:pPr>
              <w:widowControl w:val="0"/>
              <w:jc w:val="center"/>
              <w:rPr/>
            </w:pP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4">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B5">
            <w:pPr>
              <w:widowControl w:val="0"/>
              <w:rPr/>
            </w:pPr>
            <w:r w:rsidDel="00000000" w:rsidR="00000000" w:rsidRPr="00000000">
              <w:rPr>
                <w:rtl w:val="0"/>
              </w:rPr>
              <w:t xml:space="preserve">Muestra el nombre, contacto y detalles del capacitador asignado.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6">
            <w:pPr>
              <w:widowControl w:val="0"/>
              <w:jc w:val="center"/>
              <w:rPr/>
            </w:pP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7">
            <w:pPr>
              <w:widowControl w:val="0"/>
              <w:rPr/>
            </w:pPr>
            <w:r w:rsidDel="00000000" w:rsidR="00000000" w:rsidRPr="00000000">
              <w:rPr>
                <w:rtl w:val="0"/>
              </w:rPr>
              <w:t xml:space="preserve">Sistema</w:t>
            </w:r>
          </w:p>
        </w:tc>
        <w:tc>
          <w:tcPr>
            <w:tcBorders>
              <w:top w:color="cccccc" w:space="0" w:sz="4" w:val="single"/>
              <w:left w:color="cccccc" w:space="0" w:sz="4" w:val="single"/>
              <w:bottom w:color="000000" w:space="0" w:sz="4" w:val="single"/>
              <w:right w:color="000000" w:space="0" w:sz="4" w:val="single"/>
            </w:tcBorders>
            <w:shd w:fill="auto" w:val="clear"/>
            <w:tcMar>
              <w:top w:w="40.0" w:type="dxa"/>
              <w:left w:w="0.0" w:type="dxa"/>
              <w:bottom w:w="40.0" w:type="dxa"/>
              <w:right w:w="0.0" w:type="dxa"/>
            </w:tcMar>
            <w:vAlign w:val="bottom"/>
          </w:tcPr>
          <w:p w:rsidR="00000000" w:rsidDel="00000000" w:rsidP="00000000" w:rsidRDefault="00000000" w:rsidRPr="00000000" w14:paraId="00000AB8">
            <w:pPr>
              <w:widowControl w:val="0"/>
              <w:rPr/>
            </w:pPr>
            <w:r w:rsidDel="00000000" w:rsidR="00000000" w:rsidRPr="00000000">
              <w:rPr>
                <w:rtl w:val="0"/>
              </w:rPr>
              <w:t xml:space="preserve">Muestra un mensaje confirmando la carga exitosa de los datos.</w:t>
            </w:r>
          </w:p>
        </w:tc>
      </w:tr>
      <w:tr>
        <w:trPr>
          <w:cantSplit w:val="0"/>
          <w:trHeight w:val="315" w:hRule="atLeast"/>
          <w:tblHeader w:val="0"/>
        </w:trPr>
        <w:tc>
          <w:tcPr>
            <w:gridSpan w:val="3"/>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B9">
            <w:pPr>
              <w:widowControl w:val="0"/>
              <w:rPr/>
            </w:pPr>
            <w:r w:rsidDel="00000000" w:rsidR="00000000" w:rsidRPr="00000000">
              <w:rPr>
                <w:b w:val="1"/>
                <w:rtl w:val="0"/>
              </w:rPr>
              <w:t xml:space="preserve">Fin del caso de uso</w:t>
            </w:r>
            <w:r w:rsidDel="00000000" w:rsidR="00000000" w:rsidRPr="00000000">
              <w:rPr>
                <w:rtl w:val="0"/>
              </w:rPr>
            </w:r>
          </w:p>
        </w:tc>
      </w:tr>
    </w:tbl>
    <w:p w:rsidR="00000000" w:rsidDel="00000000" w:rsidP="00000000" w:rsidRDefault="00000000" w:rsidRPr="00000000" w14:paraId="00000ABC">
      <w:pPr>
        <w:spacing w:after="240" w:before="240" w:lineRule="auto"/>
        <w:ind w:left="0" w:firstLine="0"/>
        <w:rPr>
          <w:b w:val="1"/>
          <w:sz w:val="26"/>
          <w:szCs w:val="26"/>
        </w:rPr>
      </w:pPr>
      <w:r w:rsidDel="00000000" w:rsidR="00000000" w:rsidRPr="00000000">
        <w:rPr>
          <w:rtl w:val="0"/>
        </w:rPr>
      </w:r>
    </w:p>
    <w:tbl>
      <w:tblPr>
        <w:tblStyle w:val="Table128"/>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150"/>
        <w:gridCol w:w="1395"/>
        <w:tblGridChange w:id="0">
          <w:tblGrid>
            <w:gridCol w:w="1500"/>
            <w:gridCol w:w="6150"/>
            <w:gridCol w:w="1395"/>
          </w:tblGrid>
        </w:tblGridChange>
      </w:tblGrid>
      <w:tr>
        <w:trPr>
          <w:cantSplit w:val="0"/>
          <w:trHeight w:val="315" w:hRule="atLeast"/>
          <w:tblHeader w:val="0"/>
        </w:trPr>
        <w:tc>
          <w:tcPr>
            <w:gridSpan w:val="3"/>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ABD">
            <w:pPr>
              <w:widowControl w:val="0"/>
              <w:rPr/>
            </w:pPr>
            <w:r w:rsidDel="00000000" w:rsidR="00000000" w:rsidRPr="00000000">
              <w:rPr>
                <w:b w:val="1"/>
                <w:rtl w:val="0"/>
              </w:rPr>
              <w:t xml:space="preserve">Mensajes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C0">
            <w:pPr>
              <w:widowControl w:val="0"/>
              <w:rPr/>
            </w:pPr>
            <w:r w:rsidDel="00000000" w:rsidR="00000000" w:rsidRPr="00000000">
              <w:rPr>
                <w:b w:val="1"/>
                <w:rtl w:val="0"/>
              </w:rPr>
              <w:t xml:space="preserve">ID Mensaje</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C1">
            <w:pPr>
              <w:widowControl w:val="0"/>
              <w:rPr/>
            </w:pPr>
            <w:r w:rsidDel="00000000" w:rsidR="00000000" w:rsidRPr="00000000">
              <w:rPr>
                <w:b w:val="1"/>
                <w:rtl w:val="0"/>
              </w:rPr>
              <w:t xml:space="preserve">Contenido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C3">
            <w:pPr>
              <w:widowControl w:val="0"/>
              <w:rPr/>
            </w:pPr>
            <w:r w:rsidDel="00000000" w:rsidR="00000000" w:rsidRPr="00000000">
              <w:rPr>
                <w:rtl w:val="0"/>
              </w:rPr>
              <w:t xml:space="preserve">CU32-MSJ1</w:t>
            </w:r>
          </w:p>
        </w:tc>
        <w:tc>
          <w:tcPr>
            <w:gridSpan w:val="2"/>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AC4">
            <w:pPr>
              <w:widowControl w:val="0"/>
              <w:rPr/>
            </w:pPr>
            <w:r w:rsidDel="00000000" w:rsidR="00000000" w:rsidRPr="00000000">
              <w:rPr>
                <w:rtl w:val="0"/>
              </w:rPr>
              <w:t xml:space="preserve">"Capacitador asignado mostrado correctamente"</w:t>
            </w:r>
          </w:p>
        </w:tc>
      </w:tr>
    </w:tbl>
    <w:p w:rsidR="00000000" w:rsidDel="00000000" w:rsidP="00000000" w:rsidRDefault="00000000" w:rsidRPr="00000000" w14:paraId="00000AC6">
      <w:pPr>
        <w:pStyle w:val="Heading2"/>
        <w:rPr>
          <w:b w:val="1"/>
        </w:rPr>
      </w:pPr>
      <w:bookmarkStart w:colFirst="0" w:colLast="0" w:name="_a7i34d33pihw" w:id="42"/>
      <w:bookmarkEnd w:id="42"/>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tbl>
      <w:tblPr>
        <w:tblStyle w:val="Table129"/>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735"/>
        <w:tblGridChange w:id="0">
          <w:tblGrid>
            <w:gridCol w:w="2670"/>
            <w:gridCol w:w="673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b w:val="1"/>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b w:val="1"/>
                <w:rtl w:val="0"/>
              </w:rPr>
              <w:t xml:space="preserve">Visualizar el calendario de la PRODET</w:t>
            </w: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CU33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1.0</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Permitir que el aspirante pueda visualizar el calendario correspondiente al Programa Detallado (PRODET)</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t xml:space="preserve">Origen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CP7</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t xml:space="preserve">Prioridad</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AD3">
            <w:pPr>
              <w:rPr/>
            </w:pP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Aspirante</w:t>
            </w:r>
          </w:p>
        </w:tc>
      </w:tr>
      <w:tr>
        <w:trPr>
          <w:cantSplit w:val="0"/>
          <w:trHeight w:val="729.4438387862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t xml:space="preserve">El aspirante se encuentra registrado en el sistema.</w:t>
            </w:r>
          </w:p>
          <w:p w:rsidR="00000000" w:rsidDel="00000000" w:rsidP="00000000" w:rsidRDefault="00000000" w:rsidRPr="00000000" w14:paraId="00000AD8">
            <w:pPr>
              <w:rPr/>
            </w:pPr>
            <w:r w:rsidDel="00000000" w:rsidR="00000000" w:rsidRPr="00000000">
              <w:rPr>
                <w:rtl w:val="0"/>
              </w:rPr>
              <w:t xml:space="preserve">El usuario “Aspirante” tiene una sesión activa en el sistema.</w:t>
            </w:r>
          </w:p>
          <w:p w:rsidR="00000000" w:rsidDel="00000000" w:rsidP="00000000" w:rsidRDefault="00000000" w:rsidRPr="00000000" w14:paraId="00000AD9">
            <w:pPr>
              <w:rPr/>
            </w:pPr>
            <w:r w:rsidDel="00000000" w:rsidR="00000000" w:rsidRPr="00000000">
              <w:rPr>
                <w:rtl w:val="0"/>
              </w:rPr>
              <w:t xml:space="preserve">El calendario de la PRODET se encuentra registrado en el sistema.</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N/A.</w:t>
            </w:r>
          </w:p>
        </w:tc>
      </w:tr>
    </w:tbl>
    <w:p w:rsidR="00000000" w:rsidDel="00000000" w:rsidP="00000000" w:rsidRDefault="00000000" w:rsidRPr="00000000" w14:paraId="00000ADC">
      <w:pPr>
        <w:pStyle w:val="Heading3"/>
        <w:rPr>
          <w:b w:val="1"/>
          <w:color w:val="000000"/>
        </w:rPr>
      </w:pPr>
      <w:bookmarkStart w:colFirst="0" w:colLast="0" w:name="_yhlxi9nopds4" w:id="43"/>
      <w:bookmarkEnd w:id="43"/>
      <w:r w:rsidDel="00000000" w:rsidR="00000000" w:rsidRPr="00000000">
        <w:rPr>
          <w:b w:val="1"/>
          <w:color w:val="000000"/>
          <w:rtl w:val="0"/>
        </w:rPr>
        <w:t xml:space="preserve">Flujo Básico: Visualizar el calendario de la PRODET.</w:t>
      </w:r>
    </w:p>
    <w:tbl>
      <w:tblPr>
        <w:tblStyle w:val="Table13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b w:val="1"/>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b w:val="1"/>
                <w:rtl w:val="0"/>
              </w:rPr>
              <w:t xml:space="preserve">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Aspirante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Selecciona la pestaña/opción PRODET.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Despliega una ventana que muestra la información de la PRODET.</w:t>
            </w:r>
          </w:p>
        </w:tc>
      </w:tr>
      <w:tr>
        <w:trPr>
          <w:cantSplit w:val="0"/>
          <w:trHeight w:val="1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Aspirante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t xml:space="preserve">Selecciona la opción "Calendario”.</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Muestra el Calendario de la PRODET.</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t xml:space="preserve"> Fin del caso de uso</w:t>
            </w:r>
          </w:p>
        </w:tc>
      </w:tr>
    </w:tbl>
    <w:p w:rsidR="00000000" w:rsidDel="00000000" w:rsidP="00000000" w:rsidRDefault="00000000" w:rsidRPr="00000000" w14:paraId="00000AEF">
      <w:pPr>
        <w:pStyle w:val="Heading3"/>
        <w:rPr>
          <w:b w:val="1"/>
        </w:rPr>
      </w:pPr>
      <w:bookmarkStart w:colFirst="0" w:colLast="0" w:name="_a1v0rnkbk8ch" w:id="44"/>
      <w:bookmarkEnd w:id="44"/>
      <w:r w:rsidDel="00000000" w:rsidR="00000000" w:rsidRPr="00000000">
        <w:rPr>
          <w:b w:val="1"/>
          <w:rtl w:val="0"/>
        </w:rPr>
        <w:t xml:space="preserve">Flujo Alternativo: CU33-FA1 Error en el Rechazo</w:t>
      </w:r>
    </w:p>
    <w:tbl>
      <w:tblPr>
        <w:tblStyle w:val="Table131"/>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2145"/>
        <w:gridCol w:w="6585"/>
        <w:tblGridChange w:id="0">
          <w:tblGrid>
            <w:gridCol w:w="705"/>
            <w:gridCol w:w="2145"/>
            <w:gridCol w:w="6585"/>
          </w:tblGrid>
        </w:tblGridChange>
      </w:tblGrid>
      <w:tr>
        <w:trPr>
          <w:cantSplit w:val="0"/>
          <w:trHeight w:val="513.955078124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0">
            <w:pPr>
              <w:rPr>
                <w:b w:val="1"/>
              </w:rPr>
            </w:pPr>
            <w:r w:rsidDel="00000000" w:rsidR="00000000" w:rsidRPr="00000000">
              <w:rPr>
                <w:b w:val="1"/>
                <w:rtl w:val="0"/>
              </w:rPr>
              <w:t xml:space="preserve">Paso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1">
            <w:pPr>
              <w:rPr>
                <w:b w:val="1"/>
              </w:rPr>
            </w:pPr>
            <w:r w:rsidDel="00000000" w:rsidR="00000000" w:rsidRPr="00000000">
              <w:rPr>
                <w:b w:val="1"/>
                <w:rtl w:val="0"/>
              </w:rPr>
              <w:t xml:space="preserve">Actor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2">
            <w:pPr>
              <w:rPr>
                <w:b w:val="1"/>
              </w:rPr>
            </w:pPr>
            <w:r w:rsidDel="00000000" w:rsidR="00000000" w:rsidRPr="00000000">
              <w:rPr>
                <w:b w:val="1"/>
                <w:rtl w:val="0"/>
              </w:rPr>
              <w:t xml:space="preserve">Descripción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t xml:space="preserve">Aspirante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Selecciona la pestaña/opción PRODET.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t xml:space="preserve">Despliega una ventana que muestra la información de la PRODET.</w:t>
            </w:r>
          </w:p>
        </w:tc>
      </w:tr>
      <w:tr>
        <w:trPr>
          <w:cantSplit w:val="0"/>
          <w:trHeight w:val="1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t xml:space="preserve">Aspirante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Selecciona la opción "Calendario”.</w:t>
            </w:r>
          </w:p>
        </w:tc>
      </w:tr>
      <w:tr>
        <w:trPr>
          <w:cantSplit w:val="0"/>
          <w:trHeight w:val="463.432617187499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t xml:space="preserve">Intenta mostrar el Calendario de la PRODET pero se produce un error. Muestra el mensaje CU33-MSJ1</w:t>
            </w:r>
          </w:p>
        </w:tc>
      </w:tr>
      <w:tr>
        <w:trPr>
          <w:cantSplit w:val="0"/>
          <w:trHeight w:val="165"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 Fin de trayectoria alternativa FA1</w:t>
            </w:r>
          </w:p>
        </w:tc>
      </w:tr>
    </w:tbl>
    <w:p w:rsidR="00000000" w:rsidDel="00000000" w:rsidP="00000000" w:rsidRDefault="00000000" w:rsidRPr="00000000" w14:paraId="00000B02">
      <w:pPr>
        <w:pStyle w:val="Heading3"/>
        <w:ind w:firstLine="720"/>
        <w:rPr/>
      </w:pPr>
      <w:bookmarkStart w:colFirst="0" w:colLast="0" w:name="_rzgu5moc2hmt" w:id="45"/>
      <w:bookmarkEnd w:id="45"/>
      <w:r w:rsidDel="00000000" w:rsidR="00000000" w:rsidRPr="00000000">
        <w:rPr>
          <w:b w:val="1"/>
          <w:rtl w:val="0"/>
        </w:rPr>
        <w:t xml:space="preserve">Mensajes</w:t>
      </w:r>
      <w:r w:rsidDel="00000000" w:rsidR="00000000" w:rsidRPr="00000000">
        <w:rPr>
          <w:rtl w:val="0"/>
        </w:rPr>
      </w:r>
    </w:p>
    <w:tbl>
      <w:tblPr>
        <w:tblStyle w:val="Table132"/>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5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03">
            <w:pPr>
              <w:rPr>
                <w:b w:val="1"/>
              </w:rPr>
            </w:pPr>
            <w:r w:rsidDel="00000000" w:rsidR="00000000" w:rsidRPr="00000000">
              <w:rPr>
                <w:b w:val="1"/>
                <w:rtl w:val="0"/>
              </w:rPr>
              <w:t xml:space="preserve">ID Mensaje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04">
            <w:pPr>
              <w:rPr>
                <w:b w:val="1"/>
              </w:rPr>
            </w:pPr>
            <w:r w:rsidDel="00000000" w:rsidR="00000000" w:rsidRPr="00000000">
              <w:rPr>
                <w:b w:val="1"/>
                <w:rtl w:val="0"/>
              </w:rPr>
              <w:t xml:space="preserve">Contenido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CU33-MSJ1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"No se pudo cargar el Calendario de la PRODET"</w:t>
            </w:r>
          </w:p>
        </w:tc>
      </w:tr>
    </w:tbl>
    <w:p w:rsidR="00000000" w:rsidDel="00000000" w:rsidP="00000000" w:rsidRDefault="00000000" w:rsidRPr="00000000" w14:paraId="00000B07">
      <w:pPr>
        <w:rPr>
          <w:b w:val="1"/>
          <w:sz w:val="26"/>
          <w:szCs w:val="26"/>
        </w:rPr>
      </w:pPr>
      <w:r w:rsidDel="00000000" w:rsidR="00000000" w:rsidRPr="00000000">
        <w:rPr>
          <w:rtl w:val="0"/>
        </w:rPr>
      </w:r>
    </w:p>
    <w:p w:rsidR="00000000" w:rsidDel="00000000" w:rsidP="00000000" w:rsidRDefault="00000000" w:rsidRPr="00000000" w14:paraId="00000B08">
      <w:pPr>
        <w:pStyle w:val="Heading2"/>
        <w:rPr>
          <w:b w:val="1"/>
        </w:rPr>
      </w:pPr>
      <w:bookmarkStart w:colFirst="0" w:colLast="0" w:name="_f6ay9fgvi9ni" w:id="46"/>
      <w:bookmarkEnd w:id="46"/>
      <w:r w:rsidDel="00000000" w:rsidR="00000000" w:rsidRPr="00000000">
        <w:rPr>
          <w:rtl w:val="0"/>
        </w:rPr>
      </w:r>
    </w:p>
    <w:tbl>
      <w:tblPr>
        <w:tblStyle w:val="Table13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735"/>
        <w:tblGridChange w:id="0">
          <w:tblGrid>
            <w:gridCol w:w="2670"/>
            <w:gridCol w:w="673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b w:val="1"/>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b w:val="1"/>
                <w:rtl w:val="0"/>
              </w:rPr>
              <w:t xml:space="preserve">Hacer solicitud de Beca.</w:t>
            </w: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t xml:space="preserve">CU34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t xml:space="preserve">1.0</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t xml:space="preserve">Permitir que el aspirante pueda solicitar su beca.</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Origen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t xml:space="preserve">CP5</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Prioridad</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0.0" w:type="dxa"/>
              <w:bottom w:w="40.0" w:type="dxa"/>
              <w:right w:w="0.0" w:type="dxa"/>
            </w:tcMar>
            <w:vAlign w:val="bottom"/>
          </w:tcPr>
          <w:p w:rsidR="00000000" w:rsidDel="00000000" w:rsidP="00000000" w:rsidRDefault="00000000" w:rsidRPr="00000000" w14:paraId="00000B14">
            <w:pPr>
              <w:rPr/>
            </w:pP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t xml:space="preserve">Aspirantes</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t xml:space="preserve">El aspirante se encuentra registrado en el sistema.</w:t>
            </w:r>
          </w:p>
          <w:p w:rsidR="00000000" w:rsidDel="00000000" w:rsidP="00000000" w:rsidRDefault="00000000" w:rsidRPr="00000000" w14:paraId="00000B19">
            <w:pPr>
              <w:rPr/>
            </w:pPr>
            <w:r w:rsidDel="00000000" w:rsidR="00000000" w:rsidRPr="00000000">
              <w:rPr>
                <w:rtl w:val="0"/>
              </w:rPr>
              <w:t xml:space="preserve">El usuario “Aspirante” tiene una sesión activa en el sistema.</w:t>
            </w:r>
          </w:p>
          <w:p w:rsidR="00000000" w:rsidDel="00000000" w:rsidP="00000000" w:rsidRDefault="00000000" w:rsidRPr="00000000" w14:paraId="00000B1A">
            <w:pPr>
              <w:rPr/>
            </w:pPr>
            <w:r w:rsidDel="00000000" w:rsidR="00000000" w:rsidRPr="00000000">
              <w:rPr>
                <w:rtl w:val="0"/>
              </w:rPr>
              <w:t xml:space="preserve">El estado del aspirante aparece como “Aceptado” en el sistema.</w:t>
            </w:r>
          </w:p>
          <w:p w:rsidR="00000000" w:rsidDel="00000000" w:rsidP="00000000" w:rsidRDefault="00000000" w:rsidRPr="00000000" w14:paraId="00000B1B">
            <w:pPr>
              <w:rPr/>
            </w:pPr>
            <w:r w:rsidDel="00000000" w:rsidR="00000000" w:rsidRPr="00000000">
              <w:rPr>
                <w:rtl w:val="0"/>
              </w:rPr>
              <w:t xml:space="preserve">El aspirante NO tiene una beca registrada en el sistema.</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El estado de la beca del aspirante aparece como “Solicitada” en el sistema.</w:t>
            </w:r>
          </w:p>
        </w:tc>
      </w:tr>
    </w:tbl>
    <w:p w:rsidR="00000000" w:rsidDel="00000000" w:rsidP="00000000" w:rsidRDefault="00000000" w:rsidRPr="00000000" w14:paraId="00000B1E">
      <w:pPr>
        <w:pStyle w:val="Heading3"/>
        <w:rPr>
          <w:b w:val="1"/>
          <w:color w:val="000000"/>
        </w:rPr>
      </w:pPr>
      <w:bookmarkStart w:colFirst="0" w:colLast="0" w:name="_bwoqv29sa38d" w:id="47"/>
      <w:bookmarkEnd w:id="47"/>
      <w:r w:rsidDel="00000000" w:rsidR="00000000" w:rsidRPr="00000000">
        <w:rPr>
          <w:b w:val="1"/>
          <w:color w:val="000000"/>
          <w:rtl w:val="0"/>
        </w:rPr>
        <w:t xml:space="preserve">Flujo Básico: Subir documentos necesarios para su Beca.</w:t>
      </w:r>
    </w:p>
    <w:tbl>
      <w:tblPr>
        <w:tblStyle w:val="Table134"/>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b w:val="1"/>
                <w:rtl w:val="0"/>
              </w:rPr>
              <w:t xml:space="preserve">Paso</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b w:val="1"/>
                <w:rtl w:val="0"/>
              </w:rPr>
              <w:t xml:space="preserve">Actor</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t xml:space="preserve">1</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t xml:space="preserve">Selecciona la pestaña de Beca.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25">
            <w:pPr>
              <w:widowControl w:val="0"/>
              <w:rPr/>
            </w:pPr>
            <w:r w:rsidDel="00000000" w:rsidR="00000000" w:rsidRPr="00000000">
              <w:rPr>
                <w:rtl w:val="0"/>
              </w:rPr>
              <w:t xml:space="preserve"> 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26">
            <w:pPr>
              <w:widowControl w:val="0"/>
              <w:rPr/>
            </w:pPr>
            <w:r w:rsidDel="00000000" w:rsidR="00000000" w:rsidRPr="00000000">
              <w:rPr>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27">
            <w:pPr>
              <w:widowControl w:val="0"/>
              <w:rPr/>
            </w:pPr>
            <w:r w:rsidDel="00000000" w:rsidR="00000000" w:rsidRPr="00000000">
              <w:rPr>
                <w:rtl w:val="0"/>
              </w:rPr>
              <w:t xml:space="preserve">Carga el estado de la beca del usuario aspirante. Muestra mensaje CU34-MSJ1.</w:t>
            </w:r>
          </w:p>
        </w:tc>
      </w:tr>
      <w:tr>
        <w:trPr>
          <w:cantSplit w:val="0"/>
          <w:trHeight w:val="1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t xml:space="preserve">3</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t xml:space="preserve">Selecciona la opción “Solicitar Beca”.</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4</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Muestra la ventana para subir los documentos necesarios para la beca del aspirante.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t xml:space="preserve">5</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t xml:space="preserve">Selecciona los documentos correspondientes para la solicitud de beca en el explorador de archivos de su dispositivo.</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6</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Carga los documentos seleccionados en el formulario correspondiente.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t xml:space="preserve">7</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t xml:space="preserve">Selecciona la opción “Enviar”.</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8</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Sube los documentos del aspirante al sistema. Cambia el estado de la beca del aspirante a “Solicitada”. Muestra mensaje CU35-MSJ2.</w:t>
            </w:r>
          </w:p>
        </w:tc>
      </w:tr>
      <w:tr>
        <w:trPr>
          <w:cantSplit w:val="0"/>
          <w:tblHeader w:val="0"/>
        </w:trPr>
        <w:tc>
          <w:tcPr>
            <w:gridSpan w:val="3"/>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t xml:space="preserve"> Fin del caso de uso</w:t>
            </w:r>
          </w:p>
        </w:tc>
      </w:tr>
    </w:tbl>
    <w:p w:rsidR="00000000" w:rsidDel="00000000" w:rsidP="00000000" w:rsidRDefault="00000000" w:rsidRPr="00000000" w14:paraId="00000B3D">
      <w:pPr>
        <w:pStyle w:val="Heading3"/>
        <w:rPr>
          <w:b w:val="1"/>
          <w:color w:val="000000"/>
        </w:rPr>
      </w:pPr>
      <w:bookmarkStart w:colFirst="0" w:colLast="0" w:name="_vwap1lfc66ii" w:id="48"/>
      <w:bookmarkEnd w:id="48"/>
      <w:r w:rsidDel="00000000" w:rsidR="00000000" w:rsidRPr="00000000">
        <w:rPr>
          <w:b w:val="1"/>
          <w:rtl w:val="0"/>
        </w:rPr>
        <w:t xml:space="preserve">Flujo Alternativo: CU34-FA1 Error al subir documentos.</w:t>
      </w:r>
      <w:r w:rsidDel="00000000" w:rsidR="00000000" w:rsidRPr="00000000">
        <w:rPr>
          <w:rtl w:val="0"/>
        </w:rPr>
      </w:r>
    </w:p>
    <w:tbl>
      <w:tblPr>
        <w:tblStyle w:val="Table135"/>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b w:val="1"/>
                <w:rtl w:val="0"/>
              </w:rPr>
              <w:t xml:space="preserve">Paso</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b w:val="1"/>
                <w:rtl w:val="0"/>
              </w:rPr>
              <w:t xml:space="preserve">Actor</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1</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 xml:space="preserve">Selecciona la pestaña de Beca.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44">
            <w:pPr>
              <w:widowControl w:val="0"/>
              <w:rPr/>
            </w:pPr>
            <w:r w:rsidDel="00000000" w:rsidR="00000000" w:rsidRPr="00000000">
              <w:rPr>
                <w:rtl w:val="0"/>
              </w:rPr>
              <w:t xml:space="preserve"> 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45">
            <w:pPr>
              <w:widowControl w:val="0"/>
              <w:rPr/>
            </w:pPr>
            <w:r w:rsidDel="00000000" w:rsidR="00000000" w:rsidRPr="00000000">
              <w:rPr>
                <w:rtl w:val="0"/>
              </w:rPr>
              <w:t xml:space="preserve"> Sistema</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46">
            <w:pPr>
              <w:widowControl w:val="0"/>
              <w:rPr/>
            </w:pPr>
            <w:r w:rsidDel="00000000" w:rsidR="00000000" w:rsidRPr="00000000">
              <w:rPr>
                <w:rtl w:val="0"/>
              </w:rPr>
              <w:t xml:space="preserve">Carga el estado de la beca del usuario aspirante. Muestra mensaje CU35-MSJ1.</w:t>
            </w:r>
          </w:p>
        </w:tc>
      </w:tr>
      <w:tr>
        <w:trPr>
          <w:cantSplit w:val="0"/>
          <w:trHeight w:val="1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3</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Selecciona la opción “Solicitar Beca”.</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t xml:space="preserve">4</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t xml:space="preserve">Muestra la ventana para subir los documentos necesarios para la beca del aspirante.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5</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Selecciona los documentos correspondientes para la solicitud de beca en el explorador de archivos de su dispositivo.</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6</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Carga los documentos seleccionados en el formulario correspondiente.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7</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Selecciona la opción “Enviar”.</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t xml:space="preserve">8</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t xml:space="preserve">Intenta subir los documentos pero ocurre un error en la operación. Muestra el mensaje CU35-MSJ3.</w:t>
            </w:r>
          </w:p>
        </w:tc>
      </w:tr>
      <w:tr>
        <w:trPr>
          <w:cantSplit w:val="0"/>
          <w:tblHeader w:val="0"/>
        </w:trPr>
        <w:tc>
          <w:tcPr>
            <w:gridSpan w:val="3"/>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 Fin de trayectoria alternativa FA01</w:t>
            </w:r>
          </w:p>
        </w:tc>
      </w:tr>
    </w:tbl>
    <w:p w:rsidR="00000000" w:rsidDel="00000000" w:rsidP="00000000" w:rsidRDefault="00000000" w:rsidRPr="00000000" w14:paraId="00000B5C">
      <w:pPr>
        <w:pStyle w:val="Heading3"/>
        <w:ind w:firstLine="720"/>
        <w:rPr/>
      </w:pPr>
      <w:bookmarkStart w:colFirst="0" w:colLast="0" w:name="_1azarhhkr2jy" w:id="49"/>
      <w:bookmarkEnd w:id="49"/>
      <w:r w:rsidDel="00000000" w:rsidR="00000000" w:rsidRPr="00000000">
        <w:rPr>
          <w:b w:val="1"/>
          <w:rtl w:val="0"/>
        </w:rPr>
        <w:t xml:space="preserve">Mensajes</w:t>
      </w:r>
      <w:r w:rsidDel="00000000" w:rsidR="00000000" w:rsidRPr="00000000">
        <w:rPr>
          <w:rtl w:val="0"/>
        </w:rPr>
      </w:r>
    </w:p>
    <w:tbl>
      <w:tblPr>
        <w:tblStyle w:val="Table136"/>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5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5D">
            <w:pPr>
              <w:rPr>
                <w:b w:val="1"/>
              </w:rPr>
            </w:pPr>
            <w:r w:rsidDel="00000000" w:rsidR="00000000" w:rsidRPr="00000000">
              <w:rPr>
                <w:b w:val="1"/>
                <w:rtl w:val="0"/>
              </w:rPr>
              <w:t xml:space="preserve">ID Mensaje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5E">
            <w:pPr>
              <w:rPr>
                <w:b w:val="1"/>
              </w:rPr>
            </w:pPr>
            <w:r w:rsidDel="00000000" w:rsidR="00000000" w:rsidRPr="00000000">
              <w:rPr>
                <w:b w:val="1"/>
                <w:rtl w:val="0"/>
              </w:rPr>
              <w:t xml:space="preserve">Contenido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 xml:space="preserve">CU34-MSJ1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t xml:space="preserve">“No has solicitado tu beca aún”</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CU34-MSJ2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t xml:space="preserve">“Solicitud enviada con éxito”</w:t>
            </w:r>
          </w:p>
        </w:tc>
      </w:tr>
      <w:tr>
        <w:trPr>
          <w:cantSplit w:val="0"/>
          <w:trHeight w:val="20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t xml:space="preserve">CU34-MSJ3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t xml:space="preserve">"Ocurrió un error en la solicitud, Intente de nuevo más tarde"</w:t>
            </w:r>
          </w:p>
        </w:tc>
      </w:tr>
    </w:tbl>
    <w:p w:rsidR="00000000" w:rsidDel="00000000" w:rsidP="00000000" w:rsidRDefault="00000000" w:rsidRPr="00000000" w14:paraId="00000B65">
      <w:pPr>
        <w:rPr>
          <w:b w:val="1"/>
        </w:rPr>
      </w:pPr>
      <w:r w:rsidDel="00000000" w:rsidR="00000000" w:rsidRPr="00000000">
        <w:rPr>
          <w:rtl w:val="0"/>
        </w:rPr>
      </w:r>
    </w:p>
    <w:p w:rsidR="00000000" w:rsidDel="00000000" w:rsidP="00000000" w:rsidRDefault="00000000" w:rsidRPr="00000000" w14:paraId="00000B66">
      <w:pPr>
        <w:rPr>
          <w:b w:val="1"/>
        </w:rPr>
      </w:pPr>
      <w:r w:rsidDel="00000000" w:rsidR="00000000" w:rsidRPr="00000000">
        <w:rPr>
          <w:rtl w:val="0"/>
        </w:rPr>
      </w:r>
    </w:p>
    <w:p w:rsidR="00000000" w:rsidDel="00000000" w:rsidP="00000000" w:rsidRDefault="00000000" w:rsidRPr="00000000" w14:paraId="00000B67">
      <w:pPr>
        <w:pStyle w:val="Heading2"/>
        <w:rPr>
          <w:b w:val="1"/>
          <w:sz w:val="20"/>
          <w:szCs w:val="20"/>
        </w:rPr>
      </w:pPr>
      <w:bookmarkStart w:colFirst="0" w:colLast="0" w:name="_mwhicib9r8eo" w:id="50"/>
      <w:bookmarkEnd w:id="50"/>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tbl>
      <w:tblPr>
        <w:tblStyle w:val="Table137"/>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735"/>
        <w:tblGridChange w:id="0">
          <w:tblGrid>
            <w:gridCol w:w="2670"/>
            <w:gridCol w:w="673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b w:val="1"/>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b w:val="1"/>
                <w:rtl w:val="0"/>
              </w:rPr>
              <w:t xml:space="preserve">Subir documentos necesarios para su Beca</w:t>
            </w: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CU35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t xml:space="preserve">1.0</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Permitir que el aspirante pueda subir los documentos necesarios para la solicitud de beca.</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Origen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CP5</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Prioridad</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0.0" w:type="dxa"/>
              <w:bottom w:w="40.0" w:type="dxa"/>
              <w:right w:w="0.0" w:type="dxa"/>
            </w:tcMar>
            <w:vAlign w:val="bottom"/>
          </w:tcPr>
          <w:p w:rsidR="00000000" w:rsidDel="00000000" w:rsidP="00000000" w:rsidRDefault="00000000" w:rsidRPr="00000000" w14:paraId="00000B78">
            <w:pPr>
              <w:rPr/>
            </w:pP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Aspirantes</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El aspirante se encuentra registrado en el sistema.</w:t>
            </w:r>
          </w:p>
          <w:p w:rsidR="00000000" w:rsidDel="00000000" w:rsidP="00000000" w:rsidRDefault="00000000" w:rsidRPr="00000000" w14:paraId="00000B7D">
            <w:pPr>
              <w:rPr/>
            </w:pPr>
            <w:r w:rsidDel="00000000" w:rsidR="00000000" w:rsidRPr="00000000">
              <w:rPr>
                <w:rtl w:val="0"/>
              </w:rPr>
              <w:t xml:space="preserve">El usuario “Aspirante” tiene una sesión activa en el sistema.</w:t>
            </w:r>
          </w:p>
          <w:p w:rsidR="00000000" w:rsidDel="00000000" w:rsidP="00000000" w:rsidRDefault="00000000" w:rsidRPr="00000000" w14:paraId="00000B7E">
            <w:pPr>
              <w:rPr/>
            </w:pPr>
            <w:r w:rsidDel="00000000" w:rsidR="00000000" w:rsidRPr="00000000">
              <w:rPr>
                <w:rtl w:val="0"/>
              </w:rPr>
              <w:t xml:space="preserve">El estado del aspirante aparece como “Aceptado” en el sistema.</w:t>
            </w:r>
          </w:p>
          <w:p w:rsidR="00000000" w:rsidDel="00000000" w:rsidP="00000000" w:rsidRDefault="00000000" w:rsidRPr="00000000" w14:paraId="00000B7F">
            <w:pPr>
              <w:rPr/>
            </w:pPr>
            <w:r w:rsidDel="00000000" w:rsidR="00000000" w:rsidRPr="00000000">
              <w:rPr>
                <w:rtl w:val="0"/>
              </w:rPr>
              <w:t xml:space="preserve">El aspirante NO tiene una beca registrada en el sistema.</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t xml:space="preserve">El estado de la beca del aspirante aparece como “Solicitada” en el sistema.</w:t>
            </w:r>
          </w:p>
        </w:tc>
      </w:tr>
    </w:tbl>
    <w:p w:rsidR="00000000" w:rsidDel="00000000" w:rsidP="00000000" w:rsidRDefault="00000000" w:rsidRPr="00000000" w14:paraId="00000B82">
      <w:pPr>
        <w:pStyle w:val="Heading3"/>
        <w:rPr>
          <w:b w:val="1"/>
          <w:color w:val="000000"/>
        </w:rPr>
      </w:pPr>
      <w:bookmarkStart w:colFirst="0" w:colLast="0" w:name="_ubbv35cvzsix" w:id="51"/>
      <w:bookmarkEnd w:id="51"/>
      <w:commentRangeStart w:id="3"/>
      <w:r w:rsidDel="00000000" w:rsidR="00000000" w:rsidRPr="00000000">
        <w:rPr>
          <w:b w:val="1"/>
          <w:color w:val="000000"/>
          <w:rtl w:val="0"/>
        </w:rPr>
        <w:t xml:space="preserve">Flujo Básico: Subir documentos necesarios para su Beca.</w:t>
      </w:r>
      <w:commentRangeEnd w:id="3"/>
      <w:r w:rsidDel="00000000" w:rsidR="00000000" w:rsidRPr="00000000">
        <w:commentReference w:id="3"/>
      </w:r>
      <w:r w:rsidDel="00000000" w:rsidR="00000000" w:rsidRPr="00000000">
        <w:rPr>
          <w:rtl w:val="0"/>
        </w:rPr>
      </w:r>
    </w:p>
    <w:tbl>
      <w:tblPr>
        <w:tblStyle w:val="Table138"/>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b w:val="1"/>
                <w:rtl w:val="0"/>
              </w:rPr>
              <w:t xml:space="preserve">Paso</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b w:val="1"/>
                <w:rtl w:val="0"/>
              </w:rPr>
              <w:t xml:space="preserve">Actor</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t xml:space="preserve">1</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t xml:space="preserve">Selecciona la pestaña de Beca.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89">
            <w:pPr>
              <w:widowControl w:val="0"/>
              <w:rPr/>
            </w:pPr>
            <w:r w:rsidDel="00000000" w:rsidR="00000000" w:rsidRPr="00000000">
              <w:rPr>
                <w:rtl w:val="0"/>
              </w:rPr>
              <w:t xml:space="preserve"> 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8A">
            <w:pPr>
              <w:widowControl w:val="0"/>
              <w:rPr/>
            </w:pPr>
            <w:r w:rsidDel="00000000" w:rsidR="00000000" w:rsidRPr="00000000">
              <w:rPr>
                <w:rtl w:val="0"/>
              </w:rPr>
              <w:t xml:space="preserve">Sistema</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8B">
            <w:pPr>
              <w:widowControl w:val="0"/>
              <w:rPr/>
            </w:pPr>
            <w:r w:rsidDel="00000000" w:rsidR="00000000" w:rsidRPr="00000000">
              <w:rPr>
                <w:rtl w:val="0"/>
              </w:rPr>
              <w:t xml:space="preserve">Carga el estado de la beca del usuario aspirante. Muestra mensaje CU35-MSJ1.</w:t>
            </w:r>
          </w:p>
        </w:tc>
      </w:tr>
      <w:tr>
        <w:trPr>
          <w:cantSplit w:val="0"/>
          <w:trHeight w:val="1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t xml:space="preserve">3</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t xml:space="preserve">Selecciona la opción “Solicitar Beca”.</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4</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Muestra la ventana para subir los documentos necesarios para la beca del aspirante.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t xml:space="preserve">5</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t xml:space="preserve">Selecciona los documentos correspondientes para la solicitud de beca en el explorador de archivos de su dispositivo.</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6</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Carga los documentos seleccionados en el formulario correspondiente.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t xml:space="preserve">7</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t xml:space="preserve">Selecciona la opción “Enviar”.</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8</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Sube los documentos del aspirante al sistema. Cambia el estado de la beca del aspirante a “Solicitada”. Muestra mensaje CU35-MSJ2.</w:t>
            </w:r>
          </w:p>
        </w:tc>
      </w:tr>
      <w:tr>
        <w:trPr>
          <w:cantSplit w:val="0"/>
          <w:tblHeader w:val="0"/>
        </w:trPr>
        <w:tc>
          <w:tcPr>
            <w:gridSpan w:val="3"/>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t xml:space="preserve"> Fin del caso de uso</w:t>
            </w:r>
          </w:p>
        </w:tc>
      </w:tr>
    </w:tbl>
    <w:p w:rsidR="00000000" w:rsidDel="00000000" w:rsidP="00000000" w:rsidRDefault="00000000" w:rsidRPr="00000000" w14:paraId="00000BA1">
      <w:pPr>
        <w:pStyle w:val="Heading3"/>
        <w:rPr>
          <w:b w:val="1"/>
          <w:color w:val="000000"/>
        </w:rPr>
      </w:pPr>
      <w:bookmarkStart w:colFirst="0" w:colLast="0" w:name="_3c2pevx5qbp1" w:id="52"/>
      <w:bookmarkEnd w:id="52"/>
      <w:r w:rsidDel="00000000" w:rsidR="00000000" w:rsidRPr="00000000">
        <w:rPr>
          <w:b w:val="1"/>
          <w:rtl w:val="0"/>
        </w:rPr>
        <w:t xml:space="preserve">Flujo Alternativo: CU35-FA1 Error al subir documentos.</w:t>
      </w:r>
      <w:r w:rsidDel="00000000" w:rsidR="00000000" w:rsidRPr="00000000">
        <w:rPr>
          <w:rtl w:val="0"/>
        </w:rPr>
      </w:r>
    </w:p>
    <w:tbl>
      <w:tblPr>
        <w:tblStyle w:val="Table139"/>
        <w:tblW w:w="9405.0" w:type="dxa"/>
        <w:jc w:val="left"/>
        <w:tblBorders>
          <w:top w:color="1f1f1f" w:space="0" w:sz="4" w:val="single"/>
          <w:left w:color="1f1f1f" w:space="0" w:sz="4" w:val="single"/>
          <w:bottom w:color="1f1f1f" w:space="0" w:sz="4" w:val="single"/>
          <w:right w:color="1f1f1f" w:space="0" w:sz="4" w:val="single"/>
          <w:insideH w:color="1f1f1f" w:space="0" w:sz="4" w:val="single"/>
          <w:insideV w:color="1f1f1f" w:space="0" w:sz="4" w:val="single"/>
        </w:tblBorders>
        <w:tblLayout w:type="fixed"/>
        <w:tblLook w:val="0600"/>
      </w:tblPr>
      <w:tblGrid>
        <w:gridCol w:w="705"/>
        <w:gridCol w:w="2160"/>
        <w:gridCol w:w="6540"/>
        <w:tblGridChange w:id="0">
          <w:tblGrid>
            <w:gridCol w:w="705"/>
            <w:gridCol w:w="2160"/>
            <w:gridCol w:w="6540"/>
          </w:tblGrid>
        </w:tblGridChange>
      </w:tblGrid>
      <w:tr>
        <w:trPr>
          <w:cantSplit w:val="0"/>
          <w:trHeight w:val="6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b w:val="1"/>
                <w:rtl w:val="0"/>
              </w:rPr>
              <w:t xml:space="preserve">Paso</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b w:val="1"/>
                <w:rtl w:val="0"/>
              </w:rPr>
              <w:t xml:space="preserve">Actor</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1</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Selecciona la pestaña de Beca.</w:t>
            </w:r>
          </w:p>
        </w:tc>
      </w:tr>
      <w:tr>
        <w:trPr>
          <w:cantSplit w:val="0"/>
          <w:trHeight w:val="420" w:hRule="atLeast"/>
          <w:tblHeader w:val="0"/>
        </w:trPr>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A8">
            <w:pPr>
              <w:widowControl w:val="0"/>
              <w:rPr/>
            </w:pPr>
            <w:r w:rsidDel="00000000" w:rsidR="00000000" w:rsidRPr="00000000">
              <w:rPr>
                <w:rtl w:val="0"/>
              </w:rPr>
              <w:t xml:space="preserve"> 2</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A9">
            <w:pPr>
              <w:widowControl w:val="0"/>
              <w:rPr/>
            </w:pPr>
            <w:r w:rsidDel="00000000" w:rsidR="00000000" w:rsidRPr="00000000">
              <w:rPr>
                <w:rtl w:val="0"/>
              </w:rPr>
              <w:t xml:space="preserve"> Sistema</w:t>
            </w:r>
          </w:p>
        </w:tc>
        <w:tc>
          <w:tcPr>
            <w:tcBorders>
              <w:top w:color="1f1f1f" w:space="0" w:sz="5" w:val="single"/>
              <w:left w:color="1f1f1f" w:space="0" w:sz="5" w:val="single"/>
              <w:bottom w:color="1f1f1f" w:space="0" w:sz="5" w:val="single"/>
              <w:right w:color="1f1f1f" w:space="0" w:sz="5" w:val="single"/>
            </w:tcBorders>
            <w:tcMar>
              <w:top w:w="40.0" w:type="dxa"/>
              <w:left w:w="40.0" w:type="dxa"/>
              <w:bottom w:w="40.0" w:type="dxa"/>
              <w:right w:w="40.0" w:type="dxa"/>
            </w:tcMar>
            <w:vAlign w:val="bottom"/>
          </w:tcPr>
          <w:p w:rsidR="00000000" w:rsidDel="00000000" w:rsidP="00000000" w:rsidRDefault="00000000" w:rsidRPr="00000000" w14:paraId="00000BAA">
            <w:pPr>
              <w:widowControl w:val="0"/>
              <w:rPr/>
            </w:pPr>
            <w:r w:rsidDel="00000000" w:rsidR="00000000" w:rsidRPr="00000000">
              <w:rPr>
                <w:rtl w:val="0"/>
              </w:rPr>
              <w:t xml:space="preserve">Carga el estado de la beca del usuario aspirante. Muestra mensaje CU35-MSJ1.</w:t>
            </w:r>
          </w:p>
        </w:tc>
      </w:tr>
      <w:tr>
        <w:trPr>
          <w:cantSplit w:val="0"/>
          <w:trHeight w:val="120"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 xml:space="preserve">3</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Selecciona la opción “Solicitar Beca”.</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t xml:space="preserve">4</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t xml:space="preserve">Muestra la ventana para subir los documentos necesarios para la beca del aspirante.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t xml:space="preserve">5</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t xml:space="preserve">Selecciona los documentos correspondientes para la solicitud de beca en el explorador de archivos de su dispositivo.</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t xml:space="preserve">6</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t xml:space="preserve">Carga los documentos seleccionados en el formulario correspondiente.</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t xml:space="preserve">7</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t xml:space="preserve">Aspirante</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Selecciona la opción “Enviar”.</w:t>
            </w:r>
          </w:p>
        </w:tc>
      </w:tr>
      <w:tr>
        <w:trPr>
          <w:cantSplit w:val="0"/>
          <w:trHeight w:val="465" w:hRule="atLeast"/>
          <w:tblHeader w:val="0"/>
        </w:trPr>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t xml:space="preserve">8</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t xml:space="preserve">Sistema</w:t>
            </w:r>
          </w:p>
        </w:tc>
        <w:tc>
          <w:tcPr>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t xml:space="preserve">Intenta subir los documentos pero ocurre un error en la operación. Muestra el mensaje CU35-MSJ3.</w:t>
            </w:r>
          </w:p>
        </w:tc>
      </w:tr>
      <w:tr>
        <w:trPr>
          <w:cantSplit w:val="0"/>
          <w:tblHeader w:val="0"/>
        </w:trPr>
        <w:tc>
          <w:tcPr>
            <w:gridSpan w:val="3"/>
            <w:tcBorders>
              <w:top w:color="1f1f1f" w:space="0" w:sz="4" w:val="single"/>
              <w:left w:color="1f1f1f" w:space="0" w:sz="4" w:val="single"/>
              <w:bottom w:color="1f1f1f" w:space="0" w:sz="4" w:val="single"/>
              <w:right w:color="1f1f1f" w:space="0" w:sz="4" w:val="single"/>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 Fin de trayectoria alternativa FA01</w:t>
            </w:r>
          </w:p>
        </w:tc>
      </w:tr>
    </w:tbl>
    <w:p w:rsidR="00000000" w:rsidDel="00000000" w:rsidP="00000000" w:rsidRDefault="00000000" w:rsidRPr="00000000" w14:paraId="00000BC0">
      <w:pPr>
        <w:pStyle w:val="Heading3"/>
        <w:ind w:firstLine="720"/>
        <w:rPr/>
      </w:pPr>
      <w:bookmarkStart w:colFirst="0" w:colLast="0" w:name="_f46wiqmq37em" w:id="53"/>
      <w:bookmarkEnd w:id="53"/>
      <w:r w:rsidDel="00000000" w:rsidR="00000000" w:rsidRPr="00000000">
        <w:rPr>
          <w:b w:val="1"/>
          <w:rtl w:val="0"/>
        </w:rPr>
        <w:t xml:space="preserve">Mensajes</w:t>
      </w:r>
      <w:r w:rsidDel="00000000" w:rsidR="00000000" w:rsidRPr="00000000">
        <w:rPr>
          <w:rtl w:val="0"/>
        </w:rPr>
      </w:r>
    </w:p>
    <w:tbl>
      <w:tblPr>
        <w:tblStyle w:val="Table140"/>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5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1">
            <w:pPr>
              <w:rPr>
                <w:b w:val="1"/>
              </w:rPr>
            </w:pPr>
            <w:r w:rsidDel="00000000" w:rsidR="00000000" w:rsidRPr="00000000">
              <w:rPr>
                <w:b w:val="1"/>
                <w:rtl w:val="0"/>
              </w:rPr>
              <w:t xml:space="preserve">ID Mensaje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2">
            <w:pPr>
              <w:rPr>
                <w:b w:val="1"/>
              </w:rPr>
            </w:pPr>
            <w:r w:rsidDel="00000000" w:rsidR="00000000" w:rsidRPr="00000000">
              <w:rPr>
                <w:b w:val="1"/>
                <w:rtl w:val="0"/>
              </w:rPr>
              <w:t xml:space="preserve">Contenido</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t xml:space="preserve">CU35-MSJ1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t xml:space="preserve">“No has solicitado tu beca aún”</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CU35-MSJ2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t xml:space="preserve">“Solicitud enviada con éxito”</w:t>
            </w:r>
          </w:p>
        </w:tc>
      </w:tr>
      <w:tr>
        <w:trPr>
          <w:cantSplit w:val="0"/>
          <w:trHeight w:val="204.477539062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CU35-MSJ3</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t xml:space="preserve">"Ocurrió un error en la solicitud, Intente de nuevo más tarde"</w:t>
            </w:r>
          </w:p>
        </w:tc>
      </w:tr>
    </w:tbl>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tbl>
      <w:tblPr>
        <w:tblStyle w:val="Table14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6735"/>
        <w:tblGridChange w:id="0">
          <w:tblGrid>
            <w:gridCol w:w="2670"/>
            <w:gridCol w:w="6735"/>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b w:val="1"/>
                <w:rtl w:val="0"/>
              </w:rPr>
              <w:t xml:space="preserve">Nombre del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b w:val="1"/>
                <w:rtl w:val="0"/>
              </w:rPr>
              <w:t xml:space="preserve">Confirmar el recibimiento de su beca</w:t>
            </w: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CU36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1.0</w:t>
            </w:r>
          </w:p>
        </w:tc>
      </w:tr>
      <w:tr>
        <w:trPr>
          <w:cantSplit w:val="0"/>
          <w:trHeight w:val="537.182287724466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t xml:space="preserve">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Permitir que los aspirantes puedan confirmar que recibieron su beca.</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t xml:space="preserve">Origen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CP5</w:t>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t xml:space="preserve">Prioridad</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0.0" w:type="dxa"/>
              <w:bottom w:w="40.0" w:type="dxa"/>
              <w:right w:w="0.0" w:type="dxa"/>
            </w:tcMar>
            <w:vAlign w:val="bottom"/>
          </w:tcPr>
          <w:p w:rsidR="00000000" w:rsidDel="00000000" w:rsidP="00000000" w:rsidRDefault="00000000" w:rsidRPr="00000000" w14:paraId="00000BD7">
            <w:pPr>
              <w:rPr/>
            </w:pPr>
            <w:r w:rsidDel="00000000" w:rsidR="00000000" w:rsidRPr="00000000">
              <w:rPr>
                <w:rtl w:val="0"/>
              </w:rPr>
            </w:r>
          </w:p>
        </w:tc>
      </w:tr>
      <w:tr>
        <w:trPr>
          <w:cantSplit w:val="0"/>
          <w:trHeight w:val="344.9207366626333"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t xml:space="preserve">Actor(es)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Aspirantes</w:t>
            </w:r>
          </w:p>
        </w:tc>
      </w:tr>
      <w:tr>
        <w:trPr>
          <w:cantSplit w:val="0"/>
          <w:trHeight w:val="729.4438387862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t xml:space="preserve">Precondiciones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El aspirante se encuentra registrado en el sistema.</w:t>
            </w:r>
          </w:p>
          <w:p w:rsidR="00000000" w:rsidDel="00000000" w:rsidP="00000000" w:rsidRDefault="00000000" w:rsidRPr="00000000" w14:paraId="00000BDC">
            <w:pPr>
              <w:rPr/>
            </w:pPr>
            <w:r w:rsidDel="00000000" w:rsidR="00000000" w:rsidRPr="00000000">
              <w:rPr>
                <w:rtl w:val="0"/>
              </w:rPr>
              <w:t xml:space="preserve">El usuario “Aspirante” tiene una sesión activa en el sistema.</w:t>
            </w:r>
          </w:p>
          <w:p w:rsidR="00000000" w:rsidDel="00000000" w:rsidP="00000000" w:rsidRDefault="00000000" w:rsidRPr="00000000" w14:paraId="00000BDD">
            <w:pPr>
              <w:rPr/>
            </w:pPr>
            <w:r w:rsidDel="00000000" w:rsidR="00000000" w:rsidRPr="00000000">
              <w:rPr>
                <w:rtl w:val="0"/>
              </w:rPr>
              <w:t xml:space="preserve">El estado del aspirante aparece como “Aceptado” en el sistema.</w:t>
            </w:r>
          </w:p>
          <w:p w:rsidR="00000000" w:rsidDel="00000000" w:rsidP="00000000" w:rsidRDefault="00000000" w:rsidRPr="00000000" w14:paraId="00000BDE">
            <w:pPr>
              <w:rPr/>
            </w:pPr>
            <w:r w:rsidDel="00000000" w:rsidR="00000000" w:rsidRPr="00000000">
              <w:rPr>
                <w:rtl w:val="0"/>
              </w:rPr>
              <w:t xml:space="preserve">El aspirante tiene una beca registrada en el sistema.</w:t>
            </w:r>
          </w:p>
          <w:p w:rsidR="00000000" w:rsidDel="00000000" w:rsidP="00000000" w:rsidRDefault="00000000" w:rsidRPr="00000000" w14:paraId="00000BDF">
            <w:pPr>
              <w:rPr/>
            </w:pPr>
            <w:r w:rsidDel="00000000" w:rsidR="00000000" w:rsidRPr="00000000">
              <w:rPr>
                <w:rtl w:val="0"/>
              </w:rPr>
              <w:t xml:space="preserve">El estado de la beca del aspirante aparece como “Otorgada” en el sistema.</w:t>
            </w:r>
          </w:p>
        </w:tc>
      </w:tr>
      <w:tr>
        <w:trPr>
          <w:cantSplit w:val="0"/>
          <w:trHeight w:val="648.95507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t xml:space="preserve">Postcondiciones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El estado de la beca del aspirante aparece como “Recibida” en el sistema.</w:t>
            </w:r>
          </w:p>
        </w:tc>
      </w:tr>
    </w:tbl>
    <w:p w:rsidR="00000000" w:rsidDel="00000000" w:rsidP="00000000" w:rsidRDefault="00000000" w:rsidRPr="00000000" w14:paraId="00000BE2">
      <w:pPr>
        <w:pStyle w:val="Heading3"/>
        <w:rPr>
          <w:b w:val="1"/>
          <w:color w:val="000000"/>
        </w:rPr>
      </w:pPr>
      <w:bookmarkStart w:colFirst="0" w:colLast="0" w:name="_r1ig6cbts0xw" w:id="54"/>
      <w:bookmarkEnd w:id="54"/>
      <w:r w:rsidDel="00000000" w:rsidR="00000000" w:rsidRPr="00000000">
        <w:rPr>
          <w:b w:val="1"/>
          <w:color w:val="000000"/>
          <w:rtl w:val="0"/>
        </w:rPr>
        <w:t xml:space="preserve">Flujo Básico: Confirmar el recibimiento de su beca</w:t>
      </w:r>
    </w:p>
    <w:tbl>
      <w:tblPr>
        <w:tblStyle w:val="Table142"/>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1755"/>
        <w:gridCol w:w="6945"/>
        <w:tblGridChange w:id="0">
          <w:tblGrid>
            <w:gridCol w:w="705"/>
            <w:gridCol w:w="1755"/>
            <w:gridCol w:w="6945"/>
          </w:tblGrid>
        </w:tblGridChange>
      </w:tblGrid>
      <w:tr>
        <w:trPr>
          <w:cantSplit w:val="0"/>
          <w:trHeight w:val="62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3">
            <w:pPr>
              <w:widowControl w:val="0"/>
              <w:jc w:val="center"/>
              <w:rPr/>
            </w:pPr>
            <w:r w:rsidDel="00000000" w:rsidR="00000000" w:rsidRPr="00000000">
              <w:rPr>
                <w:b w:val="1"/>
                <w:rtl w:val="0"/>
              </w:rPr>
              <w:t xml:space="preserve">Paso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4">
            <w:pPr>
              <w:widowControl w:val="0"/>
              <w:jc w:val="center"/>
              <w:rPr/>
            </w:pPr>
            <w:r w:rsidDel="00000000" w:rsidR="00000000" w:rsidRPr="00000000">
              <w:rPr>
                <w:b w:val="1"/>
                <w:rtl w:val="0"/>
              </w:rPr>
              <w:t xml:space="preserve">Actor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5">
            <w:pPr>
              <w:widowControl w:val="0"/>
              <w:jc w:val="center"/>
              <w:rPr/>
            </w:pPr>
            <w:r w:rsidDel="00000000" w:rsidR="00000000" w:rsidRPr="00000000">
              <w:rPr>
                <w:b w:val="1"/>
                <w:rtl w:val="0"/>
              </w:rPr>
              <w:t xml:space="preserve">Descripción</w:t>
            </w:r>
            <w:r w:rsidDel="00000000" w:rsidR="00000000" w:rsidRPr="00000000">
              <w:rPr>
                <w:rtl w:val="0"/>
              </w:rPr>
            </w:r>
          </w:p>
        </w:tc>
      </w:tr>
      <w:tr>
        <w:trPr>
          <w:cantSplit w:val="0"/>
          <w:trHeight w:val="42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6">
            <w:pPr>
              <w:widowControl w:val="0"/>
              <w:jc w:val="right"/>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7">
            <w:pPr>
              <w:widowControl w:val="0"/>
              <w:rPr/>
            </w:pPr>
            <w:r w:rsidDel="00000000" w:rsidR="00000000" w:rsidRPr="00000000">
              <w:rPr>
                <w:rtl w:val="0"/>
              </w:rPr>
              <w:t xml:space="preserve">Aspirante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8">
            <w:pPr>
              <w:widowControl w:val="0"/>
              <w:rPr/>
            </w:pPr>
            <w:r w:rsidDel="00000000" w:rsidR="00000000" w:rsidRPr="00000000">
              <w:rPr>
                <w:rtl w:val="0"/>
              </w:rPr>
              <w:t xml:space="preserve">Selecciona la opción/pestaña de beca.</w:t>
            </w:r>
          </w:p>
        </w:tc>
      </w:tr>
      <w:tr>
        <w:trPr>
          <w:cantSplit w:val="0"/>
          <w:trHeight w:val="42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9">
            <w:pPr>
              <w:widowControl w:val="0"/>
              <w:jc w:val="right"/>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A">
            <w:pPr>
              <w:widowControl w:val="0"/>
              <w:rPr/>
            </w:pPr>
            <w:r w:rsidDel="00000000" w:rsidR="00000000" w:rsidRPr="00000000">
              <w:rPr>
                <w:rtl w:val="0"/>
              </w:rPr>
              <w:t xml:space="preserve">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B">
            <w:pPr>
              <w:widowControl w:val="0"/>
              <w:rPr/>
            </w:pPr>
            <w:r w:rsidDel="00000000" w:rsidR="00000000" w:rsidRPr="00000000">
              <w:rPr>
                <w:rtl w:val="0"/>
              </w:rPr>
              <w:t xml:space="preserve">Despliega una ventana con el estado de la beca del usuario aspirante.</w:t>
            </w:r>
          </w:p>
        </w:tc>
      </w:tr>
      <w:tr>
        <w:trPr>
          <w:cantSplit w:val="0"/>
          <w:trHeight w:val="42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C">
            <w:pPr>
              <w:widowControl w:val="0"/>
              <w:jc w:val="right"/>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D">
            <w:pPr>
              <w:widowControl w:val="0"/>
              <w:rPr/>
            </w:pPr>
            <w:r w:rsidDel="00000000" w:rsidR="00000000" w:rsidRPr="00000000">
              <w:rPr>
                <w:rtl w:val="0"/>
              </w:rPr>
              <w:t xml:space="preserve">Aspirante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E">
            <w:pPr>
              <w:widowControl w:val="0"/>
              <w:rPr/>
            </w:pPr>
            <w:r w:rsidDel="00000000" w:rsidR="00000000" w:rsidRPr="00000000">
              <w:rPr>
                <w:rtl w:val="0"/>
              </w:rPr>
              <w:t xml:space="preserve">Selecciona la opción "Confirmo que he recibido la beca”.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EF">
            <w:pPr>
              <w:widowControl w:val="0"/>
              <w:jc w:val="right"/>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0">
            <w:pPr>
              <w:widowControl w:val="0"/>
              <w:rPr/>
            </w:pPr>
            <w:r w:rsidDel="00000000" w:rsidR="00000000" w:rsidRPr="00000000">
              <w:rPr>
                <w:rtl w:val="0"/>
              </w:rPr>
              <w:t xml:space="preserve">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1">
            <w:pPr>
              <w:widowControl w:val="0"/>
              <w:rPr/>
            </w:pPr>
            <w:r w:rsidDel="00000000" w:rsidR="00000000" w:rsidRPr="00000000">
              <w:rPr>
                <w:rtl w:val="0"/>
              </w:rPr>
              <w:t xml:space="preserve">Cambia el estado de la beca a "Recibida". Muestra el mensaje CU36-MSJ1.</w:t>
            </w:r>
          </w:p>
        </w:tc>
      </w:tr>
      <w:tr>
        <w:trPr>
          <w:cantSplit w:val="0"/>
          <w:trHeight w:val="420" w:hRule="atLeast"/>
          <w:tblHeader w:val="0"/>
        </w:trPr>
        <w:tc>
          <w:tcPr>
            <w:gridSpan w:val="3"/>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2">
            <w:pPr>
              <w:widowControl w:val="0"/>
              <w:rPr/>
            </w:pPr>
            <w:r w:rsidDel="00000000" w:rsidR="00000000" w:rsidRPr="00000000">
              <w:rPr>
                <w:rtl w:val="0"/>
              </w:rPr>
              <w:t xml:space="preserve">Fin del caso de uso</w:t>
            </w:r>
          </w:p>
        </w:tc>
      </w:tr>
    </w:tbl>
    <w:p w:rsidR="00000000" w:rsidDel="00000000" w:rsidP="00000000" w:rsidRDefault="00000000" w:rsidRPr="00000000" w14:paraId="00000BF5">
      <w:pPr>
        <w:pStyle w:val="Heading3"/>
        <w:rPr>
          <w:b w:val="1"/>
        </w:rPr>
      </w:pPr>
      <w:bookmarkStart w:colFirst="0" w:colLast="0" w:name="_dcq9n28ig5kp" w:id="55"/>
      <w:bookmarkEnd w:id="55"/>
      <w:r w:rsidDel="00000000" w:rsidR="00000000" w:rsidRPr="00000000">
        <w:rPr>
          <w:b w:val="1"/>
          <w:rtl w:val="0"/>
        </w:rPr>
        <w:t xml:space="preserve">Flujo Alternativo: CU36-FA1 Error al confirmar el recibimiento</w:t>
      </w:r>
    </w:p>
    <w:tbl>
      <w:tblPr>
        <w:tblStyle w:val="Table143"/>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05"/>
        <w:gridCol w:w="1680"/>
        <w:gridCol w:w="7050"/>
        <w:tblGridChange w:id="0">
          <w:tblGrid>
            <w:gridCol w:w="705"/>
            <w:gridCol w:w="1680"/>
            <w:gridCol w:w="7050"/>
          </w:tblGrid>
        </w:tblGridChange>
      </w:tblGrid>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6">
            <w:pPr>
              <w:widowControl w:val="0"/>
              <w:jc w:val="center"/>
              <w:rPr/>
            </w:pPr>
            <w:r w:rsidDel="00000000" w:rsidR="00000000" w:rsidRPr="00000000">
              <w:rPr>
                <w:b w:val="1"/>
                <w:rtl w:val="0"/>
              </w:rPr>
              <w:t xml:space="preserve">Paso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7">
            <w:pPr>
              <w:widowControl w:val="0"/>
              <w:jc w:val="center"/>
              <w:rPr/>
            </w:pPr>
            <w:r w:rsidDel="00000000" w:rsidR="00000000" w:rsidRPr="00000000">
              <w:rPr>
                <w:b w:val="1"/>
                <w:rtl w:val="0"/>
              </w:rPr>
              <w:t xml:space="preserve">Actor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8">
            <w:pPr>
              <w:widowControl w:val="0"/>
              <w:jc w:val="center"/>
              <w:rPr/>
            </w:pPr>
            <w:r w:rsidDel="00000000" w:rsidR="00000000" w:rsidRPr="00000000">
              <w:rPr>
                <w:b w:val="1"/>
                <w:rtl w:val="0"/>
              </w:rPr>
              <w:t xml:space="preserve">Descripción</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9">
            <w:pPr>
              <w:widowControl w:val="0"/>
              <w:jc w:val="right"/>
              <w:rPr/>
            </w:pPr>
            <w:r w:rsidDel="00000000" w:rsidR="00000000" w:rsidRPr="00000000">
              <w:rPr>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A">
            <w:pPr>
              <w:widowControl w:val="0"/>
              <w:rPr/>
            </w:pPr>
            <w:r w:rsidDel="00000000" w:rsidR="00000000" w:rsidRPr="00000000">
              <w:rPr>
                <w:rtl w:val="0"/>
              </w:rPr>
              <w:t xml:space="preserve">Aspirante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B">
            <w:pPr>
              <w:widowControl w:val="0"/>
              <w:rPr/>
            </w:pPr>
            <w:r w:rsidDel="00000000" w:rsidR="00000000" w:rsidRPr="00000000">
              <w:rPr>
                <w:rtl w:val="0"/>
              </w:rPr>
              <w:t xml:space="preserve">Selecciona la opción/pestaña de beca.</w:t>
            </w:r>
          </w:p>
        </w:tc>
      </w:tr>
      <w:tr>
        <w:trPr>
          <w:cantSplit w:val="0"/>
          <w:trHeight w:val="1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C">
            <w:pPr>
              <w:widowControl w:val="0"/>
              <w:jc w:val="right"/>
              <w:rPr/>
            </w:pPr>
            <w:r w:rsidDel="00000000" w:rsidR="00000000" w:rsidRPr="00000000">
              <w:rPr>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D">
            <w:pPr>
              <w:widowControl w:val="0"/>
              <w:rPr/>
            </w:pPr>
            <w:r w:rsidDel="00000000" w:rsidR="00000000" w:rsidRPr="00000000">
              <w:rPr>
                <w:rtl w:val="0"/>
              </w:rPr>
              <w:t xml:space="preserve">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E">
            <w:pPr>
              <w:widowControl w:val="0"/>
              <w:rPr/>
            </w:pPr>
            <w:r w:rsidDel="00000000" w:rsidR="00000000" w:rsidRPr="00000000">
              <w:rPr>
                <w:rtl w:val="0"/>
              </w:rPr>
              <w:t xml:space="preserve">Despliega una ventana con el estado de la beca del usuario aspirante.</w:t>
            </w:r>
          </w:p>
        </w:tc>
      </w:tr>
      <w:tr>
        <w:trPr>
          <w:cantSplit w:val="0"/>
          <w:trHeight w:val="463.4326171874998"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BFF">
            <w:pPr>
              <w:widowControl w:val="0"/>
              <w:jc w:val="right"/>
              <w:rPr/>
            </w:pPr>
            <w:r w:rsidDel="00000000" w:rsidR="00000000" w:rsidRPr="00000000">
              <w:rPr>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0">
            <w:pPr>
              <w:widowControl w:val="0"/>
              <w:rPr/>
            </w:pPr>
            <w:r w:rsidDel="00000000" w:rsidR="00000000" w:rsidRPr="00000000">
              <w:rPr>
                <w:rtl w:val="0"/>
              </w:rPr>
              <w:t xml:space="preserve">Aspirante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1">
            <w:pPr>
              <w:widowControl w:val="0"/>
              <w:rPr/>
            </w:pPr>
            <w:r w:rsidDel="00000000" w:rsidR="00000000" w:rsidRPr="00000000">
              <w:rPr>
                <w:rtl w:val="0"/>
              </w:rPr>
              <w:t xml:space="preserve">Selecciona la opción "Confirmo que he recibido la beca”.</w:t>
            </w:r>
          </w:p>
        </w:tc>
      </w:tr>
      <w:tr>
        <w:trPr>
          <w:cantSplit w:val="0"/>
          <w:trHeight w:val="463.4326171874998"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2">
            <w:pPr>
              <w:widowControl w:val="0"/>
              <w:jc w:val="right"/>
              <w:rPr/>
            </w:pPr>
            <w:r w:rsidDel="00000000" w:rsidR="00000000" w:rsidRPr="00000000">
              <w:rPr>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3">
            <w:pPr>
              <w:widowControl w:val="0"/>
              <w:rPr/>
            </w:pPr>
            <w:r w:rsidDel="00000000" w:rsidR="00000000" w:rsidRPr="00000000">
              <w:rPr>
                <w:rtl w:val="0"/>
              </w:rPr>
              <w:t xml:space="preserve">Sistema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4">
            <w:pPr>
              <w:widowControl w:val="0"/>
              <w:rPr/>
            </w:pPr>
            <w:r w:rsidDel="00000000" w:rsidR="00000000" w:rsidRPr="00000000">
              <w:rPr>
                <w:rtl w:val="0"/>
              </w:rPr>
              <w:t xml:space="preserve">Detecta un error en la conexión con la base de datos. Muestra el mensaje CU36-MSJ2.</w:t>
            </w:r>
          </w:p>
        </w:tc>
      </w:tr>
      <w:tr>
        <w:trPr>
          <w:cantSplit w:val="0"/>
          <w:trHeight w:val="420" w:hRule="atLeast"/>
          <w:tblHeader w:val="0"/>
        </w:trPr>
        <w:tc>
          <w:tcPr>
            <w:gridSpan w:val="3"/>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5">
            <w:pPr>
              <w:widowControl w:val="0"/>
              <w:rPr/>
            </w:pPr>
            <w:r w:rsidDel="00000000" w:rsidR="00000000" w:rsidRPr="00000000">
              <w:rPr>
                <w:rtl w:val="0"/>
              </w:rPr>
              <w:t xml:space="preserve">Fin de trayectoria alternativa FA1</w:t>
            </w:r>
          </w:p>
        </w:tc>
      </w:tr>
    </w:tbl>
    <w:p w:rsidR="00000000" w:rsidDel="00000000" w:rsidP="00000000" w:rsidRDefault="00000000" w:rsidRPr="00000000" w14:paraId="00000C08">
      <w:pPr>
        <w:pStyle w:val="Heading3"/>
        <w:ind w:left="0" w:firstLine="0"/>
        <w:rPr/>
      </w:pPr>
      <w:bookmarkStart w:colFirst="0" w:colLast="0" w:name="_lfoiv2n69jqp" w:id="56"/>
      <w:bookmarkEnd w:id="56"/>
      <w:r w:rsidDel="00000000" w:rsidR="00000000" w:rsidRPr="00000000">
        <w:rPr>
          <w:b w:val="1"/>
          <w:rtl w:val="0"/>
        </w:rPr>
        <w:t xml:space="preserve">Mensajes</w:t>
      </w:r>
      <w:r w:rsidDel="00000000" w:rsidR="00000000" w:rsidRPr="00000000">
        <w:rPr>
          <w:rtl w:val="0"/>
        </w:rPr>
      </w:r>
    </w:p>
    <w:tbl>
      <w:tblPr>
        <w:tblStyle w:val="Table144"/>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54.47753906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0.0" w:type="dxa"/>
              <w:bottom w:w="40.0" w:type="dxa"/>
              <w:right w:w="0.0" w:type="dxa"/>
            </w:tcMar>
            <w:vAlign w:val="bottom"/>
          </w:tcPr>
          <w:p w:rsidR="00000000" w:rsidDel="00000000" w:rsidP="00000000" w:rsidRDefault="00000000" w:rsidRPr="00000000" w14:paraId="00000C09">
            <w:pPr>
              <w:widowControl w:val="0"/>
              <w:ind w:left="-12000" w:right="-12000" w:firstLine="0"/>
              <w:jc w:val="center"/>
              <w:rPr>
                <w:b w:val="1"/>
              </w:rPr>
            </w:pPr>
            <w:r w:rsidDel="00000000" w:rsidR="00000000" w:rsidRPr="00000000">
              <w:rPr>
                <w:b w:val="1"/>
                <w:rtl w:val="0"/>
              </w:rPr>
              <w:t xml:space="preserve">ID Mensaje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A">
            <w:pPr>
              <w:widowControl w:val="0"/>
              <w:jc w:val="center"/>
              <w:rPr/>
            </w:pPr>
            <w:r w:rsidDel="00000000" w:rsidR="00000000" w:rsidRPr="00000000">
              <w:rPr>
                <w:b w:val="1"/>
                <w:rtl w:val="0"/>
              </w:rPr>
              <w:t xml:space="preserve">Contenido</w:t>
            </w:r>
            <w:r w:rsidDel="00000000" w:rsidR="00000000" w:rsidRPr="00000000">
              <w:rPr>
                <w:rtl w:val="0"/>
              </w:rPr>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B">
            <w:pPr>
              <w:widowControl w:val="0"/>
              <w:rPr/>
            </w:pPr>
            <w:r w:rsidDel="00000000" w:rsidR="00000000" w:rsidRPr="00000000">
              <w:rPr>
                <w:rtl w:val="0"/>
              </w:rPr>
              <w:t xml:space="preserve">CU36-MSJ1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C">
            <w:pPr>
              <w:widowControl w:val="0"/>
              <w:rPr/>
            </w:pPr>
            <w:r w:rsidDel="00000000" w:rsidR="00000000" w:rsidRPr="00000000">
              <w:rPr>
                <w:rtl w:val="0"/>
              </w:rPr>
              <w:t xml:space="preserve">"El recibimiento de su beca ha sido confirmado exitosamente"</w:t>
            </w:r>
          </w:p>
        </w:tc>
      </w:tr>
      <w:tr>
        <w:trPr>
          <w:cantSplit w:val="0"/>
          <w:trHeight w:val="204.47753906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C0D">
            <w:pPr>
              <w:widowControl w:val="0"/>
              <w:rPr/>
            </w:pPr>
            <w:r w:rsidDel="00000000" w:rsidR="00000000" w:rsidRPr="00000000">
              <w:rPr>
                <w:rtl w:val="0"/>
              </w:rPr>
              <w:t xml:space="preserve">CU36-MSJ2</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C0E">
            <w:pPr>
              <w:widowControl w:val="0"/>
              <w:rPr/>
            </w:pPr>
            <w:r w:rsidDel="00000000" w:rsidR="00000000" w:rsidRPr="00000000">
              <w:rPr>
                <w:rtl w:val="0"/>
              </w:rPr>
              <w:t xml:space="preserve">"No se pudo confirmar el recibimiento de su beca. Por favor, intente de nuevo más tarde"</w:t>
            </w:r>
          </w:p>
        </w:tc>
      </w:tr>
    </w:tbl>
    <w:p w:rsidR="00000000" w:rsidDel="00000000" w:rsidP="00000000" w:rsidRDefault="00000000" w:rsidRPr="00000000" w14:paraId="00000C0F">
      <w:pPr>
        <w:rPr>
          <w:b w:val="1"/>
          <w:sz w:val="26"/>
          <w:szCs w:val="26"/>
        </w:rPr>
      </w:pPr>
      <w:r w:rsidDel="00000000" w:rsidR="00000000" w:rsidRPr="00000000">
        <w:rPr>
          <w:rtl w:val="0"/>
        </w:rPr>
      </w:r>
    </w:p>
    <w:p w:rsidR="00000000" w:rsidDel="00000000" w:rsidP="00000000" w:rsidRDefault="00000000" w:rsidRPr="00000000" w14:paraId="00000C10">
      <w:pPr>
        <w:pStyle w:val="Heading2"/>
        <w:rPr>
          <w:sz w:val="20"/>
          <w:szCs w:val="20"/>
        </w:rPr>
      </w:pPr>
      <w:bookmarkStart w:colFirst="0" w:colLast="0" w:name="_1ckzlzasm58z" w:id="57"/>
      <w:bookmarkEnd w:id="57"/>
      <w:r w:rsidDel="00000000" w:rsidR="00000000" w:rsidRPr="00000000">
        <w:rPr>
          <w:b w:val="1"/>
          <w:rtl w:val="0"/>
        </w:rPr>
        <w:t xml:space="preserve">R</w:t>
      </w:r>
      <w:r w:rsidDel="00000000" w:rsidR="00000000" w:rsidRPr="00000000">
        <w:rPr>
          <w:b w:val="1"/>
          <w:rtl w:val="0"/>
        </w:rPr>
        <w:t xml:space="preserve">iesgos</w:t>
      </w:r>
      <w:r w:rsidDel="00000000" w:rsidR="00000000" w:rsidRPr="00000000">
        <w:rPr>
          <w:rtl w:val="0"/>
        </w:rPr>
      </w:r>
    </w:p>
    <w:p w:rsidR="00000000" w:rsidDel="00000000" w:rsidP="00000000" w:rsidRDefault="00000000" w:rsidRPr="00000000" w14:paraId="00000C11">
      <w:pPr>
        <w:rPr>
          <w:sz w:val="20"/>
          <w:szCs w:val="20"/>
        </w:rPr>
      </w:pPr>
      <w:r w:rsidDel="00000000" w:rsidR="00000000" w:rsidRPr="00000000">
        <w:rPr>
          <w:rtl w:val="0"/>
        </w:rPr>
      </w:r>
    </w:p>
    <w:tbl>
      <w:tblPr>
        <w:tblStyle w:val="Table145"/>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2010"/>
        <w:gridCol w:w="1425"/>
        <w:gridCol w:w="1305"/>
        <w:gridCol w:w="2955"/>
        <w:gridCol w:w="930"/>
        <w:tblGridChange w:id="0">
          <w:tblGrid>
            <w:gridCol w:w="390"/>
            <w:gridCol w:w="2010"/>
            <w:gridCol w:w="1425"/>
            <w:gridCol w:w="1305"/>
            <w:gridCol w:w="2955"/>
            <w:gridCol w:w="930"/>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2">
            <w:pPr>
              <w:widowControl w:val="0"/>
              <w:jc w:val="center"/>
              <w:rPr>
                <w:sz w:val="20"/>
                <w:szCs w:val="20"/>
              </w:rPr>
            </w:pPr>
            <w:r w:rsidDel="00000000" w:rsidR="00000000" w:rsidRPr="00000000">
              <w:rPr>
                <w:b w:val="1"/>
                <w:i w:val="1"/>
                <w:sz w:val="20"/>
                <w:szCs w:val="20"/>
                <w:rtl w:val="0"/>
              </w:rPr>
              <w:t xml:space="preserve">No.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3">
            <w:pPr>
              <w:widowControl w:val="0"/>
              <w:jc w:val="center"/>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4">
            <w:pPr>
              <w:widowControl w:val="0"/>
              <w:jc w:val="center"/>
              <w:rPr>
                <w:sz w:val="20"/>
                <w:szCs w:val="20"/>
              </w:rPr>
            </w:pPr>
            <w:r w:rsidDel="00000000" w:rsidR="00000000" w:rsidRPr="00000000">
              <w:rPr>
                <w:b w:val="1"/>
                <w:i w:val="1"/>
                <w:sz w:val="20"/>
                <w:szCs w:val="20"/>
                <w:rtl w:val="0"/>
              </w:rPr>
              <w:t xml:space="preserve">Categoría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5">
            <w:pPr>
              <w:widowControl w:val="0"/>
              <w:jc w:val="center"/>
              <w:rPr>
                <w:sz w:val="20"/>
                <w:szCs w:val="20"/>
              </w:rPr>
            </w:pPr>
            <w:r w:rsidDel="00000000" w:rsidR="00000000" w:rsidRPr="00000000">
              <w:rPr>
                <w:b w:val="1"/>
                <w:i w:val="1"/>
                <w:sz w:val="20"/>
                <w:szCs w:val="20"/>
                <w:rtl w:val="0"/>
              </w:rPr>
              <w:t xml:space="preserve">Probabilidad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6">
            <w:pPr>
              <w:widowControl w:val="0"/>
              <w:jc w:val="center"/>
              <w:rPr>
                <w:sz w:val="20"/>
                <w:szCs w:val="20"/>
              </w:rPr>
            </w:pPr>
            <w:commentRangeStart w:id="4"/>
            <w:r w:rsidDel="00000000" w:rsidR="00000000" w:rsidRPr="00000000">
              <w:rPr>
                <w:b w:val="1"/>
                <w:i w:val="1"/>
                <w:sz w:val="20"/>
                <w:szCs w:val="20"/>
                <w:rtl w:val="0"/>
              </w:rPr>
              <w:t xml:space="preserve">Gestión del riesgo</w:t>
            </w:r>
            <w:commentRangeEnd w:id="4"/>
            <w:r w:rsidDel="00000000" w:rsidR="00000000" w:rsidRPr="00000000">
              <w:commentReference w:id="4"/>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7">
            <w:pPr>
              <w:widowControl w:val="0"/>
              <w:jc w:val="center"/>
              <w:rPr>
                <w:b w:val="1"/>
                <w:i w:val="1"/>
                <w:sz w:val="20"/>
                <w:szCs w:val="20"/>
              </w:rPr>
            </w:pPr>
            <w:r w:rsidDel="00000000" w:rsidR="00000000" w:rsidRPr="00000000">
              <w:rPr>
                <w:b w:val="1"/>
                <w:i w:val="1"/>
                <w:rtl w:val="0"/>
              </w:rPr>
              <w:t xml:space="preserve">Impacto </w:t>
            </w: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8">
            <w:pPr>
              <w:widowControl w:val="0"/>
              <w:jc w:val="center"/>
              <w:rPr>
                <w:sz w:val="20"/>
                <w:szCs w:val="20"/>
              </w:rPr>
            </w:pPr>
            <w:r w:rsidDel="00000000" w:rsidR="00000000" w:rsidRPr="00000000">
              <w:rPr>
                <w:b w:val="1"/>
                <w:i w:val="1"/>
                <w:sz w:val="20"/>
                <w:szCs w:val="20"/>
                <w:rtl w:val="0"/>
              </w:rPr>
              <w:t xml:space="preserve">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9">
            <w:pPr>
              <w:widowControl w:val="0"/>
              <w:jc w:val="center"/>
              <w:rPr>
                <w:sz w:val="20"/>
                <w:szCs w:val="20"/>
              </w:rPr>
            </w:pPr>
            <w:r w:rsidDel="00000000" w:rsidR="00000000" w:rsidRPr="00000000">
              <w:rPr>
                <w:sz w:val="20"/>
                <w:szCs w:val="20"/>
                <w:rtl w:val="0"/>
              </w:rPr>
              <w:t xml:space="preserve">Posibles faltas de señal de internet en comunidades rurales.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A">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40.0" w:type="dxa"/>
              <w:bottom w:w="40.0" w:type="dxa"/>
              <w:right w:w="40.0" w:type="dxa"/>
            </w:tcMar>
            <w:vAlign w:val="bottom"/>
          </w:tcPr>
          <w:p w:rsidR="00000000" w:rsidDel="00000000" w:rsidP="00000000" w:rsidRDefault="00000000" w:rsidRPr="00000000" w14:paraId="00000C1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1C">
            <w:pPr>
              <w:widowControl w:val="0"/>
              <w:rPr>
                <w:sz w:val="20"/>
                <w:szCs w:val="20"/>
              </w:rPr>
            </w:pPr>
            <w:r w:rsidDel="00000000" w:rsidR="00000000" w:rsidRPr="00000000">
              <w:rPr>
                <w:sz w:val="20"/>
                <w:szCs w:val="20"/>
                <w:rtl w:val="0"/>
              </w:rPr>
              <w:t xml:space="preserve">Desarrollar una funcionalidad offline que permite trabajar sin conexión y sincronizar.</w:t>
            </w:r>
          </w:p>
        </w:tc>
        <w:tc>
          <w:tcPr>
            <w:tcBorders>
              <w:top w:color="cccccc" w:space="0" w:sz="4" w:val="single"/>
              <w:left w:color="cccccc" w:space="0" w:sz="4" w:val="single"/>
              <w:bottom w:color="000000" w:space="0" w:sz="4" w:val="single"/>
              <w:right w:color="000000" w:space="0" w:sz="4" w:val="single"/>
            </w:tcBorders>
            <w:shd w:fill="f9cb9c" w:val="clear"/>
            <w:tcMar>
              <w:top w:w="40.0" w:type="dxa"/>
              <w:left w:w="0.0" w:type="dxa"/>
              <w:bottom w:w="40.0" w:type="dxa"/>
              <w:right w:w="0.0" w:type="dxa"/>
            </w:tcMar>
            <w:vAlign w:val="bottom"/>
          </w:tcPr>
          <w:p w:rsidR="00000000" w:rsidDel="00000000" w:rsidP="00000000" w:rsidRDefault="00000000" w:rsidRPr="00000000" w14:paraId="00000C1D">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E">
            <w:pPr>
              <w:widowControl w:val="0"/>
              <w:jc w:val="center"/>
              <w:rPr>
                <w:sz w:val="20"/>
                <w:szCs w:val="20"/>
              </w:rPr>
            </w:pPr>
            <w:r w:rsidDel="00000000" w:rsidR="00000000" w:rsidRPr="00000000">
              <w:rPr>
                <w:b w:val="1"/>
                <w:i w:val="1"/>
                <w:sz w:val="20"/>
                <w:szCs w:val="20"/>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1F">
            <w:pPr>
              <w:widowControl w:val="0"/>
              <w:jc w:val="center"/>
              <w:rPr>
                <w:sz w:val="20"/>
                <w:szCs w:val="20"/>
              </w:rPr>
            </w:pPr>
            <w:r w:rsidDel="00000000" w:rsidR="00000000" w:rsidRPr="00000000">
              <w:rPr>
                <w:sz w:val="20"/>
                <w:szCs w:val="20"/>
                <w:rtl w:val="0"/>
              </w:rPr>
              <w:t xml:space="preserve">Tiempo limitado para el desarrollo del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20">
            <w:pPr>
              <w:widowControl w:val="0"/>
              <w:jc w:val="center"/>
              <w:rPr>
                <w:sz w:val="20"/>
                <w:szCs w:val="20"/>
              </w:rPr>
            </w:pPr>
            <w:r w:rsidDel="00000000" w:rsidR="00000000" w:rsidRPr="00000000">
              <w:rPr>
                <w:sz w:val="20"/>
                <w:szCs w:val="20"/>
                <w:rtl w:val="0"/>
              </w:rPr>
              <w:t xml:space="preserve">Operacional</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2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22">
            <w:pPr>
              <w:widowControl w:val="0"/>
              <w:rPr>
                <w:sz w:val="20"/>
                <w:szCs w:val="20"/>
              </w:rPr>
            </w:pPr>
            <w:r w:rsidDel="00000000" w:rsidR="00000000" w:rsidRPr="00000000">
              <w:rPr>
                <w:sz w:val="20"/>
                <w:szCs w:val="20"/>
                <w:rtl w:val="0"/>
              </w:rPr>
              <w:t xml:space="preserve">Priorización de tareas críticas, uso de metodologías ágiles como XP.</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0.0" w:type="dxa"/>
              <w:bottom w:w="40.0" w:type="dxa"/>
              <w:right w:w="0.0" w:type="dxa"/>
            </w:tcMar>
            <w:vAlign w:val="bottom"/>
          </w:tcPr>
          <w:p w:rsidR="00000000" w:rsidDel="00000000" w:rsidP="00000000" w:rsidRDefault="00000000" w:rsidRPr="00000000" w14:paraId="00000C23">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24">
            <w:pPr>
              <w:widowControl w:val="0"/>
              <w:jc w:val="center"/>
              <w:rPr>
                <w:sz w:val="20"/>
                <w:szCs w:val="20"/>
              </w:rPr>
            </w:pPr>
            <w:r w:rsidDel="00000000" w:rsidR="00000000" w:rsidRPr="00000000">
              <w:rPr>
                <w:b w:val="1"/>
                <w:i w:val="1"/>
                <w:sz w:val="20"/>
                <w:szCs w:val="20"/>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25">
            <w:pPr>
              <w:widowControl w:val="0"/>
              <w:jc w:val="center"/>
              <w:rPr>
                <w:sz w:val="20"/>
                <w:szCs w:val="20"/>
              </w:rPr>
            </w:pPr>
            <w:r w:rsidDel="00000000" w:rsidR="00000000" w:rsidRPr="00000000">
              <w:rPr>
                <w:sz w:val="20"/>
                <w:szCs w:val="20"/>
                <w:rtl w:val="0"/>
              </w:rPr>
              <w:t xml:space="preserve">Fallos que pueden generarse dentro del desarrollo de la aplicación</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6">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2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28">
            <w:pPr>
              <w:widowControl w:val="0"/>
              <w:rPr>
                <w:sz w:val="20"/>
                <w:szCs w:val="20"/>
              </w:rPr>
            </w:pPr>
            <w:r w:rsidDel="00000000" w:rsidR="00000000" w:rsidRPr="00000000">
              <w:rPr>
                <w:sz w:val="20"/>
                <w:szCs w:val="20"/>
                <w:rtl w:val="0"/>
              </w:rPr>
              <w:t xml:space="preserve">Realizar pruebas continuas y realizar revisiones de código en cada fase del desarrollo.</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2A">
            <w:pPr>
              <w:widowControl w:val="0"/>
              <w:jc w:val="center"/>
              <w:rPr>
                <w:sz w:val="20"/>
                <w:szCs w:val="20"/>
              </w:rPr>
            </w:pPr>
            <w:r w:rsidDel="00000000" w:rsidR="00000000" w:rsidRPr="00000000">
              <w:rPr>
                <w:b w:val="1"/>
                <w:i w:val="1"/>
                <w:sz w:val="20"/>
                <w:szCs w:val="20"/>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2B">
            <w:pPr>
              <w:widowControl w:val="0"/>
              <w:jc w:val="center"/>
              <w:rPr>
                <w:sz w:val="20"/>
                <w:szCs w:val="20"/>
              </w:rPr>
            </w:pPr>
            <w:r w:rsidDel="00000000" w:rsidR="00000000" w:rsidRPr="00000000">
              <w:rPr>
                <w:sz w:val="20"/>
                <w:szCs w:val="20"/>
                <w:rtl w:val="0"/>
              </w:rPr>
              <w:t xml:space="preserve">Error al guardar Información</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C2C">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40.0" w:type="dxa"/>
              <w:bottom w:w="40.0" w:type="dxa"/>
              <w:right w:w="40.0" w:type="dxa"/>
            </w:tcMar>
            <w:vAlign w:val="bottom"/>
          </w:tcPr>
          <w:p w:rsidR="00000000" w:rsidDel="00000000" w:rsidP="00000000" w:rsidRDefault="00000000" w:rsidRPr="00000000" w14:paraId="00000C2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2E">
            <w:pPr>
              <w:widowControl w:val="0"/>
              <w:rPr>
                <w:sz w:val="20"/>
                <w:szCs w:val="20"/>
              </w:rPr>
            </w:pPr>
            <w:r w:rsidDel="00000000" w:rsidR="00000000" w:rsidRPr="00000000">
              <w:rPr>
                <w:sz w:val="20"/>
                <w:szCs w:val="20"/>
                <w:rtl w:val="0"/>
              </w:rPr>
              <w:t xml:space="preserve">Implementar sistemas de respaldo de datos y validaciones antes del guardado.</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2F">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0">
            <w:pPr>
              <w:widowControl w:val="0"/>
              <w:jc w:val="center"/>
              <w:rPr>
                <w:sz w:val="20"/>
                <w:szCs w:val="20"/>
              </w:rPr>
            </w:pPr>
            <w:r w:rsidDel="00000000" w:rsidR="00000000" w:rsidRPr="00000000">
              <w:rPr>
                <w:b w:val="1"/>
                <w:i w:val="1"/>
                <w:sz w:val="20"/>
                <w:szCs w:val="20"/>
                <w:rtl w:val="0"/>
              </w:rPr>
              <w:t xml:space="preserve">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1">
            <w:pPr>
              <w:widowControl w:val="0"/>
              <w:jc w:val="center"/>
              <w:rPr>
                <w:sz w:val="20"/>
                <w:szCs w:val="20"/>
              </w:rPr>
            </w:pPr>
            <w:r w:rsidDel="00000000" w:rsidR="00000000" w:rsidRPr="00000000">
              <w:rPr>
                <w:sz w:val="20"/>
                <w:szCs w:val="20"/>
                <w:rtl w:val="0"/>
              </w:rPr>
              <w:t xml:space="preserve">Incompatibilidad de la aplicación con dispositivos móviles de gama baja.</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2">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3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34">
            <w:pPr>
              <w:widowControl w:val="0"/>
              <w:rPr>
                <w:sz w:val="20"/>
                <w:szCs w:val="20"/>
              </w:rPr>
            </w:pPr>
            <w:r w:rsidDel="00000000" w:rsidR="00000000" w:rsidRPr="00000000">
              <w:rPr>
                <w:sz w:val="20"/>
                <w:szCs w:val="20"/>
                <w:rtl w:val="0"/>
              </w:rPr>
              <w:t xml:space="preserve">Optimizar la app para dispositivos con menos recursos y hacer pruebas en diferentes modelos.</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0.0" w:type="dxa"/>
              <w:bottom w:w="40.0" w:type="dxa"/>
              <w:right w:w="0.0" w:type="dxa"/>
            </w:tcMar>
            <w:vAlign w:val="bottom"/>
          </w:tcPr>
          <w:p w:rsidR="00000000" w:rsidDel="00000000" w:rsidP="00000000" w:rsidRDefault="00000000" w:rsidRPr="00000000" w14:paraId="00000C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6">
            <w:pPr>
              <w:widowControl w:val="0"/>
              <w:jc w:val="center"/>
              <w:rPr>
                <w:sz w:val="20"/>
                <w:szCs w:val="20"/>
              </w:rPr>
            </w:pPr>
            <w:r w:rsidDel="00000000" w:rsidR="00000000" w:rsidRPr="00000000">
              <w:rPr>
                <w:b w:val="1"/>
                <w:i w:val="1"/>
                <w:sz w:val="20"/>
                <w:szCs w:val="20"/>
                <w:rtl w:val="0"/>
              </w:rPr>
              <w:t xml:space="preserve">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7">
            <w:pPr>
              <w:widowControl w:val="0"/>
              <w:jc w:val="center"/>
              <w:rPr>
                <w:sz w:val="20"/>
                <w:szCs w:val="20"/>
              </w:rPr>
            </w:pPr>
            <w:r w:rsidDel="00000000" w:rsidR="00000000" w:rsidRPr="00000000">
              <w:rPr>
                <w:sz w:val="20"/>
                <w:szCs w:val="20"/>
                <w:rtl w:val="0"/>
              </w:rPr>
              <w:t xml:space="preserve">Retrasos en la sincronización de datos</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8">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3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3A">
            <w:pPr>
              <w:widowControl w:val="0"/>
              <w:rPr>
                <w:sz w:val="20"/>
                <w:szCs w:val="20"/>
              </w:rPr>
            </w:pPr>
            <w:r w:rsidDel="00000000" w:rsidR="00000000" w:rsidRPr="00000000">
              <w:rPr>
                <w:sz w:val="20"/>
                <w:szCs w:val="20"/>
                <w:rtl w:val="0"/>
              </w:rPr>
              <w:t xml:space="preserve">Optimizar la sincronización y establecer un protocolo de resolución de conflictos.</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0.0" w:type="dxa"/>
              <w:bottom w:w="40.0" w:type="dxa"/>
              <w:right w:w="0.0" w:type="dxa"/>
            </w:tcMar>
            <w:vAlign w:val="bottom"/>
          </w:tcPr>
          <w:p w:rsidR="00000000" w:rsidDel="00000000" w:rsidP="00000000" w:rsidRDefault="00000000" w:rsidRPr="00000000" w14:paraId="00000C3B">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C">
            <w:pPr>
              <w:widowControl w:val="0"/>
              <w:jc w:val="center"/>
              <w:rPr>
                <w:sz w:val="20"/>
                <w:szCs w:val="20"/>
              </w:rPr>
            </w:pPr>
            <w:r w:rsidDel="00000000" w:rsidR="00000000" w:rsidRPr="00000000">
              <w:rPr>
                <w:b w:val="1"/>
                <w:i w:val="1"/>
                <w:sz w:val="20"/>
                <w:szCs w:val="20"/>
                <w:rtl w:val="0"/>
              </w:rPr>
              <w:t xml:space="preserve">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3D">
            <w:pPr>
              <w:widowControl w:val="0"/>
              <w:jc w:val="center"/>
              <w:rPr>
                <w:sz w:val="20"/>
                <w:szCs w:val="20"/>
              </w:rPr>
            </w:pPr>
            <w:r w:rsidDel="00000000" w:rsidR="00000000" w:rsidRPr="00000000">
              <w:rPr>
                <w:sz w:val="20"/>
                <w:szCs w:val="20"/>
                <w:rtl w:val="0"/>
              </w:rPr>
              <w:t xml:space="preserve">Cambios en los requisitos durante el desarrollo</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C3E">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3F">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40">
            <w:pPr>
              <w:widowControl w:val="0"/>
              <w:rPr>
                <w:sz w:val="20"/>
                <w:szCs w:val="20"/>
              </w:rPr>
            </w:pPr>
            <w:r w:rsidDel="00000000" w:rsidR="00000000" w:rsidRPr="00000000">
              <w:rPr>
                <w:sz w:val="20"/>
                <w:szCs w:val="20"/>
                <w:rtl w:val="0"/>
              </w:rPr>
              <w:t xml:space="preserve">Mantener comunicación constante con los stakeholders y flexibilizar el cronograma.</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41">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2">
            <w:pPr>
              <w:widowControl w:val="0"/>
              <w:jc w:val="center"/>
              <w:rPr>
                <w:b w:val="1"/>
                <w:sz w:val="20"/>
                <w:szCs w:val="20"/>
              </w:rPr>
            </w:pPr>
            <w:r w:rsidDel="00000000" w:rsidR="00000000" w:rsidRPr="00000000">
              <w:rPr>
                <w:b w:val="1"/>
                <w:rtl w:val="0"/>
              </w:rPr>
              <w:t xml:space="preserve">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3">
            <w:pPr>
              <w:widowControl w:val="0"/>
              <w:jc w:val="center"/>
              <w:rPr>
                <w:sz w:val="20"/>
                <w:szCs w:val="20"/>
              </w:rPr>
            </w:pPr>
            <w:r w:rsidDel="00000000" w:rsidR="00000000" w:rsidRPr="00000000">
              <w:rPr>
                <w:sz w:val="20"/>
                <w:szCs w:val="20"/>
                <w:rtl w:val="0"/>
              </w:rPr>
              <w:t xml:space="preserve">Dificultad para actualizar la aplicación en comunidades remotas.</w:t>
              <w:tab/>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4">
            <w:pPr>
              <w:widowControl w:val="0"/>
              <w:jc w:val="center"/>
              <w:rPr>
                <w:sz w:val="20"/>
                <w:szCs w:val="20"/>
              </w:rPr>
            </w:pPr>
            <w:r w:rsidDel="00000000" w:rsidR="00000000" w:rsidRPr="00000000">
              <w:rPr>
                <w:sz w:val="20"/>
                <w:szCs w:val="20"/>
                <w:rtl w:val="0"/>
              </w:rPr>
              <w:t xml:space="preserve">Operacional</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4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46">
            <w:pPr>
              <w:widowControl w:val="0"/>
              <w:rPr>
                <w:sz w:val="20"/>
                <w:szCs w:val="20"/>
              </w:rPr>
            </w:pPr>
            <w:r w:rsidDel="00000000" w:rsidR="00000000" w:rsidRPr="00000000">
              <w:rPr>
                <w:sz w:val="20"/>
                <w:szCs w:val="20"/>
                <w:rtl w:val="0"/>
              </w:rPr>
              <w:t xml:space="preserve">Diseñar un sistema de actualizaciones ligeras o progresivas y avisar con antelación a los usuarios.</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47">
            <w:pPr>
              <w:widowControl w:val="0"/>
              <w:rPr>
                <w:sz w:val="20"/>
                <w:szCs w:val="20"/>
              </w:rPr>
            </w:pPr>
            <w:r w:rsidDel="00000000" w:rsidR="00000000" w:rsidRPr="00000000">
              <w:rPr>
                <w:rtl w:val="0"/>
              </w:rPr>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8">
            <w:pPr>
              <w:widowControl w:val="0"/>
              <w:jc w:val="center"/>
              <w:rPr>
                <w:b w:val="1"/>
                <w:sz w:val="20"/>
                <w:szCs w:val="20"/>
              </w:rPr>
            </w:pPr>
            <w:r w:rsidDel="00000000" w:rsidR="00000000" w:rsidRPr="00000000">
              <w:rPr>
                <w:b w:val="1"/>
                <w:rtl w:val="0"/>
              </w:rPr>
              <w:t xml:space="preserve">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9">
            <w:pPr>
              <w:widowControl w:val="0"/>
              <w:jc w:val="center"/>
              <w:rPr>
                <w:sz w:val="20"/>
                <w:szCs w:val="20"/>
              </w:rPr>
            </w:pPr>
            <w:r w:rsidDel="00000000" w:rsidR="00000000" w:rsidRPr="00000000">
              <w:rPr>
                <w:sz w:val="20"/>
                <w:szCs w:val="20"/>
                <w:rtl w:val="0"/>
              </w:rPr>
              <w:t xml:space="preserve">Malentendidos en la comunicación entre el equipo de desarrollo y el cliente.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A">
            <w:pPr>
              <w:widowControl w:val="0"/>
              <w:jc w:val="center"/>
              <w:rPr>
                <w:sz w:val="20"/>
                <w:szCs w:val="20"/>
              </w:rPr>
            </w:pPr>
            <w:r w:rsidDel="00000000" w:rsidR="00000000" w:rsidRPr="00000000">
              <w:rPr>
                <w:sz w:val="20"/>
                <w:szCs w:val="20"/>
                <w:rtl w:val="0"/>
              </w:rPr>
              <w:t xml:space="preserve">Operacional</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4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4C">
            <w:pPr>
              <w:widowControl w:val="0"/>
              <w:rPr>
                <w:sz w:val="20"/>
                <w:szCs w:val="20"/>
              </w:rPr>
            </w:pPr>
            <w:r w:rsidDel="00000000" w:rsidR="00000000" w:rsidRPr="00000000">
              <w:rPr>
                <w:sz w:val="20"/>
                <w:szCs w:val="20"/>
                <w:rtl w:val="0"/>
              </w:rPr>
              <w:t xml:space="preserve">Documentar todos los requisitos y realizar reuniones regulares para aclarar dudas.</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0.0" w:type="dxa"/>
              <w:bottom w:w="40.0" w:type="dxa"/>
              <w:right w:w="0.0" w:type="dxa"/>
            </w:tcMar>
            <w:vAlign w:val="bottom"/>
          </w:tcPr>
          <w:p w:rsidR="00000000" w:rsidDel="00000000" w:rsidP="00000000" w:rsidRDefault="00000000" w:rsidRPr="00000000" w14:paraId="00000C4D">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E">
            <w:pPr>
              <w:widowControl w:val="0"/>
              <w:jc w:val="center"/>
              <w:rPr>
                <w:b w:val="1"/>
                <w:sz w:val="20"/>
                <w:szCs w:val="20"/>
              </w:rPr>
            </w:pPr>
            <w:r w:rsidDel="00000000" w:rsidR="00000000" w:rsidRPr="00000000">
              <w:rPr>
                <w:b w:val="1"/>
                <w:sz w:val="20"/>
                <w:szCs w:val="20"/>
                <w:rtl w:val="0"/>
              </w:rPr>
              <w:t xml:space="preserve">1</w:t>
            </w:r>
            <w:r w:rsidDel="00000000" w:rsidR="00000000" w:rsidRPr="00000000">
              <w:rPr>
                <w:b w:val="1"/>
                <w:rtl w:val="0"/>
              </w:rPr>
              <w:t xml:space="preserve">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4F">
            <w:pPr>
              <w:widowControl w:val="0"/>
              <w:jc w:val="center"/>
              <w:rPr>
                <w:sz w:val="20"/>
                <w:szCs w:val="20"/>
              </w:rPr>
            </w:pPr>
            <w:r w:rsidDel="00000000" w:rsidR="00000000" w:rsidRPr="00000000">
              <w:rPr>
                <w:sz w:val="20"/>
                <w:szCs w:val="20"/>
                <w:rtl w:val="0"/>
              </w:rPr>
              <w:t xml:space="preserve">Tiempo excesivo en la corrección de errores debido a pruebas inadecuadas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0">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C51">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52">
            <w:pPr>
              <w:widowControl w:val="0"/>
              <w:rPr>
                <w:sz w:val="20"/>
                <w:szCs w:val="20"/>
              </w:rPr>
            </w:pPr>
            <w:r w:rsidDel="00000000" w:rsidR="00000000" w:rsidRPr="00000000">
              <w:rPr>
                <w:sz w:val="20"/>
                <w:szCs w:val="20"/>
                <w:rtl w:val="0"/>
              </w:rPr>
              <w:t xml:space="preserve">Automatizar pruebas unitarias y de integración, y definir criterios claros para el testing manual.</w:t>
            </w:r>
          </w:p>
        </w:tc>
        <w:tc>
          <w:tcPr>
            <w:tcBorders>
              <w:top w:color="cccccc" w:space="0" w:sz="4" w:val="single"/>
              <w:left w:color="cccccc" w:space="0" w:sz="4" w:val="single"/>
              <w:bottom w:color="000000" w:space="0" w:sz="4" w:val="single"/>
              <w:right w:color="000000" w:space="0" w:sz="4" w:val="single"/>
            </w:tcBorders>
            <w:shd w:fill="ea9999" w:val="clear"/>
            <w:tcMar>
              <w:top w:w="40.0" w:type="dxa"/>
              <w:left w:w="0.0" w:type="dxa"/>
              <w:bottom w:w="40.0" w:type="dxa"/>
              <w:right w:w="0.0" w:type="dxa"/>
            </w:tcMar>
            <w:vAlign w:val="bottom"/>
          </w:tcPr>
          <w:p w:rsidR="00000000" w:rsidDel="00000000" w:rsidP="00000000" w:rsidRDefault="00000000" w:rsidRPr="00000000" w14:paraId="00000C53">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4">
            <w:pPr>
              <w:widowControl w:val="0"/>
              <w:jc w:val="center"/>
              <w:rPr>
                <w:b w:val="1"/>
                <w:sz w:val="20"/>
                <w:szCs w:val="20"/>
              </w:rPr>
            </w:pPr>
            <w:r w:rsidDel="00000000" w:rsidR="00000000" w:rsidRPr="00000000">
              <w:rPr>
                <w:b w:val="1"/>
                <w:sz w:val="20"/>
                <w:szCs w:val="20"/>
                <w:rtl w:val="0"/>
              </w:rPr>
              <w:t xml:space="preserve">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5">
            <w:pPr>
              <w:widowControl w:val="0"/>
              <w:jc w:val="center"/>
              <w:rPr>
                <w:sz w:val="20"/>
                <w:szCs w:val="20"/>
              </w:rPr>
            </w:pPr>
            <w:r w:rsidDel="00000000" w:rsidR="00000000" w:rsidRPr="00000000">
              <w:rPr>
                <w:sz w:val="20"/>
                <w:szCs w:val="20"/>
                <w:rtl w:val="0"/>
              </w:rPr>
              <w:t xml:space="preserve">Dependencia de herramientas o servicios de terceros que puedan fallar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6">
            <w:pPr>
              <w:widowControl w:val="0"/>
              <w:jc w:val="center"/>
              <w:rPr>
                <w:sz w:val="20"/>
                <w:szCs w:val="20"/>
              </w:rPr>
            </w:pPr>
            <w:r w:rsidDel="00000000" w:rsidR="00000000" w:rsidRPr="00000000">
              <w:rPr>
                <w:sz w:val="20"/>
                <w:szCs w:val="20"/>
                <w:rtl w:val="0"/>
              </w:rPr>
              <w:t xml:space="preserve">Operacional</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5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58">
            <w:pPr>
              <w:widowControl w:val="0"/>
              <w:rPr>
                <w:sz w:val="20"/>
                <w:szCs w:val="20"/>
              </w:rPr>
            </w:pPr>
            <w:r w:rsidDel="00000000" w:rsidR="00000000" w:rsidRPr="00000000">
              <w:rPr>
                <w:sz w:val="20"/>
                <w:szCs w:val="20"/>
                <w:rtl w:val="0"/>
              </w:rPr>
              <w:t xml:space="preserve">Utilizar alternativas locales y planificar un sistema de contingencia para evitar interrupciones.</w:t>
            </w:r>
          </w:p>
        </w:tc>
        <w:tc>
          <w:tcPr>
            <w:tcBorders>
              <w:top w:color="cccccc" w:space="0" w:sz="4" w:val="single"/>
              <w:left w:color="cccccc" w:space="0" w:sz="4" w:val="single"/>
              <w:bottom w:color="000000" w:space="0" w:sz="4" w:val="single"/>
              <w:right w:color="000000" w:space="0" w:sz="4" w:val="single"/>
            </w:tcBorders>
            <w:shd w:fill="f9cb9c" w:val="clear"/>
            <w:tcMar>
              <w:top w:w="40.0" w:type="dxa"/>
              <w:left w:w="0.0" w:type="dxa"/>
              <w:bottom w:w="40.0" w:type="dxa"/>
              <w:right w:w="0.0" w:type="dxa"/>
            </w:tcMar>
            <w:vAlign w:val="bottom"/>
          </w:tcPr>
          <w:p w:rsidR="00000000" w:rsidDel="00000000" w:rsidP="00000000" w:rsidRDefault="00000000" w:rsidRPr="00000000" w14:paraId="00000C59">
            <w:pPr>
              <w:widowControl w:val="0"/>
              <w:rPr>
                <w:sz w:val="20"/>
                <w:szCs w:val="20"/>
              </w:rPr>
            </w:pPr>
            <w:r w:rsidDel="00000000" w:rsidR="00000000" w:rsidRPr="00000000">
              <w:rPr>
                <w:rtl w:val="0"/>
              </w:rPr>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A">
            <w:pPr>
              <w:widowControl w:val="0"/>
              <w:jc w:val="center"/>
              <w:rPr>
                <w:b w:val="1"/>
                <w:sz w:val="20"/>
                <w:szCs w:val="20"/>
              </w:rPr>
            </w:pPr>
            <w:r w:rsidDel="00000000" w:rsidR="00000000" w:rsidRPr="00000000">
              <w:rPr>
                <w:b w:val="1"/>
                <w:sz w:val="20"/>
                <w:szCs w:val="20"/>
                <w:rtl w:val="0"/>
              </w:rPr>
              <w:t xml:space="preserve">1</w:t>
            </w:r>
            <w:r w:rsidDel="00000000" w:rsidR="00000000" w:rsidRPr="00000000">
              <w:rPr>
                <w:b w:val="1"/>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B">
            <w:pPr>
              <w:widowControl w:val="0"/>
              <w:jc w:val="center"/>
              <w:rPr>
                <w:sz w:val="20"/>
                <w:szCs w:val="20"/>
              </w:rPr>
            </w:pPr>
            <w:r w:rsidDel="00000000" w:rsidR="00000000" w:rsidRPr="00000000">
              <w:rPr>
                <w:sz w:val="20"/>
                <w:szCs w:val="20"/>
                <w:rtl w:val="0"/>
              </w:rPr>
              <w:t xml:space="preserve">Diferencias en las herramientas de desarrollo (algunos usan Android Studio y otros 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5C">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5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5E">
            <w:pPr>
              <w:widowControl w:val="0"/>
              <w:rPr>
                <w:sz w:val="20"/>
                <w:szCs w:val="20"/>
              </w:rPr>
            </w:pPr>
            <w:r w:rsidDel="00000000" w:rsidR="00000000" w:rsidRPr="00000000">
              <w:rPr>
                <w:sz w:val="20"/>
                <w:szCs w:val="20"/>
                <w:rtl w:val="0"/>
              </w:rPr>
              <w:t xml:space="preserve">Establecer una herramienta estándar y capacitar al equipo para su uso, además de sincronizar los entornos de desarrollo.</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0.0" w:type="dxa"/>
              <w:bottom w:w="40.0" w:type="dxa"/>
              <w:right w:w="0.0" w:type="dxa"/>
            </w:tcMar>
            <w:vAlign w:val="bottom"/>
          </w:tcPr>
          <w:p w:rsidR="00000000" w:rsidDel="00000000" w:rsidP="00000000" w:rsidRDefault="00000000" w:rsidRPr="00000000" w14:paraId="00000C5F">
            <w:pPr>
              <w:widowControl w:val="0"/>
              <w:rPr>
                <w:sz w:val="20"/>
                <w:szCs w:val="20"/>
              </w:rPr>
            </w:pPr>
            <w:r w:rsidDel="00000000" w:rsidR="00000000" w:rsidRPr="00000000">
              <w:rPr>
                <w:rtl w:val="0"/>
              </w:rPr>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0">
            <w:pPr>
              <w:widowControl w:val="0"/>
              <w:jc w:val="center"/>
              <w:rPr>
                <w:b w:val="1"/>
                <w:sz w:val="20"/>
                <w:szCs w:val="20"/>
              </w:rPr>
            </w:pPr>
            <w:r w:rsidDel="00000000" w:rsidR="00000000" w:rsidRPr="00000000">
              <w:rPr>
                <w:b w:val="1"/>
                <w:sz w:val="20"/>
                <w:szCs w:val="20"/>
                <w:rtl w:val="0"/>
              </w:rPr>
              <w:t xml:space="preserve">1</w:t>
            </w:r>
            <w:r w:rsidDel="00000000" w:rsidR="00000000" w:rsidRPr="00000000">
              <w:rPr>
                <w:b w:val="1"/>
                <w:rtl w:val="0"/>
              </w:rPr>
              <w:t xml:space="preserve">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1">
            <w:pPr>
              <w:widowControl w:val="0"/>
              <w:jc w:val="center"/>
              <w:rPr>
                <w:sz w:val="20"/>
                <w:szCs w:val="20"/>
              </w:rPr>
            </w:pPr>
            <w:r w:rsidDel="00000000" w:rsidR="00000000" w:rsidRPr="00000000">
              <w:rPr>
                <w:sz w:val="20"/>
                <w:szCs w:val="20"/>
                <w:rtl w:val="0"/>
              </w:rPr>
              <w:t xml:space="preserve">Falta de compromiso por parte de algunos desarrolladores.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2">
            <w:pPr>
              <w:widowControl w:val="0"/>
              <w:jc w:val="center"/>
              <w:rPr>
                <w:sz w:val="20"/>
                <w:szCs w:val="20"/>
              </w:rPr>
            </w:pPr>
            <w:r w:rsidDel="00000000" w:rsidR="00000000" w:rsidRPr="00000000">
              <w:rPr>
                <w:sz w:val="20"/>
                <w:szCs w:val="20"/>
                <w:rtl w:val="0"/>
              </w:rPr>
              <w:t xml:space="preserve">Operacional</w:t>
            </w:r>
          </w:p>
        </w:tc>
        <w:tc>
          <w:tcPr>
            <w:tcBorders>
              <w:top w:color="cccccc" w:space="0" w:sz="4" w:val="single"/>
              <w:left w:color="cccccc" w:space="0" w:sz="4" w:val="single"/>
              <w:bottom w:color="000000" w:space="0" w:sz="4" w:val="single"/>
              <w:right w:color="000000" w:space="0" w:sz="4" w:val="single"/>
            </w:tcBorders>
            <w:shd w:fill="f9cb9c" w:val="clear"/>
            <w:tcMar>
              <w:top w:w="40.0" w:type="dxa"/>
              <w:left w:w="40.0" w:type="dxa"/>
              <w:bottom w:w="40.0" w:type="dxa"/>
              <w:right w:w="40.0" w:type="dxa"/>
            </w:tcMar>
            <w:vAlign w:val="bottom"/>
          </w:tcPr>
          <w:p w:rsidR="00000000" w:rsidDel="00000000" w:rsidP="00000000" w:rsidRDefault="00000000" w:rsidRPr="00000000" w14:paraId="00000C6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64">
            <w:pPr>
              <w:widowControl w:val="0"/>
              <w:rPr>
                <w:sz w:val="20"/>
                <w:szCs w:val="20"/>
              </w:rPr>
            </w:pPr>
            <w:r w:rsidDel="00000000" w:rsidR="00000000" w:rsidRPr="00000000">
              <w:rPr>
                <w:sz w:val="20"/>
                <w:szCs w:val="20"/>
                <w:rtl w:val="0"/>
              </w:rPr>
              <w:t xml:space="preserve">Establecer roles claros, objetivos alcanzables y un sistema de incentivos para mantener la motivación.</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65">
            <w:pPr>
              <w:widowControl w:val="0"/>
              <w:rPr>
                <w:sz w:val="20"/>
                <w:szCs w:val="20"/>
              </w:rPr>
            </w:pPr>
            <w:r w:rsidDel="00000000" w:rsidR="00000000" w:rsidRPr="00000000">
              <w:rPr>
                <w:rtl w:val="0"/>
              </w:rPr>
            </w:r>
          </w:p>
        </w:tc>
      </w:tr>
      <w:tr>
        <w:trPr>
          <w:cantSplit w:val="0"/>
          <w:trHeight w:val="5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6">
            <w:pPr>
              <w:widowControl w:val="0"/>
              <w:jc w:val="center"/>
              <w:rPr>
                <w:b w:val="1"/>
                <w:sz w:val="20"/>
                <w:szCs w:val="20"/>
              </w:rPr>
            </w:pPr>
            <w:r w:rsidDel="00000000" w:rsidR="00000000" w:rsidRPr="00000000">
              <w:rPr>
                <w:b w:val="1"/>
                <w:sz w:val="20"/>
                <w:szCs w:val="20"/>
                <w:rtl w:val="0"/>
              </w:rPr>
              <w:t xml:space="preserve">1</w:t>
            </w:r>
            <w:r w:rsidDel="00000000" w:rsidR="00000000" w:rsidRPr="00000000">
              <w:rPr>
                <w:b w:val="1"/>
                <w:rtl w:val="0"/>
              </w:rPr>
              <w:t xml:space="preserve">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7">
            <w:pPr>
              <w:widowControl w:val="0"/>
              <w:jc w:val="center"/>
              <w:rPr>
                <w:sz w:val="20"/>
                <w:szCs w:val="20"/>
              </w:rPr>
            </w:pPr>
            <w:r w:rsidDel="00000000" w:rsidR="00000000" w:rsidRPr="00000000">
              <w:rPr>
                <w:sz w:val="20"/>
                <w:szCs w:val="20"/>
                <w:rtl w:val="0"/>
              </w:rPr>
              <w:t xml:space="preserve">Incompatibilidad de entornos locales con la producción.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C68">
            <w:pPr>
              <w:widowControl w:val="0"/>
              <w:jc w:val="center"/>
              <w:rPr>
                <w:sz w:val="20"/>
                <w:szCs w:val="20"/>
              </w:rPr>
            </w:pPr>
            <w:r w:rsidDel="00000000" w:rsidR="00000000" w:rsidRPr="00000000">
              <w:rPr>
                <w:sz w:val="20"/>
                <w:szCs w:val="20"/>
                <w:rtl w:val="0"/>
              </w:rPr>
              <w:t xml:space="preserve">Desarrollador</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C6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C6A">
            <w:pPr>
              <w:widowControl w:val="0"/>
              <w:rPr>
                <w:sz w:val="20"/>
                <w:szCs w:val="20"/>
              </w:rPr>
            </w:pPr>
            <w:r w:rsidDel="00000000" w:rsidR="00000000" w:rsidRPr="00000000">
              <w:rPr>
                <w:sz w:val="20"/>
                <w:szCs w:val="20"/>
                <w:rtl w:val="0"/>
              </w:rPr>
              <w:t xml:space="preserve">Configurar un entorno de desarrollo lo más similar posible al de producción y realizar pruebas de integración.</w:t>
            </w:r>
          </w:p>
        </w:tc>
        <w:tc>
          <w:tcPr>
            <w:tcBorders>
              <w:top w:color="cccccc" w:space="0" w:sz="4" w:val="single"/>
              <w:left w:color="cccccc" w:space="0" w:sz="4" w:val="single"/>
              <w:bottom w:color="000000" w:space="0" w:sz="4" w:val="single"/>
              <w:right w:color="000000" w:space="0" w:sz="4" w:val="single"/>
            </w:tcBorders>
            <w:shd w:fill="fff2cc" w:val="clear"/>
            <w:tcMar>
              <w:top w:w="40.0" w:type="dxa"/>
              <w:left w:w="0.0" w:type="dxa"/>
              <w:bottom w:w="40.0" w:type="dxa"/>
              <w:right w:w="0.0" w:type="dxa"/>
            </w:tcMar>
            <w:vAlign w:val="bottom"/>
          </w:tcPr>
          <w:p w:rsidR="00000000" w:rsidDel="00000000" w:rsidP="00000000" w:rsidRDefault="00000000" w:rsidRPr="00000000" w14:paraId="00000C6B">
            <w:pPr>
              <w:widowControl w:val="0"/>
              <w:rPr>
                <w:sz w:val="20"/>
                <w:szCs w:val="20"/>
              </w:rPr>
            </w:pPr>
            <w:r w:rsidDel="00000000" w:rsidR="00000000" w:rsidRPr="00000000">
              <w:rPr>
                <w:rtl w:val="0"/>
              </w:rPr>
            </w:r>
          </w:p>
        </w:tc>
      </w:tr>
    </w:tbl>
    <w:p w:rsidR="00000000" w:rsidDel="00000000" w:rsidP="00000000" w:rsidRDefault="00000000" w:rsidRPr="00000000" w14:paraId="00000C6C">
      <w:pPr>
        <w:rPr>
          <w:sz w:val="20"/>
          <w:szCs w:val="20"/>
        </w:rPr>
      </w:pPr>
      <w:r w:rsidDel="00000000" w:rsidR="00000000" w:rsidRPr="00000000">
        <w:rPr>
          <w:rtl w:val="0"/>
        </w:rPr>
      </w:r>
    </w:p>
    <w:tbl>
      <w:tblPr>
        <w:tblStyle w:val="Table146"/>
        <w:tblW w:w="9000.0" w:type="dxa"/>
        <w:jc w:val="left"/>
        <w:tblBorders>
          <w:top w:color="ffffff" w:space="0" w:sz="36" w:val="single"/>
          <w:left w:color="ffffff" w:space="0" w:sz="36" w:val="single"/>
          <w:bottom w:color="ffffff" w:space="0" w:sz="36" w:val="single"/>
          <w:right w:color="ffffff" w:space="0" w:sz="36" w:val="single"/>
          <w:insideH w:color="ffffff" w:space="0" w:sz="36" w:val="single"/>
          <w:insideV w:color="ffffff" w:space="0" w:sz="36" w:val="single"/>
        </w:tblBorders>
        <w:tblLayout w:type="fixed"/>
        <w:tblLook w:val="0600"/>
      </w:tblPr>
      <w:tblGrid>
        <w:gridCol w:w="615"/>
        <w:gridCol w:w="8385"/>
        <w:tblGridChange w:id="0">
          <w:tblGrid>
            <w:gridCol w:w="615"/>
            <w:gridCol w:w="8385"/>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Alto</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Media/Alta (Emilio)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Medio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t xml:space="preserve">Bajo</w:t>
            </w:r>
          </w:p>
        </w:tc>
      </w:tr>
    </w:tbl>
    <w:p w:rsidR="00000000" w:rsidDel="00000000" w:rsidP="00000000" w:rsidRDefault="00000000" w:rsidRPr="00000000" w14:paraId="00000C75">
      <w:pPr>
        <w:pStyle w:val="Heading2"/>
        <w:spacing w:after="0" w:lineRule="auto"/>
        <w:rPr>
          <w:b w:val="1"/>
        </w:rPr>
      </w:pPr>
      <w:bookmarkStart w:colFirst="0" w:colLast="0" w:name="_yq773pmqr9rk" w:id="58"/>
      <w:bookmarkEnd w:id="58"/>
      <w:r w:rsidDel="00000000" w:rsidR="00000000" w:rsidRPr="00000000">
        <w:rPr>
          <w:b w:val="1"/>
          <w:rtl w:val="0"/>
        </w:rPr>
        <w:t xml:space="preserve">Características</w:t>
      </w:r>
      <w:r w:rsidDel="00000000" w:rsidR="00000000" w:rsidRPr="00000000">
        <w:rPr>
          <w:b w:val="1"/>
          <w:rtl w:val="0"/>
        </w:rPr>
        <w:t xml:space="preserve"> del software</w:t>
      </w:r>
    </w:p>
    <w:p w:rsidR="00000000" w:rsidDel="00000000" w:rsidP="00000000" w:rsidRDefault="00000000" w:rsidRPr="00000000" w14:paraId="00000C76">
      <w:pPr>
        <w:rPr/>
      </w:pPr>
      <w:r w:rsidDel="00000000" w:rsidR="00000000" w:rsidRPr="00000000">
        <w:rPr>
          <w:rtl w:val="0"/>
        </w:rPr>
      </w:r>
    </w:p>
    <w:tbl>
      <w:tblPr>
        <w:tblStyle w:val="Table147"/>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725"/>
        <w:gridCol w:w="2700"/>
        <w:gridCol w:w="4110"/>
        <w:tblGridChange w:id="0">
          <w:tblGrid>
            <w:gridCol w:w="585"/>
            <w:gridCol w:w="1725"/>
            <w:gridCol w:w="2700"/>
            <w:gridCol w:w="41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7">
            <w:pPr>
              <w:widowControl w:val="0"/>
              <w:jc w:val="center"/>
              <w:rPr>
                <w:sz w:val="20"/>
                <w:szCs w:val="20"/>
              </w:rPr>
            </w:pPr>
            <w:r w:rsidDel="00000000" w:rsidR="00000000" w:rsidRPr="00000000">
              <w:rPr>
                <w:b w:val="1"/>
                <w:i w:val="1"/>
                <w:sz w:val="20"/>
                <w:szCs w:val="20"/>
                <w:rtl w:val="0"/>
              </w:rPr>
              <w:t xml:space="preserve">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8">
            <w:pPr>
              <w:widowControl w:val="0"/>
              <w:jc w:val="center"/>
              <w:rPr>
                <w:sz w:val="20"/>
                <w:szCs w:val="20"/>
              </w:rPr>
            </w:pPr>
            <w:r w:rsidDel="00000000" w:rsidR="00000000" w:rsidRPr="00000000">
              <w:rPr>
                <w:b w:val="1"/>
                <w:i w:val="1"/>
                <w:sz w:val="20"/>
                <w:szCs w:val="20"/>
                <w:rtl w:val="0"/>
              </w:rPr>
              <w:t xml:space="preserve">Características del Software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9">
            <w:pPr>
              <w:widowControl w:val="0"/>
              <w:jc w:val="center"/>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C7A">
            <w:pPr>
              <w:widowControl w:val="0"/>
              <w:ind w:left="-9020" w:right="-9020" w:firstLine="0"/>
              <w:jc w:val="center"/>
              <w:rPr>
                <w:b w:val="1"/>
                <w:i w:val="1"/>
                <w:sz w:val="20"/>
                <w:szCs w:val="20"/>
              </w:rPr>
            </w:pPr>
            <w:r w:rsidDel="00000000" w:rsidR="00000000" w:rsidRPr="00000000">
              <w:rPr>
                <w:b w:val="1"/>
                <w:i w:val="1"/>
                <w:sz w:val="20"/>
                <w:szCs w:val="20"/>
                <w:rtl w:val="0"/>
              </w:rPr>
              <w:t xml:space="preserve">Atributos Funcionales</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B">
            <w:pPr>
              <w:widowControl w:val="0"/>
              <w:jc w:val="center"/>
              <w:rPr>
                <w:b w:val="1"/>
                <w:i w:val="1"/>
                <w:sz w:val="20"/>
                <w:szCs w:val="20"/>
              </w:rPr>
            </w:pPr>
            <w:r w:rsidDel="00000000" w:rsidR="00000000" w:rsidRPr="00000000">
              <w:rPr>
                <w:b w:val="1"/>
                <w:i w:val="1"/>
                <w:sz w:val="20"/>
                <w:szCs w:val="20"/>
                <w:rtl w:val="0"/>
              </w:rPr>
              <w:t xml:space="preserve">1</w:t>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C">
            <w:pPr>
              <w:widowControl w:val="0"/>
              <w:jc w:val="center"/>
              <w:rPr>
                <w:sz w:val="20"/>
                <w:szCs w:val="20"/>
              </w:rPr>
            </w:pPr>
            <w:r w:rsidDel="00000000" w:rsidR="00000000" w:rsidRPr="00000000">
              <w:rPr>
                <w:sz w:val="20"/>
                <w:szCs w:val="20"/>
                <w:rtl w:val="0"/>
              </w:rPr>
              <w:t xml:space="preserve">Gestión de usuarios</w:t>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C7D">
            <w:pPr>
              <w:widowControl w:val="0"/>
              <w:jc w:val="center"/>
              <w:rPr>
                <w:sz w:val="20"/>
                <w:szCs w:val="20"/>
              </w:rPr>
            </w:pPr>
            <w:r w:rsidDel="00000000" w:rsidR="00000000" w:rsidRPr="00000000">
              <w:rPr>
                <w:sz w:val="20"/>
                <w:szCs w:val="20"/>
                <w:rtl w:val="0"/>
              </w:rPr>
              <w:t xml:space="preserve">Registro y gestión de perfiles de usuarios con distintos niveles de acceso.</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C7E">
            <w:pPr>
              <w:widowControl w:val="0"/>
              <w:rPr>
                <w:sz w:val="20"/>
                <w:szCs w:val="20"/>
              </w:rPr>
            </w:pPr>
            <w:r w:rsidDel="00000000" w:rsidR="00000000" w:rsidRPr="00000000">
              <w:rPr>
                <w:sz w:val="20"/>
                <w:szCs w:val="20"/>
                <w:rtl w:val="0"/>
              </w:rPr>
              <w:t xml:space="preserve">Registro de aspirantes, docentes, supervisores.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82">
            <w:pPr>
              <w:widowControl w:val="0"/>
              <w:rPr>
                <w:sz w:val="20"/>
                <w:szCs w:val="20"/>
              </w:rPr>
            </w:pPr>
            <w:r w:rsidDel="00000000" w:rsidR="00000000" w:rsidRPr="00000000">
              <w:rPr>
                <w:sz w:val="20"/>
                <w:szCs w:val="20"/>
                <w:rtl w:val="0"/>
              </w:rPr>
              <w:t xml:space="preserve">Gestión de roles y permisos.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86">
            <w:pPr>
              <w:widowControl w:val="0"/>
              <w:rPr>
                <w:sz w:val="20"/>
                <w:szCs w:val="20"/>
              </w:rPr>
            </w:pPr>
            <w:r w:rsidDel="00000000" w:rsidR="00000000" w:rsidRPr="00000000">
              <w:rPr>
                <w:sz w:val="20"/>
                <w:szCs w:val="20"/>
                <w:rtl w:val="0"/>
              </w:rPr>
              <w:t xml:space="preserve">Edición y eliminación de usuarios.</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87">
            <w:pPr>
              <w:widowControl w:val="0"/>
              <w:jc w:val="center"/>
              <w:rPr>
                <w:b w:val="1"/>
                <w:i w:val="1"/>
                <w:sz w:val="20"/>
                <w:szCs w:val="20"/>
              </w:rPr>
            </w:pPr>
            <w:r w:rsidDel="00000000" w:rsidR="00000000" w:rsidRPr="00000000">
              <w:rPr>
                <w:b w:val="1"/>
                <w:i w:val="1"/>
                <w:sz w:val="20"/>
                <w:szCs w:val="20"/>
                <w:rtl w:val="0"/>
              </w:rPr>
              <w:t xml:space="preserve">2</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88">
            <w:pPr>
              <w:widowControl w:val="0"/>
              <w:jc w:val="center"/>
              <w:rPr>
                <w:sz w:val="20"/>
                <w:szCs w:val="20"/>
              </w:rPr>
            </w:pPr>
            <w:r w:rsidDel="00000000" w:rsidR="00000000" w:rsidRPr="00000000">
              <w:rPr>
                <w:sz w:val="20"/>
                <w:szCs w:val="20"/>
                <w:rtl w:val="0"/>
              </w:rPr>
              <w:t xml:space="preserve">Asignación de recursos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89">
            <w:pPr>
              <w:widowControl w:val="0"/>
              <w:jc w:val="center"/>
              <w:rPr>
                <w:sz w:val="20"/>
                <w:szCs w:val="20"/>
              </w:rPr>
            </w:pPr>
            <w:r w:rsidDel="00000000" w:rsidR="00000000" w:rsidRPr="00000000">
              <w:rPr>
                <w:sz w:val="20"/>
                <w:szCs w:val="20"/>
                <w:rtl w:val="0"/>
              </w:rPr>
              <w:t xml:space="preserve">Distribución de apoyos, materiales y recursos financieros.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8A">
            <w:pPr>
              <w:widowControl w:val="0"/>
              <w:rPr>
                <w:sz w:val="20"/>
                <w:szCs w:val="20"/>
              </w:rPr>
            </w:pPr>
            <w:r w:rsidDel="00000000" w:rsidR="00000000" w:rsidRPr="00000000">
              <w:rPr>
                <w:sz w:val="20"/>
                <w:szCs w:val="20"/>
                <w:rtl w:val="0"/>
              </w:rPr>
              <w:t xml:space="preserve">Asignación automática de recursos.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8E">
            <w:pPr>
              <w:widowControl w:val="0"/>
              <w:rPr>
                <w:sz w:val="20"/>
                <w:szCs w:val="20"/>
              </w:rPr>
            </w:pPr>
            <w:r w:rsidDel="00000000" w:rsidR="00000000" w:rsidRPr="00000000">
              <w:rPr>
                <w:sz w:val="20"/>
                <w:szCs w:val="20"/>
                <w:rtl w:val="0"/>
              </w:rPr>
              <w:t xml:space="preserve">Seguimiento y control de recursos asignados.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92">
            <w:pPr>
              <w:widowControl w:val="0"/>
              <w:rPr>
                <w:sz w:val="20"/>
                <w:szCs w:val="20"/>
              </w:rPr>
            </w:pPr>
            <w:r w:rsidDel="00000000" w:rsidR="00000000" w:rsidRPr="00000000">
              <w:rPr>
                <w:sz w:val="20"/>
                <w:szCs w:val="20"/>
                <w:rtl w:val="0"/>
              </w:rPr>
              <w:t xml:space="preserve">Reportes de entregas de materiales.</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93">
            <w:pPr>
              <w:widowControl w:val="0"/>
              <w:jc w:val="center"/>
              <w:rPr>
                <w:b w:val="1"/>
                <w:i w:val="1"/>
                <w:sz w:val="20"/>
                <w:szCs w:val="20"/>
              </w:rPr>
            </w:pPr>
            <w:r w:rsidDel="00000000" w:rsidR="00000000" w:rsidRPr="00000000">
              <w:rPr>
                <w:b w:val="1"/>
                <w:i w:val="1"/>
                <w:sz w:val="20"/>
                <w:szCs w:val="20"/>
                <w:rtl w:val="0"/>
              </w:rPr>
              <w:t xml:space="preserve">3</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94">
            <w:pPr>
              <w:widowControl w:val="0"/>
              <w:jc w:val="center"/>
              <w:rPr>
                <w:sz w:val="20"/>
                <w:szCs w:val="20"/>
              </w:rPr>
            </w:pPr>
            <w:r w:rsidDel="00000000" w:rsidR="00000000" w:rsidRPr="00000000">
              <w:rPr>
                <w:sz w:val="20"/>
                <w:szCs w:val="20"/>
                <w:rtl w:val="0"/>
              </w:rPr>
              <w:t xml:space="preserve">Consultas y postulaciones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95">
            <w:pPr>
              <w:widowControl w:val="0"/>
              <w:jc w:val="center"/>
              <w:rPr>
                <w:sz w:val="20"/>
                <w:szCs w:val="20"/>
              </w:rPr>
            </w:pPr>
            <w:r w:rsidDel="00000000" w:rsidR="00000000" w:rsidRPr="00000000">
              <w:rPr>
                <w:sz w:val="20"/>
                <w:szCs w:val="20"/>
                <w:rtl w:val="0"/>
              </w:rPr>
              <w:t xml:space="preserve">Consulta y postulación a becas y convocatorias desde la plataforma.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96">
            <w:pPr>
              <w:widowControl w:val="0"/>
              <w:rPr>
                <w:sz w:val="20"/>
                <w:szCs w:val="20"/>
              </w:rPr>
            </w:pPr>
            <w:r w:rsidDel="00000000" w:rsidR="00000000" w:rsidRPr="00000000">
              <w:rPr>
                <w:sz w:val="20"/>
                <w:szCs w:val="20"/>
                <w:rtl w:val="0"/>
              </w:rPr>
              <w:t xml:space="preserve">Visualización de becas y convocatorias.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9A">
            <w:pPr>
              <w:widowControl w:val="0"/>
              <w:rPr>
                <w:sz w:val="20"/>
                <w:szCs w:val="20"/>
              </w:rPr>
            </w:pPr>
            <w:r w:rsidDel="00000000" w:rsidR="00000000" w:rsidRPr="00000000">
              <w:rPr>
                <w:sz w:val="20"/>
                <w:szCs w:val="20"/>
                <w:rtl w:val="0"/>
              </w:rPr>
              <w:t xml:space="preserve">Formularios de postulación.</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9E">
            <w:pPr>
              <w:widowControl w:val="0"/>
              <w:rPr>
                <w:sz w:val="20"/>
                <w:szCs w:val="20"/>
              </w:rPr>
            </w:pPr>
            <w:r w:rsidDel="00000000" w:rsidR="00000000" w:rsidRPr="00000000">
              <w:rPr>
                <w:sz w:val="20"/>
                <w:szCs w:val="20"/>
                <w:rtl w:val="0"/>
              </w:rPr>
              <w:t xml:space="preserve">Seguimiento de solicitudes y estado de cada postulación.</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9F">
            <w:pPr>
              <w:widowControl w:val="0"/>
              <w:jc w:val="center"/>
              <w:rPr>
                <w:b w:val="1"/>
                <w:i w:val="1"/>
                <w:sz w:val="20"/>
                <w:szCs w:val="20"/>
              </w:rPr>
            </w:pPr>
            <w:r w:rsidDel="00000000" w:rsidR="00000000" w:rsidRPr="00000000">
              <w:rPr>
                <w:b w:val="1"/>
                <w:i w:val="1"/>
                <w:sz w:val="20"/>
                <w:szCs w:val="20"/>
                <w:rtl w:val="0"/>
              </w:rPr>
              <w:t xml:space="preserve">5</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0">
            <w:pPr>
              <w:widowControl w:val="0"/>
              <w:jc w:val="center"/>
              <w:rPr>
                <w:sz w:val="20"/>
                <w:szCs w:val="20"/>
              </w:rPr>
            </w:pPr>
            <w:r w:rsidDel="00000000" w:rsidR="00000000" w:rsidRPr="00000000">
              <w:rPr>
                <w:sz w:val="20"/>
                <w:szCs w:val="20"/>
                <w:rtl w:val="0"/>
              </w:rPr>
              <w:t xml:space="preserve">Interfaz de usuario intuitiva</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1">
            <w:pPr>
              <w:widowControl w:val="0"/>
              <w:jc w:val="center"/>
              <w:rPr>
                <w:sz w:val="20"/>
                <w:szCs w:val="20"/>
              </w:rPr>
            </w:pPr>
            <w:r w:rsidDel="00000000" w:rsidR="00000000" w:rsidRPr="00000000">
              <w:rPr>
                <w:sz w:val="20"/>
                <w:szCs w:val="20"/>
                <w:rtl w:val="0"/>
              </w:rPr>
              <w:t xml:space="preserve">Diseño sencillo y accesible optimizado para dispositivos de gama baja y usuarios con poca experiencia tecnológica.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A2">
            <w:pPr>
              <w:widowControl w:val="0"/>
              <w:rPr>
                <w:sz w:val="20"/>
                <w:szCs w:val="20"/>
              </w:rPr>
            </w:pPr>
            <w:r w:rsidDel="00000000" w:rsidR="00000000" w:rsidRPr="00000000">
              <w:rPr>
                <w:sz w:val="20"/>
                <w:szCs w:val="20"/>
                <w:rtl w:val="0"/>
              </w:rPr>
              <w:t xml:space="preserve">Menús y navegación simplificada.</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A6">
            <w:pPr>
              <w:widowControl w:val="0"/>
              <w:rPr>
                <w:sz w:val="20"/>
                <w:szCs w:val="20"/>
              </w:rPr>
            </w:pPr>
            <w:r w:rsidDel="00000000" w:rsidR="00000000" w:rsidRPr="00000000">
              <w:rPr>
                <w:sz w:val="20"/>
                <w:szCs w:val="20"/>
                <w:rtl w:val="0"/>
              </w:rPr>
              <w:t xml:space="preserve">Diseño responsive para móviles.</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7">
            <w:pPr>
              <w:widowControl w:val="0"/>
              <w:jc w:val="center"/>
              <w:rPr>
                <w:b w:val="1"/>
                <w:i w:val="1"/>
                <w:sz w:val="20"/>
                <w:szCs w:val="20"/>
              </w:rPr>
            </w:pPr>
            <w:r w:rsidDel="00000000" w:rsidR="00000000" w:rsidRPr="00000000">
              <w:rPr>
                <w:b w:val="1"/>
                <w:i w:val="1"/>
                <w:sz w:val="20"/>
                <w:szCs w:val="20"/>
                <w:rtl w:val="0"/>
              </w:rPr>
              <w:t xml:space="preserve">7</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8">
            <w:pPr>
              <w:widowControl w:val="0"/>
              <w:jc w:val="center"/>
              <w:rPr>
                <w:sz w:val="20"/>
                <w:szCs w:val="20"/>
              </w:rPr>
            </w:pPr>
            <w:r w:rsidDel="00000000" w:rsidR="00000000" w:rsidRPr="00000000">
              <w:rPr>
                <w:sz w:val="20"/>
                <w:szCs w:val="20"/>
                <w:rtl w:val="0"/>
              </w:rPr>
              <w:t xml:space="preserve">Recuperación de errores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9">
            <w:pPr>
              <w:widowControl w:val="0"/>
              <w:jc w:val="center"/>
              <w:rPr>
                <w:sz w:val="20"/>
                <w:szCs w:val="20"/>
              </w:rPr>
            </w:pPr>
            <w:r w:rsidDel="00000000" w:rsidR="00000000" w:rsidRPr="00000000">
              <w:rPr>
                <w:sz w:val="20"/>
                <w:szCs w:val="20"/>
                <w:rtl w:val="0"/>
              </w:rPr>
              <w:t xml:space="preserve">Gestión de errores para evitar pérdida de datos por fallos en la conexión o errores de 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AA">
            <w:pPr>
              <w:widowControl w:val="0"/>
              <w:rPr>
                <w:sz w:val="20"/>
                <w:szCs w:val="20"/>
              </w:rPr>
            </w:pPr>
            <w:r w:rsidDel="00000000" w:rsidR="00000000" w:rsidRPr="00000000">
              <w:rPr>
                <w:sz w:val="20"/>
                <w:szCs w:val="20"/>
                <w:rtl w:val="0"/>
              </w:rPr>
              <w:t xml:space="preserve">Validación de datos antes de guardar.</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AE">
            <w:pPr>
              <w:widowControl w:val="0"/>
              <w:rPr>
                <w:sz w:val="20"/>
                <w:szCs w:val="20"/>
              </w:rPr>
            </w:pPr>
            <w:r w:rsidDel="00000000" w:rsidR="00000000" w:rsidRPr="00000000">
              <w:rPr>
                <w:sz w:val="20"/>
                <w:szCs w:val="20"/>
                <w:rtl w:val="0"/>
              </w:rPr>
              <w:t xml:space="preserve">Alertas y recuperación automática de errores.</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AF">
            <w:pPr>
              <w:widowControl w:val="0"/>
              <w:jc w:val="center"/>
              <w:rPr>
                <w:b w:val="1"/>
                <w:i w:val="1"/>
                <w:sz w:val="20"/>
                <w:szCs w:val="20"/>
              </w:rPr>
            </w:pPr>
            <w:r w:rsidDel="00000000" w:rsidR="00000000" w:rsidRPr="00000000">
              <w:rPr>
                <w:b w:val="1"/>
                <w:i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0">
            <w:pPr>
              <w:widowControl w:val="0"/>
              <w:jc w:val="center"/>
              <w:rPr>
                <w:sz w:val="20"/>
                <w:szCs w:val="20"/>
              </w:rPr>
            </w:pPr>
            <w:r w:rsidDel="00000000" w:rsidR="00000000" w:rsidRPr="00000000">
              <w:rPr>
                <w:sz w:val="20"/>
                <w:szCs w:val="20"/>
                <w:rtl w:val="0"/>
              </w:rPr>
              <w:t xml:space="preserve">Soporte offline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1">
            <w:pPr>
              <w:widowControl w:val="0"/>
              <w:jc w:val="center"/>
              <w:rPr>
                <w:sz w:val="20"/>
                <w:szCs w:val="20"/>
              </w:rPr>
            </w:pPr>
            <w:r w:rsidDel="00000000" w:rsidR="00000000" w:rsidRPr="00000000">
              <w:rPr>
                <w:sz w:val="20"/>
                <w:szCs w:val="20"/>
                <w:rtl w:val="0"/>
              </w:rPr>
              <w:t xml:space="preserve">Funcionalidad sin conexión a internet con sincronización automática al recuperar la conectividad.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B2">
            <w:pPr>
              <w:widowControl w:val="0"/>
              <w:rPr>
                <w:sz w:val="20"/>
                <w:szCs w:val="20"/>
              </w:rPr>
            </w:pPr>
            <w:r w:rsidDel="00000000" w:rsidR="00000000" w:rsidRPr="00000000">
              <w:rPr>
                <w:sz w:val="20"/>
                <w:szCs w:val="20"/>
                <w:rtl w:val="0"/>
              </w:rPr>
              <w:t xml:space="preserve">Acceso offline a funciones esenciales.</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3">
            <w:pPr>
              <w:widowControl w:val="0"/>
              <w:jc w:val="center"/>
              <w:rPr>
                <w:b w:val="1"/>
                <w:i w:val="1"/>
                <w:sz w:val="20"/>
                <w:szCs w:val="20"/>
              </w:rPr>
            </w:pPr>
            <w:r w:rsidDel="00000000" w:rsidR="00000000" w:rsidRPr="00000000">
              <w:rPr>
                <w:b w:val="1"/>
                <w:i w:val="1"/>
                <w:sz w:val="20"/>
                <w:szCs w:val="20"/>
                <w:rtl w:val="0"/>
              </w:rPr>
              <w:t xml:space="preserve">13</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4">
            <w:pPr>
              <w:widowControl w:val="0"/>
              <w:jc w:val="center"/>
              <w:rPr>
                <w:sz w:val="20"/>
                <w:szCs w:val="20"/>
              </w:rPr>
            </w:pPr>
            <w:r w:rsidDel="00000000" w:rsidR="00000000" w:rsidRPr="00000000">
              <w:rPr>
                <w:sz w:val="20"/>
                <w:szCs w:val="20"/>
                <w:rtl w:val="0"/>
              </w:rPr>
              <w:t xml:space="preserve">Acceso a calendarios y reportes educativos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5">
            <w:pPr>
              <w:widowControl w:val="0"/>
              <w:jc w:val="center"/>
              <w:rPr>
                <w:sz w:val="20"/>
                <w:szCs w:val="20"/>
              </w:rPr>
            </w:pPr>
            <w:r w:rsidDel="00000000" w:rsidR="00000000" w:rsidRPr="00000000">
              <w:rPr>
                <w:sz w:val="20"/>
                <w:szCs w:val="20"/>
                <w:rtl w:val="0"/>
              </w:rPr>
              <w:t xml:space="preserve">Proporciona calendarios de becas, capacitaciones, y permite la generación de reportes mensuales para supervisores.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B6">
            <w:pPr>
              <w:widowControl w:val="0"/>
              <w:rPr>
                <w:sz w:val="20"/>
                <w:szCs w:val="20"/>
              </w:rPr>
            </w:pPr>
            <w:r w:rsidDel="00000000" w:rsidR="00000000" w:rsidRPr="00000000">
              <w:rPr>
                <w:sz w:val="20"/>
                <w:szCs w:val="20"/>
                <w:rtl w:val="0"/>
              </w:rPr>
              <w:t xml:space="preserve">Visualización de calendarios.</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BA">
            <w:pPr>
              <w:widowControl w:val="0"/>
              <w:rPr>
                <w:sz w:val="20"/>
                <w:szCs w:val="20"/>
              </w:rPr>
            </w:pPr>
            <w:r w:rsidDel="00000000" w:rsidR="00000000" w:rsidRPr="00000000">
              <w:rPr>
                <w:sz w:val="20"/>
                <w:szCs w:val="20"/>
                <w:rtl w:val="0"/>
              </w:rPr>
              <w:t xml:space="preserve">Generación y envío de reportes mensuales de desempeño docente.</w:t>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B">
            <w:pPr>
              <w:widowControl w:val="0"/>
              <w:jc w:val="center"/>
              <w:rPr>
                <w:b w:val="1"/>
                <w:i w:val="1"/>
                <w:sz w:val="20"/>
                <w:szCs w:val="20"/>
              </w:rPr>
            </w:pPr>
            <w:r w:rsidDel="00000000" w:rsidR="00000000" w:rsidRPr="00000000">
              <w:rPr>
                <w:b w:val="1"/>
                <w:i w:val="1"/>
                <w:sz w:val="20"/>
                <w:szCs w:val="20"/>
                <w:rtl w:val="0"/>
              </w:rPr>
              <w:t xml:space="preserve">14</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C">
            <w:pPr>
              <w:widowControl w:val="0"/>
              <w:jc w:val="center"/>
              <w:rPr>
                <w:sz w:val="20"/>
                <w:szCs w:val="20"/>
              </w:rPr>
            </w:pPr>
            <w:r w:rsidDel="00000000" w:rsidR="00000000" w:rsidRPr="00000000">
              <w:rPr>
                <w:sz w:val="20"/>
                <w:szCs w:val="20"/>
                <w:rtl w:val="0"/>
              </w:rPr>
              <w:t xml:space="preserve">Gestión de alumnos y calificaciones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CBD">
            <w:pPr>
              <w:widowControl w:val="0"/>
              <w:jc w:val="center"/>
              <w:rPr>
                <w:sz w:val="20"/>
                <w:szCs w:val="20"/>
              </w:rPr>
            </w:pPr>
            <w:r w:rsidDel="00000000" w:rsidR="00000000" w:rsidRPr="00000000">
              <w:rPr>
                <w:sz w:val="20"/>
                <w:szCs w:val="20"/>
                <w:rtl w:val="0"/>
              </w:rPr>
              <w:t xml:space="preserve">Permite a los docentes gestionar listas de alumnos, registrar sus calificaciones y hacer seguimiento de su progreso.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BE">
            <w:pPr>
              <w:widowControl w:val="0"/>
              <w:rPr>
                <w:sz w:val="20"/>
                <w:szCs w:val="20"/>
              </w:rPr>
            </w:pPr>
            <w:r w:rsidDel="00000000" w:rsidR="00000000" w:rsidRPr="00000000">
              <w:rPr>
                <w:sz w:val="20"/>
                <w:szCs w:val="20"/>
                <w:rtl w:val="0"/>
              </w:rPr>
              <w:t xml:space="preserve">Registro de alumnos por grupo.</w:t>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bottom"/>
          </w:tcPr>
          <w:p w:rsidR="00000000" w:rsidDel="00000000" w:rsidP="00000000" w:rsidRDefault="00000000" w:rsidRPr="00000000" w14:paraId="00000CC2">
            <w:pPr>
              <w:widowControl w:val="0"/>
              <w:rPr>
                <w:sz w:val="20"/>
                <w:szCs w:val="20"/>
              </w:rPr>
            </w:pPr>
            <w:r w:rsidDel="00000000" w:rsidR="00000000" w:rsidRPr="00000000">
              <w:rPr>
                <w:sz w:val="20"/>
                <w:szCs w:val="20"/>
                <w:rtl w:val="0"/>
              </w:rPr>
              <w:t xml:space="preserve">Gestión de calificaciones y reportes de avance.</w:t>
            </w:r>
          </w:p>
        </w:tc>
      </w:tr>
    </w:tbl>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pStyle w:val="Heading3"/>
        <w:jc w:val="both"/>
        <w:rPr/>
      </w:pPr>
      <w:bookmarkStart w:colFirst="0" w:colLast="0" w:name="_2epv0hmba97" w:id="59"/>
      <w:bookmarkEnd w:id="59"/>
      <w:r w:rsidDel="00000000" w:rsidR="00000000" w:rsidRPr="00000000">
        <w:rPr>
          <w:b w:val="1"/>
          <w:color w:val="000000"/>
          <w:rtl w:val="0"/>
        </w:rPr>
        <w:t xml:space="preserve">Estudio de Factibilidad </w:t>
      </w:r>
      <w:r w:rsidDel="00000000" w:rsidR="00000000" w:rsidRPr="00000000">
        <w:rPr>
          <w:rtl w:val="0"/>
        </w:rPr>
      </w:r>
    </w:p>
    <w:p w:rsidR="00000000" w:rsidDel="00000000" w:rsidP="00000000" w:rsidRDefault="00000000" w:rsidRPr="00000000" w14:paraId="00000CC5">
      <w:pPr>
        <w:pStyle w:val="Heading3"/>
        <w:keepNext w:val="0"/>
        <w:keepLines w:val="0"/>
        <w:spacing w:before="280" w:lineRule="auto"/>
        <w:ind w:left="720" w:hanging="360"/>
        <w:jc w:val="both"/>
        <w:rPr>
          <w:b w:val="1"/>
          <w:color w:val="000000"/>
          <w:sz w:val="26"/>
          <w:szCs w:val="26"/>
        </w:rPr>
      </w:pPr>
      <w:bookmarkStart w:colFirst="0" w:colLast="0" w:name="_h560owf6gecd" w:id="60"/>
      <w:bookmarkEnd w:id="60"/>
      <w:r w:rsidDel="00000000" w:rsidR="00000000" w:rsidRPr="00000000">
        <w:rPr>
          <w:b w:val="1"/>
          <w:color w:val="000000"/>
          <w:sz w:val="26"/>
          <w:szCs w:val="26"/>
          <w:rtl w:val="0"/>
        </w:rPr>
        <w:t xml:space="preserve">Factibilidad Operacional</w:t>
      </w:r>
    </w:p>
    <w:p w:rsidR="00000000" w:rsidDel="00000000" w:rsidP="00000000" w:rsidRDefault="00000000" w:rsidRPr="00000000" w14:paraId="00000CC6">
      <w:pPr>
        <w:spacing w:after="240" w:before="240" w:lineRule="auto"/>
        <w:jc w:val="both"/>
        <w:rPr>
          <w:sz w:val="20"/>
          <w:szCs w:val="20"/>
        </w:rPr>
      </w:pPr>
      <w:r w:rsidDel="00000000" w:rsidR="00000000" w:rsidRPr="00000000">
        <w:rPr>
          <w:sz w:val="20"/>
          <w:szCs w:val="20"/>
          <w:rtl w:val="0"/>
        </w:rPr>
        <w:t xml:space="preserve">Enfoca en la capacidad de la organización para implementar y utilizar efectivamente la aplicación. </w:t>
      </w:r>
    </w:p>
    <w:p w:rsidR="00000000" w:rsidDel="00000000" w:rsidP="00000000" w:rsidRDefault="00000000" w:rsidRPr="00000000" w14:paraId="00000CC7">
      <w:pPr>
        <w:numPr>
          <w:ilvl w:val="0"/>
          <w:numId w:val="4"/>
        </w:numPr>
        <w:spacing w:after="0" w:afterAutospacing="0" w:before="240" w:lineRule="auto"/>
        <w:ind w:left="720" w:hanging="360"/>
        <w:jc w:val="both"/>
        <w:rPr>
          <w:sz w:val="20"/>
          <w:szCs w:val="20"/>
        </w:rPr>
      </w:pPr>
      <w:r w:rsidDel="00000000" w:rsidR="00000000" w:rsidRPr="00000000">
        <w:rPr>
          <w:b w:val="1"/>
          <w:sz w:val="20"/>
          <w:szCs w:val="20"/>
          <w:rtl w:val="0"/>
        </w:rPr>
        <w:t xml:space="preserve">Objetivo Operacional</w:t>
      </w:r>
      <w:r w:rsidDel="00000000" w:rsidR="00000000" w:rsidRPr="00000000">
        <w:rPr>
          <w:sz w:val="20"/>
          <w:szCs w:val="20"/>
          <w:rtl w:val="0"/>
        </w:rPr>
        <w:t xml:space="preserve">: La app está diseñada para facilitar procesos administrativos, manejo de becas, y gestión de documentos para los docentes rurales de CONAFE. Se espera que simplifique la gestión de recursos, la inscripción de aspirantes, y la administración de materiales y apoyos económicos.</w:t>
      </w:r>
    </w:p>
    <w:p w:rsidR="00000000" w:rsidDel="00000000" w:rsidP="00000000" w:rsidRDefault="00000000" w:rsidRPr="00000000" w14:paraId="00000CC8">
      <w:pPr>
        <w:numPr>
          <w:ilvl w:val="0"/>
          <w:numId w:val="4"/>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Eficiencia Administrativa</w:t>
      </w:r>
      <w:r w:rsidDel="00000000" w:rsidR="00000000" w:rsidRPr="00000000">
        <w:rPr>
          <w:sz w:val="20"/>
          <w:szCs w:val="20"/>
          <w:rtl w:val="0"/>
        </w:rPr>
        <w:t xml:space="preserve">: La app ofrecerá una base de datos centralizada que ayuda a los supervisores y administradores a gestionar información de docentes y recursos, lo cual debería agilizar y hacer más precisos los procesos que actualmente son manuales y susceptibles a errores.</w:t>
      </w:r>
    </w:p>
    <w:p w:rsidR="00000000" w:rsidDel="00000000" w:rsidP="00000000" w:rsidRDefault="00000000" w:rsidRPr="00000000" w14:paraId="00000CC9">
      <w:pPr>
        <w:numPr>
          <w:ilvl w:val="0"/>
          <w:numId w:val="4"/>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Adaptación del Usuario Final</w:t>
      </w:r>
      <w:r w:rsidDel="00000000" w:rsidR="00000000" w:rsidRPr="00000000">
        <w:rPr>
          <w:sz w:val="20"/>
          <w:szCs w:val="20"/>
          <w:rtl w:val="0"/>
        </w:rPr>
        <w:t xml:space="preserve">: La app tiene un diseño accesible para dispositivos, con soporte offline para garantizar su funcionalidad en áreas de baja conectividad. Se sugiere desarrollar un manual de usuario y una guía de solución de problemas, ayudando a los usuarios a adaptarse rápidamente y reducir barreras técnicas.</w:t>
      </w:r>
    </w:p>
    <w:p w:rsidR="00000000" w:rsidDel="00000000" w:rsidP="00000000" w:rsidRDefault="00000000" w:rsidRPr="00000000" w14:paraId="00000CCA">
      <w:pPr>
        <w:numPr>
          <w:ilvl w:val="0"/>
          <w:numId w:val="4"/>
        </w:numPr>
        <w:spacing w:after="240" w:before="0" w:beforeAutospacing="0" w:lineRule="auto"/>
        <w:ind w:left="720" w:hanging="360"/>
        <w:jc w:val="both"/>
        <w:rPr>
          <w:sz w:val="20"/>
          <w:szCs w:val="20"/>
        </w:rPr>
      </w:pPr>
      <w:r w:rsidDel="00000000" w:rsidR="00000000" w:rsidRPr="00000000">
        <w:rPr>
          <w:b w:val="1"/>
          <w:sz w:val="20"/>
          <w:szCs w:val="20"/>
          <w:rtl w:val="0"/>
        </w:rPr>
        <w:t xml:space="preserve">Reducción de Errores y Tiempos</w:t>
      </w:r>
      <w:r w:rsidDel="00000000" w:rsidR="00000000" w:rsidRPr="00000000">
        <w:rPr>
          <w:sz w:val="20"/>
          <w:szCs w:val="20"/>
          <w:rtl w:val="0"/>
        </w:rPr>
        <w:t xml:space="preserve">: La automatización de tareas, como la asignación de recursos y el seguimiento de aplicaciones de becas, disminuirá los tiempos administrativos y minimizará los errores humanos. Esto responde a la necesidad de una respuesta eficiente, especialmente en comunidades con recursos limitados.</w:t>
      </w:r>
    </w:p>
    <w:p w:rsidR="00000000" w:rsidDel="00000000" w:rsidP="00000000" w:rsidRDefault="00000000" w:rsidRPr="00000000" w14:paraId="00000CCB">
      <w:pPr>
        <w:pStyle w:val="Heading3"/>
        <w:keepNext w:val="0"/>
        <w:keepLines w:val="0"/>
        <w:spacing w:before="280" w:lineRule="auto"/>
        <w:ind w:left="720" w:hanging="360"/>
        <w:jc w:val="both"/>
        <w:rPr>
          <w:b w:val="1"/>
          <w:color w:val="000000"/>
          <w:sz w:val="26"/>
          <w:szCs w:val="26"/>
        </w:rPr>
      </w:pPr>
      <w:bookmarkStart w:colFirst="0" w:colLast="0" w:name="_tgys8stcg3km" w:id="61"/>
      <w:bookmarkEnd w:id="61"/>
      <w:r w:rsidDel="00000000" w:rsidR="00000000" w:rsidRPr="00000000">
        <w:rPr>
          <w:b w:val="1"/>
          <w:color w:val="000000"/>
          <w:sz w:val="26"/>
          <w:szCs w:val="26"/>
          <w:rtl w:val="0"/>
        </w:rPr>
        <w:t xml:space="preserve">Factibilidad Técnica</w:t>
      </w:r>
    </w:p>
    <w:p w:rsidR="00000000" w:rsidDel="00000000" w:rsidP="00000000" w:rsidRDefault="00000000" w:rsidRPr="00000000" w14:paraId="00000CCC">
      <w:pPr>
        <w:spacing w:after="240" w:before="240" w:lineRule="auto"/>
        <w:jc w:val="both"/>
        <w:rPr>
          <w:sz w:val="20"/>
          <w:szCs w:val="20"/>
        </w:rPr>
      </w:pPr>
      <w:r w:rsidDel="00000000" w:rsidR="00000000" w:rsidRPr="00000000">
        <w:rPr>
          <w:sz w:val="20"/>
          <w:szCs w:val="20"/>
          <w:rtl w:val="0"/>
        </w:rPr>
        <w:t xml:space="preserve">Evalúa si la organización posee los recursos tecnológicos y la infraestructura adecuada para desarrollar y mantener la aplicación. </w:t>
      </w:r>
    </w:p>
    <w:p w:rsidR="00000000" w:rsidDel="00000000" w:rsidP="00000000" w:rsidRDefault="00000000" w:rsidRPr="00000000" w14:paraId="00000CCD">
      <w:pPr>
        <w:numPr>
          <w:ilvl w:val="0"/>
          <w:numId w:val="23"/>
        </w:numPr>
        <w:spacing w:after="0" w:afterAutospacing="0" w:before="240" w:lineRule="auto"/>
        <w:ind w:left="720" w:hanging="360"/>
        <w:jc w:val="both"/>
        <w:rPr>
          <w:sz w:val="20"/>
          <w:szCs w:val="20"/>
        </w:rPr>
      </w:pPr>
      <w:r w:rsidDel="00000000" w:rsidR="00000000" w:rsidRPr="00000000">
        <w:rPr>
          <w:b w:val="1"/>
          <w:sz w:val="20"/>
          <w:szCs w:val="20"/>
          <w:rtl w:val="0"/>
        </w:rPr>
        <w:t xml:space="preserve">Plataforma de Desarrollo</w:t>
      </w:r>
      <w:r w:rsidDel="00000000" w:rsidR="00000000" w:rsidRPr="00000000">
        <w:rPr>
          <w:sz w:val="20"/>
          <w:szCs w:val="20"/>
          <w:rtl w:val="0"/>
        </w:rPr>
        <w:t xml:space="preserve">: El equipo planea usar Git para el control de versiones, herramienta estándar y adecuadas para el desarrollo de aplicaciones móviles. La elección de estas herramientas es adecuada para el alcance del proyecto.</w:t>
      </w:r>
    </w:p>
    <w:p w:rsidR="00000000" w:rsidDel="00000000" w:rsidP="00000000" w:rsidRDefault="00000000" w:rsidRPr="00000000" w14:paraId="00000CCE">
      <w:pPr>
        <w:numPr>
          <w:ilvl w:val="0"/>
          <w:numId w:val="23"/>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Compatibilidad y Soporte Offline</w:t>
      </w:r>
      <w:r w:rsidDel="00000000" w:rsidR="00000000" w:rsidRPr="00000000">
        <w:rPr>
          <w:sz w:val="20"/>
          <w:szCs w:val="20"/>
          <w:rtl w:val="0"/>
        </w:rPr>
        <w:t xml:space="preserve">: La app está optimizada para dispositivos móviles, lo cual es crítico dado el contexto rural de los usuarios. La función offline con sincronización automática permitirá a los usuarios acceder y actualizar información cuando tengan conexión.</w:t>
      </w:r>
    </w:p>
    <w:p w:rsidR="00000000" w:rsidDel="00000000" w:rsidP="00000000" w:rsidRDefault="00000000" w:rsidRPr="00000000" w14:paraId="00000CCF">
      <w:pPr>
        <w:numPr>
          <w:ilvl w:val="0"/>
          <w:numId w:val="23"/>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Requerimientos de Almacenamiento y Seguridad</w:t>
      </w:r>
      <w:r w:rsidDel="00000000" w:rsidR="00000000" w:rsidRPr="00000000">
        <w:rPr>
          <w:sz w:val="20"/>
          <w:szCs w:val="20"/>
          <w:rtl w:val="0"/>
        </w:rPr>
        <w:t xml:space="preserve">: La app necesitará un servidor que permita el acceso remoto y la sincronización de datos. Además, se implementará  gestión de permisos, las asignaciones de los usuarios.</w:t>
      </w:r>
    </w:p>
    <w:p w:rsidR="00000000" w:rsidDel="00000000" w:rsidP="00000000" w:rsidRDefault="00000000" w:rsidRPr="00000000" w14:paraId="00000CD0">
      <w:pPr>
        <w:numPr>
          <w:ilvl w:val="0"/>
          <w:numId w:val="23"/>
        </w:numPr>
        <w:spacing w:after="240" w:before="0" w:beforeAutospacing="0" w:lineRule="auto"/>
        <w:ind w:left="720" w:hanging="360"/>
        <w:jc w:val="both"/>
        <w:rPr>
          <w:sz w:val="20"/>
          <w:szCs w:val="20"/>
        </w:rPr>
      </w:pPr>
      <w:r w:rsidDel="00000000" w:rsidR="00000000" w:rsidRPr="00000000">
        <w:rPr>
          <w:b w:val="1"/>
          <w:sz w:val="20"/>
          <w:szCs w:val="20"/>
          <w:rtl w:val="0"/>
        </w:rPr>
        <w:t xml:space="preserve">Pruebas y Soporte Técnico</w:t>
      </w:r>
      <w:r w:rsidDel="00000000" w:rsidR="00000000" w:rsidRPr="00000000">
        <w:rPr>
          <w:sz w:val="20"/>
          <w:szCs w:val="20"/>
          <w:rtl w:val="0"/>
        </w:rPr>
        <w:t xml:space="preserve">: Durante el desarrollo, el equipo llevará a cabo pruebas de funcionalidad, integrando tanto pruebas unitarias como de rendimiento para asegurar que la app funcione adecuadamente en  diversos dispositivos. También, se realizará la creación de documentación técnica para soporte y mantenimiento continuo</w:t>
      </w:r>
      <w:r w:rsidDel="00000000" w:rsidR="00000000" w:rsidRPr="00000000">
        <w:rPr>
          <w:sz w:val="20"/>
          <w:szCs w:val="20"/>
          <w:rtl w:val="0"/>
        </w:rPr>
        <w:t xml:space="preserve">.</w:t>
      </w:r>
    </w:p>
    <w:p w:rsidR="00000000" w:rsidDel="00000000" w:rsidP="00000000" w:rsidRDefault="00000000" w:rsidRPr="00000000" w14:paraId="00000CD1">
      <w:pPr>
        <w:pStyle w:val="Heading2"/>
        <w:keepNext w:val="0"/>
        <w:keepLines w:val="0"/>
        <w:pBdr>
          <w:bottom w:color="d8dee4" w:space="5" w:sz="5" w:val="single"/>
        </w:pBdr>
        <w:shd w:fill="ffffff" w:val="clear"/>
        <w:spacing w:after="240" w:line="300" w:lineRule="auto"/>
        <w:jc w:val="both"/>
        <w:rPr>
          <w:rFonts w:ascii="Roboto" w:cs="Roboto" w:eastAsia="Roboto" w:hAnsi="Roboto"/>
          <w:b w:val="1"/>
          <w:sz w:val="34"/>
          <w:szCs w:val="34"/>
        </w:rPr>
      </w:pPr>
      <w:bookmarkStart w:colFirst="0" w:colLast="0" w:name="_ux116md76f2u" w:id="62"/>
      <w:bookmarkEnd w:id="62"/>
      <w:r w:rsidDel="00000000" w:rsidR="00000000" w:rsidRPr="00000000">
        <w:rPr>
          <w:rFonts w:ascii="Roboto" w:cs="Roboto" w:eastAsia="Roboto" w:hAnsi="Roboto"/>
          <w:b w:val="1"/>
          <w:sz w:val="34"/>
          <w:szCs w:val="34"/>
          <w:rtl w:val="0"/>
        </w:rPr>
        <w:t xml:space="preserve">Procesos y métodos</w:t>
      </w:r>
    </w:p>
    <w:p w:rsidR="00000000" w:rsidDel="00000000" w:rsidP="00000000" w:rsidRDefault="00000000" w:rsidRPr="00000000" w14:paraId="00000CD2">
      <w:pPr>
        <w:spacing w:after="240" w:before="240" w:lineRule="auto"/>
        <w:jc w:val="both"/>
        <w:rPr/>
      </w:pPr>
      <w:r w:rsidDel="00000000" w:rsidR="00000000" w:rsidRPr="00000000">
        <w:rPr>
          <w:rtl w:val="0"/>
        </w:rPr>
        <w:t xml:space="preserve">El proyecto seguirá un enfoque ágil utilizando XP (Extreme Programming), un método adaptable y colaborativo, ideal para entornos de proyectos donde pueden presentarse cambios en los requerimientos. Con un equipo de 6 personas, se priorizará la comunicación continúa, la entrega rápida de resultados y la mejora constante en cada iteración.</w:t>
      </w:r>
    </w:p>
    <w:p w:rsidR="00000000" w:rsidDel="00000000" w:rsidP="00000000" w:rsidRDefault="00000000" w:rsidRPr="00000000" w14:paraId="00000CD3">
      <w:pPr>
        <w:spacing w:after="240" w:before="240" w:lineRule="auto"/>
        <w:jc w:val="both"/>
        <w:rPr>
          <w:b w:val="1"/>
        </w:rPr>
      </w:pPr>
      <w:r w:rsidDel="00000000" w:rsidR="00000000" w:rsidRPr="00000000">
        <w:rPr>
          <w:b w:val="1"/>
          <w:rtl w:val="0"/>
        </w:rPr>
        <w:t xml:space="preserve">Metodología XP</w:t>
      </w:r>
    </w:p>
    <w:p w:rsidR="00000000" w:rsidDel="00000000" w:rsidP="00000000" w:rsidRDefault="00000000" w:rsidRPr="00000000" w14:paraId="00000CD4">
      <w:pPr>
        <w:spacing w:after="240" w:before="240" w:lineRule="auto"/>
        <w:jc w:val="both"/>
        <w:rPr/>
      </w:pPr>
      <w:r w:rsidDel="00000000" w:rsidR="00000000" w:rsidRPr="00000000">
        <w:rPr>
          <w:rtl w:val="0"/>
        </w:rPr>
        <w:t xml:space="preserve">XP se basa en ciclos cortos de desarrollo enfocados en satisfacer los requerimientos del usuario a través de iteraciones que van de una a dos semanas. Cada ciclo tiene como objetivo desarrollar una funcionalidad específica o conjunto de características. Al final de cada ciclo, se revisarán los resultados y se adaptarán los siguientes pasos en función de las necesidades.</w:t>
      </w:r>
    </w:p>
    <w:p w:rsidR="00000000" w:rsidDel="00000000" w:rsidP="00000000" w:rsidRDefault="00000000" w:rsidRPr="00000000" w14:paraId="00000CD5">
      <w:pPr>
        <w:numPr>
          <w:ilvl w:val="0"/>
          <w:numId w:val="11"/>
        </w:numPr>
        <w:spacing w:after="0" w:afterAutospacing="0" w:before="240" w:lineRule="auto"/>
        <w:ind w:left="720" w:hanging="360"/>
        <w:jc w:val="both"/>
      </w:pPr>
      <w:r w:rsidDel="00000000" w:rsidR="00000000" w:rsidRPr="00000000">
        <w:rPr>
          <w:b w:val="1"/>
          <w:rtl w:val="0"/>
        </w:rPr>
        <w:t xml:space="preserve">Programación en Pares</w:t>
      </w:r>
      <w:r w:rsidDel="00000000" w:rsidR="00000000" w:rsidRPr="00000000">
        <w:rPr>
          <w:rtl w:val="0"/>
        </w:rPr>
        <w:t xml:space="preserve">: Los desarrolladores trabajarán en pares para mejorar la calidad del código y facilitar la revisión instantánea, lo que permite identificar y solucionar problemas en tiempo real.</w:t>
      </w:r>
    </w:p>
    <w:p w:rsidR="00000000" w:rsidDel="00000000" w:rsidP="00000000" w:rsidRDefault="00000000" w:rsidRPr="00000000" w14:paraId="00000CD6">
      <w:pPr>
        <w:numPr>
          <w:ilvl w:val="0"/>
          <w:numId w:val="11"/>
        </w:numPr>
        <w:spacing w:after="0" w:afterAutospacing="0" w:before="0" w:beforeAutospacing="0" w:lineRule="auto"/>
        <w:ind w:left="720" w:hanging="360"/>
        <w:jc w:val="both"/>
      </w:pPr>
      <w:r w:rsidDel="00000000" w:rsidR="00000000" w:rsidRPr="00000000">
        <w:rPr>
          <w:b w:val="1"/>
          <w:rtl w:val="0"/>
        </w:rPr>
        <w:t xml:space="preserve">Pruebas Continuas</w:t>
      </w:r>
      <w:r w:rsidDel="00000000" w:rsidR="00000000" w:rsidRPr="00000000">
        <w:rPr>
          <w:rtl w:val="0"/>
        </w:rPr>
        <w:t xml:space="preserve">: Las pruebas unitarias y funcionales serán fundamentales en cada ciclo de desarrollo para asegurar que cada módulo y sus interacciones cumplan con los estándares de calidad.</w:t>
      </w:r>
    </w:p>
    <w:p w:rsidR="00000000" w:rsidDel="00000000" w:rsidP="00000000" w:rsidRDefault="00000000" w:rsidRPr="00000000" w14:paraId="00000CD7">
      <w:pPr>
        <w:numPr>
          <w:ilvl w:val="0"/>
          <w:numId w:val="11"/>
        </w:numPr>
        <w:spacing w:after="240" w:before="0" w:beforeAutospacing="0" w:lineRule="auto"/>
        <w:ind w:left="720" w:hanging="360"/>
        <w:jc w:val="both"/>
      </w:pPr>
      <w:r w:rsidDel="00000000" w:rsidR="00000000" w:rsidRPr="00000000">
        <w:rPr>
          <w:b w:val="1"/>
          <w:rtl w:val="0"/>
        </w:rPr>
        <w:t xml:space="preserve">Revisión de Código y Retroalimentación</w:t>
      </w:r>
      <w:r w:rsidDel="00000000" w:rsidR="00000000" w:rsidRPr="00000000">
        <w:rPr>
          <w:rtl w:val="0"/>
        </w:rPr>
        <w:t xml:space="preserve">: Al finalizar cada ciclo, el equipo presentará los avances para obtener retroalimentación de los usuarios y stakeholders, ajustando el enfoque y las prioridades para el siguiente ciclo.</w:t>
      </w:r>
    </w:p>
    <w:p w:rsidR="00000000" w:rsidDel="00000000" w:rsidP="00000000" w:rsidRDefault="00000000" w:rsidRPr="00000000" w14:paraId="00000CD8">
      <w:pPr>
        <w:spacing w:after="240" w:before="240" w:lineRule="auto"/>
        <w:jc w:val="both"/>
        <w:rPr>
          <w:b w:val="1"/>
        </w:rPr>
      </w:pPr>
      <w:r w:rsidDel="00000000" w:rsidR="00000000" w:rsidRPr="00000000">
        <w:rPr>
          <w:b w:val="1"/>
          <w:rtl w:val="0"/>
        </w:rPr>
        <w:t xml:space="preserve">Herramientas de Gestión</w:t>
      </w:r>
    </w:p>
    <w:p w:rsidR="00000000" w:rsidDel="00000000" w:rsidP="00000000" w:rsidRDefault="00000000" w:rsidRPr="00000000" w14:paraId="00000CD9">
      <w:pPr>
        <w:spacing w:after="240" w:before="240" w:lineRule="auto"/>
        <w:jc w:val="both"/>
        <w:rPr/>
      </w:pPr>
      <w:r w:rsidDel="00000000" w:rsidR="00000000" w:rsidRPr="00000000">
        <w:rPr>
          <w:rtl w:val="0"/>
        </w:rPr>
        <w:t xml:space="preserve">Se utilizarán plataformas de gestión como Jira o Trello para organizar y dar seguimiento a las tareas y ciclos de desarrollo. Estas herramientas permiten priorizar el backlog de tareas y mantener la visibilidad del progreso del equipo en tiempo real.</w:t>
      </w:r>
    </w:p>
    <w:p w:rsidR="00000000" w:rsidDel="00000000" w:rsidP="00000000" w:rsidRDefault="00000000" w:rsidRPr="00000000" w14:paraId="00000CDA">
      <w:pPr>
        <w:spacing w:after="240" w:before="240" w:lineRule="auto"/>
        <w:jc w:val="both"/>
        <w:rPr>
          <w:b w:val="1"/>
        </w:rPr>
      </w:pPr>
      <w:r w:rsidDel="00000000" w:rsidR="00000000" w:rsidRPr="00000000">
        <w:rPr>
          <w:b w:val="1"/>
          <w:rtl w:val="0"/>
        </w:rPr>
        <w:t xml:space="preserve">Fases del Proyecto</w:t>
      </w:r>
    </w:p>
    <w:p w:rsidR="00000000" w:rsidDel="00000000" w:rsidP="00000000" w:rsidRDefault="00000000" w:rsidRPr="00000000" w14:paraId="00000CDB">
      <w:pPr>
        <w:numPr>
          <w:ilvl w:val="0"/>
          <w:numId w:val="7"/>
        </w:numPr>
        <w:spacing w:after="0" w:afterAutospacing="0" w:before="240" w:lineRule="auto"/>
        <w:ind w:left="720" w:hanging="360"/>
        <w:jc w:val="both"/>
      </w:pPr>
      <w:r w:rsidDel="00000000" w:rsidR="00000000" w:rsidRPr="00000000">
        <w:rPr>
          <w:b w:val="1"/>
          <w:rtl w:val="0"/>
        </w:rPr>
        <w:t xml:space="preserve">Fase de Planificación y Análisis Inicial</w:t>
      </w:r>
      <w:r w:rsidDel="00000000" w:rsidR="00000000" w:rsidRPr="00000000">
        <w:rPr>
          <w:rtl w:val="0"/>
        </w:rPr>
        <w:t xml:space="preserve">: En esta fase, se definirán los objetivos generales del proyecto y se construirá un backlog con las historias de usuario y funcionalidades prioritarias. También se realizarán mockups y el diseño preliminar de la app.</w:t>
      </w:r>
    </w:p>
    <w:p w:rsidR="00000000" w:rsidDel="00000000" w:rsidP="00000000" w:rsidRDefault="00000000" w:rsidRPr="00000000" w14:paraId="00000CDC">
      <w:pPr>
        <w:numPr>
          <w:ilvl w:val="0"/>
          <w:numId w:val="7"/>
        </w:numPr>
        <w:spacing w:after="0" w:afterAutospacing="0" w:before="0" w:beforeAutospacing="0" w:lineRule="auto"/>
        <w:ind w:left="720" w:hanging="360"/>
        <w:jc w:val="both"/>
      </w:pPr>
      <w:r w:rsidDel="00000000" w:rsidR="00000000" w:rsidRPr="00000000">
        <w:rPr>
          <w:b w:val="1"/>
          <w:rtl w:val="0"/>
        </w:rPr>
        <w:t xml:space="preserve">Fase de Desarrollo</w:t>
      </w:r>
      <w:r w:rsidDel="00000000" w:rsidR="00000000" w:rsidRPr="00000000">
        <w:rPr>
          <w:rtl w:val="0"/>
        </w:rPr>
        <w:t xml:space="preserve">: El equipo trabajará en iteraciones cortas para desarrollar y probar cada funcionalidad, comenzando con las más críticas, como el registro de aspirantes a docentes, la gestión de listas de alumnos y calificaciones, y el envío de reportes.</w:t>
      </w:r>
    </w:p>
    <w:p w:rsidR="00000000" w:rsidDel="00000000" w:rsidP="00000000" w:rsidRDefault="00000000" w:rsidRPr="00000000" w14:paraId="00000CDD">
      <w:pPr>
        <w:numPr>
          <w:ilvl w:val="0"/>
          <w:numId w:val="7"/>
        </w:numPr>
        <w:spacing w:after="240" w:before="0" w:beforeAutospacing="0" w:lineRule="auto"/>
        <w:ind w:left="720" w:hanging="360"/>
        <w:jc w:val="both"/>
      </w:pPr>
      <w:r w:rsidDel="00000000" w:rsidR="00000000" w:rsidRPr="00000000">
        <w:rPr>
          <w:b w:val="1"/>
          <w:rtl w:val="0"/>
        </w:rPr>
        <w:t xml:space="preserve">Fase de Pruebas</w:t>
      </w:r>
      <w:r w:rsidDel="00000000" w:rsidR="00000000" w:rsidRPr="00000000">
        <w:rPr>
          <w:rtl w:val="0"/>
        </w:rPr>
        <w:t xml:space="preserve">: Se realizarán pruebas unitarias continuas y pruebas de integración en cada ciclo de desarrollo para garantizar que los distintos componentes del sistema funcionen sin problemas y ofrezcan una experiencia de usuario estable.</w:t>
      </w:r>
      <w:r w:rsidDel="00000000" w:rsidR="00000000" w:rsidRPr="00000000">
        <w:rPr>
          <w:rtl w:val="0"/>
        </w:rPr>
      </w:r>
    </w:p>
    <w:p w:rsidR="00000000" w:rsidDel="00000000" w:rsidP="00000000" w:rsidRDefault="00000000" w:rsidRPr="00000000" w14:paraId="00000CDE">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Arquitectura: Cliente-Servidor</w:t>
      </w:r>
    </w:p>
    <w:p w:rsidR="00000000" w:rsidDel="00000000" w:rsidP="00000000" w:rsidRDefault="00000000" w:rsidRPr="00000000" w14:paraId="00000CD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Usar la arquitectura Cliente-Servidor es una decisión óptima por las siguientes razones:</w:t>
      </w:r>
    </w:p>
    <w:p w:rsidR="00000000" w:rsidDel="00000000" w:rsidP="00000000" w:rsidRDefault="00000000" w:rsidRPr="00000000" w14:paraId="00000CE0">
      <w:pPr>
        <w:numPr>
          <w:ilvl w:val="0"/>
          <w:numId w:val="19"/>
        </w:numPr>
        <w:spacing w:after="0" w:afterAutospacing="0" w:before="24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Simplicidad de implementación y mantenimiento:</w:t>
      </w:r>
    </w:p>
    <w:p w:rsidR="00000000" w:rsidDel="00000000" w:rsidP="00000000" w:rsidRDefault="00000000" w:rsidRPr="00000000" w14:paraId="00000CE1">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Esta arquitectura es ampliamente utilizada, lo que permite acceder a herramientas y recursos fácilmente.</w:t>
      </w:r>
    </w:p>
    <w:p w:rsidR="00000000" w:rsidDel="00000000" w:rsidP="00000000" w:rsidRDefault="00000000" w:rsidRPr="00000000" w14:paraId="00000CE2">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Los BaaS simplifican la gestión del backend, eliminando la necesidad de configurar servidores o bases de datos manualmente.</w:t>
      </w:r>
    </w:p>
    <w:p w:rsidR="00000000" w:rsidDel="00000000" w:rsidP="00000000" w:rsidRDefault="00000000" w:rsidRPr="00000000" w14:paraId="00000CE3">
      <w:pPr>
        <w:numPr>
          <w:ilvl w:val="0"/>
          <w:numId w:val="19"/>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Separación de responsabilidades:</w:t>
      </w:r>
    </w:p>
    <w:p w:rsidR="00000000" w:rsidDel="00000000" w:rsidP="00000000" w:rsidRDefault="00000000" w:rsidRPr="00000000" w14:paraId="00000CE4">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Cada capa maneja una función clara (presentación, lógica de negocio y persistencia), lo que facilita el mantenimiento y la escalabilidad.</w:t>
      </w:r>
    </w:p>
    <w:p w:rsidR="00000000" w:rsidDel="00000000" w:rsidP="00000000" w:rsidRDefault="00000000" w:rsidRPr="00000000" w14:paraId="00000CE5">
      <w:pPr>
        <w:numPr>
          <w:ilvl w:val="0"/>
          <w:numId w:val="19"/>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Eficiencia en comunicación y rendimiento:</w:t>
      </w:r>
    </w:p>
    <w:p w:rsidR="00000000" w:rsidDel="00000000" w:rsidP="00000000" w:rsidRDefault="00000000" w:rsidRPr="00000000" w14:paraId="00000CE6">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La comunicación directa entre el cliente y el servidor a través de APIs garantiza un rendimiento consistente.</w:t>
      </w:r>
    </w:p>
    <w:p w:rsidR="00000000" w:rsidDel="00000000" w:rsidP="00000000" w:rsidRDefault="00000000" w:rsidRPr="00000000" w14:paraId="00000CE7">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Permite un flujo de datos eficiente, incluso con múltiples usuarios.</w:t>
      </w:r>
    </w:p>
    <w:p w:rsidR="00000000" w:rsidDel="00000000" w:rsidP="00000000" w:rsidRDefault="00000000" w:rsidRPr="00000000" w14:paraId="00000CE8">
      <w:pPr>
        <w:numPr>
          <w:ilvl w:val="0"/>
          <w:numId w:val="19"/>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Adaptación al contexto del negocio:</w:t>
      </w:r>
    </w:p>
    <w:p w:rsidR="00000000" w:rsidDel="00000000" w:rsidP="00000000" w:rsidRDefault="00000000" w:rsidRPr="00000000" w14:paraId="00000CE9">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Algunos usuarios como los docentes estarán en ubicaciones remotas con baja conectividad. Y la arquitectura Cliente-Servidor permite la sincronización de datos tanto de forma local como de forma remota.</w:t>
      </w:r>
    </w:p>
    <w:p w:rsidR="00000000" w:rsidDel="00000000" w:rsidP="00000000" w:rsidRDefault="00000000" w:rsidRPr="00000000" w14:paraId="00000CEA">
      <w:pPr>
        <w:numPr>
          <w:ilvl w:val="1"/>
          <w:numId w:val="19"/>
        </w:numPr>
        <w:spacing w:after="0" w:afterAutospacing="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La centralización en el servidor asegura consistencia en la gestión de datos administrativos y recursos educativos.</w:t>
      </w:r>
    </w:p>
    <w:p w:rsidR="00000000" w:rsidDel="00000000" w:rsidP="00000000" w:rsidRDefault="00000000" w:rsidRPr="00000000" w14:paraId="00000CEB">
      <w:pPr>
        <w:numPr>
          <w:ilvl w:val="0"/>
          <w:numId w:val="19"/>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Escalabilidad:</w:t>
      </w:r>
    </w:p>
    <w:p w:rsidR="00000000" w:rsidDel="00000000" w:rsidP="00000000" w:rsidRDefault="00000000" w:rsidRPr="00000000" w14:paraId="00000CEC">
      <w:pPr>
        <w:numPr>
          <w:ilvl w:val="1"/>
          <w:numId w:val="19"/>
        </w:numPr>
        <w:spacing w:after="240" w:before="0" w:beforeAutospacing="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Puede crecer horizontalmente al agregar más servidores o escalar verticalmente con más recursos para el servidor, adaptándose a necesidades futuras.</w:t>
      </w:r>
    </w:p>
    <w:p w:rsidR="00000000" w:rsidDel="00000000" w:rsidP="00000000" w:rsidRDefault="00000000" w:rsidRPr="00000000" w14:paraId="00000CED">
      <w:pPr>
        <w:rPr>
          <w:sz w:val="20"/>
          <w:szCs w:val="20"/>
        </w:rPr>
      </w:pPr>
      <w:r w:rsidDel="00000000" w:rsidR="00000000" w:rsidRPr="00000000">
        <w:rPr>
          <w:rFonts w:ascii="Roboto" w:cs="Roboto" w:eastAsia="Roboto" w:hAnsi="Roboto"/>
          <w:b w:val="1"/>
          <w:sz w:val="34"/>
          <w:szCs w:val="34"/>
          <w:rtl w:val="0"/>
        </w:rPr>
        <w:t xml:space="preserve">Tabla Comparativa de Arquitecturas</w:t>
      </w: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tbl>
      <w:tblPr>
        <w:tblStyle w:val="Table148"/>
        <w:tblW w:w="9029.0" w:type="dxa"/>
        <w:jc w:val="left"/>
        <w:tblBorders>
          <w:top w:color="1f1f1f" w:space="0" w:sz="8" w:val="single"/>
          <w:left w:color="1f1f1f" w:space="0" w:sz="8" w:val="single"/>
          <w:bottom w:color="1f1f1f" w:space="0" w:sz="8" w:val="single"/>
          <w:right w:color="1f1f1f" w:space="0" w:sz="8" w:val="single"/>
          <w:insideH w:color="1f1f1f" w:space="0" w:sz="8" w:val="single"/>
          <w:insideV w:color="1f1f1f"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EF">
            <w:pPr>
              <w:widowControl w:val="0"/>
              <w:jc w:val="center"/>
              <w:rPr/>
            </w:pPr>
            <w:r w:rsidDel="00000000" w:rsidR="00000000" w:rsidRPr="00000000">
              <w:rPr>
                <w:b w:val="1"/>
                <w:rtl w:val="0"/>
              </w:rPr>
              <w:t xml:space="preserve">Criterio</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0">
            <w:pPr>
              <w:widowControl w:val="0"/>
              <w:jc w:val="center"/>
              <w:rPr/>
            </w:pPr>
            <w:r w:rsidDel="00000000" w:rsidR="00000000" w:rsidRPr="00000000">
              <w:rPr>
                <w:b w:val="1"/>
                <w:rtl w:val="0"/>
              </w:rPr>
              <w:t xml:space="preserve">Cliente-Servidor</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1">
            <w:pPr>
              <w:widowControl w:val="0"/>
              <w:jc w:val="center"/>
              <w:rPr/>
            </w:pPr>
            <w:r w:rsidDel="00000000" w:rsidR="00000000" w:rsidRPr="00000000">
              <w:rPr>
                <w:b w:val="1"/>
                <w:rtl w:val="0"/>
              </w:rPr>
              <w:t xml:space="preserve">Microservicios</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2">
            <w:pPr>
              <w:widowControl w:val="0"/>
              <w:jc w:val="center"/>
              <w:rPr/>
            </w:pPr>
            <w:r w:rsidDel="00000000" w:rsidR="00000000" w:rsidRPr="00000000">
              <w:rPr>
                <w:b w:val="1"/>
                <w:rtl w:val="0"/>
              </w:rPr>
              <w:t xml:space="preserve">Monolítica</w:t>
            </w:r>
            <w:r w:rsidDel="00000000" w:rsidR="00000000" w:rsidRPr="00000000">
              <w:rPr>
                <w:rtl w:val="0"/>
              </w:rPr>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3">
            <w:pPr>
              <w:widowControl w:val="0"/>
              <w:jc w:val="center"/>
              <w:rPr/>
            </w:pPr>
            <w:r w:rsidDel="00000000" w:rsidR="00000000" w:rsidRPr="00000000">
              <w:rPr>
                <w:b w:val="1"/>
                <w:rtl w:val="0"/>
              </w:rPr>
              <w:t xml:space="preserve">Event-Driven</w:t>
            </w:r>
            <w:r w:rsidDel="00000000" w:rsidR="00000000" w:rsidRPr="00000000">
              <w:rPr>
                <w:rtl w:val="0"/>
              </w:rPr>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4">
            <w:pPr>
              <w:widowControl w:val="0"/>
              <w:jc w:val="center"/>
              <w:rPr/>
            </w:pPr>
            <w:r w:rsidDel="00000000" w:rsidR="00000000" w:rsidRPr="00000000">
              <w:rPr>
                <w:rtl w:val="0"/>
              </w:rPr>
              <w:t xml:space="preserve">Simplicidad</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5">
            <w:pPr>
              <w:widowControl w:val="0"/>
              <w:jc w:val="center"/>
              <w:rPr/>
            </w:pPr>
            <w:r w:rsidDel="00000000" w:rsidR="00000000" w:rsidRPr="00000000">
              <w:rPr>
                <w:rtl w:val="0"/>
              </w:rPr>
              <w:t xml:space="preserve">Alta. </w:t>
            </w:r>
          </w:p>
          <w:p w:rsidR="00000000" w:rsidDel="00000000" w:rsidP="00000000" w:rsidRDefault="00000000" w:rsidRPr="00000000" w14:paraId="00000CF6">
            <w:pPr>
              <w:widowControl w:val="0"/>
              <w:jc w:val="center"/>
              <w:rPr/>
            </w:pPr>
            <w:r w:rsidDel="00000000" w:rsidR="00000000" w:rsidRPr="00000000">
              <w:rPr>
                <w:rtl w:val="0"/>
              </w:rPr>
              <w:t xml:space="preserve">División clara en cliente y servidor.</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7">
            <w:pPr>
              <w:widowControl w:val="0"/>
              <w:jc w:val="center"/>
              <w:rPr/>
            </w:pPr>
            <w:r w:rsidDel="00000000" w:rsidR="00000000" w:rsidRPr="00000000">
              <w:rPr>
                <w:rtl w:val="0"/>
              </w:rPr>
              <w:t xml:space="preserve">Complejo. Requiere diseñar y coordinar múltiples servicios.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8">
            <w:pPr>
              <w:widowControl w:val="0"/>
              <w:jc w:val="center"/>
              <w:rPr/>
            </w:pPr>
            <w:r w:rsidDel="00000000" w:rsidR="00000000" w:rsidRPr="00000000">
              <w:rPr>
                <w:rtl w:val="0"/>
              </w:rPr>
              <w:t xml:space="preserve">Moderada. </w:t>
            </w:r>
          </w:p>
          <w:p w:rsidR="00000000" w:rsidDel="00000000" w:rsidP="00000000" w:rsidRDefault="00000000" w:rsidRPr="00000000" w14:paraId="00000CF9">
            <w:pPr>
              <w:widowControl w:val="0"/>
              <w:jc w:val="center"/>
              <w:rPr/>
            </w:pPr>
            <w:r w:rsidDel="00000000" w:rsidR="00000000" w:rsidRPr="00000000">
              <w:rPr>
                <w:rtl w:val="0"/>
              </w:rPr>
              <w:t xml:space="preserve">Todo está integrado en un único sistema.</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A">
            <w:pPr>
              <w:widowControl w:val="0"/>
              <w:jc w:val="center"/>
              <w:rPr/>
            </w:pPr>
            <w:r w:rsidDel="00000000" w:rsidR="00000000" w:rsidRPr="00000000">
              <w:rPr>
                <w:rtl w:val="0"/>
              </w:rPr>
              <w:t xml:space="preserve">Moderada. Requiere manejar eventos y colas.</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B">
            <w:pPr>
              <w:widowControl w:val="0"/>
              <w:jc w:val="center"/>
              <w:rPr/>
            </w:pPr>
            <w:r w:rsidDel="00000000" w:rsidR="00000000" w:rsidRPr="00000000">
              <w:rPr>
                <w:rtl w:val="0"/>
              </w:rPr>
              <w:t xml:space="preserve">Escalabilidad</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C">
            <w:pPr>
              <w:widowControl w:val="0"/>
              <w:jc w:val="center"/>
              <w:rPr/>
            </w:pPr>
            <w:r w:rsidDel="00000000" w:rsidR="00000000" w:rsidRPr="00000000">
              <w:rPr>
                <w:rtl w:val="0"/>
              </w:rPr>
              <w:t xml:space="preserve">Alta.</w:t>
            </w:r>
          </w:p>
          <w:p w:rsidR="00000000" w:rsidDel="00000000" w:rsidP="00000000" w:rsidRDefault="00000000" w:rsidRPr="00000000" w14:paraId="00000CFD">
            <w:pPr>
              <w:widowControl w:val="0"/>
              <w:jc w:val="center"/>
              <w:rPr/>
            </w:pPr>
            <w:r w:rsidDel="00000000" w:rsidR="00000000" w:rsidRPr="00000000">
              <w:rPr>
                <w:rtl w:val="0"/>
              </w:rPr>
              <w:t xml:space="preserve">Puede escalar cliente o servidor.</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CFE">
            <w:pPr>
              <w:widowControl w:val="0"/>
              <w:jc w:val="center"/>
              <w:rPr/>
            </w:pPr>
            <w:r w:rsidDel="00000000" w:rsidR="00000000" w:rsidRPr="00000000">
              <w:rPr>
                <w:rtl w:val="0"/>
              </w:rPr>
              <w:t xml:space="preserve">Muy alta. </w:t>
            </w:r>
          </w:p>
          <w:p w:rsidR="00000000" w:rsidDel="00000000" w:rsidP="00000000" w:rsidRDefault="00000000" w:rsidRPr="00000000" w14:paraId="00000CFF">
            <w:pPr>
              <w:widowControl w:val="0"/>
              <w:jc w:val="center"/>
              <w:rPr/>
            </w:pPr>
            <w:r w:rsidDel="00000000" w:rsidR="00000000" w:rsidRPr="00000000">
              <w:rPr>
                <w:rtl w:val="0"/>
              </w:rPr>
              <w:t xml:space="preserve">Escala de forma granular por servicio.</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0">
            <w:pPr>
              <w:widowControl w:val="0"/>
              <w:jc w:val="center"/>
              <w:rPr/>
            </w:pPr>
            <w:r w:rsidDel="00000000" w:rsidR="00000000" w:rsidRPr="00000000">
              <w:rPr>
                <w:rtl w:val="0"/>
              </w:rPr>
              <w:t xml:space="preserve">Baja. </w:t>
            </w:r>
          </w:p>
          <w:p w:rsidR="00000000" w:rsidDel="00000000" w:rsidP="00000000" w:rsidRDefault="00000000" w:rsidRPr="00000000" w14:paraId="00000D01">
            <w:pPr>
              <w:widowControl w:val="0"/>
              <w:jc w:val="center"/>
              <w:rPr/>
            </w:pPr>
            <w:r w:rsidDel="00000000" w:rsidR="00000000" w:rsidRPr="00000000">
              <w:rPr>
                <w:rtl w:val="0"/>
              </w:rPr>
              <w:t xml:space="preserve">Dificultades al crecer por limitaciones del sistema único.</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2">
            <w:pPr>
              <w:widowControl w:val="0"/>
              <w:jc w:val="center"/>
              <w:rPr/>
            </w:pPr>
            <w:r w:rsidDel="00000000" w:rsidR="00000000" w:rsidRPr="00000000">
              <w:rPr>
                <w:rtl w:val="0"/>
              </w:rPr>
              <w:t xml:space="preserve">Moderada. </w:t>
            </w:r>
          </w:p>
          <w:p w:rsidR="00000000" w:rsidDel="00000000" w:rsidP="00000000" w:rsidRDefault="00000000" w:rsidRPr="00000000" w14:paraId="00000D03">
            <w:pPr>
              <w:widowControl w:val="0"/>
              <w:jc w:val="center"/>
              <w:rPr/>
            </w:pPr>
            <w:r w:rsidDel="00000000" w:rsidR="00000000" w:rsidRPr="00000000">
              <w:rPr>
                <w:rtl w:val="0"/>
              </w:rPr>
              <w:t xml:space="preserve">Escala manejando más eventos y colas.</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4">
            <w:pPr>
              <w:widowControl w:val="0"/>
              <w:jc w:val="center"/>
              <w:rPr/>
            </w:pPr>
            <w:r w:rsidDel="00000000" w:rsidR="00000000" w:rsidRPr="00000000">
              <w:rPr>
                <w:rtl w:val="0"/>
              </w:rPr>
              <w:t xml:space="preserve">Flexibilidad</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5">
            <w:pPr>
              <w:widowControl w:val="0"/>
              <w:jc w:val="center"/>
              <w:rPr/>
            </w:pPr>
            <w:r w:rsidDel="00000000" w:rsidR="00000000" w:rsidRPr="00000000">
              <w:rPr>
                <w:rtl w:val="0"/>
              </w:rPr>
              <w:t xml:space="preserve">Moderada. Cambios por capas.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6">
            <w:pPr>
              <w:widowControl w:val="0"/>
              <w:jc w:val="center"/>
              <w:rPr/>
            </w:pPr>
            <w:r w:rsidDel="00000000" w:rsidR="00000000" w:rsidRPr="00000000">
              <w:rPr>
                <w:rtl w:val="0"/>
              </w:rPr>
              <w:t xml:space="preserve">Muy alta.</w:t>
            </w:r>
          </w:p>
          <w:p w:rsidR="00000000" w:rsidDel="00000000" w:rsidP="00000000" w:rsidRDefault="00000000" w:rsidRPr="00000000" w14:paraId="00000D07">
            <w:pPr>
              <w:widowControl w:val="0"/>
              <w:jc w:val="center"/>
              <w:rPr/>
            </w:pPr>
            <w:r w:rsidDel="00000000" w:rsidR="00000000" w:rsidRPr="00000000">
              <w:rPr>
                <w:rtl w:val="0"/>
              </w:rPr>
              <w:t xml:space="preserve">Los servicios pueden actualizarse de forma independiente.</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8">
            <w:pPr>
              <w:widowControl w:val="0"/>
              <w:jc w:val="center"/>
              <w:rPr/>
            </w:pPr>
            <w:r w:rsidDel="00000000" w:rsidR="00000000" w:rsidRPr="00000000">
              <w:rPr>
                <w:rtl w:val="0"/>
              </w:rPr>
              <w:t xml:space="preserve">Baja. </w:t>
            </w:r>
          </w:p>
          <w:p w:rsidR="00000000" w:rsidDel="00000000" w:rsidP="00000000" w:rsidRDefault="00000000" w:rsidRPr="00000000" w14:paraId="00000D09">
            <w:pPr>
              <w:widowControl w:val="0"/>
              <w:jc w:val="center"/>
              <w:rPr/>
            </w:pPr>
            <w:r w:rsidDel="00000000" w:rsidR="00000000" w:rsidRPr="00000000">
              <w:rPr>
                <w:rtl w:val="0"/>
              </w:rPr>
              <w:t xml:space="preserve">Cambios requieren modificar el sistema completo.</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A">
            <w:pPr>
              <w:widowControl w:val="0"/>
              <w:jc w:val="center"/>
              <w:rPr/>
            </w:pPr>
            <w:r w:rsidDel="00000000" w:rsidR="00000000" w:rsidRPr="00000000">
              <w:rPr>
                <w:rtl w:val="0"/>
              </w:rPr>
              <w:t xml:space="preserve">Alta.</w:t>
            </w:r>
          </w:p>
          <w:p w:rsidR="00000000" w:rsidDel="00000000" w:rsidP="00000000" w:rsidRDefault="00000000" w:rsidRPr="00000000" w14:paraId="00000D0B">
            <w:pPr>
              <w:widowControl w:val="0"/>
              <w:jc w:val="center"/>
              <w:rPr/>
            </w:pPr>
            <w:r w:rsidDel="00000000" w:rsidR="00000000" w:rsidRPr="00000000">
              <w:rPr>
                <w:rtl w:val="0"/>
              </w:rPr>
              <w:t xml:space="preserve">Se adapta a sistemas eventuales.</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C">
            <w:pPr>
              <w:widowControl w:val="0"/>
              <w:jc w:val="center"/>
              <w:rPr/>
            </w:pPr>
            <w:r w:rsidDel="00000000" w:rsidR="00000000" w:rsidRPr="00000000">
              <w:rPr>
                <w:rtl w:val="0"/>
              </w:rPr>
              <w:t xml:space="preserve">Facilidad de desarrollo</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D">
            <w:pPr>
              <w:widowControl w:val="0"/>
              <w:jc w:val="center"/>
              <w:rPr/>
            </w:pPr>
            <w:r w:rsidDel="00000000" w:rsidR="00000000" w:rsidRPr="00000000">
              <w:rPr>
                <w:rtl w:val="0"/>
              </w:rPr>
              <w:t xml:space="preserve">Alta. </w:t>
            </w:r>
          </w:p>
          <w:p w:rsidR="00000000" w:rsidDel="00000000" w:rsidP="00000000" w:rsidRDefault="00000000" w:rsidRPr="00000000" w14:paraId="00000D0E">
            <w:pPr>
              <w:widowControl w:val="0"/>
              <w:jc w:val="center"/>
              <w:rPr/>
            </w:pPr>
            <w:r w:rsidDel="00000000" w:rsidR="00000000" w:rsidRPr="00000000">
              <w:rPr>
                <w:rtl w:val="0"/>
              </w:rPr>
              <w:t xml:space="preserve">Amplia documentación y herramientas disponibles.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0F">
            <w:pPr>
              <w:widowControl w:val="0"/>
              <w:jc w:val="center"/>
              <w:rPr/>
            </w:pPr>
            <w:r w:rsidDel="00000000" w:rsidR="00000000" w:rsidRPr="00000000">
              <w:rPr>
                <w:rtl w:val="0"/>
              </w:rPr>
              <w:t xml:space="preserve">Baja. </w:t>
            </w:r>
          </w:p>
          <w:p w:rsidR="00000000" w:rsidDel="00000000" w:rsidP="00000000" w:rsidRDefault="00000000" w:rsidRPr="00000000" w14:paraId="00000D10">
            <w:pPr>
              <w:widowControl w:val="0"/>
              <w:jc w:val="center"/>
              <w:rPr/>
            </w:pPr>
            <w:r w:rsidDel="00000000" w:rsidR="00000000" w:rsidRPr="00000000">
              <w:rPr>
                <w:rtl w:val="0"/>
              </w:rPr>
              <w:t xml:space="preserve">Requiere experiencia con servicios distribuidos.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1">
            <w:pPr>
              <w:widowControl w:val="0"/>
              <w:jc w:val="center"/>
              <w:rPr/>
            </w:pPr>
            <w:r w:rsidDel="00000000" w:rsidR="00000000" w:rsidRPr="00000000">
              <w:rPr>
                <w:rtl w:val="0"/>
              </w:rPr>
              <w:t xml:space="preserve">Alta. Integración de todo en un solo desarrollo.</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2">
            <w:pPr>
              <w:widowControl w:val="0"/>
              <w:jc w:val="center"/>
              <w:rPr/>
            </w:pPr>
            <w:r w:rsidDel="00000000" w:rsidR="00000000" w:rsidRPr="00000000">
              <w:rPr>
                <w:rtl w:val="0"/>
              </w:rPr>
              <w:t xml:space="preserve">Moderada. </w:t>
            </w:r>
          </w:p>
          <w:p w:rsidR="00000000" w:rsidDel="00000000" w:rsidP="00000000" w:rsidRDefault="00000000" w:rsidRPr="00000000" w14:paraId="00000D13">
            <w:pPr>
              <w:widowControl w:val="0"/>
              <w:jc w:val="center"/>
              <w:rPr/>
            </w:pPr>
            <w:r w:rsidDel="00000000" w:rsidR="00000000" w:rsidRPr="00000000">
              <w:rPr>
                <w:rtl w:val="0"/>
              </w:rPr>
              <w:t xml:space="preserve">Diseño centrado en la coordinación de eventos.</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4">
            <w:pPr>
              <w:widowControl w:val="0"/>
              <w:jc w:val="center"/>
              <w:rPr/>
            </w:pPr>
            <w:r w:rsidDel="00000000" w:rsidR="00000000" w:rsidRPr="00000000">
              <w:rPr>
                <w:rtl w:val="0"/>
              </w:rPr>
              <w:t xml:space="preserve">Costo inicial</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5">
            <w:pPr>
              <w:widowControl w:val="0"/>
              <w:jc w:val="center"/>
              <w:rPr/>
            </w:pPr>
            <w:r w:rsidDel="00000000" w:rsidR="00000000" w:rsidRPr="00000000">
              <w:rPr>
                <w:rtl w:val="0"/>
              </w:rPr>
              <w:t xml:space="preserve">Bajo. </w:t>
            </w:r>
          </w:p>
          <w:p w:rsidR="00000000" w:rsidDel="00000000" w:rsidP="00000000" w:rsidRDefault="00000000" w:rsidRPr="00000000" w14:paraId="00000D16">
            <w:pPr>
              <w:widowControl w:val="0"/>
              <w:jc w:val="center"/>
              <w:rPr/>
            </w:pPr>
            <w:r w:rsidDel="00000000" w:rsidR="00000000" w:rsidRPr="00000000">
              <w:rPr>
                <w:rtl w:val="0"/>
              </w:rPr>
              <w:t xml:space="preserve">Rápido de implementar, especialmente con BaaS.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7">
            <w:pPr>
              <w:widowControl w:val="0"/>
              <w:jc w:val="center"/>
              <w:rPr/>
            </w:pPr>
            <w:r w:rsidDel="00000000" w:rsidR="00000000" w:rsidRPr="00000000">
              <w:rPr>
                <w:rtl w:val="0"/>
              </w:rPr>
              <w:t xml:space="preserve">Alto. </w:t>
            </w:r>
          </w:p>
          <w:p w:rsidR="00000000" w:rsidDel="00000000" w:rsidP="00000000" w:rsidRDefault="00000000" w:rsidRPr="00000000" w14:paraId="00000D18">
            <w:pPr>
              <w:widowControl w:val="0"/>
              <w:jc w:val="center"/>
              <w:rPr/>
            </w:pPr>
            <w:r w:rsidDel="00000000" w:rsidR="00000000" w:rsidRPr="00000000">
              <w:rPr>
                <w:rtl w:val="0"/>
              </w:rPr>
              <w:t xml:space="preserve">Requiere mayor inversión inicial en infraestructura.</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9">
            <w:pPr>
              <w:widowControl w:val="0"/>
              <w:jc w:val="center"/>
              <w:rPr/>
            </w:pPr>
            <w:r w:rsidDel="00000000" w:rsidR="00000000" w:rsidRPr="00000000">
              <w:rPr>
                <w:rtl w:val="0"/>
              </w:rPr>
              <w:t xml:space="preserve">Bajo. </w:t>
            </w:r>
          </w:p>
          <w:p w:rsidR="00000000" w:rsidDel="00000000" w:rsidP="00000000" w:rsidRDefault="00000000" w:rsidRPr="00000000" w14:paraId="00000D1A">
            <w:pPr>
              <w:widowControl w:val="0"/>
              <w:jc w:val="center"/>
              <w:rPr/>
            </w:pPr>
            <w:r w:rsidDel="00000000" w:rsidR="00000000" w:rsidRPr="00000000">
              <w:rPr>
                <w:rtl w:val="0"/>
              </w:rPr>
              <w:t xml:space="preserve">No requiere dividir en componentes.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B">
            <w:pPr>
              <w:widowControl w:val="0"/>
              <w:jc w:val="center"/>
              <w:rPr/>
            </w:pPr>
            <w:r w:rsidDel="00000000" w:rsidR="00000000" w:rsidRPr="00000000">
              <w:rPr>
                <w:rtl w:val="0"/>
              </w:rPr>
              <w:t xml:space="preserve">Moderado. Necesita configurar colas y buses de eventos.</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C">
            <w:pPr>
              <w:widowControl w:val="0"/>
              <w:jc w:val="center"/>
              <w:rPr/>
            </w:pPr>
            <w:r w:rsidDel="00000000" w:rsidR="00000000" w:rsidRPr="00000000">
              <w:rPr>
                <w:rtl w:val="0"/>
              </w:rPr>
              <w:t xml:space="preserve">Tolerancia a fallos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D">
            <w:pPr>
              <w:widowControl w:val="0"/>
              <w:jc w:val="center"/>
              <w:rPr/>
            </w:pPr>
            <w:r w:rsidDel="00000000" w:rsidR="00000000" w:rsidRPr="00000000">
              <w:rPr>
                <w:rtl w:val="0"/>
              </w:rPr>
              <w:t xml:space="preserve">Moderada. Depende de la confiabilidad del servidor.</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1E">
            <w:pPr>
              <w:widowControl w:val="0"/>
              <w:jc w:val="center"/>
              <w:rPr/>
            </w:pPr>
            <w:r w:rsidDel="00000000" w:rsidR="00000000" w:rsidRPr="00000000">
              <w:rPr>
                <w:rtl w:val="0"/>
              </w:rPr>
              <w:t xml:space="preserve">Alta. </w:t>
            </w:r>
          </w:p>
          <w:p w:rsidR="00000000" w:rsidDel="00000000" w:rsidP="00000000" w:rsidRDefault="00000000" w:rsidRPr="00000000" w14:paraId="00000D1F">
            <w:pPr>
              <w:widowControl w:val="0"/>
              <w:jc w:val="center"/>
              <w:rPr/>
            </w:pPr>
            <w:r w:rsidDel="00000000" w:rsidR="00000000" w:rsidRPr="00000000">
              <w:rPr>
                <w:rtl w:val="0"/>
              </w:rPr>
              <w:t xml:space="preserve">Fallos en un servicio no afectan a otros.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0">
            <w:pPr>
              <w:widowControl w:val="0"/>
              <w:jc w:val="center"/>
              <w:rPr/>
            </w:pPr>
            <w:r w:rsidDel="00000000" w:rsidR="00000000" w:rsidRPr="00000000">
              <w:rPr>
                <w:rtl w:val="0"/>
              </w:rPr>
              <w:t xml:space="preserve">Baja. </w:t>
            </w:r>
          </w:p>
          <w:p w:rsidR="00000000" w:rsidDel="00000000" w:rsidP="00000000" w:rsidRDefault="00000000" w:rsidRPr="00000000" w14:paraId="00000D21">
            <w:pPr>
              <w:widowControl w:val="0"/>
              <w:jc w:val="center"/>
              <w:rPr/>
            </w:pPr>
            <w:r w:rsidDel="00000000" w:rsidR="00000000" w:rsidRPr="00000000">
              <w:rPr>
                <w:rtl w:val="0"/>
              </w:rPr>
              <w:t xml:space="preserve">Un fallo en una parte afecta a todo el sistema.</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2">
            <w:pPr>
              <w:widowControl w:val="0"/>
              <w:jc w:val="center"/>
              <w:rPr/>
            </w:pPr>
            <w:r w:rsidDel="00000000" w:rsidR="00000000" w:rsidRPr="00000000">
              <w:rPr>
                <w:rtl w:val="0"/>
              </w:rPr>
              <w:t xml:space="preserve">Alta. </w:t>
            </w:r>
          </w:p>
          <w:p w:rsidR="00000000" w:rsidDel="00000000" w:rsidP="00000000" w:rsidRDefault="00000000" w:rsidRPr="00000000" w14:paraId="00000D23">
            <w:pPr>
              <w:widowControl w:val="0"/>
              <w:jc w:val="center"/>
              <w:rPr/>
            </w:pPr>
            <w:r w:rsidDel="00000000" w:rsidR="00000000" w:rsidRPr="00000000">
              <w:rPr>
                <w:rtl w:val="0"/>
              </w:rPr>
              <w:t xml:space="preserve">El manejo de eventos permite resiliencia.</w:t>
            </w:r>
          </w:p>
        </w:tc>
      </w:tr>
      <w:tr>
        <w:trPr>
          <w:cantSplit w:val="0"/>
          <w:tblHeader w:val="0"/>
        </w:trPr>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4">
            <w:pPr>
              <w:widowControl w:val="0"/>
              <w:jc w:val="center"/>
              <w:rPr/>
            </w:pPr>
            <w:r w:rsidDel="00000000" w:rsidR="00000000" w:rsidRPr="00000000">
              <w:rPr>
                <w:rtl w:val="0"/>
              </w:rPr>
              <w:t xml:space="preserve">Adecuación al proyecto de CONAFE</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5">
            <w:pPr>
              <w:widowControl w:val="0"/>
              <w:jc w:val="center"/>
              <w:rPr/>
            </w:pPr>
            <w:r w:rsidDel="00000000" w:rsidR="00000000" w:rsidRPr="00000000">
              <w:rPr>
                <w:rtl w:val="0"/>
              </w:rPr>
              <w:t xml:space="preserve">Muy alta. Centralización, pero permite soporte local.</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6">
            <w:pPr>
              <w:widowControl w:val="0"/>
              <w:jc w:val="center"/>
              <w:rPr/>
            </w:pPr>
            <w:r w:rsidDel="00000000" w:rsidR="00000000" w:rsidRPr="00000000">
              <w:rPr>
                <w:rtl w:val="0"/>
              </w:rPr>
              <w:t xml:space="preserve">Moderada. Complejo para un proyecto inicial.</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7">
            <w:pPr>
              <w:widowControl w:val="0"/>
              <w:jc w:val="center"/>
              <w:rPr/>
            </w:pPr>
            <w:r w:rsidDel="00000000" w:rsidR="00000000" w:rsidRPr="00000000">
              <w:rPr>
                <w:rtl w:val="0"/>
              </w:rPr>
              <w:t xml:space="preserve">Baja. </w:t>
            </w:r>
          </w:p>
          <w:p w:rsidR="00000000" w:rsidDel="00000000" w:rsidP="00000000" w:rsidRDefault="00000000" w:rsidRPr="00000000" w14:paraId="00000D28">
            <w:pPr>
              <w:widowControl w:val="0"/>
              <w:jc w:val="center"/>
              <w:rPr/>
            </w:pPr>
            <w:r w:rsidDel="00000000" w:rsidR="00000000" w:rsidRPr="00000000">
              <w:rPr>
                <w:rtl w:val="0"/>
              </w:rPr>
              <w:t xml:space="preserve">Dificulta adaptaciones futuras.</w:t>
            </w:r>
          </w:p>
        </w:tc>
        <w:tc>
          <w:tcPr>
            <w:tcBorders>
              <w:top w:color="1f1f1f" w:space="0" w:sz="4" w:val="single"/>
              <w:left w:color="1f1f1f" w:space="0" w:sz="4" w:val="single"/>
              <w:bottom w:color="1f1f1f" w:space="0" w:sz="4" w:val="single"/>
              <w:right w:color="1f1f1f" w:space="0" w:sz="4" w:val="single"/>
            </w:tcBorders>
            <w:tcMar>
              <w:top w:w="40.0" w:type="dxa"/>
              <w:left w:w="40.0" w:type="dxa"/>
              <w:bottom w:w="40.0" w:type="dxa"/>
              <w:right w:w="40.0" w:type="dxa"/>
            </w:tcMar>
            <w:vAlign w:val="bottom"/>
          </w:tcPr>
          <w:p w:rsidR="00000000" w:rsidDel="00000000" w:rsidP="00000000" w:rsidRDefault="00000000" w:rsidRPr="00000000" w14:paraId="00000D29">
            <w:pPr>
              <w:widowControl w:val="0"/>
              <w:jc w:val="center"/>
              <w:rPr/>
            </w:pPr>
            <w:r w:rsidDel="00000000" w:rsidR="00000000" w:rsidRPr="00000000">
              <w:rPr>
                <w:rtl w:val="0"/>
              </w:rPr>
              <w:t xml:space="preserve">Baja. </w:t>
            </w:r>
          </w:p>
          <w:p w:rsidR="00000000" w:rsidDel="00000000" w:rsidP="00000000" w:rsidRDefault="00000000" w:rsidRPr="00000000" w14:paraId="00000D2A">
            <w:pPr>
              <w:widowControl w:val="0"/>
              <w:jc w:val="center"/>
              <w:rPr/>
            </w:pPr>
            <w:r w:rsidDel="00000000" w:rsidR="00000000" w:rsidRPr="00000000">
              <w:rPr>
                <w:rtl w:val="0"/>
              </w:rPr>
              <w:t xml:space="preserve">No es ideal para sincronización periódica y consultas.</w:t>
            </w:r>
          </w:p>
        </w:tc>
      </w:tr>
    </w:tbl>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En comparación, otras arquitecturas como Microservicios serían demasiado complejas para un proyecto inicial, mientras que una Arquitectura Monolítica dificultará futuras expansiones y mantenimientos. Cliente-Servidor combina lo mejor de simplicidad, flexibilidad y rendimiento, adaptándose perfectamente a las necesidades de CONAFE.</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b w:val="1"/>
          <w:sz w:val="28"/>
          <w:szCs w:val="28"/>
        </w:rPr>
      </w:pPr>
      <w:r w:rsidDel="00000000" w:rsidR="00000000" w:rsidRPr="00000000">
        <w:rPr>
          <w:b w:val="1"/>
          <w:sz w:val="28"/>
          <w:szCs w:val="28"/>
          <w:rtl w:val="0"/>
        </w:rPr>
        <w:t xml:space="preserve">Capas de la Arquitectura:</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numPr>
          <w:ilvl w:val="0"/>
          <w:numId w:val="3"/>
        </w:numPr>
        <w:ind w:left="720" w:hanging="360"/>
        <w:rPr>
          <w:b w:val="1"/>
          <w:color w:val="000000"/>
          <w:sz w:val="26"/>
          <w:szCs w:val="26"/>
          <w:u w:val="none"/>
        </w:rPr>
      </w:pPr>
      <w:r w:rsidDel="00000000" w:rsidR="00000000" w:rsidRPr="00000000">
        <w:rPr>
          <w:b w:val="1"/>
          <w:color w:val="000000"/>
          <w:sz w:val="26"/>
          <w:szCs w:val="26"/>
          <w:rtl w:val="0"/>
        </w:rPr>
        <w:t xml:space="preserve">Capa de Presentación</w:t>
      </w:r>
    </w:p>
    <w:p w:rsidR="00000000" w:rsidDel="00000000" w:rsidP="00000000" w:rsidRDefault="00000000" w:rsidRPr="00000000" w14:paraId="00000D31">
      <w:pPr>
        <w:spacing w:after="240" w:before="240" w:lineRule="auto"/>
        <w:rPr/>
      </w:pPr>
      <w:r w:rsidDel="00000000" w:rsidR="00000000" w:rsidRPr="00000000">
        <w:rPr>
          <w:b w:val="1"/>
          <w:rtl w:val="0"/>
        </w:rPr>
        <w:t xml:space="preserve">Función: </w:t>
      </w:r>
      <w:r w:rsidDel="00000000" w:rsidR="00000000" w:rsidRPr="00000000">
        <w:rPr>
          <w:rtl w:val="0"/>
        </w:rPr>
        <w:t xml:space="preserve">Es la interfaz con la que interactúan los usuarios finales (Administrador, Aspirantes a Docentes, Docentes Comunitarios, Supervisores de Módulo, Administración del sistema, Delegado Estatal, Beneficiado de la SED, Coordinador de Zona, Jefe de Información y Apoyo Logístico (</w:t>
      </w:r>
      <w:r w:rsidDel="00000000" w:rsidR="00000000" w:rsidRPr="00000000">
        <w:rPr>
          <w:rtl w:val="0"/>
        </w:rPr>
        <w:t xml:space="preserve">JIAL</w:t>
      </w:r>
      <w:r w:rsidDel="00000000" w:rsidR="00000000" w:rsidRPr="00000000">
        <w:rPr>
          <w:rtl w:val="0"/>
        </w:rPr>
        <w:t xml:space="preserve">), PRODET). Aquí se implementan las funcionalidades visibles de la aplicación, como formularios, navegación, y visualización de datos.</w:t>
      </w:r>
    </w:p>
    <w:p w:rsidR="00000000" w:rsidDel="00000000" w:rsidP="00000000" w:rsidRDefault="00000000" w:rsidRPr="00000000" w14:paraId="00000D32">
      <w:pPr>
        <w:spacing w:after="240" w:before="240" w:lineRule="auto"/>
        <w:rPr>
          <w:b w:val="1"/>
        </w:rPr>
      </w:pPr>
      <w:r w:rsidDel="00000000" w:rsidR="00000000" w:rsidRPr="00000000">
        <w:rPr>
          <w:b w:val="1"/>
          <w:rtl w:val="0"/>
        </w:rPr>
        <w:t xml:space="preserve">Responsabilidades:</w:t>
      </w:r>
    </w:p>
    <w:p w:rsidR="00000000" w:rsidDel="00000000" w:rsidP="00000000" w:rsidRDefault="00000000" w:rsidRPr="00000000" w14:paraId="00000D33">
      <w:pPr>
        <w:numPr>
          <w:ilvl w:val="0"/>
          <w:numId w:val="9"/>
        </w:numPr>
        <w:spacing w:after="0" w:afterAutospacing="0" w:before="240" w:lineRule="auto"/>
        <w:ind w:left="720" w:hanging="360"/>
        <w:rPr>
          <w:b w:val="1"/>
        </w:rPr>
      </w:pPr>
      <w:r w:rsidDel="00000000" w:rsidR="00000000" w:rsidRPr="00000000">
        <w:rPr>
          <w:b w:val="1"/>
          <w:rtl w:val="0"/>
        </w:rPr>
        <w:t xml:space="preserve">Capturar datos ingresados por el usuario.</w:t>
      </w:r>
    </w:p>
    <w:p w:rsidR="00000000" w:rsidDel="00000000" w:rsidP="00000000" w:rsidRDefault="00000000" w:rsidRPr="00000000" w14:paraId="00000D34">
      <w:pPr>
        <w:numPr>
          <w:ilvl w:val="0"/>
          <w:numId w:val="9"/>
        </w:numPr>
        <w:spacing w:after="0" w:afterAutospacing="0" w:before="0" w:beforeAutospacing="0" w:lineRule="auto"/>
        <w:ind w:left="720" w:hanging="360"/>
        <w:rPr>
          <w:b w:val="1"/>
        </w:rPr>
      </w:pPr>
      <w:r w:rsidDel="00000000" w:rsidR="00000000" w:rsidRPr="00000000">
        <w:rPr>
          <w:b w:val="1"/>
          <w:rtl w:val="0"/>
        </w:rPr>
        <w:t xml:space="preserve">Mostrar resultados y notificaciones.</w:t>
      </w:r>
    </w:p>
    <w:p w:rsidR="00000000" w:rsidDel="00000000" w:rsidP="00000000" w:rsidRDefault="00000000" w:rsidRPr="00000000" w14:paraId="00000D35">
      <w:pPr>
        <w:numPr>
          <w:ilvl w:val="0"/>
          <w:numId w:val="9"/>
        </w:numPr>
        <w:spacing w:after="0" w:afterAutospacing="0" w:before="0" w:beforeAutospacing="0" w:lineRule="auto"/>
        <w:ind w:left="720" w:hanging="360"/>
        <w:rPr>
          <w:b w:val="1"/>
        </w:rPr>
      </w:pPr>
      <w:r w:rsidDel="00000000" w:rsidR="00000000" w:rsidRPr="00000000">
        <w:rPr>
          <w:b w:val="1"/>
          <w:rtl w:val="0"/>
        </w:rPr>
        <w:t xml:space="preserve">Gestionar la interacción y experiencia del usuario (UX/UI).</w:t>
      </w:r>
    </w:p>
    <w:p w:rsidR="00000000" w:rsidDel="00000000" w:rsidP="00000000" w:rsidRDefault="00000000" w:rsidRPr="00000000" w14:paraId="00000D36">
      <w:pPr>
        <w:numPr>
          <w:ilvl w:val="0"/>
          <w:numId w:val="9"/>
        </w:numPr>
        <w:spacing w:after="240" w:before="0" w:beforeAutospacing="0" w:lineRule="auto"/>
        <w:ind w:left="720" w:hanging="360"/>
        <w:rPr>
          <w:b w:val="1"/>
        </w:rPr>
      </w:pPr>
      <w:r w:rsidDel="00000000" w:rsidR="00000000" w:rsidRPr="00000000">
        <w:rPr>
          <w:b w:val="1"/>
          <w:rtl w:val="0"/>
        </w:rPr>
        <w:t xml:space="preserve">Comunicar la aplicación cliente con el backend (APIs).</w:t>
      </w:r>
    </w:p>
    <w:p w:rsidR="00000000" w:rsidDel="00000000" w:rsidP="00000000" w:rsidRDefault="00000000" w:rsidRPr="00000000" w14:paraId="00000D37">
      <w:pPr>
        <w:spacing w:after="240" w:before="240" w:lineRule="auto"/>
        <w:rPr>
          <w:b w:val="1"/>
        </w:rPr>
      </w:pPr>
      <w:r w:rsidDel="00000000" w:rsidR="00000000" w:rsidRPr="00000000">
        <w:rPr>
          <w:b w:val="1"/>
          <w:rtl w:val="0"/>
        </w:rPr>
        <w:t xml:space="preserve">Tecnologías:</w:t>
      </w:r>
    </w:p>
    <w:p w:rsidR="00000000" w:rsidDel="00000000" w:rsidP="00000000" w:rsidRDefault="00000000" w:rsidRPr="00000000" w14:paraId="00000D38">
      <w:pPr>
        <w:numPr>
          <w:ilvl w:val="0"/>
          <w:numId w:val="13"/>
        </w:numPr>
        <w:spacing w:after="0" w:afterAutospacing="0" w:before="240" w:lineRule="auto"/>
        <w:ind w:left="720" w:hanging="360"/>
        <w:rPr>
          <w:sz w:val="22"/>
          <w:szCs w:val="22"/>
        </w:rPr>
      </w:pPr>
      <w:r w:rsidDel="00000000" w:rsidR="00000000" w:rsidRPr="00000000">
        <w:rPr>
          <w:b w:val="1"/>
          <w:rtl w:val="0"/>
        </w:rPr>
        <w:t xml:space="preserve">IDE: Android Studio.</w:t>
      </w:r>
    </w:p>
    <w:p w:rsidR="00000000" w:rsidDel="00000000" w:rsidP="00000000" w:rsidRDefault="00000000" w:rsidRPr="00000000" w14:paraId="00000D39">
      <w:pPr>
        <w:numPr>
          <w:ilvl w:val="0"/>
          <w:numId w:val="13"/>
        </w:numPr>
        <w:spacing w:after="0" w:afterAutospacing="0" w:before="0" w:beforeAutospacing="0" w:lineRule="auto"/>
        <w:ind w:left="720" w:hanging="360"/>
        <w:rPr>
          <w:sz w:val="22"/>
          <w:szCs w:val="22"/>
        </w:rPr>
      </w:pPr>
      <w:r w:rsidDel="00000000" w:rsidR="00000000" w:rsidRPr="00000000">
        <w:rPr>
          <w:b w:val="1"/>
          <w:rtl w:val="0"/>
        </w:rPr>
        <w:t xml:space="preserve">Lenguaje: Kotlin.</w:t>
      </w:r>
    </w:p>
    <w:p w:rsidR="00000000" w:rsidDel="00000000" w:rsidP="00000000" w:rsidRDefault="00000000" w:rsidRPr="00000000" w14:paraId="00000D3A">
      <w:pPr>
        <w:numPr>
          <w:ilvl w:val="0"/>
          <w:numId w:val="13"/>
        </w:numPr>
        <w:spacing w:after="0" w:afterAutospacing="0" w:before="0" w:beforeAutospacing="0" w:lineRule="auto"/>
        <w:ind w:left="720" w:hanging="360"/>
        <w:rPr>
          <w:sz w:val="22"/>
          <w:szCs w:val="22"/>
        </w:rPr>
      </w:pPr>
      <w:r w:rsidDel="00000000" w:rsidR="00000000" w:rsidRPr="00000000">
        <w:rPr>
          <w:b w:val="1"/>
          <w:rtl w:val="0"/>
        </w:rPr>
        <w:t xml:space="preserve">Tooling:</w:t>
      </w:r>
    </w:p>
    <w:p w:rsidR="00000000" w:rsidDel="00000000" w:rsidP="00000000" w:rsidRDefault="00000000" w:rsidRPr="00000000" w14:paraId="00000D3B">
      <w:pPr>
        <w:numPr>
          <w:ilvl w:val="1"/>
          <w:numId w:val="13"/>
        </w:numPr>
        <w:spacing w:after="0" w:afterAutospacing="0" w:before="0" w:beforeAutospacing="0" w:lineRule="auto"/>
        <w:ind w:left="1440" w:hanging="360"/>
        <w:rPr>
          <w:sz w:val="22"/>
          <w:szCs w:val="22"/>
        </w:rPr>
      </w:pPr>
      <w:r w:rsidDel="00000000" w:rsidR="00000000" w:rsidRPr="00000000">
        <w:rPr>
          <w:b w:val="1"/>
          <w:rtl w:val="0"/>
        </w:rPr>
        <w:t xml:space="preserve">Retrofit: Para realizar llamadas HTTP/HTTPS a las APIs de Supabase.</w:t>
      </w:r>
    </w:p>
    <w:p w:rsidR="00000000" w:rsidDel="00000000" w:rsidP="00000000" w:rsidRDefault="00000000" w:rsidRPr="00000000" w14:paraId="00000D3C">
      <w:pPr>
        <w:numPr>
          <w:ilvl w:val="1"/>
          <w:numId w:val="13"/>
        </w:numPr>
        <w:spacing w:after="0" w:afterAutospacing="0" w:before="0" w:beforeAutospacing="0" w:lineRule="auto"/>
        <w:ind w:left="1440" w:hanging="360"/>
        <w:rPr>
          <w:sz w:val="22"/>
          <w:szCs w:val="22"/>
        </w:rPr>
      </w:pPr>
      <w:r w:rsidDel="00000000" w:rsidR="00000000" w:rsidRPr="00000000">
        <w:rPr>
          <w:b w:val="1"/>
          <w:rtl w:val="0"/>
        </w:rPr>
        <w:t xml:space="preserve">Coil o Glide: Para manejar imágenes y recursos multimedia.</w:t>
      </w:r>
    </w:p>
    <w:p w:rsidR="00000000" w:rsidDel="00000000" w:rsidP="00000000" w:rsidRDefault="00000000" w:rsidRPr="00000000" w14:paraId="00000D3D">
      <w:pPr>
        <w:numPr>
          <w:ilvl w:val="0"/>
          <w:numId w:val="13"/>
        </w:numPr>
        <w:spacing w:after="0" w:afterAutospacing="0" w:before="0" w:beforeAutospacing="0" w:lineRule="auto"/>
        <w:ind w:left="720" w:hanging="360"/>
        <w:rPr>
          <w:sz w:val="22"/>
          <w:szCs w:val="22"/>
        </w:rPr>
      </w:pPr>
      <w:r w:rsidDel="00000000" w:rsidR="00000000" w:rsidRPr="00000000">
        <w:rPr>
          <w:b w:val="1"/>
          <w:rtl w:val="0"/>
        </w:rPr>
        <w:t xml:space="preserve">Almacenamiento Local:</w:t>
      </w:r>
    </w:p>
    <w:p w:rsidR="00000000" w:rsidDel="00000000" w:rsidP="00000000" w:rsidRDefault="00000000" w:rsidRPr="00000000" w14:paraId="00000D3E">
      <w:pPr>
        <w:numPr>
          <w:ilvl w:val="1"/>
          <w:numId w:val="13"/>
        </w:numPr>
        <w:spacing w:after="240" w:before="0" w:beforeAutospacing="0" w:lineRule="auto"/>
        <w:ind w:left="1440" w:hanging="360"/>
        <w:rPr>
          <w:sz w:val="22"/>
          <w:szCs w:val="22"/>
        </w:rPr>
      </w:pPr>
      <w:r w:rsidDel="00000000" w:rsidR="00000000" w:rsidRPr="00000000">
        <w:rPr>
          <w:b w:val="1"/>
          <w:rtl w:val="0"/>
        </w:rPr>
        <w:t xml:space="preserve">Room Database: Para mantener una caché de datos offline si el dispositivo no tiene conexión.</w:t>
      </w:r>
    </w:p>
    <w:p w:rsidR="00000000" w:rsidDel="00000000" w:rsidP="00000000" w:rsidRDefault="00000000" w:rsidRPr="00000000" w14:paraId="00000D3F">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D40">
      <w:pPr>
        <w:pStyle w:val="Heading3"/>
        <w:keepNext w:val="0"/>
        <w:keepLines w:val="0"/>
        <w:numPr>
          <w:ilvl w:val="0"/>
          <w:numId w:val="13"/>
        </w:numPr>
        <w:spacing w:before="280" w:lineRule="auto"/>
        <w:ind w:left="720" w:hanging="360"/>
        <w:rPr>
          <w:b w:val="1"/>
          <w:color w:val="000000"/>
          <w:sz w:val="26"/>
          <w:szCs w:val="26"/>
          <w:u w:val="none"/>
        </w:rPr>
      </w:pPr>
      <w:bookmarkStart w:colFirst="0" w:colLast="0" w:name="_ad2ktb7vxg1y" w:id="63"/>
      <w:bookmarkEnd w:id="63"/>
      <w:r w:rsidDel="00000000" w:rsidR="00000000" w:rsidRPr="00000000">
        <w:rPr>
          <w:b w:val="1"/>
          <w:color w:val="000000"/>
          <w:sz w:val="26"/>
          <w:szCs w:val="26"/>
          <w:rtl w:val="0"/>
        </w:rPr>
        <w:t xml:space="preserve">Capa de Negocio</w:t>
      </w:r>
    </w:p>
    <w:p w:rsidR="00000000" w:rsidDel="00000000" w:rsidP="00000000" w:rsidRDefault="00000000" w:rsidRPr="00000000" w14:paraId="00000D41">
      <w:pPr>
        <w:spacing w:after="240" w:before="240" w:lineRule="auto"/>
        <w:rPr/>
      </w:pPr>
      <w:r w:rsidDel="00000000" w:rsidR="00000000" w:rsidRPr="00000000">
        <w:rPr>
          <w:b w:val="1"/>
          <w:rtl w:val="0"/>
        </w:rPr>
        <w:t xml:space="preserve">Función: </w:t>
      </w:r>
      <w:r w:rsidDel="00000000" w:rsidR="00000000" w:rsidRPr="00000000">
        <w:rPr>
          <w:rtl w:val="0"/>
        </w:rPr>
        <w:t xml:space="preserve">Es el núcleo lógico de la aplicación. Gestiona las reglas de negocio y define cómo deben procesarse los datos antes de mostrarse o almacenarse.</w:t>
      </w:r>
    </w:p>
    <w:p w:rsidR="00000000" w:rsidDel="00000000" w:rsidP="00000000" w:rsidRDefault="00000000" w:rsidRPr="00000000" w14:paraId="00000D42">
      <w:pPr>
        <w:spacing w:after="240" w:before="240" w:lineRule="auto"/>
        <w:rPr>
          <w:b w:val="1"/>
        </w:rPr>
      </w:pPr>
      <w:r w:rsidDel="00000000" w:rsidR="00000000" w:rsidRPr="00000000">
        <w:rPr>
          <w:b w:val="1"/>
          <w:rtl w:val="0"/>
        </w:rPr>
        <w:t xml:space="preserve">Responsabilidades:</w:t>
      </w:r>
    </w:p>
    <w:p w:rsidR="00000000" w:rsidDel="00000000" w:rsidP="00000000" w:rsidRDefault="00000000" w:rsidRPr="00000000" w14:paraId="00000D43">
      <w:pPr>
        <w:numPr>
          <w:ilvl w:val="0"/>
          <w:numId w:val="2"/>
        </w:numPr>
        <w:spacing w:after="0" w:afterAutospacing="0" w:before="240" w:lineRule="auto"/>
        <w:ind w:left="720" w:hanging="360"/>
        <w:rPr>
          <w:b w:val="1"/>
        </w:rPr>
      </w:pPr>
      <w:r w:rsidDel="00000000" w:rsidR="00000000" w:rsidRPr="00000000">
        <w:rPr>
          <w:b w:val="1"/>
          <w:rtl w:val="0"/>
        </w:rPr>
        <w:t xml:space="preserve">Implementar la lógica de negocio (validaciones, cálculos, flujos de trabajo).</w:t>
      </w:r>
    </w:p>
    <w:p w:rsidR="00000000" w:rsidDel="00000000" w:rsidP="00000000" w:rsidRDefault="00000000" w:rsidRPr="00000000" w14:paraId="00000D44">
      <w:pPr>
        <w:numPr>
          <w:ilvl w:val="0"/>
          <w:numId w:val="2"/>
        </w:numPr>
        <w:spacing w:after="0" w:afterAutospacing="0" w:before="0" w:beforeAutospacing="0" w:lineRule="auto"/>
        <w:ind w:left="720" w:hanging="360"/>
        <w:rPr>
          <w:b w:val="1"/>
        </w:rPr>
      </w:pPr>
      <w:r w:rsidDel="00000000" w:rsidR="00000000" w:rsidRPr="00000000">
        <w:rPr>
          <w:b w:val="1"/>
          <w:rtl w:val="0"/>
        </w:rPr>
        <w:t xml:space="preserve">Orquestar llamadas entre la capa de presentación y la capa de persistencia.</w:t>
      </w:r>
    </w:p>
    <w:p w:rsidR="00000000" w:rsidDel="00000000" w:rsidP="00000000" w:rsidRDefault="00000000" w:rsidRPr="00000000" w14:paraId="00000D45">
      <w:pPr>
        <w:numPr>
          <w:ilvl w:val="0"/>
          <w:numId w:val="2"/>
        </w:numPr>
        <w:spacing w:after="240" w:before="0" w:beforeAutospacing="0" w:lineRule="auto"/>
        <w:ind w:left="720" w:hanging="360"/>
        <w:rPr>
          <w:b w:val="1"/>
        </w:rPr>
      </w:pPr>
      <w:r w:rsidDel="00000000" w:rsidR="00000000" w:rsidRPr="00000000">
        <w:rPr>
          <w:b w:val="1"/>
          <w:rtl w:val="0"/>
        </w:rPr>
        <w:t xml:space="preserve">Manejar el flujo de datos (envío y recepción de APIs).</w:t>
      </w:r>
    </w:p>
    <w:p w:rsidR="00000000" w:rsidDel="00000000" w:rsidP="00000000" w:rsidRDefault="00000000" w:rsidRPr="00000000" w14:paraId="00000D46">
      <w:pPr>
        <w:spacing w:after="240" w:before="240" w:lineRule="auto"/>
        <w:rPr>
          <w:b w:val="1"/>
        </w:rPr>
      </w:pPr>
      <w:r w:rsidDel="00000000" w:rsidR="00000000" w:rsidRPr="00000000">
        <w:rPr>
          <w:b w:val="1"/>
          <w:rtl w:val="0"/>
        </w:rPr>
        <w:t xml:space="preserve">Tecnologías:</w:t>
      </w:r>
    </w:p>
    <w:p w:rsidR="00000000" w:rsidDel="00000000" w:rsidP="00000000" w:rsidRDefault="00000000" w:rsidRPr="00000000" w14:paraId="00000D47">
      <w:pPr>
        <w:numPr>
          <w:ilvl w:val="0"/>
          <w:numId w:val="1"/>
        </w:numPr>
        <w:spacing w:after="0" w:afterAutospacing="0" w:before="240" w:lineRule="auto"/>
        <w:ind w:left="720" w:hanging="360"/>
        <w:rPr>
          <w:b w:val="1"/>
        </w:rPr>
      </w:pPr>
      <w:r w:rsidDel="00000000" w:rsidR="00000000" w:rsidRPr="00000000">
        <w:rPr>
          <w:b w:val="1"/>
          <w:rtl w:val="0"/>
        </w:rPr>
        <w:t xml:space="preserve">Lenguaje: Kotlin/Java para el cliente móvil; JavaScript/TypeScript para lógica en el backend (edge functions en Supabase).</w:t>
      </w:r>
    </w:p>
    <w:p w:rsidR="00000000" w:rsidDel="00000000" w:rsidP="00000000" w:rsidRDefault="00000000" w:rsidRPr="00000000" w14:paraId="00000D48">
      <w:pPr>
        <w:numPr>
          <w:ilvl w:val="0"/>
          <w:numId w:val="1"/>
        </w:numPr>
        <w:spacing w:after="0" w:afterAutospacing="0" w:before="0" w:beforeAutospacing="0" w:lineRule="auto"/>
        <w:ind w:left="720" w:hanging="360"/>
        <w:rPr>
          <w:b w:val="1"/>
        </w:rPr>
      </w:pPr>
      <w:r w:rsidDel="00000000" w:rsidR="00000000" w:rsidRPr="00000000">
        <w:rPr>
          <w:b w:val="1"/>
          <w:rtl w:val="0"/>
        </w:rPr>
        <w:t xml:space="preserve">Frameworks/Servicios:</w:t>
      </w:r>
    </w:p>
    <w:p w:rsidR="00000000" w:rsidDel="00000000" w:rsidP="00000000" w:rsidRDefault="00000000" w:rsidRPr="00000000" w14:paraId="00000D49">
      <w:pPr>
        <w:numPr>
          <w:ilvl w:val="1"/>
          <w:numId w:val="1"/>
        </w:numPr>
        <w:spacing w:after="0" w:afterAutospacing="0" w:before="0" w:beforeAutospacing="0" w:lineRule="auto"/>
        <w:ind w:left="1440" w:hanging="360"/>
        <w:rPr>
          <w:b w:val="1"/>
        </w:rPr>
      </w:pPr>
      <w:r w:rsidDel="00000000" w:rsidR="00000000" w:rsidRPr="00000000">
        <w:rPr>
          <w:b w:val="1"/>
          <w:rtl w:val="0"/>
        </w:rPr>
        <w:t xml:space="preserve">Supabase Edge Functions: Para manejar lógica específica del backend como validaciones o procesos automatizados.</w:t>
      </w:r>
    </w:p>
    <w:p w:rsidR="00000000" w:rsidDel="00000000" w:rsidP="00000000" w:rsidRDefault="00000000" w:rsidRPr="00000000" w14:paraId="00000D4A">
      <w:pPr>
        <w:numPr>
          <w:ilvl w:val="1"/>
          <w:numId w:val="1"/>
        </w:numPr>
        <w:spacing w:after="0" w:afterAutospacing="0" w:before="0" w:beforeAutospacing="0" w:lineRule="auto"/>
        <w:ind w:left="1440" w:hanging="360"/>
        <w:rPr>
          <w:b w:val="1"/>
        </w:rPr>
      </w:pPr>
      <w:r w:rsidDel="00000000" w:rsidR="00000000" w:rsidRPr="00000000">
        <w:rPr>
          <w:b w:val="1"/>
          <w:rtl w:val="0"/>
        </w:rPr>
        <w:t xml:space="preserve">Kotlin Coroutines: Para manejar tareas asincrónicas en el cliente.</w:t>
      </w:r>
    </w:p>
    <w:p w:rsidR="00000000" w:rsidDel="00000000" w:rsidP="00000000" w:rsidRDefault="00000000" w:rsidRPr="00000000" w14:paraId="00000D4B">
      <w:pPr>
        <w:numPr>
          <w:ilvl w:val="0"/>
          <w:numId w:val="1"/>
        </w:numPr>
        <w:spacing w:after="0" w:afterAutospacing="0" w:before="0" w:beforeAutospacing="0" w:lineRule="auto"/>
        <w:ind w:left="720" w:hanging="360"/>
        <w:rPr>
          <w:b w:val="1"/>
        </w:rPr>
      </w:pPr>
      <w:r w:rsidDel="00000000" w:rsidR="00000000" w:rsidRPr="00000000">
        <w:rPr>
          <w:b w:val="1"/>
          <w:rtl w:val="0"/>
        </w:rPr>
        <w:t xml:space="preserve">APIs:</w:t>
      </w:r>
    </w:p>
    <w:p w:rsidR="00000000" w:rsidDel="00000000" w:rsidP="00000000" w:rsidRDefault="00000000" w:rsidRPr="00000000" w14:paraId="00000D4C">
      <w:pPr>
        <w:numPr>
          <w:ilvl w:val="1"/>
          <w:numId w:val="1"/>
        </w:numPr>
        <w:spacing w:after="0" w:afterAutospacing="0" w:before="0" w:beforeAutospacing="0" w:lineRule="auto"/>
        <w:ind w:left="1440" w:hanging="360"/>
        <w:rPr>
          <w:b w:val="1"/>
        </w:rPr>
      </w:pPr>
      <w:r w:rsidDel="00000000" w:rsidR="00000000" w:rsidRPr="00000000">
        <w:rPr>
          <w:b w:val="1"/>
          <w:rtl w:val="0"/>
        </w:rPr>
        <w:t xml:space="preserve">RESTful APIs generadas automáticamente por Supabase.</w:t>
      </w:r>
    </w:p>
    <w:p w:rsidR="00000000" w:rsidDel="00000000" w:rsidP="00000000" w:rsidRDefault="00000000" w:rsidRPr="00000000" w14:paraId="00000D4D">
      <w:pPr>
        <w:numPr>
          <w:ilvl w:val="0"/>
          <w:numId w:val="13"/>
        </w:numPr>
        <w:ind w:left="720" w:hanging="360"/>
        <w:rPr>
          <w:b w:val="1"/>
        </w:rPr>
      </w:pPr>
      <w:r w:rsidDel="00000000" w:rsidR="00000000" w:rsidRPr="00000000">
        <w:rPr>
          <w:b w:val="1"/>
          <w:rtl w:val="0"/>
        </w:rPr>
        <w:t xml:space="preserve"> </w:t>
      </w:r>
      <w:r w:rsidDel="00000000" w:rsidR="00000000" w:rsidRPr="00000000">
        <w:rPr>
          <w:b w:val="1"/>
          <w:sz w:val="26"/>
          <w:szCs w:val="26"/>
          <w:rtl w:val="0"/>
        </w:rPr>
        <w:t xml:space="preserve">Capa de Persistencia</w:t>
      </w:r>
    </w:p>
    <w:p w:rsidR="00000000" w:rsidDel="00000000" w:rsidP="00000000" w:rsidRDefault="00000000" w:rsidRPr="00000000" w14:paraId="00000D4E">
      <w:pPr>
        <w:spacing w:after="240" w:before="240" w:lineRule="auto"/>
        <w:rPr/>
      </w:pPr>
      <w:r w:rsidDel="00000000" w:rsidR="00000000" w:rsidRPr="00000000">
        <w:rPr>
          <w:b w:val="1"/>
          <w:rtl w:val="0"/>
        </w:rPr>
        <w:t xml:space="preserve">Función: </w:t>
      </w:r>
      <w:r w:rsidDel="00000000" w:rsidR="00000000" w:rsidRPr="00000000">
        <w:rPr>
          <w:rtl w:val="0"/>
        </w:rPr>
        <w:t xml:space="preserve">Gestiona el almacenamiento de datos a largo plazo, además proporciona acceso seguro y eficiente a la información, tanto para lectura como escritura.</w:t>
      </w:r>
    </w:p>
    <w:p w:rsidR="00000000" w:rsidDel="00000000" w:rsidP="00000000" w:rsidRDefault="00000000" w:rsidRPr="00000000" w14:paraId="00000D4F">
      <w:pPr>
        <w:spacing w:after="240" w:before="240" w:lineRule="auto"/>
        <w:rPr>
          <w:b w:val="1"/>
        </w:rPr>
      </w:pPr>
      <w:r w:rsidDel="00000000" w:rsidR="00000000" w:rsidRPr="00000000">
        <w:rPr>
          <w:b w:val="1"/>
          <w:rtl w:val="0"/>
        </w:rPr>
        <w:t xml:space="preserve">Responsabilidades:</w:t>
      </w:r>
    </w:p>
    <w:p w:rsidR="00000000" w:rsidDel="00000000" w:rsidP="00000000" w:rsidRDefault="00000000" w:rsidRPr="00000000" w14:paraId="00000D50">
      <w:pPr>
        <w:numPr>
          <w:ilvl w:val="0"/>
          <w:numId w:val="14"/>
        </w:numPr>
        <w:spacing w:after="0" w:afterAutospacing="0" w:before="240" w:lineRule="auto"/>
        <w:ind w:left="720" w:hanging="360"/>
        <w:rPr>
          <w:b w:val="1"/>
        </w:rPr>
      </w:pPr>
      <w:r w:rsidDel="00000000" w:rsidR="00000000" w:rsidRPr="00000000">
        <w:rPr>
          <w:b w:val="1"/>
          <w:rtl w:val="0"/>
        </w:rPr>
        <w:t xml:space="preserve">Almacenar datos estructurados (docentes, procesos, recursos) y no estructurados (documentos de los aspirantes, imágenes, etc).</w:t>
      </w:r>
    </w:p>
    <w:p w:rsidR="00000000" w:rsidDel="00000000" w:rsidP="00000000" w:rsidRDefault="00000000" w:rsidRPr="00000000" w14:paraId="00000D51">
      <w:pPr>
        <w:numPr>
          <w:ilvl w:val="0"/>
          <w:numId w:val="14"/>
        </w:numPr>
        <w:spacing w:after="0" w:afterAutospacing="0" w:before="0" w:beforeAutospacing="0" w:lineRule="auto"/>
        <w:ind w:left="720" w:hanging="360"/>
        <w:rPr>
          <w:b w:val="1"/>
        </w:rPr>
      </w:pPr>
      <w:r w:rsidDel="00000000" w:rsidR="00000000" w:rsidRPr="00000000">
        <w:rPr>
          <w:b w:val="1"/>
          <w:rtl w:val="0"/>
        </w:rPr>
        <w:t xml:space="preserve">Gestionar la sincronización entre la base de datos remota y las aplicaciones clientes.</w:t>
      </w:r>
    </w:p>
    <w:p w:rsidR="00000000" w:rsidDel="00000000" w:rsidP="00000000" w:rsidRDefault="00000000" w:rsidRPr="00000000" w14:paraId="00000D52">
      <w:pPr>
        <w:numPr>
          <w:ilvl w:val="0"/>
          <w:numId w:val="14"/>
        </w:numPr>
        <w:spacing w:after="240" w:before="0" w:beforeAutospacing="0" w:lineRule="auto"/>
        <w:ind w:left="720" w:hanging="360"/>
        <w:rPr>
          <w:b w:val="1"/>
        </w:rPr>
      </w:pPr>
      <w:r w:rsidDel="00000000" w:rsidR="00000000" w:rsidRPr="00000000">
        <w:rPr>
          <w:b w:val="1"/>
          <w:rtl w:val="0"/>
        </w:rPr>
        <w:t xml:space="preserve">Asegurar la integridad y consistencia de los datos.</w:t>
      </w:r>
    </w:p>
    <w:p w:rsidR="00000000" w:rsidDel="00000000" w:rsidP="00000000" w:rsidRDefault="00000000" w:rsidRPr="00000000" w14:paraId="00000D53">
      <w:pPr>
        <w:spacing w:after="240" w:before="240" w:lineRule="auto"/>
        <w:rPr>
          <w:b w:val="1"/>
        </w:rPr>
      </w:pPr>
      <w:r w:rsidDel="00000000" w:rsidR="00000000" w:rsidRPr="00000000">
        <w:rPr>
          <w:b w:val="1"/>
          <w:rtl w:val="0"/>
        </w:rPr>
        <w:t xml:space="preserve">Tecnologías:</w:t>
      </w:r>
    </w:p>
    <w:p w:rsidR="00000000" w:rsidDel="00000000" w:rsidP="00000000" w:rsidRDefault="00000000" w:rsidRPr="00000000" w14:paraId="00000D54">
      <w:pPr>
        <w:numPr>
          <w:ilvl w:val="0"/>
          <w:numId w:val="15"/>
        </w:numPr>
        <w:spacing w:after="0" w:afterAutospacing="0" w:before="240" w:lineRule="auto"/>
        <w:ind w:left="720" w:hanging="360"/>
        <w:rPr>
          <w:b w:val="1"/>
        </w:rPr>
      </w:pPr>
      <w:r w:rsidDel="00000000" w:rsidR="00000000" w:rsidRPr="00000000">
        <w:rPr>
          <w:b w:val="1"/>
          <w:rtl w:val="0"/>
        </w:rPr>
        <w:t xml:space="preserve">Base de Datos Relacional:</w:t>
      </w:r>
    </w:p>
    <w:p w:rsidR="00000000" w:rsidDel="00000000" w:rsidP="00000000" w:rsidRDefault="00000000" w:rsidRPr="00000000" w14:paraId="00000D55">
      <w:pPr>
        <w:numPr>
          <w:ilvl w:val="1"/>
          <w:numId w:val="15"/>
        </w:numPr>
        <w:spacing w:after="0" w:afterAutospacing="0" w:before="0" w:beforeAutospacing="0" w:lineRule="auto"/>
        <w:ind w:left="1440" w:hanging="360"/>
        <w:rPr>
          <w:b w:val="1"/>
        </w:rPr>
      </w:pPr>
      <w:r w:rsidDel="00000000" w:rsidR="00000000" w:rsidRPr="00000000">
        <w:rPr>
          <w:b w:val="1"/>
          <w:rtl w:val="0"/>
        </w:rPr>
        <w:t xml:space="preserve">PostgreSQL: Proporcionado por Supabase, ideal para manejar datos complejos con relaciones.</w:t>
      </w:r>
    </w:p>
    <w:p w:rsidR="00000000" w:rsidDel="00000000" w:rsidP="00000000" w:rsidRDefault="00000000" w:rsidRPr="00000000" w14:paraId="00000D56">
      <w:pPr>
        <w:numPr>
          <w:ilvl w:val="1"/>
          <w:numId w:val="15"/>
        </w:numPr>
        <w:spacing w:after="0" w:afterAutospacing="0" w:before="0" w:beforeAutospacing="0" w:lineRule="auto"/>
        <w:ind w:left="1440" w:hanging="360"/>
        <w:rPr>
          <w:b w:val="1"/>
        </w:rPr>
      </w:pPr>
      <w:r w:rsidDel="00000000" w:rsidR="00000000" w:rsidRPr="00000000">
        <w:rPr>
          <w:b w:val="1"/>
          <w:rtl w:val="0"/>
        </w:rPr>
        <w:t xml:space="preserve">Soporte para consultas SQL y funciones avanzadas como triggers y vistas.</w:t>
      </w:r>
    </w:p>
    <w:p w:rsidR="00000000" w:rsidDel="00000000" w:rsidP="00000000" w:rsidRDefault="00000000" w:rsidRPr="00000000" w14:paraId="00000D57">
      <w:pPr>
        <w:numPr>
          <w:ilvl w:val="0"/>
          <w:numId w:val="15"/>
        </w:numPr>
        <w:spacing w:after="0" w:afterAutospacing="0" w:before="0" w:beforeAutospacing="0" w:lineRule="auto"/>
        <w:ind w:left="720" w:hanging="360"/>
        <w:rPr>
          <w:b w:val="1"/>
        </w:rPr>
      </w:pPr>
      <w:r w:rsidDel="00000000" w:rsidR="00000000" w:rsidRPr="00000000">
        <w:rPr>
          <w:b w:val="1"/>
          <w:rtl w:val="0"/>
        </w:rPr>
        <w:t xml:space="preserve">Almacenamiento de Archivos:</w:t>
      </w:r>
    </w:p>
    <w:p w:rsidR="00000000" w:rsidDel="00000000" w:rsidP="00000000" w:rsidRDefault="00000000" w:rsidRPr="00000000" w14:paraId="00000D58">
      <w:pPr>
        <w:numPr>
          <w:ilvl w:val="1"/>
          <w:numId w:val="15"/>
        </w:numPr>
        <w:spacing w:after="0" w:afterAutospacing="0" w:before="0" w:beforeAutospacing="0" w:lineRule="auto"/>
        <w:ind w:left="1440" w:hanging="360"/>
        <w:rPr>
          <w:b w:val="1"/>
        </w:rPr>
      </w:pPr>
      <w:r w:rsidDel="00000000" w:rsidR="00000000" w:rsidRPr="00000000">
        <w:rPr>
          <w:b w:val="1"/>
          <w:rtl w:val="0"/>
        </w:rPr>
        <w:t xml:space="preserve">Supabase Storage: Para manejar documentos y archivos multimedia.</w:t>
      </w:r>
    </w:p>
    <w:p w:rsidR="00000000" w:rsidDel="00000000" w:rsidP="00000000" w:rsidRDefault="00000000" w:rsidRPr="00000000" w14:paraId="00000D59">
      <w:pPr>
        <w:numPr>
          <w:ilvl w:val="0"/>
          <w:numId w:val="15"/>
        </w:numPr>
        <w:spacing w:after="0" w:afterAutospacing="0" w:before="0" w:beforeAutospacing="0" w:lineRule="auto"/>
        <w:ind w:left="720" w:hanging="360"/>
        <w:rPr>
          <w:b w:val="1"/>
        </w:rPr>
      </w:pPr>
      <w:r w:rsidDel="00000000" w:rsidR="00000000" w:rsidRPr="00000000">
        <w:rPr>
          <w:b w:val="1"/>
          <w:rtl w:val="0"/>
        </w:rPr>
        <w:t xml:space="preserve">Seguridad y Acceso:</w:t>
      </w:r>
    </w:p>
    <w:p w:rsidR="00000000" w:rsidDel="00000000" w:rsidP="00000000" w:rsidRDefault="00000000" w:rsidRPr="00000000" w14:paraId="00000D5A">
      <w:pPr>
        <w:numPr>
          <w:ilvl w:val="1"/>
          <w:numId w:val="15"/>
        </w:numPr>
        <w:spacing w:after="0" w:afterAutospacing="0" w:before="0" w:beforeAutospacing="0" w:lineRule="auto"/>
        <w:ind w:left="1440" w:hanging="360"/>
        <w:rPr>
          <w:b w:val="1"/>
        </w:rPr>
      </w:pPr>
      <w:r w:rsidDel="00000000" w:rsidR="00000000" w:rsidRPr="00000000">
        <w:rPr>
          <w:b w:val="1"/>
          <w:rtl w:val="0"/>
        </w:rPr>
        <w:t xml:space="preserve">Row Level Security (RLS): Políticas a nivel de fila en PostgreSQL para controlar el acceso a los datos.</w:t>
      </w:r>
    </w:p>
    <w:p w:rsidR="00000000" w:rsidDel="00000000" w:rsidP="00000000" w:rsidRDefault="00000000" w:rsidRPr="00000000" w14:paraId="00000D5B">
      <w:pPr>
        <w:numPr>
          <w:ilvl w:val="1"/>
          <w:numId w:val="15"/>
        </w:numPr>
        <w:spacing w:after="0" w:afterAutospacing="0" w:before="0" w:beforeAutospacing="0" w:lineRule="auto"/>
        <w:ind w:left="1440" w:hanging="360"/>
        <w:rPr>
          <w:b w:val="1"/>
        </w:rPr>
      </w:pPr>
      <w:r w:rsidDel="00000000" w:rsidR="00000000" w:rsidRPr="00000000">
        <w:rPr>
          <w:b w:val="1"/>
          <w:rtl w:val="0"/>
        </w:rPr>
        <w:t xml:space="preserve">JWT o autenticación mediante OAuth 2.0 (integrado en Supabase).</w:t>
      </w:r>
    </w:p>
    <w:p w:rsidR="00000000" w:rsidDel="00000000" w:rsidP="00000000" w:rsidRDefault="00000000" w:rsidRPr="00000000" w14:paraId="00000D5C">
      <w:pPr>
        <w:numPr>
          <w:ilvl w:val="0"/>
          <w:numId w:val="15"/>
        </w:numPr>
        <w:spacing w:after="0" w:afterAutospacing="0" w:before="0" w:beforeAutospacing="0" w:lineRule="auto"/>
        <w:ind w:left="720" w:hanging="360"/>
        <w:rPr>
          <w:b w:val="1"/>
        </w:rPr>
      </w:pPr>
      <w:r w:rsidDel="00000000" w:rsidR="00000000" w:rsidRPr="00000000">
        <w:rPr>
          <w:b w:val="1"/>
          <w:rtl w:val="0"/>
        </w:rPr>
        <w:t xml:space="preserve">Sincronización:</w:t>
      </w:r>
    </w:p>
    <w:p w:rsidR="00000000" w:rsidDel="00000000" w:rsidP="00000000" w:rsidRDefault="00000000" w:rsidRPr="00000000" w14:paraId="00000D5D">
      <w:pPr>
        <w:numPr>
          <w:ilvl w:val="1"/>
          <w:numId w:val="15"/>
        </w:numPr>
        <w:spacing w:after="240" w:before="0" w:beforeAutospacing="0" w:lineRule="auto"/>
        <w:ind w:left="1440" w:hanging="360"/>
        <w:rPr>
          <w:b w:val="1"/>
        </w:rPr>
      </w:pPr>
      <w:r w:rsidDel="00000000" w:rsidR="00000000" w:rsidRPr="00000000">
        <w:rPr>
          <w:b w:val="1"/>
          <w:rtl w:val="0"/>
        </w:rPr>
        <w:t xml:space="preserve">Supabase Realtime: Para actualizaciones en tiempo real (por ejemplo, notificaciones de cambios en la base de datos).</w:t>
      </w:r>
      <w:r w:rsidDel="00000000" w:rsidR="00000000" w:rsidRPr="00000000">
        <w:rPr>
          <w:rtl w:val="0"/>
        </w:rPr>
      </w:r>
    </w:p>
    <w:p w:rsidR="00000000" w:rsidDel="00000000" w:rsidP="00000000" w:rsidRDefault="00000000" w:rsidRPr="00000000" w14:paraId="00000D5E">
      <w:pPr>
        <w:pStyle w:val="Heading2"/>
        <w:keepNext w:val="0"/>
        <w:keepLines w:val="0"/>
        <w:pBdr>
          <w:bottom w:color="d8dee4" w:space="5" w:sz="5" w:val="single"/>
        </w:pBdr>
        <w:shd w:fill="ffffff" w:val="clear"/>
        <w:spacing w:after="240" w:line="300" w:lineRule="auto"/>
        <w:jc w:val="both"/>
        <w:rPr>
          <w:b w:val="1"/>
          <w:color w:val="000000"/>
          <w:sz w:val="26"/>
          <w:szCs w:val="26"/>
        </w:rPr>
      </w:pPr>
      <w:bookmarkStart w:colFirst="0" w:colLast="0" w:name="_daxjykxfsbt" w:id="64"/>
      <w:bookmarkEnd w:id="64"/>
      <w:r w:rsidDel="00000000" w:rsidR="00000000" w:rsidRPr="00000000">
        <w:rPr>
          <w:rFonts w:ascii="Roboto" w:cs="Roboto" w:eastAsia="Roboto" w:hAnsi="Roboto"/>
          <w:b w:val="1"/>
          <w:sz w:val="34"/>
          <w:szCs w:val="34"/>
          <w:rtl w:val="0"/>
        </w:rPr>
        <w:t xml:space="preserve">Cronograma</w:t>
      </w:r>
      <w:r w:rsidDel="00000000" w:rsidR="00000000" w:rsidRPr="00000000">
        <w:rPr>
          <w:rtl w:val="0"/>
        </w:rPr>
      </w:r>
    </w:p>
    <w:p w:rsidR="00000000" w:rsidDel="00000000" w:rsidP="00000000" w:rsidRDefault="00000000" w:rsidRPr="00000000" w14:paraId="00000D5F">
      <w:pPr>
        <w:pStyle w:val="Heading3"/>
        <w:keepNext w:val="0"/>
        <w:keepLines w:val="0"/>
        <w:spacing w:before="280" w:lineRule="auto"/>
        <w:jc w:val="both"/>
        <w:rPr>
          <w:b w:val="1"/>
          <w:color w:val="000000"/>
          <w:sz w:val="24"/>
          <w:szCs w:val="24"/>
        </w:rPr>
      </w:pPr>
      <w:bookmarkStart w:colFirst="0" w:colLast="0" w:name="_3740aqsmjlba" w:id="65"/>
      <w:bookmarkEnd w:id="65"/>
      <w:r w:rsidDel="00000000" w:rsidR="00000000" w:rsidRPr="00000000">
        <w:rPr>
          <w:b w:val="1"/>
          <w:color w:val="000000"/>
          <w:sz w:val="24"/>
          <w:szCs w:val="24"/>
          <w:rtl w:val="0"/>
        </w:rPr>
        <w:t xml:space="preserve">Propuesta de Metodología XP</w:t>
      </w:r>
    </w:p>
    <w:p w:rsidR="00000000" w:rsidDel="00000000" w:rsidP="00000000" w:rsidRDefault="00000000" w:rsidRPr="00000000" w14:paraId="00000D60">
      <w:pPr>
        <w:spacing w:after="240" w:before="240" w:lineRule="auto"/>
        <w:jc w:val="both"/>
        <w:rPr>
          <w:sz w:val="20"/>
          <w:szCs w:val="20"/>
        </w:rPr>
      </w:pPr>
      <w:r w:rsidDel="00000000" w:rsidR="00000000" w:rsidRPr="00000000">
        <w:rPr>
          <w:sz w:val="20"/>
          <w:szCs w:val="20"/>
          <w:rtl w:val="0"/>
        </w:rPr>
        <w:t xml:space="preserve">Extreme Programming (XP) es ideal para proyectos que requieren adaptabilidad continua y un enfoque en la mejora de la calidad del código. A diferencia de Scrum, XP emplea iteraciones muy cortas (habitualmente de 1 semana) y un conjunto de prácticas específicas para garantizar una entrega rápida y estable de funcionalidades.</w:t>
      </w:r>
    </w:p>
    <w:p w:rsidR="00000000" w:rsidDel="00000000" w:rsidP="00000000" w:rsidRDefault="00000000" w:rsidRPr="00000000" w14:paraId="00000D61">
      <w:pPr>
        <w:pStyle w:val="Heading3"/>
        <w:keepNext w:val="0"/>
        <w:keepLines w:val="0"/>
        <w:spacing w:before="280" w:lineRule="auto"/>
        <w:jc w:val="both"/>
        <w:rPr>
          <w:b w:val="1"/>
          <w:color w:val="000000"/>
          <w:sz w:val="24"/>
          <w:szCs w:val="24"/>
        </w:rPr>
      </w:pPr>
      <w:bookmarkStart w:colFirst="0" w:colLast="0" w:name="_rmoe2s3kmv9q" w:id="66"/>
      <w:bookmarkEnd w:id="66"/>
      <w:r w:rsidDel="00000000" w:rsidR="00000000" w:rsidRPr="00000000">
        <w:rPr>
          <w:b w:val="1"/>
          <w:color w:val="000000"/>
          <w:sz w:val="24"/>
          <w:szCs w:val="24"/>
          <w:rtl w:val="0"/>
        </w:rPr>
        <w:t xml:space="preserve">Roles y Responsabilidades</w:t>
      </w:r>
    </w:p>
    <w:p w:rsidR="00000000" w:rsidDel="00000000" w:rsidP="00000000" w:rsidRDefault="00000000" w:rsidRPr="00000000" w14:paraId="00000D62">
      <w:pPr>
        <w:numPr>
          <w:ilvl w:val="0"/>
          <w:numId w:val="5"/>
        </w:numPr>
        <w:spacing w:after="0" w:afterAutospacing="0" w:before="240" w:lineRule="auto"/>
        <w:ind w:left="720" w:hanging="360"/>
        <w:jc w:val="both"/>
        <w:rPr>
          <w:b w:val="1"/>
          <w:sz w:val="20"/>
          <w:szCs w:val="20"/>
        </w:rPr>
      </w:pPr>
      <w:r w:rsidDel="00000000" w:rsidR="00000000" w:rsidRPr="00000000">
        <w:rPr>
          <w:b w:val="1"/>
          <w:sz w:val="20"/>
          <w:szCs w:val="20"/>
          <w:rtl w:val="0"/>
        </w:rPr>
        <w:t xml:space="preserve">Coach (Líder de Proyecto):</w:t>
      </w:r>
    </w:p>
    <w:p w:rsidR="00000000" w:rsidDel="00000000" w:rsidP="00000000" w:rsidRDefault="00000000" w:rsidRPr="00000000" w14:paraId="00000D63">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Facilita la comunicación y asegura la adherencia a las prácticas de XP.</w:t>
      </w:r>
    </w:p>
    <w:p w:rsidR="00000000" w:rsidDel="00000000" w:rsidP="00000000" w:rsidRDefault="00000000" w:rsidRPr="00000000" w14:paraId="00000D64">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Supervisa el avance y resuelve obstáculos.</w:t>
      </w:r>
    </w:p>
    <w:p w:rsidR="00000000" w:rsidDel="00000000" w:rsidP="00000000" w:rsidRDefault="00000000" w:rsidRPr="00000000" w14:paraId="00000D65">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Colabora en el diseño de base de datos y garantiza el cumplimiento de los plazos.</w:t>
      </w:r>
    </w:p>
    <w:p w:rsidR="00000000" w:rsidDel="00000000" w:rsidP="00000000" w:rsidRDefault="00000000" w:rsidRPr="00000000" w14:paraId="00000D66">
      <w:pPr>
        <w:numPr>
          <w:ilvl w:val="0"/>
          <w:numId w:val="5"/>
        </w:numPr>
        <w:spacing w:after="0" w:afterAutospacing="0" w:before="0" w:beforeAutospacing="0" w:lineRule="auto"/>
        <w:ind w:left="720" w:hanging="360"/>
        <w:jc w:val="both"/>
        <w:rPr>
          <w:b w:val="1"/>
          <w:sz w:val="20"/>
          <w:szCs w:val="20"/>
        </w:rPr>
      </w:pPr>
      <w:r w:rsidDel="00000000" w:rsidR="00000000" w:rsidRPr="00000000">
        <w:rPr>
          <w:b w:val="1"/>
          <w:sz w:val="20"/>
          <w:szCs w:val="20"/>
          <w:rtl w:val="0"/>
        </w:rPr>
        <w:t xml:space="preserve">Programadores:</w:t>
      </w:r>
    </w:p>
    <w:p w:rsidR="00000000" w:rsidDel="00000000" w:rsidP="00000000" w:rsidRDefault="00000000" w:rsidRPr="00000000" w14:paraId="00000D67">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Programador 1: Responsable del desarrollo del frontend, optimizando la interfaz y la experiencia de usuario.</w:t>
      </w:r>
    </w:p>
    <w:p w:rsidR="00000000" w:rsidDel="00000000" w:rsidP="00000000" w:rsidRDefault="00000000" w:rsidRPr="00000000" w14:paraId="00000D68">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Programador 2: Se enfoca en la integración entre frontend y backend y la sincronización offline.</w:t>
      </w:r>
    </w:p>
    <w:p w:rsidR="00000000" w:rsidDel="00000000" w:rsidP="00000000" w:rsidRDefault="00000000" w:rsidRPr="00000000" w14:paraId="00000D69">
      <w:pPr>
        <w:numPr>
          <w:ilvl w:val="1"/>
          <w:numId w:val="5"/>
        </w:numPr>
        <w:spacing w:after="0" w:afterAutospacing="0" w:before="0" w:beforeAutospacing="0" w:lineRule="auto"/>
        <w:ind w:left="1440" w:hanging="360"/>
        <w:jc w:val="both"/>
        <w:rPr>
          <w:sz w:val="20"/>
          <w:szCs w:val="20"/>
        </w:rPr>
      </w:pPr>
      <w:r w:rsidDel="00000000" w:rsidR="00000000" w:rsidRPr="00000000">
        <w:rPr>
          <w:sz w:val="20"/>
          <w:szCs w:val="20"/>
          <w:rtl w:val="0"/>
        </w:rPr>
        <w:t xml:space="preserve">Colaboran en programación en parejas para mejorar la calidad del código.</w:t>
      </w:r>
    </w:p>
    <w:p w:rsidR="00000000" w:rsidDel="00000000" w:rsidP="00000000" w:rsidRDefault="00000000" w:rsidRPr="00000000" w14:paraId="00000D6A">
      <w:pPr>
        <w:numPr>
          <w:ilvl w:val="0"/>
          <w:numId w:val="5"/>
        </w:numPr>
        <w:spacing w:after="0" w:afterAutospacing="0" w:before="0" w:beforeAutospacing="0" w:lineRule="auto"/>
        <w:ind w:left="720" w:hanging="360"/>
        <w:jc w:val="both"/>
        <w:rPr>
          <w:b w:val="1"/>
          <w:sz w:val="20"/>
          <w:szCs w:val="20"/>
        </w:rPr>
      </w:pPr>
      <w:r w:rsidDel="00000000" w:rsidR="00000000" w:rsidRPr="00000000">
        <w:rPr>
          <w:b w:val="1"/>
          <w:sz w:val="20"/>
          <w:szCs w:val="20"/>
          <w:rtl w:val="0"/>
        </w:rPr>
        <w:t xml:space="preserve">Documentadores:</w:t>
      </w:r>
    </w:p>
    <w:p w:rsidR="00000000" w:rsidDel="00000000" w:rsidP="00000000" w:rsidRDefault="00000000" w:rsidRPr="00000000" w14:paraId="00000D6B">
      <w:pPr>
        <w:numPr>
          <w:ilvl w:val="1"/>
          <w:numId w:val="5"/>
        </w:numPr>
        <w:spacing w:after="240" w:before="0" w:beforeAutospacing="0" w:lineRule="auto"/>
        <w:ind w:left="1440" w:hanging="360"/>
        <w:jc w:val="both"/>
        <w:rPr>
          <w:sz w:val="20"/>
          <w:szCs w:val="20"/>
        </w:rPr>
      </w:pPr>
      <w:r w:rsidDel="00000000" w:rsidR="00000000" w:rsidRPr="00000000">
        <w:rPr>
          <w:sz w:val="20"/>
          <w:szCs w:val="20"/>
          <w:rtl w:val="0"/>
        </w:rPr>
        <w:t xml:space="preserve">Crean y mantienen la documentación del sistema, incluyendo manuales de usuario y especificaciones técnicas.</w:t>
      </w:r>
    </w:p>
    <w:p w:rsidR="00000000" w:rsidDel="00000000" w:rsidP="00000000" w:rsidRDefault="00000000" w:rsidRPr="00000000" w14:paraId="00000D6C">
      <w:pPr>
        <w:pStyle w:val="Heading3"/>
        <w:keepNext w:val="0"/>
        <w:keepLines w:val="0"/>
        <w:spacing w:before="280" w:lineRule="auto"/>
        <w:jc w:val="both"/>
        <w:rPr>
          <w:b w:val="1"/>
          <w:color w:val="000000"/>
          <w:sz w:val="24"/>
          <w:szCs w:val="24"/>
        </w:rPr>
      </w:pPr>
      <w:bookmarkStart w:colFirst="0" w:colLast="0" w:name="_nzzic43cortn" w:id="67"/>
      <w:bookmarkEnd w:id="67"/>
      <w:r w:rsidDel="00000000" w:rsidR="00000000" w:rsidRPr="00000000">
        <w:rPr>
          <w:b w:val="1"/>
          <w:color w:val="000000"/>
          <w:sz w:val="24"/>
          <w:szCs w:val="24"/>
          <w:rtl w:val="0"/>
        </w:rPr>
        <w:t xml:space="preserve">Prácticas de XP Implementadas</w:t>
      </w:r>
    </w:p>
    <w:p w:rsidR="00000000" w:rsidDel="00000000" w:rsidP="00000000" w:rsidRDefault="00000000" w:rsidRPr="00000000" w14:paraId="00000D6D">
      <w:pPr>
        <w:numPr>
          <w:ilvl w:val="0"/>
          <w:numId w:val="16"/>
        </w:numPr>
        <w:spacing w:after="0" w:afterAutospacing="0" w:before="240" w:lineRule="auto"/>
        <w:ind w:left="720" w:hanging="360"/>
        <w:jc w:val="both"/>
        <w:rPr>
          <w:sz w:val="20"/>
          <w:szCs w:val="20"/>
        </w:rPr>
      </w:pPr>
      <w:r w:rsidDel="00000000" w:rsidR="00000000" w:rsidRPr="00000000">
        <w:rPr>
          <w:sz w:val="20"/>
          <w:szCs w:val="20"/>
          <w:rtl w:val="0"/>
        </w:rPr>
        <w:t xml:space="preserve">Programación en Parejas: Los programadores trabajarán en parejas, alternando roles y revisando mutuamente el código para mejorar la calidad y reducir errores.</w:t>
      </w:r>
    </w:p>
    <w:p w:rsidR="00000000" w:rsidDel="00000000" w:rsidP="00000000" w:rsidRDefault="00000000" w:rsidRPr="00000000" w14:paraId="00000D6E">
      <w:pPr>
        <w:numPr>
          <w:ilvl w:val="0"/>
          <w:numId w:val="1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Desarrollo Basado en Pruebas (TDD): Antes de desarrollar cualquier funcionalidad, se crearán pruebas unitarias que definan los criterios de éxito.</w:t>
      </w:r>
    </w:p>
    <w:p w:rsidR="00000000" w:rsidDel="00000000" w:rsidP="00000000" w:rsidRDefault="00000000" w:rsidRPr="00000000" w14:paraId="00000D6F">
      <w:pPr>
        <w:numPr>
          <w:ilvl w:val="0"/>
          <w:numId w:val="1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Integración Continua: Los desarrolladores integrarán su código frecuentemente, permitiendo detectar y resolver problemas de forma temprana.</w:t>
      </w:r>
    </w:p>
    <w:p w:rsidR="00000000" w:rsidDel="00000000" w:rsidP="00000000" w:rsidRDefault="00000000" w:rsidRPr="00000000" w14:paraId="00000D70">
      <w:pPr>
        <w:numPr>
          <w:ilvl w:val="0"/>
          <w:numId w:val="16"/>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Releases Pequeñas: En lugar de esperar a completar grandes entregas, se liberarán funcionalidades de manera frecuente, asegurando que siempre haya un software operativo y funcional disponible.</w:t>
      </w:r>
    </w:p>
    <w:p w:rsidR="00000000" w:rsidDel="00000000" w:rsidP="00000000" w:rsidRDefault="00000000" w:rsidRPr="00000000" w14:paraId="00000D71">
      <w:pPr>
        <w:numPr>
          <w:ilvl w:val="0"/>
          <w:numId w:val="16"/>
        </w:numPr>
        <w:spacing w:after="240" w:before="0" w:beforeAutospacing="0" w:lineRule="auto"/>
        <w:ind w:left="720" w:hanging="360"/>
        <w:jc w:val="both"/>
        <w:rPr>
          <w:sz w:val="20"/>
          <w:szCs w:val="20"/>
        </w:rPr>
      </w:pPr>
      <w:r w:rsidDel="00000000" w:rsidR="00000000" w:rsidRPr="00000000">
        <w:rPr>
          <w:sz w:val="20"/>
          <w:szCs w:val="20"/>
          <w:rtl w:val="0"/>
        </w:rPr>
        <w:t xml:space="preserve">Retroalimentación del Cliente: Al final de cada iteración, se revisará el progreso con los interesados para incorporar feedback y ajustar prioridades.</w:t>
      </w:r>
    </w:p>
    <w:p w:rsidR="00000000" w:rsidDel="00000000" w:rsidP="00000000" w:rsidRDefault="00000000" w:rsidRPr="00000000" w14:paraId="00000D72">
      <w:pPr>
        <w:pStyle w:val="Heading3"/>
        <w:keepNext w:val="0"/>
        <w:keepLines w:val="0"/>
        <w:spacing w:before="280" w:lineRule="auto"/>
        <w:jc w:val="both"/>
        <w:rPr>
          <w:b w:val="1"/>
          <w:sz w:val="20"/>
          <w:szCs w:val="20"/>
        </w:rPr>
      </w:pPr>
      <w:bookmarkStart w:colFirst="0" w:colLast="0" w:name="_vy2tx0n0xddu" w:id="68"/>
      <w:bookmarkEnd w:id="68"/>
      <w:r w:rsidDel="00000000" w:rsidR="00000000" w:rsidRPr="00000000">
        <w:rPr>
          <w:b w:val="1"/>
          <w:color w:val="000000"/>
          <w:sz w:val="24"/>
          <w:szCs w:val="24"/>
          <w:rtl w:val="0"/>
        </w:rPr>
        <w:t xml:space="preserve">Cronograma de Iteraciones XP</w:t>
      </w:r>
      <w:r w:rsidDel="00000000" w:rsidR="00000000" w:rsidRPr="00000000">
        <w:rPr>
          <w:rtl w:val="0"/>
        </w:rPr>
      </w:r>
    </w:p>
    <w:p w:rsidR="00000000" w:rsidDel="00000000" w:rsidP="00000000" w:rsidRDefault="00000000" w:rsidRPr="00000000" w14:paraId="00000D73">
      <w:pPr>
        <w:spacing w:after="240" w:before="240" w:lineRule="auto"/>
        <w:jc w:val="both"/>
        <w:rPr>
          <w:b w:val="1"/>
          <w:sz w:val="20"/>
          <w:szCs w:val="20"/>
        </w:rPr>
      </w:pPr>
      <w:r w:rsidDel="00000000" w:rsidR="00000000" w:rsidRPr="00000000">
        <w:rPr>
          <w:b w:val="1"/>
          <w:sz w:val="20"/>
          <w:szCs w:val="20"/>
          <w:rtl w:val="0"/>
        </w:rPr>
        <w:t xml:space="preserve">Iteración 1 (Semana actual): </w:t>
      </w:r>
    </w:p>
    <w:p w:rsidR="00000000" w:rsidDel="00000000" w:rsidP="00000000" w:rsidRDefault="00000000" w:rsidRPr="00000000" w14:paraId="00000D74">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Definición detallada del alcance y funcionalidades:</w:t>
      </w:r>
      <w:r w:rsidDel="00000000" w:rsidR="00000000" w:rsidRPr="00000000">
        <w:rPr>
          <w:sz w:val="20"/>
          <w:szCs w:val="20"/>
          <w:rtl w:val="0"/>
        </w:rPr>
        <w:t xml:space="preserve"> Reuniones con los stakeholders de CONAFE para determinar las funcionalidades prioritarias y el alcance del sistema.</w:t>
      </w:r>
    </w:p>
    <w:p w:rsidR="00000000" w:rsidDel="00000000" w:rsidP="00000000" w:rsidRDefault="00000000" w:rsidRPr="00000000" w14:paraId="00000D75">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la arquitectura del sistema:</w:t>
      </w:r>
      <w:r w:rsidDel="00000000" w:rsidR="00000000" w:rsidRPr="00000000">
        <w:rPr>
          <w:sz w:val="20"/>
          <w:szCs w:val="20"/>
          <w:rtl w:val="0"/>
        </w:rPr>
        <w:t xml:space="preserve"> Selección de la tecnología a utilizar (aplicación web, móvil, etc.) y diseño de la estructura general del sistema.</w:t>
      </w:r>
    </w:p>
    <w:p w:rsidR="00000000" w:rsidDel="00000000" w:rsidP="00000000" w:rsidRDefault="00000000" w:rsidRPr="00000000" w14:paraId="00000D76">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Creación del repositorio de código y configuración del entorno de desarrollo:</w:t>
      </w:r>
      <w:r w:rsidDel="00000000" w:rsidR="00000000" w:rsidRPr="00000000">
        <w:rPr>
          <w:sz w:val="20"/>
          <w:szCs w:val="20"/>
          <w:rtl w:val="0"/>
        </w:rPr>
        <w:t xml:space="preserve"> Elegir la plataforma de gestión de código (Git, etc.) y configurar el entorno de desarrollo para el equipo.</w:t>
      </w:r>
    </w:p>
    <w:p w:rsidR="00000000" w:rsidDel="00000000" w:rsidP="00000000" w:rsidRDefault="00000000" w:rsidRPr="00000000" w14:paraId="00000D77">
      <w:pPr>
        <w:spacing w:after="240" w:before="240" w:lineRule="auto"/>
        <w:jc w:val="both"/>
        <w:rPr>
          <w:b w:val="1"/>
          <w:sz w:val="20"/>
          <w:szCs w:val="20"/>
        </w:rPr>
      </w:pPr>
      <w:r w:rsidDel="00000000" w:rsidR="00000000" w:rsidRPr="00000000">
        <w:rPr>
          <w:b w:val="1"/>
          <w:sz w:val="20"/>
          <w:szCs w:val="20"/>
          <w:rtl w:val="0"/>
        </w:rPr>
        <w:t xml:space="preserve">Iteración 2 (Próxima semana): CP</w:t>
      </w:r>
      <w:r w:rsidDel="00000000" w:rsidR="00000000" w:rsidRPr="00000000">
        <w:rPr>
          <w:b w:val="1"/>
          <w:rtl w:val="0"/>
        </w:rPr>
        <w:t xml:space="preserve">5</w:t>
      </w:r>
      <w:r w:rsidDel="00000000" w:rsidR="00000000" w:rsidRPr="00000000">
        <w:rPr>
          <w:b w:val="1"/>
          <w:sz w:val="20"/>
          <w:szCs w:val="20"/>
          <w:rtl w:val="0"/>
        </w:rPr>
        <w:t xml:space="preserve">, CP</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D78">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Desarrollo del módulo de inicio de sesión y gestión de usuarios:</w:t>
      </w:r>
      <w:r w:rsidDel="00000000" w:rsidR="00000000" w:rsidRPr="00000000">
        <w:rPr>
          <w:sz w:val="20"/>
          <w:szCs w:val="20"/>
          <w:rtl w:val="0"/>
        </w:rPr>
        <w:t xml:space="preserve"> Implementación del registro de aspirantes y gestión de citas.</w:t>
      </w:r>
    </w:p>
    <w:p w:rsidR="00000000" w:rsidDel="00000000" w:rsidP="00000000" w:rsidRDefault="00000000" w:rsidRPr="00000000" w14:paraId="00000D79">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la interfaz de usuario (UI) para el módulo de inicio de sesión:</w:t>
      </w:r>
      <w:r w:rsidDel="00000000" w:rsidR="00000000" w:rsidRPr="00000000">
        <w:rPr>
          <w:sz w:val="20"/>
          <w:szCs w:val="20"/>
          <w:rtl w:val="0"/>
        </w:rPr>
        <w:t xml:space="preserve"> Creación de prototipos y wireframes para la interfaz de usuario.</w:t>
      </w:r>
    </w:p>
    <w:p w:rsidR="00000000" w:rsidDel="00000000" w:rsidP="00000000" w:rsidRDefault="00000000" w:rsidRPr="00000000" w14:paraId="00000D7A">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Pruebas unitarias del módulo de inicio de sesión:</w:t>
      </w:r>
      <w:r w:rsidDel="00000000" w:rsidR="00000000" w:rsidRPr="00000000">
        <w:rPr>
          <w:sz w:val="20"/>
          <w:szCs w:val="20"/>
          <w:rtl w:val="0"/>
        </w:rPr>
        <w:t xml:space="preserve"> Garantizar el correcto funcionamiento del módulo a través de pruebas unitarias.</w:t>
      </w:r>
    </w:p>
    <w:p w:rsidR="00000000" w:rsidDel="00000000" w:rsidP="00000000" w:rsidRDefault="00000000" w:rsidRPr="00000000" w14:paraId="00000D7B">
      <w:pPr>
        <w:spacing w:after="240" w:before="240" w:lineRule="auto"/>
        <w:jc w:val="both"/>
        <w:rPr>
          <w:b w:val="1"/>
          <w:sz w:val="20"/>
          <w:szCs w:val="20"/>
        </w:rPr>
      </w:pPr>
      <w:r w:rsidDel="00000000" w:rsidR="00000000" w:rsidRPr="00000000">
        <w:rPr>
          <w:b w:val="1"/>
          <w:sz w:val="20"/>
          <w:szCs w:val="20"/>
          <w:rtl w:val="0"/>
        </w:rPr>
        <w:t xml:space="preserve">Iteración 3 (Semana 3): CP9, CP7</w:t>
      </w:r>
    </w:p>
    <w:p w:rsidR="00000000" w:rsidDel="00000000" w:rsidP="00000000" w:rsidRDefault="00000000" w:rsidRPr="00000000" w14:paraId="00000D7C">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Desarrollo del módulo de registro de aspirantes a docentes:</w:t>
      </w:r>
      <w:r w:rsidDel="00000000" w:rsidR="00000000" w:rsidRPr="00000000">
        <w:rPr>
          <w:sz w:val="20"/>
          <w:szCs w:val="20"/>
          <w:rtl w:val="0"/>
        </w:rPr>
        <w:t xml:space="preserve"> Implementación del módulo  de capacitación y registro de los aspirantes.</w:t>
      </w:r>
    </w:p>
    <w:p w:rsidR="00000000" w:rsidDel="00000000" w:rsidP="00000000" w:rsidRDefault="00000000" w:rsidRPr="00000000" w14:paraId="00000D7D">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UI para el módulo de registro de aspirantes:</w:t>
      </w:r>
      <w:r w:rsidDel="00000000" w:rsidR="00000000" w:rsidRPr="00000000">
        <w:rPr>
          <w:sz w:val="20"/>
          <w:szCs w:val="20"/>
          <w:rtl w:val="0"/>
        </w:rPr>
        <w:t xml:space="preserve"> Creación de una interfaz intuitiva para el registro de aspirantes.</w:t>
      </w:r>
    </w:p>
    <w:p w:rsidR="00000000" w:rsidDel="00000000" w:rsidP="00000000" w:rsidRDefault="00000000" w:rsidRPr="00000000" w14:paraId="00000D7E">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Pruebas de integración entre el módulo de inicio de sesión y el módulo de registro:</w:t>
      </w:r>
      <w:r w:rsidDel="00000000" w:rsidR="00000000" w:rsidRPr="00000000">
        <w:rPr>
          <w:sz w:val="20"/>
          <w:szCs w:val="20"/>
          <w:rtl w:val="0"/>
        </w:rPr>
        <w:t xml:space="preserve"> Asegurar la correcta interacción entre ambos módulos.</w:t>
      </w:r>
    </w:p>
    <w:p w:rsidR="00000000" w:rsidDel="00000000" w:rsidP="00000000" w:rsidRDefault="00000000" w:rsidRPr="00000000" w14:paraId="00000D7F">
      <w:pPr>
        <w:spacing w:after="240" w:before="240" w:lineRule="auto"/>
        <w:jc w:val="both"/>
        <w:rPr>
          <w:b w:val="1"/>
          <w:sz w:val="20"/>
          <w:szCs w:val="20"/>
        </w:rPr>
      </w:pPr>
      <w:r w:rsidDel="00000000" w:rsidR="00000000" w:rsidRPr="00000000">
        <w:rPr>
          <w:b w:val="1"/>
          <w:sz w:val="20"/>
          <w:szCs w:val="20"/>
          <w:rtl w:val="0"/>
        </w:rPr>
        <w:t xml:space="preserve">Iteración 4 (Semana 4): CP6</w:t>
      </w:r>
    </w:p>
    <w:p w:rsidR="00000000" w:rsidDel="00000000" w:rsidP="00000000" w:rsidRDefault="00000000" w:rsidRPr="00000000" w14:paraId="00000D80">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Desarrollo del módulo de gestión de listas de alumnos:</w:t>
      </w:r>
      <w:r w:rsidDel="00000000" w:rsidR="00000000" w:rsidRPr="00000000">
        <w:rPr>
          <w:sz w:val="20"/>
          <w:szCs w:val="20"/>
          <w:rtl w:val="0"/>
        </w:rPr>
        <w:t xml:space="preserve"> Implementación de la funcionalidad para crear, editar y visualizar listas de alumnos así como sus calificaciones.</w:t>
      </w:r>
    </w:p>
    <w:p w:rsidR="00000000" w:rsidDel="00000000" w:rsidP="00000000" w:rsidRDefault="00000000" w:rsidRPr="00000000" w14:paraId="00000D81">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UI para la gestión de listas de alumnos:</w:t>
      </w:r>
      <w:r w:rsidDel="00000000" w:rsidR="00000000" w:rsidRPr="00000000">
        <w:rPr>
          <w:sz w:val="20"/>
          <w:szCs w:val="20"/>
          <w:rtl w:val="0"/>
        </w:rPr>
        <w:t xml:space="preserve"> Diseño de una interfaz para una gestión eficiente de las listas.</w:t>
      </w:r>
    </w:p>
    <w:p w:rsidR="00000000" w:rsidDel="00000000" w:rsidP="00000000" w:rsidRDefault="00000000" w:rsidRPr="00000000" w14:paraId="00000D82">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 xml:space="preserve">Pruebas unitarias y de integración para el módulo de gestión de listas de alumnos.</w:t>
      </w:r>
    </w:p>
    <w:p w:rsidR="00000000" w:rsidDel="00000000" w:rsidP="00000000" w:rsidRDefault="00000000" w:rsidRPr="00000000" w14:paraId="00000D83">
      <w:pPr>
        <w:spacing w:after="240" w:before="240" w:lineRule="auto"/>
        <w:jc w:val="both"/>
        <w:rPr>
          <w:b w:val="1"/>
          <w:sz w:val="20"/>
          <w:szCs w:val="20"/>
        </w:rPr>
      </w:pPr>
      <w:r w:rsidDel="00000000" w:rsidR="00000000" w:rsidRPr="00000000">
        <w:rPr>
          <w:b w:val="1"/>
          <w:sz w:val="20"/>
          <w:szCs w:val="20"/>
          <w:rtl w:val="0"/>
        </w:rPr>
        <w:t xml:space="preserve">Iteración 5 (Semana 5): CP1, CP5</w:t>
      </w:r>
    </w:p>
    <w:p w:rsidR="00000000" w:rsidDel="00000000" w:rsidP="00000000" w:rsidRDefault="00000000" w:rsidRPr="00000000" w14:paraId="00000D84">
      <w:pPr>
        <w:numPr>
          <w:ilvl w:val="0"/>
          <w:numId w:val="24"/>
        </w:numPr>
        <w:spacing w:after="0" w:afterAutospacing="0" w:before="240" w:lineRule="auto"/>
        <w:ind w:left="720" w:hanging="360"/>
        <w:rPr>
          <w:sz w:val="20"/>
          <w:szCs w:val="20"/>
        </w:rPr>
      </w:pPr>
      <w:r w:rsidDel="00000000" w:rsidR="00000000" w:rsidRPr="00000000">
        <w:rPr>
          <w:b w:val="1"/>
          <w:sz w:val="20"/>
          <w:szCs w:val="20"/>
          <w:rtl w:val="0"/>
        </w:rPr>
        <w:t xml:space="preserve">Desarrollo del módulo de gestión de calificaciones:</w:t>
      </w:r>
      <w:r w:rsidDel="00000000" w:rsidR="00000000" w:rsidRPr="00000000">
        <w:rPr>
          <w:sz w:val="20"/>
          <w:szCs w:val="20"/>
          <w:rtl w:val="0"/>
        </w:rPr>
        <w:t xml:space="preserve"> Implementación de la funcionalidad para modificar el estatus del centro educativo.</w:t>
      </w:r>
    </w:p>
    <w:p w:rsidR="00000000" w:rsidDel="00000000" w:rsidP="00000000" w:rsidRDefault="00000000" w:rsidRPr="00000000" w14:paraId="00000D85">
      <w:pPr>
        <w:numPr>
          <w:ilvl w:val="0"/>
          <w:numId w:val="24"/>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UI para la gestión de calificaciones:</w:t>
      </w:r>
      <w:r w:rsidDel="00000000" w:rsidR="00000000" w:rsidRPr="00000000">
        <w:rPr>
          <w:sz w:val="20"/>
          <w:szCs w:val="20"/>
          <w:rtl w:val="0"/>
        </w:rPr>
        <w:t xml:space="preserve"> Creación de una interfaz que permita visualizar y gestionar el estatus del centro educativo.</w:t>
      </w:r>
    </w:p>
    <w:p w:rsidR="00000000" w:rsidDel="00000000" w:rsidP="00000000" w:rsidRDefault="00000000" w:rsidRPr="00000000" w14:paraId="00000D86">
      <w:pPr>
        <w:numPr>
          <w:ilvl w:val="0"/>
          <w:numId w:val="24"/>
        </w:numPr>
        <w:spacing w:after="240" w:before="0" w:beforeAutospacing="0" w:lineRule="auto"/>
        <w:ind w:left="720" w:hanging="360"/>
        <w:rPr>
          <w:sz w:val="20"/>
          <w:szCs w:val="20"/>
        </w:rPr>
      </w:pPr>
      <w:r w:rsidDel="00000000" w:rsidR="00000000" w:rsidRPr="00000000">
        <w:rPr>
          <w:b w:val="1"/>
          <w:sz w:val="20"/>
          <w:szCs w:val="20"/>
          <w:rtl w:val="0"/>
        </w:rPr>
        <w:t xml:space="preserve">Pruebas unitarias y de integración para el módulo de gestión de calificaciones.</w:t>
      </w:r>
    </w:p>
    <w:p w:rsidR="00000000" w:rsidDel="00000000" w:rsidP="00000000" w:rsidRDefault="00000000" w:rsidRPr="00000000" w14:paraId="00000D87">
      <w:pPr>
        <w:spacing w:after="240" w:before="240" w:lineRule="auto"/>
        <w:jc w:val="both"/>
        <w:rPr>
          <w:b w:val="1"/>
          <w:sz w:val="20"/>
          <w:szCs w:val="20"/>
        </w:rPr>
      </w:pPr>
      <w:r w:rsidDel="00000000" w:rsidR="00000000" w:rsidRPr="00000000">
        <w:rPr>
          <w:b w:val="1"/>
          <w:sz w:val="20"/>
          <w:szCs w:val="20"/>
          <w:rtl w:val="0"/>
        </w:rPr>
        <w:t xml:space="preserve">Iteración 6 (Semana 6): CP8</w:t>
      </w:r>
    </w:p>
    <w:p w:rsidR="00000000" w:rsidDel="00000000" w:rsidP="00000000" w:rsidRDefault="00000000" w:rsidRPr="00000000" w14:paraId="00000D88">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Desarrollo del módulo de generación de reportes:</w:t>
      </w:r>
      <w:r w:rsidDel="00000000" w:rsidR="00000000" w:rsidRPr="00000000">
        <w:rPr>
          <w:sz w:val="20"/>
          <w:szCs w:val="20"/>
          <w:rtl w:val="0"/>
        </w:rPr>
        <w:t xml:space="preserve"> Implementación de la funcionalidad para generar reportes de aspirantes.</w:t>
      </w:r>
    </w:p>
    <w:p w:rsidR="00000000" w:rsidDel="00000000" w:rsidP="00000000" w:rsidRDefault="00000000" w:rsidRPr="00000000" w14:paraId="00000D89">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UI para la generación de reportes:</w:t>
      </w:r>
      <w:r w:rsidDel="00000000" w:rsidR="00000000" w:rsidRPr="00000000">
        <w:rPr>
          <w:sz w:val="20"/>
          <w:szCs w:val="20"/>
          <w:rtl w:val="0"/>
        </w:rPr>
        <w:t xml:space="preserve"> Diseño de una interfaz que permita seleccionar y generar diferentes tipos de reportes.</w:t>
      </w:r>
    </w:p>
    <w:p w:rsidR="00000000" w:rsidDel="00000000" w:rsidP="00000000" w:rsidRDefault="00000000" w:rsidRPr="00000000" w14:paraId="00000D8A">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Pruebas unitarias y de integración para el módulo de generación de reportes.</w:t>
      </w:r>
    </w:p>
    <w:p w:rsidR="00000000" w:rsidDel="00000000" w:rsidP="00000000" w:rsidRDefault="00000000" w:rsidRPr="00000000" w14:paraId="00000D8B">
      <w:pPr>
        <w:spacing w:after="240" w:before="240" w:lineRule="auto"/>
        <w:jc w:val="both"/>
        <w:rPr>
          <w:b w:val="1"/>
          <w:sz w:val="20"/>
          <w:szCs w:val="20"/>
        </w:rPr>
      </w:pPr>
      <w:r w:rsidDel="00000000" w:rsidR="00000000" w:rsidRPr="00000000">
        <w:rPr>
          <w:b w:val="1"/>
          <w:sz w:val="20"/>
          <w:szCs w:val="20"/>
          <w:rtl w:val="0"/>
        </w:rPr>
        <w:t xml:space="preserve">Iteración 7 (Semana 7):</w:t>
      </w:r>
    </w:p>
    <w:p w:rsidR="00000000" w:rsidDel="00000000" w:rsidP="00000000" w:rsidRDefault="00000000" w:rsidRPr="00000000" w14:paraId="00000D8C">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Pruebas de usabilidad y experiencia de usuario (UX):</w:t>
      </w:r>
      <w:r w:rsidDel="00000000" w:rsidR="00000000" w:rsidRPr="00000000">
        <w:rPr>
          <w:sz w:val="20"/>
          <w:szCs w:val="20"/>
          <w:rtl w:val="0"/>
        </w:rPr>
        <w:t xml:space="preserve"> Realizar pruebas con usuarios reales para evaluar la usabilidad del sistema y obtener retroalimentación.</w:t>
      </w:r>
    </w:p>
    <w:p w:rsidR="00000000" w:rsidDel="00000000" w:rsidP="00000000" w:rsidRDefault="00000000" w:rsidRPr="00000000" w14:paraId="00000D8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Corrección de errores y mejoras en base a las pruebas de UX:</w:t>
      </w:r>
      <w:r w:rsidDel="00000000" w:rsidR="00000000" w:rsidRPr="00000000">
        <w:rPr>
          <w:sz w:val="20"/>
          <w:szCs w:val="20"/>
          <w:rtl w:val="0"/>
        </w:rPr>
        <w:t xml:space="preserve"> Implementar las correcciones y mejoras identificadas en las pruebas.</w:t>
      </w:r>
    </w:p>
    <w:p w:rsidR="00000000" w:rsidDel="00000000" w:rsidP="00000000" w:rsidRDefault="00000000" w:rsidRPr="00000000" w14:paraId="00000D8E">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Documentación del sistema:</w:t>
      </w:r>
      <w:r w:rsidDel="00000000" w:rsidR="00000000" w:rsidRPr="00000000">
        <w:rPr>
          <w:sz w:val="20"/>
          <w:szCs w:val="20"/>
          <w:rtl w:val="0"/>
        </w:rPr>
        <w:t xml:space="preserve"> Elaboración de manuales de usuario, tutoriales u otros materiales de apoyo para los usuarios.</w:t>
      </w:r>
    </w:p>
    <w:p w:rsidR="00000000" w:rsidDel="00000000" w:rsidP="00000000" w:rsidRDefault="00000000" w:rsidRPr="00000000" w14:paraId="00000D8F">
      <w:pPr>
        <w:spacing w:after="240" w:before="240" w:lineRule="auto"/>
        <w:jc w:val="both"/>
        <w:rPr>
          <w:b w:val="1"/>
          <w:sz w:val="20"/>
          <w:szCs w:val="20"/>
        </w:rPr>
      </w:pPr>
      <w:r w:rsidDel="00000000" w:rsidR="00000000" w:rsidRPr="00000000">
        <w:rPr>
          <w:b w:val="1"/>
          <w:sz w:val="20"/>
          <w:szCs w:val="20"/>
          <w:rtl w:val="0"/>
        </w:rPr>
        <w:t xml:space="preserve">Iteración 8 (Semana 8):</w:t>
      </w:r>
    </w:p>
    <w:p w:rsidR="00000000" w:rsidDel="00000000" w:rsidP="00000000" w:rsidRDefault="00000000" w:rsidRPr="00000000" w14:paraId="00000D90">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Despliegue del sistema en un entorno de pruebas:</w:t>
      </w:r>
      <w:r w:rsidDel="00000000" w:rsidR="00000000" w:rsidRPr="00000000">
        <w:rPr>
          <w:sz w:val="20"/>
          <w:szCs w:val="20"/>
          <w:rtl w:val="0"/>
        </w:rPr>
        <w:t xml:space="preserve"> Puesta en marcha del sistema en un entorno controlado para realizar pruebas finales.</w:t>
      </w:r>
    </w:p>
    <w:p w:rsidR="00000000" w:rsidDel="00000000" w:rsidP="00000000" w:rsidRDefault="00000000" w:rsidRPr="00000000" w14:paraId="00000D91">
      <w:pPr>
        <w:numPr>
          <w:ilvl w:val="0"/>
          <w:numId w:val="17"/>
        </w:numPr>
        <w:spacing w:after="0" w:afterAutospacing="0" w:before="0" w:beforeAutospacing="0" w:lineRule="auto"/>
        <w:ind w:left="720" w:hanging="360"/>
        <w:rPr>
          <w:sz w:val="20"/>
          <w:szCs w:val="20"/>
        </w:rPr>
      </w:pPr>
      <w:r w:rsidDel="00000000" w:rsidR="00000000" w:rsidRPr="00000000">
        <w:rPr>
          <w:b w:val="1"/>
          <w:sz w:val="20"/>
          <w:szCs w:val="20"/>
          <w:rtl w:val="0"/>
        </w:rPr>
        <w:t xml:space="preserve">Capacitación a los usuarios:</w:t>
      </w:r>
      <w:r w:rsidDel="00000000" w:rsidR="00000000" w:rsidRPr="00000000">
        <w:rPr>
          <w:sz w:val="20"/>
          <w:szCs w:val="20"/>
          <w:rtl w:val="0"/>
        </w:rPr>
        <w:t xml:space="preserve"> Impartir sesiones de capacitación a los usuarios sobre el funcionamiento del sistema.</w:t>
      </w:r>
    </w:p>
    <w:p w:rsidR="00000000" w:rsidDel="00000000" w:rsidP="00000000" w:rsidRDefault="00000000" w:rsidRPr="00000000" w14:paraId="00000D92">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Preparación para el lanzamiento del sistema:</w:t>
      </w:r>
      <w:r w:rsidDel="00000000" w:rsidR="00000000" w:rsidRPr="00000000">
        <w:rPr>
          <w:sz w:val="20"/>
          <w:szCs w:val="20"/>
          <w:rtl w:val="0"/>
        </w:rPr>
        <w:t xml:space="preserve"> Realizar las últimas configuraciones y ajustes para el lanzamiento oficial del sistema.</w:t>
      </w:r>
    </w:p>
    <w:p w:rsidR="00000000" w:rsidDel="00000000" w:rsidP="00000000" w:rsidRDefault="00000000" w:rsidRPr="00000000" w14:paraId="00000D93">
      <w:pPr>
        <w:spacing w:after="240" w:before="240" w:lineRule="auto"/>
        <w:ind w:left="1440" w:firstLine="0"/>
        <w:jc w:val="both"/>
        <w:rPr>
          <w:sz w:val="20"/>
          <w:szCs w:val="20"/>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D94">
      <w:pPr>
        <w:pStyle w:val="Heading3"/>
        <w:keepNext w:val="0"/>
        <w:keepLines w:val="0"/>
        <w:spacing w:before="280" w:lineRule="auto"/>
        <w:jc w:val="both"/>
        <w:rPr>
          <w:sz w:val="20"/>
          <w:szCs w:val="20"/>
        </w:rPr>
      </w:pPr>
      <w:bookmarkStart w:colFirst="0" w:colLast="0" w:name="_iwsx2ijw3zmk" w:id="69"/>
      <w:bookmarkEnd w:id="69"/>
      <w:r w:rsidDel="00000000" w:rsidR="00000000" w:rsidRPr="00000000">
        <w:rPr>
          <w:b w:val="1"/>
          <w:color w:val="000000"/>
          <w:sz w:val="26"/>
          <w:szCs w:val="26"/>
          <w:rtl w:val="0"/>
        </w:rPr>
        <w:t xml:space="preserve">Cronograma del Proyecto </w:t>
      </w:r>
      <w:r w:rsidDel="00000000" w:rsidR="00000000" w:rsidRPr="00000000">
        <w:rPr>
          <w:rtl w:val="0"/>
        </w:rPr>
      </w:r>
    </w:p>
    <w:tbl>
      <w:tblPr>
        <w:tblStyle w:val="Table149"/>
        <w:tblW w:w="1393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tblGridChange w:id="0">
          <w:tblGrid>
            <w:gridCol w:w="3795"/>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tblGrid>
        </w:tblGridChange>
      </w:tblGrid>
      <w:tr>
        <w:trPr>
          <w:cantSplit w:val="0"/>
          <w:trHeight w:val="243.9550781249999"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D95">
            <w:pPr>
              <w:spacing w:after="240" w:before="240" w:lineRule="auto"/>
              <w:jc w:val="both"/>
              <w:rPr>
                <w:sz w:val="20"/>
                <w:szCs w:val="20"/>
              </w:rPr>
            </w:pPr>
            <w:r w:rsidDel="00000000" w:rsidR="00000000" w:rsidRPr="00000000">
              <w:rPr>
                <w:rtl w:val="0"/>
              </w:rPr>
            </w:r>
          </w:p>
        </w:tc>
        <w:tc>
          <w:tcPr>
            <w:gridSpan w:val="4"/>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D96">
            <w:pPr>
              <w:spacing w:after="0" w:before="0" w:lineRule="auto"/>
              <w:jc w:val="center"/>
              <w:rPr>
                <w:sz w:val="20"/>
                <w:szCs w:val="20"/>
              </w:rPr>
            </w:pPr>
            <w:r w:rsidDel="00000000" w:rsidR="00000000" w:rsidRPr="00000000">
              <w:rPr>
                <w:sz w:val="20"/>
                <w:szCs w:val="20"/>
                <w:rtl w:val="0"/>
              </w:rPr>
              <w:t xml:space="preserve">agosto 2024</w:t>
            </w:r>
          </w:p>
        </w:tc>
        <w:tc>
          <w:tcPr>
            <w:gridSpan w:val="4"/>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9A">
            <w:pPr>
              <w:spacing w:after="0" w:before="0" w:lineRule="auto"/>
              <w:jc w:val="center"/>
              <w:rPr>
                <w:sz w:val="20"/>
                <w:szCs w:val="20"/>
              </w:rPr>
            </w:pPr>
            <w:r w:rsidDel="00000000" w:rsidR="00000000" w:rsidRPr="00000000">
              <w:rPr>
                <w:sz w:val="20"/>
                <w:szCs w:val="20"/>
                <w:rtl w:val="0"/>
              </w:rPr>
              <w:t xml:space="preserve">septiembre 2024</w:t>
            </w:r>
          </w:p>
        </w:tc>
        <w:tc>
          <w:tcPr>
            <w:gridSpan w:val="4"/>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9E">
            <w:pPr>
              <w:spacing w:after="0" w:before="0" w:lineRule="auto"/>
              <w:jc w:val="center"/>
              <w:rPr>
                <w:sz w:val="20"/>
                <w:szCs w:val="20"/>
              </w:rPr>
            </w:pPr>
            <w:r w:rsidDel="00000000" w:rsidR="00000000" w:rsidRPr="00000000">
              <w:rPr>
                <w:sz w:val="20"/>
                <w:szCs w:val="20"/>
                <w:rtl w:val="0"/>
              </w:rPr>
              <w:t xml:space="preserve">octubre 2024</w:t>
            </w:r>
          </w:p>
        </w:tc>
        <w:tc>
          <w:tcPr>
            <w:gridSpan w:val="4"/>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A2">
            <w:pPr>
              <w:spacing w:after="0" w:before="0" w:lineRule="auto"/>
              <w:jc w:val="center"/>
              <w:rPr>
                <w:sz w:val="20"/>
                <w:szCs w:val="20"/>
              </w:rPr>
            </w:pPr>
            <w:r w:rsidDel="00000000" w:rsidR="00000000" w:rsidRPr="00000000">
              <w:rPr>
                <w:sz w:val="20"/>
                <w:szCs w:val="20"/>
                <w:rtl w:val="0"/>
              </w:rPr>
              <w:t xml:space="preserve">noviembre 2024</w:t>
            </w:r>
          </w:p>
        </w:tc>
        <w:tc>
          <w:tcPr>
            <w:gridSpan w:val="4"/>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A6">
            <w:pPr>
              <w:spacing w:after="0" w:before="0" w:lineRule="auto"/>
              <w:jc w:val="center"/>
              <w:rPr>
                <w:sz w:val="20"/>
                <w:szCs w:val="20"/>
              </w:rPr>
            </w:pPr>
            <w:r w:rsidDel="00000000" w:rsidR="00000000" w:rsidRPr="00000000">
              <w:rPr>
                <w:sz w:val="20"/>
                <w:szCs w:val="20"/>
                <w:rtl w:val="0"/>
              </w:rPr>
              <w:t xml:space="preserve">diciembre 2024</w:t>
            </w:r>
          </w:p>
        </w:tc>
        <w:tc>
          <w:tcPr>
            <w:gridSpan w:val="2"/>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AA">
            <w:pPr>
              <w:spacing w:after="0" w:before="0" w:lineRule="auto"/>
              <w:jc w:val="center"/>
              <w:rPr>
                <w:sz w:val="20"/>
                <w:szCs w:val="20"/>
              </w:rPr>
            </w:pPr>
            <w:r w:rsidDel="00000000" w:rsidR="00000000" w:rsidRPr="00000000">
              <w:rPr>
                <w:sz w:val="20"/>
                <w:szCs w:val="20"/>
                <w:rtl w:val="0"/>
              </w:rPr>
              <w:t xml:space="preserve">enero 2025</w:t>
            </w:r>
          </w:p>
        </w:tc>
      </w:tr>
      <w:tr>
        <w:trPr>
          <w:cantSplit w:val="0"/>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DAC">
            <w:pPr>
              <w:spacing w:after="240" w:before="240" w:lineRule="auto"/>
              <w:jc w:val="both"/>
              <w:rPr>
                <w:sz w:val="20"/>
                <w:szCs w:val="20"/>
              </w:rPr>
            </w:pPr>
            <w:r w:rsidDel="00000000" w:rsidR="00000000" w:rsidRPr="00000000">
              <w:rPr>
                <w:rtl w:val="0"/>
              </w:rPr>
            </w:r>
          </w:p>
        </w:tc>
        <w:tc>
          <w:tcPr>
            <w:gridSpan w:val="2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AD">
            <w:pPr>
              <w:spacing w:after="0" w:before="0" w:lineRule="auto"/>
              <w:jc w:val="center"/>
              <w:rPr>
                <w:sz w:val="20"/>
                <w:szCs w:val="20"/>
              </w:rPr>
            </w:pPr>
            <w:r w:rsidDel="00000000" w:rsidR="00000000" w:rsidRPr="00000000">
              <w:rPr>
                <w:sz w:val="20"/>
                <w:szCs w:val="20"/>
                <w:rtl w:val="0"/>
              </w:rPr>
              <w:t xml:space="preserve">Semanas</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DC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4">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5">
            <w:pPr>
              <w:spacing w:after="0" w:before="0" w:lineRule="auto"/>
              <w:jc w:val="both"/>
              <w:rPr>
                <w:sz w:val="20"/>
                <w:szCs w:val="20"/>
              </w:rPr>
            </w:pPr>
            <w:r w:rsidDel="00000000" w:rsidR="00000000" w:rsidRPr="00000000">
              <w:rPr>
                <w:sz w:val="20"/>
                <w:szCs w:val="20"/>
                <w:rtl w:val="0"/>
              </w:rPr>
              <w:t xml:space="preserve">2da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6">
            <w:pPr>
              <w:spacing w:after="0" w:before="0" w:lineRule="auto"/>
              <w:jc w:val="both"/>
              <w:rPr>
                <w:sz w:val="20"/>
                <w:szCs w:val="20"/>
              </w:rPr>
            </w:pPr>
            <w:r w:rsidDel="00000000" w:rsidR="00000000" w:rsidRPr="00000000">
              <w:rPr>
                <w:sz w:val="20"/>
                <w:szCs w:val="20"/>
                <w:rtl w:val="0"/>
              </w:rPr>
              <w:t xml:space="preserve">3ra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7">
            <w:pPr>
              <w:spacing w:after="0" w:before="0" w:lineRule="auto"/>
              <w:jc w:val="both"/>
              <w:rPr>
                <w:sz w:val="20"/>
                <w:szCs w:val="20"/>
              </w:rPr>
            </w:pPr>
            <w:r w:rsidDel="00000000" w:rsidR="00000000" w:rsidRPr="00000000">
              <w:rPr>
                <w:sz w:val="20"/>
                <w:szCs w:val="20"/>
                <w:rtl w:val="0"/>
              </w:rPr>
              <w:t xml:space="preserve">4ta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8">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9">
            <w:pPr>
              <w:spacing w:after="0" w:before="0" w:lineRule="auto"/>
              <w:jc w:val="both"/>
              <w:rPr>
                <w:sz w:val="20"/>
                <w:szCs w:val="20"/>
              </w:rPr>
            </w:pPr>
            <w:r w:rsidDel="00000000" w:rsidR="00000000" w:rsidRPr="00000000">
              <w:rPr>
                <w:sz w:val="20"/>
                <w:szCs w:val="20"/>
                <w:rtl w:val="0"/>
              </w:rPr>
              <w:t xml:space="preserve">2da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A">
            <w:pPr>
              <w:spacing w:after="0" w:before="0" w:lineRule="auto"/>
              <w:jc w:val="both"/>
              <w:rPr>
                <w:sz w:val="20"/>
                <w:szCs w:val="20"/>
              </w:rPr>
            </w:pPr>
            <w:r w:rsidDel="00000000" w:rsidR="00000000" w:rsidRPr="00000000">
              <w:rPr>
                <w:sz w:val="20"/>
                <w:szCs w:val="20"/>
                <w:rtl w:val="0"/>
              </w:rPr>
              <w:t xml:space="preserve">3ra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B">
            <w:pPr>
              <w:spacing w:after="0" w:before="0" w:lineRule="auto"/>
              <w:jc w:val="both"/>
              <w:rPr>
                <w:sz w:val="20"/>
                <w:szCs w:val="20"/>
              </w:rPr>
            </w:pPr>
            <w:r w:rsidDel="00000000" w:rsidR="00000000" w:rsidRPr="00000000">
              <w:rPr>
                <w:sz w:val="20"/>
                <w:szCs w:val="20"/>
                <w:rtl w:val="0"/>
              </w:rPr>
              <w:t xml:space="preserve">4ta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C">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D">
            <w:pPr>
              <w:spacing w:after="0" w:before="0" w:lineRule="auto"/>
              <w:jc w:val="both"/>
              <w:rPr>
                <w:sz w:val="20"/>
                <w:szCs w:val="20"/>
              </w:rPr>
            </w:pPr>
            <w:r w:rsidDel="00000000" w:rsidR="00000000" w:rsidRPr="00000000">
              <w:rPr>
                <w:sz w:val="20"/>
                <w:szCs w:val="20"/>
                <w:rtl w:val="0"/>
              </w:rPr>
              <w:t xml:space="preserve">2da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E">
            <w:pPr>
              <w:spacing w:after="0" w:before="0" w:lineRule="auto"/>
              <w:jc w:val="both"/>
              <w:rPr>
                <w:sz w:val="20"/>
                <w:szCs w:val="20"/>
              </w:rPr>
            </w:pPr>
            <w:r w:rsidDel="00000000" w:rsidR="00000000" w:rsidRPr="00000000">
              <w:rPr>
                <w:sz w:val="20"/>
                <w:szCs w:val="20"/>
                <w:rtl w:val="0"/>
              </w:rPr>
              <w:t xml:space="preserve">3ra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CF">
            <w:pPr>
              <w:spacing w:after="0" w:before="0" w:lineRule="auto"/>
              <w:jc w:val="both"/>
              <w:rPr>
                <w:sz w:val="20"/>
                <w:szCs w:val="20"/>
              </w:rPr>
            </w:pPr>
            <w:r w:rsidDel="00000000" w:rsidR="00000000" w:rsidRPr="00000000">
              <w:rPr>
                <w:sz w:val="20"/>
                <w:szCs w:val="20"/>
                <w:rtl w:val="0"/>
              </w:rPr>
              <w:t xml:space="preserve">4ta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0">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1">
            <w:pPr>
              <w:spacing w:after="0" w:before="0" w:lineRule="auto"/>
              <w:jc w:val="both"/>
              <w:rPr>
                <w:sz w:val="20"/>
                <w:szCs w:val="20"/>
              </w:rPr>
            </w:pPr>
            <w:r w:rsidDel="00000000" w:rsidR="00000000" w:rsidRPr="00000000">
              <w:rPr>
                <w:sz w:val="20"/>
                <w:szCs w:val="20"/>
                <w:rtl w:val="0"/>
              </w:rPr>
              <w:t xml:space="preserve">2da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2">
            <w:pPr>
              <w:spacing w:after="0" w:before="0" w:lineRule="auto"/>
              <w:jc w:val="both"/>
              <w:rPr>
                <w:sz w:val="20"/>
                <w:szCs w:val="20"/>
              </w:rPr>
            </w:pPr>
            <w:r w:rsidDel="00000000" w:rsidR="00000000" w:rsidRPr="00000000">
              <w:rPr>
                <w:sz w:val="20"/>
                <w:szCs w:val="20"/>
                <w:rtl w:val="0"/>
              </w:rPr>
              <w:t xml:space="preserve">3ra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3">
            <w:pPr>
              <w:spacing w:after="0" w:before="0" w:lineRule="auto"/>
              <w:jc w:val="both"/>
              <w:rPr>
                <w:sz w:val="20"/>
                <w:szCs w:val="20"/>
              </w:rPr>
            </w:pPr>
            <w:r w:rsidDel="00000000" w:rsidR="00000000" w:rsidRPr="00000000">
              <w:rPr>
                <w:sz w:val="20"/>
                <w:szCs w:val="20"/>
                <w:rtl w:val="0"/>
              </w:rPr>
              <w:t xml:space="preserve">4ta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4">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5">
            <w:pPr>
              <w:spacing w:after="0" w:before="0" w:lineRule="auto"/>
              <w:jc w:val="both"/>
              <w:rPr>
                <w:sz w:val="20"/>
                <w:szCs w:val="20"/>
              </w:rPr>
            </w:pPr>
            <w:r w:rsidDel="00000000" w:rsidR="00000000" w:rsidRPr="00000000">
              <w:rPr>
                <w:sz w:val="20"/>
                <w:szCs w:val="20"/>
                <w:rtl w:val="0"/>
              </w:rPr>
              <w:t xml:space="preserve">2da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6">
            <w:pPr>
              <w:spacing w:after="0" w:before="0" w:lineRule="auto"/>
              <w:jc w:val="both"/>
              <w:rPr>
                <w:sz w:val="20"/>
                <w:szCs w:val="20"/>
              </w:rPr>
            </w:pPr>
            <w:r w:rsidDel="00000000" w:rsidR="00000000" w:rsidRPr="00000000">
              <w:rPr>
                <w:sz w:val="20"/>
                <w:szCs w:val="20"/>
                <w:rtl w:val="0"/>
              </w:rPr>
              <w:t xml:space="preserve">3ra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7">
            <w:pPr>
              <w:spacing w:after="0" w:before="0" w:lineRule="auto"/>
              <w:jc w:val="both"/>
              <w:rPr>
                <w:sz w:val="20"/>
                <w:szCs w:val="20"/>
              </w:rPr>
            </w:pPr>
            <w:r w:rsidDel="00000000" w:rsidR="00000000" w:rsidRPr="00000000">
              <w:rPr>
                <w:sz w:val="20"/>
                <w:szCs w:val="20"/>
                <w:rtl w:val="0"/>
              </w:rPr>
              <w:t xml:space="preserve">4ta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8">
            <w:pPr>
              <w:spacing w:after="0" w:before="0" w:lineRule="auto"/>
              <w:jc w:val="both"/>
              <w:rPr>
                <w:sz w:val="20"/>
                <w:szCs w:val="20"/>
              </w:rPr>
            </w:pPr>
            <w:r w:rsidDel="00000000" w:rsidR="00000000" w:rsidRPr="00000000">
              <w:rPr>
                <w:sz w:val="20"/>
                <w:szCs w:val="20"/>
                <w:rtl w:val="0"/>
              </w:rPr>
              <w:t xml:space="preserve">1ra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9">
            <w:pPr>
              <w:spacing w:after="0" w:before="0" w:lineRule="auto"/>
              <w:jc w:val="both"/>
              <w:rPr>
                <w:sz w:val="20"/>
                <w:szCs w:val="20"/>
              </w:rPr>
            </w:pPr>
            <w:r w:rsidDel="00000000" w:rsidR="00000000" w:rsidRPr="00000000">
              <w:rPr>
                <w:sz w:val="20"/>
                <w:szCs w:val="20"/>
                <w:rtl w:val="0"/>
              </w:rPr>
              <w:t xml:space="preserve">2da</w:t>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DDA">
            <w:pPr>
              <w:spacing w:after="0" w:before="0" w:lineRule="auto"/>
              <w:jc w:val="both"/>
              <w:rPr>
                <w:sz w:val="20"/>
                <w:szCs w:val="20"/>
              </w:rPr>
            </w:pPr>
            <w:r w:rsidDel="00000000" w:rsidR="00000000" w:rsidRPr="00000000">
              <w:rPr>
                <w:sz w:val="20"/>
                <w:szCs w:val="20"/>
                <w:rtl w:val="0"/>
              </w:rPr>
              <w:t xml:space="preserve">Leer manuales de usuario para conocer el proyecto de la conafe</w:t>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DD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D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E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0">
            <w:pPr>
              <w:spacing w:after="240" w:before="240" w:lineRule="auto"/>
              <w:jc w:val="both"/>
              <w:rPr>
                <w:sz w:val="20"/>
                <w:szCs w:val="20"/>
              </w:rPr>
            </w:pPr>
            <w:r w:rsidDel="00000000" w:rsidR="00000000" w:rsidRPr="00000000">
              <w:rPr>
                <w:rtl w:val="0"/>
              </w:rPr>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DF1">
            <w:pPr>
              <w:widowControl w:val="1"/>
              <w:spacing w:after="0" w:before="0" w:line="240" w:lineRule="auto"/>
              <w:jc w:val="both"/>
              <w:rPr>
                <w:sz w:val="20"/>
                <w:szCs w:val="20"/>
              </w:rPr>
            </w:pPr>
            <w:r w:rsidDel="00000000" w:rsidR="00000000" w:rsidRPr="00000000">
              <w:rPr>
                <w:sz w:val="20"/>
                <w:szCs w:val="20"/>
                <w:rtl w:val="0"/>
              </w:rPr>
              <w:t xml:space="preserve">Generar propuesta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DF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DF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7">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08">
            <w:pPr>
              <w:spacing w:after="0" w:before="0" w:lineRule="auto"/>
              <w:jc w:val="both"/>
              <w:rPr>
                <w:sz w:val="20"/>
                <w:szCs w:val="20"/>
              </w:rPr>
            </w:pPr>
            <w:r w:rsidDel="00000000" w:rsidR="00000000" w:rsidRPr="00000000">
              <w:rPr>
                <w:sz w:val="20"/>
                <w:szCs w:val="20"/>
                <w:rtl w:val="0"/>
              </w:rPr>
              <w:t xml:space="preserve">Generar Documento de Estandarización de la propuesta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0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E">
            <w:pPr>
              <w:spacing w:after="240" w:before="240" w:lineRule="auto"/>
              <w:jc w:val="both"/>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bottom"/>
          </w:tcPr>
          <w:p w:rsidR="00000000" w:rsidDel="00000000" w:rsidP="00000000" w:rsidRDefault="00000000" w:rsidRPr="00000000" w14:paraId="00000E0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1E">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1F">
            <w:pPr>
              <w:spacing w:after="0" w:before="0" w:lineRule="auto"/>
              <w:jc w:val="both"/>
              <w:rPr>
                <w:sz w:val="20"/>
                <w:szCs w:val="20"/>
              </w:rPr>
            </w:pPr>
            <w:r w:rsidDel="00000000" w:rsidR="00000000" w:rsidRPr="00000000">
              <w:rPr>
                <w:sz w:val="20"/>
                <w:szCs w:val="20"/>
                <w:rtl w:val="0"/>
              </w:rPr>
              <w:t xml:space="preserve">Revisión y Corrección del documento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2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5">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36">
            <w:pPr>
              <w:spacing w:after="0" w:before="0" w:lineRule="auto"/>
              <w:jc w:val="both"/>
              <w:rPr>
                <w:sz w:val="20"/>
                <w:szCs w:val="20"/>
              </w:rPr>
            </w:pPr>
            <w:r w:rsidDel="00000000" w:rsidR="00000000" w:rsidRPr="00000000">
              <w:rPr>
                <w:sz w:val="20"/>
                <w:szCs w:val="20"/>
                <w:rtl w:val="0"/>
              </w:rPr>
              <w:t xml:space="preserve">Rechazar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3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C">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4D">
            <w:pPr>
              <w:spacing w:after="0" w:before="0" w:lineRule="auto"/>
              <w:jc w:val="both"/>
              <w:rPr>
                <w:sz w:val="20"/>
                <w:szCs w:val="20"/>
              </w:rPr>
            </w:pPr>
            <w:r w:rsidDel="00000000" w:rsidR="00000000" w:rsidRPr="00000000">
              <w:rPr>
                <w:sz w:val="20"/>
                <w:szCs w:val="20"/>
                <w:rtl w:val="0"/>
              </w:rPr>
              <w:t xml:space="preserve">Visualizar los documentos de los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4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5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3">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64">
            <w:pPr>
              <w:spacing w:after="0" w:before="0" w:lineRule="auto"/>
              <w:jc w:val="both"/>
              <w:rPr>
                <w:sz w:val="20"/>
                <w:szCs w:val="20"/>
              </w:rPr>
            </w:pPr>
            <w:r w:rsidDel="00000000" w:rsidR="00000000" w:rsidRPr="00000000">
              <w:rPr>
                <w:sz w:val="20"/>
                <w:szCs w:val="20"/>
                <w:rtl w:val="0"/>
              </w:rPr>
              <w:t xml:space="preserve">Agendar visitas para evaluar a los docentes en sus regiones.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6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A">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7B">
            <w:pPr>
              <w:spacing w:after="0" w:before="0" w:lineRule="auto"/>
              <w:jc w:val="both"/>
              <w:rPr>
                <w:sz w:val="20"/>
                <w:szCs w:val="20"/>
              </w:rPr>
            </w:pPr>
            <w:r w:rsidDel="00000000" w:rsidR="00000000" w:rsidRPr="00000000">
              <w:rPr>
                <w:sz w:val="20"/>
                <w:szCs w:val="20"/>
                <w:rtl w:val="0"/>
              </w:rPr>
              <w:t xml:space="preserve">Visualizar Aspirantes seleccionados para su capacitación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7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8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1">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92">
            <w:pPr>
              <w:spacing w:after="0" w:before="0" w:lineRule="auto"/>
              <w:jc w:val="both"/>
              <w:rPr>
                <w:sz w:val="20"/>
                <w:szCs w:val="20"/>
              </w:rPr>
            </w:pPr>
            <w:r w:rsidDel="00000000" w:rsidR="00000000" w:rsidRPr="00000000">
              <w:rPr>
                <w:sz w:val="20"/>
                <w:szCs w:val="20"/>
                <w:rtl w:val="0"/>
              </w:rPr>
              <w:t xml:space="preserve">Promoción de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9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8">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A9">
            <w:pPr>
              <w:spacing w:after="0" w:before="0" w:lineRule="auto"/>
              <w:jc w:val="both"/>
              <w:rPr>
                <w:sz w:val="20"/>
                <w:szCs w:val="20"/>
              </w:rPr>
            </w:pPr>
            <w:r w:rsidDel="00000000" w:rsidR="00000000" w:rsidRPr="00000000">
              <w:rPr>
                <w:sz w:val="20"/>
                <w:szCs w:val="20"/>
                <w:rtl w:val="0"/>
              </w:rPr>
              <w:t xml:space="preserve">Aceptar aspirantes.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A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BF">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C0">
            <w:pPr>
              <w:spacing w:after="0" w:before="0" w:lineRule="auto"/>
              <w:jc w:val="both"/>
              <w:rPr>
                <w:sz w:val="20"/>
                <w:szCs w:val="20"/>
              </w:rPr>
            </w:pPr>
            <w:r w:rsidDel="00000000" w:rsidR="00000000" w:rsidRPr="00000000">
              <w:rPr>
                <w:sz w:val="20"/>
                <w:szCs w:val="20"/>
                <w:rtl w:val="0"/>
              </w:rPr>
              <w:t xml:space="preserve">Enviar reportes a supervisor de módulo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C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6">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D7">
            <w:pPr>
              <w:spacing w:after="0" w:before="0" w:lineRule="auto"/>
              <w:jc w:val="both"/>
              <w:rPr>
                <w:sz w:val="20"/>
                <w:szCs w:val="20"/>
              </w:rPr>
            </w:pPr>
            <w:r w:rsidDel="00000000" w:rsidR="00000000" w:rsidRPr="00000000">
              <w:rPr>
                <w:sz w:val="20"/>
                <w:szCs w:val="20"/>
                <w:rtl w:val="0"/>
              </w:rPr>
              <w:t xml:space="preserve">Registrar calificaciones de los alumnos.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D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D">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EEE">
            <w:pPr>
              <w:spacing w:after="0" w:before="0" w:lineRule="auto"/>
              <w:jc w:val="both"/>
              <w:rPr>
                <w:sz w:val="20"/>
                <w:szCs w:val="20"/>
              </w:rPr>
            </w:pPr>
            <w:r w:rsidDel="00000000" w:rsidR="00000000" w:rsidRPr="00000000">
              <w:rPr>
                <w:sz w:val="20"/>
                <w:szCs w:val="20"/>
                <w:rtl w:val="0"/>
              </w:rPr>
              <w:t xml:space="preserve">Validar el estado de pago de sus apoyos económicos.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E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EF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4">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05">
            <w:pPr>
              <w:spacing w:after="0" w:before="0" w:lineRule="auto"/>
              <w:jc w:val="both"/>
              <w:rPr>
                <w:sz w:val="20"/>
                <w:szCs w:val="20"/>
              </w:rPr>
            </w:pPr>
            <w:r w:rsidDel="00000000" w:rsidR="00000000" w:rsidRPr="00000000">
              <w:rPr>
                <w:sz w:val="20"/>
                <w:szCs w:val="20"/>
                <w:rtl w:val="0"/>
              </w:rPr>
              <w:t xml:space="preserve">Evaluar el desempeño de los docentes.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0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B">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1C">
            <w:pPr>
              <w:spacing w:after="0" w:before="0" w:lineRule="auto"/>
              <w:jc w:val="both"/>
              <w:rPr>
                <w:sz w:val="20"/>
                <w:szCs w:val="20"/>
              </w:rPr>
            </w:pPr>
            <w:r w:rsidDel="00000000" w:rsidR="00000000" w:rsidRPr="00000000">
              <w:rPr>
                <w:sz w:val="20"/>
                <w:szCs w:val="20"/>
                <w:rtl w:val="0"/>
              </w:rPr>
              <w:t xml:space="preserve">Visualizar agenda de visitas al centro educativo asignado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1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2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2">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33">
            <w:pPr>
              <w:spacing w:after="0" w:before="0" w:lineRule="auto"/>
              <w:jc w:val="both"/>
              <w:rPr>
                <w:sz w:val="20"/>
                <w:szCs w:val="20"/>
              </w:rPr>
            </w:pPr>
            <w:r w:rsidDel="00000000" w:rsidR="00000000" w:rsidRPr="00000000">
              <w:rPr>
                <w:sz w:val="20"/>
                <w:szCs w:val="20"/>
                <w:rtl w:val="0"/>
              </w:rPr>
              <w:t xml:space="preserve">Recibir reportes detallados sobre el desempeño docente en campo.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3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9">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4A">
            <w:pPr>
              <w:spacing w:after="0" w:before="0" w:lineRule="auto"/>
              <w:jc w:val="both"/>
              <w:rPr>
                <w:sz w:val="20"/>
                <w:szCs w:val="20"/>
              </w:rPr>
            </w:pPr>
            <w:r w:rsidDel="00000000" w:rsidR="00000000" w:rsidRPr="00000000">
              <w:rPr>
                <w:sz w:val="20"/>
                <w:szCs w:val="20"/>
                <w:rtl w:val="0"/>
              </w:rPr>
              <w:t xml:space="preserve">Asignar materiales según la localidad correspondiente.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4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5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0">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61">
            <w:pPr>
              <w:spacing w:after="0" w:before="0" w:lineRule="auto"/>
              <w:jc w:val="both"/>
              <w:rPr>
                <w:sz w:val="20"/>
                <w:szCs w:val="20"/>
              </w:rPr>
            </w:pPr>
            <w:r w:rsidDel="00000000" w:rsidR="00000000" w:rsidRPr="00000000">
              <w:rPr>
                <w:sz w:val="20"/>
                <w:szCs w:val="20"/>
                <w:rtl w:val="0"/>
              </w:rPr>
              <w:t xml:space="preserve">Subir el calendario de la PRODET a la plataforma.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6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7">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78">
            <w:pPr>
              <w:spacing w:after="0" w:before="0" w:lineRule="auto"/>
              <w:jc w:val="both"/>
              <w:rPr>
                <w:sz w:val="20"/>
                <w:szCs w:val="20"/>
              </w:rPr>
            </w:pPr>
            <w:r w:rsidDel="00000000" w:rsidR="00000000" w:rsidRPr="00000000">
              <w:rPr>
                <w:sz w:val="20"/>
                <w:szCs w:val="20"/>
                <w:rtl w:val="0"/>
              </w:rPr>
              <w:t xml:space="preserve">Gestionar usuarios y permisos de manera segura.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7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8E">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8F">
            <w:pPr>
              <w:spacing w:after="0" w:before="0" w:lineRule="auto"/>
              <w:jc w:val="both"/>
              <w:rPr>
                <w:sz w:val="20"/>
                <w:szCs w:val="20"/>
              </w:rPr>
            </w:pPr>
            <w:r w:rsidDel="00000000" w:rsidR="00000000" w:rsidRPr="00000000">
              <w:rPr>
                <w:sz w:val="20"/>
                <w:szCs w:val="20"/>
                <w:rtl w:val="0"/>
              </w:rPr>
              <w:t xml:space="preserve">Modificar estado de centro educativo.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9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5">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FA6">
            <w:pPr>
              <w:spacing w:after="0" w:before="0" w:lineRule="auto"/>
              <w:jc w:val="both"/>
              <w:rPr>
                <w:sz w:val="20"/>
                <w:szCs w:val="20"/>
              </w:rPr>
            </w:pPr>
            <w:r w:rsidDel="00000000" w:rsidR="00000000" w:rsidRPr="00000000">
              <w:rPr>
                <w:sz w:val="20"/>
                <w:szCs w:val="20"/>
                <w:rtl w:val="0"/>
              </w:rPr>
              <w:t xml:space="preserve">Eliminar estado de centro educativo como.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A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C">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BD">
            <w:pPr>
              <w:spacing w:after="0" w:before="0" w:lineRule="auto"/>
              <w:jc w:val="both"/>
              <w:rPr>
                <w:sz w:val="20"/>
                <w:szCs w:val="20"/>
              </w:rPr>
            </w:pPr>
            <w:r w:rsidDel="00000000" w:rsidR="00000000" w:rsidRPr="00000000">
              <w:rPr>
                <w:sz w:val="20"/>
                <w:szCs w:val="20"/>
                <w:rtl w:val="0"/>
              </w:rPr>
              <w:t xml:space="preserve">Activar estado de centro educativo como.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B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C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3">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D4">
            <w:pPr>
              <w:spacing w:after="0" w:before="0" w:lineRule="auto"/>
              <w:jc w:val="both"/>
              <w:rPr>
                <w:sz w:val="20"/>
                <w:szCs w:val="20"/>
              </w:rPr>
            </w:pPr>
            <w:r w:rsidDel="00000000" w:rsidR="00000000" w:rsidRPr="00000000">
              <w:rPr>
                <w:sz w:val="20"/>
                <w:szCs w:val="20"/>
                <w:rtl w:val="0"/>
              </w:rPr>
              <w:t xml:space="preserve">Realizar mantenimiento del sistema.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D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A">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FEB">
            <w:pPr>
              <w:spacing w:after="0" w:before="0" w:lineRule="auto"/>
              <w:jc w:val="both"/>
              <w:rPr>
                <w:sz w:val="20"/>
                <w:szCs w:val="20"/>
              </w:rPr>
            </w:pPr>
            <w:r w:rsidDel="00000000" w:rsidR="00000000" w:rsidRPr="00000000">
              <w:rPr>
                <w:sz w:val="20"/>
                <w:szCs w:val="20"/>
                <w:rtl w:val="0"/>
              </w:rPr>
              <w:t xml:space="preserve">Obtener información relevante sobre su estado de beneficiario después de terminar su servicio como docente.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E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FF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1">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02">
            <w:pPr>
              <w:spacing w:after="0" w:before="0" w:lineRule="auto"/>
              <w:jc w:val="both"/>
              <w:rPr>
                <w:sz w:val="20"/>
                <w:szCs w:val="20"/>
              </w:rPr>
            </w:pPr>
            <w:r w:rsidDel="00000000" w:rsidR="00000000" w:rsidRPr="00000000">
              <w:rPr>
                <w:sz w:val="20"/>
                <w:szCs w:val="20"/>
                <w:rtl w:val="0"/>
              </w:rPr>
              <w:t xml:space="preserve">Confirmar que la beca fue recibida.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0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8">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19">
            <w:pPr>
              <w:spacing w:after="0" w:before="0" w:lineRule="auto"/>
              <w:jc w:val="both"/>
              <w:rPr>
                <w:sz w:val="20"/>
                <w:szCs w:val="20"/>
              </w:rPr>
            </w:pPr>
            <w:r w:rsidDel="00000000" w:rsidR="00000000" w:rsidRPr="00000000">
              <w:rPr>
                <w:sz w:val="20"/>
                <w:szCs w:val="20"/>
                <w:rtl w:val="0"/>
              </w:rPr>
              <w:t xml:space="preserve">Subir los documentos necesarios para continuar su proceso de beca o apoyo.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1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2F">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30">
            <w:pPr>
              <w:spacing w:after="0" w:before="0" w:lineRule="auto"/>
              <w:jc w:val="both"/>
              <w:rPr>
                <w:sz w:val="20"/>
                <w:szCs w:val="20"/>
              </w:rPr>
            </w:pPr>
            <w:r w:rsidDel="00000000" w:rsidR="00000000" w:rsidRPr="00000000">
              <w:rPr>
                <w:sz w:val="20"/>
                <w:szCs w:val="20"/>
                <w:rtl w:val="0"/>
              </w:rPr>
              <w:t xml:space="preserve">Ver listas de distribución de materiales a nivel estatal.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3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6">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47">
            <w:pPr>
              <w:spacing w:after="0" w:before="0" w:lineRule="auto"/>
              <w:jc w:val="both"/>
              <w:rPr>
                <w:sz w:val="20"/>
                <w:szCs w:val="20"/>
              </w:rPr>
            </w:pPr>
            <w:r w:rsidDel="00000000" w:rsidR="00000000" w:rsidRPr="00000000">
              <w:rPr>
                <w:sz w:val="20"/>
                <w:szCs w:val="20"/>
                <w:rtl w:val="0"/>
              </w:rPr>
              <w:t xml:space="preserve">Enviar su documentación para su postulación.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4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D">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5E">
            <w:pPr>
              <w:spacing w:after="0" w:before="0" w:lineRule="auto"/>
              <w:jc w:val="both"/>
              <w:rPr>
                <w:sz w:val="20"/>
                <w:szCs w:val="20"/>
              </w:rPr>
            </w:pPr>
            <w:r w:rsidDel="00000000" w:rsidR="00000000" w:rsidRPr="00000000">
              <w:rPr>
                <w:sz w:val="20"/>
                <w:szCs w:val="20"/>
                <w:rtl w:val="0"/>
              </w:rPr>
              <w:t xml:space="preserve">Recibir el estatus de su asignación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5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6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4">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1075">
            <w:pPr>
              <w:spacing w:after="0" w:before="0" w:lineRule="auto"/>
              <w:jc w:val="both"/>
              <w:rPr>
                <w:sz w:val="20"/>
                <w:szCs w:val="20"/>
              </w:rPr>
            </w:pPr>
            <w:r w:rsidDel="00000000" w:rsidR="00000000" w:rsidRPr="00000000">
              <w:rPr>
                <w:sz w:val="20"/>
                <w:szCs w:val="20"/>
                <w:rtl w:val="0"/>
              </w:rPr>
              <w:t xml:space="preserve">Ver su Capacitador asignado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7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B">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C">
            <w:pPr>
              <w:spacing w:after="0" w:before="0" w:lineRule="auto"/>
              <w:jc w:val="both"/>
              <w:rPr>
                <w:sz w:val="20"/>
                <w:szCs w:val="20"/>
              </w:rPr>
            </w:pPr>
            <w:r w:rsidDel="00000000" w:rsidR="00000000" w:rsidRPr="00000000">
              <w:rPr>
                <w:sz w:val="20"/>
                <w:szCs w:val="20"/>
                <w:rtl w:val="0"/>
              </w:rPr>
              <w:t xml:space="preserve">Generar manuales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8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9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2">
            <w:pPr>
              <w:spacing w:after="240" w:before="240" w:lineRule="auto"/>
              <w:jc w:val="both"/>
              <w:rPr>
                <w:sz w:val="20"/>
                <w:szCs w:val="20"/>
              </w:rPr>
            </w:pPr>
            <w:r w:rsidDel="00000000" w:rsidR="00000000" w:rsidRPr="00000000">
              <w:rPr>
                <w:rtl w:val="0"/>
              </w:rPr>
            </w:r>
          </w:p>
        </w:tc>
      </w:tr>
      <w:tr>
        <w:trPr>
          <w:cantSplit w:val="0"/>
          <w:trHeight w:val="839.5973899147727"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3">
            <w:pPr>
              <w:spacing w:after="0" w:before="0" w:lineRule="auto"/>
              <w:jc w:val="both"/>
              <w:rPr>
                <w:sz w:val="20"/>
                <w:szCs w:val="20"/>
              </w:rPr>
            </w:pPr>
            <w:r w:rsidDel="00000000" w:rsidR="00000000" w:rsidRPr="00000000">
              <w:rPr>
                <w:sz w:val="20"/>
                <w:szCs w:val="20"/>
                <w:rtl w:val="0"/>
              </w:rPr>
              <w:t xml:space="preserve">Revisión final de la APP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9">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A">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B">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C">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D">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E">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AF">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0">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1">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2">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3">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4">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5">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6">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7">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10B8">
            <w:pPr>
              <w:spacing w:after="240" w:before="240" w:lineRule="auto"/>
              <w:jc w:val="both"/>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10B9">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10BA">
      <w:pPr>
        <w:spacing w:after="240" w:before="240" w:lineRule="auto"/>
        <w:jc w:val="both"/>
        <w:rPr>
          <w:sz w:val="20"/>
          <w:szCs w:val="20"/>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10BB">
      <w:pPr>
        <w:pStyle w:val="Heading2"/>
        <w:rPr/>
        <w:sectPr>
          <w:type w:val="continuous"/>
          <w:pgSz w:h="11909" w:w="16834" w:orient="landscape"/>
          <w:pgMar w:bottom="1440.0000000000002" w:top="1440.0000000000002" w:left="1440.0000000000002" w:right="1440.0000000000002" w:header="720" w:footer="720"/>
        </w:sectPr>
      </w:pPr>
      <w:bookmarkStart w:colFirst="0" w:colLast="0" w:name="_mmpq8ctgv3g0" w:id="70"/>
      <w:bookmarkEnd w:id="70"/>
      <w:r w:rsidDel="00000000" w:rsidR="00000000" w:rsidRPr="00000000">
        <w:rPr>
          <w:rtl w:val="0"/>
        </w:rPr>
      </w:r>
    </w:p>
    <w:p w:rsidR="00000000" w:rsidDel="00000000" w:rsidP="00000000" w:rsidRDefault="00000000" w:rsidRPr="00000000" w14:paraId="000010BC">
      <w:pPr>
        <w:spacing w:after="240" w:before="240" w:lineRule="auto"/>
        <w:ind w:left="0" w:firstLine="0"/>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gel Dehesa" w:id="0" w:date="2024-11-14T22:58:17Z">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se registra para la postulación</w:t>
      </w:r>
    </w:p>
  </w:comment>
  <w:comment w:author="Sabrina Michaus Gutierrez" w:id="4" w:date="2024-11-23T03:39:04Z">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w:t>
      </w:r>
    </w:p>
  </w:comment>
  <w:comment w:author="Tinoco Videgaray Sergio" w:id="2" w:date="2024-11-14T17:41:58Z">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El proceso de selección se basa en la evaluación de la documentación, la entrevista y el expediente del aspirante.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Notificación: Los jóvenes seleccionados reciben la notificación de su aceptación como Aspirante a Instructor Comunitario a más tardar la última semana de junio.</w:t>
      </w:r>
    </w:p>
  </w:comment>
  <w:comment w:author="Tinoco Videgaray Sergio" w:id="1" w:date="2024-11-14T17:35:03Z">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Captación de jóvenes para que se conviertan en Instructores Comunitarios.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proceso es crucial para asegurar que haya suficientes figuras educativas para atender a las comunidades rurales e indígenas.</w:t>
      </w:r>
    </w:p>
  </w:comment>
  <w:comment w:author="Tinoco Videgaray Sergio" w:id="3" w:date="2024-11-25T20:35:23Z">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●Solicitud por escrito de incorporación al Sistema de Estudios a Docentes.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●Copia del recibo de pago de inscripción de una institución educativa nacional o extranjera (si corresponde).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de la constancia de inscripción o de estudios emitida por la institución educativa, ya sea nacional o extranjera.</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●Constancia de haber concluido satisfactoriamente el servicio social educativo.</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compromiso de no estar recibiendo como beneficio el apoyo económico, simultáneamente, en más de una delegación del CONAFE.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