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919F2" w14:textId="77777777" w:rsidR="00762F67" w:rsidRDefault="00762F67" w:rsidP="00BC54EA">
      <w:pPr>
        <w:pStyle w:val="Ingenmellomrom"/>
      </w:pPr>
    </w:p>
    <w:p w14:paraId="75555405" w14:textId="77777777" w:rsidR="00BC54EA" w:rsidRDefault="00BC54EA" w:rsidP="00BC54EA">
      <w:pPr>
        <w:pStyle w:val="Ingenmellomrom"/>
      </w:pPr>
    </w:p>
    <w:p w14:paraId="65852E5D" w14:textId="01EEC78B" w:rsidR="00BC54EA" w:rsidRDefault="00BC54EA" w:rsidP="00BC54EA">
      <w:pPr>
        <w:pStyle w:val="Ingenmellomrom"/>
      </w:pPr>
    </w:p>
    <w:p w14:paraId="4069C1AA" w14:textId="34376A02" w:rsidR="003A5A10" w:rsidRDefault="003A5A10" w:rsidP="00BC54EA">
      <w:pPr>
        <w:pStyle w:val="Ingenmellomrom"/>
      </w:pPr>
    </w:p>
    <w:p w14:paraId="15B1FBB0" w14:textId="77777777" w:rsidR="003A5A10" w:rsidRDefault="003A5A10" w:rsidP="00BC54EA">
      <w:pPr>
        <w:pStyle w:val="Ingenmellomrom"/>
      </w:pPr>
    </w:p>
    <w:p w14:paraId="68113E37" w14:textId="77777777" w:rsidR="003A5A10" w:rsidRDefault="003A5A10" w:rsidP="00BC54EA">
      <w:pPr>
        <w:pStyle w:val="Ingenmellomrom"/>
      </w:pPr>
    </w:p>
    <w:p w14:paraId="788CB56B" w14:textId="77777777" w:rsidR="003A5A10" w:rsidRDefault="003A5A10" w:rsidP="00BC54EA">
      <w:pPr>
        <w:pStyle w:val="Ingenmellomrom"/>
      </w:pPr>
    </w:p>
    <w:p w14:paraId="4918CA39" w14:textId="77777777" w:rsidR="00BC54EA" w:rsidRPr="00D935AB" w:rsidRDefault="00D935AB" w:rsidP="00BC54EA">
      <w:pPr>
        <w:pStyle w:val="Ingenmellomrom"/>
      </w:pPr>
      <w:r>
        <w:t xml:space="preserve">Det finnes flere </w:t>
      </w:r>
      <w:r w:rsidRPr="00D935AB">
        <w:t>messages.</w:t>
      </w:r>
      <w:r>
        <w:t>xml'er:</w:t>
      </w:r>
    </w:p>
    <w:p w14:paraId="5712CC64" w14:textId="77777777" w:rsidR="00BC54EA" w:rsidRPr="00D935AB" w:rsidRDefault="00BC54EA" w:rsidP="00BC54EA">
      <w:pPr>
        <w:pStyle w:val="Ingenmellomrom"/>
      </w:pPr>
    </w:p>
    <w:p w14:paraId="0737F073" w14:textId="77777777" w:rsidR="00BC54EA" w:rsidRPr="006F21A4" w:rsidRDefault="00D935AB" w:rsidP="00BC54EA">
      <w:pPr>
        <w:pStyle w:val="Ingenmellomrom"/>
        <w:rPr>
          <w:lang w:val="en-US"/>
        </w:rPr>
      </w:pPr>
      <w:r w:rsidRPr="00D935AB">
        <w:rPr>
          <w:lang w:val="en-US"/>
        </w:rPr>
        <w:t>\dspace-xmlui\src\main\resources\aspects\Discovery\i18n\messages.xml</w:t>
      </w:r>
      <w:r w:rsidR="006F21A4">
        <w:rPr>
          <w:lang w:val="en-US"/>
        </w:rPr>
        <w:t xml:space="preserve"> </w:t>
      </w:r>
      <w:r w:rsidR="006F21A4" w:rsidRPr="00595F18">
        <w:rPr>
          <w:color w:val="FF0000"/>
          <w:lang w:val="en-US"/>
        </w:rPr>
        <w:sym w:font="Wingdings" w:char="F0E0"/>
      </w:r>
      <w:r w:rsidR="006F21A4" w:rsidRPr="00595F18">
        <w:rPr>
          <w:color w:val="FF0000"/>
          <w:lang w:val="en-US"/>
        </w:rPr>
        <w:t xml:space="preserve"> har fått norsk versjon</w:t>
      </w:r>
    </w:p>
    <w:p w14:paraId="08101045" w14:textId="77777777" w:rsidR="00D935AB" w:rsidRDefault="00D935AB" w:rsidP="00BC54EA">
      <w:pPr>
        <w:pStyle w:val="Ingenmellomrom"/>
        <w:rPr>
          <w:lang w:val="en-US"/>
        </w:rPr>
      </w:pPr>
      <w:r w:rsidRPr="00D935AB">
        <w:rPr>
          <w:lang w:val="en-US"/>
        </w:rPr>
        <w:t>\dspace-xmlui\src\main\resources\aspects\SwordClient\i18n\messages.xml</w:t>
      </w:r>
    </w:p>
    <w:p w14:paraId="6B4CEC26" w14:textId="77777777" w:rsidR="00D935AB" w:rsidRPr="00595F18" w:rsidRDefault="000F4664" w:rsidP="00BC54EA">
      <w:pPr>
        <w:pStyle w:val="Ingenmellomrom"/>
        <w:rPr>
          <w:lang w:val="en-US"/>
        </w:rPr>
      </w:pPr>
      <w:r>
        <w:rPr>
          <w:lang w:val="en-US"/>
        </w:rPr>
        <w:t>\</w:t>
      </w:r>
      <w:r w:rsidR="00D935AB" w:rsidRPr="00D935AB">
        <w:rPr>
          <w:lang w:val="en-US"/>
        </w:rPr>
        <w:t>dspace-xmlui\src\main\resources\aspects\XMLWorkflow\i18n\messages.xml</w:t>
      </w:r>
      <w:r w:rsidR="00595F18">
        <w:rPr>
          <w:lang w:val="en-US"/>
        </w:rPr>
        <w:t xml:space="preserve"> </w:t>
      </w:r>
      <w:r w:rsidR="00595F18" w:rsidRPr="00595F18">
        <w:rPr>
          <w:color w:val="FF0000"/>
          <w:lang w:val="en-US"/>
        </w:rPr>
        <w:sym w:font="Wingdings" w:char="F0E0"/>
      </w:r>
      <w:r w:rsidR="00595F18" w:rsidRPr="00595F18">
        <w:rPr>
          <w:color w:val="FF0000"/>
          <w:lang w:val="en-US"/>
        </w:rPr>
        <w:t xml:space="preserve"> har fått norsk versjon</w:t>
      </w:r>
    </w:p>
    <w:p w14:paraId="010C59C8" w14:textId="77777777" w:rsidR="00D935AB" w:rsidRPr="006F21A4" w:rsidRDefault="00D935AB" w:rsidP="00BC54EA">
      <w:pPr>
        <w:pStyle w:val="Ingenmellomrom"/>
        <w:rPr>
          <w:lang w:val="en-US"/>
        </w:rPr>
      </w:pPr>
      <w:r w:rsidRPr="006F21A4">
        <w:rPr>
          <w:lang w:val="en-US"/>
        </w:rPr>
        <w:t>\dspace-xmlui\src\main\webapp\i18n\messages.xml</w:t>
      </w:r>
    </w:p>
    <w:p w14:paraId="51DCF764" w14:textId="77777777" w:rsidR="001F1F0A" w:rsidRPr="006F21A4" w:rsidRDefault="001F1F0A" w:rsidP="00BC54EA">
      <w:pPr>
        <w:pStyle w:val="Ingenmellomrom"/>
        <w:rPr>
          <w:lang w:val="en-US"/>
        </w:rPr>
      </w:pPr>
    </w:p>
    <w:p w14:paraId="250B97D7" w14:textId="77777777" w:rsidR="001F1F0A" w:rsidRPr="006F21A4" w:rsidRDefault="001F1F0A" w:rsidP="00BC54EA">
      <w:pPr>
        <w:pStyle w:val="Ingenmellomrom"/>
        <w:rPr>
          <w:lang w:val="en-US"/>
        </w:rPr>
      </w:pPr>
    </w:p>
    <w:p w14:paraId="48CCD03F" w14:textId="77777777" w:rsidR="006F21A4" w:rsidRPr="006F21A4" w:rsidRDefault="006F21A4" w:rsidP="00BC54EA">
      <w:pPr>
        <w:pStyle w:val="Ingenmellomrom"/>
        <w:rPr>
          <w:lang w:val="en-US"/>
        </w:rPr>
      </w:pPr>
    </w:p>
    <w:p w14:paraId="745DE31D" w14:textId="77777777" w:rsidR="000F4664" w:rsidRPr="006F21A4" w:rsidRDefault="005D6BB7" w:rsidP="00BC54EA">
      <w:pPr>
        <w:pStyle w:val="Ingenmellomrom"/>
      </w:pPr>
      <w:r w:rsidRPr="006F21A4">
        <w:t>\dspace\modules\xmlui\src\main\webapp\i18n\</w:t>
      </w:r>
      <w:r w:rsidR="006F21A4" w:rsidRPr="006F21A4">
        <w:t xml:space="preserve"> </w:t>
      </w:r>
      <w:r w:rsidR="006F21A4" w:rsidRPr="00595F18">
        <w:rPr>
          <w:color w:val="FF0000"/>
          <w:lang w:val="en-US"/>
        </w:rPr>
        <w:sym w:font="Wingdings" w:char="F0E0"/>
      </w:r>
      <w:r w:rsidR="006F21A4" w:rsidRPr="00595F18">
        <w:rPr>
          <w:color w:val="FF0000"/>
        </w:rPr>
        <w:t xml:space="preserve"> har fått norsk versjon</w:t>
      </w:r>
    </w:p>
    <w:p w14:paraId="50DED4C2" w14:textId="77777777" w:rsidR="005D6BB7" w:rsidRPr="00D935AB" w:rsidRDefault="005D6BB7" w:rsidP="00BC54EA">
      <w:pPr>
        <w:pStyle w:val="Ingenmellomrom"/>
        <w:rPr>
          <w:lang w:val="en-US"/>
        </w:rPr>
      </w:pPr>
      <w:r w:rsidRPr="005D6BB7">
        <w:rPr>
          <w:lang w:val="en-US"/>
        </w:rPr>
        <w:t>messages_no.xml</w:t>
      </w:r>
    </w:p>
    <w:p w14:paraId="0F94EED2" w14:textId="77777777" w:rsidR="001F1F0A" w:rsidRPr="00D935AB" w:rsidRDefault="001F1F0A" w:rsidP="001F1F0A">
      <w:pPr>
        <w:pStyle w:val="Ingenmellomrom"/>
        <w:rPr>
          <w:lang w:val="en-US"/>
        </w:rPr>
      </w:pPr>
      <w:r>
        <w:rPr>
          <w:lang w:val="en-US"/>
        </w:rPr>
        <w:t>messages</w:t>
      </w:r>
      <w:r w:rsidRPr="005D6BB7">
        <w:rPr>
          <w:lang w:val="en-US"/>
        </w:rPr>
        <w:t>.xml</w:t>
      </w:r>
    </w:p>
    <w:p w14:paraId="5F9AA7AF" w14:textId="77777777" w:rsidR="00BC54EA" w:rsidRPr="00D935AB" w:rsidRDefault="00BC54EA" w:rsidP="00BC54EA">
      <w:pPr>
        <w:pStyle w:val="Ingenmellomrom"/>
        <w:rPr>
          <w:lang w:val="en-US"/>
        </w:rPr>
      </w:pPr>
    </w:p>
    <w:p w14:paraId="4B1FC3A8" w14:textId="77777777" w:rsidR="00BC54EA" w:rsidRDefault="00BC54EA" w:rsidP="00BC54EA">
      <w:pPr>
        <w:pStyle w:val="Ingenmellomrom"/>
        <w:rPr>
          <w:lang w:val="en-US"/>
        </w:rPr>
      </w:pPr>
    </w:p>
    <w:p w14:paraId="1CA1F121" w14:textId="77777777" w:rsidR="00ED36B8" w:rsidRDefault="00ED36B8" w:rsidP="00BC54EA">
      <w:pPr>
        <w:pStyle w:val="Ingenmellomrom"/>
        <w:rPr>
          <w:lang w:val="en-US"/>
        </w:rPr>
      </w:pPr>
    </w:p>
    <w:p w14:paraId="0BAC4473" w14:textId="77777777" w:rsidR="00ED36B8" w:rsidRPr="007C1F02" w:rsidRDefault="00ED36B8" w:rsidP="00ED36B8">
      <w:pPr>
        <w:pStyle w:val="Ingenmellomrom"/>
        <w:rPr>
          <w:lang w:val="en-US"/>
        </w:rPr>
      </w:pPr>
      <w:r w:rsidRPr="007C1F02">
        <w:rPr>
          <w:lang w:val="en-US"/>
        </w:rPr>
        <w:t>dspace &gt; config</w:t>
      </w:r>
    </w:p>
    <w:p w14:paraId="6ACAB1DD" w14:textId="77777777" w:rsidR="00ED36B8" w:rsidRPr="007C1F02" w:rsidRDefault="00ED36B8" w:rsidP="00ED36B8">
      <w:pPr>
        <w:pStyle w:val="Ingenmellomrom"/>
        <w:rPr>
          <w:lang w:val="en-US"/>
        </w:rPr>
      </w:pPr>
      <w:r w:rsidRPr="007C1F02">
        <w:rPr>
          <w:lang w:val="en-US"/>
        </w:rPr>
        <w:t>input-forms_no.xml</w:t>
      </w:r>
    </w:p>
    <w:p w14:paraId="7D164D10" w14:textId="77777777" w:rsidR="00ED36B8" w:rsidRPr="003A5A10" w:rsidRDefault="00ED36B8" w:rsidP="00ED36B8">
      <w:pPr>
        <w:pStyle w:val="Ingenmellomrom"/>
        <w:rPr>
          <w:lang w:val="en-US"/>
        </w:rPr>
      </w:pPr>
      <w:r w:rsidRPr="003A5A10">
        <w:rPr>
          <w:lang w:val="en-US"/>
        </w:rPr>
        <w:t>input-forms.xml</w:t>
      </w:r>
    </w:p>
    <w:p w14:paraId="5B9760A9" w14:textId="77777777" w:rsidR="00ED36B8" w:rsidRDefault="00ED36B8" w:rsidP="00BC54EA">
      <w:pPr>
        <w:pStyle w:val="Ingenmellomrom"/>
        <w:rPr>
          <w:lang w:val="en-US"/>
        </w:rPr>
      </w:pPr>
    </w:p>
    <w:p w14:paraId="59642B5A" w14:textId="77777777" w:rsidR="00ED36B8" w:rsidRPr="00D935AB" w:rsidRDefault="00ED36B8" w:rsidP="00BC54EA">
      <w:pPr>
        <w:pStyle w:val="Ingenmellomrom"/>
        <w:rPr>
          <w:lang w:val="en-US"/>
        </w:rPr>
      </w:pPr>
    </w:p>
    <w:p w14:paraId="72E0147A" w14:textId="77777777" w:rsidR="00BC54EA" w:rsidRPr="00D935AB" w:rsidRDefault="00BC54EA" w:rsidP="00BC54EA">
      <w:pPr>
        <w:pStyle w:val="Ingenmellomrom"/>
        <w:rPr>
          <w:lang w:val="en-US"/>
        </w:rPr>
      </w:pPr>
    </w:p>
    <w:p w14:paraId="197E8508" w14:textId="77777777" w:rsidR="00BC54EA" w:rsidRDefault="00BC54EA" w:rsidP="00BC54EA">
      <w:pPr>
        <w:pStyle w:val="Ingenmellomrom"/>
        <w:rPr>
          <w:lang w:val="en-US"/>
        </w:rPr>
      </w:pPr>
    </w:p>
    <w:p w14:paraId="25C24F5C" w14:textId="77777777" w:rsidR="00443F4B" w:rsidRDefault="00443F4B" w:rsidP="00BC54EA">
      <w:pPr>
        <w:pStyle w:val="Ingenmellomrom"/>
        <w:rPr>
          <w:lang w:val="en-US"/>
        </w:rPr>
      </w:pPr>
      <w:r>
        <w:rPr>
          <w:lang w:val="en-US"/>
        </w:rPr>
        <w:t>dspace\config\modules</w:t>
      </w:r>
    </w:p>
    <w:p w14:paraId="2A6B52E4" w14:textId="77777777" w:rsidR="006F21A4" w:rsidRDefault="00443F4B" w:rsidP="00BC54EA">
      <w:pPr>
        <w:pStyle w:val="Ingenmellomrom"/>
        <w:rPr>
          <w:lang w:val="en-US"/>
        </w:rPr>
      </w:pPr>
      <w:r>
        <w:rPr>
          <w:lang w:val="en-US"/>
        </w:rPr>
        <w:t>institution-registry.cfg</w:t>
      </w:r>
    </w:p>
    <w:p w14:paraId="7257BFD4" w14:textId="77777777" w:rsidR="00FE2D04" w:rsidRDefault="00FE2D04" w:rsidP="00BC54EA">
      <w:pPr>
        <w:pStyle w:val="Ingenmellomrom"/>
        <w:rPr>
          <w:lang w:val="en-US"/>
        </w:rPr>
      </w:pPr>
    </w:p>
    <w:p w14:paraId="2B672167" w14:textId="77777777" w:rsidR="00FE2D04" w:rsidRDefault="00FE2D04" w:rsidP="00BC54EA">
      <w:pPr>
        <w:pStyle w:val="Ingenmellomrom"/>
        <w:rPr>
          <w:lang w:val="en-US"/>
        </w:rPr>
      </w:pPr>
    </w:p>
    <w:p w14:paraId="2E7929C9" w14:textId="77777777" w:rsidR="00FE2D04" w:rsidRDefault="00FE2D04" w:rsidP="00BC54EA">
      <w:pPr>
        <w:pStyle w:val="Ingenmellomrom"/>
        <w:rPr>
          <w:lang w:val="en-US"/>
        </w:rPr>
      </w:pPr>
    </w:p>
    <w:p w14:paraId="7944D4CA" w14:textId="77777777" w:rsidR="00FE2D04" w:rsidRDefault="00FE2D04" w:rsidP="00BC54EA">
      <w:pPr>
        <w:pStyle w:val="Ingenmellomrom"/>
        <w:rPr>
          <w:lang w:val="en-US"/>
        </w:rPr>
      </w:pPr>
    </w:p>
    <w:p w14:paraId="60A4423E" w14:textId="77777777" w:rsidR="00FE2D04" w:rsidRDefault="00FE2D04" w:rsidP="00BC54EA">
      <w:pPr>
        <w:pStyle w:val="Ingenmellomrom"/>
        <w:rPr>
          <w:lang w:val="en-US"/>
        </w:rPr>
      </w:pPr>
    </w:p>
    <w:p w14:paraId="188E1DEA" w14:textId="77777777" w:rsidR="00FE2D04" w:rsidRDefault="00FE2D04" w:rsidP="00BC54EA">
      <w:pPr>
        <w:pStyle w:val="Ingenmellomrom"/>
        <w:rPr>
          <w:lang w:val="en-US"/>
        </w:rPr>
      </w:pPr>
      <w:r w:rsidRPr="00FE2D04">
        <w:rPr>
          <w:b/>
          <w:lang w:val="en-US"/>
        </w:rPr>
        <w:t>Themes</w:t>
      </w:r>
    </w:p>
    <w:p w14:paraId="1F1E683C" w14:textId="77777777" w:rsidR="00FE2D04" w:rsidRDefault="00FE2D04" w:rsidP="00BC54EA">
      <w:pPr>
        <w:pStyle w:val="Ingenmellomrom"/>
        <w:rPr>
          <w:lang w:val="en-US"/>
        </w:rPr>
      </w:pPr>
    </w:p>
    <w:p w14:paraId="6C91918C" w14:textId="77777777" w:rsidR="00FE2D04" w:rsidRDefault="00FE2D04" w:rsidP="00BC54EA">
      <w:pPr>
        <w:pStyle w:val="Ingenmellomrom"/>
        <w:rPr>
          <w:lang w:val="en-US"/>
        </w:rPr>
      </w:pPr>
      <w:r>
        <w:rPr>
          <w:lang w:val="en-US"/>
        </w:rPr>
        <w:t>Våre themes: bibsys-themes</w:t>
      </w:r>
    </w:p>
    <w:p w14:paraId="27899A34" w14:textId="77777777" w:rsidR="00FE2D04" w:rsidRDefault="00FE2D04" w:rsidP="00BC54EA">
      <w:pPr>
        <w:pStyle w:val="Ingenmellomrom"/>
        <w:rPr>
          <w:lang w:val="en-US"/>
        </w:rPr>
      </w:pPr>
      <w:r>
        <w:rPr>
          <w:lang w:val="en-US"/>
        </w:rPr>
        <w:t>Default themes: xmlui-mirage2 – src – main – webapp – themes – brage – styles – style.css</w:t>
      </w:r>
    </w:p>
    <w:p w14:paraId="64ED778F" w14:textId="77777777" w:rsidR="00FE2D04" w:rsidRDefault="00FE2D04" w:rsidP="00BC54EA">
      <w:pPr>
        <w:pStyle w:val="Ingenmellomrom"/>
        <w:rPr>
          <w:lang w:val="en-US"/>
        </w:rPr>
      </w:pPr>
    </w:p>
    <w:p w14:paraId="583D7F03" w14:textId="4A3E77B9" w:rsidR="003A5A10" w:rsidRDefault="003A5A10" w:rsidP="00BC54EA">
      <w:pPr>
        <w:pStyle w:val="Ingenmellomrom"/>
        <w:rPr>
          <w:lang w:val="en-US"/>
        </w:rPr>
      </w:pPr>
    </w:p>
    <w:p w14:paraId="5983C1AF" w14:textId="39193DCF" w:rsidR="003A5A10" w:rsidRDefault="003A5A10" w:rsidP="00BC54EA">
      <w:pPr>
        <w:pStyle w:val="Ingenmellomrom"/>
        <w:rPr>
          <w:lang w:val="en-US"/>
        </w:rPr>
      </w:pPr>
      <w:r>
        <w:rPr>
          <w:lang w:val="en-US"/>
        </w:rPr>
        <w:t xml:space="preserve">På C-disken: </w:t>
      </w:r>
      <w:bookmarkStart w:id="0" w:name="_GoBack"/>
      <w:bookmarkEnd w:id="0"/>
    </w:p>
    <w:p w14:paraId="1FBF9CD3" w14:textId="5698A5B0" w:rsidR="006A2756" w:rsidRDefault="006A2756" w:rsidP="00BC54EA">
      <w:pPr>
        <w:pStyle w:val="Ingenmellomrom"/>
        <w:rPr>
          <w:lang w:val="en-US"/>
        </w:rPr>
      </w:pPr>
      <w:r w:rsidRPr="006A2756">
        <w:rPr>
          <w:lang w:val="en-US"/>
        </w:rPr>
        <w:t>C:\workspace\brage\dspace\modules\xmlui\src\main\resources\bibsys-themes</w:t>
      </w:r>
    </w:p>
    <w:p w14:paraId="1E5AC1AB" w14:textId="1AC47386" w:rsidR="00DA0628" w:rsidRDefault="00DA0628" w:rsidP="00BC54EA">
      <w:pPr>
        <w:pStyle w:val="Ingenmellomrom"/>
        <w:rPr>
          <w:lang w:val="en-US"/>
        </w:rPr>
      </w:pPr>
    </w:p>
    <w:p w14:paraId="507AC000" w14:textId="77777777" w:rsidR="00DA0628" w:rsidRPr="00F7436B" w:rsidRDefault="00DA0628" w:rsidP="00DA0628">
      <w:pPr>
        <w:pStyle w:val="Ingenmellomrom"/>
        <w:rPr>
          <w:lang w:val="en-US"/>
        </w:rPr>
      </w:pPr>
      <w:r w:rsidRPr="00C47BC0">
        <w:rPr>
          <w:lang w:val="en-US"/>
        </w:rPr>
        <w:t xml:space="preserve">IntelliJ: </w:t>
      </w:r>
      <w:r w:rsidRPr="00F7436B">
        <w:rPr>
          <w:lang w:val="en-US"/>
        </w:rPr>
        <w:t>C:\workspace\brage\dspace\modules\xmlui\src\main\resources\bibsys-themes</w:t>
      </w:r>
    </w:p>
    <w:p w14:paraId="10249D37" w14:textId="77777777" w:rsidR="00DA0628" w:rsidRPr="00F7436B" w:rsidRDefault="00DA0628" w:rsidP="00DA0628">
      <w:pPr>
        <w:pStyle w:val="Ingenmellomrom"/>
        <w:rPr>
          <w:lang w:val="en-US"/>
        </w:rPr>
      </w:pPr>
    </w:p>
    <w:p w14:paraId="7D908A35" w14:textId="77777777" w:rsidR="00DA0628" w:rsidRPr="00FE2D04" w:rsidRDefault="00DA0628" w:rsidP="00BC54EA">
      <w:pPr>
        <w:pStyle w:val="Ingenmellomrom"/>
        <w:rPr>
          <w:lang w:val="en-US"/>
        </w:rPr>
      </w:pPr>
    </w:p>
    <w:p w14:paraId="05108B69" w14:textId="77777777" w:rsidR="00FE2D04" w:rsidRDefault="00FE2D04" w:rsidP="00BC54EA">
      <w:pPr>
        <w:pStyle w:val="Ingenmellomrom"/>
        <w:rPr>
          <w:lang w:val="en-US"/>
        </w:rPr>
      </w:pPr>
      <w:r>
        <w:rPr>
          <w:noProof/>
          <w:lang w:eastAsia="nb-NO"/>
        </w:rPr>
        <w:lastRenderedPageBreak/>
        <w:drawing>
          <wp:inline distT="0" distB="0" distL="0" distR="0" wp14:anchorId="02293BF8" wp14:editId="02EE39FE">
            <wp:extent cx="4238625" cy="481965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E22E" w14:textId="77777777" w:rsidR="003611D4" w:rsidRDefault="003611D4" w:rsidP="00BC54EA">
      <w:pPr>
        <w:pStyle w:val="Ingenmellomrom"/>
        <w:rPr>
          <w:lang w:val="en-US"/>
        </w:rPr>
      </w:pPr>
    </w:p>
    <w:p w14:paraId="10B1F0E8" w14:textId="77777777" w:rsidR="003611D4" w:rsidRDefault="003611D4" w:rsidP="00BC54EA">
      <w:pPr>
        <w:pStyle w:val="Ingenmellomrom"/>
        <w:rPr>
          <w:lang w:val="en-US"/>
        </w:rPr>
      </w:pPr>
    </w:p>
    <w:p w14:paraId="1573A0DE" w14:textId="77777777" w:rsidR="003611D4" w:rsidRDefault="003611D4" w:rsidP="00BC54EA">
      <w:pPr>
        <w:pStyle w:val="Ingenmellomrom"/>
        <w:rPr>
          <w:lang w:val="en-US"/>
        </w:rPr>
      </w:pPr>
    </w:p>
    <w:p w14:paraId="0FEF1B0D" w14:textId="77777777" w:rsidR="003611D4" w:rsidRDefault="003611D4" w:rsidP="00BC54EA">
      <w:pPr>
        <w:pStyle w:val="Ingenmellomrom"/>
        <w:rPr>
          <w:lang w:val="en-US"/>
        </w:rPr>
      </w:pPr>
    </w:p>
    <w:p w14:paraId="62ED7040" w14:textId="77777777" w:rsidR="003611D4" w:rsidRDefault="003611D4" w:rsidP="00BC54EA">
      <w:pPr>
        <w:pStyle w:val="Ingenmellomrom"/>
        <w:rPr>
          <w:lang w:val="en-US"/>
        </w:rPr>
      </w:pPr>
    </w:p>
    <w:p w14:paraId="49F83FBC" w14:textId="77777777" w:rsidR="003611D4" w:rsidRDefault="003611D4" w:rsidP="00BC54EA">
      <w:pPr>
        <w:pStyle w:val="Ingenmellomrom"/>
        <w:rPr>
          <w:lang w:val="en-US"/>
        </w:rPr>
      </w:pPr>
    </w:p>
    <w:p w14:paraId="53B1EC22" w14:textId="77777777" w:rsidR="003611D4" w:rsidRDefault="003611D4" w:rsidP="00BC54EA">
      <w:pPr>
        <w:pStyle w:val="Ingenmellomrom"/>
        <w:rPr>
          <w:lang w:val="en-US"/>
        </w:rPr>
      </w:pPr>
    </w:p>
    <w:p w14:paraId="6BBCB036" w14:textId="77777777" w:rsidR="003611D4" w:rsidRDefault="003611D4" w:rsidP="00BC54EA">
      <w:pPr>
        <w:pStyle w:val="Ingenmellomrom"/>
        <w:rPr>
          <w:lang w:val="en-US"/>
        </w:rPr>
      </w:pPr>
    </w:p>
    <w:p w14:paraId="40C0FBFB" w14:textId="77777777" w:rsidR="003611D4" w:rsidRDefault="003611D4" w:rsidP="00BC54EA">
      <w:pPr>
        <w:pStyle w:val="Ingenmellomrom"/>
        <w:rPr>
          <w:lang w:val="en-US"/>
        </w:rPr>
      </w:pPr>
    </w:p>
    <w:p w14:paraId="468FA978" w14:textId="77777777" w:rsidR="003611D4" w:rsidRDefault="003611D4" w:rsidP="00BC54EA">
      <w:pPr>
        <w:pStyle w:val="Ingenmellomrom"/>
        <w:rPr>
          <w:lang w:val="en-US"/>
        </w:rPr>
      </w:pPr>
    </w:p>
    <w:p w14:paraId="10653FE8" w14:textId="77777777" w:rsidR="003611D4" w:rsidRDefault="003611D4" w:rsidP="00BC54EA">
      <w:pPr>
        <w:pStyle w:val="Ingenmellomrom"/>
        <w:rPr>
          <w:lang w:val="en-US"/>
        </w:rPr>
      </w:pPr>
    </w:p>
    <w:p w14:paraId="17515C8F" w14:textId="77777777" w:rsidR="003611D4" w:rsidRDefault="003611D4" w:rsidP="00BC54EA">
      <w:pPr>
        <w:pStyle w:val="Ingenmellomrom"/>
        <w:rPr>
          <w:lang w:val="en-US"/>
        </w:rPr>
      </w:pPr>
    </w:p>
    <w:p w14:paraId="2758930C" w14:textId="77777777" w:rsidR="003611D4" w:rsidRDefault="003611D4" w:rsidP="00BC54EA">
      <w:pPr>
        <w:pStyle w:val="Ingenmellomrom"/>
        <w:rPr>
          <w:lang w:val="en-US"/>
        </w:rPr>
      </w:pPr>
    </w:p>
    <w:p w14:paraId="0C0DF693" w14:textId="77777777" w:rsidR="003611D4" w:rsidRPr="00D935AB" w:rsidRDefault="003611D4" w:rsidP="00BC54EA">
      <w:pPr>
        <w:pStyle w:val="Ingenmellomrom"/>
        <w:rPr>
          <w:lang w:val="en-US"/>
        </w:rPr>
      </w:pPr>
    </w:p>
    <w:sectPr w:rsidR="003611D4" w:rsidRPr="00D9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DEA"/>
    <w:rsid w:val="0004683A"/>
    <w:rsid w:val="000F4664"/>
    <w:rsid w:val="00116C6E"/>
    <w:rsid w:val="001F1F0A"/>
    <w:rsid w:val="003611D4"/>
    <w:rsid w:val="003A5A10"/>
    <w:rsid w:val="00443F4B"/>
    <w:rsid w:val="00463DEA"/>
    <w:rsid w:val="00595F18"/>
    <w:rsid w:val="005D6BB7"/>
    <w:rsid w:val="006A2756"/>
    <w:rsid w:val="006F21A4"/>
    <w:rsid w:val="00762F67"/>
    <w:rsid w:val="00BC54EA"/>
    <w:rsid w:val="00D935AB"/>
    <w:rsid w:val="00DA0628"/>
    <w:rsid w:val="00ED36B8"/>
    <w:rsid w:val="00F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E87E"/>
  <w15:chartTrackingRefBased/>
  <w15:docId w15:val="{0A728CFB-0777-4318-8902-E4B0F74F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BC54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15</cp:revision>
  <dcterms:created xsi:type="dcterms:W3CDTF">2016-06-01T10:28:00Z</dcterms:created>
  <dcterms:modified xsi:type="dcterms:W3CDTF">2019-05-13T06:57:00Z</dcterms:modified>
</cp:coreProperties>
</file>