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C029C" w14:textId="77777777" w:rsidR="00660DC4" w:rsidRPr="00A1224C" w:rsidRDefault="00660DC4" w:rsidP="00A1224C">
      <w:pPr>
        <w:pStyle w:val="28-"/>
      </w:pPr>
      <w:bookmarkStart w:id="0" w:name="_Hlk163417786"/>
      <w:bookmarkEnd w:id="0"/>
    </w:p>
    <w:p w14:paraId="4A4CE85F" w14:textId="13470E52" w:rsidR="006A77C6" w:rsidRPr="00A1224C" w:rsidRDefault="006A77C6" w:rsidP="00A1224C">
      <w:pPr>
        <w:pStyle w:val="28-"/>
      </w:pPr>
    </w:p>
    <w:p w14:paraId="037B6C37" w14:textId="3B9D8D1C" w:rsidR="006A77C6" w:rsidRPr="00A1224C" w:rsidRDefault="006A77C6" w:rsidP="00A1224C">
      <w:pPr>
        <w:pStyle w:val="28-"/>
      </w:pPr>
    </w:p>
    <w:p w14:paraId="30F33C71" w14:textId="77777777" w:rsidR="003D09A8" w:rsidRPr="00A1224C" w:rsidRDefault="003D09A8" w:rsidP="00A1224C">
      <w:pPr>
        <w:pStyle w:val="28-"/>
      </w:pPr>
    </w:p>
    <w:p w14:paraId="7E62994F" w14:textId="77777777" w:rsidR="006A77C6" w:rsidRPr="003D09A8" w:rsidRDefault="003D09A8" w:rsidP="00935A3A">
      <w:pPr>
        <w:spacing w:line="300" w:lineRule="auto"/>
        <w:jc w:val="center"/>
        <w:rPr>
          <w:sz w:val="72"/>
          <w:szCs w:val="72"/>
        </w:rPr>
      </w:pPr>
      <w:r>
        <w:rPr>
          <w:noProof/>
        </w:rPr>
        <w:drawing>
          <wp:inline distT="0" distB="0" distL="0" distR="0" wp14:anchorId="2CC4BD1F" wp14:editId="1298194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27A058DF" w14:textId="2ABA8945" w:rsidR="006A77C6" w:rsidRPr="006A77C6" w:rsidRDefault="006A77C6" w:rsidP="000F7BC9">
      <w:pPr>
        <w:pStyle w:val="10-"/>
      </w:pPr>
      <w:r w:rsidRPr="006A77C6">
        <w:rPr>
          <w:rFonts w:hint="eastAsia"/>
        </w:rPr>
        <w:t>本科生毕业设计</w:t>
      </w:r>
      <w:r w:rsidR="00C93472">
        <w:rPr>
          <w:rFonts w:hint="eastAsia"/>
        </w:rPr>
        <w:t>(</w:t>
      </w:r>
      <w:r w:rsidRPr="006A77C6">
        <w:rPr>
          <w:rFonts w:hint="eastAsia"/>
        </w:rPr>
        <w:t>论文)</w:t>
      </w:r>
    </w:p>
    <w:p w14:paraId="4D7E2F83" w14:textId="77777777" w:rsidR="006A77C6" w:rsidRPr="00801493" w:rsidRDefault="006A77C6" w:rsidP="00A1224C">
      <w:pPr>
        <w:pStyle w:val="28-"/>
      </w:pPr>
    </w:p>
    <w:p w14:paraId="5C8FA580" w14:textId="77777777" w:rsidR="003D09A8" w:rsidRDefault="003D09A8" w:rsidP="00A1224C">
      <w:pPr>
        <w:pStyle w:val="28-"/>
      </w:pPr>
    </w:p>
    <w:p w14:paraId="658EE287" w14:textId="77777777" w:rsidR="0094385F" w:rsidRDefault="0094385F" w:rsidP="00D02951">
      <w:pPr>
        <w:pStyle w:val="07-"/>
        <w:rPr>
          <w:rFonts w:ascii="华文细黑" w:eastAsia="华文细黑" w:hAnsi="华文细黑"/>
          <w:b/>
          <w:color w:val="auto"/>
          <w:sz w:val="44"/>
          <w:szCs w:val="44"/>
          <w:lang w:bidi="en-US"/>
        </w:rPr>
      </w:pPr>
      <w:r w:rsidRPr="0094385F">
        <w:rPr>
          <w:rFonts w:ascii="华文细黑" w:eastAsia="华文细黑" w:hAnsi="华文细黑" w:hint="eastAsia"/>
          <w:b/>
          <w:color w:val="auto"/>
          <w:sz w:val="44"/>
          <w:szCs w:val="44"/>
          <w:lang w:bidi="en-US"/>
        </w:rPr>
        <w:t>跨操作系统的异步串口和网络驱动模块设计与实现</w:t>
      </w:r>
    </w:p>
    <w:p w14:paraId="56CD0C58" w14:textId="3B113949" w:rsidR="006A77C6" w:rsidRDefault="0094385F" w:rsidP="0094385F">
      <w:pPr>
        <w:pStyle w:val="28-"/>
        <w:jc w:val="center"/>
      </w:pPr>
      <w:bookmarkStart w:id="1" w:name="_Hlk165751138"/>
      <w:r w:rsidRPr="0094385F">
        <w:rPr>
          <w:rStyle w:val="12-0"/>
        </w:rPr>
        <w:t>Design and Implementation of Asynchronous Serial Port and Network Driver Module Across Operating Systems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6A77C6" w:rsidRPr="000820EF" w14:paraId="79F8F814" w14:textId="77777777" w:rsidTr="00D20885">
        <w:trPr>
          <w:trHeight w:val="680"/>
          <w:jc w:val="center"/>
        </w:trPr>
        <w:tc>
          <w:tcPr>
            <w:tcW w:w="2101" w:type="dxa"/>
            <w:vAlign w:val="bottom"/>
          </w:tcPr>
          <w:bookmarkEnd w:id="1"/>
          <w:p w14:paraId="135F746C"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院：</w:t>
            </w:r>
          </w:p>
        </w:tc>
        <w:tc>
          <w:tcPr>
            <w:tcW w:w="4415" w:type="dxa"/>
            <w:tcBorders>
              <w:bottom w:val="single" w:sz="8" w:space="0" w:color="auto"/>
            </w:tcBorders>
            <w:vAlign w:val="bottom"/>
          </w:tcPr>
          <w:p w14:paraId="50020EA7" w14:textId="40FB035B" w:rsidR="006A77C6" w:rsidRPr="000820EF" w:rsidRDefault="0094385F" w:rsidP="00D20885">
            <w:pPr>
              <w:pStyle w:val="13-"/>
            </w:pPr>
            <w:r>
              <w:rPr>
                <w:rFonts w:hint="eastAsia"/>
              </w:rPr>
              <w:t>计算机学院</w:t>
            </w:r>
          </w:p>
        </w:tc>
      </w:tr>
      <w:tr w:rsidR="006A77C6" w:rsidRPr="000820EF" w14:paraId="430B1045" w14:textId="77777777" w:rsidTr="00D20885">
        <w:trPr>
          <w:trHeight w:val="680"/>
          <w:jc w:val="center"/>
        </w:trPr>
        <w:tc>
          <w:tcPr>
            <w:tcW w:w="2101" w:type="dxa"/>
            <w:vAlign w:val="bottom"/>
          </w:tcPr>
          <w:p w14:paraId="5F52082E" w14:textId="77777777" w:rsidR="006A77C6" w:rsidRPr="00A95EE9" w:rsidRDefault="006A77C6" w:rsidP="00D20885">
            <w:pPr>
              <w:jc w:val="right"/>
              <w:rPr>
                <w:sz w:val="32"/>
                <w:szCs w:val="32"/>
              </w:rPr>
            </w:pPr>
            <w:r w:rsidRPr="00A95EE9">
              <w:rPr>
                <w:rFonts w:hint="eastAsia"/>
                <w:sz w:val="32"/>
                <w:szCs w:val="32"/>
              </w:rPr>
              <w:t>专</w:t>
            </w:r>
            <w:r w:rsidRPr="00A95EE9">
              <w:rPr>
                <w:rFonts w:hint="eastAsia"/>
                <w:sz w:val="32"/>
                <w:szCs w:val="32"/>
              </w:rPr>
              <w:t xml:space="preserve"> </w:t>
            </w:r>
            <w:r w:rsidRPr="00A95EE9">
              <w:rPr>
                <w:sz w:val="32"/>
                <w:szCs w:val="32"/>
              </w:rPr>
              <w:t xml:space="preserve">   </w:t>
            </w:r>
            <w:r w:rsidRPr="00A95EE9">
              <w:rPr>
                <w:rFonts w:hint="eastAsia"/>
                <w:sz w:val="32"/>
                <w:szCs w:val="32"/>
              </w:rPr>
              <w:t>业：</w:t>
            </w:r>
          </w:p>
        </w:tc>
        <w:tc>
          <w:tcPr>
            <w:tcW w:w="4415" w:type="dxa"/>
            <w:tcBorders>
              <w:top w:val="single" w:sz="8" w:space="0" w:color="auto"/>
              <w:bottom w:val="single" w:sz="8" w:space="0" w:color="auto"/>
            </w:tcBorders>
            <w:vAlign w:val="bottom"/>
          </w:tcPr>
          <w:p w14:paraId="6910C2B9" w14:textId="33C2CE14" w:rsidR="006A77C6" w:rsidRPr="000820EF" w:rsidRDefault="0094385F" w:rsidP="00D20885">
            <w:pPr>
              <w:pStyle w:val="13-"/>
            </w:pPr>
            <w:r>
              <w:rPr>
                <w:rFonts w:hint="eastAsia"/>
              </w:rPr>
              <w:t>计算机科学与技术</w:t>
            </w:r>
          </w:p>
        </w:tc>
      </w:tr>
      <w:tr w:rsidR="00871A84" w:rsidRPr="000820EF" w14:paraId="221BADE3" w14:textId="77777777" w:rsidTr="00D20885">
        <w:trPr>
          <w:trHeight w:val="680"/>
          <w:jc w:val="center"/>
        </w:trPr>
        <w:tc>
          <w:tcPr>
            <w:tcW w:w="2101" w:type="dxa"/>
            <w:vAlign w:val="bottom"/>
          </w:tcPr>
          <w:p w14:paraId="0A94E7BC" w14:textId="44EB547D" w:rsidR="00871A84" w:rsidRPr="00A95EE9" w:rsidRDefault="00871A84" w:rsidP="00D20885">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415" w:type="dxa"/>
            <w:tcBorders>
              <w:top w:val="single" w:sz="8" w:space="0" w:color="auto"/>
              <w:bottom w:val="single" w:sz="8" w:space="0" w:color="auto"/>
            </w:tcBorders>
            <w:vAlign w:val="bottom"/>
          </w:tcPr>
          <w:p w14:paraId="0D8AD50B" w14:textId="41F7D947" w:rsidR="00871A84" w:rsidRPr="000820EF" w:rsidRDefault="00DC4D68" w:rsidP="00D20885">
            <w:pPr>
              <w:pStyle w:val="13-"/>
            </w:pPr>
            <w:r>
              <w:rPr>
                <w:rFonts w:hint="eastAsia"/>
              </w:rPr>
              <w:t>07112005</w:t>
            </w:r>
          </w:p>
        </w:tc>
      </w:tr>
      <w:tr w:rsidR="006A77C6" w:rsidRPr="000820EF" w14:paraId="264B558E" w14:textId="77777777" w:rsidTr="00D20885">
        <w:trPr>
          <w:trHeight w:val="680"/>
          <w:jc w:val="center"/>
        </w:trPr>
        <w:tc>
          <w:tcPr>
            <w:tcW w:w="2101" w:type="dxa"/>
            <w:vAlign w:val="bottom"/>
          </w:tcPr>
          <w:p w14:paraId="1A7BF179" w14:textId="77777777" w:rsidR="006A77C6" w:rsidRPr="00A95EE9" w:rsidRDefault="006A77C6" w:rsidP="00D20885">
            <w:pPr>
              <w:jc w:val="right"/>
              <w:rPr>
                <w:sz w:val="32"/>
                <w:szCs w:val="32"/>
              </w:rPr>
            </w:pPr>
            <w:r w:rsidRPr="00A95EE9">
              <w:rPr>
                <w:rFonts w:hint="eastAsia"/>
                <w:sz w:val="32"/>
                <w:szCs w:val="32"/>
              </w:rPr>
              <w:t>学生姓名：</w:t>
            </w:r>
          </w:p>
        </w:tc>
        <w:tc>
          <w:tcPr>
            <w:tcW w:w="4415" w:type="dxa"/>
            <w:tcBorders>
              <w:top w:val="single" w:sz="8" w:space="0" w:color="auto"/>
              <w:bottom w:val="single" w:sz="8" w:space="0" w:color="auto"/>
            </w:tcBorders>
            <w:vAlign w:val="bottom"/>
          </w:tcPr>
          <w:p w14:paraId="1FEB7099" w14:textId="4454532E" w:rsidR="006A77C6" w:rsidRPr="000820EF" w:rsidRDefault="00B3239A" w:rsidP="00D20885">
            <w:pPr>
              <w:pStyle w:val="13-"/>
            </w:pPr>
            <w:r>
              <w:rPr>
                <w:rFonts w:hint="eastAsia"/>
              </w:rPr>
              <w:t>林</w:t>
            </w:r>
            <w:r>
              <w:rPr>
                <w:rFonts w:hint="eastAsia"/>
              </w:rPr>
              <w:t xml:space="preserve"> </w:t>
            </w:r>
            <w:r>
              <w:rPr>
                <w:rFonts w:hint="eastAsia"/>
              </w:rPr>
              <w:t>晨</w:t>
            </w:r>
          </w:p>
        </w:tc>
      </w:tr>
      <w:tr w:rsidR="006A77C6" w:rsidRPr="000820EF" w14:paraId="3639550F" w14:textId="77777777" w:rsidTr="00D20885">
        <w:trPr>
          <w:trHeight w:val="680"/>
          <w:jc w:val="center"/>
        </w:trPr>
        <w:tc>
          <w:tcPr>
            <w:tcW w:w="2101" w:type="dxa"/>
            <w:vAlign w:val="bottom"/>
          </w:tcPr>
          <w:p w14:paraId="331DF65D"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号：</w:t>
            </w:r>
          </w:p>
        </w:tc>
        <w:tc>
          <w:tcPr>
            <w:tcW w:w="4415" w:type="dxa"/>
            <w:tcBorders>
              <w:top w:val="single" w:sz="8" w:space="0" w:color="auto"/>
              <w:bottom w:val="single" w:sz="8" w:space="0" w:color="auto"/>
            </w:tcBorders>
            <w:vAlign w:val="bottom"/>
          </w:tcPr>
          <w:p w14:paraId="1F811618" w14:textId="61F24A47" w:rsidR="006A77C6" w:rsidRPr="000820EF" w:rsidRDefault="00B3239A" w:rsidP="00D20885">
            <w:pPr>
              <w:pStyle w:val="13-"/>
            </w:pPr>
            <w:r>
              <w:rPr>
                <w:rFonts w:hint="eastAsia"/>
              </w:rPr>
              <w:t>1120202738</w:t>
            </w:r>
          </w:p>
        </w:tc>
      </w:tr>
      <w:tr w:rsidR="006A77C6" w:rsidRPr="000820EF" w14:paraId="04B22BFB" w14:textId="77777777" w:rsidTr="00D20885">
        <w:trPr>
          <w:trHeight w:val="680"/>
          <w:jc w:val="center"/>
        </w:trPr>
        <w:tc>
          <w:tcPr>
            <w:tcW w:w="2101" w:type="dxa"/>
            <w:vAlign w:val="bottom"/>
          </w:tcPr>
          <w:p w14:paraId="5080FF15" w14:textId="77777777" w:rsidR="006A77C6" w:rsidRPr="00A95EE9" w:rsidRDefault="006A77C6" w:rsidP="00D20885">
            <w:pPr>
              <w:jc w:val="right"/>
              <w:rPr>
                <w:sz w:val="32"/>
                <w:szCs w:val="32"/>
              </w:rPr>
            </w:pPr>
            <w:r w:rsidRPr="00A95EE9">
              <w:rPr>
                <w:rFonts w:hint="eastAsia"/>
                <w:sz w:val="32"/>
                <w:szCs w:val="32"/>
              </w:rPr>
              <w:t>指导教师：</w:t>
            </w:r>
          </w:p>
        </w:tc>
        <w:tc>
          <w:tcPr>
            <w:tcW w:w="4415" w:type="dxa"/>
            <w:tcBorders>
              <w:top w:val="single" w:sz="8" w:space="0" w:color="auto"/>
              <w:bottom w:val="single" w:sz="8" w:space="0" w:color="auto"/>
            </w:tcBorders>
            <w:vAlign w:val="bottom"/>
          </w:tcPr>
          <w:p w14:paraId="7FC6B246" w14:textId="2B03433B" w:rsidR="006A77C6" w:rsidRPr="000820EF" w:rsidRDefault="0094385F" w:rsidP="00D20885">
            <w:pPr>
              <w:pStyle w:val="13-"/>
            </w:pPr>
            <w:proofErr w:type="gramStart"/>
            <w:r>
              <w:rPr>
                <w:rFonts w:hint="eastAsia"/>
              </w:rPr>
              <w:t>陆慧梅</w:t>
            </w:r>
            <w:proofErr w:type="gramEnd"/>
          </w:p>
        </w:tc>
      </w:tr>
    </w:tbl>
    <w:p w14:paraId="44CD2299" w14:textId="1C237EC3" w:rsidR="006A77C6" w:rsidRDefault="006A77C6" w:rsidP="00A1224C">
      <w:pPr>
        <w:pStyle w:val="28-"/>
      </w:pPr>
    </w:p>
    <w:p w14:paraId="0CB5276B" w14:textId="4D124932" w:rsidR="006A77C6" w:rsidRDefault="006A77C6" w:rsidP="00A1224C">
      <w:pPr>
        <w:pStyle w:val="28-"/>
      </w:pPr>
    </w:p>
    <w:p w14:paraId="1CB5F390" w14:textId="77777777" w:rsidR="006A77C6" w:rsidRDefault="006A77C6" w:rsidP="00A1224C">
      <w:pPr>
        <w:pStyle w:val="28-"/>
      </w:pPr>
    </w:p>
    <w:p w14:paraId="0B4D9DED" w14:textId="4A5DEA24" w:rsidR="006A77C6" w:rsidRPr="00B72DE1" w:rsidRDefault="006A77C6" w:rsidP="006A77C6">
      <w:pPr>
        <w:pStyle w:val="14-"/>
      </w:pPr>
      <w:r w:rsidRPr="00B72DE1">
        <w:t>20</w:t>
      </w:r>
      <w:r w:rsidR="008C2FE1">
        <w:rPr>
          <w:rFonts w:hint="eastAsia"/>
        </w:rPr>
        <w:t>24</w:t>
      </w:r>
      <w:r>
        <w:t xml:space="preserve"> </w:t>
      </w:r>
      <w:r w:rsidRPr="00B72DE1">
        <w:rPr>
          <w:rFonts w:cs="宋体" w:hint="eastAsia"/>
        </w:rPr>
        <w:t>年</w:t>
      </w:r>
      <w:r w:rsidRPr="00B72DE1">
        <w:rPr>
          <w:rFonts w:cs="宋体"/>
        </w:rPr>
        <w:t xml:space="preserve"> </w:t>
      </w:r>
      <w:r w:rsidR="0094385F">
        <w:rPr>
          <w:rFonts w:cs="宋体" w:hint="eastAsia"/>
        </w:rPr>
        <w:t>5</w:t>
      </w:r>
      <w:r w:rsidRPr="00B72DE1">
        <w:t xml:space="preserve"> </w:t>
      </w:r>
      <w:r w:rsidRPr="00B72DE1">
        <w:rPr>
          <w:rFonts w:cs="宋体" w:hint="eastAsia"/>
        </w:rPr>
        <w:t>月</w:t>
      </w:r>
      <w:r w:rsidRPr="00B72DE1">
        <w:rPr>
          <w:rFonts w:cs="宋体"/>
        </w:rPr>
        <w:t xml:space="preserve"> </w:t>
      </w:r>
      <w:r w:rsidRPr="00B72DE1">
        <w:t xml:space="preserve"> </w:t>
      </w:r>
      <w:r w:rsidRPr="00B72DE1">
        <w:rPr>
          <w:rFonts w:cs="宋体" w:hint="eastAsia"/>
        </w:rPr>
        <w:t>日</w:t>
      </w:r>
    </w:p>
    <w:p w14:paraId="3BB052EE" w14:textId="77777777" w:rsidR="006A77C6" w:rsidRPr="00913096" w:rsidRDefault="006A77C6" w:rsidP="006A77C6">
      <w:pPr>
        <w:sectPr w:rsidR="006A77C6" w:rsidRPr="00913096" w:rsidSect="0080509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766A5963" w14:textId="27FD0CC0" w:rsidR="00594E63" w:rsidRPr="00594E63" w:rsidRDefault="00594E63" w:rsidP="000535F4">
      <w:pPr>
        <w:pStyle w:val="15-"/>
      </w:pPr>
      <w:r w:rsidRPr="00594E63">
        <w:rPr>
          <w:rFonts w:hint="eastAsia"/>
        </w:rPr>
        <w:lastRenderedPageBreak/>
        <w:t>原创性声明</w:t>
      </w:r>
    </w:p>
    <w:p w14:paraId="68F41E81" w14:textId="77777777" w:rsidR="00594E63" w:rsidRPr="00594E63" w:rsidRDefault="00594E63" w:rsidP="00FC6EAD">
      <w:pPr>
        <w:pStyle w:val="17-"/>
        <w:ind w:firstLine="600"/>
      </w:pPr>
      <w:r w:rsidRPr="00594E63">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7843184C" w14:textId="77777777" w:rsidR="00594E63" w:rsidRPr="00594E63" w:rsidRDefault="00594E63" w:rsidP="00FC6EAD">
      <w:pPr>
        <w:pStyle w:val="17-"/>
        <w:ind w:firstLine="600"/>
      </w:pPr>
      <w:r w:rsidRPr="00594E63">
        <w:rPr>
          <w:rFonts w:hint="eastAsia"/>
        </w:rPr>
        <w:t>特此申明。</w:t>
      </w:r>
    </w:p>
    <w:p w14:paraId="410808DB" w14:textId="77777777" w:rsidR="00594E63" w:rsidRPr="00594E63" w:rsidRDefault="00594E63" w:rsidP="00FC6EAD">
      <w:pPr>
        <w:pStyle w:val="17-"/>
        <w:ind w:firstLine="600"/>
        <w:rPr>
          <w:rFonts w:cs="Times New Roman"/>
          <w:szCs w:val="30"/>
        </w:rPr>
      </w:pPr>
    </w:p>
    <w:p w14:paraId="6C488D1A" w14:textId="77777777" w:rsidR="00594E63" w:rsidRPr="00594E63" w:rsidRDefault="00594E63" w:rsidP="00FC6EAD">
      <w:pPr>
        <w:pStyle w:val="17-"/>
        <w:ind w:firstLine="600"/>
        <w:rPr>
          <w:rFonts w:cs="Times New Roman"/>
          <w:szCs w:val="30"/>
        </w:rPr>
      </w:pPr>
    </w:p>
    <w:p w14:paraId="365A0C97" w14:textId="77777777" w:rsidR="00594E63" w:rsidRPr="00594E63" w:rsidRDefault="00594E63" w:rsidP="009D0163">
      <w:pPr>
        <w:pStyle w:val="16-"/>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37A1D74B" w14:textId="77777777" w:rsidR="00594E63" w:rsidRDefault="00594E63" w:rsidP="00FC6EAD">
      <w:pPr>
        <w:pStyle w:val="17-"/>
        <w:ind w:firstLine="420"/>
        <w:rPr>
          <w:sz w:val="21"/>
          <w:szCs w:val="21"/>
        </w:rPr>
      </w:pPr>
    </w:p>
    <w:p w14:paraId="56CD3B4D" w14:textId="77777777" w:rsidR="00FC6EAD" w:rsidRPr="00FC6EAD" w:rsidRDefault="00FC6EAD" w:rsidP="00FC6EAD">
      <w:pPr>
        <w:pStyle w:val="17-"/>
        <w:ind w:firstLine="420"/>
        <w:rPr>
          <w:sz w:val="21"/>
          <w:szCs w:val="21"/>
        </w:rPr>
      </w:pPr>
    </w:p>
    <w:p w14:paraId="1A68D7C2" w14:textId="77777777" w:rsidR="00594E63" w:rsidRPr="00594E63" w:rsidRDefault="00594E63" w:rsidP="000D5025">
      <w:pPr>
        <w:pStyle w:val="15-"/>
      </w:pPr>
      <w:r w:rsidRPr="00594E63">
        <w:rPr>
          <w:rFonts w:hint="eastAsia"/>
        </w:rPr>
        <w:t>关于使用授权的声明</w:t>
      </w:r>
    </w:p>
    <w:p w14:paraId="4329FEB3" w14:textId="77777777" w:rsidR="00594E63" w:rsidRPr="00594E63" w:rsidRDefault="00594E63" w:rsidP="00FC6EAD">
      <w:pPr>
        <w:pStyle w:val="17-"/>
        <w:ind w:firstLine="600"/>
      </w:pPr>
      <w:r w:rsidRPr="00594E63">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D1CEEF8" w14:textId="77777777" w:rsidR="00594E63" w:rsidRPr="00594E63" w:rsidRDefault="00594E63" w:rsidP="00FC6EAD">
      <w:pPr>
        <w:pStyle w:val="17-"/>
        <w:ind w:firstLine="600"/>
        <w:rPr>
          <w:rFonts w:cs="Times New Roman"/>
          <w:szCs w:val="30"/>
        </w:rPr>
      </w:pPr>
    </w:p>
    <w:p w14:paraId="1A08870C" w14:textId="77777777" w:rsidR="00594E63" w:rsidRPr="00594E63" w:rsidRDefault="00594E63" w:rsidP="00635C8B">
      <w:pPr>
        <w:pStyle w:val="16-"/>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5431A0DD" w14:textId="77777777" w:rsidR="002C447B" w:rsidRDefault="00594E63" w:rsidP="00635C8B">
      <w:pPr>
        <w:pStyle w:val="16-"/>
        <w:sectPr w:rsidR="002C447B" w:rsidSect="00805099">
          <w:pgSz w:w="11906" w:h="16838"/>
          <w:pgMar w:top="1985" w:right="1474" w:bottom="1474" w:left="1701" w:header="1361" w:footer="1134" w:gutter="0"/>
          <w:cols w:space="425"/>
          <w:docGrid w:type="lines" w:linePitch="312"/>
        </w:sectPr>
      </w:pPr>
      <w:r w:rsidRPr="00594E63">
        <w:rPr>
          <w:rFonts w:hint="eastAsia"/>
        </w:rPr>
        <w:t xml:space="preserve">指导老师签名：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0EF51F65" w14:textId="7CF93E33" w:rsidR="00721688" w:rsidRPr="00D26212" w:rsidRDefault="00673359" w:rsidP="002C447B">
      <w:pPr>
        <w:pStyle w:val="18-"/>
      </w:pPr>
      <w:r w:rsidRPr="00673359">
        <w:rPr>
          <w:rFonts w:hint="eastAsia"/>
        </w:rPr>
        <w:lastRenderedPageBreak/>
        <w:t>跨操作系统的异步串口和网络驱动模块设计与实现</w:t>
      </w:r>
    </w:p>
    <w:p w14:paraId="6CC228C0" w14:textId="0688AFEF" w:rsidR="00721688" w:rsidRPr="00532EDC" w:rsidRDefault="00721688" w:rsidP="00721688">
      <w:pPr>
        <w:spacing w:beforeLines="100" w:before="312" w:afterLines="100" w:after="312"/>
        <w:jc w:val="center"/>
        <w:outlineLvl w:val="0"/>
        <w:rPr>
          <w:rFonts w:ascii="黑体" w:eastAsia="黑体"/>
          <w:sz w:val="32"/>
          <w:szCs w:val="32"/>
        </w:rPr>
      </w:pPr>
      <w:bookmarkStart w:id="2" w:name="_Toc165900560"/>
      <w:r w:rsidRPr="00532EDC">
        <w:rPr>
          <w:rFonts w:ascii="黑体" w:eastAsia="黑体" w:hint="eastAsia"/>
          <w:sz w:val="32"/>
          <w:szCs w:val="32"/>
        </w:rPr>
        <w:t>摘　要</w:t>
      </w:r>
      <w:bookmarkEnd w:id="2"/>
    </w:p>
    <w:p w14:paraId="0509D836" w14:textId="104BA68F" w:rsidR="00721688" w:rsidRDefault="00721688" w:rsidP="003252DF">
      <w:pPr>
        <w:pStyle w:val="01-"/>
        <w:ind w:firstLineChars="0" w:firstLine="420"/>
      </w:pPr>
    </w:p>
    <w:p w14:paraId="502C8FB2" w14:textId="77777777" w:rsidR="005A033F" w:rsidRDefault="005A033F" w:rsidP="005A033F">
      <w:pPr>
        <w:pStyle w:val="01-"/>
        <w:ind w:firstLineChars="0" w:firstLine="0"/>
      </w:pPr>
    </w:p>
    <w:p w14:paraId="608D346C" w14:textId="77777777" w:rsidR="005A033F" w:rsidRPr="005A033F" w:rsidRDefault="005A033F" w:rsidP="005A033F">
      <w:pPr>
        <w:pStyle w:val="01-"/>
        <w:ind w:firstLineChars="0" w:firstLine="0"/>
      </w:pPr>
    </w:p>
    <w:p w14:paraId="67FB8C83" w14:textId="0E3E5F6B" w:rsidR="002C447B" w:rsidRDefault="00721688" w:rsidP="00A778C5">
      <w:pPr>
        <w:pStyle w:val="19-"/>
      </w:pPr>
      <w:r w:rsidRPr="008D2EBF">
        <w:rPr>
          <w:rFonts w:hint="eastAsia"/>
        </w:rPr>
        <w:t>关键词：</w:t>
      </w:r>
    </w:p>
    <w:p w14:paraId="185659A2" w14:textId="07662796" w:rsidR="002C447B" w:rsidRPr="00A778C5" w:rsidRDefault="002C447B" w:rsidP="004F735F">
      <w:pPr>
        <w:pStyle w:val="01-"/>
        <w:ind w:firstLineChars="0" w:firstLine="0"/>
        <w:rPr>
          <w:rFonts w:ascii="宋体" w:hAnsi="宋体"/>
          <w:b/>
        </w:rPr>
        <w:sectPr w:rsidR="002C447B" w:rsidRPr="00A778C5" w:rsidSect="00805099">
          <w:headerReference w:type="default" r:id="rId11"/>
          <w:footerReference w:type="default" r:id="rId12"/>
          <w:pgSz w:w="11906" w:h="16838" w:code="9"/>
          <w:pgMar w:top="1985" w:right="1474" w:bottom="1474" w:left="1701" w:header="1361" w:footer="1134" w:gutter="0"/>
          <w:pgNumType w:fmt="upperRoman" w:start="1"/>
          <w:cols w:space="425"/>
          <w:docGrid w:type="lines" w:linePitch="312"/>
        </w:sectPr>
      </w:pPr>
    </w:p>
    <w:p w14:paraId="0729BB6E" w14:textId="250B9B9A" w:rsidR="00673359" w:rsidRDefault="00673359" w:rsidP="00673359">
      <w:pPr>
        <w:pStyle w:val="01-"/>
        <w:spacing w:beforeLines="100" w:before="312" w:afterLines="100" w:after="312" w:line="240" w:lineRule="auto"/>
        <w:ind w:firstLineChars="0" w:firstLine="0"/>
        <w:jc w:val="center"/>
      </w:pPr>
      <w:r w:rsidRPr="00673359">
        <w:rPr>
          <w:rFonts w:eastAsia="黑体" w:cstheme="minorBidi"/>
          <w:b/>
          <w:kern w:val="2"/>
          <w:sz w:val="32"/>
          <w:szCs w:val="21"/>
        </w:rPr>
        <w:lastRenderedPageBreak/>
        <w:t>Design and Implementation of Asynchronous Serial Port and Network Driver Module Across Operating Systems</w:t>
      </w:r>
    </w:p>
    <w:p w14:paraId="73D4884E" w14:textId="2AA97BD5" w:rsidR="002C447B" w:rsidRPr="00590630" w:rsidRDefault="002C447B" w:rsidP="002C447B">
      <w:pPr>
        <w:snapToGrid w:val="0"/>
        <w:spacing w:beforeLines="100" w:before="312" w:afterLines="100" w:after="312"/>
        <w:jc w:val="center"/>
        <w:outlineLvl w:val="0"/>
        <w:rPr>
          <w:rFonts w:ascii="Times New Roman" w:eastAsia="黑体" w:hAnsi="Times New Roman"/>
          <w:sz w:val="30"/>
          <w:szCs w:val="30"/>
        </w:rPr>
      </w:pPr>
      <w:bookmarkStart w:id="3" w:name="_Toc165900561"/>
      <w:r w:rsidRPr="00590630">
        <w:rPr>
          <w:rFonts w:ascii="Times New Roman" w:eastAsia="黑体" w:hAnsi="Times New Roman"/>
          <w:sz w:val="30"/>
          <w:szCs w:val="30"/>
        </w:rPr>
        <w:t>Abstract</w:t>
      </w:r>
      <w:bookmarkEnd w:id="3"/>
    </w:p>
    <w:p w14:paraId="5D1CB9FB" w14:textId="567E8ABA" w:rsidR="00173B7C" w:rsidRPr="00173B7C" w:rsidRDefault="00173B7C" w:rsidP="0001394A">
      <w:pPr>
        <w:pStyle w:val="22-"/>
        <w:ind w:firstLine="480"/>
        <w:rPr>
          <w:rFonts w:eastAsiaTheme="minorEastAsia"/>
        </w:rPr>
      </w:pPr>
    </w:p>
    <w:p w14:paraId="55E213BC" w14:textId="194E7D6A" w:rsidR="00673359" w:rsidRDefault="002C447B" w:rsidP="00765EC2">
      <w:pPr>
        <w:pStyle w:val="21-"/>
      </w:pPr>
      <w:r w:rsidRPr="000C0639">
        <w:t>Key Words:</w:t>
      </w:r>
    </w:p>
    <w:p w14:paraId="6DACCD57" w14:textId="592A708E" w:rsidR="00673359" w:rsidRPr="00782A42" w:rsidRDefault="00673359" w:rsidP="00782A42">
      <w:pPr>
        <w:widowControl/>
        <w:jc w:val="left"/>
        <w:rPr>
          <w:rFonts w:ascii="Times New Roman" w:eastAsia="宋体" w:hAnsi="Times New Roman" w:cs="Times New Roman"/>
          <w:b/>
          <w:bCs/>
          <w:kern w:val="0"/>
          <w:sz w:val="24"/>
          <w:szCs w:val="24"/>
        </w:rPr>
      </w:pPr>
      <w:r>
        <w:br w:type="page"/>
      </w:r>
    </w:p>
    <w:p w14:paraId="4B86BF45" w14:textId="561E6F9C" w:rsidR="004429E5" w:rsidRPr="00FD5D85" w:rsidRDefault="004429E5" w:rsidP="00A778C5">
      <w:pPr>
        <w:pStyle w:val="23-"/>
        <w:spacing w:before="468" w:after="312"/>
      </w:pPr>
      <w:r w:rsidRPr="00FD5D85">
        <w:rPr>
          <w:rFonts w:hint="eastAsia"/>
        </w:rPr>
        <w:lastRenderedPageBreak/>
        <w:t>目　录</w:t>
      </w:r>
    </w:p>
    <w:p w14:paraId="2A2C1358" w14:textId="06B2F591" w:rsidR="002A5572" w:rsidRPr="002A5572" w:rsidRDefault="004429E5">
      <w:pPr>
        <w:pStyle w:val="TOC1"/>
        <w:tabs>
          <w:tab w:val="right" w:leader="dot" w:pos="8721"/>
        </w:tabs>
        <w:rPr>
          <w:rFonts w:ascii="宋体" w:eastAsia="宋体" w:hAnsi="宋体"/>
          <w:noProof/>
          <w:sz w:val="24"/>
          <w:szCs w:val="24"/>
          <w14:ligatures w14:val="standardContextual"/>
        </w:rPr>
      </w:pPr>
      <w:r w:rsidRPr="002A5572">
        <w:rPr>
          <w:rFonts w:ascii="宋体" w:eastAsia="宋体" w:hAnsi="宋体" w:cs="Arial"/>
          <w:bCs/>
          <w:caps/>
          <w:noProof/>
          <w:spacing w:val="60"/>
          <w:kern w:val="44"/>
          <w:sz w:val="24"/>
          <w:szCs w:val="24"/>
        </w:rPr>
        <w:fldChar w:fldCharType="begin"/>
      </w:r>
      <w:r w:rsidRPr="002A5572">
        <w:rPr>
          <w:rFonts w:ascii="宋体" w:eastAsia="宋体" w:hAnsi="宋体"/>
          <w:caps/>
          <w:sz w:val="24"/>
          <w:szCs w:val="24"/>
        </w:rPr>
        <w:instrText xml:space="preserve"> TOC \o "1-3" \h \z \u </w:instrText>
      </w:r>
      <w:r w:rsidRPr="002A5572">
        <w:rPr>
          <w:rFonts w:ascii="宋体" w:eastAsia="宋体" w:hAnsi="宋体" w:cs="Arial"/>
          <w:bCs/>
          <w:caps/>
          <w:noProof/>
          <w:spacing w:val="60"/>
          <w:kern w:val="44"/>
          <w:sz w:val="24"/>
          <w:szCs w:val="24"/>
        </w:rPr>
        <w:fldChar w:fldCharType="separate"/>
      </w:r>
      <w:hyperlink w:anchor="_Toc165900560" w:history="1">
        <w:r w:rsidR="002A5572" w:rsidRPr="002A5572">
          <w:rPr>
            <w:rStyle w:val="a8"/>
            <w:rFonts w:ascii="宋体" w:eastAsia="宋体" w:hAnsi="宋体"/>
            <w:noProof/>
            <w:sz w:val="24"/>
            <w:szCs w:val="24"/>
          </w:rPr>
          <w:t>摘　要</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sidR="00512F16">
          <w:rPr>
            <w:rFonts w:ascii="宋体" w:eastAsia="宋体" w:hAnsi="宋体"/>
            <w:noProof/>
            <w:webHidden/>
            <w:sz w:val="24"/>
            <w:szCs w:val="24"/>
          </w:rPr>
          <w:t>I</w:t>
        </w:r>
        <w:r w:rsidR="002A5572" w:rsidRPr="002A5572">
          <w:rPr>
            <w:rFonts w:ascii="宋体" w:eastAsia="宋体" w:hAnsi="宋体"/>
            <w:noProof/>
            <w:webHidden/>
            <w:sz w:val="24"/>
            <w:szCs w:val="24"/>
          </w:rPr>
          <w:fldChar w:fldCharType="end"/>
        </w:r>
      </w:hyperlink>
    </w:p>
    <w:p w14:paraId="77EEDE99" w14:textId="09458673" w:rsidR="002A5572" w:rsidRPr="002A5572" w:rsidRDefault="00512F16">
      <w:pPr>
        <w:pStyle w:val="TOC1"/>
        <w:tabs>
          <w:tab w:val="right" w:leader="dot" w:pos="8721"/>
        </w:tabs>
        <w:rPr>
          <w:rFonts w:ascii="宋体" w:eastAsia="宋体" w:hAnsi="宋体"/>
          <w:noProof/>
          <w:sz w:val="24"/>
          <w:szCs w:val="24"/>
          <w14:ligatures w14:val="standardContextual"/>
        </w:rPr>
      </w:pPr>
      <w:hyperlink w:anchor="_Toc165900561" w:history="1">
        <w:r w:rsidR="002A5572" w:rsidRPr="002A5572">
          <w:rPr>
            <w:rStyle w:val="a8"/>
            <w:rFonts w:ascii="宋体" w:eastAsia="宋体" w:hAnsi="宋体"/>
            <w:noProof/>
            <w:sz w:val="24"/>
            <w:szCs w:val="24"/>
          </w:rPr>
          <w:t>Abstract</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II</w:t>
        </w:r>
        <w:r w:rsidR="002A5572" w:rsidRPr="002A5572">
          <w:rPr>
            <w:rFonts w:ascii="宋体" w:eastAsia="宋体" w:hAnsi="宋体"/>
            <w:noProof/>
            <w:webHidden/>
            <w:sz w:val="24"/>
            <w:szCs w:val="24"/>
          </w:rPr>
          <w:fldChar w:fldCharType="end"/>
        </w:r>
      </w:hyperlink>
    </w:p>
    <w:p w14:paraId="21DE864D" w14:textId="79AFF268" w:rsidR="002A5572" w:rsidRPr="002A5572" w:rsidRDefault="00512F16">
      <w:pPr>
        <w:pStyle w:val="TOC1"/>
        <w:tabs>
          <w:tab w:val="right" w:leader="dot" w:pos="8721"/>
        </w:tabs>
        <w:rPr>
          <w:rFonts w:ascii="宋体" w:eastAsia="宋体" w:hAnsi="宋体"/>
          <w:noProof/>
          <w:sz w:val="24"/>
          <w:szCs w:val="24"/>
          <w14:ligatures w14:val="standardContextual"/>
        </w:rPr>
      </w:pPr>
      <w:hyperlink w:anchor="_Toc165900562" w:history="1">
        <w:r w:rsidR="002A5572" w:rsidRPr="002A5572">
          <w:rPr>
            <w:rStyle w:val="a8"/>
            <w:rFonts w:ascii="宋体" w:eastAsia="宋体" w:hAnsi="宋体"/>
            <w:noProof/>
            <w:sz w:val="24"/>
            <w:szCs w:val="24"/>
          </w:rPr>
          <w:t>第1章 绪论</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w:t>
        </w:r>
        <w:r w:rsidR="002A5572" w:rsidRPr="002A5572">
          <w:rPr>
            <w:rFonts w:ascii="宋体" w:eastAsia="宋体" w:hAnsi="宋体"/>
            <w:noProof/>
            <w:webHidden/>
            <w:sz w:val="24"/>
            <w:szCs w:val="24"/>
          </w:rPr>
          <w:fldChar w:fldCharType="end"/>
        </w:r>
      </w:hyperlink>
    </w:p>
    <w:p w14:paraId="70D2EF0B" w14:textId="2FB5CCFD"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63" w:history="1">
        <w:r w:rsidR="002A5572" w:rsidRPr="002A5572">
          <w:rPr>
            <w:rStyle w:val="a8"/>
            <w:rFonts w:ascii="宋体" w:eastAsia="宋体" w:hAnsi="宋体"/>
            <w:noProof/>
            <w:sz w:val="24"/>
            <w:szCs w:val="24"/>
          </w:rPr>
          <w:t>1.1 研究背景</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w:t>
        </w:r>
        <w:r w:rsidR="002A5572" w:rsidRPr="002A5572">
          <w:rPr>
            <w:rFonts w:ascii="宋体" w:eastAsia="宋体" w:hAnsi="宋体"/>
            <w:noProof/>
            <w:webHidden/>
            <w:sz w:val="24"/>
            <w:szCs w:val="24"/>
          </w:rPr>
          <w:fldChar w:fldCharType="end"/>
        </w:r>
      </w:hyperlink>
    </w:p>
    <w:p w14:paraId="6729663D" w14:textId="6336C4D7"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64" w:history="1">
        <w:r w:rsidR="002A5572" w:rsidRPr="002A5572">
          <w:rPr>
            <w:rStyle w:val="a8"/>
            <w:rFonts w:ascii="宋体" w:eastAsia="宋体" w:hAnsi="宋体"/>
            <w:noProof/>
            <w:sz w:val="24"/>
            <w:szCs w:val="24"/>
          </w:rPr>
          <w:t>1.2 国内外研究现状</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w:t>
        </w:r>
        <w:r w:rsidR="002A5572" w:rsidRPr="002A5572">
          <w:rPr>
            <w:rFonts w:ascii="宋体" w:eastAsia="宋体" w:hAnsi="宋体"/>
            <w:noProof/>
            <w:webHidden/>
            <w:sz w:val="24"/>
            <w:szCs w:val="24"/>
          </w:rPr>
          <w:fldChar w:fldCharType="end"/>
        </w:r>
      </w:hyperlink>
    </w:p>
    <w:p w14:paraId="3A442C12" w14:textId="3D179796"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65" w:history="1">
        <w:r w:rsidR="002A5572" w:rsidRPr="002A5572">
          <w:rPr>
            <w:rStyle w:val="a8"/>
            <w:rFonts w:ascii="宋体" w:eastAsia="宋体" w:hAnsi="宋体"/>
            <w:noProof/>
            <w:sz w:val="24"/>
            <w:szCs w:val="24"/>
          </w:rPr>
          <w:t>1.3 本文研究内容与贡献</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w:t>
        </w:r>
        <w:r w:rsidR="002A5572" w:rsidRPr="002A5572">
          <w:rPr>
            <w:rFonts w:ascii="宋体" w:eastAsia="宋体" w:hAnsi="宋体"/>
            <w:noProof/>
            <w:webHidden/>
            <w:sz w:val="24"/>
            <w:szCs w:val="24"/>
          </w:rPr>
          <w:fldChar w:fldCharType="end"/>
        </w:r>
      </w:hyperlink>
    </w:p>
    <w:p w14:paraId="645B7652" w14:textId="3DB000D9"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66" w:history="1">
        <w:r w:rsidR="002A5572" w:rsidRPr="002A5572">
          <w:rPr>
            <w:rStyle w:val="a8"/>
            <w:rFonts w:ascii="宋体" w:eastAsia="宋体" w:hAnsi="宋体"/>
            <w:noProof/>
            <w:sz w:val="24"/>
            <w:szCs w:val="24"/>
          </w:rPr>
          <w:t>1.3.1 研究内容和关键问题</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w:t>
        </w:r>
        <w:r w:rsidR="002A5572" w:rsidRPr="002A5572">
          <w:rPr>
            <w:rFonts w:ascii="宋体" w:eastAsia="宋体" w:hAnsi="宋体"/>
            <w:noProof/>
            <w:webHidden/>
            <w:sz w:val="24"/>
            <w:szCs w:val="24"/>
          </w:rPr>
          <w:fldChar w:fldCharType="end"/>
        </w:r>
      </w:hyperlink>
    </w:p>
    <w:p w14:paraId="23D70214" w14:textId="15AEBF32"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67" w:history="1">
        <w:r w:rsidR="002A5572" w:rsidRPr="002A5572">
          <w:rPr>
            <w:rStyle w:val="a8"/>
            <w:rFonts w:ascii="宋体" w:eastAsia="宋体" w:hAnsi="宋体"/>
            <w:noProof/>
            <w:sz w:val="24"/>
            <w:szCs w:val="24"/>
          </w:rPr>
          <w:t>1.3.2 本文贡献</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3</w:t>
        </w:r>
        <w:r w:rsidR="002A5572" w:rsidRPr="002A5572">
          <w:rPr>
            <w:rFonts w:ascii="宋体" w:eastAsia="宋体" w:hAnsi="宋体"/>
            <w:noProof/>
            <w:webHidden/>
            <w:sz w:val="24"/>
            <w:szCs w:val="24"/>
          </w:rPr>
          <w:fldChar w:fldCharType="end"/>
        </w:r>
      </w:hyperlink>
    </w:p>
    <w:p w14:paraId="0A778E63" w14:textId="7A17F356" w:rsidR="002A5572" w:rsidRPr="002A5572" w:rsidRDefault="00512F16">
      <w:pPr>
        <w:pStyle w:val="TOC1"/>
        <w:tabs>
          <w:tab w:val="right" w:leader="dot" w:pos="8721"/>
        </w:tabs>
        <w:rPr>
          <w:rFonts w:ascii="宋体" w:eastAsia="宋体" w:hAnsi="宋体"/>
          <w:noProof/>
          <w:sz w:val="24"/>
          <w:szCs w:val="24"/>
          <w14:ligatures w14:val="standardContextual"/>
        </w:rPr>
      </w:pPr>
      <w:hyperlink w:anchor="_Toc165900568" w:history="1">
        <w:r w:rsidR="002A5572" w:rsidRPr="002A5572">
          <w:rPr>
            <w:rStyle w:val="a8"/>
            <w:rFonts w:ascii="宋体" w:eastAsia="宋体" w:hAnsi="宋体"/>
            <w:noProof/>
            <w:sz w:val="24"/>
            <w:szCs w:val="24"/>
          </w:rPr>
          <w:t>第2章 相关技术介绍</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279E2CA1" w14:textId="1FC8D311"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69" w:history="1">
        <w:r w:rsidR="002A5572" w:rsidRPr="002A5572">
          <w:rPr>
            <w:rStyle w:val="a8"/>
            <w:rFonts w:ascii="宋体" w:eastAsia="宋体" w:hAnsi="宋体"/>
            <w:noProof/>
            <w:sz w:val="24"/>
            <w:szCs w:val="24"/>
          </w:rPr>
          <w:t>2.1 Rust Cargo 和 Crates.io</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_Toc165900569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7A22ECF5" w14:textId="58590805"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70" w:history="1">
        <w:r w:rsidR="002A5572" w:rsidRPr="002A5572">
          <w:rPr>
            <w:rStyle w:val="a8"/>
            <w:rFonts w:ascii="宋体" w:eastAsia="宋体" w:hAnsi="宋体"/>
            <w:noProof/>
            <w:sz w:val="24"/>
            <w:szCs w:val="24"/>
          </w:rPr>
          <w:t>2.1.1 Rust Cargo</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28E9765B" w14:textId="06D5021A"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71" w:history="1">
        <w:r w:rsidR="002A5572" w:rsidRPr="002A5572">
          <w:rPr>
            <w:rStyle w:val="a8"/>
            <w:rFonts w:ascii="宋体" w:eastAsia="宋体" w:hAnsi="宋体"/>
            <w:noProof/>
            <w:sz w:val="24"/>
            <w:szCs w:val="24"/>
          </w:rPr>
          <w:t>2.1.2 Crates.io</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4</w:t>
        </w:r>
        <w:r w:rsidR="002A5572" w:rsidRPr="002A5572">
          <w:rPr>
            <w:rFonts w:ascii="宋体" w:eastAsia="宋体" w:hAnsi="宋体"/>
            <w:noProof/>
            <w:webHidden/>
            <w:sz w:val="24"/>
            <w:szCs w:val="24"/>
          </w:rPr>
          <w:fldChar w:fldCharType="end"/>
        </w:r>
      </w:hyperlink>
    </w:p>
    <w:p w14:paraId="1F6E4492" w14:textId="02E20C08"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72" w:history="1">
        <w:r w:rsidR="002A5572" w:rsidRPr="002A5572">
          <w:rPr>
            <w:rStyle w:val="a8"/>
            <w:rFonts w:ascii="宋体" w:eastAsia="宋体" w:hAnsi="宋体"/>
            <w:noProof/>
            <w:sz w:val="24"/>
            <w:szCs w:val="24"/>
          </w:rPr>
          <w:t>2.2 Rust Future</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5</w:t>
        </w:r>
        <w:r w:rsidR="002A5572" w:rsidRPr="002A5572">
          <w:rPr>
            <w:rFonts w:ascii="宋体" w:eastAsia="宋体" w:hAnsi="宋体"/>
            <w:noProof/>
            <w:webHidden/>
            <w:sz w:val="24"/>
            <w:szCs w:val="24"/>
          </w:rPr>
          <w:fldChar w:fldCharType="end"/>
        </w:r>
      </w:hyperlink>
    </w:p>
    <w:p w14:paraId="644961C4" w14:textId="1C441D04"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73" w:history="1">
        <w:r w:rsidR="002A5572" w:rsidRPr="002A5572">
          <w:rPr>
            <w:rStyle w:val="a8"/>
            <w:rFonts w:ascii="宋体" w:eastAsia="宋体" w:hAnsi="宋体"/>
            <w:noProof/>
            <w:sz w:val="24"/>
            <w:szCs w:val="24"/>
          </w:rPr>
          <w:t>2.2.1常见的并发编程方式</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5</w:t>
        </w:r>
        <w:r w:rsidR="002A5572" w:rsidRPr="002A5572">
          <w:rPr>
            <w:rFonts w:ascii="宋体" w:eastAsia="宋体" w:hAnsi="宋体"/>
            <w:noProof/>
            <w:webHidden/>
            <w:sz w:val="24"/>
            <w:szCs w:val="24"/>
          </w:rPr>
          <w:fldChar w:fldCharType="end"/>
        </w:r>
      </w:hyperlink>
    </w:p>
    <w:p w14:paraId="6E38760A" w14:textId="08C8DF43"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74" w:history="1">
        <w:r w:rsidR="002A5572" w:rsidRPr="002A5572">
          <w:rPr>
            <w:rStyle w:val="a8"/>
            <w:rFonts w:ascii="宋体" w:eastAsia="宋体" w:hAnsi="宋体"/>
            <w:noProof/>
            <w:sz w:val="24"/>
            <w:szCs w:val="24"/>
          </w:rPr>
          <w:t>2.2.2 Rust Future</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6</w:t>
        </w:r>
        <w:r w:rsidR="002A5572" w:rsidRPr="002A5572">
          <w:rPr>
            <w:rFonts w:ascii="宋体" w:eastAsia="宋体" w:hAnsi="宋体"/>
            <w:noProof/>
            <w:webHidden/>
            <w:sz w:val="24"/>
            <w:szCs w:val="24"/>
          </w:rPr>
          <w:fldChar w:fldCharType="end"/>
        </w:r>
      </w:hyperlink>
    </w:p>
    <w:p w14:paraId="071555AC" w14:textId="66D997F5"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75" w:history="1">
        <w:r w:rsidR="002A5572" w:rsidRPr="002A5572">
          <w:rPr>
            <w:rStyle w:val="a8"/>
            <w:rFonts w:ascii="宋体" w:eastAsia="宋体" w:hAnsi="宋体"/>
            <w:noProof/>
            <w:sz w:val="24"/>
            <w:szCs w:val="24"/>
          </w:rPr>
          <w:t>2.2.3 Rust运行时</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8</w:t>
        </w:r>
        <w:r w:rsidR="002A5572" w:rsidRPr="002A5572">
          <w:rPr>
            <w:rFonts w:ascii="宋体" w:eastAsia="宋体" w:hAnsi="宋体"/>
            <w:noProof/>
            <w:webHidden/>
            <w:sz w:val="24"/>
            <w:szCs w:val="24"/>
          </w:rPr>
          <w:fldChar w:fldCharType="end"/>
        </w:r>
      </w:hyperlink>
    </w:p>
    <w:p w14:paraId="58845AA9" w14:textId="67B879EE"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76" w:history="1">
        <w:r w:rsidR="002A5572" w:rsidRPr="002A5572">
          <w:rPr>
            <w:rStyle w:val="a8"/>
            <w:rFonts w:ascii="宋体" w:eastAsia="宋体" w:hAnsi="宋体"/>
            <w:noProof/>
            <w:sz w:val="24"/>
            <w:szCs w:val="24"/>
          </w:rPr>
          <w:t>2.3 Embassy</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9</w:t>
        </w:r>
        <w:r w:rsidR="002A5572" w:rsidRPr="002A5572">
          <w:rPr>
            <w:rFonts w:ascii="宋体" w:eastAsia="宋体" w:hAnsi="宋体"/>
            <w:noProof/>
            <w:webHidden/>
            <w:sz w:val="24"/>
            <w:szCs w:val="24"/>
          </w:rPr>
          <w:fldChar w:fldCharType="end"/>
        </w:r>
      </w:hyperlink>
    </w:p>
    <w:p w14:paraId="6896E18E" w14:textId="199E7813"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77" w:history="1">
        <w:r w:rsidR="002A5572" w:rsidRPr="002A5572">
          <w:rPr>
            <w:rStyle w:val="a8"/>
            <w:rFonts w:ascii="宋体" w:eastAsia="宋体" w:hAnsi="宋体"/>
            <w:noProof/>
            <w:sz w:val="24"/>
            <w:szCs w:val="24"/>
          </w:rPr>
          <w:t>2.3.1 Embassy 简介</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9</w:t>
        </w:r>
        <w:r w:rsidR="002A5572" w:rsidRPr="002A5572">
          <w:rPr>
            <w:rFonts w:ascii="宋体" w:eastAsia="宋体" w:hAnsi="宋体"/>
            <w:noProof/>
            <w:webHidden/>
            <w:sz w:val="24"/>
            <w:szCs w:val="24"/>
          </w:rPr>
          <w:fldChar w:fldCharType="end"/>
        </w:r>
      </w:hyperlink>
    </w:p>
    <w:p w14:paraId="7F57EE75" w14:textId="65E048A1"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78" w:history="1">
        <w:r w:rsidR="002A5572" w:rsidRPr="002A5572">
          <w:rPr>
            <w:rStyle w:val="a8"/>
            <w:rFonts w:ascii="宋体" w:eastAsia="宋体" w:hAnsi="宋体"/>
            <w:noProof/>
            <w:sz w:val="24"/>
            <w:szCs w:val="24"/>
          </w:rPr>
          <w:t>2.3.2 Embassy 异步运行时分析</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10</w:t>
        </w:r>
        <w:r w:rsidR="002A5572" w:rsidRPr="002A5572">
          <w:rPr>
            <w:rFonts w:ascii="宋体" w:eastAsia="宋体" w:hAnsi="宋体"/>
            <w:noProof/>
            <w:webHidden/>
            <w:sz w:val="24"/>
            <w:szCs w:val="24"/>
          </w:rPr>
          <w:fldChar w:fldCharType="end"/>
        </w:r>
      </w:hyperlink>
    </w:p>
    <w:p w14:paraId="6B63F197" w14:textId="40043541"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79" w:history="1">
        <w:r w:rsidR="002A5572" w:rsidRPr="002A5572">
          <w:rPr>
            <w:rStyle w:val="a8"/>
            <w:rFonts w:ascii="宋体" w:eastAsia="宋体" w:hAnsi="宋体"/>
            <w:noProof/>
            <w:sz w:val="24"/>
            <w:szCs w:val="24"/>
          </w:rPr>
          <w:t>2.4 Alien</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_Toc165900579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12</w:t>
        </w:r>
        <w:r w:rsidR="002A5572" w:rsidRPr="002A5572">
          <w:rPr>
            <w:rFonts w:ascii="宋体" w:eastAsia="宋体" w:hAnsi="宋体"/>
            <w:noProof/>
            <w:webHidden/>
            <w:sz w:val="24"/>
            <w:szCs w:val="24"/>
          </w:rPr>
          <w:fldChar w:fldCharType="end"/>
        </w:r>
      </w:hyperlink>
    </w:p>
    <w:p w14:paraId="74382E0E" w14:textId="3795DB85"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80" w:history="1">
        <w:r w:rsidR="002A5572" w:rsidRPr="002A5572">
          <w:rPr>
            <w:rStyle w:val="a8"/>
            <w:rFonts w:ascii="宋体" w:eastAsia="宋体" w:hAnsi="宋体"/>
            <w:noProof/>
            <w:sz w:val="24"/>
            <w:szCs w:val="24"/>
          </w:rPr>
          <w:t>2.4.1 Alien简介</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12</w:t>
        </w:r>
        <w:r w:rsidR="002A5572" w:rsidRPr="002A5572">
          <w:rPr>
            <w:rFonts w:ascii="宋体" w:eastAsia="宋体" w:hAnsi="宋体"/>
            <w:noProof/>
            <w:webHidden/>
            <w:sz w:val="24"/>
            <w:szCs w:val="24"/>
          </w:rPr>
          <w:fldChar w:fldCharType="end"/>
        </w:r>
      </w:hyperlink>
    </w:p>
    <w:p w14:paraId="2A4BC733" w14:textId="7CDE8F69" w:rsidR="002A5572" w:rsidRPr="002A5572" w:rsidRDefault="00512F16">
      <w:pPr>
        <w:pStyle w:val="TOC1"/>
        <w:tabs>
          <w:tab w:val="right" w:leader="dot" w:pos="8721"/>
        </w:tabs>
        <w:rPr>
          <w:rFonts w:ascii="宋体" w:eastAsia="宋体" w:hAnsi="宋体"/>
          <w:noProof/>
          <w:sz w:val="24"/>
          <w:szCs w:val="24"/>
          <w14:ligatures w14:val="standardContextual"/>
        </w:rPr>
      </w:pPr>
      <w:hyperlink w:anchor="_Toc165900581" w:history="1">
        <w:r w:rsidR="002A5572" w:rsidRPr="002A5572">
          <w:rPr>
            <w:rStyle w:val="a8"/>
            <w:rFonts w:ascii="宋体" w:eastAsia="宋体" w:hAnsi="宋体"/>
            <w:noProof/>
            <w:sz w:val="24"/>
            <w:szCs w:val="24"/>
          </w:rPr>
          <w:t>第3章 异步串口驱动模块的设计与实现</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14</w:t>
        </w:r>
        <w:r w:rsidR="002A5572" w:rsidRPr="002A5572">
          <w:rPr>
            <w:rFonts w:ascii="宋体" w:eastAsia="宋体" w:hAnsi="宋体"/>
            <w:noProof/>
            <w:webHidden/>
            <w:sz w:val="24"/>
            <w:szCs w:val="24"/>
          </w:rPr>
          <w:fldChar w:fldCharType="end"/>
        </w:r>
      </w:hyperlink>
    </w:p>
    <w:p w14:paraId="3825A999" w14:textId="442576AF"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82" w:history="1">
        <w:r w:rsidR="002A5572" w:rsidRPr="002A5572">
          <w:rPr>
            <w:rStyle w:val="a8"/>
            <w:rFonts w:ascii="宋体" w:eastAsia="宋体" w:hAnsi="宋体"/>
            <w:noProof/>
            <w:sz w:val="24"/>
            <w:szCs w:val="24"/>
          </w:rPr>
          <w:t>3.1 串口基本机制</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14</w:t>
        </w:r>
        <w:r w:rsidR="002A5572" w:rsidRPr="002A5572">
          <w:rPr>
            <w:rFonts w:ascii="宋体" w:eastAsia="宋体" w:hAnsi="宋体"/>
            <w:noProof/>
            <w:webHidden/>
            <w:sz w:val="24"/>
            <w:szCs w:val="24"/>
          </w:rPr>
          <w:fldChar w:fldCharType="end"/>
        </w:r>
      </w:hyperlink>
    </w:p>
    <w:p w14:paraId="17E823A8" w14:textId="75E24C96"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83" w:history="1">
        <w:r w:rsidR="002A5572" w:rsidRPr="002A5572">
          <w:rPr>
            <w:rStyle w:val="a8"/>
            <w:rFonts w:ascii="宋体" w:eastAsia="宋体" w:hAnsi="宋体"/>
            <w:noProof/>
            <w:sz w:val="24"/>
            <w:szCs w:val="24"/>
          </w:rPr>
          <w:t>3.1.1 串口简介</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14</w:t>
        </w:r>
        <w:r w:rsidR="002A5572" w:rsidRPr="002A5572">
          <w:rPr>
            <w:rFonts w:ascii="宋体" w:eastAsia="宋体" w:hAnsi="宋体"/>
            <w:noProof/>
            <w:webHidden/>
            <w:sz w:val="24"/>
            <w:szCs w:val="24"/>
          </w:rPr>
          <w:fldChar w:fldCharType="end"/>
        </w:r>
      </w:hyperlink>
    </w:p>
    <w:p w14:paraId="3FACAC0A" w14:textId="0BFCA9F0"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84" w:history="1">
        <w:r w:rsidR="002A5572" w:rsidRPr="002A5572">
          <w:rPr>
            <w:rStyle w:val="a8"/>
            <w:rFonts w:ascii="宋体" w:eastAsia="宋体" w:hAnsi="宋体"/>
            <w:noProof/>
            <w:sz w:val="24"/>
            <w:szCs w:val="24"/>
          </w:rPr>
          <w:t>3.1.2 串口的FIFO模式</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15</w:t>
        </w:r>
        <w:r w:rsidR="002A5572" w:rsidRPr="002A5572">
          <w:rPr>
            <w:rFonts w:ascii="宋体" w:eastAsia="宋体" w:hAnsi="宋体"/>
            <w:noProof/>
            <w:webHidden/>
            <w:sz w:val="24"/>
            <w:szCs w:val="24"/>
          </w:rPr>
          <w:fldChar w:fldCharType="end"/>
        </w:r>
      </w:hyperlink>
    </w:p>
    <w:p w14:paraId="5E50C476" w14:textId="3E1BDF98" w:rsidR="002A5572" w:rsidRPr="002A5572" w:rsidRDefault="00512F16">
      <w:pPr>
        <w:pStyle w:val="TOC3"/>
        <w:tabs>
          <w:tab w:val="right" w:leader="dot" w:pos="8721"/>
        </w:tabs>
        <w:rPr>
          <w:rFonts w:ascii="宋体" w:eastAsia="宋体" w:hAnsi="宋体"/>
          <w:noProof/>
          <w:sz w:val="24"/>
          <w:szCs w:val="24"/>
          <w14:ligatures w14:val="standardContextual"/>
        </w:rPr>
      </w:pPr>
      <w:hyperlink w:anchor="_Toc165900585" w:history="1">
        <w:r w:rsidR="002A5572" w:rsidRPr="002A5572">
          <w:rPr>
            <w:rStyle w:val="a8"/>
            <w:rFonts w:ascii="宋体" w:eastAsia="宋体" w:hAnsi="宋体"/>
            <w:noProof/>
            <w:sz w:val="24"/>
            <w:szCs w:val="24"/>
          </w:rPr>
          <w:t>3.1.3 串口的中断处理</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15</w:t>
        </w:r>
        <w:r w:rsidR="002A5572" w:rsidRPr="002A5572">
          <w:rPr>
            <w:rFonts w:ascii="宋体" w:eastAsia="宋体" w:hAnsi="宋体"/>
            <w:noProof/>
            <w:webHidden/>
            <w:sz w:val="24"/>
            <w:szCs w:val="24"/>
          </w:rPr>
          <w:fldChar w:fldCharType="end"/>
        </w:r>
      </w:hyperlink>
    </w:p>
    <w:p w14:paraId="5B8DD1FC" w14:textId="792C67F7"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86" w:history="1">
        <w:r w:rsidR="002A5572" w:rsidRPr="002A5572">
          <w:rPr>
            <w:rStyle w:val="a8"/>
            <w:rFonts w:ascii="宋体" w:eastAsia="宋体" w:hAnsi="宋体"/>
            <w:noProof/>
            <w:sz w:val="24"/>
            <w:szCs w:val="24"/>
          </w:rPr>
          <w:t>3.2 整体架构设计</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16</w:t>
        </w:r>
        <w:r w:rsidR="002A5572" w:rsidRPr="002A5572">
          <w:rPr>
            <w:rFonts w:ascii="宋体" w:eastAsia="宋体" w:hAnsi="宋体"/>
            <w:noProof/>
            <w:webHidden/>
            <w:sz w:val="24"/>
            <w:szCs w:val="24"/>
          </w:rPr>
          <w:fldChar w:fldCharType="end"/>
        </w:r>
      </w:hyperlink>
    </w:p>
    <w:p w14:paraId="6ABD98B2" w14:textId="29FB4382"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87" w:history="1">
        <w:r w:rsidR="002A5572" w:rsidRPr="002A5572">
          <w:rPr>
            <w:rStyle w:val="a8"/>
            <w:rFonts w:ascii="宋体" w:eastAsia="宋体" w:hAnsi="宋体"/>
            <w:noProof/>
            <w:sz w:val="24"/>
            <w:szCs w:val="24"/>
          </w:rPr>
          <w:t>3.3 异步运行时设计</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18</w:t>
        </w:r>
        <w:r w:rsidR="002A5572" w:rsidRPr="002A5572">
          <w:rPr>
            <w:rFonts w:ascii="宋体" w:eastAsia="宋体" w:hAnsi="宋体"/>
            <w:noProof/>
            <w:webHidden/>
            <w:sz w:val="24"/>
            <w:szCs w:val="24"/>
          </w:rPr>
          <w:fldChar w:fldCharType="end"/>
        </w:r>
      </w:hyperlink>
    </w:p>
    <w:p w14:paraId="0697D0F0" w14:textId="353684D7"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88" w:history="1">
        <w:r w:rsidR="002A5572" w:rsidRPr="002A5572">
          <w:rPr>
            <w:rStyle w:val="a8"/>
            <w:rFonts w:ascii="宋体" w:eastAsia="宋体" w:hAnsi="宋体"/>
            <w:noProof/>
            <w:sz w:val="24"/>
            <w:szCs w:val="24"/>
          </w:rPr>
          <w:t>3.4 接口设计</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19</w:t>
        </w:r>
        <w:r w:rsidR="002A5572" w:rsidRPr="002A5572">
          <w:rPr>
            <w:rFonts w:ascii="宋体" w:eastAsia="宋体" w:hAnsi="宋体"/>
            <w:noProof/>
            <w:webHidden/>
            <w:sz w:val="24"/>
            <w:szCs w:val="24"/>
          </w:rPr>
          <w:fldChar w:fldCharType="end"/>
        </w:r>
      </w:hyperlink>
    </w:p>
    <w:p w14:paraId="09374CBA" w14:textId="2F073EB3" w:rsidR="002A5572" w:rsidRPr="002A5572" w:rsidRDefault="00512F16">
      <w:pPr>
        <w:pStyle w:val="TOC1"/>
        <w:tabs>
          <w:tab w:val="right" w:leader="dot" w:pos="8721"/>
        </w:tabs>
        <w:rPr>
          <w:rFonts w:ascii="宋体" w:eastAsia="宋体" w:hAnsi="宋体"/>
          <w:noProof/>
          <w:sz w:val="24"/>
          <w:szCs w:val="24"/>
          <w14:ligatures w14:val="standardContextual"/>
        </w:rPr>
      </w:pPr>
      <w:hyperlink w:anchor="_Toc165900589" w:history="1">
        <w:r w:rsidR="002A5572" w:rsidRPr="002A5572">
          <w:rPr>
            <w:rStyle w:val="a8"/>
            <w:rFonts w:ascii="宋体" w:eastAsia="宋体" w:hAnsi="宋体"/>
            <w:noProof/>
            <w:sz w:val="24"/>
            <w:szCs w:val="24"/>
          </w:rPr>
          <w:t>第4章 异步串口驱动测试</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_Toc165900589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22</w:t>
        </w:r>
        <w:r w:rsidR="002A5572" w:rsidRPr="002A5572">
          <w:rPr>
            <w:rFonts w:ascii="宋体" w:eastAsia="宋体" w:hAnsi="宋体"/>
            <w:noProof/>
            <w:webHidden/>
            <w:sz w:val="24"/>
            <w:szCs w:val="24"/>
          </w:rPr>
          <w:fldChar w:fldCharType="end"/>
        </w:r>
      </w:hyperlink>
    </w:p>
    <w:p w14:paraId="29871E44" w14:textId="605685B2"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90" w:history="1">
        <w:r w:rsidR="002A5572" w:rsidRPr="002A5572">
          <w:rPr>
            <w:rStyle w:val="a8"/>
            <w:rFonts w:ascii="宋体" w:eastAsia="宋体" w:hAnsi="宋体"/>
            <w:noProof/>
            <w:sz w:val="24"/>
            <w:szCs w:val="24"/>
          </w:rPr>
          <w:t>4.1 修改 QEMU 源码使其支持多串口</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22</w:t>
        </w:r>
        <w:r w:rsidR="002A5572" w:rsidRPr="002A5572">
          <w:rPr>
            <w:rFonts w:ascii="宋体" w:eastAsia="宋体" w:hAnsi="宋体"/>
            <w:noProof/>
            <w:webHidden/>
            <w:sz w:val="24"/>
            <w:szCs w:val="24"/>
          </w:rPr>
          <w:fldChar w:fldCharType="end"/>
        </w:r>
      </w:hyperlink>
    </w:p>
    <w:p w14:paraId="3FA0CE00" w14:textId="15B01F57"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91" w:history="1">
        <w:r w:rsidR="002A5572" w:rsidRPr="002A5572">
          <w:rPr>
            <w:rStyle w:val="a8"/>
            <w:rFonts w:ascii="宋体" w:eastAsia="宋体" w:hAnsi="宋体"/>
            <w:noProof/>
            <w:sz w:val="24"/>
            <w:szCs w:val="24"/>
          </w:rPr>
          <w:t>4.2 在 Alien 上使用异步串口驱动</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_Toc165900591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22</w:t>
        </w:r>
        <w:r w:rsidR="002A5572" w:rsidRPr="002A5572">
          <w:rPr>
            <w:rFonts w:ascii="宋体" w:eastAsia="宋体" w:hAnsi="宋体"/>
            <w:noProof/>
            <w:webHidden/>
            <w:sz w:val="24"/>
            <w:szCs w:val="24"/>
          </w:rPr>
          <w:fldChar w:fldCharType="end"/>
        </w:r>
      </w:hyperlink>
    </w:p>
    <w:p w14:paraId="170BB1CA" w14:textId="75946C6F"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92" w:history="1">
        <w:r w:rsidR="002A5572" w:rsidRPr="002A5572">
          <w:rPr>
            <w:rStyle w:val="a8"/>
            <w:rFonts w:ascii="宋体" w:eastAsia="宋体" w:hAnsi="宋体"/>
            <w:noProof/>
            <w:sz w:val="24"/>
            <w:szCs w:val="24"/>
          </w:rPr>
          <w:t>4.3 测试结果分析</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_Toc165900592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22</w:t>
        </w:r>
        <w:r w:rsidR="002A5572" w:rsidRPr="002A5572">
          <w:rPr>
            <w:rFonts w:ascii="宋体" w:eastAsia="宋体" w:hAnsi="宋体"/>
            <w:noProof/>
            <w:webHidden/>
            <w:sz w:val="24"/>
            <w:szCs w:val="24"/>
          </w:rPr>
          <w:fldChar w:fldCharType="end"/>
        </w:r>
      </w:hyperlink>
    </w:p>
    <w:p w14:paraId="36B0596A" w14:textId="5401F51E"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93" w:history="1">
        <w:r w:rsidR="002A5572" w:rsidRPr="002A5572">
          <w:rPr>
            <w:rStyle w:val="a8"/>
            <w:rFonts w:ascii="宋体" w:eastAsia="宋体" w:hAnsi="宋体"/>
            <w:noProof/>
            <w:sz w:val="24"/>
            <w:szCs w:val="24"/>
          </w:rPr>
          <w:t>（4.4 在 ArceOS 上使用异步串口驱动 ）</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_Toc165900593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22</w:t>
        </w:r>
        <w:r w:rsidR="002A5572" w:rsidRPr="002A5572">
          <w:rPr>
            <w:rFonts w:ascii="宋体" w:eastAsia="宋体" w:hAnsi="宋体"/>
            <w:noProof/>
            <w:webHidden/>
            <w:sz w:val="24"/>
            <w:szCs w:val="24"/>
          </w:rPr>
          <w:fldChar w:fldCharType="end"/>
        </w:r>
      </w:hyperlink>
    </w:p>
    <w:p w14:paraId="266318D7" w14:textId="3688D27B" w:rsidR="002A5572" w:rsidRPr="002A5572" w:rsidRDefault="00512F16">
      <w:pPr>
        <w:pStyle w:val="TOC1"/>
        <w:tabs>
          <w:tab w:val="right" w:leader="dot" w:pos="8721"/>
        </w:tabs>
        <w:rPr>
          <w:rFonts w:ascii="宋体" w:eastAsia="宋体" w:hAnsi="宋体"/>
          <w:noProof/>
          <w:sz w:val="24"/>
          <w:szCs w:val="24"/>
          <w14:ligatures w14:val="standardContextual"/>
        </w:rPr>
      </w:pPr>
      <w:hyperlink w:anchor="_Toc165900594" w:history="1">
        <w:r w:rsidR="002A5572" w:rsidRPr="002A5572">
          <w:rPr>
            <w:rStyle w:val="a8"/>
            <w:rFonts w:ascii="宋体" w:eastAsia="宋体" w:hAnsi="宋体"/>
            <w:noProof/>
            <w:sz w:val="24"/>
            <w:szCs w:val="24"/>
          </w:rPr>
          <w:t>第5章 总结和展望</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_Toc165900594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23</w:t>
        </w:r>
        <w:r w:rsidR="002A5572" w:rsidRPr="002A5572">
          <w:rPr>
            <w:rFonts w:ascii="宋体" w:eastAsia="宋体" w:hAnsi="宋体"/>
            <w:noProof/>
            <w:webHidden/>
            <w:sz w:val="24"/>
            <w:szCs w:val="24"/>
          </w:rPr>
          <w:fldChar w:fldCharType="end"/>
        </w:r>
      </w:hyperlink>
    </w:p>
    <w:p w14:paraId="42BCC812" w14:textId="18973F0A"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95" w:history="1">
        <w:r w:rsidR="002A5572" w:rsidRPr="002A5572">
          <w:rPr>
            <w:rStyle w:val="a8"/>
            <w:rFonts w:ascii="宋体" w:eastAsia="宋体" w:hAnsi="宋体"/>
            <w:noProof/>
            <w:sz w:val="24"/>
            <w:szCs w:val="24"/>
          </w:rPr>
          <w:t>5.1 论文总结</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_Toc165900595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23</w:t>
        </w:r>
        <w:r w:rsidR="002A5572" w:rsidRPr="002A5572">
          <w:rPr>
            <w:rFonts w:ascii="宋体" w:eastAsia="宋体" w:hAnsi="宋体"/>
            <w:noProof/>
            <w:webHidden/>
            <w:sz w:val="24"/>
            <w:szCs w:val="24"/>
          </w:rPr>
          <w:fldChar w:fldCharType="end"/>
        </w:r>
      </w:hyperlink>
    </w:p>
    <w:p w14:paraId="5F543DD1" w14:textId="0878AF06" w:rsidR="002A5572" w:rsidRPr="002A5572" w:rsidRDefault="00512F16">
      <w:pPr>
        <w:pStyle w:val="TOC2"/>
        <w:tabs>
          <w:tab w:val="right" w:leader="dot" w:pos="8721"/>
        </w:tabs>
        <w:rPr>
          <w:rFonts w:ascii="宋体" w:eastAsia="宋体" w:hAnsi="宋体"/>
          <w:noProof/>
          <w:sz w:val="24"/>
          <w:szCs w:val="24"/>
          <w14:ligatures w14:val="standardContextual"/>
        </w:rPr>
      </w:pPr>
      <w:hyperlink w:anchor="_Toc165900596" w:history="1">
        <w:r w:rsidR="002A5572" w:rsidRPr="002A5572">
          <w:rPr>
            <w:rStyle w:val="a8"/>
            <w:rFonts w:ascii="宋体" w:eastAsia="宋体" w:hAnsi="宋体"/>
            <w:noProof/>
            <w:sz w:val="24"/>
            <w:szCs w:val="24"/>
          </w:rPr>
          <w:t>5.2 不足和展望</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_Toc165900596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23</w:t>
        </w:r>
        <w:r w:rsidR="002A5572" w:rsidRPr="002A5572">
          <w:rPr>
            <w:rFonts w:ascii="宋体" w:eastAsia="宋体" w:hAnsi="宋体"/>
            <w:noProof/>
            <w:webHidden/>
            <w:sz w:val="24"/>
            <w:szCs w:val="24"/>
          </w:rPr>
          <w:fldChar w:fldCharType="end"/>
        </w:r>
      </w:hyperlink>
    </w:p>
    <w:p w14:paraId="3DD46E9E" w14:textId="437389B4" w:rsidR="002A5572" w:rsidRPr="002A5572" w:rsidRDefault="00512F16">
      <w:pPr>
        <w:pStyle w:val="TOC1"/>
        <w:tabs>
          <w:tab w:val="right" w:leader="dot" w:pos="8721"/>
        </w:tabs>
        <w:rPr>
          <w:rFonts w:ascii="宋体" w:eastAsia="宋体" w:hAnsi="宋体"/>
          <w:noProof/>
          <w:sz w:val="24"/>
          <w:szCs w:val="24"/>
          <w14:ligatures w14:val="standardContextual"/>
        </w:rPr>
      </w:pPr>
      <w:hyperlink w:anchor="_Toc165900597" w:history="1">
        <w:r w:rsidR="002A5572" w:rsidRPr="002A5572">
          <w:rPr>
            <w:rStyle w:val="a8"/>
            <w:rFonts w:ascii="宋体" w:eastAsia="宋体" w:hAnsi="宋体"/>
            <w:noProof/>
            <w:sz w:val="24"/>
            <w:szCs w:val="24"/>
          </w:rPr>
          <w:t>结　论</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_Toc165900597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24</w:t>
        </w:r>
        <w:r w:rsidR="002A5572" w:rsidRPr="002A5572">
          <w:rPr>
            <w:rFonts w:ascii="宋体" w:eastAsia="宋体" w:hAnsi="宋体"/>
            <w:noProof/>
            <w:webHidden/>
            <w:sz w:val="24"/>
            <w:szCs w:val="24"/>
          </w:rPr>
          <w:fldChar w:fldCharType="end"/>
        </w:r>
      </w:hyperlink>
    </w:p>
    <w:p w14:paraId="19A46843" w14:textId="5D50035C" w:rsidR="002A5572" w:rsidRPr="002A5572" w:rsidRDefault="00512F16">
      <w:pPr>
        <w:pStyle w:val="TOC1"/>
        <w:tabs>
          <w:tab w:val="right" w:leader="dot" w:pos="8721"/>
        </w:tabs>
        <w:rPr>
          <w:rFonts w:ascii="宋体" w:eastAsia="宋体" w:hAnsi="宋体"/>
          <w:noProof/>
          <w:sz w:val="24"/>
          <w:szCs w:val="24"/>
          <w14:ligatures w14:val="standardContextual"/>
        </w:rPr>
      </w:pPr>
      <w:hyperlink w:anchor="_Toc165900598" w:history="1">
        <w:r w:rsidR="002A5572" w:rsidRPr="002A5572">
          <w:rPr>
            <w:rStyle w:val="a8"/>
            <w:rFonts w:ascii="宋体" w:eastAsia="宋体" w:hAnsi="宋体"/>
            <w:noProof/>
            <w:sz w:val="24"/>
            <w:szCs w:val="24"/>
          </w:rPr>
          <w:t>参考文献</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_Toc165900598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25</w:t>
        </w:r>
        <w:r w:rsidR="002A5572" w:rsidRPr="002A5572">
          <w:rPr>
            <w:rFonts w:ascii="宋体" w:eastAsia="宋体" w:hAnsi="宋体"/>
            <w:noProof/>
            <w:webHidden/>
            <w:sz w:val="24"/>
            <w:szCs w:val="24"/>
          </w:rPr>
          <w:fldChar w:fldCharType="end"/>
        </w:r>
      </w:hyperlink>
    </w:p>
    <w:p w14:paraId="5340830B" w14:textId="7C9D5B63" w:rsidR="002A5572" w:rsidRPr="002A5572" w:rsidRDefault="00512F16">
      <w:pPr>
        <w:pStyle w:val="TOC1"/>
        <w:tabs>
          <w:tab w:val="right" w:leader="dot" w:pos="8721"/>
        </w:tabs>
        <w:rPr>
          <w:rFonts w:ascii="宋体" w:eastAsia="宋体" w:hAnsi="宋体"/>
          <w:noProof/>
          <w:sz w:val="24"/>
          <w:szCs w:val="24"/>
          <w14:ligatures w14:val="standardContextual"/>
        </w:rPr>
      </w:pPr>
      <w:hyperlink w:anchor="_Toc165900599" w:history="1">
        <w:r w:rsidR="002A5572" w:rsidRPr="002A5572">
          <w:rPr>
            <w:rStyle w:val="a8"/>
            <w:rFonts w:ascii="宋体" w:eastAsia="宋体" w:hAnsi="宋体"/>
            <w:noProof/>
            <w:sz w:val="24"/>
            <w:szCs w:val="24"/>
          </w:rPr>
          <w:t>附　录A</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_Toc165900599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26</w:t>
        </w:r>
        <w:r w:rsidR="002A5572" w:rsidRPr="002A5572">
          <w:rPr>
            <w:rFonts w:ascii="宋体" w:eastAsia="宋体" w:hAnsi="宋体"/>
            <w:noProof/>
            <w:webHidden/>
            <w:sz w:val="24"/>
            <w:szCs w:val="24"/>
          </w:rPr>
          <w:fldChar w:fldCharType="end"/>
        </w:r>
      </w:hyperlink>
    </w:p>
    <w:p w14:paraId="6CF01961" w14:textId="7BEC542E" w:rsidR="002A5572" w:rsidRPr="002A5572" w:rsidRDefault="00512F16">
      <w:pPr>
        <w:pStyle w:val="TOC1"/>
        <w:tabs>
          <w:tab w:val="right" w:leader="dot" w:pos="8721"/>
        </w:tabs>
        <w:rPr>
          <w:rFonts w:ascii="宋体" w:eastAsia="宋体" w:hAnsi="宋体"/>
          <w:noProof/>
          <w:sz w:val="24"/>
          <w:szCs w:val="24"/>
          <w14:ligatures w14:val="standardContextual"/>
        </w:rPr>
      </w:pPr>
      <w:hyperlink w:anchor="_Toc165900600" w:history="1">
        <w:r w:rsidR="002A5572" w:rsidRPr="002A5572">
          <w:rPr>
            <w:rStyle w:val="a8"/>
            <w:rFonts w:ascii="宋体" w:eastAsia="宋体" w:hAnsi="宋体"/>
            <w:noProof/>
            <w:sz w:val="24"/>
            <w:szCs w:val="24"/>
          </w:rPr>
          <w:t>致　谢</w:t>
        </w:r>
        <w:r w:rsidR="002A5572" w:rsidRPr="002A5572">
          <w:rPr>
            <w:rFonts w:ascii="宋体" w:eastAsia="宋体" w:hAnsi="宋体"/>
            <w:noProof/>
            <w:webHidden/>
            <w:sz w:val="24"/>
            <w:szCs w:val="24"/>
          </w:rPr>
          <w:tab/>
        </w:r>
        <w:r w:rsidR="002A5572" w:rsidRPr="002A5572">
          <w:rPr>
            <w:rFonts w:ascii="宋体" w:eastAsia="宋体" w:hAnsi="宋体"/>
            <w:noProof/>
            <w:webHidden/>
            <w:sz w:val="24"/>
            <w:szCs w:val="24"/>
          </w:rPr>
          <w:fldChar w:fldCharType="begin"/>
        </w:r>
        <w:r w:rsidR="002A5572" w:rsidRPr="002A5572">
          <w:rPr>
            <w:rFonts w:ascii="宋体" w:eastAsia="宋体" w:hAnsi="宋体"/>
            <w:noProof/>
            <w:webHidden/>
            <w:sz w:val="24"/>
            <w:szCs w:val="24"/>
          </w:rPr>
          <w:instrText xml:space="preserve"> PAGEREF _Toc165900600 \h </w:instrText>
        </w:r>
        <w:r w:rsidR="002A5572" w:rsidRPr="002A5572">
          <w:rPr>
            <w:rFonts w:ascii="宋体" w:eastAsia="宋体" w:hAnsi="宋体"/>
            <w:noProof/>
            <w:webHidden/>
            <w:sz w:val="24"/>
            <w:szCs w:val="24"/>
          </w:rPr>
        </w:r>
        <w:r w:rsidR="002A5572" w:rsidRPr="002A5572">
          <w:rPr>
            <w:rFonts w:ascii="宋体" w:eastAsia="宋体" w:hAnsi="宋体"/>
            <w:noProof/>
            <w:webHidden/>
            <w:sz w:val="24"/>
            <w:szCs w:val="24"/>
          </w:rPr>
          <w:fldChar w:fldCharType="separate"/>
        </w:r>
        <w:r>
          <w:rPr>
            <w:rFonts w:ascii="宋体" w:eastAsia="宋体" w:hAnsi="宋体"/>
            <w:noProof/>
            <w:webHidden/>
            <w:sz w:val="24"/>
            <w:szCs w:val="24"/>
          </w:rPr>
          <w:t>28</w:t>
        </w:r>
        <w:r w:rsidR="002A5572" w:rsidRPr="002A5572">
          <w:rPr>
            <w:rFonts w:ascii="宋体" w:eastAsia="宋体" w:hAnsi="宋体"/>
            <w:noProof/>
            <w:webHidden/>
            <w:sz w:val="24"/>
            <w:szCs w:val="24"/>
          </w:rPr>
          <w:fldChar w:fldCharType="end"/>
        </w:r>
      </w:hyperlink>
    </w:p>
    <w:p w14:paraId="28AF23BA" w14:textId="520A9D04" w:rsidR="004429E5" w:rsidRPr="002A5572" w:rsidRDefault="004429E5" w:rsidP="00752A02">
      <w:pPr>
        <w:rPr>
          <w:rFonts w:ascii="宋体" w:eastAsia="宋体" w:hAnsi="宋体"/>
          <w:sz w:val="24"/>
          <w:szCs w:val="24"/>
        </w:rPr>
      </w:pPr>
      <w:r w:rsidRPr="002A5572">
        <w:rPr>
          <w:rFonts w:ascii="宋体" w:eastAsia="宋体" w:hAnsi="宋体"/>
          <w:sz w:val="24"/>
          <w:szCs w:val="24"/>
        </w:rPr>
        <w:fldChar w:fldCharType="end"/>
      </w:r>
    </w:p>
    <w:p w14:paraId="61FA50A3" w14:textId="4E6EFE24" w:rsidR="003228AA" w:rsidRDefault="003228AA" w:rsidP="0083416D">
      <w:pPr>
        <w:pStyle w:val="22-"/>
        <w:ind w:firstLine="480"/>
        <w:sectPr w:rsidR="003228AA" w:rsidSect="00805099">
          <w:pgSz w:w="11906" w:h="16838"/>
          <w:pgMar w:top="1985" w:right="1474" w:bottom="1474" w:left="1701" w:header="1361" w:footer="1134" w:gutter="0"/>
          <w:pgNumType w:fmt="upperRoman"/>
          <w:cols w:space="425"/>
          <w:docGrid w:type="lines" w:linePitch="312"/>
        </w:sectPr>
      </w:pPr>
    </w:p>
    <w:p w14:paraId="5AF474A6" w14:textId="4D40AA52" w:rsidR="003228AA" w:rsidRPr="005248B8" w:rsidRDefault="003228AA" w:rsidP="003228AA">
      <w:pPr>
        <w:pStyle w:val="02-"/>
        <w:spacing w:before="156" w:after="312"/>
      </w:pPr>
      <w:bookmarkStart w:id="4" w:name="_Toc229134689"/>
      <w:bookmarkStart w:id="5" w:name="_Toc229135343"/>
      <w:bookmarkStart w:id="6" w:name="_Toc229135486"/>
      <w:bookmarkStart w:id="7" w:name="_Toc229136156"/>
      <w:bookmarkStart w:id="8" w:name="_Toc165900562"/>
      <w:r w:rsidRPr="005248B8">
        <w:rPr>
          <w:rFonts w:hint="eastAsia"/>
        </w:rPr>
        <w:lastRenderedPageBreak/>
        <w:t xml:space="preserve">第1章 </w:t>
      </w:r>
      <w:bookmarkEnd w:id="4"/>
      <w:bookmarkEnd w:id="5"/>
      <w:bookmarkEnd w:id="6"/>
      <w:bookmarkEnd w:id="7"/>
      <w:r w:rsidR="00672515">
        <w:rPr>
          <w:rFonts w:hint="eastAsia"/>
        </w:rPr>
        <w:t>绪论</w:t>
      </w:r>
      <w:bookmarkEnd w:id="8"/>
    </w:p>
    <w:p w14:paraId="6F2BF2AC" w14:textId="5CC3EEA8" w:rsidR="003228AA" w:rsidRDefault="003228AA" w:rsidP="003228AA">
      <w:pPr>
        <w:pStyle w:val="03-"/>
        <w:spacing w:before="156"/>
      </w:pPr>
      <w:bookmarkStart w:id="9" w:name="_Toc128898818"/>
      <w:bookmarkStart w:id="10" w:name="_Toc229134690"/>
      <w:bookmarkStart w:id="11" w:name="_Toc229135344"/>
      <w:bookmarkStart w:id="12" w:name="_Toc229135487"/>
      <w:bookmarkStart w:id="13" w:name="_Toc229136157"/>
      <w:bookmarkStart w:id="14" w:name="_Toc165900563"/>
      <w:r w:rsidRPr="002148D4">
        <w:t xml:space="preserve">1.1 </w:t>
      </w:r>
      <w:bookmarkEnd w:id="9"/>
      <w:bookmarkEnd w:id="10"/>
      <w:bookmarkEnd w:id="11"/>
      <w:bookmarkEnd w:id="12"/>
      <w:bookmarkEnd w:id="13"/>
      <w:r w:rsidR="00782A42">
        <w:rPr>
          <w:rFonts w:hint="eastAsia"/>
        </w:rPr>
        <w:t>研究背景</w:t>
      </w:r>
      <w:bookmarkEnd w:id="14"/>
    </w:p>
    <w:p w14:paraId="0534739C" w14:textId="77777777" w:rsidR="00BF4D67" w:rsidRPr="00BF4D67" w:rsidRDefault="00BF4D67" w:rsidP="00BF4D67">
      <w:pPr>
        <w:spacing w:line="440" w:lineRule="exact"/>
        <w:ind w:firstLine="360"/>
        <w:rPr>
          <w:rFonts w:ascii="宋体" w:eastAsia="宋体" w:hAnsi="宋体"/>
          <w:sz w:val="24"/>
          <w:szCs w:val="24"/>
        </w:rPr>
      </w:pPr>
      <w:r w:rsidRPr="00BF4D67">
        <w:rPr>
          <w:rFonts w:ascii="宋体" w:eastAsia="宋体" w:hAnsi="宋体" w:hint="eastAsia"/>
          <w:sz w:val="24"/>
          <w:szCs w:val="24"/>
        </w:rPr>
        <w:t>在操作系统发展中，外设起到了非常重要的作用。为了满足不同需求而设计的外设，帮助操作系统实现了丰富的功能。从操作系统的架构上看，驱动程序是与各种外设进行直接交互的软件组件。由于外设种类多样，不同厂家对于相同外设的设计也不尽相同，这就导致了操作系统开发人员需要花大量的时间在对硬件手册的阅读以及对外设驱动程序的实现和调试上。但几乎所有的硬件外设，独立于上层的操作系统实现，因此针对于一种特定的硬件，设计并实现一个对上层操作系统独立的硬件驱动模块，供操作系统开发人员直接调用，能够帮助在其开发的操作系统中快速实现对硬件的控制。</w:t>
      </w:r>
    </w:p>
    <w:p w14:paraId="4843E377" w14:textId="77777777" w:rsidR="00BF4D67" w:rsidRPr="00BF4D67" w:rsidRDefault="00BF4D67" w:rsidP="00BF4D67">
      <w:pPr>
        <w:spacing w:line="440" w:lineRule="exact"/>
        <w:rPr>
          <w:rFonts w:ascii="宋体" w:eastAsia="宋体" w:hAnsi="宋体"/>
          <w:sz w:val="24"/>
          <w:szCs w:val="24"/>
        </w:rPr>
      </w:pPr>
      <w:r w:rsidRPr="00BF4D67">
        <w:rPr>
          <w:rFonts w:ascii="宋体" w:eastAsia="宋体" w:hAnsi="宋体"/>
          <w:sz w:val="24"/>
          <w:szCs w:val="24"/>
        </w:rPr>
        <w:tab/>
      </w:r>
      <w:r w:rsidRPr="00BF4D67">
        <w:rPr>
          <w:rFonts w:ascii="宋体" w:eastAsia="宋体" w:hAnsi="宋体" w:hint="eastAsia"/>
          <w:sz w:val="24"/>
          <w:szCs w:val="24"/>
        </w:rPr>
        <w:t>从操作系统用户进程的角度来讲，用户进程需要的是对外设进行读写，读写的方式是通过系统调用方式。在读写系统调用执行模型的设计上，主要包括阻塞和非阻塞、同步和</w:t>
      </w:r>
      <w:proofErr w:type="gramStart"/>
      <w:r w:rsidRPr="00BF4D67">
        <w:rPr>
          <w:rFonts w:ascii="宋体" w:eastAsia="宋体" w:hAnsi="宋体" w:hint="eastAsia"/>
          <w:sz w:val="24"/>
          <w:szCs w:val="24"/>
        </w:rPr>
        <w:t>异步等</w:t>
      </w:r>
      <w:proofErr w:type="gramEnd"/>
      <w:r w:rsidRPr="00BF4D67">
        <w:rPr>
          <w:rFonts w:ascii="宋体" w:eastAsia="宋体" w:hAnsi="宋体" w:hint="eastAsia"/>
          <w:sz w:val="24"/>
          <w:szCs w:val="24"/>
        </w:rPr>
        <w:t>执行模型。如果一个系统调用采用同步执行模型时，那么调用该系统调用时，在完成该系统调用的全部任务前，该系统调用都不会返回；而当一个系统调用采用异步执行模型时，那么调用该系统调用时，会立即返回，尽管该系统调用所规定的读写任务还未达成。在计算机中有些</w:t>
      </w:r>
      <w:r w:rsidRPr="00BF4D67">
        <w:rPr>
          <w:rFonts w:ascii="宋体" w:eastAsia="宋体" w:hAnsi="宋体"/>
          <w:sz w:val="24"/>
          <w:szCs w:val="24"/>
        </w:rPr>
        <w:t>IO</w:t>
      </w:r>
      <w:r w:rsidRPr="00BF4D67">
        <w:rPr>
          <w:rFonts w:ascii="宋体" w:eastAsia="宋体" w:hAnsi="宋体" w:hint="eastAsia"/>
          <w:sz w:val="24"/>
          <w:szCs w:val="24"/>
        </w:rPr>
        <w:t>处理比较耗时。在调用这种同步代码时，如果进程在此处长时间等待，会严重影响程序的性能，因此在IO密集型的应用场景中，采用异步编程，能够极大程度的提升程序的运行性能。另外，采用无</w:t>
      </w:r>
      <w:proofErr w:type="gramStart"/>
      <w:r w:rsidRPr="00BF4D67">
        <w:rPr>
          <w:rFonts w:ascii="宋体" w:eastAsia="宋体" w:hAnsi="宋体" w:hint="eastAsia"/>
          <w:sz w:val="24"/>
          <w:szCs w:val="24"/>
        </w:rPr>
        <w:t>栈协程实现</w:t>
      </w:r>
      <w:proofErr w:type="gramEnd"/>
      <w:r w:rsidRPr="00BF4D67">
        <w:rPr>
          <w:rFonts w:ascii="宋体" w:eastAsia="宋体" w:hAnsi="宋体" w:hint="eastAsia"/>
          <w:sz w:val="24"/>
          <w:szCs w:val="24"/>
        </w:rPr>
        <w:t>的异步，相比于传统的多线程并发设计，更是省去了操作系统对于上下文，堆栈等进行开辟和切换的开销。</w:t>
      </w:r>
    </w:p>
    <w:p w14:paraId="06180208" w14:textId="56A1E1ED" w:rsidR="00782A42" w:rsidRPr="00BF4D67" w:rsidRDefault="00BF4D67" w:rsidP="00C31E4E">
      <w:pPr>
        <w:spacing w:line="440" w:lineRule="exact"/>
        <w:jc w:val="left"/>
        <w:rPr>
          <w:rFonts w:ascii="宋体" w:eastAsia="宋体" w:hAnsi="宋体"/>
          <w:sz w:val="24"/>
          <w:szCs w:val="24"/>
        </w:rPr>
      </w:pPr>
      <w:r w:rsidRPr="00BF4D67">
        <w:rPr>
          <w:rFonts w:ascii="宋体" w:eastAsia="宋体" w:hAnsi="宋体"/>
          <w:sz w:val="24"/>
          <w:szCs w:val="24"/>
        </w:rPr>
        <w:tab/>
      </w:r>
      <w:r w:rsidRPr="00BF4D67">
        <w:rPr>
          <w:rFonts w:ascii="宋体" w:eastAsia="宋体" w:hAnsi="宋体" w:hint="eastAsia"/>
          <w:sz w:val="24"/>
          <w:szCs w:val="24"/>
        </w:rPr>
        <w:t>R</w:t>
      </w:r>
      <w:r w:rsidRPr="00BF4D67">
        <w:rPr>
          <w:rFonts w:ascii="宋体" w:eastAsia="宋体" w:hAnsi="宋体"/>
          <w:sz w:val="24"/>
          <w:szCs w:val="24"/>
        </w:rPr>
        <w:t>ust</w:t>
      </w:r>
      <w:r w:rsidRPr="00BF4D67">
        <w:rPr>
          <w:rFonts w:ascii="宋体" w:eastAsia="宋体" w:hAnsi="宋体" w:hint="eastAsia"/>
          <w:sz w:val="24"/>
          <w:szCs w:val="24"/>
        </w:rPr>
        <w:t>语言是一门适合系统编程的新兴编程语言，其拥有高于C语言的内存安全性、更现代的语法特性和等同C语言的性能。R</w:t>
      </w:r>
      <w:r w:rsidRPr="00BF4D67">
        <w:rPr>
          <w:rFonts w:ascii="宋体" w:eastAsia="宋体" w:hAnsi="宋体"/>
          <w:sz w:val="24"/>
          <w:szCs w:val="24"/>
        </w:rPr>
        <w:t>ISC-V</w:t>
      </w:r>
      <w:r w:rsidRPr="00BF4D67">
        <w:rPr>
          <w:rFonts w:ascii="宋体" w:eastAsia="宋体" w:hAnsi="宋体" w:hint="eastAsia"/>
          <w:sz w:val="24"/>
          <w:szCs w:val="24"/>
        </w:rPr>
        <w:t>指令集则是一套开源、简洁、模块化的指令集。因此，基于R</w:t>
      </w:r>
      <w:r w:rsidRPr="00BF4D67">
        <w:rPr>
          <w:rFonts w:ascii="宋体" w:eastAsia="宋体" w:hAnsi="宋体"/>
          <w:sz w:val="24"/>
          <w:szCs w:val="24"/>
        </w:rPr>
        <w:t>ust</w:t>
      </w:r>
      <w:r w:rsidRPr="00BF4D67">
        <w:rPr>
          <w:rFonts w:ascii="宋体" w:eastAsia="宋体" w:hAnsi="宋体" w:hint="eastAsia"/>
          <w:sz w:val="24"/>
          <w:szCs w:val="24"/>
        </w:rPr>
        <w:t>语言和R</w:t>
      </w:r>
      <w:r w:rsidRPr="00BF4D67">
        <w:rPr>
          <w:rFonts w:ascii="宋体" w:eastAsia="宋体" w:hAnsi="宋体"/>
          <w:sz w:val="24"/>
          <w:szCs w:val="24"/>
        </w:rPr>
        <w:t>ISC-V</w:t>
      </w:r>
      <w:r w:rsidRPr="00BF4D67">
        <w:rPr>
          <w:rFonts w:ascii="宋体" w:eastAsia="宋体" w:hAnsi="宋体" w:hint="eastAsia"/>
          <w:sz w:val="24"/>
          <w:szCs w:val="24"/>
        </w:rPr>
        <w:t>指令集的操作系统是操作系统开发的新兴方向之一。这一方向上已经出现了一些教学和科研目的的操作系统，例如</w:t>
      </w:r>
      <w:proofErr w:type="spellStart"/>
      <w:r w:rsidRPr="00BF4D67">
        <w:rPr>
          <w:rFonts w:ascii="宋体" w:eastAsia="宋体" w:hAnsi="宋体"/>
          <w:sz w:val="24"/>
          <w:szCs w:val="24"/>
        </w:rPr>
        <w:t>rCore</w:t>
      </w:r>
      <w:proofErr w:type="spellEnd"/>
      <w:r w:rsidRPr="00BF4D67">
        <w:rPr>
          <w:rFonts w:ascii="宋体" w:eastAsia="宋体" w:hAnsi="宋体"/>
          <w:sz w:val="24"/>
          <w:szCs w:val="24"/>
        </w:rPr>
        <w:t>教学操作系统</w:t>
      </w:r>
      <w:r w:rsidRPr="00BF4D67">
        <w:rPr>
          <w:rFonts w:ascii="宋体" w:eastAsia="宋体" w:hAnsi="宋体"/>
          <w:sz w:val="24"/>
          <w:szCs w:val="24"/>
          <w:vertAlign w:val="superscript"/>
        </w:rPr>
        <w:t>[1]</w:t>
      </w:r>
      <w:r w:rsidRPr="00BF4D67">
        <w:rPr>
          <w:rFonts w:ascii="宋体" w:eastAsia="宋体" w:hAnsi="宋体" w:hint="eastAsia"/>
          <w:sz w:val="24"/>
          <w:szCs w:val="24"/>
        </w:rPr>
        <w:t>。 R</w:t>
      </w:r>
      <w:r w:rsidRPr="00BF4D67">
        <w:rPr>
          <w:rFonts w:ascii="宋体" w:eastAsia="宋体" w:hAnsi="宋体"/>
          <w:sz w:val="24"/>
          <w:szCs w:val="24"/>
        </w:rPr>
        <w:t xml:space="preserve">ust </w:t>
      </w:r>
      <w:r w:rsidRPr="00BF4D67">
        <w:rPr>
          <w:rFonts w:ascii="宋体" w:eastAsia="宋体" w:hAnsi="宋体" w:hint="eastAsia"/>
          <w:sz w:val="24"/>
          <w:szCs w:val="24"/>
        </w:rPr>
        <w:t>所使用的包管</w:t>
      </w:r>
      <w:proofErr w:type="gramStart"/>
      <w:r w:rsidRPr="00BF4D67">
        <w:rPr>
          <w:rFonts w:ascii="宋体" w:eastAsia="宋体" w:hAnsi="宋体" w:hint="eastAsia"/>
          <w:sz w:val="24"/>
          <w:szCs w:val="24"/>
        </w:rPr>
        <w:t>理工具</w:t>
      </w:r>
      <w:proofErr w:type="gramEnd"/>
      <w:r w:rsidRPr="00BF4D67">
        <w:rPr>
          <w:rFonts w:ascii="宋体" w:eastAsia="宋体" w:hAnsi="宋体" w:hint="eastAsia"/>
          <w:sz w:val="24"/>
          <w:szCs w:val="24"/>
        </w:rPr>
        <w:t xml:space="preserve"> Cargo</w:t>
      </w:r>
      <w:r w:rsidRPr="00BF4D67">
        <w:rPr>
          <w:rFonts w:ascii="宋体" w:eastAsia="宋体" w:hAnsi="宋体"/>
          <w:sz w:val="24"/>
          <w:szCs w:val="24"/>
        </w:rPr>
        <w:t xml:space="preserve"> </w:t>
      </w:r>
      <w:r w:rsidRPr="00BF4D67">
        <w:rPr>
          <w:rFonts w:ascii="宋体" w:eastAsia="宋体" w:hAnsi="宋体" w:hint="eastAsia"/>
          <w:sz w:val="24"/>
          <w:szCs w:val="24"/>
        </w:rPr>
        <w:t>为使用 Rust</w:t>
      </w:r>
      <w:r w:rsidRPr="00BF4D67">
        <w:rPr>
          <w:rFonts w:ascii="宋体" w:eastAsia="宋体" w:hAnsi="宋体"/>
          <w:sz w:val="24"/>
          <w:szCs w:val="24"/>
        </w:rPr>
        <w:t xml:space="preserve"> </w:t>
      </w:r>
      <w:r w:rsidRPr="00BF4D67">
        <w:rPr>
          <w:rFonts w:ascii="宋体" w:eastAsia="宋体" w:hAnsi="宋体" w:hint="eastAsia"/>
          <w:sz w:val="24"/>
          <w:szCs w:val="24"/>
        </w:rPr>
        <w:t>语言开发的项目提供了方便的依赖包管理，能够使操作系统开发人员很容易的使用本项目开发的异步驱动模块。另外，Rust</w:t>
      </w:r>
      <w:r w:rsidRPr="00BF4D67">
        <w:rPr>
          <w:rFonts w:ascii="宋体" w:eastAsia="宋体" w:hAnsi="宋体"/>
          <w:sz w:val="24"/>
          <w:szCs w:val="24"/>
        </w:rPr>
        <w:t xml:space="preserve"> </w:t>
      </w:r>
      <w:r w:rsidRPr="00BF4D67">
        <w:rPr>
          <w:rFonts w:ascii="宋体" w:eastAsia="宋体" w:hAnsi="宋体" w:hint="eastAsia"/>
          <w:sz w:val="24"/>
          <w:szCs w:val="24"/>
        </w:rPr>
        <w:t>语言也对异步和</w:t>
      </w:r>
      <w:proofErr w:type="gramStart"/>
      <w:r w:rsidRPr="00BF4D67">
        <w:rPr>
          <w:rFonts w:ascii="宋体" w:eastAsia="宋体" w:hAnsi="宋体" w:hint="eastAsia"/>
          <w:sz w:val="24"/>
          <w:szCs w:val="24"/>
        </w:rPr>
        <w:t>协程</w:t>
      </w:r>
      <w:proofErr w:type="gramEnd"/>
      <w:r w:rsidRPr="00BF4D67">
        <w:rPr>
          <w:rFonts w:ascii="宋体" w:eastAsia="宋体" w:hAnsi="宋体" w:hint="eastAsia"/>
          <w:sz w:val="24"/>
          <w:szCs w:val="24"/>
        </w:rPr>
        <w:t>的相关特性有所支持，能够使我们更加自然地实现一个异步的驱动模块。</w:t>
      </w:r>
    </w:p>
    <w:p w14:paraId="78C236ED" w14:textId="401A8134" w:rsidR="00672515" w:rsidRDefault="00672515" w:rsidP="00AC6A39">
      <w:pPr>
        <w:pStyle w:val="03-"/>
        <w:spacing w:before="156"/>
      </w:pPr>
      <w:bookmarkStart w:id="15" w:name="_Toc165900564"/>
      <w:r>
        <w:rPr>
          <w:rFonts w:hint="eastAsia"/>
        </w:rPr>
        <w:lastRenderedPageBreak/>
        <w:t xml:space="preserve">1.2 </w:t>
      </w:r>
      <w:r w:rsidR="00FF5630">
        <w:rPr>
          <w:rFonts w:hint="eastAsia"/>
        </w:rPr>
        <w:t>国内外研究现状</w:t>
      </w:r>
      <w:bookmarkEnd w:id="15"/>
    </w:p>
    <w:p w14:paraId="7422490B"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异步I</w:t>
      </w:r>
      <w:r w:rsidRPr="00FF5630">
        <w:rPr>
          <w:rFonts w:ascii="宋体" w:eastAsia="宋体" w:hAnsi="宋体"/>
          <w:sz w:val="24"/>
          <w:szCs w:val="24"/>
        </w:rPr>
        <w:t>/</w:t>
      </w:r>
      <w:r w:rsidRPr="00FF5630">
        <w:rPr>
          <w:rFonts w:ascii="宋体" w:eastAsia="宋体" w:hAnsi="宋体" w:hint="eastAsia"/>
          <w:sz w:val="24"/>
          <w:szCs w:val="24"/>
        </w:rPr>
        <w:t>O是指在进行事务处理时并发执行输入、输出以及计算操作的能力，可以将逻辑独立的I</w:t>
      </w:r>
      <w:r w:rsidRPr="00FF5630">
        <w:rPr>
          <w:rFonts w:ascii="宋体" w:eastAsia="宋体" w:hAnsi="宋体"/>
          <w:sz w:val="24"/>
          <w:szCs w:val="24"/>
        </w:rPr>
        <w:t>/</w:t>
      </w:r>
      <w:r w:rsidRPr="00FF5630">
        <w:rPr>
          <w:rFonts w:ascii="宋体" w:eastAsia="宋体" w:hAnsi="宋体" w:hint="eastAsia"/>
          <w:sz w:val="24"/>
          <w:szCs w:val="24"/>
        </w:rPr>
        <w:t>O操作从指定的动作中分离出来单独执行。</w:t>
      </w:r>
      <w:r w:rsidRPr="00FF5630">
        <w:rPr>
          <w:rFonts w:ascii="宋体" w:eastAsia="宋体" w:hAnsi="宋体" w:hint="eastAsia"/>
          <w:sz w:val="24"/>
          <w:szCs w:val="24"/>
          <w:vertAlign w:val="superscript"/>
        </w:rPr>
        <w:t>[</w:t>
      </w:r>
      <w:r w:rsidRPr="00FF5630">
        <w:rPr>
          <w:rFonts w:ascii="宋体" w:eastAsia="宋体" w:hAnsi="宋体"/>
          <w:sz w:val="24"/>
          <w:szCs w:val="24"/>
          <w:vertAlign w:val="superscript"/>
        </w:rPr>
        <w:t>2]</w:t>
      </w:r>
      <w:r w:rsidRPr="00FF5630">
        <w:rPr>
          <w:rFonts w:ascii="宋体" w:eastAsia="宋体" w:hAnsi="宋体" w:hint="eastAsia"/>
          <w:sz w:val="24"/>
          <w:szCs w:val="24"/>
        </w:rPr>
        <w:t>简单来说，相较于阻塞的同步I</w:t>
      </w:r>
      <w:r w:rsidRPr="00FF5630">
        <w:rPr>
          <w:rFonts w:ascii="宋体" w:eastAsia="宋体" w:hAnsi="宋体"/>
          <w:sz w:val="24"/>
          <w:szCs w:val="24"/>
        </w:rPr>
        <w:t>/</w:t>
      </w:r>
      <w:r w:rsidRPr="00FF5630">
        <w:rPr>
          <w:rFonts w:ascii="宋体" w:eastAsia="宋体" w:hAnsi="宋体" w:hint="eastAsia"/>
          <w:sz w:val="24"/>
          <w:szCs w:val="24"/>
        </w:rPr>
        <w:t>O，异步I</w:t>
      </w:r>
      <w:r w:rsidRPr="00FF5630">
        <w:rPr>
          <w:rFonts w:ascii="宋体" w:eastAsia="宋体" w:hAnsi="宋体"/>
          <w:sz w:val="24"/>
          <w:szCs w:val="24"/>
        </w:rPr>
        <w:t>/</w:t>
      </w:r>
      <w:r w:rsidRPr="00FF5630">
        <w:rPr>
          <w:rFonts w:ascii="宋体" w:eastAsia="宋体" w:hAnsi="宋体" w:hint="eastAsia"/>
          <w:sz w:val="24"/>
          <w:szCs w:val="24"/>
        </w:rPr>
        <w:t>O是非阻塞的，无需等到I</w:t>
      </w:r>
      <w:r w:rsidRPr="00FF5630">
        <w:rPr>
          <w:rFonts w:ascii="宋体" w:eastAsia="宋体" w:hAnsi="宋体"/>
          <w:sz w:val="24"/>
          <w:szCs w:val="24"/>
        </w:rPr>
        <w:t>/</w:t>
      </w:r>
      <w:r w:rsidRPr="00FF5630">
        <w:rPr>
          <w:rFonts w:ascii="宋体" w:eastAsia="宋体" w:hAnsi="宋体" w:hint="eastAsia"/>
          <w:sz w:val="24"/>
          <w:szCs w:val="24"/>
        </w:rPr>
        <w:t>O操作返回相应的I</w:t>
      </w:r>
      <w:r w:rsidRPr="00FF5630">
        <w:rPr>
          <w:rFonts w:ascii="宋体" w:eastAsia="宋体" w:hAnsi="宋体"/>
          <w:sz w:val="24"/>
          <w:szCs w:val="24"/>
        </w:rPr>
        <w:t>/</w:t>
      </w:r>
      <w:r w:rsidRPr="00FF5630">
        <w:rPr>
          <w:rFonts w:ascii="宋体" w:eastAsia="宋体" w:hAnsi="宋体" w:hint="eastAsia"/>
          <w:sz w:val="24"/>
          <w:szCs w:val="24"/>
        </w:rPr>
        <w:t>O结果，就可继续执行接下来的操作。</w:t>
      </w:r>
    </w:p>
    <w:p w14:paraId="62591013"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实现异步I</w:t>
      </w:r>
      <w:r w:rsidRPr="00FF5630">
        <w:rPr>
          <w:rFonts w:ascii="宋体" w:eastAsia="宋体" w:hAnsi="宋体"/>
          <w:sz w:val="24"/>
          <w:szCs w:val="24"/>
        </w:rPr>
        <w:t>/</w:t>
      </w:r>
      <w:r w:rsidRPr="00FF5630">
        <w:rPr>
          <w:rFonts w:ascii="宋体" w:eastAsia="宋体" w:hAnsi="宋体" w:hint="eastAsia"/>
          <w:sz w:val="24"/>
          <w:szCs w:val="24"/>
        </w:rPr>
        <w:t>O的方式，包括使用操作系统提供的多线程接口，编程语言提供的函数回调、</w:t>
      </w:r>
      <w:r w:rsidRPr="00FF5630">
        <w:rPr>
          <w:rFonts w:ascii="宋体" w:eastAsia="宋体" w:hAnsi="宋体"/>
          <w:sz w:val="24"/>
          <w:szCs w:val="24"/>
        </w:rPr>
        <w:t>Future</w:t>
      </w:r>
      <w:r w:rsidRPr="00FF5630">
        <w:rPr>
          <w:rFonts w:ascii="宋体" w:eastAsia="宋体" w:hAnsi="宋体" w:hint="eastAsia"/>
          <w:sz w:val="24"/>
          <w:szCs w:val="24"/>
        </w:rPr>
        <w:t>等语言特性编写程序。</w:t>
      </w:r>
      <w:r w:rsidRPr="00FF5630">
        <w:rPr>
          <w:rFonts w:ascii="宋体" w:eastAsia="宋体" w:hAnsi="宋体"/>
          <w:sz w:val="24"/>
          <w:szCs w:val="24"/>
        </w:rPr>
        <w:t>方兴</w:t>
      </w:r>
      <w:r w:rsidRPr="00FF5630">
        <w:rPr>
          <w:rFonts w:ascii="宋体" w:eastAsia="宋体" w:hAnsi="宋体" w:hint="eastAsia"/>
          <w:sz w:val="24"/>
          <w:szCs w:val="24"/>
        </w:rPr>
        <w:t>等人</w:t>
      </w:r>
      <w:r w:rsidRPr="00FF5630">
        <w:rPr>
          <w:rFonts w:ascii="宋体" w:eastAsia="宋体" w:hAnsi="宋体"/>
          <w:sz w:val="24"/>
          <w:szCs w:val="24"/>
          <w:vertAlign w:val="superscript"/>
        </w:rPr>
        <w:t>[3]</w:t>
      </w:r>
      <w:r w:rsidRPr="00FF5630">
        <w:rPr>
          <w:rFonts w:ascii="宋体" w:eastAsia="宋体" w:hAnsi="宋体" w:hint="eastAsia"/>
          <w:sz w:val="24"/>
          <w:szCs w:val="24"/>
        </w:rPr>
        <w:t>提出了一种基于WIN</w:t>
      </w:r>
      <w:r w:rsidRPr="00FF5630">
        <w:rPr>
          <w:rFonts w:ascii="宋体" w:eastAsia="宋体" w:hAnsi="宋体"/>
          <w:sz w:val="24"/>
          <w:szCs w:val="24"/>
        </w:rPr>
        <w:t>32</w:t>
      </w:r>
      <w:r w:rsidRPr="00FF5630">
        <w:rPr>
          <w:rFonts w:ascii="宋体" w:eastAsia="宋体" w:hAnsi="宋体" w:hint="eastAsia"/>
          <w:sz w:val="24"/>
          <w:szCs w:val="24"/>
        </w:rPr>
        <w:t>的多线程异步I</w:t>
      </w:r>
      <w:r w:rsidRPr="00FF5630">
        <w:rPr>
          <w:rFonts w:ascii="宋体" w:eastAsia="宋体" w:hAnsi="宋体"/>
          <w:sz w:val="24"/>
          <w:szCs w:val="24"/>
        </w:rPr>
        <w:t>/</w:t>
      </w:r>
      <w:r w:rsidRPr="00FF5630">
        <w:rPr>
          <w:rFonts w:ascii="宋体" w:eastAsia="宋体" w:hAnsi="宋体" w:hint="eastAsia"/>
          <w:sz w:val="24"/>
          <w:szCs w:val="24"/>
        </w:rPr>
        <w:t>O模型，用于解决复杂的多路并发I</w:t>
      </w:r>
      <w:r w:rsidRPr="00FF5630">
        <w:rPr>
          <w:rFonts w:ascii="宋体" w:eastAsia="宋体" w:hAnsi="宋体"/>
          <w:sz w:val="24"/>
          <w:szCs w:val="24"/>
        </w:rPr>
        <w:t>/</w:t>
      </w:r>
      <w:r w:rsidRPr="00FF5630">
        <w:rPr>
          <w:rFonts w:ascii="宋体" w:eastAsia="宋体" w:hAnsi="宋体" w:hint="eastAsia"/>
          <w:sz w:val="24"/>
          <w:szCs w:val="24"/>
        </w:rPr>
        <w:t>O问题，并说明了该模型的运行机制及其优越性，这是使用操作系统支持的多线程实现同步。</w:t>
      </w:r>
      <w:proofErr w:type="gramStart"/>
      <w:r w:rsidRPr="00FF5630">
        <w:rPr>
          <w:rFonts w:ascii="宋体" w:eastAsia="宋体" w:hAnsi="宋体"/>
          <w:sz w:val="24"/>
          <w:szCs w:val="24"/>
        </w:rPr>
        <w:t>段楠</w:t>
      </w:r>
      <w:r w:rsidRPr="00FF5630">
        <w:rPr>
          <w:rFonts w:ascii="宋体" w:eastAsia="宋体" w:hAnsi="宋体" w:hint="eastAsia"/>
          <w:sz w:val="24"/>
          <w:szCs w:val="24"/>
        </w:rPr>
        <w:t>的</w:t>
      </w:r>
      <w:proofErr w:type="gramEnd"/>
      <w:r w:rsidRPr="00FF5630">
        <w:rPr>
          <w:rFonts w:ascii="宋体" w:eastAsia="宋体" w:hAnsi="宋体" w:hint="eastAsia"/>
          <w:sz w:val="24"/>
          <w:szCs w:val="24"/>
        </w:rPr>
        <w:t>研究</w:t>
      </w:r>
      <w:r w:rsidRPr="00FF5630">
        <w:rPr>
          <w:rFonts w:ascii="宋体" w:eastAsia="宋体" w:hAnsi="宋体"/>
          <w:sz w:val="24"/>
          <w:szCs w:val="24"/>
          <w:vertAlign w:val="superscript"/>
        </w:rPr>
        <w:t>[4]</w:t>
      </w:r>
      <w:r w:rsidRPr="00FF5630">
        <w:rPr>
          <w:rFonts w:ascii="宋体" w:eastAsia="宋体" w:hAnsi="宋体" w:hint="eastAsia"/>
          <w:sz w:val="24"/>
          <w:szCs w:val="24"/>
        </w:rPr>
        <w:t>使用Java提供的“消息队列”方式进行了异步的网络通讯开发，在语言层面使用语言特性对异步进行了支持。</w:t>
      </w:r>
      <w:r w:rsidRPr="00FF5630">
        <w:rPr>
          <w:rFonts w:ascii="宋体" w:eastAsia="宋体" w:hAnsi="宋体"/>
          <w:sz w:val="24"/>
          <w:szCs w:val="24"/>
        </w:rPr>
        <w:t>Harris T</w:t>
      </w:r>
      <w:r w:rsidRPr="00FF5630">
        <w:rPr>
          <w:rFonts w:ascii="宋体" w:eastAsia="宋体" w:hAnsi="宋体" w:hint="eastAsia"/>
          <w:sz w:val="24"/>
          <w:szCs w:val="24"/>
        </w:rPr>
        <w:t>的研究</w:t>
      </w:r>
      <w:r w:rsidRPr="00FF5630">
        <w:rPr>
          <w:rFonts w:ascii="宋体" w:eastAsia="宋体" w:hAnsi="宋体"/>
          <w:sz w:val="24"/>
          <w:szCs w:val="24"/>
          <w:vertAlign w:val="superscript"/>
        </w:rPr>
        <w:t>[5]</w:t>
      </w:r>
      <w:r w:rsidRPr="00FF5630">
        <w:rPr>
          <w:rFonts w:ascii="宋体" w:eastAsia="宋体" w:hAnsi="宋体" w:hint="eastAsia"/>
          <w:sz w:val="24"/>
          <w:szCs w:val="24"/>
        </w:rPr>
        <w:t>中更是将介绍了一组在</w:t>
      </w:r>
      <w:r w:rsidRPr="00FF5630">
        <w:rPr>
          <w:rFonts w:ascii="宋体" w:eastAsia="宋体" w:hAnsi="宋体"/>
          <w:sz w:val="24"/>
          <w:szCs w:val="24"/>
        </w:rPr>
        <w:t>C/C++等原生语言中用于可组合异步IO的语言结构</w:t>
      </w:r>
      <w:r w:rsidRPr="00FF5630">
        <w:rPr>
          <w:rFonts w:ascii="宋体" w:eastAsia="宋体" w:hAnsi="宋体" w:hint="eastAsia"/>
          <w:sz w:val="24"/>
          <w:szCs w:val="24"/>
        </w:rPr>
        <w:t>A</w:t>
      </w:r>
      <w:r w:rsidRPr="00FF5630">
        <w:rPr>
          <w:rFonts w:ascii="宋体" w:eastAsia="宋体" w:hAnsi="宋体"/>
          <w:sz w:val="24"/>
          <w:szCs w:val="24"/>
        </w:rPr>
        <w:t>C</w:t>
      </w:r>
      <w:r w:rsidRPr="00FF5630">
        <w:rPr>
          <w:rFonts w:ascii="宋体" w:eastAsia="宋体" w:hAnsi="宋体" w:hint="eastAsia"/>
          <w:sz w:val="24"/>
          <w:szCs w:val="24"/>
        </w:rPr>
        <w:t>，为开发人员提供了更方便的异步程序开发。Rust在语言层面提供了</w:t>
      </w:r>
      <w:proofErr w:type="gramStart"/>
      <w:r w:rsidRPr="00FF5630">
        <w:rPr>
          <w:rFonts w:ascii="宋体" w:eastAsia="宋体" w:hAnsi="宋体" w:hint="eastAsia"/>
          <w:sz w:val="24"/>
          <w:szCs w:val="24"/>
        </w:rPr>
        <w:t>对协程和</w:t>
      </w:r>
      <w:proofErr w:type="gramEnd"/>
      <w:r w:rsidRPr="00FF5630">
        <w:rPr>
          <w:rFonts w:ascii="宋体" w:eastAsia="宋体" w:hAnsi="宋体" w:hint="eastAsia"/>
          <w:sz w:val="24"/>
          <w:szCs w:val="24"/>
        </w:rPr>
        <w:t>异步的支持，使得开发人员能够方便的使用Future特性开发异步模块，实现异步外设驱动。</w:t>
      </w:r>
    </w:p>
    <w:p w14:paraId="0DCA8418" w14:textId="77777777" w:rsidR="00BF4D67" w:rsidRPr="00FF5630" w:rsidRDefault="00BF4D67" w:rsidP="00FF5630">
      <w:pPr>
        <w:spacing w:line="440" w:lineRule="exact"/>
        <w:ind w:firstLine="360"/>
        <w:rPr>
          <w:rFonts w:ascii="宋体" w:eastAsia="宋体" w:hAnsi="宋体"/>
          <w:sz w:val="24"/>
          <w:szCs w:val="24"/>
        </w:rPr>
      </w:pPr>
      <w:r w:rsidRPr="00FF5630">
        <w:rPr>
          <w:rFonts w:ascii="宋体" w:eastAsia="宋体" w:hAnsi="宋体" w:hint="eastAsia"/>
          <w:sz w:val="24"/>
          <w:szCs w:val="24"/>
        </w:rPr>
        <w:t>使用异步I</w:t>
      </w:r>
      <w:r w:rsidRPr="00FF5630">
        <w:rPr>
          <w:rFonts w:ascii="宋体" w:eastAsia="宋体" w:hAnsi="宋体"/>
          <w:sz w:val="24"/>
          <w:szCs w:val="24"/>
        </w:rPr>
        <w:t>/O</w:t>
      </w:r>
      <w:r w:rsidRPr="00FF5630">
        <w:rPr>
          <w:rFonts w:ascii="宋体" w:eastAsia="宋体" w:hAnsi="宋体" w:hint="eastAsia"/>
          <w:sz w:val="24"/>
          <w:szCs w:val="24"/>
        </w:rPr>
        <w:t>接口，在大量I</w:t>
      </w:r>
      <w:r w:rsidRPr="00FF5630">
        <w:rPr>
          <w:rFonts w:ascii="宋体" w:eastAsia="宋体" w:hAnsi="宋体"/>
          <w:sz w:val="24"/>
          <w:szCs w:val="24"/>
        </w:rPr>
        <w:t>/O</w:t>
      </w:r>
      <w:r w:rsidRPr="00FF5630">
        <w:rPr>
          <w:rFonts w:ascii="宋体" w:eastAsia="宋体" w:hAnsi="宋体" w:hint="eastAsia"/>
          <w:sz w:val="24"/>
          <w:szCs w:val="24"/>
        </w:rPr>
        <w:t>的应用场景下，能够极大的增加整个系统的吞吐量，使用无</w:t>
      </w:r>
      <w:proofErr w:type="gramStart"/>
      <w:r w:rsidRPr="00FF5630">
        <w:rPr>
          <w:rFonts w:ascii="宋体" w:eastAsia="宋体" w:hAnsi="宋体" w:hint="eastAsia"/>
          <w:sz w:val="24"/>
          <w:szCs w:val="24"/>
        </w:rPr>
        <w:t>栈协程所</w:t>
      </w:r>
      <w:proofErr w:type="gramEnd"/>
      <w:r w:rsidRPr="00FF5630">
        <w:rPr>
          <w:rFonts w:ascii="宋体" w:eastAsia="宋体" w:hAnsi="宋体" w:hint="eastAsia"/>
          <w:sz w:val="24"/>
          <w:szCs w:val="24"/>
        </w:rPr>
        <w:t>实现的异步I</w:t>
      </w:r>
      <w:r w:rsidRPr="00FF5630">
        <w:rPr>
          <w:rFonts w:ascii="宋体" w:eastAsia="宋体" w:hAnsi="宋体"/>
          <w:sz w:val="24"/>
          <w:szCs w:val="24"/>
        </w:rPr>
        <w:t>/</w:t>
      </w:r>
      <w:r w:rsidRPr="00FF5630">
        <w:rPr>
          <w:rFonts w:ascii="宋体" w:eastAsia="宋体" w:hAnsi="宋体" w:hint="eastAsia"/>
          <w:sz w:val="24"/>
          <w:szCs w:val="24"/>
        </w:rPr>
        <w:t>O相较于用多线程实现的异步I</w:t>
      </w:r>
      <w:r w:rsidRPr="00FF5630">
        <w:rPr>
          <w:rFonts w:ascii="宋体" w:eastAsia="宋体" w:hAnsi="宋体"/>
          <w:sz w:val="24"/>
          <w:szCs w:val="24"/>
        </w:rPr>
        <w:t>/</w:t>
      </w:r>
      <w:r w:rsidRPr="00FF5630">
        <w:rPr>
          <w:rFonts w:ascii="宋体" w:eastAsia="宋体" w:hAnsi="宋体" w:hint="eastAsia"/>
          <w:sz w:val="24"/>
          <w:szCs w:val="24"/>
        </w:rPr>
        <w:t>O，更是能够避免分配大量的堆栈等内存空间，节省了系统资源。</w:t>
      </w:r>
      <w:proofErr w:type="gramStart"/>
      <w:r w:rsidRPr="00FF5630">
        <w:rPr>
          <w:rFonts w:ascii="宋体" w:eastAsia="宋体" w:hAnsi="宋体" w:hint="eastAsia"/>
          <w:sz w:val="24"/>
          <w:szCs w:val="24"/>
        </w:rPr>
        <w:t>沙泉的</w:t>
      </w:r>
      <w:proofErr w:type="gramEnd"/>
      <w:r w:rsidRPr="00FF5630">
        <w:rPr>
          <w:rFonts w:ascii="宋体" w:eastAsia="宋体" w:hAnsi="宋体" w:hint="eastAsia"/>
          <w:sz w:val="24"/>
          <w:szCs w:val="24"/>
        </w:rPr>
        <w:t>研究</w:t>
      </w:r>
      <w:r w:rsidRPr="00FF5630">
        <w:rPr>
          <w:rFonts w:ascii="宋体" w:eastAsia="宋体" w:hAnsi="宋体"/>
          <w:sz w:val="24"/>
          <w:szCs w:val="24"/>
          <w:vertAlign w:val="superscript"/>
        </w:rPr>
        <w:t>[6]</w:t>
      </w:r>
      <w:r w:rsidRPr="00FF5630">
        <w:rPr>
          <w:rFonts w:ascii="宋体" w:eastAsia="宋体" w:hAnsi="宋体" w:hint="eastAsia"/>
          <w:sz w:val="24"/>
          <w:szCs w:val="24"/>
        </w:rPr>
        <w:t>在嵌入式Linux的串行通信中实现了异步事件驱动模型，在一定的硬件和实例测试的环境下说明了异步串口通信程序的设计思路和实现。</w:t>
      </w:r>
      <w:r w:rsidRPr="00FF5630">
        <w:rPr>
          <w:rFonts w:ascii="宋体" w:eastAsia="宋体" w:hAnsi="宋体"/>
          <w:sz w:val="24"/>
          <w:szCs w:val="24"/>
        </w:rPr>
        <w:t>Zhu L</w:t>
      </w:r>
      <w:r w:rsidRPr="00FF5630">
        <w:rPr>
          <w:rFonts w:ascii="宋体" w:eastAsia="宋体" w:hAnsi="宋体"/>
          <w:sz w:val="24"/>
          <w:szCs w:val="24"/>
          <w:vertAlign w:val="superscript"/>
        </w:rPr>
        <w:t>[7]</w:t>
      </w:r>
      <w:r w:rsidRPr="00FF5630">
        <w:rPr>
          <w:rFonts w:ascii="宋体" w:eastAsia="宋体" w:hAnsi="宋体" w:hint="eastAsia"/>
          <w:sz w:val="24"/>
          <w:szCs w:val="24"/>
        </w:rPr>
        <w:t>、</w:t>
      </w:r>
      <w:r w:rsidRPr="00FF5630">
        <w:rPr>
          <w:rFonts w:ascii="宋体" w:eastAsia="宋体" w:hAnsi="宋体"/>
          <w:sz w:val="24"/>
          <w:szCs w:val="24"/>
        </w:rPr>
        <w:t>Kwon G</w:t>
      </w:r>
      <w:r w:rsidRPr="00FF5630">
        <w:rPr>
          <w:rFonts w:ascii="宋体" w:eastAsia="宋体" w:hAnsi="宋体"/>
          <w:sz w:val="24"/>
          <w:szCs w:val="24"/>
          <w:vertAlign w:val="superscript"/>
        </w:rPr>
        <w:t>[8]</w:t>
      </w:r>
      <w:r w:rsidRPr="00FF5630">
        <w:rPr>
          <w:rFonts w:ascii="宋体" w:eastAsia="宋体" w:hAnsi="宋体" w:hint="eastAsia"/>
          <w:sz w:val="24"/>
          <w:szCs w:val="24"/>
        </w:rPr>
        <w:t>等人的研究分别在自己所设计的监测系统和实时数据归档系统中使用了异步驱动模块，在I</w:t>
      </w:r>
      <w:r w:rsidRPr="00FF5630">
        <w:rPr>
          <w:rFonts w:ascii="宋体" w:eastAsia="宋体" w:hAnsi="宋体"/>
          <w:sz w:val="24"/>
          <w:szCs w:val="24"/>
        </w:rPr>
        <w:t>/</w:t>
      </w:r>
      <w:r w:rsidRPr="00FF5630">
        <w:rPr>
          <w:rFonts w:ascii="宋体" w:eastAsia="宋体" w:hAnsi="宋体" w:hint="eastAsia"/>
          <w:sz w:val="24"/>
          <w:szCs w:val="24"/>
        </w:rPr>
        <w:t>O量比较大的应用场景下，提升了整个系统的吞吐率和安全性。</w:t>
      </w:r>
    </w:p>
    <w:p w14:paraId="1F936F16" w14:textId="69F9F163" w:rsidR="00C71768" w:rsidRPr="00FF5630" w:rsidRDefault="00BF4D67" w:rsidP="00FF5630">
      <w:pPr>
        <w:spacing w:line="440" w:lineRule="exact"/>
        <w:ind w:firstLine="360"/>
        <w:jc w:val="left"/>
        <w:rPr>
          <w:rFonts w:ascii="宋体" w:eastAsia="宋体" w:hAnsi="宋体"/>
          <w:sz w:val="24"/>
          <w:szCs w:val="24"/>
        </w:rPr>
      </w:pPr>
      <w:r w:rsidRPr="00FF5630">
        <w:rPr>
          <w:rFonts w:ascii="宋体" w:eastAsia="宋体" w:hAnsi="宋体" w:hint="eastAsia"/>
          <w:sz w:val="24"/>
          <w:szCs w:val="24"/>
        </w:rPr>
        <w:t>目前，使用Rust语言编写操作系统组件逐渐成为趋势。Linux已经对其众多的硬件驱动模块进行R</w:t>
      </w:r>
      <w:r w:rsidRPr="00FF5630">
        <w:rPr>
          <w:rFonts w:ascii="宋体" w:eastAsia="宋体" w:hAnsi="宋体"/>
          <w:sz w:val="24"/>
          <w:szCs w:val="24"/>
        </w:rPr>
        <w:t>ust</w:t>
      </w:r>
      <w:r w:rsidRPr="00FF5630">
        <w:rPr>
          <w:rFonts w:ascii="宋体" w:eastAsia="宋体" w:hAnsi="宋体" w:hint="eastAsia"/>
          <w:sz w:val="24"/>
          <w:szCs w:val="24"/>
        </w:rPr>
        <w:t>语言改造，也进一步印证了使用R</w:t>
      </w:r>
      <w:r w:rsidRPr="00FF5630">
        <w:rPr>
          <w:rFonts w:ascii="宋体" w:eastAsia="宋体" w:hAnsi="宋体"/>
          <w:sz w:val="24"/>
          <w:szCs w:val="24"/>
        </w:rPr>
        <w:t>ust</w:t>
      </w:r>
      <w:r w:rsidRPr="00FF5630">
        <w:rPr>
          <w:rFonts w:ascii="宋体" w:eastAsia="宋体" w:hAnsi="宋体" w:hint="eastAsia"/>
          <w:sz w:val="24"/>
          <w:szCs w:val="24"/>
        </w:rPr>
        <w:t>语言可以编写更安全的操作系统正在逐渐成为操作系统领域的共识。在R</w:t>
      </w:r>
      <w:r w:rsidRPr="00FF5630">
        <w:rPr>
          <w:rFonts w:ascii="宋体" w:eastAsia="宋体" w:hAnsi="宋体"/>
          <w:sz w:val="24"/>
          <w:szCs w:val="24"/>
        </w:rPr>
        <w:t>ust</w:t>
      </w:r>
      <w:r w:rsidRPr="00FF5630">
        <w:rPr>
          <w:rFonts w:ascii="宋体" w:eastAsia="宋体" w:hAnsi="宋体" w:hint="eastAsia"/>
          <w:sz w:val="24"/>
          <w:szCs w:val="24"/>
        </w:rPr>
        <w:t>语言社区中，</w:t>
      </w:r>
      <w:r w:rsidR="002465DC">
        <w:rPr>
          <w:rFonts w:ascii="宋体" w:eastAsia="宋体" w:hAnsi="宋体" w:hint="eastAsia"/>
          <w:sz w:val="24"/>
          <w:szCs w:val="24"/>
        </w:rPr>
        <w:t>基于Rust语言</w:t>
      </w:r>
      <w:r w:rsidRPr="00FF5630">
        <w:rPr>
          <w:rFonts w:ascii="宋体" w:eastAsia="宋体" w:hAnsi="宋体" w:hint="eastAsia"/>
          <w:sz w:val="24"/>
          <w:szCs w:val="24"/>
        </w:rPr>
        <w:t>对各种硬件设备</w:t>
      </w:r>
      <w:r w:rsidR="002465DC">
        <w:rPr>
          <w:rFonts w:ascii="宋体" w:eastAsia="宋体" w:hAnsi="宋体" w:hint="eastAsia"/>
          <w:sz w:val="24"/>
          <w:szCs w:val="24"/>
        </w:rPr>
        <w:t>的</w:t>
      </w:r>
      <w:r w:rsidRPr="00FF5630">
        <w:rPr>
          <w:rFonts w:ascii="宋体" w:eastAsia="宋体" w:hAnsi="宋体" w:hint="eastAsia"/>
          <w:sz w:val="24"/>
          <w:szCs w:val="24"/>
        </w:rPr>
        <w:t>驱动开发也正在如火如荼地进行着。</w:t>
      </w:r>
    </w:p>
    <w:p w14:paraId="005A4B21" w14:textId="37307420" w:rsidR="00AC6A39" w:rsidRDefault="00AC6A39" w:rsidP="00AC6A39">
      <w:pPr>
        <w:pStyle w:val="03-"/>
        <w:spacing w:before="156"/>
      </w:pPr>
      <w:bookmarkStart w:id="16" w:name="_Toc165900565"/>
      <w:r>
        <w:rPr>
          <w:rFonts w:hint="eastAsia"/>
        </w:rPr>
        <w:t xml:space="preserve">1.3 </w:t>
      </w:r>
      <w:r w:rsidR="00782A42">
        <w:rPr>
          <w:rFonts w:hint="eastAsia"/>
        </w:rPr>
        <w:t>本文研究内容与贡献</w:t>
      </w:r>
      <w:bookmarkEnd w:id="16"/>
    </w:p>
    <w:p w14:paraId="775E97F1" w14:textId="6BF745CE" w:rsidR="00AC6A39" w:rsidRDefault="00731906" w:rsidP="00E50462">
      <w:pPr>
        <w:pStyle w:val="04-"/>
        <w:spacing w:before="156"/>
      </w:pPr>
      <w:bookmarkStart w:id="17" w:name="_Toc165900566"/>
      <w:r>
        <w:rPr>
          <w:rFonts w:hint="eastAsia"/>
        </w:rPr>
        <w:t>1.3.1 研究内容</w:t>
      </w:r>
      <w:r w:rsidR="00664580">
        <w:rPr>
          <w:rFonts w:hint="eastAsia"/>
        </w:rPr>
        <w:t>和关键问题</w:t>
      </w:r>
      <w:bookmarkEnd w:id="17"/>
    </w:p>
    <w:p w14:paraId="6D46AF77" w14:textId="549CF81D" w:rsidR="001E6B58" w:rsidRDefault="001E6B58"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本研究的主要目标是使用Rust语言针对QEMU虚拟机模拟的串口设备以及</w:t>
      </w:r>
      <w:r>
        <w:rPr>
          <w:rFonts w:ascii="宋体" w:eastAsia="宋体" w:hAnsi="宋体" w:hint="eastAsia"/>
          <w:sz w:val="24"/>
          <w:szCs w:val="24"/>
        </w:rPr>
        <w:lastRenderedPageBreak/>
        <w:t>Vision Five2实体开发板上的串口设备，开发跨操作系统的异步驱动模块，并对该异步驱动模块的性能与传统的同步模块的性能在一定条件下进行比较，最终得出异步驱动模块相较于同步模块的优势。</w:t>
      </w:r>
    </w:p>
    <w:p w14:paraId="5554F1A6" w14:textId="5B51F8F4" w:rsidR="00664580" w:rsidRDefault="001E6B58"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本文的研究内容主要包括以下</w:t>
      </w:r>
      <w:r w:rsidR="00FA3DD5">
        <w:rPr>
          <w:rFonts w:ascii="宋体" w:eastAsia="宋体" w:hAnsi="宋体" w:hint="eastAsia"/>
          <w:sz w:val="24"/>
          <w:szCs w:val="24"/>
        </w:rPr>
        <w:t>几项：</w:t>
      </w:r>
      <w:r w:rsidR="00664580">
        <w:rPr>
          <w:rFonts w:ascii="宋体" w:eastAsia="宋体" w:hAnsi="宋体" w:hint="eastAsia"/>
          <w:sz w:val="24"/>
          <w:szCs w:val="24"/>
        </w:rPr>
        <w:t>设计并实现基于Rust语言的异步串口驱动；在</w:t>
      </w:r>
      <w:proofErr w:type="spellStart"/>
      <w:r w:rsidR="00664580">
        <w:rPr>
          <w:rFonts w:ascii="宋体" w:eastAsia="宋体" w:hAnsi="宋体" w:hint="eastAsia"/>
          <w:sz w:val="24"/>
          <w:szCs w:val="24"/>
        </w:rPr>
        <w:t>AlienOS</w:t>
      </w:r>
      <w:proofErr w:type="spellEnd"/>
      <w:r w:rsidR="00664580">
        <w:rPr>
          <w:rFonts w:ascii="宋体" w:eastAsia="宋体" w:hAnsi="宋体" w:hint="eastAsia"/>
          <w:sz w:val="24"/>
          <w:szCs w:val="24"/>
        </w:rPr>
        <w:t>和</w:t>
      </w:r>
      <w:proofErr w:type="spellStart"/>
      <w:r w:rsidR="00664580">
        <w:rPr>
          <w:rFonts w:ascii="宋体" w:eastAsia="宋体" w:hAnsi="宋体" w:hint="eastAsia"/>
          <w:sz w:val="24"/>
          <w:szCs w:val="24"/>
        </w:rPr>
        <w:t>ArceOS</w:t>
      </w:r>
      <w:proofErr w:type="spellEnd"/>
      <w:r w:rsidR="00664580">
        <w:rPr>
          <w:rFonts w:ascii="宋体" w:eastAsia="宋体" w:hAnsi="宋体" w:hint="eastAsia"/>
          <w:sz w:val="24"/>
          <w:szCs w:val="24"/>
        </w:rPr>
        <w:t>上适配该异步串口驱动；设计对比实验，对该异步串口驱动的性能与同步串口驱动的性能进行比较等。</w:t>
      </w:r>
    </w:p>
    <w:p w14:paraId="3017FCB3" w14:textId="0DD85BB8" w:rsidR="00731906" w:rsidRPr="001E6B58" w:rsidRDefault="004C1CDA" w:rsidP="001E6B58">
      <w:pPr>
        <w:spacing w:line="440" w:lineRule="exact"/>
        <w:ind w:firstLine="360"/>
        <w:jc w:val="left"/>
        <w:rPr>
          <w:rFonts w:ascii="宋体" w:eastAsia="宋体" w:hAnsi="宋体"/>
          <w:sz w:val="24"/>
          <w:szCs w:val="24"/>
        </w:rPr>
      </w:pPr>
      <w:r>
        <w:rPr>
          <w:rFonts w:ascii="宋体" w:eastAsia="宋体" w:hAnsi="宋体" w:hint="eastAsia"/>
          <w:sz w:val="24"/>
          <w:szCs w:val="24"/>
        </w:rPr>
        <w:t>本研究的</w:t>
      </w:r>
      <w:r w:rsidR="00664580">
        <w:rPr>
          <w:rFonts w:ascii="宋体" w:eastAsia="宋体" w:hAnsi="宋体" w:hint="eastAsia"/>
          <w:sz w:val="24"/>
          <w:szCs w:val="24"/>
        </w:rPr>
        <w:t>关键问题包括：学习Rust语言对于异步的支持、了解Rust语言在模块化方面的支持、学习和总结已有串口驱动的实现、学习</w:t>
      </w:r>
      <w:proofErr w:type="spellStart"/>
      <w:r w:rsidR="00664580">
        <w:rPr>
          <w:rFonts w:ascii="宋体" w:eastAsia="宋体" w:hAnsi="宋体" w:hint="eastAsia"/>
          <w:sz w:val="24"/>
          <w:szCs w:val="24"/>
        </w:rPr>
        <w:t>AlienOS</w:t>
      </w:r>
      <w:proofErr w:type="spellEnd"/>
      <w:r w:rsidR="00664580">
        <w:rPr>
          <w:rFonts w:ascii="宋体" w:eastAsia="宋体" w:hAnsi="宋体" w:hint="eastAsia"/>
          <w:sz w:val="24"/>
          <w:szCs w:val="24"/>
        </w:rPr>
        <w:t xml:space="preserve">和 </w:t>
      </w:r>
      <w:proofErr w:type="spellStart"/>
      <w:r w:rsidR="00664580">
        <w:rPr>
          <w:rFonts w:ascii="宋体" w:eastAsia="宋体" w:hAnsi="宋体" w:hint="eastAsia"/>
          <w:sz w:val="24"/>
          <w:szCs w:val="24"/>
        </w:rPr>
        <w:t>ArceOS</w:t>
      </w:r>
      <w:proofErr w:type="spellEnd"/>
      <w:r w:rsidR="00664580">
        <w:rPr>
          <w:rFonts w:ascii="宋体" w:eastAsia="宋体" w:hAnsi="宋体" w:hint="eastAsia"/>
          <w:sz w:val="24"/>
          <w:szCs w:val="24"/>
        </w:rPr>
        <w:t>的相关结构并分别在QEMU环境下和开发</w:t>
      </w:r>
      <w:proofErr w:type="gramStart"/>
      <w:r w:rsidR="00664580">
        <w:rPr>
          <w:rFonts w:ascii="宋体" w:eastAsia="宋体" w:hAnsi="宋体" w:hint="eastAsia"/>
          <w:sz w:val="24"/>
          <w:szCs w:val="24"/>
        </w:rPr>
        <w:t>板环境</w:t>
      </w:r>
      <w:proofErr w:type="gramEnd"/>
      <w:r w:rsidR="00664580">
        <w:rPr>
          <w:rFonts w:ascii="宋体" w:eastAsia="宋体" w:hAnsi="宋体" w:hint="eastAsia"/>
          <w:sz w:val="24"/>
          <w:szCs w:val="24"/>
        </w:rPr>
        <w:t>下运行、设计对比试验得出异步串口驱动的优势。</w:t>
      </w:r>
    </w:p>
    <w:p w14:paraId="5603A536" w14:textId="5BB35DFF" w:rsidR="00731906" w:rsidRDefault="00731906" w:rsidP="00E50462">
      <w:pPr>
        <w:pStyle w:val="04-"/>
        <w:spacing w:before="156"/>
      </w:pPr>
      <w:bookmarkStart w:id="18" w:name="_Toc165900567"/>
      <w:r>
        <w:rPr>
          <w:rFonts w:hint="eastAsia"/>
        </w:rPr>
        <w:t xml:space="preserve">1.3.2 </w:t>
      </w:r>
      <w:r w:rsidR="00782A42">
        <w:rPr>
          <w:rFonts w:hint="eastAsia"/>
        </w:rPr>
        <w:t>本文贡献</w:t>
      </w:r>
      <w:bookmarkEnd w:id="18"/>
    </w:p>
    <w:p w14:paraId="7F7CC9D5" w14:textId="6A39004F" w:rsidR="000767D3" w:rsidRPr="00570654" w:rsidRDefault="004C1CDA" w:rsidP="00570654">
      <w:pPr>
        <w:spacing w:line="440" w:lineRule="exact"/>
        <w:ind w:firstLine="360"/>
        <w:jc w:val="left"/>
        <w:rPr>
          <w:rFonts w:ascii="宋体" w:eastAsia="宋体" w:hAnsi="宋体"/>
          <w:sz w:val="24"/>
          <w:szCs w:val="24"/>
        </w:rPr>
      </w:pPr>
      <w:r w:rsidRPr="00570654">
        <w:rPr>
          <w:rFonts w:ascii="宋体" w:eastAsia="宋体" w:hAnsi="宋体"/>
          <w:sz w:val="24"/>
          <w:szCs w:val="24"/>
        </w:rPr>
        <w:tab/>
      </w:r>
      <w:r w:rsidR="00570654" w:rsidRPr="00570654">
        <w:rPr>
          <w:rFonts w:ascii="宋体" w:eastAsia="宋体" w:hAnsi="宋体" w:hint="eastAsia"/>
          <w:sz w:val="24"/>
          <w:szCs w:val="24"/>
        </w:rPr>
        <w:t>本文基于Rust</w:t>
      </w:r>
      <w:r w:rsidR="00570654">
        <w:rPr>
          <w:rFonts w:ascii="宋体" w:eastAsia="宋体" w:hAnsi="宋体" w:hint="eastAsia"/>
          <w:sz w:val="24"/>
          <w:szCs w:val="24"/>
        </w:rPr>
        <w:t>语言，设计了能够在</w:t>
      </w:r>
      <w:r w:rsidR="006325B3">
        <w:rPr>
          <w:rFonts w:ascii="宋体" w:eastAsia="宋体" w:hAnsi="宋体" w:hint="eastAsia"/>
          <w:sz w:val="24"/>
          <w:szCs w:val="24"/>
        </w:rPr>
        <w:t>QEMU模拟器所模拟的qemu-system-riscv64</w:t>
      </w:r>
      <w:r w:rsidR="00570654">
        <w:rPr>
          <w:rFonts w:ascii="宋体" w:eastAsia="宋体" w:hAnsi="宋体" w:hint="eastAsia"/>
          <w:sz w:val="24"/>
          <w:szCs w:val="24"/>
        </w:rPr>
        <w:t>虚拟环境</w:t>
      </w:r>
      <w:r w:rsidR="006325B3">
        <w:rPr>
          <w:rFonts w:ascii="宋体" w:eastAsia="宋体" w:hAnsi="宋体" w:hint="eastAsia"/>
          <w:sz w:val="24"/>
          <w:szCs w:val="24"/>
        </w:rPr>
        <w:t>下</w:t>
      </w:r>
      <w:proofErr w:type="spellStart"/>
      <w:r w:rsidR="00570654">
        <w:rPr>
          <w:rFonts w:ascii="宋体" w:eastAsia="宋体" w:hAnsi="宋体" w:hint="eastAsia"/>
          <w:sz w:val="24"/>
          <w:szCs w:val="24"/>
        </w:rPr>
        <w:t>AlienOS</w:t>
      </w:r>
      <w:proofErr w:type="spellEnd"/>
      <w:r w:rsidR="00570654">
        <w:rPr>
          <w:rFonts w:ascii="宋体" w:eastAsia="宋体" w:hAnsi="宋体" w:hint="eastAsia"/>
          <w:sz w:val="24"/>
          <w:szCs w:val="24"/>
        </w:rPr>
        <w:t>和</w:t>
      </w:r>
      <w:proofErr w:type="spellStart"/>
      <w:r w:rsidR="00570654">
        <w:rPr>
          <w:rFonts w:ascii="宋体" w:eastAsia="宋体" w:hAnsi="宋体" w:hint="eastAsia"/>
          <w:sz w:val="24"/>
          <w:szCs w:val="24"/>
        </w:rPr>
        <w:t>ArceOS</w:t>
      </w:r>
      <w:proofErr w:type="spellEnd"/>
      <w:r w:rsidR="00570654">
        <w:rPr>
          <w:rFonts w:ascii="宋体" w:eastAsia="宋体" w:hAnsi="宋体" w:hint="eastAsia"/>
          <w:sz w:val="24"/>
          <w:szCs w:val="24"/>
        </w:rPr>
        <w:t>都能够使用的异步串口驱动</w:t>
      </w:r>
      <w:r w:rsidR="006325B3">
        <w:rPr>
          <w:rFonts w:ascii="宋体" w:eastAsia="宋体" w:hAnsi="宋体" w:hint="eastAsia"/>
          <w:sz w:val="24"/>
          <w:szCs w:val="24"/>
        </w:rPr>
        <w:t>。</w:t>
      </w:r>
      <w:r w:rsidRPr="00570654">
        <w:rPr>
          <w:rFonts w:ascii="宋体" w:eastAsia="宋体" w:hAnsi="宋体" w:hint="eastAsia"/>
          <w:sz w:val="24"/>
          <w:szCs w:val="24"/>
        </w:rPr>
        <w:t>截至目前，本研究已经完成了异步串口驱动的设计与实现，在</w:t>
      </w:r>
      <w:r w:rsidR="006325B3">
        <w:rPr>
          <w:rFonts w:ascii="宋体" w:eastAsia="宋体" w:hAnsi="宋体" w:hint="eastAsia"/>
          <w:sz w:val="24"/>
          <w:szCs w:val="24"/>
        </w:rPr>
        <w:t>QEMU中添加了多串口的支持使得在支持多个串口的qemu-system-riscv64环境</w:t>
      </w:r>
      <w:r w:rsidRPr="00570654">
        <w:rPr>
          <w:rFonts w:ascii="宋体" w:eastAsia="宋体" w:hAnsi="宋体" w:hint="eastAsia"/>
          <w:sz w:val="24"/>
          <w:szCs w:val="24"/>
        </w:rPr>
        <w:t>下的Alien 中</w:t>
      </w:r>
      <w:r w:rsidR="006325B3">
        <w:rPr>
          <w:rFonts w:ascii="宋体" w:eastAsia="宋体" w:hAnsi="宋体" w:hint="eastAsia"/>
          <w:sz w:val="24"/>
          <w:szCs w:val="24"/>
        </w:rPr>
        <w:t>能够同时使用原有的同步串口驱动和我们所开发的</w:t>
      </w:r>
      <w:r w:rsidRPr="00570654">
        <w:rPr>
          <w:rFonts w:ascii="宋体" w:eastAsia="宋体" w:hAnsi="宋体" w:hint="eastAsia"/>
          <w:sz w:val="24"/>
          <w:szCs w:val="24"/>
        </w:rPr>
        <w:t>异步串口驱动</w:t>
      </w:r>
      <w:r w:rsidR="006325B3">
        <w:rPr>
          <w:rFonts w:ascii="宋体" w:eastAsia="宋体" w:hAnsi="宋体" w:hint="eastAsia"/>
          <w:sz w:val="24"/>
          <w:szCs w:val="24"/>
        </w:rPr>
        <w:t>模块。我们将新创建的使用异步驱动的串口绑定到一个指定的终端，在对应的终端能够看到上层操作系统通过异步串口驱动输出的相关信息，也能通过终端输入完成</w:t>
      </w:r>
      <w:r w:rsidR="00C0326A">
        <w:rPr>
          <w:rFonts w:ascii="宋体" w:eastAsia="宋体" w:hAnsi="宋体" w:hint="eastAsia"/>
          <w:sz w:val="24"/>
          <w:szCs w:val="24"/>
        </w:rPr>
        <w:t>OS</w:t>
      </w:r>
      <w:r w:rsidR="006325B3">
        <w:rPr>
          <w:rFonts w:ascii="宋体" w:eastAsia="宋体" w:hAnsi="宋体" w:hint="eastAsia"/>
          <w:sz w:val="24"/>
          <w:szCs w:val="24"/>
        </w:rPr>
        <w:t>创建的读</w:t>
      </w:r>
      <w:r w:rsidR="00C0326A">
        <w:rPr>
          <w:rFonts w:ascii="宋体" w:eastAsia="宋体" w:hAnsi="宋体" w:hint="eastAsia"/>
          <w:sz w:val="24"/>
          <w:szCs w:val="24"/>
        </w:rPr>
        <w:t>字符</w:t>
      </w:r>
      <w:r w:rsidR="00A17AC3">
        <w:rPr>
          <w:rFonts w:ascii="宋体" w:eastAsia="宋体" w:hAnsi="宋体" w:hint="eastAsia"/>
          <w:sz w:val="24"/>
          <w:szCs w:val="24"/>
        </w:rPr>
        <w:t>任务</w:t>
      </w:r>
      <w:r w:rsidRPr="00570654">
        <w:rPr>
          <w:rFonts w:ascii="宋体" w:eastAsia="宋体" w:hAnsi="宋体" w:hint="eastAsia"/>
          <w:sz w:val="24"/>
          <w:szCs w:val="24"/>
        </w:rPr>
        <w:t>。</w:t>
      </w:r>
    </w:p>
    <w:p w14:paraId="310A00D7" w14:textId="77777777" w:rsidR="009B40D9" w:rsidRDefault="009B40D9">
      <w:pPr>
        <w:widowControl/>
        <w:jc w:val="left"/>
        <w:rPr>
          <w:rFonts w:ascii="黑体" w:eastAsia="黑体" w:hAnsi="Times New Roman" w:cs="Times New Roman"/>
          <w:b/>
          <w:bCs/>
          <w:kern w:val="44"/>
          <w:sz w:val="32"/>
          <w:szCs w:val="44"/>
        </w:rPr>
      </w:pPr>
      <w:bookmarkStart w:id="19" w:name="_Toc128898878"/>
      <w:bookmarkStart w:id="20" w:name="_Toc229134745"/>
      <w:bookmarkStart w:id="21" w:name="_Toc229135399"/>
      <w:bookmarkStart w:id="22" w:name="_Toc229135544"/>
      <w:bookmarkStart w:id="23" w:name="_Toc229136213"/>
      <w:r>
        <w:br w:type="page"/>
      </w:r>
    </w:p>
    <w:p w14:paraId="67CEF8FE" w14:textId="61819D56" w:rsidR="009B40D9" w:rsidRDefault="009B40D9" w:rsidP="00C32B49">
      <w:pPr>
        <w:pStyle w:val="02-"/>
        <w:spacing w:before="156" w:after="312"/>
      </w:pPr>
      <w:bookmarkStart w:id="24" w:name="_Toc165900568"/>
      <w:r>
        <w:rPr>
          <w:rFonts w:hint="eastAsia"/>
        </w:rPr>
        <w:lastRenderedPageBreak/>
        <w:t>第2章 相关技术介绍</w:t>
      </w:r>
      <w:bookmarkEnd w:id="24"/>
    </w:p>
    <w:p w14:paraId="6D6C2919" w14:textId="123719B0" w:rsidR="00A73967" w:rsidRDefault="009B40D9" w:rsidP="00DA0A60">
      <w:pPr>
        <w:pStyle w:val="03-"/>
        <w:spacing w:before="156"/>
      </w:pPr>
      <w:bookmarkStart w:id="25" w:name="_Toc165900569"/>
      <w:r>
        <w:rPr>
          <w:rFonts w:hint="eastAsia"/>
        </w:rPr>
        <w:t>2.1 Rust Cargo</w:t>
      </w:r>
      <w:r w:rsidR="00162E2C">
        <w:rPr>
          <w:rFonts w:hint="eastAsia"/>
        </w:rPr>
        <w:t xml:space="preserve"> 和 Crate</w:t>
      </w:r>
      <w:r w:rsidR="00FC3D21">
        <w:rPr>
          <w:rFonts w:hint="eastAsia"/>
        </w:rPr>
        <w:t>s</w:t>
      </w:r>
      <w:r w:rsidR="00162E2C">
        <w:rPr>
          <w:rFonts w:hint="eastAsia"/>
        </w:rPr>
        <w:t>.io</w:t>
      </w:r>
      <w:bookmarkEnd w:id="25"/>
    </w:p>
    <w:p w14:paraId="7024128A" w14:textId="1BDF4128" w:rsidR="00E81669" w:rsidRPr="00E81669" w:rsidRDefault="00E81669" w:rsidP="00E81669">
      <w:pPr>
        <w:spacing w:line="440" w:lineRule="exact"/>
        <w:ind w:firstLine="420"/>
        <w:rPr>
          <w:rFonts w:ascii="宋体" w:eastAsia="宋体" w:hAnsi="宋体"/>
          <w:sz w:val="24"/>
          <w:szCs w:val="24"/>
        </w:rPr>
      </w:pPr>
      <w:r w:rsidRPr="00E81669">
        <w:rPr>
          <w:rFonts w:ascii="宋体" w:eastAsia="宋体" w:hAnsi="宋体" w:hint="eastAsia"/>
          <w:sz w:val="24"/>
          <w:szCs w:val="24"/>
        </w:rPr>
        <w:t>本部分我们将介绍</w:t>
      </w:r>
      <w:r>
        <w:rPr>
          <w:rFonts w:ascii="宋体" w:eastAsia="宋体" w:hAnsi="宋体" w:hint="eastAsia"/>
          <w:sz w:val="24"/>
          <w:szCs w:val="24"/>
        </w:rPr>
        <w:t>Rust语言在包管</w:t>
      </w:r>
      <w:proofErr w:type="gramStart"/>
      <w:r>
        <w:rPr>
          <w:rFonts w:ascii="宋体" w:eastAsia="宋体" w:hAnsi="宋体" w:hint="eastAsia"/>
          <w:sz w:val="24"/>
          <w:szCs w:val="24"/>
        </w:rPr>
        <w:t>理部分</w:t>
      </w:r>
      <w:proofErr w:type="gramEnd"/>
      <w:r>
        <w:rPr>
          <w:rFonts w:ascii="宋体" w:eastAsia="宋体" w:hAnsi="宋体" w:hint="eastAsia"/>
          <w:sz w:val="24"/>
          <w:szCs w:val="24"/>
        </w:rPr>
        <w:t>的相关技术，包括软件包管理器Rust Cargo以及官方的包管理平台 Crates.io，说明使用Rust语言开发驱动模块能够更方便地使用他人的已有成果，并使得我们的异步驱动模块能够更方便地被其他有需要的人所使用。</w:t>
      </w:r>
    </w:p>
    <w:p w14:paraId="71201C91" w14:textId="3D8DD305" w:rsidR="00791BC1" w:rsidRDefault="00791BC1" w:rsidP="00627DA9">
      <w:pPr>
        <w:pStyle w:val="04-"/>
        <w:spacing w:before="156"/>
      </w:pPr>
      <w:bookmarkStart w:id="26" w:name="_Toc165900570"/>
      <w:r>
        <w:rPr>
          <w:rFonts w:hint="eastAsia"/>
        </w:rPr>
        <w:t xml:space="preserve">2.1.1 </w:t>
      </w:r>
      <w:r w:rsidR="00627DA9">
        <w:rPr>
          <w:rFonts w:hint="eastAsia"/>
        </w:rPr>
        <w:t>Rust Cargo</w:t>
      </w:r>
      <w:bookmarkEnd w:id="26"/>
    </w:p>
    <w:p w14:paraId="2079ECA4" w14:textId="0371A6D0" w:rsidR="00254CCB" w:rsidRDefault="001E520E" w:rsidP="00162E2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Rust是为了解决C/C++等底层程序设计语言存在的安全问题，设计的新一代安全系统级编程语言，</w:t>
      </w:r>
      <w:r w:rsidR="009A3C41">
        <w:rPr>
          <w:rFonts w:ascii="宋体" w:eastAsia="宋体" w:hAnsi="宋体" w:hint="eastAsia"/>
          <w:sz w:val="24"/>
          <w:szCs w:val="24"/>
        </w:rPr>
        <w:t>通过其精心设计的所有权、生命周期等机制，保障了其不会出现</w:t>
      </w:r>
      <w:r w:rsidR="00AE51B8">
        <w:rPr>
          <w:rFonts w:ascii="宋体" w:eastAsia="宋体" w:hAnsi="宋体" w:hint="eastAsia"/>
          <w:sz w:val="24"/>
          <w:szCs w:val="24"/>
        </w:rPr>
        <w:t>C、C++语言中</w:t>
      </w:r>
      <w:r w:rsidR="009A3C41">
        <w:rPr>
          <w:rFonts w:ascii="宋体" w:eastAsia="宋体" w:hAnsi="宋体" w:hint="eastAsia"/>
          <w:sz w:val="24"/>
          <w:szCs w:val="24"/>
        </w:rPr>
        <w:t>悬垂指针等危险的内存操作。</w:t>
      </w:r>
      <w:r w:rsidR="00552666">
        <w:rPr>
          <w:rFonts w:ascii="宋体" w:eastAsia="宋体" w:hAnsi="宋体" w:hint="eastAsia"/>
          <w:sz w:val="24"/>
          <w:szCs w:val="24"/>
        </w:rPr>
        <w:t>但除了其本身是一门安全、出色的编程语言之外，Rust还具有一个名为Cargo的构建系统和软件包管理器。Rust与Cargo捆绑在一起，在安装Rust时会自动安装Cargo。</w:t>
      </w:r>
    </w:p>
    <w:p w14:paraId="10F44C1E" w14:textId="0DAB8E68" w:rsidR="00162E2C" w:rsidRDefault="00552666" w:rsidP="00162E2C">
      <w:pPr>
        <w:spacing w:line="440" w:lineRule="exact"/>
        <w:rPr>
          <w:rFonts w:ascii="宋体" w:eastAsia="宋体" w:hAnsi="宋体"/>
          <w:sz w:val="24"/>
          <w:szCs w:val="24"/>
        </w:rPr>
      </w:pPr>
      <w:r>
        <w:rPr>
          <w:rFonts w:ascii="宋体" w:eastAsia="宋体" w:hAnsi="宋体"/>
          <w:sz w:val="24"/>
          <w:szCs w:val="24"/>
        </w:rPr>
        <w:tab/>
      </w:r>
      <w:r w:rsidR="002F3293">
        <w:rPr>
          <w:rFonts w:ascii="宋体" w:eastAsia="宋体" w:hAnsi="宋体" w:hint="eastAsia"/>
          <w:sz w:val="24"/>
          <w:szCs w:val="24"/>
        </w:rPr>
        <w:t>Rust Cargo为Rust开发者提供了便捷、高效和可靠的开发工具和基础设施：在项目初始化时，开发者可以使用</w:t>
      </w:r>
      <w:r w:rsidR="00107A1F">
        <w:rPr>
          <w:rFonts w:ascii="宋体" w:eastAsia="宋体" w:hAnsi="宋体" w:hint="eastAsia"/>
          <w:sz w:val="24"/>
          <w:szCs w:val="24"/>
        </w:rPr>
        <w:t xml:space="preserve"> `</w:t>
      </w:r>
      <w:r w:rsidR="002F3293">
        <w:rPr>
          <w:rFonts w:ascii="宋体" w:eastAsia="宋体" w:hAnsi="宋体" w:hint="eastAsia"/>
          <w:sz w:val="24"/>
          <w:szCs w:val="24"/>
        </w:rPr>
        <w:t>cargo new</w:t>
      </w:r>
      <w:r w:rsidR="00107A1F">
        <w:rPr>
          <w:rFonts w:ascii="宋体" w:eastAsia="宋体" w:hAnsi="宋体" w:hint="eastAsia"/>
          <w:sz w:val="24"/>
          <w:szCs w:val="24"/>
        </w:rPr>
        <w:t xml:space="preserve">` </w:t>
      </w:r>
      <w:r w:rsidR="002F3293">
        <w:rPr>
          <w:rFonts w:ascii="宋体" w:eastAsia="宋体" w:hAnsi="宋体" w:hint="eastAsia"/>
          <w:sz w:val="24"/>
          <w:szCs w:val="24"/>
        </w:rPr>
        <w:t>命令立刻创建一个新的Rust项目的基本结构，包括</w:t>
      </w:r>
      <w:proofErr w:type="spellStart"/>
      <w:r w:rsidR="002F3293">
        <w:rPr>
          <w:rFonts w:ascii="宋体" w:eastAsia="宋体" w:hAnsi="宋体" w:hint="eastAsia"/>
          <w:sz w:val="24"/>
          <w:szCs w:val="24"/>
        </w:rPr>
        <w:t>Cargo.toml</w:t>
      </w:r>
      <w:proofErr w:type="spellEnd"/>
      <w:r w:rsidR="002F3293">
        <w:rPr>
          <w:rFonts w:ascii="宋体" w:eastAsia="宋体" w:hAnsi="宋体" w:hint="eastAsia"/>
          <w:sz w:val="24"/>
          <w:szCs w:val="24"/>
        </w:rPr>
        <w:t>文件和</w:t>
      </w:r>
      <w:proofErr w:type="spellStart"/>
      <w:r w:rsidR="002F3293">
        <w:rPr>
          <w:rFonts w:ascii="宋体" w:eastAsia="宋体" w:hAnsi="宋体" w:hint="eastAsia"/>
          <w:sz w:val="24"/>
          <w:szCs w:val="24"/>
        </w:rPr>
        <w:t>src</w:t>
      </w:r>
      <w:proofErr w:type="spellEnd"/>
      <w:r w:rsidR="002F3293">
        <w:rPr>
          <w:rFonts w:ascii="宋体" w:eastAsia="宋体" w:hAnsi="宋体" w:hint="eastAsia"/>
          <w:sz w:val="24"/>
          <w:szCs w:val="24"/>
        </w:rPr>
        <w:t>目录，以及</w:t>
      </w:r>
      <w:proofErr w:type="spellStart"/>
      <w:r w:rsidR="002F3293">
        <w:rPr>
          <w:rFonts w:ascii="宋体" w:eastAsia="宋体" w:hAnsi="宋体" w:hint="eastAsia"/>
          <w:sz w:val="24"/>
          <w:szCs w:val="24"/>
        </w:rPr>
        <w:t>src</w:t>
      </w:r>
      <w:proofErr w:type="spellEnd"/>
      <w:r w:rsidR="002F3293">
        <w:rPr>
          <w:rFonts w:ascii="宋体" w:eastAsia="宋体" w:hAnsi="宋体" w:hint="eastAsia"/>
          <w:sz w:val="24"/>
          <w:szCs w:val="24"/>
        </w:rPr>
        <w:t>目录下一个默认的main.rs/lib.rs；在项目引用某些依赖项时，开发者可以通过</w:t>
      </w:r>
      <w:proofErr w:type="spellStart"/>
      <w:r w:rsidR="002F3293">
        <w:rPr>
          <w:rFonts w:ascii="宋体" w:eastAsia="宋体" w:hAnsi="宋体" w:hint="eastAsia"/>
          <w:sz w:val="24"/>
          <w:szCs w:val="24"/>
        </w:rPr>
        <w:t>Cargo.toml</w:t>
      </w:r>
      <w:proofErr w:type="spellEnd"/>
      <w:r w:rsidR="002F3293">
        <w:rPr>
          <w:rFonts w:ascii="宋体" w:eastAsia="宋体" w:hAnsi="宋体" w:hint="eastAsia"/>
          <w:sz w:val="24"/>
          <w:szCs w:val="24"/>
        </w:rPr>
        <w:t>文件指定项目所依赖的外部crate，并附带上版本信息和其他约束条件，Cargo会负责下载和管理这些依赖，保证项目的构建和运行环境符合开发者的要求</w:t>
      </w:r>
      <w:r w:rsidR="00107A1F">
        <w:rPr>
          <w:rFonts w:ascii="宋体" w:eastAsia="宋体" w:hAnsi="宋体" w:hint="eastAsia"/>
          <w:sz w:val="24"/>
          <w:szCs w:val="24"/>
        </w:rPr>
        <w:t>；在构建系统时，开发者可以使用 `cargo build` 命令</w:t>
      </w:r>
      <w:r w:rsidR="00FC3D21">
        <w:rPr>
          <w:rFonts w:ascii="宋体" w:eastAsia="宋体" w:hAnsi="宋体" w:hint="eastAsia"/>
          <w:sz w:val="24"/>
          <w:szCs w:val="24"/>
        </w:rPr>
        <w:t>快速地编译、构建和打包Rust项目，同时支持调整构建参数和选项，以及与编译器和链接器的集成；在测试支持方面，Cargo还内置了对Rust项目的测试支持，开发者可以在项目中编写单元测试和集成测试，并使用 `cargo test` 命令来运行这些测试。</w:t>
      </w:r>
    </w:p>
    <w:p w14:paraId="5CA56330" w14:textId="79350FE6" w:rsidR="00FC3D21" w:rsidRDefault="00FC3D21" w:rsidP="00162E2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同时，在项目的发布方面，开发者可以通过Cargo轻松地发布他们编写的Rust项目，把他们精心设计的crate发布到crates.io（Rust包的官方仓库），使其能够提供给其他开发者引用，促进Rust生态的健康发展。</w:t>
      </w:r>
    </w:p>
    <w:p w14:paraId="075FBFEB" w14:textId="0D18F9E2" w:rsidR="005B163F" w:rsidRPr="00DE546E" w:rsidRDefault="005B163F" w:rsidP="00DE546E">
      <w:pPr>
        <w:pStyle w:val="04-"/>
        <w:spacing w:before="156"/>
      </w:pPr>
      <w:bookmarkStart w:id="27" w:name="_Toc165900571"/>
      <w:r w:rsidRPr="00DE546E">
        <w:rPr>
          <w:rFonts w:hint="eastAsia"/>
        </w:rPr>
        <w:t>2.1.2 Crate</w:t>
      </w:r>
      <w:r w:rsidR="00FC3D21">
        <w:rPr>
          <w:rFonts w:hint="eastAsia"/>
        </w:rPr>
        <w:t>s</w:t>
      </w:r>
      <w:r w:rsidRPr="00DE546E">
        <w:rPr>
          <w:rFonts w:hint="eastAsia"/>
        </w:rPr>
        <w:t>.io</w:t>
      </w:r>
      <w:bookmarkEnd w:id="27"/>
    </w:p>
    <w:p w14:paraId="40B4CB4A" w14:textId="30B67D16" w:rsidR="001E3A2D" w:rsidRDefault="00162E2C" w:rsidP="00FC3D21">
      <w:pPr>
        <w:spacing w:line="440" w:lineRule="exact"/>
        <w:rPr>
          <w:rFonts w:ascii="宋体" w:eastAsia="宋体" w:hAnsi="宋体"/>
          <w:sz w:val="24"/>
          <w:szCs w:val="24"/>
        </w:rPr>
      </w:pPr>
      <w:r>
        <w:rPr>
          <w:rFonts w:ascii="宋体" w:eastAsia="宋体" w:hAnsi="宋体"/>
          <w:sz w:val="24"/>
          <w:szCs w:val="24"/>
        </w:rPr>
        <w:tab/>
      </w:r>
      <w:r w:rsidR="00FC3D21">
        <w:rPr>
          <w:rFonts w:ascii="宋体" w:eastAsia="宋体" w:hAnsi="宋体" w:hint="eastAsia"/>
          <w:sz w:val="24"/>
          <w:szCs w:val="24"/>
        </w:rPr>
        <w:t>Crates.io是Rust编程语言的官方包管理平台，也是Rust生态系统中最重要的组成部分之一。在Crates.io上，开发者可以发布、发现和共享Rust crate，从而</w:t>
      </w:r>
      <w:r w:rsidR="00FC3D21">
        <w:rPr>
          <w:rFonts w:ascii="宋体" w:eastAsia="宋体" w:hAnsi="宋体" w:hint="eastAsia"/>
          <w:sz w:val="24"/>
          <w:szCs w:val="24"/>
        </w:rPr>
        <w:lastRenderedPageBreak/>
        <w:t>促进Rust社区的发展与合作</w:t>
      </w:r>
      <w:r w:rsidR="00C45047">
        <w:rPr>
          <w:rFonts w:ascii="宋体" w:eastAsia="宋体" w:hAnsi="宋体" w:hint="eastAsia"/>
          <w:sz w:val="24"/>
          <w:szCs w:val="24"/>
        </w:rPr>
        <w:t>。该平台提供了一个中心化的位置，使得开发者们能够更加轻松地查找和使用其他人编写的crate，同时也方便了开发者分享自己的代码作品。</w:t>
      </w:r>
    </w:p>
    <w:p w14:paraId="1224D289" w14:textId="015672E4" w:rsidR="00C45047" w:rsidRPr="00102DFA" w:rsidRDefault="00C45047" w:rsidP="00FC3D21">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通过Rust Cargo和Crates.io的集成，使得</w:t>
      </w:r>
      <w:r w:rsidR="00183065">
        <w:rPr>
          <w:rFonts w:ascii="宋体" w:eastAsia="宋体" w:hAnsi="宋体" w:hint="eastAsia"/>
          <w:sz w:val="24"/>
          <w:szCs w:val="24"/>
        </w:rPr>
        <w:t>开发者能够通过Cargo直接安装和管理</w:t>
      </w:r>
      <w:r w:rsidR="00570941">
        <w:rPr>
          <w:rFonts w:ascii="宋体" w:eastAsia="宋体" w:hAnsi="宋体" w:hint="eastAsia"/>
          <w:sz w:val="24"/>
          <w:szCs w:val="24"/>
        </w:rPr>
        <w:t>其</w:t>
      </w:r>
      <w:r w:rsidR="00183065">
        <w:rPr>
          <w:rFonts w:ascii="宋体" w:eastAsia="宋体" w:hAnsi="宋体" w:hint="eastAsia"/>
          <w:sz w:val="24"/>
          <w:szCs w:val="24"/>
        </w:rPr>
        <w:t>在Crates.io上发现的</w:t>
      </w:r>
      <w:r w:rsidR="00570941">
        <w:rPr>
          <w:rFonts w:ascii="宋体" w:eastAsia="宋体" w:hAnsi="宋体" w:hint="eastAsia"/>
          <w:sz w:val="24"/>
          <w:szCs w:val="24"/>
        </w:rPr>
        <w:t>C</w:t>
      </w:r>
      <w:r w:rsidR="00183065">
        <w:rPr>
          <w:rFonts w:ascii="宋体" w:eastAsia="宋体" w:hAnsi="宋体" w:hint="eastAsia"/>
          <w:sz w:val="24"/>
          <w:szCs w:val="24"/>
        </w:rPr>
        <w:t>rate，同时这种紧密的集成也减轻了开发者本身需要在依赖管理上投入的精力，提高了整体的项目开发效率。在</w:t>
      </w:r>
      <w:r>
        <w:rPr>
          <w:rFonts w:ascii="宋体" w:eastAsia="宋体" w:hAnsi="宋体" w:hint="eastAsia"/>
          <w:sz w:val="24"/>
          <w:szCs w:val="24"/>
        </w:rPr>
        <w:t>本研究所开发的异步串口驱动</w:t>
      </w:r>
      <w:r w:rsidR="00183065">
        <w:rPr>
          <w:rFonts w:ascii="宋体" w:eastAsia="宋体" w:hAnsi="宋体" w:hint="eastAsia"/>
          <w:sz w:val="24"/>
          <w:szCs w:val="24"/>
        </w:rPr>
        <w:t>因此</w:t>
      </w:r>
      <w:r>
        <w:rPr>
          <w:rFonts w:ascii="宋体" w:eastAsia="宋体" w:hAnsi="宋体" w:hint="eastAsia"/>
          <w:sz w:val="24"/>
          <w:szCs w:val="24"/>
        </w:rPr>
        <w:t>能够更方便地使用其他人已经实现的Rust crate，</w:t>
      </w:r>
      <w:r w:rsidR="00183065">
        <w:rPr>
          <w:rFonts w:ascii="宋体" w:eastAsia="宋体" w:hAnsi="宋体" w:hint="eastAsia"/>
          <w:sz w:val="24"/>
          <w:szCs w:val="24"/>
        </w:rPr>
        <w:t>而</w:t>
      </w:r>
      <w:r>
        <w:rPr>
          <w:rFonts w:ascii="宋体" w:eastAsia="宋体" w:hAnsi="宋体" w:hint="eastAsia"/>
          <w:sz w:val="24"/>
          <w:szCs w:val="24"/>
        </w:rPr>
        <w:t>其他操作系统开发者</w:t>
      </w:r>
      <w:r w:rsidR="00183065">
        <w:rPr>
          <w:rFonts w:ascii="宋体" w:eastAsia="宋体" w:hAnsi="宋体" w:hint="eastAsia"/>
          <w:sz w:val="24"/>
          <w:szCs w:val="24"/>
        </w:rPr>
        <w:t>也会</w:t>
      </w:r>
      <w:r>
        <w:rPr>
          <w:rFonts w:ascii="宋体" w:eastAsia="宋体" w:hAnsi="宋体" w:hint="eastAsia"/>
          <w:sz w:val="24"/>
          <w:szCs w:val="24"/>
        </w:rPr>
        <w:t>更方便地使用</w:t>
      </w:r>
      <w:r w:rsidR="00570941">
        <w:rPr>
          <w:rFonts w:ascii="宋体" w:eastAsia="宋体" w:hAnsi="宋体" w:hint="eastAsia"/>
          <w:sz w:val="24"/>
          <w:szCs w:val="24"/>
        </w:rPr>
        <w:t>本研究</w:t>
      </w:r>
      <w:r>
        <w:rPr>
          <w:rFonts w:ascii="宋体" w:eastAsia="宋体" w:hAnsi="宋体" w:hint="eastAsia"/>
          <w:sz w:val="24"/>
          <w:szCs w:val="24"/>
        </w:rPr>
        <w:t>的驱动 crate 进行操作系统开发。</w:t>
      </w:r>
    </w:p>
    <w:p w14:paraId="1A0670F6" w14:textId="23930DAD" w:rsidR="00C052D6" w:rsidRPr="00C93B22" w:rsidRDefault="00C052D6" w:rsidP="00C93B22">
      <w:pPr>
        <w:pStyle w:val="03-"/>
        <w:spacing w:before="156"/>
      </w:pPr>
      <w:bookmarkStart w:id="28" w:name="_Toc165900572"/>
      <w:r w:rsidRPr="00C93B22">
        <w:rPr>
          <w:rFonts w:hint="eastAsia"/>
        </w:rPr>
        <w:t xml:space="preserve">2.2 </w:t>
      </w:r>
      <w:r w:rsidR="009B40D9">
        <w:rPr>
          <w:rFonts w:hint="eastAsia"/>
        </w:rPr>
        <w:t>Rust Future</w:t>
      </w:r>
      <w:bookmarkEnd w:id="28"/>
    </w:p>
    <w:p w14:paraId="74C766D0" w14:textId="59EEA04F" w:rsidR="0059401D" w:rsidRDefault="003F7E81" w:rsidP="003F7E81">
      <w:pPr>
        <w:spacing w:line="440" w:lineRule="exact"/>
        <w:rPr>
          <w:rFonts w:ascii="宋体" w:eastAsia="宋体" w:hAnsi="宋体"/>
          <w:sz w:val="24"/>
          <w:szCs w:val="24"/>
        </w:rPr>
      </w:pPr>
      <w:r>
        <w:rPr>
          <w:rFonts w:ascii="宋体" w:eastAsia="宋体" w:hAnsi="宋体"/>
          <w:sz w:val="24"/>
          <w:szCs w:val="24"/>
        </w:rPr>
        <w:tab/>
      </w:r>
      <w:r w:rsidR="009352D3">
        <w:rPr>
          <w:rFonts w:ascii="宋体" w:eastAsia="宋体" w:hAnsi="宋体" w:hint="eastAsia"/>
          <w:sz w:val="24"/>
          <w:szCs w:val="24"/>
        </w:rPr>
        <w:t>本部分将介绍一些常见的并发编程方式，在对比中分析Rust Future所具备的优势，</w:t>
      </w:r>
      <w:r w:rsidR="001834B7">
        <w:rPr>
          <w:rFonts w:ascii="宋体" w:eastAsia="宋体" w:hAnsi="宋体" w:hint="eastAsia"/>
          <w:sz w:val="24"/>
          <w:szCs w:val="24"/>
        </w:rPr>
        <w:t>之后介绍有关Rust运行时的相关信息。</w:t>
      </w:r>
    </w:p>
    <w:p w14:paraId="0A665B17" w14:textId="3B424BEA" w:rsidR="0059401D" w:rsidRPr="00B82DDB" w:rsidRDefault="00B82DDB" w:rsidP="00B82DDB">
      <w:pPr>
        <w:pStyle w:val="04-"/>
        <w:spacing w:before="156"/>
      </w:pPr>
      <w:bookmarkStart w:id="29" w:name="_Toc165900573"/>
      <w:r>
        <w:rPr>
          <w:rFonts w:hint="eastAsia"/>
        </w:rPr>
        <w:t>2.2.1</w:t>
      </w:r>
      <w:r w:rsidR="0059401D" w:rsidRPr="00B82DDB">
        <w:rPr>
          <w:rFonts w:hint="eastAsia"/>
        </w:rPr>
        <w:t>常见</w:t>
      </w:r>
      <w:r w:rsidR="00A34696">
        <w:rPr>
          <w:rFonts w:hint="eastAsia"/>
        </w:rPr>
        <w:t>的并发编程方式</w:t>
      </w:r>
      <w:bookmarkEnd w:id="29"/>
    </w:p>
    <w:p w14:paraId="72D2DD1C" w14:textId="23D245E1" w:rsidR="00210CCD" w:rsidRDefault="00210CCD" w:rsidP="008D7469">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常见的并发编程的方式主要包括：线程、绿色线程、函数回调</w:t>
      </w:r>
      <w:r w:rsidR="001B0052">
        <w:rPr>
          <w:rFonts w:ascii="宋体" w:eastAsia="宋体" w:hAnsi="宋体" w:hint="eastAsia"/>
          <w:sz w:val="24"/>
          <w:szCs w:val="24"/>
        </w:rPr>
        <w:t>、Promise</w:t>
      </w:r>
      <w:r>
        <w:rPr>
          <w:rFonts w:ascii="宋体" w:eastAsia="宋体" w:hAnsi="宋体" w:hint="eastAsia"/>
          <w:sz w:val="24"/>
          <w:szCs w:val="24"/>
        </w:rPr>
        <w:t>等。</w:t>
      </w:r>
    </w:p>
    <w:p w14:paraId="738D6453" w14:textId="0F76C839" w:rsidR="008D7469" w:rsidRPr="00602270" w:rsidRDefault="00E81669" w:rsidP="00602270">
      <w:pPr>
        <w:pStyle w:val="a9"/>
        <w:numPr>
          <w:ilvl w:val="0"/>
          <w:numId w:val="25"/>
        </w:numPr>
        <w:spacing w:line="440" w:lineRule="exact"/>
        <w:ind w:firstLineChars="0"/>
        <w:rPr>
          <w:rFonts w:ascii="宋体" w:eastAsia="宋体" w:hAnsi="宋体"/>
          <w:sz w:val="24"/>
          <w:szCs w:val="24"/>
        </w:rPr>
      </w:pPr>
      <w:r w:rsidRPr="00602270">
        <w:rPr>
          <w:rFonts w:ascii="宋体" w:eastAsia="宋体" w:hAnsi="宋体" w:hint="eastAsia"/>
          <w:sz w:val="24"/>
          <w:szCs w:val="24"/>
        </w:rPr>
        <w:t>使用</w:t>
      </w:r>
      <w:r w:rsidR="00602270" w:rsidRPr="00602270">
        <w:rPr>
          <w:rFonts w:ascii="宋体" w:eastAsia="宋体" w:hAnsi="宋体" w:hint="eastAsia"/>
          <w:sz w:val="24"/>
          <w:szCs w:val="24"/>
        </w:rPr>
        <w:t>线程实现并发编程</w:t>
      </w:r>
    </w:p>
    <w:p w14:paraId="70B309CA" w14:textId="285AE08D" w:rsidR="00602270" w:rsidRPr="00602270" w:rsidRDefault="00602270" w:rsidP="00602270">
      <w:pPr>
        <w:spacing w:line="440" w:lineRule="exact"/>
        <w:ind w:firstLine="420"/>
        <w:rPr>
          <w:rFonts w:ascii="宋体" w:eastAsia="宋体" w:hAnsi="宋体"/>
          <w:sz w:val="24"/>
          <w:szCs w:val="24"/>
        </w:rPr>
      </w:pPr>
      <w:r>
        <w:rPr>
          <w:rFonts w:ascii="宋体" w:eastAsia="宋体" w:hAnsi="宋体" w:hint="eastAsia"/>
          <w:sz w:val="24"/>
          <w:szCs w:val="24"/>
        </w:rPr>
        <w:t>首先需要肯定的是，操作系统线程肯定有一些相当大的优势，使得我们在讨论“异步”和并发性的时候总是把线程摆在首位。相较于其他方法，使用操作系统提供的线程是非常简单易用的，并且由于操作系统提供的任务切换机制，在不同的线程之间的切换非常快，不需要程序员使用过多的付出便能得到很好的并发性，因此对于大量的</w:t>
      </w:r>
      <w:r w:rsidR="009B64EA">
        <w:rPr>
          <w:rFonts w:ascii="宋体" w:eastAsia="宋体" w:hAnsi="宋体" w:hint="eastAsia"/>
          <w:sz w:val="24"/>
          <w:szCs w:val="24"/>
        </w:rPr>
        <w:t>并发</w:t>
      </w:r>
      <w:r>
        <w:rPr>
          <w:rFonts w:ascii="宋体" w:eastAsia="宋体" w:hAnsi="宋体" w:hint="eastAsia"/>
          <w:sz w:val="24"/>
          <w:szCs w:val="24"/>
        </w:rPr>
        <w:t>问题而言，使用操作系统提供的线程通常都是最正确的解决方案。</w:t>
      </w:r>
    </w:p>
    <w:p w14:paraId="124EB61F" w14:textId="235626FB"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w:t>
      </w:r>
      <w:r w:rsidR="009B64EA">
        <w:rPr>
          <w:rFonts w:ascii="宋体" w:eastAsia="宋体" w:hAnsi="宋体" w:hint="eastAsia"/>
          <w:sz w:val="24"/>
          <w:szCs w:val="24"/>
        </w:rPr>
        <w:t>但也存在一些场景，使用线程机制实现的并发可能会带来一些麻烦：由于操作系统级别线程的堆栈都比较大，如果在类似于负载很重的web服务器的情况下，服务器的内存将会被很快的用尽；操作系统有的时候会有很多事情需要处理，可能并不能像程序员所希望的那样快速切换</w:t>
      </w:r>
      <w:proofErr w:type="gramStart"/>
      <w:r w:rsidR="009B64EA">
        <w:rPr>
          <w:rFonts w:ascii="宋体" w:eastAsia="宋体" w:hAnsi="宋体" w:hint="eastAsia"/>
          <w:sz w:val="24"/>
          <w:szCs w:val="24"/>
        </w:rPr>
        <w:t>回需要</w:t>
      </w:r>
      <w:proofErr w:type="gramEnd"/>
      <w:r w:rsidR="009B64EA">
        <w:rPr>
          <w:rFonts w:ascii="宋体" w:eastAsia="宋体" w:hAnsi="宋体" w:hint="eastAsia"/>
          <w:sz w:val="24"/>
          <w:szCs w:val="24"/>
        </w:rPr>
        <w:t>执行的线程。</w:t>
      </w:r>
      <w:r w:rsidR="000C4624">
        <w:rPr>
          <w:rFonts w:ascii="宋体" w:eastAsia="宋体" w:hAnsi="宋体" w:hint="eastAsia"/>
          <w:sz w:val="24"/>
          <w:szCs w:val="24"/>
        </w:rPr>
        <w:t>另外，有的操作系统本身可能并不支持线程机制，也就导致了其上的应用程序无法使用线程实现并发编程。</w:t>
      </w:r>
    </w:p>
    <w:p w14:paraId="08F51729" w14:textId="3D863FCF" w:rsidR="000C4624" w:rsidRPr="000C4624" w:rsidRDefault="000C4624" w:rsidP="000C4624">
      <w:pPr>
        <w:pStyle w:val="a9"/>
        <w:numPr>
          <w:ilvl w:val="0"/>
          <w:numId w:val="25"/>
        </w:numPr>
        <w:spacing w:line="440" w:lineRule="exact"/>
        <w:ind w:firstLineChars="0"/>
        <w:rPr>
          <w:rFonts w:ascii="宋体" w:eastAsia="宋体" w:hAnsi="宋体"/>
          <w:sz w:val="24"/>
          <w:szCs w:val="24"/>
        </w:rPr>
      </w:pPr>
      <w:r w:rsidRPr="000C4624">
        <w:rPr>
          <w:rFonts w:ascii="宋体" w:eastAsia="宋体" w:hAnsi="宋体" w:hint="eastAsia"/>
          <w:sz w:val="24"/>
          <w:szCs w:val="24"/>
        </w:rPr>
        <w:t>使用绿色线程（Green Thread）实现并发编程</w:t>
      </w:r>
    </w:p>
    <w:p w14:paraId="4E6C151B" w14:textId="77777777" w:rsidR="002E63F4" w:rsidRDefault="0053229E" w:rsidP="002E63F4">
      <w:pPr>
        <w:spacing w:line="440" w:lineRule="exact"/>
        <w:ind w:firstLine="420"/>
        <w:rPr>
          <w:rFonts w:ascii="宋体" w:eastAsia="宋体" w:hAnsi="宋体"/>
          <w:sz w:val="24"/>
          <w:szCs w:val="24"/>
        </w:rPr>
      </w:pPr>
      <w:r>
        <w:rPr>
          <w:rFonts w:ascii="宋体" w:eastAsia="宋体" w:hAnsi="宋体" w:hint="eastAsia"/>
          <w:sz w:val="24"/>
          <w:szCs w:val="24"/>
        </w:rPr>
        <w:t>绿色线程是一个完全在用户空间实现的线程系统，因此也被称为</w:t>
      </w:r>
      <w:r w:rsidR="000C4624" w:rsidRPr="000C4624">
        <w:rPr>
          <w:rFonts w:ascii="宋体" w:eastAsia="宋体" w:hAnsi="宋体" w:hint="eastAsia"/>
          <w:sz w:val="24"/>
          <w:szCs w:val="24"/>
        </w:rPr>
        <w:t>用户态线程</w:t>
      </w:r>
      <w:r>
        <w:rPr>
          <w:rFonts w:ascii="宋体" w:eastAsia="宋体" w:hAnsi="宋体" w:hint="eastAsia"/>
          <w:sz w:val="24"/>
          <w:szCs w:val="24"/>
        </w:rPr>
        <w:t>。在具体的实现上，用户空间中的</w:t>
      </w:r>
      <w:proofErr w:type="gramStart"/>
      <w:r>
        <w:rPr>
          <w:rFonts w:ascii="宋体" w:eastAsia="宋体" w:hAnsi="宋体" w:hint="eastAsia"/>
          <w:sz w:val="24"/>
          <w:szCs w:val="24"/>
        </w:rPr>
        <w:t>线程库会把</w:t>
      </w:r>
      <w:proofErr w:type="gramEnd"/>
      <w:r>
        <w:rPr>
          <w:rFonts w:ascii="宋体" w:eastAsia="宋体" w:hAnsi="宋体" w:hint="eastAsia"/>
          <w:sz w:val="24"/>
          <w:szCs w:val="24"/>
        </w:rPr>
        <w:t>管理线程所需要的数据结构在进程地址空间内部实例化，然后就可以调用线程库来管理用户空间内的多线程。由于绿色线程完全运行在用户空间内，因此不需要内核支持线程机制，内核也并不知道这些现成的存</w:t>
      </w:r>
      <w:r>
        <w:rPr>
          <w:rFonts w:ascii="宋体" w:eastAsia="宋体" w:hAnsi="宋体" w:hint="eastAsia"/>
          <w:sz w:val="24"/>
          <w:szCs w:val="24"/>
        </w:rPr>
        <w:lastRenderedPageBreak/>
        <w:t>在。但也正因为这些线程对于内核是不可见的，所以一旦这些线程中有一个被阻塞，则其余的</w:t>
      </w:r>
      <w:proofErr w:type="gramStart"/>
      <w:r>
        <w:rPr>
          <w:rFonts w:ascii="宋体" w:eastAsia="宋体" w:hAnsi="宋体" w:hint="eastAsia"/>
          <w:sz w:val="24"/>
          <w:szCs w:val="24"/>
        </w:rPr>
        <w:t>线程均</w:t>
      </w:r>
      <w:proofErr w:type="gramEnd"/>
      <w:r>
        <w:rPr>
          <w:rFonts w:ascii="宋体" w:eastAsia="宋体" w:hAnsi="宋体" w:hint="eastAsia"/>
          <w:sz w:val="24"/>
          <w:szCs w:val="24"/>
        </w:rPr>
        <w:t>被阻塞。</w:t>
      </w:r>
    </w:p>
    <w:p w14:paraId="040FC066" w14:textId="6C609DD5" w:rsidR="008D7469" w:rsidRPr="008D7469" w:rsidRDefault="008D7469" w:rsidP="008D7469">
      <w:pPr>
        <w:spacing w:line="440" w:lineRule="exact"/>
        <w:rPr>
          <w:rFonts w:ascii="宋体" w:eastAsia="宋体" w:hAnsi="宋体"/>
          <w:sz w:val="24"/>
          <w:szCs w:val="24"/>
        </w:rPr>
      </w:pPr>
      <w:r w:rsidRPr="008D7469">
        <w:rPr>
          <w:rFonts w:ascii="宋体" w:eastAsia="宋体" w:hAnsi="宋体"/>
          <w:sz w:val="24"/>
          <w:szCs w:val="24"/>
        </w:rPr>
        <w:t xml:space="preserve">    </w:t>
      </w:r>
      <w:r w:rsidR="002E63F4">
        <w:rPr>
          <w:rFonts w:ascii="宋体" w:eastAsia="宋体" w:hAnsi="宋体" w:hint="eastAsia"/>
          <w:sz w:val="24"/>
          <w:szCs w:val="24"/>
        </w:rPr>
        <w:t>但由于该特性并</w:t>
      </w:r>
      <w:r w:rsidRPr="008D7469">
        <w:rPr>
          <w:rFonts w:ascii="宋体" w:eastAsia="宋体" w:hAnsi="宋体"/>
          <w:sz w:val="24"/>
          <w:szCs w:val="24"/>
        </w:rPr>
        <w:t>不是一个零成本抽象</w:t>
      </w:r>
      <w:r w:rsidR="002E63F4">
        <w:rPr>
          <w:rFonts w:ascii="宋体" w:eastAsia="宋体" w:hAnsi="宋体" w:hint="eastAsia"/>
          <w:sz w:val="24"/>
          <w:szCs w:val="24"/>
        </w:rPr>
        <w:t>（即在语言中加入该特性后，会对不使用该特性的其他开发者所编写的程序的性能产生影响）</w:t>
      </w:r>
      <w:r w:rsidRPr="008D7469">
        <w:rPr>
          <w:rFonts w:ascii="宋体" w:eastAsia="宋体" w:hAnsi="宋体"/>
          <w:sz w:val="24"/>
          <w:szCs w:val="24"/>
        </w:rPr>
        <w:t>，</w:t>
      </w:r>
      <w:r w:rsidR="002E63F4">
        <w:rPr>
          <w:rFonts w:ascii="宋体" w:eastAsia="宋体" w:hAnsi="宋体" w:hint="eastAsia"/>
          <w:sz w:val="24"/>
          <w:szCs w:val="24"/>
        </w:rPr>
        <w:t>于是Rust语言的开发者</w:t>
      </w:r>
      <w:r w:rsidRPr="008D7469">
        <w:rPr>
          <w:rFonts w:ascii="宋体" w:eastAsia="宋体" w:hAnsi="宋体"/>
          <w:sz w:val="24"/>
          <w:szCs w:val="24"/>
        </w:rPr>
        <w:t>在 Rust 1.0 版本删除了该特性</w:t>
      </w:r>
      <w:r w:rsidR="002E63F4">
        <w:rPr>
          <w:rFonts w:ascii="宋体" w:eastAsia="宋体" w:hAnsi="宋体" w:hint="eastAsia"/>
          <w:sz w:val="24"/>
          <w:szCs w:val="24"/>
        </w:rPr>
        <w:t>。</w:t>
      </w:r>
      <w:r w:rsidR="0078412A">
        <w:rPr>
          <w:rFonts w:ascii="宋体" w:eastAsia="宋体" w:hAnsi="宋体" w:hint="eastAsia"/>
          <w:sz w:val="24"/>
          <w:szCs w:val="24"/>
        </w:rPr>
        <w:t>同时如果我们想要</w:t>
      </w:r>
      <w:r w:rsidR="00734CFC">
        <w:rPr>
          <w:rFonts w:ascii="宋体" w:eastAsia="宋体" w:hAnsi="宋体" w:hint="eastAsia"/>
          <w:sz w:val="24"/>
          <w:szCs w:val="24"/>
        </w:rPr>
        <w:t>对绿色线程</w:t>
      </w:r>
      <w:r w:rsidR="0078412A">
        <w:rPr>
          <w:rFonts w:ascii="宋体" w:eastAsia="宋体" w:hAnsi="宋体" w:hint="eastAsia"/>
          <w:sz w:val="24"/>
          <w:szCs w:val="24"/>
        </w:rPr>
        <w:t>支持许多不同的平台，</w:t>
      </w:r>
      <w:r w:rsidR="00734CFC">
        <w:rPr>
          <w:rFonts w:ascii="宋体" w:eastAsia="宋体" w:hAnsi="宋体" w:hint="eastAsia"/>
          <w:sz w:val="24"/>
          <w:szCs w:val="24"/>
        </w:rPr>
        <w:t>也</w:t>
      </w:r>
      <w:r w:rsidR="0078412A">
        <w:rPr>
          <w:rFonts w:ascii="宋体" w:eastAsia="宋体" w:hAnsi="宋体" w:hint="eastAsia"/>
          <w:sz w:val="24"/>
          <w:szCs w:val="24"/>
        </w:rPr>
        <w:t>很难正确实现。</w:t>
      </w:r>
    </w:p>
    <w:p w14:paraId="6B54CAB1" w14:textId="020AED77" w:rsidR="008D7469" w:rsidRPr="002E63F4" w:rsidRDefault="0078412A" w:rsidP="002E63F4">
      <w:pPr>
        <w:pStyle w:val="a9"/>
        <w:numPr>
          <w:ilvl w:val="0"/>
          <w:numId w:val="25"/>
        </w:numPr>
        <w:spacing w:line="440" w:lineRule="exact"/>
        <w:ind w:firstLineChars="0"/>
        <w:rPr>
          <w:rFonts w:ascii="宋体" w:eastAsia="宋体" w:hAnsi="宋体"/>
          <w:sz w:val="24"/>
          <w:szCs w:val="24"/>
        </w:rPr>
      </w:pPr>
      <w:r>
        <w:rPr>
          <w:rFonts w:ascii="宋体" w:eastAsia="宋体" w:hAnsi="宋体" w:hint="eastAsia"/>
          <w:sz w:val="24"/>
          <w:szCs w:val="24"/>
        </w:rPr>
        <w:t>使用</w:t>
      </w:r>
      <w:r w:rsidR="008D7469" w:rsidRPr="002E63F4">
        <w:rPr>
          <w:rFonts w:ascii="宋体" w:eastAsia="宋体" w:hAnsi="宋体"/>
          <w:sz w:val="24"/>
          <w:szCs w:val="24"/>
        </w:rPr>
        <w:t>函数回调</w:t>
      </w:r>
      <w:r w:rsidR="0008202A">
        <w:rPr>
          <w:rFonts w:ascii="宋体" w:eastAsia="宋体" w:hAnsi="宋体" w:hint="eastAsia"/>
          <w:sz w:val="24"/>
          <w:szCs w:val="24"/>
        </w:rPr>
        <w:t>（</w:t>
      </w:r>
      <w:r w:rsidR="008D7469" w:rsidRPr="002E63F4">
        <w:rPr>
          <w:rFonts w:ascii="宋体" w:eastAsia="宋体" w:hAnsi="宋体"/>
          <w:sz w:val="24"/>
          <w:szCs w:val="24"/>
        </w:rPr>
        <w:t>callback</w:t>
      </w:r>
      <w:r w:rsidR="0008202A">
        <w:rPr>
          <w:rFonts w:ascii="宋体" w:eastAsia="宋体" w:hAnsi="宋体" w:hint="eastAsia"/>
          <w:sz w:val="24"/>
          <w:szCs w:val="24"/>
        </w:rPr>
        <w:t>）</w:t>
      </w:r>
      <w:r>
        <w:rPr>
          <w:rFonts w:ascii="宋体" w:eastAsia="宋体" w:hAnsi="宋体" w:hint="eastAsia"/>
          <w:sz w:val="24"/>
          <w:szCs w:val="24"/>
        </w:rPr>
        <w:t>实现并发编程</w:t>
      </w:r>
    </w:p>
    <w:p w14:paraId="6DC0CA8D" w14:textId="702377E2" w:rsidR="002E63F4" w:rsidRDefault="0008202A" w:rsidP="002E63F4">
      <w:pPr>
        <w:spacing w:line="440" w:lineRule="exact"/>
        <w:ind w:firstLine="420"/>
        <w:rPr>
          <w:rFonts w:ascii="宋体" w:eastAsia="宋体" w:hAnsi="宋体"/>
          <w:sz w:val="24"/>
          <w:szCs w:val="24"/>
        </w:rPr>
      </w:pPr>
      <w:r>
        <w:rPr>
          <w:rFonts w:ascii="宋体" w:eastAsia="宋体" w:hAnsi="宋体" w:hint="eastAsia"/>
          <w:sz w:val="24"/>
          <w:szCs w:val="24"/>
        </w:rPr>
        <w:t>基于回调</w:t>
      </w:r>
      <w:r w:rsidR="0078412A">
        <w:rPr>
          <w:rFonts w:ascii="宋体" w:eastAsia="宋体" w:hAnsi="宋体" w:hint="eastAsia"/>
          <w:sz w:val="24"/>
          <w:szCs w:val="24"/>
        </w:rPr>
        <w:t>所</w:t>
      </w:r>
      <w:r>
        <w:rPr>
          <w:rFonts w:ascii="宋体" w:eastAsia="宋体" w:hAnsi="宋体" w:hint="eastAsia"/>
          <w:sz w:val="24"/>
          <w:szCs w:val="24"/>
        </w:rPr>
        <w:t>实现的</w:t>
      </w:r>
      <w:r w:rsidR="0078412A">
        <w:rPr>
          <w:rFonts w:ascii="宋体" w:eastAsia="宋体" w:hAnsi="宋体" w:hint="eastAsia"/>
          <w:sz w:val="24"/>
          <w:szCs w:val="24"/>
        </w:rPr>
        <w:t>方法背后的主要思想为保存指向一组指令的指针，这些指令会在我们希望执行的时候执行。而针对Rust语言，这将是一个闭包。</w:t>
      </w:r>
    </w:p>
    <w:p w14:paraId="6AACE7FF" w14:textId="301F7159" w:rsidR="00963414" w:rsidRPr="002E63F4" w:rsidRDefault="00A23084" w:rsidP="00963414">
      <w:pPr>
        <w:spacing w:line="440" w:lineRule="exact"/>
        <w:ind w:firstLine="420"/>
        <w:rPr>
          <w:rFonts w:ascii="宋体" w:eastAsia="宋体" w:hAnsi="宋体"/>
          <w:sz w:val="24"/>
          <w:szCs w:val="24"/>
        </w:rPr>
      </w:pPr>
      <w:r>
        <w:rPr>
          <w:rFonts w:ascii="宋体" w:eastAsia="宋体" w:hAnsi="宋体" w:hint="eastAsia"/>
          <w:sz w:val="24"/>
          <w:szCs w:val="24"/>
        </w:rPr>
        <w:t>对于函数回调而言，它在大多语言中都易于实现。并且由于不需要记录线程中类似于线程上下文的数据结构，</w:t>
      </w:r>
      <w:r w:rsidR="00A64256">
        <w:rPr>
          <w:rFonts w:ascii="宋体" w:eastAsia="宋体" w:hAnsi="宋体" w:hint="eastAsia"/>
          <w:sz w:val="24"/>
          <w:szCs w:val="24"/>
        </w:rPr>
        <w:t>函数回调</w:t>
      </w:r>
      <w:r>
        <w:rPr>
          <w:rFonts w:ascii="宋体" w:eastAsia="宋体" w:hAnsi="宋体" w:hint="eastAsia"/>
          <w:sz w:val="24"/>
          <w:szCs w:val="24"/>
        </w:rPr>
        <w:t>没有上下文切换的性能开销</w:t>
      </w:r>
      <w:r w:rsidR="00963414">
        <w:rPr>
          <w:rFonts w:ascii="宋体" w:eastAsia="宋体" w:hAnsi="宋体" w:hint="eastAsia"/>
          <w:sz w:val="24"/>
          <w:szCs w:val="24"/>
        </w:rPr>
        <w:t>，大多数情况下在内存上的开销也相对较低</w:t>
      </w:r>
      <w:r>
        <w:rPr>
          <w:rFonts w:ascii="宋体" w:eastAsia="宋体" w:hAnsi="宋体" w:hint="eastAsia"/>
          <w:sz w:val="24"/>
          <w:szCs w:val="24"/>
        </w:rPr>
        <w:t>。</w:t>
      </w:r>
      <w:r w:rsidR="00963414">
        <w:rPr>
          <w:rFonts w:ascii="宋体" w:eastAsia="宋体" w:hAnsi="宋体" w:hint="eastAsia"/>
          <w:sz w:val="24"/>
          <w:szCs w:val="24"/>
        </w:rPr>
        <w:t>但函数回调的缺点也很明显：首先，每个任务必须保存它以后需要的状态，内存使用量也将随着一系列计算中回调的数量线性增长；并且，有的时候</w:t>
      </w:r>
      <w:proofErr w:type="gramStart"/>
      <w:r w:rsidR="00963414">
        <w:rPr>
          <w:rFonts w:ascii="宋体" w:eastAsia="宋体" w:hAnsi="宋体" w:hint="eastAsia"/>
          <w:sz w:val="24"/>
          <w:szCs w:val="24"/>
        </w:rPr>
        <w:t>随着回调函数</w:t>
      </w:r>
      <w:proofErr w:type="gramEnd"/>
      <w:r w:rsidR="00963414">
        <w:rPr>
          <w:rFonts w:ascii="宋体" w:eastAsia="宋体" w:hAnsi="宋体" w:hint="eastAsia"/>
          <w:sz w:val="24"/>
          <w:szCs w:val="24"/>
        </w:rPr>
        <w:t>嵌套层数的增加，代码可读性会非常的差，后期并不好维护</w:t>
      </w:r>
      <w:r w:rsidR="001B0052">
        <w:rPr>
          <w:rFonts w:ascii="宋体" w:eastAsia="宋体" w:hAnsi="宋体" w:hint="eastAsia"/>
          <w:sz w:val="24"/>
          <w:szCs w:val="24"/>
        </w:rPr>
        <w:t>；</w:t>
      </w:r>
      <w:r w:rsidR="00B621F3">
        <w:rPr>
          <w:rFonts w:ascii="宋体" w:eastAsia="宋体" w:hAnsi="宋体" w:hint="eastAsia"/>
          <w:sz w:val="24"/>
          <w:szCs w:val="24"/>
        </w:rPr>
        <w:t>此外，由于Rust语言自身的所有权机制，</w:t>
      </w:r>
      <w:r w:rsidR="00F52760">
        <w:rPr>
          <w:rFonts w:ascii="宋体" w:eastAsia="宋体" w:hAnsi="宋体" w:hint="eastAsia"/>
          <w:sz w:val="24"/>
          <w:szCs w:val="24"/>
        </w:rPr>
        <w:t>在Rust语言中使用函数回调时任务之间的状态共享也会是一个难题。</w:t>
      </w:r>
    </w:p>
    <w:p w14:paraId="301BD462" w14:textId="26B90A71" w:rsidR="0059401D" w:rsidRPr="00F52760" w:rsidRDefault="00F52760" w:rsidP="00F52760">
      <w:pPr>
        <w:pStyle w:val="a9"/>
        <w:numPr>
          <w:ilvl w:val="0"/>
          <w:numId w:val="25"/>
        </w:numPr>
        <w:spacing w:line="440" w:lineRule="exact"/>
        <w:ind w:firstLineChars="0"/>
        <w:rPr>
          <w:rFonts w:ascii="宋体" w:eastAsia="宋体" w:hAnsi="宋体"/>
          <w:sz w:val="24"/>
          <w:szCs w:val="24"/>
        </w:rPr>
      </w:pPr>
      <w:r>
        <w:rPr>
          <w:rFonts w:ascii="宋体" w:eastAsia="宋体" w:hAnsi="宋体" w:hint="eastAsia"/>
          <w:sz w:val="24"/>
          <w:szCs w:val="24"/>
        </w:rPr>
        <w:t>使用</w:t>
      </w:r>
      <w:r w:rsidR="008D7469" w:rsidRPr="00F52760">
        <w:rPr>
          <w:rFonts w:ascii="宋体" w:eastAsia="宋体" w:hAnsi="宋体"/>
          <w:sz w:val="24"/>
          <w:szCs w:val="24"/>
        </w:rPr>
        <w:t>Promise</w:t>
      </w:r>
      <w:r>
        <w:rPr>
          <w:rFonts w:ascii="宋体" w:eastAsia="宋体" w:hAnsi="宋体" w:hint="eastAsia"/>
          <w:sz w:val="24"/>
          <w:szCs w:val="24"/>
        </w:rPr>
        <w:t xml:space="preserve"> 实现并发编程</w:t>
      </w:r>
    </w:p>
    <w:p w14:paraId="717CADE2" w14:textId="5FB33EC0" w:rsidR="00F52760" w:rsidRPr="00F52760" w:rsidRDefault="00F52760" w:rsidP="00551577">
      <w:pPr>
        <w:spacing w:line="440" w:lineRule="exact"/>
        <w:ind w:firstLine="420"/>
        <w:rPr>
          <w:rFonts w:ascii="宋体" w:eastAsia="宋体" w:hAnsi="宋体"/>
          <w:sz w:val="24"/>
          <w:szCs w:val="24"/>
        </w:rPr>
      </w:pPr>
      <w:r>
        <w:rPr>
          <w:rFonts w:ascii="宋体" w:eastAsia="宋体" w:hAnsi="宋体" w:hint="eastAsia"/>
          <w:sz w:val="24"/>
          <w:szCs w:val="24"/>
        </w:rPr>
        <w:t>通常</w:t>
      </w:r>
      <w:r w:rsidR="00551577">
        <w:rPr>
          <w:rFonts w:ascii="宋体" w:eastAsia="宋体" w:hAnsi="宋体" w:hint="eastAsia"/>
          <w:sz w:val="24"/>
          <w:szCs w:val="24"/>
        </w:rPr>
        <w:t>，Promise和Future两个名词在并发模型中是混用的，无论</w:t>
      </w:r>
      <w:r w:rsidR="00A07A4D">
        <w:rPr>
          <w:rFonts w:ascii="宋体" w:eastAsia="宋体" w:hAnsi="宋体" w:hint="eastAsia"/>
          <w:sz w:val="24"/>
          <w:szCs w:val="24"/>
        </w:rPr>
        <w:t>Promise</w:t>
      </w:r>
      <w:r w:rsidR="00551577">
        <w:rPr>
          <w:rFonts w:ascii="宋体" w:eastAsia="宋体" w:hAnsi="宋体" w:hint="eastAsia"/>
          <w:sz w:val="24"/>
          <w:szCs w:val="24"/>
        </w:rPr>
        <w:t>还是</w:t>
      </w:r>
      <w:r w:rsidR="00A07A4D">
        <w:rPr>
          <w:rFonts w:ascii="宋体" w:eastAsia="宋体" w:hAnsi="宋体" w:hint="eastAsia"/>
          <w:sz w:val="24"/>
          <w:szCs w:val="24"/>
        </w:rPr>
        <w:t>Future</w:t>
      </w:r>
      <w:r w:rsidR="00551577">
        <w:rPr>
          <w:rFonts w:ascii="宋体" w:eastAsia="宋体" w:hAnsi="宋体" w:hint="eastAsia"/>
          <w:sz w:val="24"/>
          <w:szCs w:val="24"/>
        </w:rPr>
        <w:t>都</w:t>
      </w:r>
      <w:r w:rsidR="00F47F83">
        <w:rPr>
          <w:rFonts w:ascii="宋体" w:eastAsia="宋体" w:hAnsi="宋体" w:hint="eastAsia"/>
          <w:sz w:val="24"/>
          <w:szCs w:val="24"/>
        </w:rPr>
        <w:t>是对</w:t>
      </w:r>
      <w:r w:rsidR="00A07A4D">
        <w:rPr>
          <w:rFonts w:ascii="宋体" w:eastAsia="宋体" w:hAnsi="宋体" w:hint="eastAsia"/>
          <w:sz w:val="24"/>
          <w:szCs w:val="24"/>
        </w:rPr>
        <w:t>异步计算结果的抽象</w:t>
      </w:r>
      <w:r w:rsidR="009020DF">
        <w:rPr>
          <w:rFonts w:ascii="宋体" w:eastAsia="宋体" w:hAnsi="宋体" w:hint="eastAsia"/>
          <w:sz w:val="24"/>
          <w:szCs w:val="24"/>
        </w:rPr>
        <w:t>。对于Promise而言，编译器在编译时会将其重写为一个状态机。整个Promise中的每个异步事件执行成功/失败后都会更新状态机的状态</w:t>
      </w:r>
      <w:r w:rsidR="00736BE6">
        <w:rPr>
          <w:rFonts w:ascii="宋体" w:eastAsia="宋体" w:hAnsi="宋体" w:hint="eastAsia"/>
          <w:sz w:val="24"/>
          <w:szCs w:val="24"/>
        </w:rPr>
        <w:t>，随着所有异步事件的依次执行完毕，Promise会返回整个异步事件的结果。由于Promise与Future的实现比较相似，</w:t>
      </w:r>
      <w:r w:rsidR="00F47F83">
        <w:rPr>
          <w:rFonts w:ascii="宋体" w:eastAsia="宋体" w:hAnsi="宋体" w:hint="eastAsia"/>
          <w:sz w:val="24"/>
          <w:szCs w:val="24"/>
        </w:rPr>
        <w:t>我们会在2.2.2 Rust Future中会详细介绍</w:t>
      </w:r>
      <w:r w:rsidR="00736BE6">
        <w:rPr>
          <w:rFonts w:ascii="宋体" w:eastAsia="宋体" w:hAnsi="宋体" w:hint="eastAsia"/>
          <w:sz w:val="24"/>
          <w:szCs w:val="24"/>
        </w:rPr>
        <w:t>这种状态机是如何设置，又是如何工作的</w:t>
      </w:r>
      <w:r w:rsidR="00F47F83">
        <w:rPr>
          <w:rFonts w:ascii="宋体" w:eastAsia="宋体" w:hAnsi="宋体" w:hint="eastAsia"/>
          <w:sz w:val="24"/>
          <w:szCs w:val="24"/>
        </w:rPr>
        <w:t>。</w:t>
      </w:r>
      <w:r w:rsidR="00F47F83" w:rsidRPr="00F52760">
        <w:rPr>
          <w:rFonts w:ascii="宋体" w:eastAsia="宋体" w:hAnsi="宋体"/>
          <w:sz w:val="24"/>
          <w:szCs w:val="24"/>
        </w:rPr>
        <w:t xml:space="preserve"> </w:t>
      </w:r>
    </w:p>
    <w:p w14:paraId="2294782B" w14:textId="7700BB5C" w:rsidR="00983799" w:rsidRDefault="00983799" w:rsidP="00983799">
      <w:pPr>
        <w:pStyle w:val="04-"/>
        <w:spacing w:before="156"/>
      </w:pPr>
      <w:bookmarkStart w:id="30" w:name="_Toc165900574"/>
      <w:r>
        <w:rPr>
          <w:rFonts w:hint="eastAsia"/>
        </w:rPr>
        <w:t xml:space="preserve">2.2.2 </w:t>
      </w:r>
      <w:r w:rsidRPr="00B82DDB">
        <w:rPr>
          <w:rFonts w:hint="eastAsia"/>
        </w:rPr>
        <w:t>Rust Future</w:t>
      </w:r>
      <w:bookmarkEnd w:id="30"/>
    </w:p>
    <w:p w14:paraId="735EABAE" w14:textId="12AF3F36" w:rsidR="00A53543" w:rsidRDefault="002E328A" w:rsidP="00784AFF">
      <w:pPr>
        <w:spacing w:line="440" w:lineRule="exact"/>
        <w:ind w:firstLine="420"/>
        <w:rPr>
          <w:rFonts w:ascii="宋体" w:eastAsia="宋体" w:hAnsi="宋体"/>
          <w:sz w:val="24"/>
          <w:szCs w:val="24"/>
        </w:rPr>
      </w:pPr>
      <w:r>
        <w:rPr>
          <w:rFonts w:ascii="宋体" w:eastAsia="宋体" w:hAnsi="宋体" w:hint="eastAsia"/>
          <w:sz w:val="24"/>
          <w:szCs w:val="24"/>
        </w:rPr>
        <w:t>Rust中的Future类似于</w:t>
      </w:r>
      <w:proofErr w:type="spellStart"/>
      <w:r>
        <w:rPr>
          <w:rFonts w:ascii="宋体" w:eastAsia="宋体" w:hAnsi="宋体" w:hint="eastAsia"/>
          <w:sz w:val="24"/>
          <w:szCs w:val="24"/>
        </w:rPr>
        <w:t>Javascript</w:t>
      </w:r>
      <w:proofErr w:type="spellEnd"/>
      <w:r>
        <w:rPr>
          <w:rFonts w:ascii="宋体" w:eastAsia="宋体" w:hAnsi="宋体" w:hint="eastAsia"/>
          <w:sz w:val="24"/>
          <w:szCs w:val="24"/>
        </w:rPr>
        <w:t>中的promise，是Rust语言中的一种表示异步计算结果的抽象。它允许开发者编写异步代码，处理异步任务的完成和错误，并在任务完成时收获一定的结果。Future是Rust中异步编程的基础，通常与async和await关键字一起使用。</w:t>
      </w:r>
    </w:p>
    <w:p w14:paraId="12BFC580" w14:textId="14723A1E" w:rsidR="001F5E49" w:rsidRDefault="001F5E49" w:rsidP="001F5E49">
      <w:pPr>
        <w:spacing w:line="440" w:lineRule="exact"/>
        <w:ind w:firstLine="420"/>
        <w:rPr>
          <w:rFonts w:ascii="宋体" w:eastAsia="宋体" w:hAnsi="宋体"/>
          <w:sz w:val="24"/>
          <w:szCs w:val="24"/>
        </w:rPr>
      </w:pPr>
      <w:r>
        <w:rPr>
          <w:rFonts w:ascii="宋体" w:eastAsia="宋体" w:hAnsi="宋体" w:hint="eastAsia"/>
          <w:sz w:val="24"/>
          <w:szCs w:val="24"/>
        </w:rPr>
        <w:t>在Rust中，Future作为一个接口在rust 1.36加入标准库中，其定义如下：</w:t>
      </w:r>
    </w:p>
    <w:p w14:paraId="4DF41780" w14:textId="77777777" w:rsidR="001F5E49" w:rsidRDefault="001F5E49" w:rsidP="00F44C8F">
      <w:pPr>
        <w:spacing w:line="440" w:lineRule="exact"/>
        <w:rPr>
          <w:rFonts w:ascii="宋体" w:eastAsia="宋体" w:hAnsi="宋体"/>
          <w:sz w:val="24"/>
          <w:szCs w:val="24"/>
        </w:rPr>
      </w:pPr>
    </w:p>
    <w:p w14:paraId="08FD00B9"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A626A4"/>
          <w:kern w:val="0"/>
          <w:sz w:val="16"/>
          <w:szCs w:val="16"/>
        </w:rPr>
        <w:t>pub</w:t>
      </w: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trait</w:t>
      </w:r>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Future</w:t>
      </w:r>
      <w:r w:rsidRPr="001F5E49">
        <w:rPr>
          <w:rFonts w:ascii="Consolas" w:eastAsia="宋体" w:hAnsi="Consolas" w:cs="宋体"/>
          <w:color w:val="5C5C5C"/>
          <w:kern w:val="0"/>
          <w:sz w:val="16"/>
          <w:szCs w:val="16"/>
        </w:rPr>
        <w:t> {</w:t>
      </w:r>
    </w:p>
    <w:p w14:paraId="6D1168E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The type of value produced on completion.</w:t>
      </w:r>
    </w:p>
    <w:p w14:paraId="4FF38DB6"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4078F2"/>
          <w:kern w:val="0"/>
          <w:sz w:val="16"/>
          <w:szCs w:val="16"/>
        </w:rPr>
        <w:t>#[</w:t>
      </w:r>
      <w:proofErr w:type="gramEnd"/>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w:t>
      </w:r>
      <w:proofErr w:type="spellStart"/>
      <w:r w:rsidRPr="001F5E49">
        <w:rPr>
          <w:rFonts w:ascii="Consolas" w:eastAsia="宋体" w:hAnsi="Consolas" w:cs="宋体"/>
          <w:color w:val="50A14F"/>
          <w:kern w:val="0"/>
          <w:sz w:val="16"/>
          <w:szCs w:val="16"/>
        </w:rPr>
        <w:t>futures_api</w:t>
      </w:r>
      <w:proofErr w:type="spellEnd"/>
      <w:r w:rsidRPr="001F5E49">
        <w:rPr>
          <w:rFonts w:ascii="Consolas" w:eastAsia="宋体" w:hAnsi="Consolas" w:cs="宋体"/>
          <w:color w:val="50A14F"/>
          <w:kern w:val="0"/>
          <w:sz w:val="16"/>
          <w:szCs w:val="16"/>
        </w:rPr>
        <w:t>"</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p>
    <w:p w14:paraId="4D9066BE"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type</w:t>
      </w:r>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Output</w:t>
      </w:r>
      <w:r w:rsidRPr="001F5E49">
        <w:rPr>
          <w:rFonts w:ascii="Consolas" w:eastAsia="宋体" w:hAnsi="Consolas" w:cs="宋体"/>
          <w:color w:val="5C5C5C"/>
          <w:kern w:val="0"/>
          <w:sz w:val="16"/>
          <w:szCs w:val="16"/>
        </w:rPr>
        <w:t>;</w:t>
      </w:r>
    </w:p>
    <w:p w14:paraId="37C268E1"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383E621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Attempt to resolve the future to a final value, registering</w:t>
      </w:r>
    </w:p>
    <w:p w14:paraId="4C4705B2"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the current task for wakeup if the value is not yet available.</w:t>
      </w:r>
    </w:p>
    <w:p w14:paraId="5BB24D9C"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6258529B"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Return value</w:t>
      </w:r>
    </w:p>
    <w:p w14:paraId="7165E497"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6CFF5E5A"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This function returns:</w:t>
      </w:r>
    </w:p>
    <w:p w14:paraId="1BD3994F"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1FAD33D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w:t>
      </w:r>
      <w:proofErr w:type="gramStart"/>
      <w:r w:rsidRPr="001F5E49">
        <w:rPr>
          <w:rFonts w:ascii="Consolas" w:eastAsia="宋体" w:hAnsi="Consolas" w:cs="宋体"/>
          <w:i/>
          <w:iCs/>
          <w:color w:val="A0A1A7"/>
          <w:kern w:val="0"/>
          <w:sz w:val="16"/>
          <w:szCs w:val="16"/>
        </w:rPr>
        <w:t>Poll::</w:t>
      </w:r>
      <w:proofErr w:type="gramEnd"/>
      <w:r w:rsidRPr="001F5E49">
        <w:rPr>
          <w:rFonts w:ascii="Consolas" w:eastAsia="宋体" w:hAnsi="Consolas" w:cs="宋体"/>
          <w:i/>
          <w:iCs/>
          <w:color w:val="A0A1A7"/>
          <w:kern w:val="0"/>
          <w:sz w:val="16"/>
          <w:szCs w:val="16"/>
        </w:rPr>
        <w:t>Pending`] if the future is not ready yet</w:t>
      </w:r>
    </w:p>
    <w:p w14:paraId="52AB2F53"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 [`</w:t>
      </w:r>
      <w:proofErr w:type="gramStart"/>
      <w:r w:rsidRPr="001F5E49">
        <w:rPr>
          <w:rFonts w:ascii="Consolas" w:eastAsia="宋体" w:hAnsi="Consolas" w:cs="宋体"/>
          <w:i/>
          <w:iCs/>
          <w:color w:val="A0A1A7"/>
          <w:kern w:val="0"/>
          <w:sz w:val="16"/>
          <w:szCs w:val="16"/>
        </w:rPr>
        <w:t>Poll::</w:t>
      </w:r>
      <w:proofErr w:type="gramEnd"/>
      <w:r w:rsidRPr="001F5E49">
        <w:rPr>
          <w:rFonts w:ascii="Consolas" w:eastAsia="宋体" w:hAnsi="Consolas" w:cs="宋体"/>
          <w:i/>
          <w:iCs/>
          <w:color w:val="A0A1A7"/>
          <w:kern w:val="0"/>
          <w:sz w:val="16"/>
          <w:szCs w:val="16"/>
        </w:rPr>
        <w:t>Ready(val)`] with the result `val` of this future if it</w:t>
      </w:r>
    </w:p>
    <w:p w14:paraId="0C436A08"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finished successfully.</w:t>
      </w:r>
    </w:p>
    <w:p w14:paraId="11477772"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7DBE0F47"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Once a future has finished, clients should not `poll` it again.</w:t>
      </w:r>
    </w:p>
    <w:p w14:paraId="7F5CFFD7"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w:t>
      </w:r>
    </w:p>
    <w:p w14:paraId="2DCFCE6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When a future is not ready yet, `poll` returns `</w:t>
      </w:r>
      <w:proofErr w:type="gramStart"/>
      <w:r w:rsidRPr="001F5E49">
        <w:rPr>
          <w:rFonts w:ascii="Consolas" w:eastAsia="宋体" w:hAnsi="Consolas" w:cs="宋体"/>
          <w:i/>
          <w:iCs/>
          <w:color w:val="A0A1A7"/>
          <w:kern w:val="0"/>
          <w:sz w:val="16"/>
          <w:szCs w:val="16"/>
        </w:rPr>
        <w:t>Poll::</w:t>
      </w:r>
      <w:proofErr w:type="gramEnd"/>
      <w:r w:rsidRPr="001F5E49">
        <w:rPr>
          <w:rFonts w:ascii="Consolas" w:eastAsia="宋体" w:hAnsi="Consolas" w:cs="宋体"/>
          <w:i/>
          <w:iCs/>
          <w:color w:val="A0A1A7"/>
          <w:kern w:val="0"/>
          <w:sz w:val="16"/>
          <w:szCs w:val="16"/>
        </w:rPr>
        <w:t>Pending` and</w:t>
      </w:r>
    </w:p>
    <w:p w14:paraId="182ECDB1"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stores a clone of the [`Waker`] copied from the current [`Context`].</w:t>
      </w:r>
    </w:p>
    <w:p w14:paraId="5695CB94"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This [`Waker`] is then woken once the future can make progress.</w:t>
      </w:r>
    </w:p>
    <w:p w14:paraId="4BAFC328"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For example, a future waiting for a socket to become</w:t>
      </w:r>
    </w:p>
    <w:p w14:paraId="30DEBFEE"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readable would call </w:t>
      </w:r>
      <w:proofErr w:type="gramStart"/>
      <w:r w:rsidRPr="001F5E49">
        <w:rPr>
          <w:rFonts w:ascii="Consolas" w:eastAsia="宋体" w:hAnsi="Consolas" w:cs="宋体"/>
          <w:i/>
          <w:iCs/>
          <w:color w:val="A0A1A7"/>
          <w:kern w:val="0"/>
          <w:sz w:val="16"/>
          <w:szCs w:val="16"/>
        </w:rPr>
        <w:t>`.clone</w:t>
      </w:r>
      <w:proofErr w:type="gramEnd"/>
      <w:r w:rsidRPr="001F5E49">
        <w:rPr>
          <w:rFonts w:ascii="Consolas" w:eastAsia="宋体" w:hAnsi="Consolas" w:cs="宋体"/>
          <w:i/>
          <w:iCs/>
          <w:color w:val="A0A1A7"/>
          <w:kern w:val="0"/>
          <w:sz w:val="16"/>
          <w:szCs w:val="16"/>
        </w:rPr>
        <w:t>()` on the [`Waker`] and store it.</w:t>
      </w:r>
    </w:p>
    <w:p w14:paraId="6C75E49A"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01CFCB4E"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4078F2"/>
          <w:kern w:val="0"/>
          <w:sz w:val="16"/>
          <w:szCs w:val="16"/>
        </w:rPr>
        <w:t>#[</w:t>
      </w:r>
      <w:proofErr w:type="gramEnd"/>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w:t>
      </w:r>
      <w:proofErr w:type="spellStart"/>
      <w:r w:rsidRPr="001F5E49">
        <w:rPr>
          <w:rFonts w:ascii="Consolas" w:eastAsia="宋体" w:hAnsi="Consolas" w:cs="宋体"/>
          <w:color w:val="50A14F"/>
          <w:kern w:val="0"/>
          <w:sz w:val="16"/>
          <w:szCs w:val="16"/>
        </w:rPr>
        <w:t>futures_api</w:t>
      </w:r>
      <w:proofErr w:type="spellEnd"/>
      <w:r w:rsidRPr="001F5E49">
        <w:rPr>
          <w:rFonts w:ascii="Consolas" w:eastAsia="宋体" w:hAnsi="Consolas" w:cs="宋体"/>
          <w:color w:val="50A14F"/>
          <w:kern w:val="0"/>
          <w:sz w:val="16"/>
          <w:szCs w:val="16"/>
        </w:rPr>
        <w:t>"</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p>
    <w:p w14:paraId="1BB71D6B"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fn</w:t>
      </w: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4078F2"/>
          <w:kern w:val="0"/>
          <w:sz w:val="16"/>
          <w:szCs w:val="16"/>
        </w:rPr>
        <w:t>poll</w:t>
      </w:r>
      <w:r w:rsidRPr="001F5E49">
        <w:rPr>
          <w:rFonts w:ascii="Consolas" w:eastAsia="宋体" w:hAnsi="Consolas" w:cs="宋体"/>
          <w:color w:val="5C5C5C"/>
          <w:kern w:val="0"/>
          <w:sz w:val="16"/>
          <w:szCs w:val="16"/>
        </w:rPr>
        <w:t>(</w:t>
      </w:r>
      <w:proofErr w:type="gramEnd"/>
      <w:r w:rsidRPr="001F5E49">
        <w:rPr>
          <w:rFonts w:ascii="Consolas" w:eastAsia="宋体" w:hAnsi="Consolas" w:cs="宋体"/>
          <w:color w:val="A626A4"/>
          <w:kern w:val="0"/>
          <w:sz w:val="16"/>
          <w:szCs w:val="16"/>
        </w:rPr>
        <w:t>self</w:t>
      </w:r>
      <w:r w:rsidRPr="001F5E49">
        <w:rPr>
          <w:rFonts w:ascii="Consolas" w:eastAsia="宋体" w:hAnsi="Consolas" w:cs="宋体"/>
          <w:color w:val="5C5C5C"/>
          <w:kern w:val="0"/>
          <w:sz w:val="16"/>
          <w:szCs w:val="16"/>
        </w:rPr>
        <w:t>: Pin&lt;&amp;</w:t>
      </w:r>
      <w:r w:rsidRPr="001F5E49">
        <w:rPr>
          <w:rFonts w:ascii="Consolas" w:eastAsia="宋体" w:hAnsi="Consolas" w:cs="宋体"/>
          <w:color w:val="A626A4"/>
          <w:kern w:val="0"/>
          <w:sz w:val="16"/>
          <w:szCs w:val="16"/>
        </w:rPr>
        <w:t>mut</w:t>
      </w:r>
      <w:r w:rsidRPr="001F5E49">
        <w:rPr>
          <w:rFonts w:ascii="Consolas" w:eastAsia="宋体" w:hAnsi="Consolas" w:cs="宋体"/>
          <w:color w:val="5C5C5C"/>
          <w:kern w:val="0"/>
          <w:sz w:val="16"/>
          <w:szCs w:val="16"/>
        </w:rPr>
        <w:t> </w:t>
      </w:r>
      <w:r w:rsidRPr="001F5E49">
        <w:rPr>
          <w:rFonts w:ascii="Consolas" w:eastAsia="宋体" w:hAnsi="Consolas" w:cs="宋体"/>
          <w:color w:val="A626A4"/>
          <w:kern w:val="0"/>
          <w:sz w:val="16"/>
          <w:szCs w:val="16"/>
        </w:rPr>
        <w:t>Self</w:t>
      </w:r>
      <w:r w:rsidRPr="001F5E49">
        <w:rPr>
          <w:rFonts w:ascii="Consolas" w:eastAsia="宋体" w:hAnsi="Consolas" w:cs="宋体"/>
          <w:color w:val="5C5C5C"/>
          <w:kern w:val="0"/>
          <w:sz w:val="16"/>
          <w:szCs w:val="16"/>
        </w:rPr>
        <w:t>&gt;, cx: &amp;</w:t>
      </w:r>
      <w:r w:rsidRPr="001F5E49">
        <w:rPr>
          <w:rFonts w:ascii="Consolas" w:eastAsia="宋体" w:hAnsi="Consolas" w:cs="宋体"/>
          <w:color w:val="A626A4"/>
          <w:kern w:val="0"/>
          <w:sz w:val="16"/>
          <w:szCs w:val="16"/>
        </w:rPr>
        <w:t>mut</w:t>
      </w:r>
      <w:r w:rsidRPr="001F5E49">
        <w:rPr>
          <w:rFonts w:ascii="Consolas" w:eastAsia="宋体" w:hAnsi="Consolas" w:cs="宋体"/>
          <w:color w:val="5C5C5C"/>
          <w:kern w:val="0"/>
          <w:sz w:val="16"/>
          <w:szCs w:val="16"/>
        </w:rPr>
        <w:t> Context&lt;</w:t>
      </w:r>
      <w:r w:rsidRPr="001F5E49">
        <w:rPr>
          <w:rFonts w:ascii="Consolas" w:eastAsia="宋体" w:hAnsi="Consolas" w:cs="宋体"/>
          <w:color w:val="4078F2"/>
          <w:kern w:val="0"/>
          <w:sz w:val="16"/>
          <w:szCs w:val="16"/>
        </w:rPr>
        <w:t>'_</w:t>
      </w:r>
      <w:r w:rsidRPr="001F5E49">
        <w:rPr>
          <w:rFonts w:ascii="Consolas" w:eastAsia="宋体" w:hAnsi="Consolas" w:cs="宋体"/>
          <w:color w:val="5C5C5C"/>
          <w:kern w:val="0"/>
          <w:sz w:val="16"/>
          <w:szCs w:val="16"/>
        </w:rPr>
        <w:t>&gt;) -&gt; Poll&lt;Self::Output&gt;;</w:t>
      </w:r>
    </w:p>
    <w:p w14:paraId="5AF0608C"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52B4C110"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A626A4"/>
          <w:kern w:val="0"/>
          <w:sz w:val="16"/>
          <w:szCs w:val="16"/>
        </w:rPr>
        <w:t>pub</w:t>
      </w:r>
      <w:r w:rsidRPr="001F5E49">
        <w:rPr>
          <w:rFonts w:ascii="Consolas" w:eastAsia="宋体" w:hAnsi="Consolas" w:cs="宋体"/>
          <w:color w:val="5C5C5C"/>
          <w:kern w:val="0"/>
          <w:sz w:val="16"/>
          <w:szCs w:val="16"/>
        </w:rPr>
        <w:t> </w:t>
      </w:r>
      <w:proofErr w:type="spellStart"/>
      <w:r w:rsidRPr="001F5E49">
        <w:rPr>
          <w:rFonts w:ascii="Consolas" w:eastAsia="宋体" w:hAnsi="Consolas" w:cs="宋体"/>
          <w:color w:val="A626A4"/>
          <w:kern w:val="0"/>
          <w:sz w:val="16"/>
          <w:szCs w:val="16"/>
        </w:rPr>
        <w:t>enum</w:t>
      </w:r>
      <w:proofErr w:type="spellEnd"/>
      <w:r w:rsidRPr="001F5E49">
        <w:rPr>
          <w:rFonts w:ascii="Consolas" w:eastAsia="宋体" w:hAnsi="Consolas" w:cs="宋体"/>
          <w:color w:val="5C5C5C"/>
          <w:kern w:val="0"/>
          <w:sz w:val="16"/>
          <w:szCs w:val="16"/>
        </w:rPr>
        <w:t> </w:t>
      </w:r>
      <w:r w:rsidRPr="001F5E49">
        <w:rPr>
          <w:rFonts w:ascii="Consolas" w:eastAsia="宋体" w:hAnsi="Consolas" w:cs="宋体"/>
          <w:color w:val="C18401"/>
          <w:kern w:val="0"/>
          <w:sz w:val="16"/>
          <w:szCs w:val="16"/>
        </w:rPr>
        <w:t>Poll</w:t>
      </w:r>
      <w:r w:rsidRPr="001F5E49">
        <w:rPr>
          <w:rFonts w:ascii="Consolas" w:eastAsia="宋体" w:hAnsi="Consolas" w:cs="宋体"/>
          <w:color w:val="5C5C5C"/>
          <w:kern w:val="0"/>
          <w:sz w:val="16"/>
          <w:szCs w:val="16"/>
        </w:rPr>
        <w:t>&lt;T&gt; {</w:t>
      </w:r>
    </w:p>
    <w:p w14:paraId="7B5F535B"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Represents that a value is immediately ready.</w:t>
      </w:r>
    </w:p>
    <w:p w14:paraId="130DD461"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proofErr w:type="gramStart"/>
      <w:r w:rsidRPr="001F5E49">
        <w:rPr>
          <w:rFonts w:ascii="Consolas" w:eastAsia="宋体" w:hAnsi="Consolas" w:cs="宋体"/>
          <w:color w:val="5C5C5C"/>
          <w:kern w:val="0"/>
          <w:sz w:val="16"/>
          <w:szCs w:val="16"/>
        </w:rPr>
        <w:t>Ready(</w:t>
      </w:r>
      <w:proofErr w:type="gramEnd"/>
      <w:r w:rsidRPr="001F5E49">
        <w:rPr>
          <w:rFonts w:ascii="Consolas" w:eastAsia="宋体" w:hAnsi="Consolas" w:cs="宋体"/>
          <w:color w:val="4078F2"/>
          <w:kern w:val="0"/>
          <w:sz w:val="16"/>
          <w:szCs w:val="16"/>
        </w:rPr>
        <w:t>#[stable(feature = </w:t>
      </w:r>
      <w:r w:rsidRPr="001F5E49">
        <w:rPr>
          <w:rFonts w:ascii="Consolas" w:eastAsia="宋体" w:hAnsi="Consolas" w:cs="宋体"/>
          <w:color w:val="50A14F"/>
          <w:kern w:val="0"/>
          <w:sz w:val="16"/>
          <w:szCs w:val="16"/>
        </w:rPr>
        <w:t>"futures_api"</w:t>
      </w:r>
      <w:r w:rsidRPr="001F5E49">
        <w:rPr>
          <w:rFonts w:ascii="Consolas" w:eastAsia="宋体" w:hAnsi="Consolas" w:cs="宋体"/>
          <w:color w:val="4078F2"/>
          <w:kern w:val="0"/>
          <w:sz w:val="16"/>
          <w:szCs w:val="16"/>
        </w:rPr>
        <w:t>, since = </w:t>
      </w:r>
      <w:r w:rsidRPr="001F5E49">
        <w:rPr>
          <w:rFonts w:ascii="Consolas" w:eastAsia="宋体" w:hAnsi="Consolas" w:cs="宋体"/>
          <w:color w:val="50A14F"/>
          <w:kern w:val="0"/>
          <w:sz w:val="16"/>
          <w:szCs w:val="16"/>
        </w:rPr>
        <w:t>"1.36.0"</w:t>
      </w:r>
      <w:r w:rsidRPr="001F5E49">
        <w:rPr>
          <w:rFonts w:ascii="Consolas" w:eastAsia="宋体" w:hAnsi="Consolas" w:cs="宋体"/>
          <w:color w:val="4078F2"/>
          <w:kern w:val="0"/>
          <w:sz w:val="16"/>
          <w:szCs w:val="16"/>
        </w:rPr>
        <w:t>)]</w:t>
      </w:r>
      <w:r w:rsidRPr="001F5E49">
        <w:rPr>
          <w:rFonts w:ascii="Consolas" w:eastAsia="宋体" w:hAnsi="Consolas" w:cs="宋体"/>
          <w:color w:val="5C5C5C"/>
          <w:kern w:val="0"/>
          <w:sz w:val="16"/>
          <w:szCs w:val="16"/>
        </w:rPr>
        <w:t> T),</w:t>
      </w:r>
    </w:p>
    <w:p w14:paraId="14994CB5"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58206976"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w:t>
      </w:r>
      <w:r w:rsidRPr="001F5E49">
        <w:rPr>
          <w:rFonts w:ascii="Consolas" w:eastAsia="宋体" w:hAnsi="Consolas" w:cs="宋体"/>
          <w:i/>
          <w:iCs/>
          <w:color w:val="A0A1A7"/>
          <w:kern w:val="0"/>
          <w:sz w:val="16"/>
          <w:szCs w:val="16"/>
        </w:rPr>
        <w:t>/// Represents that a value is not ready yet.</w:t>
      </w:r>
    </w:p>
    <w:p w14:paraId="6E7AA610" w14:textId="77777777" w:rsidR="001F5E49" w:rsidRPr="001F5E49" w:rsidRDefault="001F5E49" w:rsidP="001F5E49">
      <w:pPr>
        <w:widowControl/>
        <w:numPr>
          <w:ilvl w:val="0"/>
          <w:numId w:val="26"/>
        </w:numPr>
        <w:pBdr>
          <w:left w:val="single" w:sz="18" w:space="0" w:color="6CE26C"/>
        </w:pBdr>
        <w:shd w:val="clear" w:color="auto" w:fill="F8F8F8"/>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    Pending,</w:t>
      </w:r>
    </w:p>
    <w:p w14:paraId="7241979D" w14:textId="77777777" w:rsidR="001F5E49" w:rsidRPr="001F5E49" w:rsidRDefault="001F5E49" w:rsidP="001F5E49">
      <w:pPr>
        <w:widowControl/>
        <w:numPr>
          <w:ilvl w:val="0"/>
          <w:numId w:val="26"/>
        </w:numPr>
        <w:pBdr>
          <w:left w:val="single" w:sz="18" w:space="0" w:color="6CE26C"/>
        </w:pBdr>
        <w:shd w:val="clear" w:color="auto" w:fill="FFFFFF"/>
        <w:spacing w:line="270" w:lineRule="atLeast"/>
        <w:ind w:left="1395"/>
        <w:jc w:val="left"/>
        <w:rPr>
          <w:rFonts w:ascii="Consolas" w:eastAsia="宋体" w:hAnsi="Consolas" w:cs="宋体"/>
          <w:color w:val="5C5C5C"/>
          <w:kern w:val="0"/>
          <w:sz w:val="16"/>
          <w:szCs w:val="16"/>
        </w:rPr>
      </w:pPr>
      <w:r w:rsidRPr="001F5E49">
        <w:rPr>
          <w:rFonts w:ascii="Consolas" w:eastAsia="宋体" w:hAnsi="Consolas" w:cs="宋体"/>
          <w:color w:val="5C5C5C"/>
          <w:kern w:val="0"/>
          <w:sz w:val="16"/>
          <w:szCs w:val="16"/>
        </w:rPr>
        <w:t>}</w:t>
      </w:r>
    </w:p>
    <w:p w14:paraId="28CBCB94" w14:textId="061E1100" w:rsidR="001F5E49" w:rsidRDefault="00F44C8F" w:rsidP="00D337AE">
      <w:pPr>
        <w:spacing w:line="440" w:lineRule="exact"/>
        <w:ind w:firstLine="420"/>
        <w:rPr>
          <w:rFonts w:ascii="宋体" w:eastAsia="宋体" w:hAnsi="宋体"/>
          <w:sz w:val="24"/>
          <w:szCs w:val="24"/>
        </w:rPr>
      </w:pPr>
      <w:r>
        <w:rPr>
          <w:rFonts w:ascii="宋体" w:eastAsia="宋体" w:hAnsi="宋体" w:hint="eastAsia"/>
          <w:sz w:val="24"/>
          <w:szCs w:val="24"/>
        </w:rPr>
        <w:t>其中</w:t>
      </w:r>
      <w:r w:rsidR="0056477C">
        <w:rPr>
          <w:rFonts w:ascii="宋体" w:eastAsia="宋体" w:hAnsi="宋体" w:hint="eastAsia"/>
          <w:sz w:val="24"/>
          <w:szCs w:val="24"/>
        </w:rPr>
        <w:t>Output是Future完成时返回值关联的类型</w:t>
      </w:r>
      <w:r w:rsidR="000C78DC">
        <w:rPr>
          <w:rFonts w:ascii="宋体" w:eastAsia="宋体" w:hAnsi="宋体" w:hint="eastAsia"/>
          <w:sz w:val="24"/>
          <w:szCs w:val="24"/>
        </w:rPr>
        <w:t>;</w:t>
      </w:r>
      <w:r w:rsidR="0056477C">
        <w:rPr>
          <w:rFonts w:ascii="宋体" w:eastAsia="宋体" w:hAnsi="宋体" w:hint="eastAsia"/>
          <w:sz w:val="24"/>
          <w:szCs w:val="24"/>
        </w:rPr>
        <w:t>接口中的poll方法为</w:t>
      </w:r>
      <w:r w:rsidR="004C0DA3">
        <w:rPr>
          <w:rFonts w:ascii="宋体" w:eastAsia="宋体" w:hAnsi="宋体" w:hint="eastAsia"/>
          <w:sz w:val="24"/>
          <w:szCs w:val="24"/>
        </w:rPr>
        <w:t>尽可能地尝试运行一次Future得到一个结果，该次运行有可能会返回表示Future运行成功的Poll::Ready(T)，或者返回表示Future目前还处于阻塞状态的Poll::Pending</w:t>
      </w:r>
      <w:r w:rsidR="0056477C">
        <w:rPr>
          <w:rFonts w:ascii="宋体" w:eastAsia="宋体" w:hAnsi="宋体" w:hint="eastAsia"/>
          <w:sz w:val="24"/>
          <w:szCs w:val="24"/>
        </w:rPr>
        <w:t>。</w:t>
      </w:r>
    </w:p>
    <w:p w14:paraId="07D2C334" w14:textId="72CCD5D9" w:rsidR="000754F0" w:rsidRDefault="009F680D" w:rsidP="000754F0">
      <w:pPr>
        <w:spacing w:line="440" w:lineRule="exact"/>
        <w:ind w:firstLine="420"/>
        <w:rPr>
          <w:rFonts w:ascii="宋体" w:eastAsia="宋体" w:hAnsi="宋体"/>
          <w:sz w:val="24"/>
          <w:szCs w:val="24"/>
        </w:rPr>
      </w:pPr>
      <w:r>
        <w:rPr>
          <w:rFonts w:ascii="宋体" w:eastAsia="宋体" w:hAnsi="宋体" w:hint="eastAsia"/>
          <w:sz w:val="24"/>
          <w:szCs w:val="24"/>
        </w:rPr>
        <w:t>如果我们想对一个具体的IO任务进行异步实现（即实现一个Future特征），我们可以创建一个具体的结构体，结构体中有一些有关IO任务的相关信息字段，然后</w:t>
      </w:r>
      <w:r>
        <w:rPr>
          <w:rFonts w:ascii="宋体" w:eastAsia="宋体" w:hAnsi="宋体" w:hint="eastAsia"/>
          <w:sz w:val="24"/>
          <w:szCs w:val="24"/>
        </w:rPr>
        <w:lastRenderedPageBreak/>
        <w:t>按照上面标准库中的要求为该结构体实现Future特征；或者</w:t>
      </w:r>
      <w:r w:rsidR="0021308C">
        <w:rPr>
          <w:rFonts w:ascii="宋体" w:eastAsia="宋体" w:hAnsi="宋体" w:hint="eastAsia"/>
          <w:sz w:val="24"/>
          <w:szCs w:val="24"/>
        </w:rPr>
        <w:t>将读写操作实现为一个函数，</w:t>
      </w:r>
      <w:r>
        <w:rPr>
          <w:rFonts w:ascii="宋体" w:eastAsia="宋体" w:hAnsi="宋体" w:hint="eastAsia"/>
          <w:sz w:val="24"/>
          <w:szCs w:val="24"/>
        </w:rPr>
        <w:t>使用‘async’关键字来标识</w:t>
      </w:r>
      <w:r w:rsidR="0021308C">
        <w:rPr>
          <w:rFonts w:ascii="宋体" w:eastAsia="宋体" w:hAnsi="宋体" w:hint="eastAsia"/>
          <w:sz w:val="24"/>
          <w:szCs w:val="24"/>
        </w:rPr>
        <w:t>该函数为异步函数，在编译时，编译器会自动将该函数转化为一个具有对应状态转换机制的状态机</w:t>
      </w:r>
      <w:r w:rsidR="000754F0">
        <w:rPr>
          <w:rFonts w:ascii="宋体" w:eastAsia="宋体" w:hAnsi="宋体" w:hint="eastAsia"/>
          <w:sz w:val="24"/>
          <w:szCs w:val="24"/>
        </w:rPr>
        <w:t>，即一个匿名的Future类型</w:t>
      </w:r>
      <w:r w:rsidR="0021308C">
        <w:rPr>
          <w:rFonts w:ascii="宋体" w:eastAsia="宋体" w:hAnsi="宋体" w:hint="eastAsia"/>
          <w:sz w:val="24"/>
          <w:szCs w:val="24"/>
        </w:rPr>
        <w:t>。</w:t>
      </w:r>
      <w:r w:rsidR="000754F0">
        <w:rPr>
          <w:rFonts w:ascii="宋体" w:eastAsia="宋体" w:hAnsi="宋体" w:hint="eastAsia"/>
          <w:sz w:val="24"/>
          <w:szCs w:val="24"/>
        </w:rPr>
        <w:t>‘async</w:t>
      </w:r>
      <w:r w:rsidR="000754F0">
        <w:rPr>
          <w:rFonts w:ascii="宋体" w:eastAsia="宋体" w:hAnsi="宋体"/>
          <w:sz w:val="24"/>
          <w:szCs w:val="24"/>
        </w:rPr>
        <w:t>’</w:t>
      </w:r>
      <w:r w:rsidR="000754F0">
        <w:rPr>
          <w:rFonts w:ascii="宋体" w:eastAsia="宋体" w:hAnsi="宋体" w:hint="eastAsia"/>
          <w:sz w:val="24"/>
          <w:szCs w:val="24"/>
        </w:rPr>
        <w:t>除了上述的在函数前面加上表示该函数为异步函数以外，还可以将一个代码块标识为Future类型，并且我们可以像正常处理一个Future类型一样，处理这个异步代码块。</w:t>
      </w:r>
    </w:p>
    <w:p w14:paraId="52369779" w14:textId="5B963B4F" w:rsidR="00983799" w:rsidRPr="00983799" w:rsidRDefault="00584256" w:rsidP="00584256">
      <w:pPr>
        <w:tabs>
          <w:tab w:val="left" w:pos="4716"/>
        </w:tabs>
        <w:spacing w:line="440" w:lineRule="exact"/>
        <w:ind w:firstLine="420"/>
        <w:rPr>
          <w:rFonts w:ascii="宋体" w:eastAsia="宋体" w:hAnsi="宋体"/>
          <w:sz w:val="24"/>
          <w:szCs w:val="24"/>
        </w:rPr>
      </w:pPr>
      <w:r>
        <w:rPr>
          <w:rFonts w:ascii="宋体" w:eastAsia="宋体" w:hAnsi="宋体" w:hint="eastAsia"/>
          <w:sz w:val="24"/>
          <w:szCs w:val="24"/>
        </w:rPr>
        <w:t>有了具体的Rust Future对象，我们可以通过使用‘await</w:t>
      </w:r>
      <w:r>
        <w:rPr>
          <w:rFonts w:ascii="宋体" w:eastAsia="宋体" w:hAnsi="宋体"/>
          <w:sz w:val="24"/>
          <w:szCs w:val="24"/>
        </w:rPr>
        <w:t>’</w:t>
      </w:r>
      <w:r>
        <w:rPr>
          <w:rFonts w:ascii="宋体" w:eastAsia="宋体" w:hAnsi="宋体" w:hint="eastAsia"/>
          <w:sz w:val="24"/>
          <w:szCs w:val="24"/>
        </w:rPr>
        <w:t>关键字在一个异步函数中等待另一个异步函数，即在一个Future中等待另一个Future。</w:t>
      </w:r>
      <w:r w:rsidR="00992097">
        <w:rPr>
          <w:rFonts w:ascii="宋体" w:eastAsia="宋体" w:hAnsi="宋体" w:hint="eastAsia"/>
          <w:sz w:val="24"/>
          <w:szCs w:val="24"/>
        </w:rPr>
        <w:t>如果要想在同步函数中使用一个异步函数（或者说等待一个Future），我们就需要在</w:t>
      </w:r>
      <w:r w:rsidR="008168FF">
        <w:rPr>
          <w:rFonts w:ascii="宋体" w:eastAsia="宋体" w:hAnsi="宋体" w:hint="eastAsia"/>
          <w:sz w:val="24"/>
          <w:szCs w:val="24"/>
        </w:rPr>
        <w:t>调用一些标准库中提供的</w:t>
      </w:r>
      <w:proofErr w:type="spellStart"/>
      <w:r w:rsidR="008168FF">
        <w:rPr>
          <w:rFonts w:ascii="宋体" w:eastAsia="宋体" w:hAnsi="宋体" w:hint="eastAsia"/>
          <w:sz w:val="24"/>
          <w:szCs w:val="24"/>
        </w:rPr>
        <w:t>block_on</w:t>
      </w:r>
      <w:proofErr w:type="spellEnd"/>
      <w:r w:rsidR="008168FF">
        <w:rPr>
          <w:rFonts w:ascii="宋体" w:eastAsia="宋体" w:hAnsi="宋体" w:hint="eastAsia"/>
          <w:sz w:val="24"/>
          <w:szCs w:val="24"/>
        </w:rPr>
        <w:t>()方法，使得我们的同步函数能够阻塞在该Future上，等到该Future运行完毕，就可以接着运行同步函数了。</w:t>
      </w:r>
    </w:p>
    <w:p w14:paraId="05DAF05C" w14:textId="4F71035E" w:rsidR="0059401D" w:rsidRPr="009F6479" w:rsidRDefault="009F6479" w:rsidP="009F6479">
      <w:pPr>
        <w:pStyle w:val="04-"/>
        <w:spacing w:before="156"/>
      </w:pPr>
      <w:bookmarkStart w:id="31" w:name="_Toc165900575"/>
      <w:r w:rsidRPr="009F6479">
        <w:rPr>
          <w:rFonts w:hint="eastAsia"/>
        </w:rPr>
        <w:t>2.2.</w:t>
      </w:r>
      <w:r w:rsidR="00734229">
        <w:rPr>
          <w:rFonts w:hint="eastAsia"/>
        </w:rPr>
        <w:t>3</w:t>
      </w:r>
      <w:r w:rsidRPr="009F6479">
        <w:rPr>
          <w:rFonts w:hint="eastAsia"/>
        </w:rPr>
        <w:t xml:space="preserve"> </w:t>
      </w:r>
      <w:r w:rsidR="0059401D" w:rsidRPr="009F6479">
        <w:rPr>
          <w:rFonts w:hint="eastAsia"/>
        </w:rPr>
        <w:t>Rust运行时</w:t>
      </w:r>
      <w:bookmarkEnd w:id="31"/>
    </w:p>
    <w:p w14:paraId="27824C02" w14:textId="625D76F2" w:rsidR="008D7469" w:rsidRDefault="0039034F"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对于一个Future而言，在绝大多数情况下并不能一次执行到终点，为了在对应的事件被触发时让对应的Future继续执行，Rust提供了一套运行时机制。而与</w:t>
      </w:r>
      <w:proofErr w:type="spellStart"/>
      <w:r>
        <w:rPr>
          <w:rFonts w:ascii="宋体" w:eastAsia="宋体" w:hAnsi="宋体" w:hint="eastAsia"/>
          <w:sz w:val="24"/>
          <w:szCs w:val="24"/>
        </w:rPr>
        <w:t>c#</w:t>
      </w:r>
      <w:proofErr w:type="spellEnd"/>
      <w:r>
        <w:rPr>
          <w:rFonts w:ascii="宋体" w:eastAsia="宋体" w:hAnsi="宋体" w:hint="eastAsia"/>
          <w:sz w:val="24"/>
          <w:szCs w:val="24"/>
        </w:rPr>
        <w:t>，JavaScript，Java，GO等直接提供一个处理并发的运行时的语言不同，Rust并没有直接提供这样的运行时，而是需要我们自己创建一个运行时，或者使用一个为我们提供运行时的库。</w:t>
      </w:r>
    </w:p>
    <w:p w14:paraId="4B992ED3" w14:textId="77777777" w:rsidR="0049448B" w:rsidRDefault="00D73071"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一个Rust的异步运行时可以被分为两部分：执行器（executor）和</w:t>
      </w:r>
      <w:r w:rsidR="0049448B">
        <w:rPr>
          <w:rFonts w:ascii="宋体" w:eastAsia="宋体" w:hAnsi="宋体" w:hint="eastAsia"/>
          <w:sz w:val="24"/>
          <w:szCs w:val="24"/>
        </w:rPr>
        <w:t>反应</w:t>
      </w:r>
      <w:r>
        <w:rPr>
          <w:rFonts w:ascii="宋体" w:eastAsia="宋体" w:hAnsi="宋体" w:hint="eastAsia"/>
          <w:sz w:val="24"/>
          <w:szCs w:val="24"/>
        </w:rPr>
        <w:t>器（reactor），</w:t>
      </w:r>
      <w:r w:rsidR="0049448B">
        <w:rPr>
          <w:rFonts w:ascii="宋体" w:eastAsia="宋体" w:hAnsi="宋体" w:hint="eastAsia"/>
          <w:sz w:val="24"/>
          <w:szCs w:val="24"/>
        </w:rPr>
        <w:t>反应器负责</w:t>
      </w:r>
      <w:r>
        <w:rPr>
          <w:rFonts w:ascii="宋体" w:eastAsia="宋体" w:hAnsi="宋体" w:hint="eastAsia"/>
          <w:sz w:val="24"/>
          <w:szCs w:val="24"/>
        </w:rPr>
        <w:t>通知Future可以继续执行</w:t>
      </w:r>
      <w:r w:rsidR="0049448B">
        <w:rPr>
          <w:rFonts w:ascii="宋体" w:eastAsia="宋体" w:hAnsi="宋体" w:hint="eastAsia"/>
          <w:sz w:val="24"/>
          <w:szCs w:val="24"/>
        </w:rPr>
        <w:t>，执行器将负责</w:t>
      </w:r>
      <w:r>
        <w:rPr>
          <w:rFonts w:ascii="宋体" w:eastAsia="宋体" w:hAnsi="宋体" w:hint="eastAsia"/>
          <w:sz w:val="24"/>
          <w:szCs w:val="24"/>
        </w:rPr>
        <w:t>Future实际工作。</w:t>
      </w:r>
      <w:r w:rsidR="0049448B">
        <w:rPr>
          <w:rFonts w:ascii="宋体" w:eastAsia="宋体" w:hAnsi="宋体" w:hint="eastAsia"/>
          <w:sz w:val="24"/>
          <w:szCs w:val="24"/>
        </w:rPr>
        <w:t>而在一个Future的运行过程中，会发生三种事件：轮询、等待和唤醒。轮询指的是执行器会对未处于Pending状态的Future进行轮询，使得它们能够执行到下一个Pending状态或者Ready状态；</w:t>
      </w:r>
      <w:proofErr w:type="gramStart"/>
      <w:r w:rsidR="0049448B">
        <w:rPr>
          <w:rFonts w:ascii="宋体" w:eastAsia="宋体" w:hAnsi="宋体" w:hint="eastAsia"/>
          <w:sz w:val="24"/>
          <w:szCs w:val="24"/>
        </w:rPr>
        <w:t>等待指</w:t>
      </w:r>
      <w:proofErr w:type="gramEnd"/>
      <w:r w:rsidR="0049448B">
        <w:rPr>
          <w:rFonts w:ascii="宋体" w:eastAsia="宋体" w:hAnsi="宋体" w:hint="eastAsia"/>
          <w:sz w:val="24"/>
          <w:szCs w:val="24"/>
        </w:rPr>
        <w:t>的是一个Future在执行器上因为运行到某个需要等待的事件时，进入Pending状态，并从执行器的就绪队列转移到等待队列上，等待事件的发生；</w:t>
      </w:r>
      <w:proofErr w:type="gramStart"/>
      <w:r w:rsidR="0049448B">
        <w:rPr>
          <w:rFonts w:ascii="宋体" w:eastAsia="宋体" w:hAnsi="宋体" w:hint="eastAsia"/>
          <w:sz w:val="24"/>
          <w:szCs w:val="24"/>
        </w:rPr>
        <w:t>唤醒指</w:t>
      </w:r>
      <w:proofErr w:type="gramEnd"/>
      <w:r w:rsidR="0049448B">
        <w:rPr>
          <w:rFonts w:ascii="宋体" w:eastAsia="宋体" w:hAnsi="宋体" w:hint="eastAsia"/>
          <w:sz w:val="24"/>
          <w:szCs w:val="24"/>
        </w:rPr>
        <w:t>的是反应器接收到一个事件之后，唤醒等待在该事件上的Future，将其重新放回到就绪队列中以便执行器在合适的时候执行该Future。</w:t>
      </w:r>
    </w:p>
    <w:p w14:paraId="09831666" w14:textId="0CD366CA" w:rsidR="00D73071" w:rsidRDefault="0049448B" w:rsidP="0039034F">
      <w:pPr>
        <w:spacing w:line="440" w:lineRule="exact"/>
        <w:ind w:firstLineChars="200" w:firstLine="480"/>
        <w:rPr>
          <w:rFonts w:ascii="宋体" w:eastAsia="宋体" w:hAnsi="宋体"/>
          <w:sz w:val="24"/>
          <w:szCs w:val="24"/>
        </w:rPr>
      </w:pPr>
      <w:r>
        <w:rPr>
          <w:rFonts w:ascii="宋体" w:eastAsia="宋体" w:hAnsi="宋体" w:hint="eastAsia"/>
          <w:sz w:val="24"/>
          <w:szCs w:val="24"/>
        </w:rPr>
        <w:t>当一个Future被创建，一般情况下会在很短的延时内立即在执行器中执行一次，直到需要等待某个事件发生，</w:t>
      </w:r>
      <w:r w:rsidR="00542A47">
        <w:rPr>
          <w:rFonts w:ascii="宋体" w:eastAsia="宋体" w:hAnsi="宋体" w:hint="eastAsia"/>
          <w:sz w:val="24"/>
          <w:szCs w:val="24"/>
        </w:rPr>
        <w:t>之后便进入等待队列</w:t>
      </w:r>
      <w:r>
        <w:rPr>
          <w:rFonts w:ascii="宋体" w:eastAsia="宋体" w:hAnsi="宋体" w:hint="eastAsia"/>
          <w:sz w:val="24"/>
          <w:szCs w:val="24"/>
        </w:rPr>
        <w:t>；</w:t>
      </w:r>
      <w:r w:rsidR="00542A47">
        <w:rPr>
          <w:rFonts w:ascii="宋体" w:eastAsia="宋体" w:hAnsi="宋体" w:hint="eastAsia"/>
          <w:sz w:val="24"/>
          <w:szCs w:val="24"/>
        </w:rPr>
        <w:t>等到Future等待的事件到来，反应器通过该Future对应的一个</w:t>
      </w:r>
      <w:proofErr w:type="spellStart"/>
      <w:r w:rsidR="00542A47">
        <w:rPr>
          <w:rFonts w:ascii="宋体" w:eastAsia="宋体" w:hAnsi="宋体" w:hint="eastAsia"/>
          <w:sz w:val="24"/>
          <w:szCs w:val="24"/>
        </w:rPr>
        <w:t>waker</w:t>
      </w:r>
      <w:proofErr w:type="spellEnd"/>
      <w:r w:rsidR="00542A47">
        <w:rPr>
          <w:rFonts w:ascii="宋体" w:eastAsia="宋体" w:hAnsi="宋体" w:hint="eastAsia"/>
          <w:sz w:val="24"/>
          <w:szCs w:val="24"/>
        </w:rPr>
        <w:t>的wake方法将该Future加入到就绪队列中，并由执行器开始进行轮询操作。</w:t>
      </w:r>
      <w:r w:rsidR="00A1192F">
        <w:rPr>
          <w:rFonts w:ascii="宋体" w:eastAsia="宋体" w:hAnsi="宋体" w:hint="eastAsia"/>
          <w:sz w:val="24"/>
          <w:szCs w:val="24"/>
        </w:rPr>
        <w:t>这里提到的</w:t>
      </w:r>
      <w:proofErr w:type="spellStart"/>
      <w:r w:rsidR="00A1192F">
        <w:rPr>
          <w:rFonts w:ascii="宋体" w:eastAsia="宋体" w:hAnsi="宋体" w:hint="eastAsia"/>
          <w:sz w:val="24"/>
          <w:szCs w:val="24"/>
        </w:rPr>
        <w:t>waker</w:t>
      </w:r>
      <w:proofErr w:type="spellEnd"/>
      <w:r w:rsidR="00A1192F">
        <w:rPr>
          <w:rFonts w:ascii="宋体" w:eastAsia="宋体" w:hAnsi="宋体" w:hint="eastAsia"/>
          <w:sz w:val="24"/>
          <w:szCs w:val="24"/>
        </w:rPr>
        <w:t>由一个Future当前执行的上</w:t>
      </w:r>
      <w:r w:rsidR="00A1192F">
        <w:rPr>
          <w:rFonts w:ascii="宋体" w:eastAsia="宋体" w:hAnsi="宋体" w:hint="eastAsia"/>
          <w:sz w:val="24"/>
          <w:szCs w:val="24"/>
        </w:rPr>
        <w:lastRenderedPageBreak/>
        <w:t>下文</w:t>
      </w:r>
      <w:r w:rsidR="00E52287">
        <w:rPr>
          <w:rFonts w:ascii="宋体" w:eastAsia="宋体" w:hAnsi="宋体" w:hint="eastAsia"/>
          <w:sz w:val="24"/>
          <w:szCs w:val="24"/>
        </w:rPr>
        <w:t>data</w:t>
      </w:r>
      <w:r w:rsidR="00A1192F">
        <w:rPr>
          <w:rFonts w:ascii="宋体" w:eastAsia="宋体" w:hAnsi="宋体" w:hint="eastAsia"/>
          <w:sz w:val="24"/>
          <w:szCs w:val="24"/>
        </w:rPr>
        <w:t>以及一个</w:t>
      </w:r>
      <w:proofErr w:type="spellStart"/>
      <w:r w:rsidR="00A1192F">
        <w:rPr>
          <w:rFonts w:ascii="宋体" w:eastAsia="宋体" w:hAnsi="宋体" w:hint="eastAsia"/>
          <w:sz w:val="24"/>
          <w:szCs w:val="24"/>
        </w:rPr>
        <w:t>VTable</w:t>
      </w:r>
      <w:proofErr w:type="spellEnd"/>
      <w:r w:rsidR="00A1192F">
        <w:rPr>
          <w:rFonts w:ascii="宋体" w:eastAsia="宋体" w:hAnsi="宋体" w:hint="eastAsia"/>
          <w:sz w:val="24"/>
          <w:szCs w:val="24"/>
        </w:rPr>
        <w:t>相关联。</w:t>
      </w:r>
      <w:r w:rsidR="00E52287">
        <w:rPr>
          <w:rFonts w:ascii="宋体" w:eastAsia="宋体" w:hAnsi="宋体" w:hint="eastAsia"/>
          <w:sz w:val="24"/>
          <w:szCs w:val="24"/>
        </w:rPr>
        <w:t>下面是Waker</w:t>
      </w:r>
      <w:r w:rsidR="00E32341">
        <w:rPr>
          <w:rFonts w:ascii="宋体" w:eastAsia="宋体" w:hAnsi="宋体" w:hint="eastAsia"/>
          <w:sz w:val="24"/>
          <w:szCs w:val="24"/>
        </w:rPr>
        <w:t>结构体的一种定义形式：</w:t>
      </w:r>
    </w:p>
    <w:p w14:paraId="013014C9"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r w:rsidRPr="00E32341">
        <w:rPr>
          <w:rFonts w:ascii="Consolas" w:eastAsia="宋体" w:hAnsi="Consolas" w:cs="宋体"/>
          <w:color w:val="C18401"/>
          <w:kern w:val="0"/>
          <w:sz w:val="18"/>
          <w:szCs w:val="18"/>
        </w:rPr>
        <w:t>Waker</w:t>
      </w:r>
      <w:r w:rsidRPr="00E32341">
        <w:rPr>
          <w:rFonts w:ascii="Consolas" w:eastAsia="宋体" w:hAnsi="Consolas" w:cs="宋体"/>
          <w:color w:val="5C5C5C"/>
          <w:kern w:val="0"/>
          <w:sz w:val="18"/>
          <w:szCs w:val="18"/>
        </w:rPr>
        <w:t> {</w:t>
      </w:r>
    </w:p>
    <w:p w14:paraId="2C9A1825"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waker</w:t>
      </w:r>
      <w:proofErr w:type="spellEnd"/>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RawWaker</w:t>
      </w:r>
      <w:proofErr w:type="spellEnd"/>
    </w:p>
    <w:p w14:paraId="2E9D14F7"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5B3A1EAF"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C18401"/>
          <w:kern w:val="0"/>
          <w:sz w:val="18"/>
          <w:szCs w:val="18"/>
        </w:rPr>
        <w:t>RawWaker</w:t>
      </w:r>
      <w:proofErr w:type="spellEnd"/>
      <w:r w:rsidRPr="00E32341">
        <w:rPr>
          <w:rFonts w:ascii="Consolas" w:eastAsia="宋体" w:hAnsi="Consolas" w:cs="宋体"/>
          <w:color w:val="5C5C5C"/>
          <w:kern w:val="0"/>
          <w:sz w:val="18"/>
          <w:szCs w:val="18"/>
        </w:rPr>
        <w:t> {</w:t>
      </w:r>
    </w:p>
    <w:p w14:paraId="5FB804B0"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data: *</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3198C5AE"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vtable</w:t>
      </w:r>
      <w:proofErr w:type="spellEnd"/>
      <w:r w:rsidRPr="00E32341">
        <w:rPr>
          <w:rFonts w:ascii="Consolas" w:eastAsia="宋体" w:hAnsi="Consolas" w:cs="宋体"/>
          <w:color w:val="5C5C5C"/>
          <w:kern w:val="0"/>
          <w:sz w:val="18"/>
          <w:szCs w:val="18"/>
        </w:rPr>
        <w:t>: &amp;</w:t>
      </w:r>
      <w:r w:rsidRPr="00E32341">
        <w:rPr>
          <w:rFonts w:ascii="Consolas" w:eastAsia="宋体" w:hAnsi="Consolas" w:cs="宋体"/>
          <w:color w:val="4078F2"/>
          <w:kern w:val="0"/>
          <w:sz w:val="18"/>
          <w:szCs w:val="18"/>
        </w:rPr>
        <w:t>'static</w:t>
      </w: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RawWakerVTable</w:t>
      </w:r>
      <w:proofErr w:type="spellEnd"/>
    </w:p>
    <w:p w14:paraId="4CE473B6"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7337DC3D"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A626A4"/>
          <w:kern w:val="0"/>
          <w:sz w:val="18"/>
          <w:szCs w:val="18"/>
        </w:rPr>
        <w:t>struct</w:t>
      </w: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C18401"/>
          <w:kern w:val="0"/>
          <w:sz w:val="18"/>
          <w:szCs w:val="18"/>
        </w:rPr>
        <w:t>RawWakerVTable</w:t>
      </w:r>
      <w:proofErr w:type="spellEnd"/>
      <w:r w:rsidRPr="00E32341">
        <w:rPr>
          <w:rFonts w:ascii="Consolas" w:eastAsia="宋体" w:hAnsi="Consolas" w:cs="宋体"/>
          <w:color w:val="5C5C5C"/>
          <w:kern w:val="0"/>
          <w:sz w:val="18"/>
          <w:szCs w:val="18"/>
        </w:rPr>
        <w:t> {</w:t>
      </w:r>
    </w:p>
    <w:p w14:paraId="4109092B"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clone: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 -&gt; </w:t>
      </w:r>
      <w:proofErr w:type="spellStart"/>
      <w:r w:rsidRPr="00E32341">
        <w:rPr>
          <w:rFonts w:ascii="Consolas" w:eastAsia="宋体" w:hAnsi="Consolas" w:cs="宋体"/>
          <w:color w:val="5C5C5C"/>
          <w:kern w:val="0"/>
          <w:sz w:val="18"/>
          <w:szCs w:val="18"/>
        </w:rPr>
        <w:t>RawWaker</w:t>
      </w:r>
      <w:proofErr w:type="spellEnd"/>
      <w:r w:rsidRPr="00E32341">
        <w:rPr>
          <w:rFonts w:ascii="Consolas" w:eastAsia="宋体" w:hAnsi="Consolas" w:cs="宋体"/>
          <w:color w:val="5C5C5C"/>
          <w:kern w:val="0"/>
          <w:sz w:val="18"/>
          <w:szCs w:val="18"/>
        </w:rPr>
        <w:t>,</w:t>
      </w:r>
    </w:p>
    <w:p w14:paraId="12B19DF3"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wake: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43053943"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proofErr w:type="spellStart"/>
      <w:r w:rsidRPr="00E32341">
        <w:rPr>
          <w:rFonts w:ascii="Consolas" w:eastAsia="宋体" w:hAnsi="Consolas" w:cs="宋体"/>
          <w:color w:val="5C5C5C"/>
          <w:kern w:val="0"/>
          <w:sz w:val="18"/>
          <w:szCs w:val="18"/>
        </w:rPr>
        <w:t>wake_by_ref</w:t>
      </w:r>
      <w:proofErr w:type="spellEnd"/>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3A728BD8" w14:textId="77777777" w:rsidR="00E32341" w:rsidRPr="00E32341" w:rsidRDefault="00E32341" w:rsidP="00E32341">
      <w:pPr>
        <w:widowControl/>
        <w:numPr>
          <w:ilvl w:val="0"/>
          <w:numId w:val="27"/>
        </w:numPr>
        <w:pBdr>
          <w:left w:val="single" w:sz="18" w:space="0" w:color="6CE26C"/>
        </w:pBdr>
        <w:shd w:val="clear" w:color="auto" w:fill="FFFFFF"/>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  </w:t>
      </w:r>
      <w:r w:rsidRPr="00E32341">
        <w:rPr>
          <w:rFonts w:ascii="Consolas" w:eastAsia="宋体" w:hAnsi="Consolas" w:cs="宋体"/>
          <w:color w:val="C18401"/>
          <w:kern w:val="0"/>
          <w:sz w:val="18"/>
          <w:szCs w:val="18"/>
        </w:rPr>
        <w:t>drop</w:t>
      </w:r>
      <w:r w:rsidRPr="00E32341">
        <w:rPr>
          <w:rFonts w:ascii="Consolas" w:eastAsia="宋体" w:hAnsi="Consolas" w:cs="宋体"/>
          <w:color w:val="5C5C5C"/>
          <w:kern w:val="0"/>
          <w:sz w:val="18"/>
          <w:szCs w:val="18"/>
        </w:rPr>
        <w:t>: </w:t>
      </w:r>
      <w:r w:rsidRPr="00E32341">
        <w:rPr>
          <w:rFonts w:ascii="Consolas" w:eastAsia="宋体" w:hAnsi="Consolas" w:cs="宋体"/>
          <w:color w:val="A626A4"/>
          <w:kern w:val="0"/>
          <w:sz w:val="18"/>
          <w:szCs w:val="18"/>
        </w:rPr>
        <w:t>unsafe</w:t>
      </w:r>
      <w:r w:rsidRPr="00E32341">
        <w:rPr>
          <w:rFonts w:ascii="Consolas" w:eastAsia="宋体" w:hAnsi="Consolas" w:cs="宋体"/>
          <w:color w:val="5C5C5C"/>
          <w:kern w:val="0"/>
          <w:sz w:val="18"/>
          <w:szCs w:val="18"/>
        </w:rPr>
        <w:t> </w:t>
      </w:r>
      <w:proofErr w:type="spellStart"/>
      <w:proofErr w:type="gramStart"/>
      <w:r w:rsidRPr="00E32341">
        <w:rPr>
          <w:rFonts w:ascii="Consolas" w:eastAsia="宋体" w:hAnsi="Consolas" w:cs="宋体"/>
          <w:color w:val="A626A4"/>
          <w:kern w:val="0"/>
          <w:sz w:val="18"/>
          <w:szCs w:val="18"/>
        </w:rPr>
        <w:t>fn</w:t>
      </w:r>
      <w:proofErr w:type="spellEnd"/>
      <w:r w:rsidRPr="00E32341">
        <w:rPr>
          <w:rFonts w:ascii="Consolas" w:eastAsia="宋体" w:hAnsi="Consolas" w:cs="宋体"/>
          <w:color w:val="5C5C5C"/>
          <w:kern w:val="0"/>
          <w:sz w:val="18"/>
          <w:szCs w:val="18"/>
        </w:rPr>
        <w:t>(</w:t>
      </w:r>
      <w:proofErr w:type="gramEnd"/>
      <w:r w:rsidRPr="00E32341">
        <w:rPr>
          <w:rFonts w:ascii="Consolas" w:eastAsia="宋体" w:hAnsi="Consolas" w:cs="宋体"/>
          <w:color w:val="5C5C5C"/>
          <w:kern w:val="0"/>
          <w:sz w:val="18"/>
          <w:szCs w:val="18"/>
        </w:rPr>
        <w:t>*</w:t>
      </w:r>
      <w:r w:rsidRPr="00E32341">
        <w:rPr>
          <w:rFonts w:ascii="Consolas" w:eastAsia="宋体" w:hAnsi="Consolas" w:cs="宋体"/>
          <w:color w:val="A626A4"/>
          <w:kern w:val="0"/>
          <w:sz w:val="18"/>
          <w:szCs w:val="18"/>
        </w:rPr>
        <w:t>const</w:t>
      </w:r>
      <w:r w:rsidRPr="00E32341">
        <w:rPr>
          <w:rFonts w:ascii="Consolas" w:eastAsia="宋体" w:hAnsi="Consolas" w:cs="宋体"/>
          <w:color w:val="5C5C5C"/>
          <w:kern w:val="0"/>
          <w:sz w:val="18"/>
          <w:szCs w:val="18"/>
        </w:rPr>
        <w:t> ())</w:t>
      </w:r>
    </w:p>
    <w:p w14:paraId="576BA267" w14:textId="77777777" w:rsidR="00E32341" w:rsidRPr="00E32341" w:rsidRDefault="00E32341" w:rsidP="00E32341">
      <w:pPr>
        <w:widowControl/>
        <w:numPr>
          <w:ilvl w:val="0"/>
          <w:numId w:val="27"/>
        </w:numPr>
        <w:pBdr>
          <w:left w:val="single" w:sz="18" w:space="0" w:color="6CE26C"/>
        </w:pBdr>
        <w:shd w:val="clear" w:color="auto" w:fill="F8F8F8"/>
        <w:spacing w:line="270" w:lineRule="atLeast"/>
        <w:ind w:left="1395"/>
        <w:jc w:val="left"/>
        <w:rPr>
          <w:rFonts w:ascii="Consolas" w:eastAsia="宋体" w:hAnsi="Consolas" w:cs="宋体"/>
          <w:color w:val="5C5C5C"/>
          <w:kern w:val="0"/>
          <w:sz w:val="18"/>
          <w:szCs w:val="18"/>
        </w:rPr>
      </w:pPr>
      <w:r w:rsidRPr="00E32341">
        <w:rPr>
          <w:rFonts w:ascii="Consolas" w:eastAsia="宋体" w:hAnsi="Consolas" w:cs="宋体"/>
          <w:color w:val="5C5C5C"/>
          <w:kern w:val="0"/>
          <w:sz w:val="18"/>
          <w:szCs w:val="18"/>
        </w:rPr>
        <w:t>}</w:t>
      </w:r>
    </w:p>
    <w:p w14:paraId="0C00291A" w14:textId="65334C10" w:rsidR="0039034F" w:rsidRPr="0039034F" w:rsidRDefault="006E32D6" w:rsidP="00AE1186">
      <w:pPr>
        <w:spacing w:line="440" w:lineRule="exact"/>
        <w:ind w:firstLineChars="200" w:firstLine="480"/>
        <w:rPr>
          <w:rFonts w:ascii="宋体" w:eastAsia="宋体" w:hAnsi="宋体"/>
          <w:sz w:val="24"/>
          <w:szCs w:val="24"/>
        </w:rPr>
      </w:pPr>
      <w:r>
        <w:rPr>
          <w:rFonts w:ascii="宋体" w:eastAsia="宋体" w:hAnsi="宋体" w:hint="eastAsia"/>
          <w:sz w:val="24"/>
          <w:szCs w:val="24"/>
        </w:rPr>
        <w:t>其中data指向的位置保存了该</w:t>
      </w:r>
      <w:proofErr w:type="spellStart"/>
      <w:r>
        <w:rPr>
          <w:rFonts w:ascii="宋体" w:eastAsia="宋体" w:hAnsi="宋体" w:hint="eastAsia"/>
          <w:sz w:val="24"/>
          <w:szCs w:val="24"/>
        </w:rPr>
        <w:t>waker</w:t>
      </w:r>
      <w:proofErr w:type="spellEnd"/>
      <w:r>
        <w:rPr>
          <w:rFonts w:ascii="宋体" w:eastAsia="宋体" w:hAnsi="宋体" w:hint="eastAsia"/>
          <w:sz w:val="24"/>
          <w:szCs w:val="24"/>
        </w:rPr>
        <w:t>所对应的Future在执行过程中所需要的相关信息，</w:t>
      </w:r>
      <w:proofErr w:type="spellStart"/>
      <w:r>
        <w:rPr>
          <w:rFonts w:ascii="宋体" w:eastAsia="宋体" w:hAnsi="宋体" w:hint="eastAsia"/>
          <w:sz w:val="24"/>
          <w:szCs w:val="24"/>
        </w:rPr>
        <w:t>vtable</w:t>
      </w:r>
      <w:proofErr w:type="spellEnd"/>
      <w:r>
        <w:rPr>
          <w:rFonts w:ascii="宋体" w:eastAsia="宋体" w:hAnsi="宋体" w:hint="eastAsia"/>
          <w:sz w:val="24"/>
          <w:szCs w:val="24"/>
        </w:rPr>
        <w:t>则标注了一些方法的入口，这些方法会在</w:t>
      </w:r>
      <w:proofErr w:type="spellStart"/>
      <w:r>
        <w:rPr>
          <w:rFonts w:ascii="宋体" w:eastAsia="宋体" w:hAnsi="宋体" w:hint="eastAsia"/>
          <w:sz w:val="24"/>
          <w:szCs w:val="24"/>
        </w:rPr>
        <w:t>waker</w:t>
      </w:r>
      <w:proofErr w:type="spellEnd"/>
      <w:r>
        <w:rPr>
          <w:rFonts w:ascii="宋体" w:eastAsia="宋体" w:hAnsi="宋体" w:hint="eastAsia"/>
          <w:sz w:val="24"/>
          <w:szCs w:val="24"/>
        </w:rPr>
        <w:t>的复制(clone)，唤醒Future（wake、</w:t>
      </w:r>
      <w:proofErr w:type="spellStart"/>
      <w:r>
        <w:rPr>
          <w:rFonts w:ascii="宋体" w:eastAsia="宋体" w:hAnsi="宋体" w:hint="eastAsia"/>
          <w:sz w:val="24"/>
          <w:szCs w:val="24"/>
        </w:rPr>
        <w:t>wake_by_ref</w:t>
      </w:r>
      <w:proofErr w:type="spellEnd"/>
      <w:r>
        <w:rPr>
          <w:rFonts w:ascii="宋体" w:eastAsia="宋体" w:hAnsi="宋体" w:hint="eastAsia"/>
          <w:sz w:val="24"/>
          <w:szCs w:val="24"/>
        </w:rPr>
        <w:t>），以及</w:t>
      </w:r>
      <w:proofErr w:type="spellStart"/>
      <w:r>
        <w:rPr>
          <w:rFonts w:ascii="宋体" w:eastAsia="宋体" w:hAnsi="宋体" w:hint="eastAsia"/>
          <w:sz w:val="24"/>
          <w:szCs w:val="24"/>
        </w:rPr>
        <w:t>waker</w:t>
      </w:r>
      <w:proofErr w:type="spellEnd"/>
      <w:r>
        <w:rPr>
          <w:rFonts w:ascii="宋体" w:eastAsia="宋体" w:hAnsi="宋体" w:hint="eastAsia"/>
          <w:sz w:val="24"/>
          <w:szCs w:val="24"/>
        </w:rPr>
        <w:t>的销毁（drop）时被调用</w:t>
      </w:r>
      <w:r w:rsidR="006906D6">
        <w:rPr>
          <w:rFonts w:ascii="宋体" w:eastAsia="宋体" w:hAnsi="宋体" w:hint="eastAsia"/>
          <w:sz w:val="24"/>
          <w:szCs w:val="24"/>
        </w:rPr>
        <w:t>。通过</w:t>
      </w:r>
      <w:proofErr w:type="spellStart"/>
      <w:r w:rsidR="006906D6">
        <w:rPr>
          <w:rFonts w:ascii="宋体" w:eastAsia="宋体" w:hAnsi="宋体" w:hint="eastAsia"/>
          <w:sz w:val="24"/>
          <w:szCs w:val="24"/>
        </w:rPr>
        <w:t>waker</w:t>
      </w:r>
      <w:proofErr w:type="spellEnd"/>
      <w:r w:rsidR="006906D6">
        <w:rPr>
          <w:rFonts w:ascii="宋体" w:eastAsia="宋体" w:hAnsi="宋体" w:hint="eastAsia"/>
          <w:sz w:val="24"/>
          <w:szCs w:val="24"/>
        </w:rPr>
        <w:t>，反应器便能在事件发生时及时的通知对应的Future重新进入轮询状态。</w:t>
      </w:r>
    </w:p>
    <w:p w14:paraId="4CF6165E" w14:textId="12070399" w:rsidR="00C93B22" w:rsidRPr="00C93B22" w:rsidRDefault="00C93B22" w:rsidP="00C93B22">
      <w:pPr>
        <w:pStyle w:val="03-"/>
        <w:spacing w:before="156"/>
      </w:pPr>
      <w:bookmarkStart w:id="32" w:name="_Toc165900576"/>
      <w:r w:rsidRPr="00C93B22">
        <w:rPr>
          <w:rFonts w:hint="eastAsia"/>
        </w:rPr>
        <w:t xml:space="preserve">2.3 </w:t>
      </w:r>
      <w:r w:rsidR="006E478D">
        <w:rPr>
          <w:rFonts w:hint="eastAsia"/>
        </w:rPr>
        <w:t>Embassy</w:t>
      </w:r>
      <w:bookmarkEnd w:id="32"/>
    </w:p>
    <w:p w14:paraId="4A1E1212" w14:textId="0A84DCDA" w:rsidR="00471E8E" w:rsidRDefault="00471E8E" w:rsidP="00471E8E">
      <w:pPr>
        <w:spacing w:line="440" w:lineRule="exact"/>
        <w:ind w:firstLine="420"/>
        <w:rPr>
          <w:rFonts w:ascii="宋体" w:eastAsia="宋体" w:hAnsi="宋体"/>
          <w:sz w:val="24"/>
          <w:szCs w:val="24"/>
        </w:rPr>
      </w:pPr>
      <w:r>
        <w:rPr>
          <w:rFonts w:ascii="宋体" w:eastAsia="宋体" w:hAnsi="宋体" w:hint="eastAsia"/>
          <w:sz w:val="24"/>
          <w:szCs w:val="24"/>
        </w:rPr>
        <w:t>本部分将对一个已有的Rust</w:t>
      </w:r>
      <w:proofErr w:type="gramStart"/>
      <w:r>
        <w:rPr>
          <w:rFonts w:ascii="宋体" w:eastAsia="宋体" w:hAnsi="宋体" w:hint="eastAsia"/>
          <w:sz w:val="24"/>
          <w:szCs w:val="24"/>
        </w:rPr>
        <w:t>异步运行时库</w:t>
      </w:r>
      <w:proofErr w:type="gramEnd"/>
      <w:r>
        <w:rPr>
          <w:rFonts w:ascii="宋体" w:eastAsia="宋体" w:hAnsi="宋体" w:hint="eastAsia"/>
          <w:sz w:val="24"/>
          <w:szCs w:val="24"/>
        </w:rPr>
        <w:t>Embassy进行介绍，并分析其异步运行时的设计。</w:t>
      </w:r>
    </w:p>
    <w:p w14:paraId="1042A6B6" w14:textId="0CEE9705" w:rsidR="00623CE5" w:rsidRPr="00471E8E" w:rsidRDefault="00471E8E" w:rsidP="00471E8E">
      <w:pPr>
        <w:pStyle w:val="04-"/>
        <w:spacing w:before="156"/>
      </w:pPr>
      <w:bookmarkStart w:id="33" w:name="_Toc165900577"/>
      <w:r>
        <w:rPr>
          <w:rFonts w:hint="eastAsia"/>
        </w:rPr>
        <w:t xml:space="preserve">2.3.1 </w:t>
      </w:r>
      <w:r w:rsidR="00A30418" w:rsidRPr="00471E8E">
        <w:rPr>
          <w:rFonts w:hint="eastAsia"/>
        </w:rPr>
        <w:t>Embassy 简介</w:t>
      </w:r>
      <w:bookmarkEnd w:id="33"/>
    </w:p>
    <w:p w14:paraId="539C916B" w14:textId="712C2308" w:rsidR="00471E8E" w:rsidRDefault="00B12209" w:rsidP="005F2A75">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Embassy是一个嵌入式的应用框架，并提供了一些在嵌入式开发板上能够直接使用的异步运行时</w:t>
      </w:r>
      <w:r w:rsidR="0079236E">
        <w:rPr>
          <w:rFonts w:ascii="宋体" w:eastAsia="宋体" w:hAnsi="宋体" w:hint="eastAsia"/>
          <w:sz w:val="24"/>
          <w:szCs w:val="24"/>
        </w:rPr>
        <w:t>，旨在简化嵌入式软件开发过程并提高代码的可重用性和可维护性</w:t>
      </w:r>
      <w:r>
        <w:rPr>
          <w:rFonts w:ascii="宋体" w:eastAsia="宋体" w:hAnsi="宋体" w:hint="eastAsia"/>
          <w:sz w:val="24"/>
          <w:szCs w:val="24"/>
        </w:rPr>
        <w:t>。在Embassy库</w:t>
      </w:r>
      <w:r w:rsidR="0079236E">
        <w:rPr>
          <w:rFonts w:ascii="宋体" w:eastAsia="宋体" w:hAnsi="宋体" w:hint="eastAsia"/>
          <w:sz w:val="24"/>
          <w:szCs w:val="24"/>
        </w:rPr>
        <w:t>中提供了一组工具和库，包括但不限于Embassy自己设计的</w:t>
      </w:r>
      <w:r>
        <w:rPr>
          <w:rFonts w:ascii="宋体" w:eastAsia="宋体" w:hAnsi="宋体" w:hint="eastAsia"/>
          <w:sz w:val="24"/>
          <w:szCs w:val="24"/>
        </w:rPr>
        <w:t>执行器，以及针对stm32板子开发的一些异步硬件驱动</w:t>
      </w:r>
      <w:r w:rsidR="0079236E">
        <w:rPr>
          <w:rFonts w:ascii="宋体" w:eastAsia="宋体" w:hAnsi="宋体" w:hint="eastAsia"/>
          <w:sz w:val="24"/>
          <w:szCs w:val="24"/>
        </w:rPr>
        <w:t>。</w:t>
      </w:r>
    </w:p>
    <w:p w14:paraId="5F5C4C09" w14:textId="2F9CDC87" w:rsidR="00471E8E" w:rsidRDefault="0079236E" w:rsidP="005F2A75">
      <w:pPr>
        <w:spacing w:line="440" w:lineRule="exact"/>
        <w:rPr>
          <w:rFonts w:ascii="宋体" w:eastAsia="宋体" w:hAnsi="宋体"/>
          <w:sz w:val="24"/>
          <w:szCs w:val="24"/>
        </w:rPr>
      </w:pPr>
      <w:r>
        <w:rPr>
          <w:rFonts w:ascii="宋体" w:eastAsia="宋体" w:hAnsi="宋体"/>
          <w:sz w:val="24"/>
          <w:szCs w:val="24"/>
        </w:rPr>
        <w:tab/>
      </w:r>
      <w:r w:rsidR="00E75F2D">
        <w:rPr>
          <w:rFonts w:ascii="宋体" w:eastAsia="宋体" w:hAnsi="宋体" w:hint="eastAsia"/>
          <w:sz w:val="24"/>
          <w:szCs w:val="24"/>
        </w:rPr>
        <w:t>Embassy使用事件驱动的编程范式</w:t>
      </w:r>
      <w:r w:rsidR="006C157A">
        <w:rPr>
          <w:rFonts w:ascii="宋体" w:eastAsia="宋体" w:hAnsi="宋体" w:hint="eastAsia"/>
          <w:sz w:val="24"/>
          <w:szCs w:val="24"/>
        </w:rPr>
        <w:t>，使得开发者能够轻松地将应用程序分解为独立的模块，每个模块针对特定类型的事件做出相应</w:t>
      </w:r>
      <w:r w:rsidR="00E75F2D">
        <w:rPr>
          <w:rFonts w:ascii="宋体" w:eastAsia="宋体" w:hAnsi="宋体" w:hint="eastAsia"/>
          <w:sz w:val="24"/>
          <w:szCs w:val="24"/>
        </w:rPr>
        <w:t>；内置了异步的任务调度器，可以管理任务的执行顺序和优先级</w:t>
      </w:r>
      <w:r w:rsidR="00CC652D">
        <w:rPr>
          <w:rFonts w:ascii="宋体" w:eastAsia="宋体" w:hAnsi="宋体" w:hint="eastAsia"/>
          <w:sz w:val="24"/>
          <w:szCs w:val="24"/>
        </w:rPr>
        <w:t>，使得在嵌入式系统中处理并发任务变得更加容易和</w:t>
      </w:r>
      <w:r w:rsidR="001D4F38">
        <w:rPr>
          <w:rFonts w:ascii="宋体" w:eastAsia="宋体" w:hAnsi="宋体" w:hint="eastAsia"/>
          <w:sz w:val="24"/>
          <w:szCs w:val="24"/>
        </w:rPr>
        <w:t>高效</w:t>
      </w:r>
      <w:r w:rsidR="00E75F2D">
        <w:rPr>
          <w:rFonts w:ascii="宋体" w:eastAsia="宋体" w:hAnsi="宋体" w:hint="eastAsia"/>
          <w:sz w:val="24"/>
          <w:szCs w:val="24"/>
        </w:rPr>
        <w:t>；提供了标准的驱动程序口，简化了硬件驱动程序的开发和继承过程。</w:t>
      </w:r>
      <w:r>
        <w:rPr>
          <w:rFonts w:ascii="宋体" w:eastAsia="宋体" w:hAnsi="宋体" w:hint="eastAsia"/>
          <w:sz w:val="24"/>
          <w:szCs w:val="24"/>
        </w:rPr>
        <w:t>并且由于Embassy是基于Rust编程语言开发的，因此具有良好的跨平台和可移植性，可以轻松地在不同的硬件平台上部署和运行。</w:t>
      </w:r>
    </w:p>
    <w:p w14:paraId="11FC66F0" w14:textId="0CABF9BF" w:rsidR="00A30418" w:rsidRPr="00471E8E" w:rsidRDefault="00471E8E" w:rsidP="00471E8E">
      <w:pPr>
        <w:pStyle w:val="04-"/>
        <w:spacing w:before="156"/>
      </w:pPr>
      <w:bookmarkStart w:id="34" w:name="_Toc165900578"/>
      <w:r w:rsidRPr="00471E8E">
        <w:rPr>
          <w:rFonts w:hint="eastAsia"/>
        </w:rPr>
        <w:lastRenderedPageBreak/>
        <w:t xml:space="preserve">2.3.2 </w:t>
      </w:r>
      <w:r w:rsidR="008E6A25">
        <w:rPr>
          <w:rFonts w:hint="eastAsia"/>
        </w:rPr>
        <w:t xml:space="preserve">Embassy </w:t>
      </w:r>
      <w:r w:rsidR="00A30418" w:rsidRPr="00471E8E">
        <w:rPr>
          <w:rFonts w:hint="eastAsia"/>
        </w:rPr>
        <w:t>异步运行时分析</w:t>
      </w:r>
      <w:bookmarkEnd w:id="34"/>
    </w:p>
    <w:p w14:paraId="7BA52BC6" w14:textId="5CA1F597" w:rsidR="00471E8E" w:rsidRDefault="007770DD" w:rsidP="00471E8E">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Embassy中的执行器是一个为嵌入式设计的 async/await 执行器，支持对各种外设的中断和定时器的中断进行</w:t>
      </w:r>
      <w:r w:rsidR="000B28FC">
        <w:rPr>
          <w:rFonts w:ascii="宋体" w:eastAsia="宋体" w:hAnsi="宋体" w:hint="eastAsia"/>
          <w:sz w:val="24"/>
          <w:szCs w:val="24"/>
        </w:rPr>
        <w:t>响应</w:t>
      </w:r>
      <w:r>
        <w:rPr>
          <w:rFonts w:ascii="宋体" w:eastAsia="宋体" w:hAnsi="宋体" w:hint="eastAsia"/>
          <w:sz w:val="24"/>
          <w:szCs w:val="24"/>
        </w:rPr>
        <w:t>。</w:t>
      </w:r>
    </w:p>
    <w:p w14:paraId="6A965CF0" w14:textId="6345627E" w:rsidR="00471E8E" w:rsidRDefault="00132579" w:rsidP="00DE6034">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Embassy中的执行器具有以下几点特征：</w:t>
      </w:r>
    </w:p>
    <w:p w14:paraId="753E2E53" w14:textId="0C24ECAC"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无需动态分配，不需要堆，所有任务的内存都被静态分配；</w:t>
      </w:r>
    </w:p>
    <w:p w14:paraId="5AE25E84" w14:textId="29207A94"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使用非固定容量的数据结构，无需配置或调整，执行器就可以执行1到1000个任务；</w:t>
      </w:r>
    </w:p>
    <w:p w14:paraId="72431A74" w14:textId="1B60CD8B"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集成的定时器队列，使用简单的方法就可以实现休眠；</w:t>
      </w:r>
    </w:p>
    <w:p w14:paraId="5A429C70" w14:textId="04D8A7A4"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无需一直保持轮询状态：没有任务时，配合中断和基于事件的唤醒和睡眠机制即可使CPU睡眠；</w:t>
      </w:r>
    </w:p>
    <w:p w14:paraId="57A715FE" w14:textId="2B595E6B"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高效轮询：执行器每次只会轮询已经被唤醒的任务，而不是所有的任务；</w:t>
      </w:r>
    </w:p>
    <w:p w14:paraId="5FA12F61" w14:textId="0F1D8677" w:rsidR="00132579" w:rsidRDefault="00132579"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公平：即使一个任务被不断地唤醒，也不会独占CPU资源；在</w:t>
      </w:r>
      <w:r w:rsidR="009A2F70">
        <w:rPr>
          <w:rFonts w:ascii="宋体" w:eastAsia="宋体" w:hAnsi="宋体" w:hint="eastAsia"/>
          <w:sz w:val="24"/>
          <w:szCs w:val="24"/>
        </w:rPr>
        <w:t>一个任务的一次</w:t>
      </w:r>
      <w:r>
        <w:rPr>
          <w:rFonts w:ascii="宋体" w:eastAsia="宋体" w:hAnsi="宋体" w:hint="eastAsia"/>
          <w:sz w:val="24"/>
          <w:szCs w:val="24"/>
        </w:rPr>
        <w:t>执行之后到下一次执行之前，所有的其他任务都会获得运行的机会。</w:t>
      </w:r>
    </w:p>
    <w:p w14:paraId="1FC843BB" w14:textId="722437CF" w:rsidR="009A2F70" w:rsidRPr="00132579" w:rsidRDefault="009A2F70" w:rsidP="00132579">
      <w:pPr>
        <w:pStyle w:val="a9"/>
        <w:numPr>
          <w:ilvl w:val="0"/>
          <w:numId w:val="28"/>
        </w:numPr>
        <w:spacing w:line="440" w:lineRule="exact"/>
        <w:ind w:firstLineChars="0"/>
        <w:rPr>
          <w:rFonts w:ascii="宋体" w:eastAsia="宋体" w:hAnsi="宋体"/>
          <w:sz w:val="24"/>
          <w:szCs w:val="24"/>
        </w:rPr>
      </w:pPr>
      <w:r>
        <w:rPr>
          <w:rFonts w:ascii="宋体" w:eastAsia="宋体" w:hAnsi="宋体" w:hint="eastAsia"/>
          <w:sz w:val="24"/>
          <w:szCs w:val="24"/>
        </w:rPr>
        <w:t>支持创建多个执行器实例，并以不同的优先级运行任务。遇到优先级低的任务，较高优先级的任务可以抢占运行。</w:t>
      </w:r>
    </w:p>
    <w:p w14:paraId="05D8CB25" w14:textId="77777777" w:rsidR="0086479E" w:rsidRPr="0086479E" w:rsidRDefault="0086479E" w:rsidP="0086479E">
      <w:pPr>
        <w:pStyle w:val="a9"/>
        <w:ind w:left="860" w:firstLineChars="0" w:firstLine="0"/>
        <w:jc w:val="center"/>
        <w:rPr>
          <w:rFonts w:ascii="宋体" w:eastAsia="宋体" w:hAnsi="宋体"/>
          <w:sz w:val="24"/>
          <w:szCs w:val="24"/>
        </w:rPr>
      </w:pPr>
      <w:r>
        <w:rPr>
          <w:noProof/>
        </w:rPr>
        <w:drawing>
          <wp:inline distT="0" distB="0" distL="0" distR="0" wp14:anchorId="41F81C93" wp14:editId="3D2C7512">
            <wp:extent cx="4122420" cy="3305584"/>
            <wp:effectExtent l="0" t="0" r="0" b="9525"/>
            <wp:docPr id="840553736" name="图片 1" descr="Execut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or mod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0270" cy="3311879"/>
                    </a:xfrm>
                    <a:prstGeom prst="rect">
                      <a:avLst/>
                    </a:prstGeom>
                    <a:noFill/>
                    <a:ln>
                      <a:noFill/>
                    </a:ln>
                  </pic:spPr>
                </pic:pic>
              </a:graphicData>
            </a:graphic>
          </wp:inline>
        </w:drawing>
      </w:r>
    </w:p>
    <w:p w14:paraId="730E4778" w14:textId="0D13739D" w:rsidR="0086479E" w:rsidRPr="0086479E" w:rsidRDefault="0086479E" w:rsidP="0086479E">
      <w:pPr>
        <w:pStyle w:val="a9"/>
        <w:ind w:left="860" w:firstLineChars="0" w:firstLine="0"/>
        <w:jc w:val="center"/>
        <w:rPr>
          <w:rFonts w:ascii="宋体" w:eastAsia="宋体" w:hAnsi="宋体"/>
        </w:rPr>
      </w:pPr>
      <w:r w:rsidRPr="0086479E">
        <w:rPr>
          <w:rFonts w:ascii="宋体" w:eastAsia="宋体" w:hAnsi="宋体" w:hint="eastAsia"/>
        </w:rPr>
        <w:t>图2-1 Embassy执行器对任务的轮询设计</w:t>
      </w:r>
    </w:p>
    <w:p w14:paraId="1B59CFFE" w14:textId="03E9D8BD" w:rsidR="00471E8E" w:rsidRDefault="0086479E" w:rsidP="007073F2">
      <w:pPr>
        <w:spacing w:line="440" w:lineRule="exact"/>
        <w:ind w:firstLine="420"/>
        <w:rPr>
          <w:rFonts w:ascii="宋体" w:eastAsia="宋体" w:hAnsi="宋体"/>
          <w:sz w:val="24"/>
          <w:szCs w:val="24"/>
        </w:rPr>
      </w:pPr>
      <w:r>
        <w:rPr>
          <w:rFonts w:ascii="宋体" w:eastAsia="宋体" w:hAnsi="宋体" w:hint="eastAsia"/>
          <w:sz w:val="24"/>
          <w:szCs w:val="24"/>
        </w:rPr>
        <w:t>如图2-1所示，</w:t>
      </w:r>
      <w:r w:rsidR="007073F2">
        <w:rPr>
          <w:rFonts w:ascii="宋体" w:eastAsia="宋体" w:hAnsi="宋体" w:hint="eastAsia"/>
          <w:sz w:val="24"/>
          <w:szCs w:val="24"/>
        </w:rPr>
        <w:t>在执行器功能的具体设计上，Embassy中的执行器会保存需要轮询的任务队列；（1）当一个任务被创建时，执行器对该任务执行一次poll方法</w:t>
      </w:r>
      <w:r w:rsidR="00923F30">
        <w:rPr>
          <w:rFonts w:ascii="宋体" w:eastAsia="宋体" w:hAnsi="宋体" w:hint="eastAsia"/>
          <w:sz w:val="24"/>
          <w:szCs w:val="24"/>
        </w:rPr>
        <w:t>；</w:t>
      </w:r>
      <w:r w:rsidR="007073F2">
        <w:rPr>
          <w:rFonts w:ascii="宋体" w:eastAsia="宋体" w:hAnsi="宋体" w:hint="eastAsia"/>
          <w:sz w:val="24"/>
          <w:szCs w:val="24"/>
        </w:rPr>
        <w:t>（2）</w:t>
      </w:r>
      <w:r w:rsidR="007073F2">
        <w:rPr>
          <w:rFonts w:ascii="宋体" w:eastAsia="宋体" w:hAnsi="宋体" w:hint="eastAsia"/>
          <w:sz w:val="24"/>
          <w:szCs w:val="24"/>
        </w:rPr>
        <w:lastRenderedPageBreak/>
        <w:t>该任务将尝试运行，取得进展，直到被阻塞（有可能在等待某个异步事件的发生，即等待在某个Future上）</w:t>
      </w:r>
      <w:r w:rsidR="00923F30">
        <w:rPr>
          <w:rFonts w:ascii="宋体" w:eastAsia="宋体" w:hAnsi="宋体" w:hint="eastAsia"/>
          <w:sz w:val="24"/>
          <w:szCs w:val="24"/>
        </w:rPr>
        <w:t>，然后向执行器返回Poll::Pending；（3）一旦一个任务让渡CPU，执行器就会将该任务加入到执行队列的末端，并且对执行队列中的下一个任务执行一次poll方法。如果一个任务被执行完成或者被取消掉，那么就不会再重新加入队列。</w:t>
      </w:r>
    </w:p>
    <w:p w14:paraId="6EBB5EB0" w14:textId="0766C517" w:rsidR="007A2929" w:rsidRDefault="007A2929" w:rsidP="008244D2">
      <w:pPr>
        <w:spacing w:line="440" w:lineRule="exact"/>
        <w:ind w:firstLine="420"/>
        <w:rPr>
          <w:rFonts w:ascii="宋体" w:eastAsia="宋体" w:hAnsi="宋体"/>
          <w:sz w:val="24"/>
          <w:szCs w:val="24"/>
        </w:rPr>
      </w:pPr>
      <w:r>
        <w:rPr>
          <w:rFonts w:ascii="宋体" w:eastAsia="宋体" w:hAnsi="宋体" w:hint="eastAsia"/>
          <w:sz w:val="24"/>
          <w:szCs w:val="24"/>
        </w:rPr>
        <w:t>如果在应用程序中使用 `</w:t>
      </w:r>
      <w:r w:rsidRPr="007A2929">
        <w:rPr>
          <w:rFonts w:ascii="宋体" w:eastAsia="宋体" w:hAnsi="宋体"/>
          <w:sz w:val="24"/>
          <w:szCs w:val="24"/>
        </w:rPr>
        <w:t>#[embassy_executor::main]</w:t>
      </w:r>
      <w:r>
        <w:rPr>
          <w:rFonts w:ascii="宋体" w:eastAsia="宋体" w:hAnsi="宋体" w:hint="eastAsia"/>
          <w:sz w:val="24"/>
          <w:szCs w:val="24"/>
        </w:rPr>
        <w:t>` 宏，Embassy将自动为我们创建一个执行器，并将该main入口点作为第一个任务</w:t>
      </w:r>
      <w:r w:rsidR="00704455">
        <w:rPr>
          <w:rFonts w:ascii="宋体" w:eastAsia="宋体" w:hAnsi="宋体" w:hint="eastAsia"/>
          <w:sz w:val="24"/>
          <w:szCs w:val="24"/>
        </w:rPr>
        <w:t>；</w:t>
      </w:r>
      <w:r>
        <w:rPr>
          <w:rFonts w:ascii="宋体" w:eastAsia="宋体" w:hAnsi="宋体" w:hint="eastAsia"/>
          <w:sz w:val="24"/>
          <w:szCs w:val="24"/>
        </w:rPr>
        <w:t>除此之外，我们还可以通过</w:t>
      </w:r>
      <w:r w:rsidR="008244D2">
        <w:rPr>
          <w:rFonts w:ascii="宋体" w:eastAsia="宋体" w:hAnsi="宋体" w:hint="eastAsia"/>
          <w:sz w:val="24"/>
          <w:szCs w:val="24"/>
        </w:rPr>
        <w:t>类似于下面的</w:t>
      </w:r>
      <w:r>
        <w:rPr>
          <w:rFonts w:ascii="宋体" w:eastAsia="宋体" w:hAnsi="宋体" w:hint="eastAsia"/>
          <w:sz w:val="24"/>
          <w:szCs w:val="24"/>
        </w:rPr>
        <w:t>方式手动创建一个执行器</w:t>
      </w:r>
      <w:r w:rsidR="008F4AEC">
        <w:rPr>
          <w:rFonts w:ascii="宋体" w:eastAsia="宋体" w:hAnsi="宋体" w:hint="eastAsia"/>
          <w:sz w:val="24"/>
          <w:szCs w:val="24"/>
        </w:rPr>
        <w:t>，并将一个异步任务调度到执行器上</w:t>
      </w:r>
      <w:r w:rsidR="00FB3084">
        <w:rPr>
          <w:rFonts w:ascii="宋体" w:eastAsia="宋体" w:hAnsi="宋体" w:hint="eastAsia"/>
          <w:sz w:val="24"/>
          <w:szCs w:val="24"/>
        </w:rPr>
        <w:t>轮询</w:t>
      </w:r>
      <w:r w:rsidR="008244D2">
        <w:rPr>
          <w:rFonts w:ascii="宋体" w:eastAsia="宋体" w:hAnsi="宋体" w:hint="eastAsia"/>
          <w:sz w:val="24"/>
          <w:szCs w:val="24"/>
        </w:rPr>
        <w:t>：</w:t>
      </w:r>
    </w:p>
    <w:p w14:paraId="2A8BABA4"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创建一个全局的</w:t>
      </w:r>
      <w:r w:rsidRPr="008244D2">
        <w:rPr>
          <w:rFonts w:ascii="Consolas" w:eastAsia="宋体" w:hAnsi="Consolas" w:cs="宋体"/>
          <w:i/>
          <w:iCs/>
          <w:color w:val="A0A1A7"/>
          <w:kern w:val="0"/>
          <w:sz w:val="20"/>
          <w:szCs w:val="20"/>
        </w:rPr>
        <w:t> Embassy </w:t>
      </w:r>
      <w:r w:rsidRPr="008244D2">
        <w:rPr>
          <w:rFonts w:ascii="Consolas" w:eastAsia="宋体" w:hAnsi="Consolas" w:cs="宋体"/>
          <w:i/>
          <w:iCs/>
          <w:color w:val="A0A1A7"/>
          <w:kern w:val="0"/>
          <w:sz w:val="20"/>
          <w:szCs w:val="20"/>
        </w:rPr>
        <w:t>默认的</w:t>
      </w:r>
      <w:r w:rsidRPr="008244D2">
        <w:rPr>
          <w:rFonts w:ascii="Consolas" w:eastAsia="宋体" w:hAnsi="Consolas" w:cs="宋体"/>
          <w:i/>
          <w:iCs/>
          <w:color w:val="A0A1A7"/>
          <w:kern w:val="0"/>
          <w:sz w:val="20"/>
          <w:szCs w:val="20"/>
        </w:rPr>
        <w:t> Executor</w:t>
      </w:r>
    </w:p>
    <w:p w14:paraId="4B4488E5"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static</w:t>
      </w:r>
      <w:r w:rsidRPr="008244D2">
        <w:rPr>
          <w:rFonts w:ascii="Consolas" w:eastAsia="宋体" w:hAnsi="Consolas" w:cs="宋体"/>
          <w:color w:val="5C5C5C"/>
          <w:kern w:val="0"/>
          <w:sz w:val="20"/>
          <w:szCs w:val="20"/>
        </w:rPr>
        <w:t> EXECUTOR: </w:t>
      </w:r>
      <w:proofErr w:type="spellStart"/>
      <w:r w:rsidRPr="008244D2">
        <w:rPr>
          <w:rFonts w:ascii="Consolas" w:eastAsia="宋体" w:hAnsi="Consolas" w:cs="宋体"/>
          <w:color w:val="5C5C5C"/>
          <w:kern w:val="0"/>
          <w:sz w:val="20"/>
          <w:szCs w:val="20"/>
        </w:rPr>
        <w:t>StaticCell</w:t>
      </w:r>
      <w:proofErr w:type="spellEnd"/>
      <w:r w:rsidRPr="008244D2">
        <w:rPr>
          <w:rFonts w:ascii="Consolas" w:eastAsia="宋体" w:hAnsi="Consolas" w:cs="宋体"/>
          <w:color w:val="5C5C5C"/>
          <w:kern w:val="0"/>
          <w:sz w:val="20"/>
          <w:szCs w:val="20"/>
        </w:rPr>
        <w:t>&lt;Executor&gt; = </w:t>
      </w:r>
      <w:proofErr w:type="spellStart"/>
      <w:proofErr w:type="gramStart"/>
      <w:r w:rsidRPr="008244D2">
        <w:rPr>
          <w:rFonts w:ascii="Consolas" w:eastAsia="宋体" w:hAnsi="Consolas" w:cs="宋体"/>
          <w:color w:val="5C5C5C"/>
          <w:kern w:val="0"/>
          <w:sz w:val="20"/>
          <w:szCs w:val="20"/>
        </w:rPr>
        <w:t>StaticCell</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new();</w:t>
      </w:r>
    </w:p>
    <w:p w14:paraId="1F449CA0"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p>
    <w:p w14:paraId="26395B07"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4078F2"/>
          <w:kern w:val="0"/>
          <w:sz w:val="20"/>
          <w:szCs w:val="20"/>
        </w:rPr>
        <w:t>#[no_mangle]</w:t>
      </w:r>
    </w:p>
    <w:p w14:paraId="0165D82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内核入口函数</w:t>
      </w:r>
    </w:p>
    <w:p w14:paraId="3B2274B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pub</w:t>
      </w:r>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A626A4"/>
          <w:kern w:val="0"/>
          <w:sz w:val="20"/>
          <w:szCs w:val="20"/>
        </w:rPr>
        <w:t>fn</w:t>
      </w:r>
      <w:proofErr w:type="spellEnd"/>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4078F2"/>
          <w:kern w:val="0"/>
          <w:sz w:val="20"/>
          <w:szCs w:val="20"/>
        </w:rPr>
        <w:t>rust_</w:t>
      </w:r>
      <w:proofErr w:type="gramStart"/>
      <w:r w:rsidRPr="008244D2">
        <w:rPr>
          <w:rFonts w:ascii="Consolas" w:eastAsia="宋体" w:hAnsi="Consolas" w:cs="宋体"/>
          <w:color w:val="4078F2"/>
          <w:kern w:val="0"/>
          <w:sz w:val="20"/>
          <w:szCs w:val="20"/>
        </w:rPr>
        <w:t>main</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 -&gt; ! {</w:t>
      </w:r>
    </w:p>
    <w:p w14:paraId="33E43F76"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color w:val="A626A4"/>
          <w:kern w:val="0"/>
          <w:sz w:val="20"/>
          <w:szCs w:val="20"/>
        </w:rPr>
        <w:t>let</w:t>
      </w:r>
      <w:r w:rsidRPr="008244D2">
        <w:rPr>
          <w:rFonts w:ascii="Consolas" w:eastAsia="宋体" w:hAnsi="Consolas" w:cs="宋体"/>
          <w:color w:val="5C5C5C"/>
          <w:kern w:val="0"/>
          <w:sz w:val="20"/>
          <w:szCs w:val="20"/>
        </w:rPr>
        <w:t> executor = </w:t>
      </w:r>
      <w:proofErr w:type="spellStart"/>
      <w:r w:rsidRPr="008244D2">
        <w:rPr>
          <w:rFonts w:ascii="Consolas" w:eastAsia="宋体" w:hAnsi="Consolas" w:cs="宋体"/>
          <w:color w:val="5C5C5C"/>
          <w:kern w:val="0"/>
          <w:sz w:val="20"/>
          <w:szCs w:val="20"/>
        </w:rPr>
        <w:t>EXECUTOR.init</w:t>
      </w:r>
      <w:proofErr w:type="spellEnd"/>
      <w:r w:rsidRPr="008244D2">
        <w:rPr>
          <w:rFonts w:ascii="Consolas" w:eastAsia="宋体" w:hAnsi="Consolas" w:cs="宋体"/>
          <w:color w:val="5C5C5C"/>
          <w:kern w:val="0"/>
          <w:sz w:val="20"/>
          <w:szCs w:val="20"/>
        </w:rPr>
        <w:t>(</w:t>
      </w:r>
      <w:proofErr w:type="gramStart"/>
      <w:r w:rsidRPr="008244D2">
        <w:rPr>
          <w:rFonts w:ascii="Consolas" w:eastAsia="宋体" w:hAnsi="Consolas" w:cs="宋体"/>
          <w:color w:val="5C5C5C"/>
          <w:kern w:val="0"/>
          <w:sz w:val="20"/>
          <w:szCs w:val="20"/>
        </w:rPr>
        <w:t>Executor::</w:t>
      </w:r>
      <w:proofErr w:type="gramEnd"/>
      <w:r w:rsidRPr="008244D2">
        <w:rPr>
          <w:rFonts w:ascii="Consolas" w:eastAsia="宋体" w:hAnsi="Consolas" w:cs="宋体"/>
          <w:color w:val="5C5C5C"/>
          <w:kern w:val="0"/>
          <w:sz w:val="20"/>
          <w:szCs w:val="20"/>
        </w:rPr>
        <w:t>new());</w:t>
      </w:r>
    </w:p>
    <w:p w14:paraId="566372E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roofErr w:type="spellStart"/>
      <w:proofErr w:type="gramStart"/>
      <w:r w:rsidRPr="008244D2">
        <w:rPr>
          <w:rFonts w:ascii="Consolas" w:eastAsia="宋体" w:hAnsi="Consolas" w:cs="宋体"/>
          <w:color w:val="5C5C5C"/>
          <w:kern w:val="0"/>
          <w:sz w:val="20"/>
          <w:szCs w:val="20"/>
        </w:rPr>
        <w:t>executor.run</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|spawner| {</w:t>
      </w:r>
    </w:p>
    <w:p w14:paraId="403BC403"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i/>
          <w:iCs/>
          <w:color w:val="A0A1A7"/>
          <w:kern w:val="0"/>
          <w:sz w:val="20"/>
          <w:szCs w:val="20"/>
        </w:rPr>
        <w:t>// </w:t>
      </w:r>
      <w:r w:rsidRPr="008244D2">
        <w:rPr>
          <w:rFonts w:ascii="Consolas" w:eastAsia="宋体" w:hAnsi="Consolas" w:cs="宋体"/>
          <w:i/>
          <w:iCs/>
          <w:color w:val="A0A1A7"/>
          <w:kern w:val="0"/>
          <w:sz w:val="20"/>
          <w:szCs w:val="20"/>
        </w:rPr>
        <w:t>把</w:t>
      </w:r>
      <w:r w:rsidRPr="008244D2">
        <w:rPr>
          <w:rFonts w:ascii="Consolas" w:eastAsia="宋体" w:hAnsi="Consolas" w:cs="宋体"/>
          <w:i/>
          <w:iCs/>
          <w:color w:val="A0A1A7"/>
          <w:kern w:val="0"/>
          <w:sz w:val="20"/>
          <w:szCs w:val="20"/>
        </w:rPr>
        <w:t> spawner </w:t>
      </w:r>
      <w:r w:rsidRPr="008244D2">
        <w:rPr>
          <w:rFonts w:ascii="Consolas" w:eastAsia="宋体" w:hAnsi="Consolas" w:cs="宋体"/>
          <w:i/>
          <w:iCs/>
          <w:color w:val="A0A1A7"/>
          <w:kern w:val="0"/>
          <w:sz w:val="20"/>
          <w:szCs w:val="20"/>
        </w:rPr>
        <w:t>作为参数放入</w:t>
      </w:r>
      <w:r w:rsidRPr="008244D2">
        <w:rPr>
          <w:rFonts w:ascii="Consolas" w:eastAsia="宋体" w:hAnsi="Consolas" w:cs="宋体"/>
          <w:i/>
          <w:iCs/>
          <w:color w:val="A0A1A7"/>
          <w:kern w:val="0"/>
          <w:sz w:val="20"/>
          <w:szCs w:val="20"/>
        </w:rPr>
        <w:t> kernel </w:t>
      </w:r>
      <w:r w:rsidRPr="008244D2">
        <w:rPr>
          <w:rFonts w:ascii="Consolas" w:eastAsia="宋体" w:hAnsi="Consolas" w:cs="宋体"/>
          <w:i/>
          <w:iCs/>
          <w:color w:val="A0A1A7"/>
          <w:kern w:val="0"/>
          <w:sz w:val="20"/>
          <w:szCs w:val="20"/>
        </w:rPr>
        <w:t>启动函数，为支持后面的多线程</w:t>
      </w:r>
    </w:p>
    <w:p w14:paraId="4FDB747D"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roofErr w:type="spellStart"/>
      <w:proofErr w:type="gramStart"/>
      <w:r w:rsidRPr="008244D2">
        <w:rPr>
          <w:rFonts w:ascii="Consolas" w:eastAsia="宋体" w:hAnsi="Consolas" w:cs="宋体"/>
          <w:color w:val="5C5C5C"/>
          <w:kern w:val="0"/>
          <w:sz w:val="20"/>
          <w:szCs w:val="20"/>
        </w:rPr>
        <w:t>spawner.spawn</w:t>
      </w:r>
      <w:proofErr w:type="spellEnd"/>
      <w:proofErr w:type="gramEnd"/>
      <w:r w:rsidRPr="008244D2">
        <w:rPr>
          <w:rFonts w:ascii="Consolas" w:eastAsia="宋体" w:hAnsi="Consolas" w:cs="宋体"/>
          <w:color w:val="5C5C5C"/>
          <w:kern w:val="0"/>
          <w:sz w:val="20"/>
          <w:szCs w:val="20"/>
        </w:rPr>
        <w:t>(</w:t>
      </w:r>
      <w:proofErr w:type="spellStart"/>
      <w:r w:rsidRPr="008244D2">
        <w:rPr>
          <w:rFonts w:ascii="Consolas" w:eastAsia="宋体" w:hAnsi="Consolas" w:cs="宋体"/>
          <w:color w:val="5C5C5C"/>
          <w:kern w:val="0"/>
          <w:sz w:val="20"/>
          <w:szCs w:val="20"/>
        </w:rPr>
        <w:t>kernel_start</w:t>
      </w:r>
      <w:proofErr w:type="spellEnd"/>
      <w:r w:rsidRPr="008244D2">
        <w:rPr>
          <w:rFonts w:ascii="Consolas" w:eastAsia="宋体" w:hAnsi="Consolas" w:cs="宋体"/>
          <w:color w:val="5C5C5C"/>
          <w:kern w:val="0"/>
          <w:sz w:val="20"/>
          <w:szCs w:val="20"/>
        </w:rPr>
        <w:t>(spawner)).unwrap();</w:t>
      </w:r>
    </w:p>
    <w:p w14:paraId="3110D19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p>
    <w:p w14:paraId="6D45D3E3"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w:t>
      </w:r>
    </w:p>
    <w:p w14:paraId="2ADEAE97"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p>
    <w:p w14:paraId="3BDCABE6"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4078F2"/>
          <w:kern w:val="0"/>
          <w:sz w:val="20"/>
          <w:szCs w:val="20"/>
        </w:rPr>
        <w:t>#[embassy_</w:t>
      </w:r>
      <w:proofErr w:type="gramStart"/>
      <w:r w:rsidRPr="008244D2">
        <w:rPr>
          <w:rFonts w:ascii="Consolas" w:eastAsia="宋体" w:hAnsi="Consolas" w:cs="宋体"/>
          <w:color w:val="4078F2"/>
          <w:kern w:val="0"/>
          <w:sz w:val="20"/>
          <w:szCs w:val="20"/>
        </w:rPr>
        <w:t>executor::</w:t>
      </w:r>
      <w:proofErr w:type="gramEnd"/>
      <w:r w:rsidRPr="008244D2">
        <w:rPr>
          <w:rFonts w:ascii="Consolas" w:eastAsia="宋体" w:hAnsi="Consolas" w:cs="宋体"/>
          <w:color w:val="4078F2"/>
          <w:kern w:val="0"/>
          <w:sz w:val="20"/>
          <w:szCs w:val="20"/>
        </w:rPr>
        <w:t>task]</w:t>
      </w:r>
    </w:p>
    <w:p w14:paraId="1BBB769E"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A626A4"/>
          <w:kern w:val="0"/>
          <w:sz w:val="20"/>
          <w:szCs w:val="20"/>
        </w:rPr>
        <w:t>async</w:t>
      </w:r>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A626A4"/>
          <w:kern w:val="0"/>
          <w:sz w:val="20"/>
          <w:szCs w:val="20"/>
        </w:rPr>
        <w:t>fn</w:t>
      </w:r>
      <w:proofErr w:type="spellEnd"/>
      <w:r w:rsidRPr="008244D2">
        <w:rPr>
          <w:rFonts w:ascii="Consolas" w:eastAsia="宋体" w:hAnsi="Consolas" w:cs="宋体"/>
          <w:color w:val="5C5C5C"/>
          <w:kern w:val="0"/>
          <w:sz w:val="20"/>
          <w:szCs w:val="20"/>
        </w:rPr>
        <w:t> </w:t>
      </w:r>
      <w:proofErr w:type="spellStart"/>
      <w:r w:rsidRPr="008244D2">
        <w:rPr>
          <w:rFonts w:ascii="Consolas" w:eastAsia="宋体" w:hAnsi="Consolas" w:cs="宋体"/>
          <w:color w:val="4078F2"/>
          <w:kern w:val="0"/>
          <w:sz w:val="20"/>
          <w:szCs w:val="20"/>
        </w:rPr>
        <w:t>kernel_</w:t>
      </w:r>
      <w:proofErr w:type="gramStart"/>
      <w:r w:rsidRPr="008244D2">
        <w:rPr>
          <w:rFonts w:ascii="Consolas" w:eastAsia="宋体" w:hAnsi="Consolas" w:cs="宋体"/>
          <w:color w:val="4078F2"/>
          <w:kern w:val="0"/>
          <w:sz w:val="20"/>
          <w:szCs w:val="20"/>
        </w:rPr>
        <w:t>start</w:t>
      </w:r>
      <w:proofErr w:type="spellEnd"/>
      <w:r w:rsidRPr="008244D2">
        <w:rPr>
          <w:rFonts w:ascii="Consolas" w:eastAsia="宋体" w:hAnsi="Consolas" w:cs="宋体"/>
          <w:color w:val="5C5C5C"/>
          <w:kern w:val="0"/>
          <w:sz w:val="20"/>
          <w:szCs w:val="20"/>
        </w:rPr>
        <w:t>(</w:t>
      </w:r>
      <w:proofErr w:type="gramEnd"/>
      <w:r w:rsidRPr="008244D2">
        <w:rPr>
          <w:rFonts w:ascii="Consolas" w:eastAsia="宋体" w:hAnsi="Consolas" w:cs="宋体"/>
          <w:color w:val="5C5C5C"/>
          <w:kern w:val="0"/>
          <w:sz w:val="20"/>
          <w:szCs w:val="20"/>
        </w:rPr>
        <w:t>spawner: Spawner) {</w:t>
      </w:r>
    </w:p>
    <w:p w14:paraId="01C239A2" w14:textId="77777777" w:rsidR="008244D2" w:rsidRPr="008244D2" w:rsidRDefault="008244D2" w:rsidP="008244D2">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    </w:t>
      </w:r>
      <w:r w:rsidRPr="008244D2">
        <w:rPr>
          <w:rFonts w:ascii="Consolas" w:eastAsia="宋体" w:hAnsi="Consolas" w:cs="宋体"/>
          <w:i/>
          <w:iCs/>
          <w:color w:val="A0A1A7"/>
          <w:kern w:val="0"/>
          <w:sz w:val="20"/>
          <w:szCs w:val="20"/>
        </w:rPr>
        <w:t>// ...</w:t>
      </w:r>
    </w:p>
    <w:p w14:paraId="1329B21A" w14:textId="77777777" w:rsidR="008244D2" w:rsidRPr="008244D2" w:rsidRDefault="008244D2" w:rsidP="008244D2">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 w:val="20"/>
          <w:szCs w:val="20"/>
        </w:rPr>
      </w:pPr>
      <w:r w:rsidRPr="008244D2">
        <w:rPr>
          <w:rFonts w:ascii="Consolas" w:eastAsia="宋体" w:hAnsi="Consolas" w:cs="宋体"/>
          <w:color w:val="5C5C5C"/>
          <w:kern w:val="0"/>
          <w:sz w:val="20"/>
          <w:szCs w:val="20"/>
        </w:rPr>
        <w:t>}</w:t>
      </w:r>
    </w:p>
    <w:p w14:paraId="6811534B" w14:textId="316B9603" w:rsidR="00662F0A" w:rsidRDefault="002A32E3" w:rsidP="00662F0A">
      <w:pPr>
        <w:spacing w:line="440" w:lineRule="exact"/>
        <w:ind w:firstLine="420"/>
        <w:rPr>
          <w:rFonts w:ascii="宋体" w:eastAsia="宋体" w:hAnsi="宋体"/>
          <w:sz w:val="24"/>
          <w:szCs w:val="24"/>
        </w:rPr>
      </w:pPr>
      <w:r>
        <w:rPr>
          <w:rFonts w:ascii="宋体" w:eastAsia="宋体" w:hAnsi="宋体" w:hint="eastAsia"/>
          <w:sz w:val="24"/>
          <w:szCs w:val="24"/>
        </w:rPr>
        <w:t>结合具体的中断事件，</w:t>
      </w:r>
      <w:r w:rsidR="00662F0A">
        <w:rPr>
          <w:rFonts w:ascii="宋体" w:eastAsia="宋体" w:hAnsi="宋体" w:hint="eastAsia"/>
          <w:sz w:val="24"/>
          <w:szCs w:val="24"/>
        </w:rPr>
        <w:t>一种典型的</w:t>
      </w:r>
      <w:r>
        <w:rPr>
          <w:rFonts w:ascii="宋体" w:eastAsia="宋体" w:hAnsi="宋体" w:hint="eastAsia"/>
          <w:sz w:val="24"/>
          <w:szCs w:val="24"/>
        </w:rPr>
        <w:t>唤醒对应任务的机制如</w:t>
      </w:r>
      <w:r w:rsidR="00662F0A">
        <w:rPr>
          <w:rFonts w:ascii="宋体" w:eastAsia="宋体" w:hAnsi="宋体" w:hint="eastAsia"/>
          <w:sz w:val="24"/>
          <w:szCs w:val="24"/>
        </w:rPr>
        <w:t>图2-2所示</w:t>
      </w:r>
      <w:r>
        <w:rPr>
          <w:rFonts w:ascii="宋体" w:eastAsia="宋体" w:hAnsi="宋体" w:hint="eastAsia"/>
          <w:sz w:val="24"/>
          <w:szCs w:val="24"/>
        </w:rPr>
        <w:t>：</w:t>
      </w:r>
    </w:p>
    <w:p w14:paraId="566EA3F9" w14:textId="5FC8C42C" w:rsidR="00C232D3" w:rsidRPr="00C232D3" w:rsidRDefault="00C232D3" w:rsidP="00C232D3">
      <w:pPr>
        <w:pStyle w:val="a9"/>
        <w:numPr>
          <w:ilvl w:val="0"/>
          <w:numId w:val="30"/>
        </w:numPr>
        <w:spacing w:line="440" w:lineRule="exact"/>
        <w:ind w:firstLineChars="0"/>
        <w:rPr>
          <w:rFonts w:ascii="宋体" w:eastAsia="宋体" w:hAnsi="宋体"/>
          <w:sz w:val="24"/>
          <w:szCs w:val="24"/>
        </w:rPr>
      </w:pPr>
      <w:r w:rsidRPr="00C232D3">
        <w:rPr>
          <w:rFonts w:ascii="宋体" w:eastAsia="宋体" w:hAnsi="宋体" w:hint="eastAsia"/>
          <w:sz w:val="24"/>
          <w:szCs w:val="24"/>
        </w:rPr>
        <w:t>任务被轮询，并尝试取得进展；</w:t>
      </w:r>
    </w:p>
    <w:p w14:paraId="50AEDFB3" w14:textId="21ACE9E6"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任务指示外设执行某些操作，并await该操作的完成；</w:t>
      </w:r>
    </w:p>
    <w:p w14:paraId="706DDA1F" w14:textId="2B2CDBAB"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经过一段时间后，等待的操作完成，硬件发出中断，标识该操作已经完成；</w:t>
      </w:r>
    </w:p>
    <w:p w14:paraId="15C98566" w14:textId="79F94B1C"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然后相关的硬件抽象层会将相应的外部中断传达到相应的外设处理模块，使用操作的结果来更新外设处理模块的状态；</w:t>
      </w:r>
    </w:p>
    <w:p w14:paraId="41717DC3" w14:textId="289731C7" w:rsidR="00C232D3" w:rsidRDefault="00C232D3" w:rsidP="00C232D3">
      <w:pPr>
        <w:pStyle w:val="a9"/>
        <w:numPr>
          <w:ilvl w:val="0"/>
          <w:numId w:val="30"/>
        </w:numPr>
        <w:spacing w:line="440" w:lineRule="exact"/>
        <w:ind w:firstLineChars="0"/>
        <w:rPr>
          <w:rFonts w:ascii="宋体" w:eastAsia="宋体" w:hAnsi="宋体"/>
          <w:sz w:val="24"/>
          <w:szCs w:val="24"/>
        </w:rPr>
      </w:pPr>
      <w:r>
        <w:rPr>
          <w:rFonts w:ascii="宋体" w:eastAsia="宋体" w:hAnsi="宋体" w:hint="eastAsia"/>
          <w:sz w:val="24"/>
          <w:szCs w:val="24"/>
        </w:rPr>
        <w:t>然后唤醒相应的任务，通知执行器可以继续轮询该任务。</w:t>
      </w:r>
    </w:p>
    <w:p w14:paraId="111E0FBA" w14:textId="1B4AC86E" w:rsidR="0053384B" w:rsidRPr="0053384B" w:rsidRDefault="0053384B" w:rsidP="0053384B">
      <w:pPr>
        <w:spacing w:line="440" w:lineRule="exact"/>
        <w:ind w:firstLine="420"/>
        <w:rPr>
          <w:rFonts w:ascii="宋体" w:eastAsia="宋体" w:hAnsi="宋体"/>
          <w:sz w:val="24"/>
          <w:szCs w:val="24"/>
        </w:rPr>
      </w:pPr>
      <w:r>
        <w:rPr>
          <w:rFonts w:ascii="宋体" w:eastAsia="宋体" w:hAnsi="宋体" w:hint="eastAsia"/>
          <w:sz w:val="24"/>
          <w:szCs w:val="24"/>
        </w:rPr>
        <w:t>此外，我们也可以创建多个中断处理的执行器实例，可以驱动不同优先级的任务。</w:t>
      </w:r>
    </w:p>
    <w:p w14:paraId="3A94C691" w14:textId="05003253" w:rsidR="002A32E3" w:rsidRDefault="00895F5D" w:rsidP="00895F5D">
      <w:pPr>
        <w:jc w:val="center"/>
        <w:rPr>
          <w:rFonts w:ascii="宋体" w:eastAsia="宋体" w:hAnsi="宋体"/>
          <w:sz w:val="24"/>
          <w:szCs w:val="24"/>
        </w:rPr>
      </w:pPr>
      <w:r>
        <w:rPr>
          <w:noProof/>
        </w:rPr>
        <w:lastRenderedPageBreak/>
        <w:drawing>
          <wp:inline distT="0" distB="0" distL="0" distR="0" wp14:anchorId="4A85A6F7" wp14:editId="6C252AFF">
            <wp:extent cx="3215640" cy="2945675"/>
            <wp:effectExtent l="0" t="0" r="3810" b="0"/>
            <wp:docPr id="1377993150" name="图片 2" descr="Interrupt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rupt handl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9071" cy="2948818"/>
                    </a:xfrm>
                    <a:prstGeom prst="rect">
                      <a:avLst/>
                    </a:prstGeom>
                    <a:noFill/>
                    <a:ln>
                      <a:noFill/>
                    </a:ln>
                  </pic:spPr>
                </pic:pic>
              </a:graphicData>
            </a:graphic>
          </wp:inline>
        </w:drawing>
      </w:r>
    </w:p>
    <w:p w14:paraId="3426758C" w14:textId="4DCB881B" w:rsidR="00895F5D" w:rsidRPr="00EE3A4A" w:rsidRDefault="00895F5D" w:rsidP="00895F5D">
      <w:pPr>
        <w:jc w:val="center"/>
        <w:rPr>
          <w:rFonts w:ascii="宋体" w:eastAsia="宋体" w:hAnsi="宋体"/>
        </w:rPr>
      </w:pPr>
      <w:r w:rsidRPr="00EE3A4A">
        <w:rPr>
          <w:rFonts w:ascii="宋体" w:eastAsia="宋体" w:hAnsi="宋体" w:hint="eastAsia"/>
        </w:rPr>
        <w:t>图2-2 Embassy处理中断的响应机制</w:t>
      </w:r>
    </w:p>
    <w:p w14:paraId="02C794A7" w14:textId="62125BD1" w:rsidR="005D45E1" w:rsidRPr="005D45E1" w:rsidRDefault="006E478D" w:rsidP="005D45E1">
      <w:pPr>
        <w:pStyle w:val="03-"/>
        <w:spacing w:before="156"/>
      </w:pPr>
      <w:bookmarkStart w:id="35" w:name="_Toc165900579"/>
      <w:r w:rsidRPr="006E478D">
        <w:rPr>
          <w:rFonts w:hint="eastAsia"/>
        </w:rPr>
        <w:t>2.4 Alien</w:t>
      </w:r>
      <w:bookmarkEnd w:id="35"/>
    </w:p>
    <w:p w14:paraId="7DDBDBC4" w14:textId="47F261BA" w:rsidR="000B0041" w:rsidRDefault="005D45E1" w:rsidP="00CB651C">
      <w:pPr>
        <w:spacing w:line="440" w:lineRule="exact"/>
        <w:ind w:firstLine="420"/>
        <w:rPr>
          <w:rFonts w:ascii="宋体" w:eastAsia="宋体" w:hAnsi="宋体"/>
          <w:sz w:val="24"/>
          <w:szCs w:val="24"/>
        </w:rPr>
      </w:pPr>
      <w:r>
        <w:rPr>
          <w:rFonts w:ascii="宋体" w:eastAsia="宋体" w:hAnsi="宋体" w:hint="eastAsia"/>
          <w:sz w:val="24"/>
          <w:szCs w:val="24"/>
        </w:rPr>
        <w:t>对于很多开发者而言，复现前人所做的工作或许是需要耗费很大精力的事情。重复造轮子对自己的学习可能有很大意义，但是从行业整体的效率上看，如果众多的人都把心思放在重复造轮子上，而不能很快的把前人已有的工作利用起来，肯定会使得行业整体的开发效率有所下降。操作系统的开发亦是如此，如果所有希望开发操作系统的人都需要按照</w:t>
      </w:r>
      <w:proofErr w:type="spellStart"/>
      <w:r>
        <w:rPr>
          <w:rFonts w:ascii="宋体" w:eastAsia="宋体" w:hAnsi="宋体" w:hint="eastAsia"/>
          <w:sz w:val="24"/>
          <w:szCs w:val="24"/>
        </w:rPr>
        <w:t>rCore</w:t>
      </w:r>
      <w:proofErr w:type="spellEnd"/>
      <w:r>
        <w:rPr>
          <w:rFonts w:ascii="宋体" w:eastAsia="宋体" w:hAnsi="宋体" w:hint="eastAsia"/>
          <w:sz w:val="24"/>
          <w:szCs w:val="24"/>
        </w:rPr>
        <w:t>之类的教程从头搭建一个内核，并且所有的部分都是自己开发</w:t>
      </w:r>
      <w:r w:rsidR="005C753D">
        <w:rPr>
          <w:rFonts w:ascii="宋体" w:eastAsia="宋体" w:hAnsi="宋体" w:hint="eastAsia"/>
          <w:sz w:val="24"/>
          <w:szCs w:val="24"/>
        </w:rPr>
        <w:t>（</w:t>
      </w:r>
      <w:r>
        <w:rPr>
          <w:rFonts w:ascii="宋体" w:eastAsia="宋体" w:hAnsi="宋体" w:hint="eastAsia"/>
          <w:sz w:val="24"/>
          <w:szCs w:val="24"/>
        </w:rPr>
        <w:t>或者说参照别人的已有实现</w:t>
      </w:r>
      <w:r w:rsidR="00570941">
        <w:rPr>
          <w:rFonts w:ascii="宋体" w:eastAsia="宋体" w:hAnsi="宋体" w:hint="eastAsia"/>
          <w:sz w:val="24"/>
          <w:szCs w:val="24"/>
        </w:rPr>
        <w:t>，进行一定的修改后</w:t>
      </w:r>
      <w:r w:rsidR="005C753D">
        <w:rPr>
          <w:rFonts w:ascii="宋体" w:eastAsia="宋体" w:hAnsi="宋体" w:hint="eastAsia"/>
          <w:sz w:val="24"/>
          <w:szCs w:val="24"/>
        </w:rPr>
        <w:t>放到自己的操作系统中），在这个过程中无疑是浪费了许多宝贵的时间，这些</w:t>
      </w:r>
      <w:r w:rsidR="00CD5D01">
        <w:rPr>
          <w:rFonts w:ascii="宋体" w:eastAsia="宋体" w:hAnsi="宋体" w:hint="eastAsia"/>
          <w:sz w:val="24"/>
          <w:szCs w:val="24"/>
        </w:rPr>
        <w:t>时间本可以用</w:t>
      </w:r>
      <w:r w:rsidR="005C753D">
        <w:rPr>
          <w:rFonts w:ascii="宋体" w:eastAsia="宋体" w:hAnsi="宋体" w:hint="eastAsia"/>
          <w:sz w:val="24"/>
          <w:szCs w:val="24"/>
        </w:rPr>
        <w:t>在更有意义的事情上去。</w:t>
      </w:r>
      <w:r w:rsidR="00CD5D01">
        <w:rPr>
          <w:rFonts w:ascii="宋体" w:eastAsia="宋体" w:hAnsi="宋体" w:hint="eastAsia"/>
          <w:sz w:val="24"/>
          <w:szCs w:val="24"/>
        </w:rPr>
        <w:t>这是</w:t>
      </w:r>
      <w:r w:rsidR="005C753D">
        <w:rPr>
          <w:rFonts w:ascii="宋体" w:eastAsia="宋体" w:hAnsi="宋体" w:hint="eastAsia"/>
          <w:sz w:val="24"/>
          <w:szCs w:val="24"/>
        </w:rPr>
        <w:t>操作系统模块化想法</w:t>
      </w:r>
      <w:r w:rsidR="00CD5D01">
        <w:rPr>
          <w:rFonts w:ascii="宋体" w:eastAsia="宋体" w:hAnsi="宋体" w:hint="eastAsia"/>
          <w:sz w:val="24"/>
          <w:szCs w:val="24"/>
        </w:rPr>
        <w:t>产生的</w:t>
      </w:r>
      <w:r w:rsidR="000B0041">
        <w:rPr>
          <w:rFonts w:ascii="宋体" w:eastAsia="宋体" w:hAnsi="宋体" w:hint="eastAsia"/>
          <w:sz w:val="24"/>
          <w:szCs w:val="24"/>
        </w:rPr>
        <w:t>重要</w:t>
      </w:r>
      <w:r w:rsidR="00CD5D01">
        <w:rPr>
          <w:rFonts w:ascii="宋体" w:eastAsia="宋体" w:hAnsi="宋体" w:hint="eastAsia"/>
          <w:sz w:val="24"/>
          <w:szCs w:val="24"/>
        </w:rPr>
        <w:t>原因之一。</w:t>
      </w:r>
      <w:r w:rsidR="000B0041">
        <w:rPr>
          <w:rFonts w:ascii="宋体" w:eastAsia="宋体" w:hAnsi="宋体" w:hint="eastAsia"/>
          <w:sz w:val="24"/>
          <w:szCs w:val="24"/>
        </w:rPr>
        <w:t>操作系统模块化</w:t>
      </w:r>
      <w:r w:rsidR="002D1B72">
        <w:rPr>
          <w:rFonts w:ascii="宋体" w:eastAsia="宋体" w:hAnsi="宋体" w:hint="eastAsia"/>
          <w:sz w:val="24"/>
          <w:szCs w:val="24"/>
        </w:rPr>
        <w:t>能够</w:t>
      </w:r>
      <w:r w:rsidR="000B0041">
        <w:rPr>
          <w:rFonts w:ascii="宋体" w:eastAsia="宋体" w:hAnsi="宋体" w:hint="eastAsia"/>
          <w:sz w:val="24"/>
          <w:szCs w:val="24"/>
        </w:rPr>
        <w:t>使得对不同领域感兴趣、擅长不同领域的开发者能够专注在自己模块的优化和改进上，提升了操作系统开发的整体效率。</w:t>
      </w:r>
    </w:p>
    <w:p w14:paraId="17D7D96B" w14:textId="3D9CE946" w:rsidR="009F033A" w:rsidRDefault="00590BF7" w:rsidP="000B0041">
      <w:pPr>
        <w:spacing w:line="440" w:lineRule="exact"/>
        <w:ind w:firstLine="420"/>
        <w:rPr>
          <w:rFonts w:ascii="宋体" w:eastAsia="宋体" w:hAnsi="宋体"/>
          <w:sz w:val="24"/>
          <w:szCs w:val="24"/>
        </w:rPr>
      </w:pPr>
      <w:r>
        <w:rPr>
          <w:rFonts w:ascii="宋体" w:eastAsia="宋体" w:hAnsi="宋体" w:hint="eastAsia"/>
          <w:sz w:val="24"/>
          <w:szCs w:val="24"/>
        </w:rPr>
        <w:t>本部分</w:t>
      </w:r>
      <w:r w:rsidR="000B0041">
        <w:rPr>
          <w:rFonts w:ascii="宋体" w:eastAsia="宋体" w:hAnsi="宋体" w:hint="eastAsia"/>
          <w:sz w:val="24"/>
          <w:szCs w:val="24"/>
        </w:rPr>
        <w:t>将简要</w:t>
      </w:r>
      <w:r>
        <w:rPr>
          <w:rFonts w:ascii="宋体" w:eastAsia="宋体" w:hAnsi="宋体" w:hint="eastAsia"/>
          <w:sz w:val="24"/>
          <w:szCs w:val="24"/>
        </w:rPr>
        <w:t>介绍在操作系统模块化方向上有所探索的操作系统Alien</w:t>
      </w:r>
      <w:r w:rsidR="00602892">
        <w:rPr>
          <w:rFonts w:ascii="宋体" w:eastAsia="宋体" w:hAnsi="宋体" w:hint="eastAsia"/>
          <w:sz w:val="24"/>
          <w:szCs w:val="24"/>
        </w:rPr>
        <w:t>。</w:t>
      </w:r>
    </w:p>
    <w:p w14:paraId="4D0E64B4" w14:textId="35339B41" w:rsidR="00A30418" w:rsidRPr="009F033A" w:rsidRDefault="009F033A" w:rsidP="009F033A">
      <w:pPr>
        <w:pStyle w:val="04-"/>
        <w:spacing w:before="156"/>
      </w:pPr>
      <w:bookmarkStart w:id="36" w:name="_Toc165900580"/>
      <w:r w:rsidRPr="009F033A">
        <w:rPr>
          <w:rFonts w:hint="eastAsia"/>
        </w:rPr>
        <w:t xml:space="preserve">2.4.1 </w:t>
      </w:r>
      <w:r w:rsidR="00A30418" w:rsidRPr="009F033A">
        <w:rPr>
          <w:rFonts w:hint="eastAsia"/>
        </w:rPr>
        <w:t>Alien简介</w:t>
      </w:r>
      <w:bookmarkEnd w:id="36"/>
    </w:p>
    <w:p w14:paraId="0CB0A13F" w14:textId="48FF4BEA" w:rsidR="00F45D8F" w:rsidRDefault="00DE51D8" w:rsidP="00A621F8">
      <w:pPr>
        <w:spacing w:line="440" w:lineRule="exact"/>
        <w:ind w:firstLineChars="200" w:firstLine="480"/>
        <w:rPr>
          <w:rFonts w:ascii="宋体" w:eastAsia="宋体" w:hAnsi="宋体"/>
          <w:sz w:val="24"/>
          <w:szCs w:val="24"/>
        </w:rPr>
      </w:pPr>
      <w:r>
        <w:rPr>
          <w:rFonts w:ascii="宋体" w:eastAsia="宋体" w:hAnsi="宋体" w:hint="eastAsia"/>
          <w:sz w:val="24"/>
          <w:szCs w:val="24"/>
        </w:rPr>
        <w:t>Alien是一个基于Rust语言实现的类Linux的操作系统，并于2023年大学生计算机系统能力大赛内核实现赛道获得了全国赛一等奖。Alien的目的旨在探索如何使用模块去构建一个操作系统，因此在Alien的实现中，</w:t>
      </w:r>
      <w:r w:rsidR="005D45E1">
        <w:rPr>
          <w:rFonts w:ascii="宋体" w:eastAsia="宋体" w:hAnsi="宋体" w:hint="eastAsia"/>
          <w:sz w:val="24"/>
          <w:szCs w:val="24"/>
        </w:rPr>
        <w:t>会将操作系统内核分割成一个个模块，这些模块要么来自于Rust社区已有的比较好的现成Crate，要么是自己</w:t>
      </w:r>
      <w:r w:rsidR="005D45E1">
        <w:rPr>
          <w:rFonts w:ascii="宋体" w:eastAsia="宋体" w:hAnsi="宋体" w:hint="eastAsia"/>
          <w:sz w:val="24"/>
          <w:szCs w:val="24"/>
        </w:rPr>
        <w:lastRenderedPageBreak/>
        <w:t>设计并实现、最终发布到相关社区中的Crate。</w:t>
      </w:r>
      <w:r w:rsidR="001E73D9">
        <w:rPr>
          <w:rFonts w:ascii="宋体" w:eastAsia="宋体" w:hAnsi="宋体" w:hint="eastAsia"/>
          <w:sz w:val="24"/>
          <w:szCs w:val="24"/>
        </w:rPr>
        <w:t>这些Crate也会被其他操作系统的开发</w:t>
      </w:r>
      <w:r w:rsidR="006D463C">
        <w:rPr>
          <w:rFonts w:ascii="宋体" w:eastAsia="宋体" w:hAnsi="宋体" w:hint="eastAsia"/>
          <w:sz w:val="24"/>
          <w:szCs w:val="24"/>
        </w:rPr>
        <w:t>者检索到，并且由于Rust在</w:t>
      </w:r>
      <w:r w:rsidR="008F1DE5">
        <w:rPr>
          <w:rFonts w:ascii="宋体" w:eastAsia="宋体" w:hAnsi="宋体" w:hint="eastAsia"/>
          <w:sz w:val="24"/>
          <w:szCs w:val="24"/>
        </w:rPr>
        <w:t>包管</w:t>
      </w:r>
      <w:proofErr w:type="gramStart"/>
      <w:r w:rsidR="008F1DE5">
        <w:rPr>
          <w:rFonts w:ascii="宋体" w:eastAsia="宋体" w:hAnsi="宋体" w:hint="eastAsia"/>
          <w:sz w:val="24"/>
          <w:szCs w:val="24"/>
        </w:rPr>
        <w:t>理</w:t>
      </w:r>
      <w:r w:rsidR="006D463C">
        <w:rPr>
          <w:rFonts w:ascii="宋体" w:eastAsia="宋体" w:hAnsi="宋体" w:hint="eastAsia"/>
          <w:sz w:val="24"/>
          <w:szCs w:val="24"/>
        </w:rPr>
        <w:t>方面</w:t>
      </w:r>
      <w:proofErr w:type="gramEnd"/>
      <w:r w:rsidR="006D463C">
        <w:rPr>
          <w:rFonts w:ascii="宋体" w:eastAsia="宋体" w:hAnsi="宋体" w:hint="eastAsia"/>
          <w:sz w:val="24"/>
          <w:szCs w:val="24"/>
        </w:rPr>
        <w:t>的支持，这些Crate也能够很方便地被</w:t>
      </w:r>
      <w:r w:rsidR="00AA3C34">
        <w:rPr>
          <w:rFonts w:ascii="宋体" w:eastAsia="宋体" w:hAnsi="宋体" w:hint="eastAsia"/>
          <w:sz w:val="24"/>
          <w:szCs w:val="24"/>
        </w:rPr>
        <w:t>有需要的开发者</w:t>
      </w:r>
      <w:r w:rsidR="006D463C">
        <w:rPr>
          <w:rFonts w:ascii="宋体" w:eastAsia="宋体" w:hAnsi="宋体" w:hint="eastAsia"/>
          <w:sz w:val="24"/>
          <w:szCs w:val="24"/>
        </w:rPr>
        <w:t>使用。</w:t>
      </w:r>
    </w:p>
    <w:p w14:paraId="7D1D017B" w14:textId="664507C3" w:rsidR="0037104F" w:rsidRDefault="00F45D8F" w:rsidP="00D339BC">
      <w:pPr>
        <w:spacing w:line="440" w:lineRule="exact"/>
        <w:ind w:firstLineChars="200" w:firstLine="480"/>
        <w:rPr>
          <w:rFonts w:ascii="宋体" w:eastAsia="宋体" w:hAnsi="宋体"/>
          <w:sz w:val="24"/>
          <w:szCs w:val="24"/>
        </w:rPr>
      </w:pPr>
      <w:r>
        <w:rPr>
          <w:rFonts w:ascii="宋体" w:eastAsia="宋体" w:hAnsi="宋体" w:hint="eastAsia"/>
          <w:sz w:val="24"/>
          <w:szCs w:val="24"/>
        </w:rPr>
        <w:t>在本研究中将以Alien作为使用异步串口驱动的</w:t>
      </w:r>
      <w:r w:rsidR="00C30698">
        <w:rPr>
          <w:rFonts w:ascii="宋体" w:eastAsia="宋体" w:hAnsi="宋体" w:hint="eastAsia"/>
          <w:sz w:val="24"/>
          <w:szCs w:val="24"/>
        </w:rPr>
        <w:t>上层</w:t>
      </w:r>
      <w:r>
        <w:rPr>
          <w:rFonts w:ascii="宋体" w:eastAsia="宋体" w:hAnsi="宋体" w:hint="eastAsia"/>
          <w:sz w:val="24"/>
          <w:szCs w:val="24"/>
        </w:rPr>
        <w:t>操作系统，以此证明异步串口驱动的正确性。</w:t>
      </w:r>
    </w:p>
    <w:p w14:paraId="738EFA18" w14:textId="77777777" w:rsidR="00297D2A" w:rsidRPr="002E37F5" w:rsidRDefault="00297D2A" w:rsidP="00297D2A">
      <w:pPr>
        <w:spacing w:line="440" w:lineRule="exact"/>
        <w:rPr>
          <w:rFonts w:ascii="宋体" w:eastAsia="宋体" w:hAnsi="宋体"/>
          <w:sz w:val="24"/>
          <w:szCs w:val="24"/>
        </w:rPr>
      </w:pPr>
    </w:p>
    <w:p w14:paraId="39E90E2C" w14:textId="2E798D65" w:rsidR="00965FE2" w:rsidRDefault="00965FE2">
      <w:pPr>
        <w:widowControl/>
        <w:jc w:val="left"/>
      </w:pPr>
      <w:r>
        <w:br w:type="page"/>
      </w:r>
    </w:p>
    <w:p w14:paraId="08322354" w14:textId="321B0583" w:rsidR="00B24724" w:rsidRDefault="00965FE2" w:rsidP="00965FE2">
      <w:pPr>
        <w:pStyle w:val="02-"/>
        <w:spacing w:before="156" w:after="312"/>
      </w:pPr>
      <w:bookmarkStart w:id="37" w:name="_Toc165900581"/>
      <w:r>
        <w:rPr>
          <w:rFonts w:hint="eastAsia"/>
        </w:rPr>
        <w:lastRenderedPageBreak/>
        <w:t xml:space="preserve">第3章 </w:t>
      </w:r>
      <w:r w:rsidR="00461850">
        <w:rPr>
          <w:rFonts w:hint="eastAsia"/>
        </w:rPr>
        <w:t>异步串口驱动模块的设计与实现</w:t>
      </w:r>
      <w:bookmarkEnd w:id="37"/>
    </w:p>
    <w:p w14:paraId="65A8D65D" w14:textId="00668545" w:rsidR="00B9702B" w:rsidRPr="00B9702B" w:rsidRDefault="00B9702B" w:rsidP="00461850">
      <w:pPr>
        <w:pStyle w:val="03-"/>
        <w:spacing w:before="156"/>
      </w:pPr>
      <w:bookmarkStart w:id="38" w:name="_Toc165900582"/>
      <w:r w:rsidRPr="00B9702B">
        <w:rPr>
          <w:rFonts w:hint="eastAsia"/>
        </w:rPr>
        <w:t xml:space="preserve">3.1 </w:t>
      </w:r>
      <w:r w:rsidR="00461850">
        <w:rPr>
          <w:rFonts w:hint="eastAsia"/>
        </w:rPr>
        <w:t>串口基本机制</w:t>
      </w:r>
      <w:bookmarkEnd w:id="38"/>
    </w:p>
    <w:p w14:paraId="28D0F1EB" w14:textId="55BD0B68" w:rsidR="00075F8F" w:rsidRPr="00075F8F" w:rsidRDefault="00075F8F" w:rsidP="00075F8F">
      <w:pPr>
        <w:pStyle w:val="04-"/>
        <w:spacing w:before="156"/>
      </w:pPr>
      <w:bookmarkStart w:id="39" w:name="_Toc165900583"/>
      <w:r w:rsidRPr="00075F8F">
        <w:rPr>
          <w:rFonts w:hint="eastAsia"/>
        </w:rPr>
        <w:t>3.1.1 串口简介</w:t>
      </w:r>
      <w:bookmarkEnd w:id="39"/>
    </w:p>
    <w:p w14:paraId="2C06AE79" w14:textId="3D05F691" w:rsidR="00A41C17" w:rsidRDefault="00745F30" w:rsidP="00075F8F">
      <w:pPr>
        <w:spacing w:line="440" w:lineRule="exact"/>
        <w:ind w:firstLine="420"/>
        <w:rPr>
          <w:rFonts w:ascii="宋体" w:eastAsia="宋体" w:hAnsi="宋体"/>
          <w:sz w:val="24"/>
          <w:szCs w:val="24"/>
        </w:rPr>
      </w:pPr>
      <w:r>
        <w:rPr>
          <w:rFonts w:ascii="宋体" w:eastAsia="宋体" w:hAnsi="宋体" w:hint="eastAsia"/>
          <w:sz w:val="24"/>
          <w:szCs w:val="24"/>
        </w:rPr>
        <w:t>串口</w:t>
      </w:r>
      <w:r w:rsidR="004965C0">
        <w:rPr>
          <w:rFonts w:ascii="宋体" w:eastAsia="宋体" w:hAnsi="宋体" w:hint="eastAsia"/>
          <w:sz w:val="24"/>
          <w:szCs w:val="24"/>
        </w:rPr>
        <w:t>，原名为串行接口（Serial Interface）,是一种用于连接计算机与外部设备得物理接口。在串口上，我们通常使用通用异步接收/发送器作为通信协议。通用异步接收/发送器</w:t>
      </w:r>
      <w:r>
        <w:rPr>
          <w:rFonts w:ascii="宋体" w:eastAsia="宋体" w:hAnsi="宋体" w:hint="eastAsia"/>
          <w:sz w:val="24"/>
          <w:szCs w:val="24"/>
        </w:rPr>
        <w:t>（Universal Asynchronous Receiver-</w:t>
      </w:r>
      <w:proofErr w:type="spellStart"/>
      <w:r>
        <w:rPr>
          <w:rFonts w:ascii="宋体" w:eastAsia="宋体" w:hAnsi="宋体" w:hint="eastAsia"/>
          <w:sz w:val="24"/>
          <w:szCs w:val="24"/>
        </w:rPr>
        <w:t>Transmiterr</w:t>
      </w:r>
      <w:proofErr w:type="spellEnd"/>
      <w:r>
        <w:rPr>
          <w:rFonts w:ascii="宋体" w:eastAsia="宋体" w:hAnsi="宋体" w:hint="eastAsia"/>
          <w:sz w:val="24"/>
          <w:szCs w:val="24"/>
        </w:rPr>
        <w:t>,简称UART）</w:t>
      </w:r>
      <w:r w:rsidR="004965C0">
        <w:rPr>
          <w:rFonts w:ascii="宋体" w:eastAsia="宋体" w:hAnsi="宋体" w:hint="eastAsia"/>
          <w:sz w:val="24"/>
          <w:szCs w:val="24"/>
        </w:rPr>
        <w:t>是一种通信协议，负责在串口上实现数据的传输和</w:t>
      </w:r>
      <w:r w:rsidR="00C76797">
        <w:rPr>
          <w:rFonts w:ascii="宋体" w:eastAsia="宋体" w:hAnsi="宋体" w:hint="eastAsia"/>
          <w:sz w:val="24"/>
          <w:szCs w:val="24"/>
        </w:rPr>
        <w:t>接收</w:t>
      </w:r>
      <w:r w:rsidR="004965C0">
        <w:rPr>
          <w:rFonts w:ascii="宋体" w:eastAsia="宋体" w:hAnsi="宋体" w:hint="eastAsia"/>
          <w:sz w:val="24"/>
          <w:szCs w:val="24"/>
        </w:rPr>
        <w:t>，它定义了被传输数据的格式、速率以及停止位等。由于串口和UART紧密相关，一般也直接使用串口来代指UART</w:t>
      </w:r>
      <w:r w:rsidR="001B6ADB">
        <w:rPr>
          <w:rFonts w:ascii="宋体" w:eastAsia="宋体" w:hAnsi="宋体" w:hint="eastAsia"/>
          <w:sz w:val="24"/>
          <w:szCs w:val="24"/>
        </w:rPr>
        <w:t>。</w:t>
      </w:r>
    </w:p>
    <w:p w14:paraId="1446B702" w14:textId="620C15DB" w:rsidR="00A41C17" w:rsidRDefault="00C76797" w:rsidP="00A41C17">
      <w:pPr>
        <w:spacing w:line="440" w:lineRule="exact"/>
        <w:rPr>
          <w:rFonts w:ascii="宋体" w:eastAsia="宋体" w:hAnsi="宋体"/>
          <w:sz w:val="24"/>
          <w:szCs w:val="24"/>
        </w:rPr>
      </w:pPr>
      <w:r>
        <w:rPr>
          <w:rFonts w:ascii="宋体" w:eastAsia="宋体" w:hAnsi="宋体"/>
          <w:sz w:val="24"/>
          <w:szCs w:val="24"/>
        </w:rPr>
        <w:tab/>
      </w:r>
      <w:r w:rsidR="005842E8">
        <w:rPr>
          <w:rFonts w:ascii="宋体" w:eastAsia="宋体" w:hAnsi="宋体" w:hint="eastAsia"/>
          <w:sz w:val="24"/>
          <w:szCs w:val="24"/>
        </w:rPr>
        <w:t>在本项研究中</w:t>
      </w:r>
      <w:r>
        <w:rPr>
          <w:rFonts w:ascii="宋体" w:eastAsia="宋体" w:hAnsi="宋体" w:hint="eastAsia"/>
          <w:sz w:val="24"/>
          <w:szCs w:val="24"/>
        </w:rPr>
        <w:t>，</w:t>
      </w:r>
      <w:r w:rsidR="00BE4DA4">
        <w:rPr>
          <w:rFonts w:ascii="宋体" w:eastAsia="宋体" w:hAnsi="宋体" w:hint="eastAsia"/>
          <w:sz w:val="24"/>
          <w:szCs w:val="24"/>
        </w:rPr>
        <w:t>我们使用的Alien操作系统运行在QEMU模拟机上，使用了QEMU提供的虚拟串口。QEMU虚拟机模拟的串口兼容了NS16550A硬件规范。根据该规范，每个UART使用8个I/O字节来访问其寄存器。下表显示了UART中每个寄存器的地址和基本含义。表中使用的base</w:t>
      </w:r>
      <w:r w:rsidR="003452DD">
        <w:rPr>
          <w:rFonts w:ascii="宋体" w:eastAsia="宋体" w:hAnsi="宋体" w:hint="eastAsia"/>
          <w:sz w:val="24"/>
          <w:szCs w:val="24"/>
        </w:rPr>
        <w:t>表示</w:t>
      </w:r>
      <w:r w:rsidR="00BE4DA4">
        <w:rPr>
          <w:rFonts w:ascii="宋体" w:eastAsia="宋体" w:hAnsi="宋体" w:hint="eastAsia"/>
          <w:sz w:val="24"/>
          <w:szCs w:val="24"/>
        </w:rPr>
        <w:t>串口设备的起始地址。在QEMU模拟的虚拟裸机qemu-system-riscv64中默认的串口设备寄存器的基址为0x10000000。</w:t>
      </w:r>
    </w:p>
    <w:p w14:paraId="2C4201F3" w14:textId="296B74DD" w:rsidR="00C76797" w:rsidRDefault="00C76797" w:rsidP="00C76797">
      <w:pPr>
        <w:pStyle w:val="07-"/>
      </w:pPr>
      <w:r>
        <w:rPr>
          <w:rFonts w:hint="eastAsia"/>
        </w:rPr>
        <w:t>表</w:t>
      </w:r>
      <w:r w:rsidR="005036E2">
        <w:rPr>
          <w:rFonts w:hint="eastAsia"/>
        </w:rPr>
        <w:t>3-1</w:t>
      </w:r>
      <w:r w:rsidRPr="00937CD9">
        <w:t xml:space="preserve"> </w:t>
      </w:r>
      <w:r w:rsidR="005036E2">
        <w:rPr>
          <w:rFonts w:hint="eastAsia"/>
        </w:rPr>
        <w:t>UART中每个寄存器的地址和基本含义</w:t>
      </w:r>
    </w:p>
    <w:tbl>
      <w:tblPr>
        <w:tblW w:w="8789" w:type="dxa"/>
        <w:jc w:val="center"/>
        <w:tblBorders>
          <w:top w:val="single" w:sz="4" w:space="0" w:color="auto"/>
          <w:bottom w:val="single" w:sz="4" w:space="0" w:color="auto"/>
        </w:tblBorders>
        <w:tblLayout w:type="fixed"/>
        <w:tblLook w:val="0200" w:firstRow="0" w:lastRow="0" w:firstColumn="0" w:lastColumn="0" w:noHBand="1" w:noVBand="0"/>
      </w:tblPr>
      <w:tblGrid>
        <w:gridCol w:w="1221"/>
        <w:gridCol w:w="1892"/>
        <w:gridCol w:w="1892"/>
        <w:gridCol w:w="1892"/>
        <w:gridCol w:w="1892"/>
      </w:tblGrid>
      <w:tr w:rsidR="0031530D" w14:paraId="6F91A63C" w14:textId="77777777" w:rsidTr="005842E8">
        <w:trPr>
          <w:trHeight w:val="374"/>
          <w:jc w:val="center"/>
        </w:trPr>
        <w:tc>
          <w:tcPr>
            <w:tcW w:w="1277" w:type="dxa"/>
            <w:tcBorders>
              <w:top w:val="single" w:sz="4" w:space="0" w:color="auto"/>
              <w:bottom w:val="nil"/>
            </w:tcBorders>
            <w:vAlign w:val="center"/>
          </w:tcPr>
          <w:p w14:paraId="2B8B959B" w14:textId="4774CF18" w:rsidR="0031530D" w:rsidRDefault="00C56AD6" w:rsidP="00E01E53">
            <w:pPr>
              <w:pStyle w:val="07-1"/>
            </w:pPr>
            <w:r>
              <w:rPr>
                <w:rFonts w:hint="eastAsia"/>
              </w:rPr>
              <w:t xml:space="preserve">I/O port </w:t>
            </w:r>
          </w:p>
        </w:tc>
        <w:tc>
          <w:tcPr>
            <w:tcW w:w="1985" w:type="dxa"/>
            <w:tcBorders>
              <w:top w:val="single" w:sz="4" w:space="0" w:color="auto"/>
              <w:bottom w:val="nil"/>
            </w:tcBorders>
            <w:vAlign w:val="center"/>
          </w:tcPr>
          <w:p w14:paraId="24F71F1F" w14:textId="0A279612" w:rsidR="0031530D" w:rsidRDefault="00C56AD6" w:rsidP="00E01E53">
            <w:pPr>
              <w:pStyle w:val="07-1"/>
            </w:pPr>
            <w:proofErr w:type="gramStart"/>
            <w:r>
              <w:rPr>
                <w:rFonts w:hint="eastAsia"/>
              </w:rPr>
              <w:t>Read(</w:t>
            </w:r>
            <w:proofErr w:type="gramEnd"/>
            <w:r>
              <w:rPr>
                <w:rFonts w:hint="eastAsia"/>
              </w:rPr>
              <w:t>DLAB=0)</w:t>
            </w:r>
          </w:p>
        </w:tc>
        <w:tc>
          <w:tcPr>
            <w:tcW w:w="1985" w:type="dxa"/>
            <w:tcBorders>
              <w:top w:val="single" w:sz="4" w:space="0" w:color="auto"/>
              <w:bottom w:val="nil"/>
            </w:tcBorders>
            <w:vAlign w:val="center"/>
          </w:tcPr>
          <w:p w14:paraId="3771AA80" w14:textId="193EEF37" w:rsidR="0031530D" w:rsidRDefault="00C56AD6" w:rsidP="005F0592">
            <w:pPr>
              <w:pStyle w:val="07-1"/>
            </w:pPr>
            <w:proofErr w:type="gramStart"/>
            <w:r>
              <w:rPr>
                <w:rFonts w:hint="eastAsia"/>
              </w:rPr>
              <w:t>Write(</w:t>
            </w:r>
            <w:proofErr w:type="gramEnd"/>
            <w:r>
              <w:rPr>
                <w:rFonts w:hint="eastAsia"/>
              </w:rPr>
              <w:t>DLAB=0)</w:t>
            </w:r>
          </w:p>
        </w:tc>
        <w:tc>
          <w:tcPr>
            <w:tcW w:w="1985" w:type="dxa"/>
            <w:tcBorders>
              <w:top w:val="single" w:sz="4" w:space="0" w:color="auto"/>
              <w:bottom w:val="nil"/>
            </w:tcBorders>
            <w:vAlign w:val="center"/>
          </w:tcPr>
          <w:p w14:paraId="1EA6B9DB" w14:textId="5BCB98FB" w:rsidR="0031530D" w:rsidRDefault="00C56AD6" w:rsidP="00E01E53">
            <w:pPr>
              <w:pStyle w:val="07-1"/>
            </w:pPr>
            <w:proofErr w:type="gramStart"/>
            <w:r>
              <w:rPr>
                <w:rFonts w:hint="eastAsia"/>
              </w:rPr>
              <w:t>Read(</w:t>
            </w:r>
            <w:proofErr w:type="gramEnd"/>
            <w:r>
              <w:rPr>
                <w:rFonts w:hint="eastAsia"/>
              </w:rPr>
              <w:t>DLAB=1)</w:t>
            </w:r>
          </w:p>
        </w:tc>
        <w:tc>
          <w:tcPr>
            <w:tcW w:w="1985" w:type="dxa"/>
            <w:tcBorders>
              <w:top w:val="single" w:sz="4" w:space="0" w:color="auto"/>
              <w:bottom w:val="nil"/>
            </w:tcBorders>
            <w:vAlign w:val="center"/>
          </w:tcPr>
          <w:p w14:paraId="7D34D9BA" w14:textId="41E2193B" w:rsidR="0031530D" w:rsidRDefault="00C56AD6" w:rsidP="00E01E53">
            <w:pPr>
              <w:pStyle w:val="07-1"/>
            </w:pPr>
            <w:proofErr w:type="gramStart"/>
            <w:r>
              <w:rPr>
                <w:rFonts w:hint="eastAsia"/>
              </w:rPr>
              <w:t>Write(</w:t>
            </w:r>
            <w:proofErr w:type="gramEnd"/>
            <w:r>
              <w:rPr>
                <w:rFonts w:hint="eastAsia"/>
              </w:rPr>
              <w:t>DLAB=1)</w:t>
            </w:r>
          </w:p>
        </w:tc>
      </w:tr>
      <w:tr w:rsidR="005036E2" w14:paraId="3259F855" w14:textId="7A314099" w:rsidTr="005842E8">
        <w:trPr>
          <w:trHeight w:val="374"/>
          <w:jc w:val="center"/>
        </w:trPr>
        <w:tc>
          <w:tcPr>
            <w:tcW w:w="1277" w:type="dxa"/>
            <w:tcBorders>
              <w:top w:val="single" w:sz="4" w:space="0" w:color="auto"/>
              <w:bottom w:val="nil"/>
            </w:tcBorders>
            <w:vAlign w:val="center"/>
          </w:tcPr>
          <w:p w14:paraId="6C818677" w14:textId="7535C80E" w:rsidR="005036E2" w:rsidRDefault="0031530D" w:rsidP="00E01E53">
            <w:pPr>
              <w:pStyle w:val="07-1"/>
            </w:pPr>
            <w:r>
              <w:t>B</w:t>
            </w:r>
            <w:r>
              <w:rPr>
                <w:rFonts w:hint="eastAsia"/>
              </w:rPr>
              <w:t>ase</w:t>
            </w:r>
          </w:p>
        </w:tc>
        <w:tc>
          <w:tcPr>
            <w:tcW w:w="1985" w:type="dxa"/>
            <w:tcBorders>
              <w:top w:val="single" w:sz="4" w:space="0" w:color="auto"/>
              <w:bottom w:val="nil"/>
            </w:tcBorders>
            <w:vAlign w:val="center"/>
          </w:tcPr>
          <w:p w14:paraId="4010798B" w14:textId="5F0FC873" w:rsidR="005036E2" w:rsidRDefault="00C56AD6" w:rsidP="00E01E53">
            <w:pPr>
              <w:pStyle w:val="07-1"/>
            </w:pPr>
            <w:r w:rsidRPr="00C56AD6">
              <w:rPr>
                <w:rFonts w:hint="eastAsia"/>
                <w:b/>
                <w:bCs/>
              </w:rPr>
              <w:t>RBR</w:t>
            </w:r>
            <w:r>
              <w:rPr>
                <w:rFonts w:hint="eastAsia"/>
              </w:rPr>
              <w:t xml:space="preserve"> </w:t>
            </w:r>
            <w:proofErr w:type="spellStart"/>
            <w:r>
              <w:rPr>
                <w:rFonts w:hint="eastAsia"/>
              </w:rPr>
              <w:t>reciver</w:t>
            </w:r>
            <w:proofErr w:type="spellEnd"/>
            <w:r>
              <w:rPr>
                <w:rFonts w:hint="eastAsia"/>
              </w:rPr>
              <w:t xml:space="preserve"> buffer</w:t>
            </w:r>
          </w:p>
        </w:tc>
        <w:tc>
          <w:tcPr>
            <w:tcW w:w="1985" w:type="dxa"/>
            <w:tcBorders>
              <w:top w:val="single" w:sz="4" w:space="0" w:color="auto"/>
              <w:bottom w:val="nil"/>
            </w:tcBorders>
            <w:vAlign w:val="center"/>
          </w:tcPr>
          <w:p w14:paraId="53139C24" w14:textId="511C5EDB" w:rsidR="005036E2" w:rsidRDefault="00D82286" w:rsidP="00E01E53">
            <w:pPr>
              <w:pStyle w:val="07-1"/>
            </w:pPr>
            <w:r w:rsidRPr="005F0592">
              <w:rPr>
                <w:rFonts w:hint="eastAsia"/>
                <w:b/>
                <w:bCs/>
              </w:rPr>
              <w:t xml:space="preserve">THR </w:t>
            </w:r>
            <w:r>
              <w:rPr>
                <w:rFonts w:hint="eastAsia"/>
              </w:rPr>
              <w:t>transmitter holding</w:t>
            </w:r>
          </w:p>
        </w:tc>
        <w:tc>
          <w:tcPr>
            <w:tcW w:w="1985" w:type="dxa"/>
            <w:tcBorders>
              <w:top w:val="single" w:sz="4" w:space="0" w:color="auto"/>
              <w:bottom w:val="nil"/>
            </w:tcBorders>
          </w:tcPr>
          <w:p w14:paraId="2072EB20" w14:textId="4EFDAFE9" w:rsidR="005036E2" w:rsidRDefault="00D82286" w:rsidP="00E01E53">
            <w:pPr>
              <w:pStyle w:val="07-1"/>
            </w:pPr>
            <w:r w:rsidRPr="005F0592">
              <w:rPr>
                <w:rFonts w:hint="eastAsia"/>
                <w:b/>
                <w:bCs/>
              </w:rPr>
              <w:t>DLL</w:t>
            </w:r>
            <w:r>
              <w:rPr>
                <w:rFonts w:hint="eastAsia"/>
              </w:rPr>
              <w:t xml:space="preserve"> divisor latch LSB</w:t>
            </w:r>
          </w:p>
        </w:tc>
        <w:tc>
          <w:tcPr>
            <w:tcW w:w="1985" w:type="dxa"/>
            <w:tcBorders>
              <w:top w:val="single" w:sz="4" w:space="0" w:color="auto"/>
              <w:bottom w:val="nil"/>
            </w:tcBorders>
          </w:tcPr>
          <w:p w14:paraId="4E883042" w14:textId="7E5AC243" w:rsidR="005036E2" w:rsidRDefault="00D82286" w:rsidP="00E01E53">
            <w:pPr>
              <w:pStyle w:val="07-1"/>
            </w:pPr>
            <w:r w:rsidRPr="005F0592">
              <w:rPr>
                <w:rFonts w:hint="eastAsia"/>
                <w:b/>
                <w:bCs/>
              </w:rPr>
              <w:t>DLL</w:t>
            </w:r>
            <w:r>
              <w:rPr>
                <w:rFonts w:hint="eastAsia"/>
              </w:rPr>
              <w:t xml:space="preserve"> divisor latch LSB</w:t>
            </w:r>
          </w:p>
        </w:tc>
      </w:tr>
      <w:tr w:rsidR="005036E2" w14:paraId="66983C9A" w14:textId="59B0256C" w:rsidTr="005842E8">
        <w:trPr>
          <w:trHeight w:val="374"/>
          <w:jc w:val="center"/>
        </w:trPr>
        <w:tc>
          <w:tcPr>
            <w:tcW w:w="1277" w:type="dxa"/>
            <w:tcBorders>
              <w:top w:val="nil"/>
              <w:bottom w:val="nil"/>
            </w:tcBorders>
            <w:vAlign w:val="center"/>
          </w:tcPr>
          <w:p w14:paraId="409893E5" w14:textId="1592F65F" w:rsidR="005036E2" w:rsidRDefault="0031530D" w:rsidP="00E01E53">
            <w:pPr>
              <w:pStyle w:val="07-1"/>
            </w:pPr>
            <w:r>
              <w:t>B</w:t>
            </w:r>
            <w:r>
              <w:rPr>
                <w:rFonts w:hint="eastAsia"/>
              </w:rPr>
              <w:t>ase+1</w:t>
            </w:r>
          </w:p>
        </w:tc>
        <w:tc>
          <w:tcPr>
            <w:tcW w:w="1985" w:type="dxa"/>
            <w:tcBorders>
              <w:top w:val="nil"/>
              <w:bottom w:val="nil"/>
            </w:tcBorders>
            <w:vAlign w:val="center"/>
          </w:tcPr>
          <w:p w14:paraId="386E88D1" w14:textId="7BFD5B0D" w:rsidR="005036E2" w:rsidRPr="00C56AD6" w:rsidRDefault="00C56AD6" w:rsidP="00E01E53">
            <w:pPr>
              <w:pStyle w:val="07-1"/>
              <w:rPr>
                <w:b/>
                <w:bCs/>
              </w:rPr>
            </w:pPr>
            <w:r w:rsidRPr="00C56AD6">
              <w:rPr>
                <w:rFonts w:hint="eastAsia"/>
                <w:b/>
                <w:bCs/>
              </w:rPr>
              <w:t>IER</w:t>
            </w:r>
            <w:r>
              <w:rPr>
                <w:rFonts w:hint="eastAsia"/>
                <w:b/>
                <w:bCs/>
              </w:rPr>
              <w:t xml:space="preserve"> </w:t>
            </w:r>
            <w:r w:rsidRPr="00C56AD6">
              <w:rPr>
                <w:rFonts w:hint="eastAsia"/>
              </w:rPr>
              <w:t>interrupt enable</w:t>
            </w:r>
          </w:p>
        </w:tc>
        <w:tc>
          <w:tcPr>
            <w:tcW w:w="1985" w:type="dxa"/>
            <w:tcBorders>
              <w:top w:val="nil"/>
              <w:bottom w:val="nil"/>
            </w:tcBorders>
            <w:vAlign w:val="center"/>
          </w:tcPr>
          <w:p w14:paraId="03837E7D" w14:textId="05D6BBB0" w:rsidR="005036E2" w:rsidRDefault="00943456" w:rsidP="00E01E53">
            <w:pPr>
              <w:pStyle w:val="07-1"/>
            </w:pPr>
            <w:r w:rsidRPr="00C56AD6">
              <w:rPr>
                <w:rFonts w:hint="eastAsia"/>
                <w:b/>
                <w:bCs/>
              </w:rPr>
              <w:t>IER</w:t>
            </w:r>
            <w:r>
              <w:rPr>
                <w:rFonts w:hint="eastAsia"/>
                <w:b/>
                <w:bCs/>
              </w:rPr>
              <w:t xml:space="preserve"> </w:t>
            </w:r>
            <w:r w:rsidRPr="00C56AD6">
              <w:rPr>
                <w:rFonts w:hint="eastAsia"/>
              </w:rPr>
              <w:t>interrupt enable</w:t>
            </w:r>
          </w:p>
        </w:tc>
        <w:tc>
          <w:tcPr>
            <w:tcW w:w="1985" w:type="dxa"/>
            <w:tcBorders>
              <w:top w:val="nil"/>
              <w:bottom w:val="nil"/>
            </w:tcBorders>
          </w:tcPr>
          <w:p w14:paraId="342CAD02" w14:textId="4251A17D" w:rsidR="005036E2" w:rsidRDefault="00D82286" w:rsidP="00E01E53">
            <w:pPr>
              <w:pStyle w:val="07-1"/>
            </w:pPr>
            <w:r w:rsidRPr="005F0592">
              <w:rPr>
                <w:rFonts w:hint="eastAsia"/>
                <w:b/>
                <w:bCs/>
              </w:rPr>
              <w:t>DLM</w:t>
            </w:r>
            <w:r>
              <w:rPr>
                <w:rFonts w:hint="eastAsia"/>
              </w:rPr>
              <w:t xml:space="preserve"> divisor latch MSB</w:t>
            </w:r>
          </w:p>
        </w:tc>
        <w:tc>
          <w:tcPr>
            <w:tcW w:w="1985" w:type="dxa"/>
            <w:tcBorders>
              <w:top w:val="nil"/>
              <w:bottom w:val="nil"/>
            </w:tcBorders>
          </w:tcPr>
          <w:p w14:paraId="55988B15" w14:textId="7BFE0859" w:rsidR="005036E2" w:rsidRDefault="00D82286" w:rsidP="00E01E53">
            <w:pPr>
              <w:pStyle w:val="07-1"/>
            </w:pPr>
            <w:r w:rsidRPr="005F0592">
              <w:rPr>
                <w:rFonts w:hint="eastAsia"/>
                <w:b/>
                <w:bCs/>
              </w:rPr>
              <w:t>DLM</w:t>
            </w:r>
            <w:r>
              <w:rPr>
                <w:rFonts w:hint="eastAsia"/>
              </w:rPr>
              <w:t xml:space="preserve"> divisor latch MSB</w:t>
            </w:r>
          </w:p>
        </w:tc>
      </w:tr>
      <w:tr w:rsidR="005036E2" w14:paraId="20757808" w14:textId="581C7F37" w:rsidTr="005842E8">
        <w:trPr>
          <w:trHeight w:val="374"/>
          <w:jc w:val="center"/>
        </w:trPr>
        <w:tc>
          <w:tcPr>
            <w:tcW w:w="1277" w:type="dxa"/>
            <w:tcBorders>
              <w:top w:val="nil"/>
              <w:bottom w:val="nil"/>
            </w:tcBorders>
            <w:vAlign w:val="center"/>
          </w:tcPr>
          <w:p w14:paraId="7959CCD0" w14:textId="4D8165C2" w:rsidR="005036E2" w:rsidRDefault="0031530D" w:rsidP="00E01E53">
            <w:pPr>
              <w:pStyle w:val="07-1"/>
            </w:pPr>
            <w:r>
              <w:rPr>
                <w:rFonts w:hint="eastAsia"/>
              </w:rPr>
              <w:t>Base+2</w:t>
            </w:r>
          </w:p>
        </w:tc>
        <w:tc>
          <w:tcPr>
            <w:tcW w:w="1985" w:type="dxa"/>
            <w:tcBorders>
              <w:top w:val="nil"/>
              <w:bottom w:val="nil"/>
            </w:tcBorders>
            <w:vAlign w:val="center"/>
          </w:tcPr>
          <w:p w14:paraId="051344D9" w14:textId="48E4C3FA" w:rsidR="005036E2" w:rsidRDefault="00A50258" w:rsidP="00E01E53">
            <w:pPr>
              <w:pStyle w:val="07-1"/>
            </w:pPr>
            <w:r w:rsidRPr="005F0592">
              <w:rPr>
                <w:rFonts w:hint="eastAsia"/>
                <w:b/>
                <w:bCs/>
              </w:rPr>
              <w:t>IIR</w:t>
            </w:r>
            <w:r>
              <w:rPr>
                <w:rFonts w:hint="eastAsia"/>
              </w:rPr>
              <w:t xml:space="preserve"> interrupt identification</w:t>
            </w:r>
          </w:p>
        </w:tc>
        <w:tc>
          <w:tcPr>
            <w:tcW w:w="1985" w:type="dxa"/>
            <w:tcBorders>
              <w:top w:val="nil"/>
              <w:bottom w:val="nil"/>
            </w:tcBorders>
            <w:vAlign w:val="center"/>
          </w:tcPr>
          <w:p w14:paraId="4F44E0EB" w14:textId="439219BB" w:rsidR="005036E2" w:rsidRDefault="00A50258" w:rsidP="00E01E53">
            <w:pPr>
              <w:pStyle w:val="07-1"/>
            </w:pPr>
            <w:r w:rsidRPr="005F0592">
              <w:rPr>
                <w:rFonts w:hint="eastAsia"/>
                <w:b/>
                <w:bCs/>
              </w:rPr>
              <w:t>FCR</w:t>
            </w:r>
            <w:r>
              <w:rPr>
                <w:rFonts w:hint="eastAsia"/>
              </w:rPr>
              <w:t xml:space="preserve"> FIFO control</w:t>
            </w:r>
          </w:p>
        </w:tc>
        <w:tc>
          <w:tcPr>
            <w:tcW w:w="1985" w:type="dxa"/>
            <w:tcBorders>
              <w:top w:val="nil"/>
              <w:bottom w:val="nil"/>
            </w:tcBorders>
          </w:tcPr>
          <w:p w14:paraId="68882D47" w14:textId="4D943FEF" w:rsidR="005036E2" w:rsidRDefault="00A50258" w:rsidP="00E01E53">
            <w:pPr>
              <w:pStyle w:val="07-1"/>
            </w:pPr>
            <w:r w:rsidRPr="005F0592">
              <w:rPr>
                <w:rFonts w:hint="eastAsia"/>
                <w:b/>
                <w:bCs/>
              </w:rPr>
              <w:t>IIR</w:t>
            </w:r>
            <w:r>
              <w:rPr>
                <w:rFonts w:hint="eastAsia"/>
              </w:rPr>
              <w:t xml:space="preserve"> interrupt identification</w:t>
            </w:r>
          </w:p>
        </w:tc>
        <w:tc>
          <w:tcPr>
            <w:tcW w:w="1985" w:type="dxa"/>
            <w:tcBorders>
              <w:top w:val="nil"/>
              <w:bottom w:val="nil"/>
            </w:tcBorders>
          </w:tcPr>
          <w:p w14:paraId="584951F9" w14:textId="1C8C1090" w:rsidR="005036E2" w:rsidRDefault="00A50258" w:rsidP="00E01E53">
            <w:pPr>
              <w:pStyle w:val="07-1"/>
            </w:pPr>
            <w:r w:rsidRPr="005F0592">
              <w:rPr>
                <w:rFonts w:hint="eastAsia"/>
                <w:b/>
                <w:bCs/>
              </w:rPr>
              <w:t>FCR</w:t>
            </w:r>
            <w:r>
              <w:rPr>
                <w:rFonts w:hint="eastAsia"/>
              </w:rPr>
              <w:t xml:space="preserve"> FIFO control</w:t>
            </w:r>
          </w:p>
        </w:tc>
      </w:tr>
      <w:tr w:rsidR="005036E2" w14:paraId="0DAF045E" w14:textId="0FDA9401" w:rsidTr="005842E8">
        <w:trPr>
          <w:trHeight w:val="374"/>
          <w:jc w:val="center"/>
        </w:trPr>
        <w:tc>
          <w:tcPr>
            <w:tcW w:w="1277" w:type="dxa"/>
            <w:tcBorders>
              <w:top w:val="nil"/>
              <w:bottom w:val="nil"/>
            </w:tcBorders>
            <w:vAlign w:val="center"/>
          </w:tcPr>
          <w:p w14:paraId="558A8A85" w14:textId="38BB5C7A" w:rsidR="005036E2" w:rsidRDefault="0031530D" w:rsidP="00E01E53">
            <w:pPr>
              <w:pStyle w:val="07-1"/>
            </w:pPr>
            <w:r>
              <w:rPr>
                <w:rFonts w:hint="eastAsia"/>
              </w:rPr>
              <w:t>Base+3</w:t>
            </w:r>
          </w:p>
        </w:tc>
        <w:tc>
          <w:tcPr>
            <w:tcW w:w="1985" w:type="dxa"/>
            <w:tcBorders>
              <w:top w:val="nil"/>
              <w:bottom w:val="nil"/>
            </w:tcBorders>
            <w:vAlign w:val="center"/>
          </w:tcPr>
          <w:p w14:paraId="3EF0F253" w14:textId="2AA6E346" w:rsidR="005036E2" w:rsidRDefault="00A50258" w:rsidP="00E01E53">
            <w:pPr>
              <w:pStyle w:val="07-1"/>
            </w:pPr>
            <w:r w:rsidRPr="005F0592">
              <w:rPr>
                <w:rFonts w:hint="eastAsia"/>
                <w:b/>
                <w:bCs/>
              </w:rPr>
              <w:t>LCR</w:t>
            </w:r>
            <w:r>
              <w:rPr>
                <w:rFonts w:hint="eastAsia"/>
              </w:rPr>
              <w:t xml:space="preserve"> line control</w:t>
            </w:r>
          </w:p>
        </w:tc>
        <w:tc>
          <w:tcPr>
            <w:tcW w:w="1985" w:type="dxa"/>
            <w:tcBorders>
              <w:top w:val="nil"/>
              <w:bottom w:val="nil"/>
            </w:tcBorders>
            <w:vAlign w:val="center"/>
          </w:tcPr>
          <w:p w14:paraId="3C8D241B" w14:textId="72E2D91C" w:rsidR="005036E2" w:rsidRDefault="00A50258" w:rsidP="00E01E53">
            <w:pPr>
              <w:pStyle w:val="07-1"/>
            </w:pPr>
            <w:r w:rsidRPr="005F0592">
              <w:rPr>
                <w:rFonts w:hint="eastAsia"/>
                <w:b/>
                <w:bCs/>
              </w:rPr>
              <w:t>LCR</w:t>
            </w:r>
            <w:r>
              <w:rPr>
                <w:rFonts w:hint="eastAsia"/>
              </w:rPr>
              <w:t xml:space="preserve"> line control</w:t>
            </w:r>
          </w:p>
        </w:tc>
        <w:tc>
          <w:tcPr>
            <w:tcW w:w="1985" w:type="dxa"/>
            <w:tcBorders>
              <w:top w:val="nil"/>
              <w:bottom w:val="nil"/>
            </w:tcBorders>
          </w:tcPr>
          <w:p w14:paraId="1FEC84AE" w14:textId="48F80B5F" w:rsidR="005036E2" w:rsidRDefault="00A50258" w:rsidP="00E01E53">
            <w:pPr>
              <w:pStyle w:val="07-1"/>
            </w:pPr>
            <w:r w:rsidRPr="005F0592">
              <w:rPr>
                <w:rFonts w:hint="eastAsia"/>
                <w:b/>
                <w:bCs/>
              </w:rPr>
              <w:t>LCR</w:t>
            </w:r>
            <w:r>
              <w:rPr>
                <w:rFonts w:hint="eastAsia"/>
              </w:rPr>
              <w:t xml:space="preserve"> line control</w:t>
            </w:r>
          </w:p>
        </w:tc>
        <w:tc>
          <w:tcPr>
            <w:tcW w:w="1985" w:type="dxa"/>
            <w:tcBorders>
              <w:top w:val="nil"/>
              <w:bottom w:val="nil"/>
            </w:tcBorders>
          </w:tcPr>
          <w:p w14:paraId="4F6C95F9" w14:textId="5F1C64EF" w:rsidR="005036E2" w:rsidRDefault="00A50258" w:rsidP="00E01E53">
            <w:pPr>
              <w:pStyle w:val="07-1"/>
            </w:pPr>
            <w:r w:rsidRPr="005F0592">
              <w:rPr>
                <w:rFonts w:hint="eastAsia"/>
                <w:b/>
                <w:bCs/>
              </w:rPr>
              <w:t>LCR</w:t>
            </w:r>
            <w:r>
              <w:rPr>
                <w:rFonts w:hint="eastAsia"/>
              </w:rPr>
              <w:t xml:space="preserve"> line control</w:t>
            </w:r>
          </w:p>
        </w:tc>
      </w:tr>
      <w:tr w:rsidR="005036E2" w14:paraId="7E3836FC" w14:textId="13C2405C" w:rsidTr="005842E8">
        <w:trPr>
          <w:trHeight w:val="374"/>
          <w:jc w:val="center"/>
        </w:trPr>
        <w:tc>
          <w:tcPr>
            <w:tcW w:w="1277" w:type="dxa"/>
            <w:tcBorders>
              <w:top w:val="nil"/>
              <w:bottom w:val="nil"/>
            </w:tcBorders>
            <w:vAlign w:val="center"/>
          </w:tcPr>
          <w:p w14:paraId="0E47347C" w14:textId="4A09AE86" w:rsidR="005036E2" w:rsidRDefault="0031530D" w:rsidP="00E01E53">
            <w:pPr>
              <w:pStyle w:val="07-1"/>
            </w:pPr>
            <w:r>
              <w:rPr>
                <w:rFonts w:hint="eastAsia"/>
              </w:rPr>
              <w:t>Base+4</w:t>
            </w:r>
          </w:p>
        </w:tc>
        <w:tc>
          <w:tcPr>
            <w:tcW w:w="1985" w:type="dxa"/>
            <w:tcBorders>
              <w:top w:val="nil"/>
              <w:bottom w:val="nil"/>
            </w:tcBorders>
            <w:vAlign w:val="center"/>
          </w:tcPr>
          <w:p w14:paraId="5CB54493" w14:textId="408949A2" w:rsidR="005036E2" w:rsidRDefault="00A50258" w:rsidP="00E01E53">
            <w:pPr>
              <w:pStyle w:val="07-1"/>
            </w:pPr>
            <w:r w:rsidRPr="005F0592">
              <w:rPr>
                <w:rFonts w:hint="eastAsia"/>
                <w:b/>
                <w:bCs/>
              </w:rPr>
              <w:t>MCR</w:t>
            </w:r>
            <w:r>
              <w:rPr>
                <w:rFonts w:hint="eastAsia"/>
              </w:rPr>
              <w:t xml:space="preserve"> modem control</w:t>
            </w:r>
          </w:p>
        </w:tc>
        <w:tc>
          <w:tcPr>
            <w:tcW w:w="1985" w:type="dxa"/>
            <w:tcBorders>
              <w:top w:val="nil"/>
              <w:bottom w:val="nil"/>
            </w:tcBorders>
            <w:vAlign w:val="center"/>
          </w:tcPr>
          <w:p w14:paraId="311498D7" w14:textId="17AF03E9" w:rsidR="005036E2" w:rsidRDefault="00A50258" w:rsidP="00E01E53">
            <w:pPr>
              <w:pStyle w:val="07-1"/>
            </w:pPr>
            <w:r w:rsidRPr="005F0592">
              <w:rPr>
                <w:rFonts w:hint="eastAsia"/>
                <w:b/>
                <w:bCs/>
              </w:rPr>
              <w:t>MCR</w:t>
            </w:r>
            <w:r>
              <w:rPr>
                <w:rFonts w:hint="eastAsia"/>
              </w:rPr>
              <w:t xml:space="preserve"> modem control</w:t>
            </w:r>
          </w:p>
        </w:tc>
        <w:tc>
          <w:tcPr>
            <w:tcW w:w="1985" w:type="dxa"/>
            <w:tcBorders>
              <w:top w:val="nil"/>
              <w:bottom w:val="nil"/>
            </w:tcBorders>
          </w:tcPr>
          <w:p w14:paraId="64BA38BE" w14:textId="39592826" w:rsidR="005036E2" w:rsidRDefault="00A50258" w:rsidP="00E01E53">
            <w:pPr>
              <w:pStyle w:val="07-1"/>
            </w:pPr>
            <w:r w:rsidRPr="005F0592">
              <w:rPr>
                <w:rFonts w:hint="eastAsia"/>
                <w:b/>
                <w:bCs/>
              </w:rPr>
              <w:t>MCR</w:t>
            </w:r>
            <w:r>
              <w:rPr>
                <w:rFonts w:hint="eastAsia"/>
              </w:rPr>
              <w:t xml:space="preserve"> modem control</w:t>
            </w:r>
          </w:p>
        </w:tc>
        <w:tc>
          <w:tcPr>
            <w:tcW w:w="1985" w:type="dxa"/>
            <w:tcBorders>
              <w:top w:val="nil"/>
              <w:bottom w:val="nil"/>
            </w:tcBorders>
          </w:tcPr>
          <w:p w14:paraId="1E2BC72A" w14:textId="3F1C1A72" w:rsidR="005036E2" w:rsidRDefault="00A50258" w:rsidP="00E01E53">
            <w:pPr>
              <w:pStyle w:val="07-1"/>
            </w:pPr>
            <w:r w:rsidRPr="005F0592">
              <w:rPr>
                <w:rFonts w:hint="eastAsia"/>
                <w:b/>
                <w:bCs/>
              </w:rPr>
              <w:t>MCR</w:t>
            </w:r>
            <w:r>
              <w:rPr>
                <w:rFonts w:hint="eastAsia"/>
              </w:rPr>
              <w:t xml:space="preserve"> modem control</w:t>
            </w:r>
          </w:p>
        </w:tc>
      </w:tr>
      <w:tr w:rsidR="005036E2" w14:paraId="1A9A9CCE" w14:textId="10846383" w:rsidTr="005842E8">
        <w:trPr>
          <w:trHeight w:val="374"/>
          <w:jc w:val="center"/>
        </w:trPr>
        <w:tc>
          <w:tcPr>
            <w:tcW w:w="1277" w:type="dxa"/>
            <w:tcBorders>
              <w:top w:val="nil"/>
            </w:tcBorders>
            <w:vAlign w:val="center"/>
          </w:tcPr>
          <w:p w14:paraId="4DA25B4E" w14:textId="00BC5766" w:rsidR="005036E2" w:rsidRDefault="0031530D" w:rsidP="00E01E53">
            <w:pPr>
              <w:pStyle w:val="07-1"/>
            </w:pPr>
            <w:r>
              <w:rPr>
                <w:rFonts w:hint="eastAsia"/>
              </w:rPr>
              <w:t>Base+5</w:t>
            </w:r>
          </w:p>
        </w:tc>
        <w:tc>
          <w:tcPr>
            <w:tcW w:w="1985" w:type="dxa"/>
            <w:tcBorders>
              <w:top w:val="nil"/>
            </w:tcBorders>
            <w:vAlign w:val="center"/>
          </w:tcPr>
          <w:p w14:paraId="68959F9E" w14:textId="1D70AD7C" w:rsidR="005036E2" w:rsidRDefault="001A632C" w:rsidP="00E01E53">
            <w:pPr>
              <w:pStyle w:val="07-1"/>
            </w:pPr>
            <w:r w:rsidRPr="005F0592">
              <w:rPr>
                <w:rFonts w:hint="eastAsia"/>
                <w:b/>
                <w:bCs/>
              </w:rPr>
              <w:t>LSR</w:t>
            </w:r>
            <w:r>
              <w:rPr>
                <w:rFonts w:hint="eastAsia"/>
              </w:rPr>
              <w:t xml:space="preserve"> line status</w:t>
            </w:r>
          </w:p>
        </w:tc>
        <w:tc>
          <w:tcPr>
            <w:tcW w:w="1985" w:type="dxa"/>
            <w:tcBorders>
              <w:top w:val="nil"/>
            </w:tcBorders>
            <w:vAlign w:val="center"/>
          </w:tcPr>
          <w:p w14:paraId="4F1959E6" w14:textId="29F5916E" w:rsidR="005036E2" w:rsidRDefault="001A632C" w:rsidP="00E01E53">
            <w:pPr>
              <w:pStyle w:val="07-1"/>
            </w:pPr>
            <w:r>
              <w:rPr>
                <w:rFonts w:hint="eastAsia"/>
              </w:rPr>
              <w:t>factory test</w:t>
            </w:r>
          </w:p>
        </w:tc>
        <w:tc>
          <w:tcPr>
            <w:tcW w:w="1985" w:type="dxa"/>
            <w:tcBorders>
              <w:top w:val="nil"/>
            </w:tcBorders>
          </w:tcPr>
          <w:p w14:paraId="7A76B211" w14:textId="30C4730A" w:rsidR="005036E2" w:rsidRDefault="001A632C" w:rsidP="00E01E53">
            <w:pPr>
              <w:pStyle w:val="07-1"/>
            </w:pPr>
            <w:r w:rsidRPr="005F0592">
              <w:rPr>
                <w:rFonts w:hint="eastAsia"/>
                <w:b/>
                <w:bCs/>
              </w:rPr>
              <w:t>LSR</w:t>
            </w:r>
            <w:r>
              <w:rPr>
                <w:rFonts w:hint="eastAsia"/>
              </w:rPr>
              <w:t xml:space="preserve"> line status</w:t>
            </w:r>
          </w:p>
        </w:tc>
        <w:tc>
          <w:tcPr>
            <w:tcW w:w="1985" w:type="dxa"/>
            <w:tcBorders>
              <w:top w:val="nil"/>
            </w:tcBorders>
          </w:tcPr>
          <w:p w14:paraId="41EA567B" w14:textId="08B1840D" w:rsidR="005036E2" w:rsidRDefault="001A632C" w:rsidP="00E01E53">
            <w:pPr>
              <w:pStyle w:val="07-1"/>
            </w:pPr>
            <w:r>
              <w:rPr>
                <w:rFonts w:hint="eastAsia"/>
              </w:rPr>
              <w:t>factory test</w:t>
            </w:r>
          </w:p>
        </w:tc>
      </w:tr>
      <w:tr w:rsidR="0031530D" w14:paraId="7138CE56" w14:textId="77777777" w:rsidTr="005842E8">
        <w:trPr>
          <w:trHeight w:val="374"/>
          <w:jc w:val="center"/>
        </w:trPr>
        <w:tc>
          <w:tcPr>
            <w:tcW w:w="1277" w:type="dxa"/>
            <w:tcBorders>
              <w:top w:val="nil"/>
            </w:tcBorders>
            <w:vAlign w:val="center"/>
          </w:tcPr>
          <w:p w14:paraId="78F772D5" w14:textId="3D2140A3" w:rsidR="0031530D" w:rsidRDefault="0031530D" w:rsidP="00E01E53">
            <w:pPr>
              <w:pStyle w:val="07-1"/>
            </w:pPr>
            <w:r>
              <w:rPr>
                <w:rFonts w:hint="eastAsia"/>
              </w:rPr>
              <w:t>Base+6</w:t>
            </w:r>
          </w:p>
        </w:tc>
        <w:tc>
          <w:tcPr>
            <w:tcW w:w="1985" w:type="dxa"/>
            <w:tcBorders>
              <w:top w:val="nil"/>
            </w:tcBorders>
            <w:vAlign w:val="center"/>
          </w:tcPr>
          <w:p w14:paraId="47FD4792" w14:textId="1CD1989B" w:rsidR="0031530D" w:rsidRDefault="001A632C" w:rsidP="00E01E53">
            <w:pPr>
              <w:pStyle w:val="07-1"/>
            </w:pPr>
            <w:r w:rsidRPr="005F0592">
              <w:rPr>
                <w:rFonts w:hint="eastAsia"/>
                <w:b/>
                <w:bCs/>
              </w:rPr>
              <w:t>MSR</w:t>
            </w:r>
            <w:r>
              <w:rPr>
                <w:rFonts w:hint="eastAsia"/>
              </w:rPr>
              <w:t xml:space="preserve"> modem status</w:t>
            </w:r>
          </w:p>
        </w:tc>
        <w:tc>
          <w:tcPr>
            <w:tcW w:w="1985" w:type="dxa"/>
            <w:tcBorders>
              <w:top w:val="nil"/>
            </w:tcBorders>
            <w:vAlign w:val="center"/>
          </w:tcPr>
          <w:p w14:paraId="5AAF7EFC" w14:textId="033FC961" w:rsidR="0031530D" w:rsidRDefault="001A632C" w:rsidP="00E01E53">
            <w:pPr>
              <w:pStyle w:val="07-1"/>
            </w:pPr>
            <w:r>
              <w:rPr>
                <w:rFonts w:hint="eastAsia"/>
              </w:rPr>
              <w:t>not used</w:t>
            </w:r>
          </w:p>
        </w:tc>
        <w:tc>
          <w:tcPr>
            <w:tcW w:w="1985" w:type="dxa"/>
            <w:tcBorders>
              <w:top w:val="nil"/>
            </w:tcBorders>
          </w:tcPr>
          <w:p w14:paraId="19A76650" w14:textId="39A1388C" w:rsidR="0031530D" w:rsidRDefault="001A632C" w:rsidP="00E01E53">
            <w:pPr>
              <w:pStyle w:val="07-1"/>
            </w:pPr>
            <w:r w:rsidRPr="005F0592">
              <w:rPr>
                <w:rFonts w:hint="eastAsia"/>
                <w:b/>
                <w:bCs/>
              </w:rPr>
              <w:t>MSR</w:t>
            </w:r>
            <w:r>
              <w:rPr>
                <w:rFonts w:hint="eastAsia"/>
              </w:rPr>
              <w:t xml:space="preserve"> modem status</w:t>
            </w:r>
          </w:p>
        </w:tc>
        <w:tc>
          <w:tcPr>
            <w:tcW w:w="1985" w:type="dxa"/>
            <w:tcBorders>
              <w:top w:val="nil"/>
            </w:tcBorders>
          </w:tcPr>
          <w:p w14:paraId="460CB998" w14:textId="79F5B3A2" w:rsidR="0031530D" w:rsidRDefault="001A632C" w:rsidP="00E01E53">
            <w:pPr>
              <w:pStyle w:val="07-1"/>
            </w:pPr>
            <w:r>
              <w:rPr>
                <w:rFonts w:hint="eastAsia"/>
              </w:rPr>
              <w:t>not used</w:t>
            </w:r>
          </w:p>
        </w:tc>
      </w:tr>
      <w:tr w:rsidR="005036E2" w14:paraId="383D1AED" w14:textId="560487DF" w:rsidTr="005842E8">
        <w:trPr>
          <w:trHeight w:val="374"/>
          <w:jc w:val="center"/>
        </w:trPr>
        <w:tc>
          <w:tcPr>
            <w:tcW w:w="1277" w:type="dxa"/>
            <w:vAlign w:val="center"/>
          </w:tcPr>
          <w:p w14:paraId="387E52EB" w14:textId="492910A8" w:rsidR="005036E2" w:rsidRDefault="0031530D" w:rsidP="00E01E53">
            <w:pPr>
              <w:pStyle w:val="07-1"/>
            </w:pPr>
            <w:r>
              <w:rPr>
                <w:rFonts w:hint="eastAsia"/>
              </w:rPr>
              <w:t>Base+7</w:t>
            </w:r>
          </w:p>
        </w:tc>
        <w:tc>
          <w:tcPr>
            <w:tcW w:w="1985" w:type="dxa"/>
            <w:vAlign w:val="center"/>
          </w:tcPr>
          <w:p w14:paraId="613FD12B" w14:textId="64DE414A" w:rsidR="005036E2" w:rsidRDefault="001A632C" w:rsidP="00E01E53">
            <w:pPr>
              <w:pStyle w:val="07-1"/>
            </w:pPr>
            <w:r w:rsidRPr="005F0592">
              <w:rPr>
                <w:rFonts w:hint="eastAsia"/>
                <w:b/>
                <w:bCs/>
              </w:rPr>
              <w:t>SCR</w:t>
            </w:r>
            <w:r>
              <w:rPr>
                <w:rFonts w:hint="eastAsia"/>
              </w:rPr>
              <w:t xml:space="preserve"> scratch</w:t>
            </w:r>
          </w:p>
        </w:tc>
        <w:tc>
          <w:tcPr>
            <w:tcW w:w="1985" w:type="dxa"/>
            <w:vAlign w:val="center"/>
          </w:tcPr>
          <w:p w14:paraId="6848499E" w14:textId="288D1B74" w:rsidR="005036E2" w:rsidRDefault="001A632C" w:rsidP="00E01E53">
            <w:pPr>
              <w:pStyle w:val="07-1"/>
            </w:pPr>
            <w:r w:rsidRPr="005F0592">
              <w:rPr>
                <w:rFonts w:hint="eastAsia"/>
                <w:b/>
                <w:bCs/>
              </w:rPr>
              <w:t>SCR</w:t>
            </w:r>
            <w:r>
              <w:rPr>
                <w:rFonts w:hint="eastAsia"/>
              </w:rPr>
              <w:t xml:space="preserve"> scratch</w:t>
            </w:r>
          </w:p>
        </w:tc>
        <w:tc>
          <w:tcPr>
            <w:tcW w:w="1985" w:type="dxa"/>
          </w:tcPr>
          <w:p w14:paraId="54B1FE28" w14:textId="3781947A" w:rsidR="005036E2" w:rsidRDefault="001A632C" w:rsidP="00E01E53">
            <w:pPr>
              <w:pStyle w:val="07-1"/>
            </w:pPr>
            <w:r w:rsidRPr="005F0592">
              <w:rPr>
                <w:rFonts w:hint="eastAsia"/>
                <w:b/>
                <w:bCs/>
              </w:rPr>
              <w:t>SCR</w:t>
            </w:r>
            <w:r>
              <w:rPr>
                <w:rFonts w:hint="eastAsia"/>
              </w:rPr>
              <w:t xml:space="preserve"> scratch</w:t>
            </w:r>
          </w:p>
        </w:tc>
        <w:tc>
          <w:tcPr>
            <w:tcW w:w="1985" w:type="dxa"/>
          </w:tcPr>
          <w:p w14:paraId="06DD5207" w14:textId="2599D9DD" w:rsidR="005036E2" w:rsidRDefault="001A632C" w:rsidP="00E01E53">
            <w:pPr>
              <w:pStyle w:val="07-1"/>
            </w:pPr>
            <w:r w:rsidRPr="005F0592">
              <w:rPr>
                <w:rFonts w:hint="eastAsia"/>
                <w:b/>
                <w:bCs/>
              </w:rPr>
              <w:t>SCR</w:t>
            </w:r>
            <w:r>
              <w:rPr>
                <w:rFonts w:hint="eastAsia"/>
              </w:rPr>
              <w:t xml:space="preserve"> scratch</w:t>
            </w:r>
          </w:p>
        </w:tc>
      </w:tr>
    </w:tbl>
    <w:p w14:paraId="59138255" w14:textId="210814CB" w:rsidR="00FB4151" w:rsidRDefault="001C7DE7" w:rsidP="00A41C17">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注：表中LCR寄存器DLAB位的具体设置会影响CPU访问的寄存器类型。例如，当DLAB位被设置成0时，读取位于base处的串口寄存器是RBR寄存器；当DLAB位被设置成1时，读取位于base处的串口寄存器对应的是DLL寄存器。</w:t>
      </w:r>
    </w:p>
    <w:p w14:paraId="43279C3B" w14:textId="6CD7DEFA" w:rsidR="00075F8F" w:rsidRPr="00075F8F" w:rsidRDefault="00075F8F" w:rsidP="00075F8F">
      <w:pPr>
        <w:pStyle w:val="04-"/>
        <w:spacing w:before="156"/>
      </w:pPr>
      <w:bookmarkStart w:id="40" w:name="_Toc165900584"/>
      <w:r>
        <w:rPr>
          <w:rFonts w:hint="eastAsia"/>
        </w:rPr>
        <w:lastRenderedPageBreak/>
        <w:t xml:space="preserve">3.1.2 </w:t>
      </w:r>
      <w:r w:rsidRPr="00075F8F">
        <w:rPr>
          <w:rFonts w:hint="eastAsia"/>
        </w:rPr>
        <w:t>串口的FIFO模式</w:t>
      </w:r>
      <w:bookmarkEnd w:id="40"/>
    </w:p>
    <w:p w14:paraId="54739691" w14:textId="1EF18AC4" w:rsidR="009D10F7" w:rsidRDefault="00FB4151" w:rsidP="00075F8F">
      <w:pPr>
        <w:spacing w:line="440" w:lineRule="exact"/>
        <w:rPr>
          <w:rFonts w:ascii="宋体" w:eastAsia="宋体" w:hAnsi="宋体"/>
          <w:sz w:val="24"/>
          <w:szCs w:val="24"/>
        </w:rPr>
      </w:pPr>
      <w:r>
        <w:rPr>
          <w:rFonts w:ascii="宋体" w:eastAsia="宋体" w:hAnsi="宋体"/>
          <w:sz w:val="24"/>
          <w:szCs w:val="24"/>
        </w:rPr>
        <w:tab/>
      </w:r>
      <w:r w:rsidR="00B51731">
        <w:rPr>
          <w:rFonts w:ascii="宋体" w:eastAsia="宋体" w:hAnsi="宋体" w:hint="eastAsia"/>
          <w:sz w:val="24"/>
          <w:szCs w:val="24"/>
        </w:rPr>
        <w:t>串口的FIFO（First-In, First-Out）是一种缓冲区，用于临时存储串口传输的数据。它通常被实现为一个硬件缓冲区，位于UART控制器内部，有助于提高数据传输效率并减轻CPU负担。</w:t>
      </w:r>
      <w:r w:rsidR="009D10F7">
        <w:rPr>
          <w:rFonts w:ascii="宋体" w:eastAsia="宋体" w:hAnsi="宋体" w:hint="eastAsia"/>
          <w:sz w:val="24"/>
          <w:szCs w:val="24"/>
        </w:rPr>
        <w:t>不同串口的FIFO可能有不同的深度，表示可以存储多少字节的数据</w:t>
      </w:r>
      <w:r w:rsidR="006816DC">
        <w:rPr>
          <w:rFonts w:ascii="宋体" w:eastAsia="宋体" w:hAnsi="宋体" w:hint="eastAsia"/>
          <w:sz w:val="24"/>
          <w:szCs w:val="24"/>
        </w:rPr>
        <w:t>。</w:t>
      </w:r>
      <w:r w:rsidR="009D10F7">
        <w:rPr>
          <w:rFonts w:ascii="宋体" w:eastAsia="宋体" w:hAnsi="宋体" w:hint="eastAsia"/>
          <w:sz w:val="24"/>
          <w:szCs w:val="24"/>
        </w:rPr>
        <w:t>在NS16550A中，FIFO深度被设置为16字节</w:t>
      </w:r>
      <w:r w:rsidR="006816DC">
        <w:rPr>
          <w:rFonts w:ascii="宋体" w:eastAsia="宋体" w:hAnsi="宋体" w:hint="eastAsia"/>
          <w:sz w:val="24"/>
          <w:szCs w:val="24"/>
        </w:rPr>
        <w:t>，这意味着它的FIFO缓冲区可以存储最多16个字节的数据。</w:t>
      </w:r>
    </w:p>
    <w:p w14:paraId="660D9B18" w14:textId="43A9FE68" w:rsidR="006816DC" w:rsidRDefault="006816DC" w:rsidP="00075F8F">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由于接收器FIFO和发送器FIFO是分开控制的，因此数据的读写也会分别作用于对应的FIFO</w:t>
      </w:r>
      <w:r w:rsidR="008D32DB">
        <w:rPr>
          <w:rFonts w:ascii="宋体" w:eastAsia="宋体" w:hAnsi="宋体" w:hint="eastAsia"/>
          <w:sz w:val="24"/>
          <w:szCs w:val="24"/>
        </w:rPr>
        <w:t>，即读数</w:t>
      </w:r>
      <w:proofErr w:type="gramStart"/>
      <w:r w:rsidR="008D32DB">
        <w:rPr>
          <w:rFonts w:ascii="宋体" w:eastAsia="宋体" w:hAnsi="宋体" w:hint="eastAsia"/>
          <w:sz w:val="24"/>
          <w:szCs w:val="24"/>
        </w:rPr>
        <w:t>据作用</w:t>
      </w:r>
      <w:proofErr w:type="gramEnd"/>
      <w:r w:rsidR="008D32DB">
        <w:rPr>
          <w:rFonts w:ascii="宋体" w:eastAsia="宋体" w:hAnsi="宋体" w:hint="eastAsia"/>
          <w:sz w:val="24"/>
          <w:szCs w:val="24"/>
        </w:rPr>
        <w:t>于接收器上的FIFO，而写数据作用于发送器上的FIFO</w:t>
      </w:r>
      <w:r>
        <w:rPr>
          <w:rFonts w:ascii="宋体" w:eastAsia="宋体" w:hAnsi="宋体" w:hint="eastAsia"/>
          <w:sz w:val="24"/>
          <w:szCs w:val="24"/>
        </w:rPr>
        <w:t>。当有数据到达串口时，它首先被尝试写入发送器FIFO缓冲区。如果FIFO未满，</w:t>
      </w:r>
      <w:proofErr w:type="gramStart"/>
      <w:r>
        <w:rPr>
          <w:rFonts w:ascii="宋体" w:eastAsia="宋体" w:hAnsi="宋体" w:hint="eastAsia"/>
          <w:sz w:val="24"/>
          <w:szCs w:val="24"/>
        </w:rPr>
        <w:t>则数据</w:t>
      </w:r>
      <w:proofErr w:type="gramEnd"/>
      <w:r>
        <w:rPr>
          <w:rFonts w:ascii="宋体" w:eastAsia="宋体" w:hAnsi="宋体" w:hint="eastAsia"/>
          <w:sz w:val="24"/>
          <w:szCs w:val="24"/>
        </w:rPr>
        <w:t>将成功写入；如果FIFO已满，</w:t>
      </w:r>
      <w:proofErr w:type="gramStart"/>
      <w:r>
        <w:rPr>
          <w:rFonts w:ascii="宋体" w:eastAsia="宋体" w:hAnsi="宋体" w:hint="eastAsia"/>
          <w:sz w:val="24"/>
          <w:szCs w:val="24"/>
        </w:rPr>
        <w:t>则数据</w:t>
      </w:r>
      <w:proofErr w:type="gramEnd"/>
      <w:r>
        <w:rPr>
          <w:rFonts w:ascii="宋体" w:eastAsia="宋体" w:hAnsi="宋体" w:hint="eastAsia"/>
          <w:sz w:val="24"/>
          <w:szCs w:val="24"/>
        </w:rPr>
        <w:t>可能会被丢弃或者产生溢出错误，具体取决于UART的配置和处理方式。</w:t>
      </w:r>
      <w:r w:rsidR="00903291">
        <w:rPr>
          <w:rFonts w:ascii="宋体" w:eastAsia="宋体" w:hAnsi="宋体" w:hint="eastAsia"/>
          <w:sz w:val="24"/>
          <w:szCs w:val="24"/>
        </w:rPr>
        <w:t>类似的，</w:t>
      </w:r>
      <w:r>
        <w:rPr>
          <w:rFonts w:ascii="宋体" w:eastAsia="宋体" w:hAnsi="宋体" w:hint="eastAsia"/>
          <w:sz w:val="24"/>
          <w:szCs w:val="24"/>
        </w:rPr>
        <w:t>当有数据需要被读取时，串口控制器会</w:t>
      </w:r>
      <w:r w:rsidR="009757D0">
        <w:rPr>
          <w:rFonts w:ascii="宋体" w:eastAsia="宋体" w:hAnsi="宋体" w:hint="eastAsia"/>
          <w:sz w:val="24"/>
          <w:szCs w:val="24"/>
        </w:rPr>
        <w:t>尝试</w:t>
      </w:r>
      <w:r>
        <w:rPr>
          <w:rFonts w:ascii="宋体" w:eastAsia="宋体" w:hAnsi="宋体" w:hint="eastAsia"/>
          <w:sz w:val="24"/>
          <w:szCs w:val="24"/>
        </w:rPr>
        <w:t>从</w:t>
      </w:r>
      <w:r w:rsidR="009757D0">
        <w:rPr>
          <w:rFonts w:ascii="宋体" w:eastAsia="宋体" w:hAnsi="宋体" w:hint="eastAsia"/>
          <w:sz w:val="24"/>
          <w:szCs w:val="24"/>
        </w:rPr>
        <w:t>接收器</w:t>
      </w:r>
      <w:r>
        <w:rPr>
          <w:rFonts w:ascii="宋体" w:eastAsia="宋体" w:hAnsi="宋体" w:hint="eastAsia"/>
          <w:sz w:val="24"/>
          <w:szCs w:val="24"/>
        </w:rPr>
        <w:t>FIFO中读取数据并传送给</w:t>
      </w:r>
      <w:r w:rsidR="009757D0">
        <w:rPr>
          <w:rFonts w:ascii="宋体" w:eastAsia="宋体" w:hAnsi="宋体" w:hint="eastAsia"/>
          <w:sz w:val="24"/>
          <w:szCs w:val="24"/>
        </w:rPr>
        <w:t>CPU。</w:t>
      </w:r>
    </w:p>
    <w:p w14:paraId="242189C6" w14:textId="6EC8BE39" w:rsidR="00C561B8" w:rsidRDefault="00C561B8" w:rsidP="00075F8F">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在串口的硬件中使用FIFO能够有效地降低串口传输时的延时，并提高系统的响应速度。此外，FIFO还具有减少CPU的轮询次数，降低系统负载，提高系统性能的优势。</w:t>
      </w:r>
    </w:p>
    <w:p w14:paraId="16FD6031" w14:textId="113B6657" w:rsidR="00411521" w:rsidRPr="00BB0CD9" w:rsidRDefault="00411521" w:rsidP="00BB0CD9">
      <w:pPr>
        <w:pStyle w:val="04-"/>
        <w:spacing w:before="156"/>
      </w:pPr>
      <w:bookmarkStart w:id="41" w:name="_Toc165900585"/>
      <w:r w:rsidRPr="00BB0CD9">
        <w:rPr>
          <w:rFonts w:hint="eastAsia"/>
        </w:rPr>
        <w:t>3.1.3 串口的中断处理</w:t>
      </w:r>
      <w:bookmarkEnd w:id="41"/>
    </w:p>
    <w:p w14:paraId="1B19771A" w14:textId="6FD1F00E" w:rsidR="00754AA6" w:rsidRDefault="00A86DE6" w:rsidP="00233E68">
      <w:pPr>
        <w:spacing w:line="440" w:lineRule="exact"/>
        <w:ind w:firstLineChars="200" w:firstLine="480"/>
        <w:rPr>
          <w:rFonts w:ascii="宋体" w:eastAsia="宋体" w:hAnsi="宋体"/>
          <w:sz w:val="24"/>
          <w:szCs w:val="24"/>
        </w:rPr>
      </w:pPr>
      <w:r>
        <w:rPr>
          <w:rFonts w:ascii="宋体" w:eastAsia="宋体" w:hAnsi="宋体" w:hint="eastAsia"/>
          <w:sz w:val="24"/>
          <w:szCs w:val="24"/>
        </w:rPr>
        <w:t>串口的中断使能寄存器（IER，Interrupt Enable Register）用于</w:t>
      </w:r>
      <w:r w:rsidR="001006E7">
        <w:rPr>
          <w:rFonts w:ascii="宋体" w:eastAsia="宋体" w:hAnsi="宋体" w:hint="eastAsia"/>
          <w:sz w:val="24"/>
          <w:szCs w:val="24"/>
        </w:rPr>
        <w:t>单独启用或禁用UART能够产生的</w:t>
      </w:r>
      <w:r w:rsidR="00754AA6">
        <w:rPr>
          <w:rFonts w:ascii="宋体" w:eastAsia="宋体" w:hAnsi="宋体" w:hint="eastAsia"/>
          <w:sz w:val="24"/>
          <w:szCs w:val="24"/>
        </w:rPr>
        <w:t>某种特定的</w:t>
      </w:r>
      <w:r w:rsidR="001006E7">
        <w:rPr>
          <w:rFonts w:ascii="宋体" w:eastAsia="宋体" w:hAnsi="宋体" w:hint="eastAsia"/>
          <w:sz w:val="24"/>
          <w:szCs w:val="24"/>
        </w:rPr>
        <w:t>中断请求。</w:t>
      </w:r>
      <w:r w:rsidR="00754AA6">
        <w:rPr>
          <w:rFonts w:ascii="宋体" w:eastAsia="宋体" w:hAnsi="宋体" w:hint="eastAsia"/>
          <w:sz w:val="24"/>
          <w:szCs w:val="24"/>
        </w:rPr>
        <w:t>表3-2中说明了中断使能寄存器的相关字段：</w:t>
      </w:r>
    </w:p>
    <w:p w14:paraId="58059BA8" w14:textId="26D2C4B9" w:rsidR="00754AA6" w:rsidRDefault="00754AA6" w:rsidP="00754AA6">
      <w:pPr>
        <w:pStyle w:val="07-"/>
      </w:pPr>
      <w:r>
        <w:rPr>
          <w:rFonts w:hint="eastAsia"/>
        </w:rPr>
        <w:t>表3-2</w:t>
      </w:r>
      <w:r w:rsidRPr="00937CD9">
        <w:t xml:space="preserve"> </w:t>
      </w:r>
      <w:r>
        <w:rPr>
          <w:rFonts w:hint="eastAsia"/>
        </w:rPr>
        <w:t>UART的中断使能寄存器</w:t>
      </w:r>
      <w:r w:rsidR="00B4383F">
        <w:rPr>
          <w:rFonts w:hint="eastAsia"/>
        </w:rPr>
        <w:t>（</w:t>
      </w:r>
      <w:r>
        <w:rPr>
          <w:rFonts w:hint="eastAsia"/>
        </w:rPr>
        <w:t>IER</w:t>
      </w:r>
      <w:r w:rsidR="00B4383F">
        <w:rPr>
          <w:rFonts w:hint="eastAsia"/>
        </w:rPr>
        <w:t>）</w:t>
      </w:r>
      <w:r>
        <w:rPr>
          <w:rFonts w:hint="eastAsia"/>
        </w:rPr>
        <w:t>的字段说明</w:t>
      </w:r>
    </w:p>
    <w:tbl>
      <w:tblPr>
        <w:tblW w:w="8031" w:type="dxa"/>
        <w:jc w:val="center"/>
        <w:tblBorders>
          <w:top w:val="single" w:sz="4" w:space="0" w:color="auto"/>
          <w:bottom w:val="single" w:sz="4" w:space="0" w:color="auto"/>
        </w:tblBorders>
        <w:tblLayout w:type="fixed"/>
        <w:tblLook w:val="0200" w:firstRow="0" w:lastRow="0" w:firstColumn="0" w:lastColumn="0" w:noHBand="1" w:noVBand="0"/>
      </w:tblPr>
      <w:tblGrid>
        <w:gridCol w:w="851"/>
        <w:gridCol w:w="1417"/>
        <w:gridCol w:w="1134"/>
        <w:gridCol w:w="4629"/>
      </w:tblGrid>
      <w:tr w:rsidR="00754AA6" w14:paraId="3672A5ED" w14:textId="77777777" w:rsidTr="002E67BB">
        <w:trPr>
          <w:trHeight w:val="374"/>
          <w:jc w:val="center"/>
        </w:trPr>
        <w:tc>
          <w:tcPr>
            <w:tcW w:w="851" w:type="dxa"/>
            <w:tcBorders>
              <w:top w:val="single" w:sz="4" w:space="0" w:color="auto"/>
              <w:bottom w:val="nil"/>
            </w:tcBorders>
            <w:vAlign w:val="center"/>
          </w:tcPr>
          <w:p w14:paraId="6A315E8F" w14:textId="67405F44" w:rsidR="00754AA6" w:rsidRDefault="00754AA6" w:rsidP="00E01E53">
            <w:pPr>
              <w:pStyle w:val="07-1"/>
            </w:pPr>
            <w:r>
              <w:rPr>
                <w:rFonts w:hint="eastAsia"/>
              </w:rPr>
              <w:t xml:space="preserve">Bit </w:t>
            </w:r>
          </w:p>
        </w:tc>
        <w:tc>
          <w:tcPr>
            <w:tcW w:w="1417" w:type="dxa"/>
            <w:tcBorders>
              <w:top w:val="single" w:sz="4" w:space="0" w:color="auto"/>
              <w:bottom w:val="nil"/>
            </w:tcBorders>
            <w:vAlign w:val="center"/>
          </w:tcPr>
          <w:p w14:paraId="03058EB0" w14:textId="14099D2E" w:rsidR="00754AA6" w:rsidRDefault="00754AA6" w:rsidP="00E01E53">
            <w:pPr>
              <w:pStyle w:val="07-1"/>
            </w:pPr>
            <w:r>
              <w:rPr>
                <w:rFonts w:hint="eastAsia"/>
              </w:rPr>
              <w:t>字段</w:t>
            </w:r>
          </w:p>
        </w:tc>
        <w:tc>
          <w:tcPr>
            <w:tcW w:w="1134" w:type="dxa"/>
            <w:tcBorders>
              <w:top w:val="single" w:sz="4" w:space="0" w:color="auto"/>
              <w:bottom w:val="nil"/>
            </w:tcBorders>
            <w:vAlign w:val="center"/>
          </w:tcPr>
          <w:p w14:paraId="073F9749" w14:textId="40B3E708" w:rsidR="00754AA6" w:rsidRDefault="00754AA6" w:rsidP="00E01E53">
            <w:pPr>
              <w:pStyle w:val="07-1"/>
            </w:pPr>
            <w:proofErr w:type="gramStart"/>
            <w:r>
              <w:rPr>
                <w:rFonts w:hint="eastAsia"/>
              </w:rPr>
              <w:t>值</w:t>
            </w:r>
            <w:r w:rsidR="0017327A">
              <w:rPr>
                <w:rFonts w:hint="eastAsia"/>
              </w:rPr>
              <w:t>类型</w:t>
            </w:r>
            <w:proofErr w:type="gramEnd"/>
          </w:p>
        </w:tc>
        <w:tc>
          <w:tcPr>
            <w:tcW w:w="4629" w:type="dxa"/>
            <w:tcBorders>
              <w:top w:val="single" w:sz="4" w:space="0" w:color="auto"/>
              <w:bottom w:val="nil"/>
            </w:tcBorders>
            <w:vAlign w:val="center"/>
          </w:tcPr>
          <w:p w14:paraId="2D9B787B" w14:textId="6CBFF659" w:rsidR="00754AA6" w:rsidRDefault="00754AA6" w:rsidP="00E01E53">
            <w:pPr>
              <w:pStyle w:val="07-1"/>
            </w:pPr>
            <w:r>
              <w:rPr>
                <w:rFonts w:hint="eastAsia"/>
              </w:rPr>
              <w:t>描述</w:t>
            </w:r>
          </w:p>
        </w:tc>
      </w:tr>
      <w:tr w:rsidR="00754AA6" w14:paraId="45AB92BA" w14:textId="77777777" w:rsidTr="002E67BB">
        <w:trPr>
          <w:trHeight w:val="374"/>
          <w:jc w:val="center"/>
        </w:trPr>
        <w:tc>
          <w:tcPr>
            <w:tcW w:w="851" w:type="dxa"/>
            <w:tcBorders>
              <w:top w:val="single" w:sz="4" w:space="0" w:color="auto"/>
              <w:bottom w:val="nil"/>
            </w:tcBorders>
            <w:vAlign w:val="center"/>
          </w:tcPr>
          <w:p w14:paraId="67543815" w14:textId="035A19C9" w:rsidR="00754AA6" w:rsidRDefault="00233E68" w:rsidP="00E01E53">
            <w:pPr>
              <w:pStyle w:val="07-1"/>
            </w:pPr>
            <w:r>
              <w:rPr>
                <w:rFonts w:hint="eastAsia"/>
              </w:rPr>
              <w:t>31-8</w:t>
            </w:r>
          </w:p>
        </w:tc>
        <w:tc>
          <w:tcPr>
            <w:tcW w:w="1417" w:type="dxa"/>
            <w:tcBorders>
              <w:top w:val="single" w:sz="4" w:space="0" w:color="auto"/>
              <w:bottom w:val="nil"/>
            </w:tcBorders>
            <w:vAlign w:val="center"/>
          </w:tcPr>
          <w:p w14:paraId="24F8664E" w14:textId="45809ACD" w:rsidR="00754AA6" w:rsidRDefault="00233E68" w:rsidP="00E01E53">
            <w:pPr>
              <w:pStyle w:val="07-1"/>
            </w:pPr>
            <w:r>
              <w:rPr>
                <w:rFonts w:hint="eastAsia"/>
              </w:rPr>
              <w:t>Reserved</w:t>
            </w:r>
          </w:p>
        </w:tc>
        <w:tc>
          <w:tcPr>
            <w:tcW w:w="1134" w:type="dxa"/>
            <w:tcBorders>
              <w:top w:val="single" w:sz="4" w:space="0" w:color="auto"/>
              <w:bottom w:val="nil"/>
            </w:tcBorders>
            <w:vAlign w:val="center"/>
          </w:tcPr>
          <w:p w14:paraId="68798EA8" w14:textId="71BF8056" w:rsidR="00754AA6" w:rsidRDefault="00233E68" w:rsidP="00E01E53">
            <w:pPr>
              <w:pStyle w:val="07-1"/>
            </w:pPr>
            <w:r>
              <w:rPr>
                <w:rFonts w:hint="eastAsia"/>
              </w:rPr>
              <w:t>0</w:t>
            </w:r>
          </w:p>
        </w:tc>
        <w:tc>
          <w:tcPr>
            <w:tcW w:w="4629" w:type="dxa"/>
            <w:tcBorders>
              <w:top w:val="single" w:sz="4" w:space="0" w:color="auto"/>
              <w:bottom w:val="nil"/>
            </w:tcBorders>
          </w:tcPr>
          <w:p w14:paraId="1A62B872" w14:textId="54BA5BD5" w:rsidR="00754AA6" w:rsidRDefault="002E67BB" w:rsidP="00A6249D">
            <w:pPr>
              <w:pStyle w:val="07-1"/>
              <w:jc w:val="both"/>
            </w:pPr>
            <w:proofErr w:type="gramStart"/>
            <w:r>
              <w:rPr>
                <w:rFonts w:hint="eastAsia"/>
              </w:rPr>
              <w:t>保留位</w:t>
            </w:r>
            <w:proofErr w:type="gramEnd"/>
          </w:p>
        </w:tc>
      </w:tr>
      <w:tr w:rsidR="00754AA6" w14:paraId="6CB7A1C3" w14:textId="77777777" w:rsidTr="002E67BB">
        <w:trPr>
          <w:trHeight w:val="374"/>
          <w:jc w:val="center"/>
        </w:trPr>
        <w:tc>
          <w:tcPr>
            <w:tcW w:w="851" w:type="dxa"/>
            <w:vAlign w:val="center"/>
          </w:tcPr>
          <w:p w14:paraId="53A92620" w14:textId="329BD404" w:rsidR="00754AA6" w:rsidRDefault="00233E68" w:rsidP="00E01E53">
            <w:pPr>
              <w:pStyle w:val="07-1"/>
            </w:pPr>
            <w:r>
              <w:rPr>
                <w:rFonts w:hint="eastAsia"/>
              </w:rPr>
              <w:t>7</w:t>
            </w:r>
          </w:p>
        </w:tc>
        <w:tc>
          <w:tcPr>
            <w:tcW w:w="1417" w:type="dxa"/>
            <w:vAlign w:val="center"/>
          </w:tcPr>
          <w:p w14:paraId="1B287C3C" w14:textId="7C20E56C" w:rsidR="00754AA6" w:rsidRDefault="00233E68" w:rsidP="00E01E53">
            <w:pPr>
              <w:pStyle w:val="07-1"/>
            </w:pPr>
            <w:r>
              <w:rPr>
                <w:rFonts w:hint="eastAsia"/>
              </w:rPr>
              <w:t>PTIME</w:t>
            </w:r>
          </w:p>
        </w:tc>
        <w:tc>
          <w:tcPr>
            <w:tcW w:w="1134" w:type="dxa"/>
            <w:vAlign w:val="center"/>
          </w:tcPr>
          <w:p w14:paraId="7B32BEC5" w14:textId="7EA22DF2" w:rsidR="00754AA6" w:rsidRDefault="00233E68" w:rsidP="00E01E53">
            <w:pPr>
              <w:pStyle w:val="07-1"/>
            </w:pPr>
            <w:r>
              <w:rPr>
                <w:rFonts w:hint="eastAsia"/>
              </w:rPr>
              <w:t>R/W-0</w:t>
            </w:r>
          </w:p>
        </w:tc>
        <w:tc>
          <w:tcPr>
            <w:tcW w:w="4629" w:type="dxa"/>
          </w:tcPr>
          <w:p w14:paraId="64CD7583" w14:textId="3AECD9D4" w:rsidR="00754AA6" w:rsidRDefault="002E67BB" w:rsidP="00A6249D">
            <w:pPr>
              <w:pStyle w:val="07-1"/>
              <w:jc w:val="both"/>
            </w:pPr>
            <w:r>
              <w:rPr>
                <w:rFonts w:hint="eastAsia"/>
              </w:rPr>
              <w:t>可编程THRE中断模式使能，启用/禁用THRE中断的产生。0=禁用；1=启用</w:t>
            </w:r>
          </w:p>
        </w:tc>
      </w:tr>
      <w:tr w:rsidR="00233E68" w14:paraId="64AD0B95" w14:textId="77777777" w:rsidTr="002E67BB">
        <w:trPr>
          <w:trHeight w:val="374"/>
          <w:jc w:val="center"/>
        </w:trPr>
        <w:tc>
          <w:tcPr>
            <w:tcW w:w="851" w:type="dxa"/>
            <w:vAlign w:val="center"/>
          </w:tcPr>
          <w:p w14:paraId="5C92CC95" w14:textId="01A32C88" w:rsidR="00233E68" w:rsidRDefault="00233E68" w:rsidP="00E01E53">
            <w:pPr>
              <w:pStyle w:val="07-1"/>
            </w:pPr>
            <w:r>
              <w:rPr>
                <w:rFonts w:hint="eastAsia"/>
              </w:rPr>
              <w:t>6-4</w:t>
            </w:r>
          </w:p>
        </w:tc>
        <w:tc>
          <w:tcPr>
            <w:tcW w:w="1417" w:type="dxa"/>
            <w:vAlign w:val="center"/>
          </w:tcPr>
          <w:p w14:paraId="06BF4F24" w14:textId="197CC24E" w:rsidR="00233E68" w:rsidRDefault="00233E68" w:rsidP="00E01E53">
            <w:pPr>
              <w:pStyle w:val="07-1"/>
            </w:pPr>
            <w:r>
              <w:rPr>
                <w:rFonts w:hint="eastAsia"/>
              </w:rPr>
              <w:t>Reserved</w:t>
            </w:r>
          </w:p>
        </w:tc>
        <w:tc>
          <w:tcPr>
            <w:tcW w:w="1134" w:type="dxa"/>
            <w:vAlign w:val="center"/>
          </w:tcPr>
          <w:p w14:paraId="744BD7D7" w14:textId="2EC9A79C" w:rsidR="00233E68" w:rsidRDefault="00233E68" w:rsidP="00E01E53">
            <w:pPr>
              <w:pStyle w:val="07-1"/>
            </w:pPr>
            <w:r>
              <w:rPr>
                <w:rFonts w:hint="eastAsia"/>
              </w:rPr>
              <w:t>0</w:t>
            </w:r>
          </w:p>
        </w:tc>
        <w:tc>
          <w:tcPr>
            <w:tcW w:w="4629" w:type="dxa"/>
          </w:tcPr>
          <w:p w14:paraId="1CA4430D" w14:textId="3881B235" w:rsidR="00233E68" w:rsidRDefault="002E67BB" w:rsidP="00A6249D">
            <w:pPr>
              <w:pStyle w:val="07-1"/>
              <w:jc w:val="both"/>
            </w:pPr>
            <w:proofErr w:type="gramStart"/>
            <w:r>
              <w:rPr>
                <w:rFonts w:hint="eastAsia"/>
              </w:rPr>
              <w:t>保留位</w:t>
            </w:r>
            <w:proofErr w:type="gramEnd"/>
          </w:p>
        </w:tc>
      </w:tr>
      <w:tr w:rsidR="00233E68" w14:paraId="0AB4B0DA" w14:textId="77777777" w:rsidTr="002E67BB">
        <w:trPr>
          <w:trHeight w:val="374"/>
          <w:jc w:val="center"/>
        </w:trPr>
        <w:tc>
          <w:tcPr>
            <w:tcW w:w="851" w:type="dxa"/>
            <w:vAlign w:val="center"/>
          </w:tcPr>
          <w:p w14:paraId="06E9B16C" w14:textId="6BF0112E" w:rsidR="00233E68" w:rsidRDefault="00233E68" w:rsidP="00E01E53">
            <w:pPr>
              <w:pStyle w:val="07-1"/>
            </w:pPr>
            <w:r>
              <w:rPr>
                <w:rFonts w:hint="eastAsia"/>
              </w:rPr>
              <w:t>3</w:t>
            </w:r>
          </w:p>
        </w:tc>
        <w:tc>
          <w:tcPr>
            <w:tcW w:w="1417" w:type="dxa"/>
            <w:vAlign w:val="center"/>
          </w:tcPr>
          <w:p w14:paraId="4E48322F" w14:textId="6E0C03CF" w:rsidR="00233E68" w:rsidRDefault="00233E68" w:rsidP="00E01E53">
            <w:pPr>
              <w:pStyle w:val="07-1"/>
            </w:pPr>
            <w:r>
              <w:rPr>
                <w:rFonts w:hint="eastAsia"/>
              </w:rPr>
              <w:t>EDSSI</w:t>
            </w:r>
          </w:p>
        </w:tc>
        <w:tc>
          <w:tcPr>
            <w:tcW w:w="1134" w:type="dxa"/>
            <w:vAlign w:val="center"/>
          </w:tcPr>
          <w:p w14:paraId="42BA0685" w14:textId="4C9DA441" w:rsidR="00233E68" w:rsidRDefault="00233E68" w:rsidP="00E01E53">
            <w:pPr>
              <w:pStyle w:val="07-1"/>
            </w:pPr>
            <w:r>
              <w:rPr>
                <w:rFonts w:hint="eastAsia"/>
              </w:rPr>
              <w:t>R/W-0</w:t>
            </w:r>
          </w:p>
        </w:tc>
        <w:tc>
          <w:tcPr>
            <w:tcW w:w="4629" w:type="dxa"/>
          </w:tcPr>
          <w:p w14:paraId="75990729" w14:textId="46ED5293" w:rsidR="00233E68" w:rsidRDefault="002E67BB" w:rsidP="00A6249D">
            <w:pPr>
              <w:pStyle w:val="07-1"/>
              <w:jc w:val="both"/>
            </w:pPr>
            <w:r>
              <w:rPr>
                <w:rFonts w:hint="eastAsia"/>
              </w:rPr>
              <w:t>使能调制解调器状态中断。0=禁用；1=启用</w:t>
            </w:r>
          </w:p>
        </w:tc>
      </w:tr>
      <w:tr w:rsidR="00233E68" w14:paraId="2A0F6A37" w14:textId="77777777" w:rsidTr="002E67BB">
        <w:trPr>
          <w:trHeight w:val="374"/>
          <w:jc w:val="center"/>
        </w:trPr>
        <w:tc>
          <w:tcPr>
            <w:tcW w:w="851" w:type="dxa"/>
            <w:vAlign w:val="center"/>
          </w:tcPr>
          <w:p w14:paraId="6CE0976D" w14:textId="73CFFF41" w:rsidR="00233E68" w:rsidRDefault="00233E68" w:rsidP="00E01E53">
            <w:pPr>
              <w:pStyle w:val="07-1"/>
            </w:pPr>
            <w:r>
              <w:rPr>
                <w:rFonts w:hint="eastAsia"/>
              </w:rPr>
              <w:t>2</w:t>
            </w:r>
          </w:p>
        </w:tc>
        <w:tc>
          <w:tcPr>
            <w:tcW w:w="1417" w:type="dxa"/>
            <w:vAlign w:val="center"/>
          </w:tcPr>
          <w:p w14:paraId="7F1E1C6A" w14:textId="3CFDD75B" w:rsidR="00233E68" w:rsidRDefault="00233E68" w:rsidP="00E01E53">
            <w:pPr>
              <w:pStyle w:val="07-1"/>
            </w:pPr>
            <w:r>
              <w:rPr>
                <w:rFonts w:hint="eastAsia"/>
              </w:rPr>
              <w:t>ELSI</w:t>
            </w:r>
          </w:p>
        </w:tc>
        <w:tc>
          <w:tcPr>
            <w:tcW w:w="1134" w:type="dxa"/>
            <w:vAlign w:val="center"/>
          </w:tcPr>
          <w:p w14:paraId="41351D65" w14:textId="268EFDA5" w:rsidR="00233E68" w:rsidRDefault="00233E68" w:rsidP="00E01E53">
            <w:pPr>
              <w:pStyle w:val="07-1"/>
            </w:pPr>
            <w:r>
              <w:rPr>
                <w:rFonts w:hint="eastAsia"/>
              </w:rPr>
              <w:t>R/W-0</w:t>
            </w:r>
          </w:p>
        </w:tc>
        <w:tc>
          <w:tcPr>
            <w:tcW w:w="4629" w:type="dxa"/>
          </w:tcPr>
          <w:p w14:paraId="2DB59484" w14:textId="2B93561B" w:rsidR="00233E68" w:rsidRDefault="002E67BB" w:rsidP="00A6249D">
            <w:pPr>
              <w:pStyle w:val="07-1"/>
              <w:jc w:val="both"/>
            </w:pPr>
            <w:r>
              <w:rPr>
                <w:rFonts w:hint="eastAsia"/>
              </w:rPr>
              <w:t>使能接收器</w:t>
            </w:r>
            <w:proofErr w:type="gramStart"/>
            <w:r>
              <w:rPr>
                <w:rFonts w:hint="eastAsia"/>
              </w:rPr>
              <w:t>线状态</w:t>
            </w:r>
            <w:proofErr w:type="gramEnd"/>
            <w:r>
              <w:rPr>
                <w:rFonts w:hint="eastAsia"/>
              </w:rPr>
              <w:t>中断。0=禁用；1=启用</w:t>
            </w:r>
          </w:p>
        </w:tc>
      </w:tr>
      <w:tr w:rsidR="00233E68" w14:paraId="3E4D87DD" w14:textId="77777777" w:rsidTr="002E67BB">
        <w:trPr>
          <w:trHeight w:val="374"/>
          <w:jc w:val="center"/>
        </w:trPr>
        <w:tc>
          <w:tcPr>
            <w:tcW w:w="851" w:type="dxa"/>
            <w:vAlign w:val="center"/>
          </w:tcPr>
          <w:p w14:paraId="526B0A2A" w14:textId="0D805B6D" w:rsidR="00233E68" w:rsidRDefault="00233E68" w:rsidP="00E01E53">
            <w:pPr>
              <w:pStyle w:val="07-1"/>
            </w:pPr>
            <w:r>
              <w:rPr>
                <w:rFonts w:hint="eastAsia"/>
              </w:rPr>
              <w:t>1</w:t>
            </w:r>
          </w:p>
        </w:tc>
        <w:tc>
          <w:tcPr>
            <w:tcW w:w="1417" w:type="dxa"/>
            <w:vAlign w:val="center"/>
          </w:tcPr>
          <w:p w14:paraId="6F71CD50" w14:textId="3EE45E00" w:rsidR="00233E68" w:rsidRDefault="00233E68" w:rsidP="00E01E53">
            <w:pPr>
              <w:pStyle w:val="07-1"/>
            </w:pPr>
            <w:r>
              <w:rPr>
                <w:rFonts w:hint="eastAsia"/>
              </w:rPr>
              <w:t>ETBEI</w:t>
            </w:r>
          </w:p>
        </w:tc>
        <w:tc>
          <w:tcPr>
            <w:tcW w:w="1134" w:type="dxa"/>
            <w:vAlign w:val="center"/>
          </w:tcPr>
          <w:p w14:paraId="7BDE7104" w14:textId="7C2D2EF1" w:rsidR="00233E68" w:rsidRDefault="00233E68" w:rsidP="00E01E53">
            <w:pPr>
              <w:pStyle w:val="07-1"/>
            </w:pPr>
            <w:r>
              <w:rPr>
                <w:rFonts w:hint="eastAsia"/>
              </w:rPr>
              <w:t>R/W-0</w:t>
            </w:r>
          </w:p>
        </w:tc>
        <w:tc>
          <w:tcPr>
            <w:tcW w:w="4629" w:type="dxa"/>
          </w:tcPr>
          <w:p w14:paraId="1FA2A981" w14:textId="64821BAE" w:rsidR="00233E68" w:rsidRDefault="005F3828" w:rsidP="00A6249D">
            <w:pPr>
              <w:pStyle w:val="07-1"/>
              <w:jc w:val="both"/>
            </w:pPr>
            <w:r>
              <w:rPr>
                <w:rFonts w:hint="eastAsia"/>
              </w:rPr>
              <w:t>使能发送器保持寄存器空</w:t>
            </w:r>
            <w:r w:rsidR="005E77A5">
              <w:rPr>
                <w:rFonts w:hint="eastAsia"/>
              </w:rPr>
              <w:t>中断</w:t>
            </w:r>
            <w:r>
              <w:rPr>
                <w:rFonts w:hint="eastAsia"/>
              </w:rPr>
              <w:t>。0=禁用；1=启用</w:t>
            </w:r>
          </w:p>
        </w:tc>
      </w:tr>
      <w:tr w:rsidR="00233E68" w14:paraId="632B1A27" w14:textId="77777777" w:rsidTr="002E67BB">
        <w:trPr>
          <w:trHeight w:val="374"/>
          <w:jc w:val="center"/>
        </w:trPr>
        <w:tc>
          <w:tcPr>
            <w:tcW w:w="851" w:type="dxa"/>
            <w:vAlign w:val="center"/>
          </w:tcPr>
          <w:p w14:paraId="452895E7" w14:textId="10400CFD" w:rsidR="00233E68" w:rsidRDefault="00233E68" w:rsidP="00E01E53">
            <w:pPr>
              <w:pStyle w:val="07-1"/>
            </w:pPr>
            <w:r>
              <w:rPr>
                <w:rFonts w:hint="eastAsia"/>
              </w:rPr>
              <w:t>0</w:t>
            </w:r>
          </w:p>
        </w:tc>
        <w:tc>
          <w:tcPr>
            <w:tcW w:w="1417" w:type="dxa"/>
            <w:vAlign w:val="center"/>
          </w:tcPr>
          <w:p w14:paraId="410BAB7D" w14:textId="38248424" w:rsidR="00233E68" w:rsidRDefault="00233E68" w:rsidP="00E01E53">
            <w:pPr>
              <w:pStyle w:val="07-1"/>
            </w:pPr>
            <w:r>
              <w:rPr>
                <w:rFonts w:hint="eastAsia"/>
              </w:rPr>
              <w:t>ERBFI</w:t>
            </w:r>
          </w:p>
        </w:tc>
        <w:tc>
          <w:tcPr>
            <w:tcW w:w="1134" w:type="dxa"/>
            <w:vAlign w:val="center"/>
          </w:tcPr>
          <w:p w14:paraId="77BEBBD0" w14:textId="27B720F3" w:rsidR="00233E68" w:rsidRDefault="00233E68" w:rsidP="00E01E53">
            <w:pPr>
              <w:pStyle w:val="07-1"/>
            </w:pPr>
            <w:r>
              <w:rPr>
                <w:rFonts w:hint="eastAsia"/>
              </w:rPr>
              <w:t>R/W-0</w:t>
            </w:r>
          </w:p>
        </w:tc>
        <w:tc>
          <w:tcPr>
            <w:tcW w:w="4629" w:type="dxa"/>
          </w:tcPr>
          <w:p w14:paraId="6B381FDC" w14:textId="4990B4C0" w:rsidR="00233E68" w:rsidRDefault="005F3828" w:rsidP="00A6249D">
            <w:pPr>
              <w:pStyle w:val="07-1"/>
              <w:jc w:val="both"/>
            </w:pPr>
            <w:r>
              <w:rPr>
                <w:rFonts w:hint="eastAsia"/>
              </w:rPr>
              <w:t>使能接收器数据可用中断和字符超时指示中断。0=禁用；1=启用</w:t>
            </w:r>
          </w:p>
        </w:tc>
      </w:tr>
    </w:tbl>
    <w:p w14:paraId="0F8E1B47" w14:textId="309E97F2" w:rsidR="00B4383F" w:rsidRDefault="00411521" w:rsidP="00CE7689">
      <w:pPr>
        <w:spacing w:line="440" w:lineRule="exact"/>
        <w:ind w:firstLine="420"/>
        <w:rPr>
          <w:rFonts w:ascii="宋体" w:eastAsia="宋体" w:hAnsi="宋体"/>
          <w:sz w:val="24"/>
          <w:szCs w:val="24"/>
        </w:rPr>
      </w:pPr>
      <w:r>
        <w:rPr>
          <w:rFonts w:ascii="宋体" w:eastAsia="宋体" w:hAnsi="宋体" w:hint="eastAsia"/>
          <w:sz w:val="24"/>
          <w:szCs w:val="24"/>
        </w:rPr>
        <w:t>在我们将中断使能寄存器中使能</w:t>
      </w:r>
      <w:r w:rsidR="00A86DE6">
        <w:rPr>
          <w:rFonts w:ascii="宋体" w:eastAsia="宋体" w:hAnsi="宋体" w:hint="eastAsia"/>
          <w:sz w:val="24"/>
          <w:szCs w:val="24"/>
        </w:rPr>
        <w:t>相应的串口</w:t>
      </w:r>
      <w:r>
        <w:rPr>
          <w:rFonts w:ascii="宋体" w:eastAsia="宋体" w:hAnsi="宋体" w:hint="eastAsia"/>
          <w:sz w:val="24"/>
          <w:szCs w:val="24"/>
        </w:rPr>
        <w:t>中断后，每当有新的输入数据进入串口的接收缓存中，或者串口完成了缓存中数据的发送，又或者串口发送出现错误时，</w:t>
      </w:r>
      <w:r>
        <w:rPr>
          <w:rFonts w:ascii="宋体" w:eastAsia="宋体" w:hAnsi="宋体" w:hint="eastAsia"/>
          <w:sz w:val="24"/>
          <w:szCs w:val="24"/>
        </w:rPr>
        <w:lastRenderedPageBreak/>
        <w:t>串口都会产生一个中断，该中断的相关信息会记录在中断</w:t>
      </w:r>
      <w:r w:rsidR="00B4383F" w:rsidRPr="00B4383F">
        <w:rPr>
          <w:rFonts w:ascii="宋体" w:eastAsia="宋体" w:hAnsi="宋体" w:hint="eastAsia"/>
          <w:sz w:val="24"/>
          <w:szCs w:val="24"/>
        </w:rPr>
        <w:t>识别</w:t>
      </w:r>
      <w:r>
        <w:rPr>
          <w:rFonts w:ascii="宋体" w:eastAsia="宋体" w:hAnsi="宋体" w:hint="eastAsia"/>
          <w:sz w:val="24"/>
          <w:szCs w:val="24"/>
        </w:rPr>
        <w:t>寄存器（IIR，Interrupt Identification Register）中。当上层操作系统接收到串口设备传来的中断信号后，会继续调用串口设备驱动中实现的中断处理函数，对串口设备的中断事件进行处理。</w:t>
      </w:r>
      <w:r w:rsidR="00B4383F">
        <w:rPr>
          <w:rFonts w:ascii="宋体" w:eastAsia="宋体" w:hAnsi="宋体" w:hint="eastAsia"/>
          <w:sz w:val="24"/>
          <w:szCs w:val="24"/>
        </w:rPr>
        <w:t>表3-3说明了中断</w:t>
      </w:r>
      <w:r w:rsidR="00AA0724" w:rsidRPr="00AA0724">
        <w:rPr>
          <w:rFonts w:ascii="宋体" w:eastAsia="宋体" w:hAnsi="宋体" w:hint="eastAsia"/>
          <w:sz w:val="24"/>
          <w:szCs w:val="24"/>
        </w:rPr>
        <w:t>识别</w:t>
      </w:r>
      <w:r w:rsidR="00B4383F">
        <w:rPr>
          <w:rFonts w:ascii="宋体" w:eastAsia="宋体" w:hAnsi="宋体" w:hint="eastAsia"/>
          <w:sz w:val="24"/>
          <w:szCs w:val="24"/>
        </w:rPr>
        <w:t>寄存器的相关字段：</w:t>
      </w:r>
    </w:p>
    <w:p w14:paraId="2A1D918E" w14:textId="703FFBD9" w:rsidR="00B4383F" w:rsidRDefault="00B4383F" w:rsidP="00B4383F">
      <w:pPr>
        <w:pStyle w:val="07-"/>
      </w:pPr>
      <w:r>
        <w:rPr>
          <w:rFonts w:hint="eastAsia"/>
        </w:rPr>
        <w:t>表3-</w:t>
      </w:r>
      <w:r w:rsidR="00500F7A">
        <w:rPr>
          <w:rFonts w:hint="eastAsia"/>
        </w:rPr>
        <w:t>3</w:t>
      </w:r>
      <w:r w:rsidRPr="00937CD9">
        <w:t xml:space="preserve"> </w:t>
      </w:r>
      <w:r>
        <w:rPr>
          <w:rFonts w:hint="eastAsia"/>
        </w:rPr>
        <w:t>UART的中断识别寄存器（</w:t>
      </w:r>
      <w:r w:rsidR="00AA0724">
        <w:rPr>
          <w:rFonts w:hint="eastAsia"/>
        </w:rPr>
        <w:t>IIR）</w:t>
      </w:r>
      <w:r>
        <w:rPr>
          <w:rFonts w:hint="eastAsia"/>
        </w:rPr>
        <w:t>的字段说明</w:t>
      </w:r>
    </w:p>
    <w:tbl>
      <w:tblPr>
        <w:tblW w:w="8031" w:type="dxa"/>
        <w:jc w:val="center"/>
        <w:tblBorders>
          <w:top w:val="single" w:sz="4" w:space="0" w:color="auto"/>
          <w:bottom w:val="single" w:sz="4" w:space="0" w:color="auto"/>
        </w:tblBorders>
        <w:tblLayout w:type="fixed"/>
        <w:tblLook w:val="0200" w:firstRow="0" w:lastRow="0" w:firstColumn="0" w:lastColumn="0" w:noHBand="1" w:noVBand="0"/>
      </w:tblPr>
      <w:tblGrid>
        <w:gridCol w:w="851"/>
        <w:gridCol w:w="1134"/>
        <w:gridCol w:w="1134"/>
        <w:gridCol w:w="4912"/>
      </w:tblGrid>
      <w:tr w:rsidR="00500F7A" w14:paraId="138E04BE" w14:textId="77777777" w:rsidTr="00A6249D">
        <w:trPr>
          <w:trHeight w:val="374"/>
          <w:jc w:val="center"/>
        </w:trPr>
        <w:tc>
          <w:tcPr>
            <w:tcW w:w="851" w:type="dxa"/>
            <w:tcBorders>
              <w:top w:val="single" w:sz="4" w:space="0" w:color="auto"/>
              <w:bottom w:val="nil"/>
            </w:tcBorders>
            <w:vAlign w:val="center"/>
          </w:tcPr>
          <w:p w14:paraId="00425E54" w14:textId="77777777" w:rsidR="00500F7A" w:rsidRDefault="00500F7A" w:rsidP="00E01E53">
            <w:pPr>
              <w:pStyle w:val="07-1"/>
            </w:pPr>
            <w:r>
              <w:rPr>
                <w:rFonts w:hint="eastAsia"/>
              </w:rPr>
              <w:t xml:space="preserve">Bit </w:t>
            </w:r>
          </w:p>
        </w:tc>
        <w:tc>
          <w:tcPr>
            <w:tcW w:w="1134" w:type="dxa"/>
            <w:tcBorders>
              <w:top w:val="single" w:sz="4" w:space="0" w:color="auto"/>
              <w:bottom w:val="nil"/>
            </w:tcBorders>
            <w:vAlign w:val="center"/>
          </w:tcPr>
          <w:p w14:paraId="0D29752A" w14:textId="77777777" w:rsidR="00500F7A" w:rsidRDefault="00500F7A" w:rsidP="00E01E53">
            <w:pPr>
              <w:pStyle w:val="07-1"/>
            </w:pPr>
            <w:r>
              <w:rPr>
                <w:rFonts w:hint="eastAsia"/>
              </w:rPr>
              <w:t>字段</w:t>
            </w:r>
          </w:p>
        </w:tc>
        <w:tc>
          <w:tcPr>
            <w:tcW w:w="1134" w:type="dxa"/>
            <w:tcBorders>
              <w:top w:val="single" w:sz="4" w:space="0" w:color="auto"/>
              <w:bottom w:val="nil"/>
            </w:tcBorders>
            <w:vAlign w:val="center"/>
          </w:tcPr>
          <w:p w14:paraId="0A808C07" w14:textId="77777777" w:rsidR="00500F7A" w:rsidRDefault="00500F7A" w:rsidP="00E01E53">
            <w:pPr>
              <w:pStyle w:val="07-1"/>
            </w:pPr>
            <w:r>
              <w:rPr>
                <w:rFonts w:hint="eastAsia"/>
              </w:rPr>
              <w:t>值</w:t>
            </w:r>
          </w:p>
        </w:tc>
        <w:tc>
          <w:tcPr>
            <w:tcW w:w="4912" w:type="dxa"/>
            <w:tcBorders>
              <w:top w:val="single" w:sz="4" w:space="0" w:color="auto"/>
              <w:bottom w:val="nil"/>
            </w:tcBorders>
            <w:vAlign w:val="center"/>
          </w:tcPr>
          <w:p w14:paraId="00889A24" w14:textId="77777777" w:rsidR="00500F7A" w:rsidRDefault="00500F7A" w:rsidP="00E01E53">
            <w:pPr>
              <w:pStyle w:val="07-1"/>
            </w:pPr>
            <w:r>
              <w:rPr>
                <w:rFonts w:hint="eastAsia"/>
              </w:rPr>
              <w:t>描述</w:t>
            </w:r>
          </w:p>
        </w:tc>
      </w:tr>
      <w:tr w:rsidR="00500F7A" w14:paraId="7388207F" w14:textId="77777777" w:rsidTr="00A6249D">
        <w:trPr>
          <w:trHeight w:val="374"/>
          <w:jc w:val="center"/>
        </w:trPr>
        <w:tc>
          <w:tcPr>
            <w:tcW w:w="851" w:type="dxa"/>
            <w:tcBorders>
              <w:top w:val="single" w:sz="4" w:space="0" w:color="auto"/>
              <w:bottom w:val="nil"/>
            </w:tcBorders>
            <w:vAlign w:val="center"/>
          </w:tcPr>
          <w:p w14:paraId="4A58994C" w14:textId="77777777" w:rsidR="00500F7A" w:rsidRDefault="00500F7A" w:rsidP="00E01E53">
            <w:pPr>
              <w:pStyle w:val="07-1"/>
            </w:pPr>
            <w:r>
              <w:rPr>
                <w:rFonts w:hint="eastAsia"/>
              </w:rPr>
              <w:t>31-8</w:t>
            </w:r>
          </w:p>
        </w:tc>
        <w:tc>
          <w:tcPr>
            <w:tcW w:w="1134" w:type="dxa"/>
            <w:tcBorders>
              <w:top w:val="single" w:sz="4" w:space="0" w:color="auto"/>
              <w:bottom w:val="nil"/>
            </w:tcBorders>
            <w:vAlign w:val="center"/>
          </w:tcPr>
          <w:p w14:paraId="43FDDC18" w14:textId="77777777" w:rsidR="00500F7A" w:rsidRDefault="00500F7A" w:rsidP="00E01E53">
            <w:pPr>
              <w:pStyle w:val="07-1"/>
            </w:pPr>
            <w:r>
              <w:rPr>
                <w:rFonts w:hint="eastAsia"/>
              </w:rPr>
              <w:t>Reserved</w:t>
            </w:r>
          </w:p>
        </w:tc>
        <w:tc>
          <w:tcPr>
            <w:tcW w:w="1134" w:type="dxa"/>
            <w:tcBorders>
              <w:top w:val="single" w:sz="4" w:space="0" w:color="auto"/>
              <w:bottom w:val="nil"/>
            </w:tcBorders>
            <w:vAlign w:val="center"/>
          </w:tcPr>
          <w:p w14:paraId="7CF16ED0" w14:textId="77777777" w:rsidR="00500F7A" w:rsidRDefault="00500F7A" w:rsidP="00E01E53">
            <w:pPr>
              <w:pStyle w:val="07-1"/>
            </w:pPr>
            <w:r>
              <w:rPr>
                <w:rFonts w:hint="eastAsia"/>
              </w:rPr>
              <w:t>0</w:t>
            </w:r>
          </w:p>
        </w:tc>
        <w:tc>
          <w:tcPr>
            <w:tcW w:w="4912" w:type="dxa"/>
            <w:tcBorders>
              <w:top w:val="single" w:sz="4" w:space="0" w:color="auto"/>
              <w:bottom w:val="nil"/>
            </w:tcBorders>
          </w:tcPr>
          <w:p w14:paraId="5535298E" w14:textId="0BA190EF" w:rsidR="00500F7A" w:rsidRDefault="00500F7A" w:rsidP="00A6249D">
            <w:pPr>
              <w:pStyle w:val="07-1"/>
              <w:jc w:val="both"/>
            </w:pPr>
            <w:r>
              <w:rPr>
                <w:rFonts w:hint="eastAsia"/>
              </w:rPr>
              <w:t>保留位</w:t>
            </w:r>
            <w:r w:rsidR="002901E6">
              <w:rPr>
                <w:rFonts w:hint="eastAsia"/>
              </w:rPr>
              <w:t>。</w:t>
            </w:r>
          </w:p>
        </w:tc>
      </w:tr>
      <w:tr w:rsidR="00500F7A" w14:paraId="33B387C3" w14:textId="77777777" w:rsidTr="00A6249D">
        <w:trPr>
          <w:trHeight w:val="374"/>
          <w:jc w:val="center"/>
        </w:trPr>
        <w:tc>
          <w:tcPr>
            <w:tcW w:w="851" w:type="dxa"/>
            <w:vAlign w:val="center"/>
          </w:tcPr>
          <w:p w14:paraId="4853A844" w14:textId="4BCFC1D6" w:rsidR="00500F7A" w:rsidRDefault="00500F7A" w:rsidP="00E01E53">
            <w:pPr>
              <w:pStyle w:val="07-1"/>
            </w:pPr>
            <w:r>
              <w:rPr>
                <w:rFonts w:hint="eastAsia"/>
              </w:rPr>
              <w:t>7-6</w:t>
            </w:r>
          </w:p>
        </w:tc>
        <w:tc>
          <w:tcPr>
            <w:tcW w:w="1134" w:type="dxa"/>
            <w:vAlign w:val="center"/>
          </w:tcPr>
          <w:p w14:paraId="4C6B038E" w14:textId="7CD2009A" w:rsidR="00500F7A" w:rsidRDefault="005C6EB4" w:rsidP="00E01E53">
            <w:pPr>
              <w:pStyle w:val="07-1"/>
            </w:pPr>
            <w:r>
              <w:rPr>
                <w:rFonts w:hint="eastAsia"/>
              </w:rPr>
              <w:t>FEFLAG</w:t>
            </w:r>
          </w:p>
        </w:tc>
        <w:tc>
          <w:tcPr>
            <w:tcW w:w="1134" w:type="dxa"/>
            <w:vAlign w:val="center"/>
          </w:tcPr>
          <w:p w14:paraId="40744A09" w14:textId="77771F35" w:rsidR="00500F7A" w:rsidRDefault="00500F7A" w:rsidP="00E01E53">
            <w:pPr>
              <w:pStyle w:val="07-1"/>
            </w:pPr>
            <w:r>
              <w:rPr>
                <w:rFonts w:hint="eastAsia"/>
              </w:rPr>
              <w:t>R</w:t>
            </w:r>
            <w:r w:rsidR="00D369F9">
              <w:rPr>
                <w:rFonts w:hint="eastAsia"/>
              </w:rPr>
              <w:t>-</w:t>
            </w:r>
            <w:r>
              <w:rPr>
                <w:rFonts w:hint="eastAsia"/>
              </w:rPr>
              <w:t>0</w:t>
            </w:r>
          </w:p>
        </w:tc>
        <w:tc>
          <w:tcPr>
            <w:tcW w:w="4912" w:type="dxa"/>
          </w:tcPr>
          <w:p w14:paraId="6D1F5E88" w14:textId="4535C6AC" w:rsidR="00500F7A" w:rsidRDefault="009D189B" w:rsidP="00A6249D">
            <w:pPr>
              <w:pStyle w:val="07-1"/>
              <w:jc w:val="both"/>
            </w:pPr>
            <w:r>
              <w:rPr>
                <w:rFonts w:hint="eastAsia"/>
              </w:rPr>
              <w:t>FIFO启用/禁用标志</w:t>
            </w:r>
            <w:r w:rsidR="002901E6">
              <w:rPr>
                <w:rFonts w:hint="eastAsia"/>
              </w:rPr>
              <w:t>：</w:t>
            </w:r>
          </w:p>
          <w:p w14:paraId="43B194F9" w14:textId="76C0E969" w:rsidR="009D189B" w:rsidRDefault="009D189B" w:rsidP="00A6249D">
            <w:pPr>
              <w:pStyle w:val="07-1"/>
              <w:jc w:val="both"/>
            </w:pPr>
            <w:r>
              <w:rPr>
                <w:rFonts w:hint="eastAsia"/>
              </w:rPr>
              <w:t>0b00</w:t>
            </w:r>
            <w:r w:rsidR="00A6249D">
              <w:rPr>
                <w:rFonts w:hint="eastAsia"/>
              </w:rPr>
              <w:t xml:space="preserve"> </w:t>
            </w:r>
            <w:r>
              <w:rPr>
                <w:rFonts w:hint="eastAsia"/>
              </w:rPr>
              <w:t>=</w:t>
            </w:r>
            <w:r w:rsidR="00A6249D">
              <w:rPr>
                <w:rFonts w:hint="eastAsia"/>
              </w:rPr>
              <w:t xml:space="preserve"> </w:t>
            </w:r>
            <w:r>
              <w:rPr>
                <w:rFonts w:hint="eastAsia"/>
              </w:rPr>
              <w:t>非FIFO模式</w:t>
            </w:r>
            <w:r w:rsidR="002901E6">
              <w:rPr>
                <w:rFonts w:hint="eastAsia"/>
              </w:rPr>
              <w:t>；</w:t>
            </w:r>
          </w:p>
          <w:p w14:paraId="484900E1" w14:textId="61C751E9" w:rsidR="009D189B" w:rsidRDefault="009D189B" w:rsidP="00A6249D">
            <w:pPr>
              <w:pStyle w:val="07-1"/>
              <w:jc w:val="both"/>
            </w:pPr>
            <w:r>
              <w:rPr>
                <w:rFonts w:hint="eastAsia"/>
              </w:rPr>
              <w:t>0b11</w:t>
            </w:r>
            <w:r w:rsidR="00A6249D">
              <w:rPr>
                <w:rFonts w:hint="eastAsia"/>
              </w:rPr>
              <w:t xml:space="preserve"> </w:t>
            </w:r>
            <w:r>
              <w:rPr>
                <w:rFonts w:hint="eastAsia"/>
              </w:rPr>
              <w:t>=</w:t>
            </w:r>
            <w:r w:rsidR="00A6249D">
              <w:rPr>
                <w:rFonts w:hint="eastAsia"/>
              </w:rPr>
              <w:t xml:space="preserve"> 使能FIFO，FIFO控制器中的FIFOEN为1</w:t>
            </w:r>
            <w:r w:rsidR="002901E6">
              <w:rPr>
                <w:rFonts w:hint="eastAsia"/>
              </w:rPr>
              <w:t>。</w:t>
            </w:r>
          </w:p>
        </w:tc>
      </w:tr>
      <w:tr w:rsidR="00500F7A" w14:paraId="13C62E48" w14:textId="77777777" w:rsidTr="00A6249D">
        <w:trPr>
          <w:trHeight w:val="374"/>
          <w:jc w:val="center"/>
        </w:trPr>
        <w:tc>
          <w:tcPr>
            <w:tcW w:w="851" w:type="dxa"/>
            <w:vAlign w:val="center"/>
          </w:tcPr>
          <w:p w14:paraId="096C1D62" w14:textId="7CD7F79B" w:rsidR="00500F7A" w:rsidRDefault="00500F7A" w:rsidP="00E01E53">
            <w:pPr>
              <w:pStyle w:val="07-1"/>
            </w:pPr>
            <w:r>
              <w:rPr>
                <w:rFonts w:hint="eastAsia"/>
              </w:rPr>
              <w:t>5-4</w:t>
            </w:r>
          </w:p>
        </w:tc>
        <w:tc>
          <w:tcPr>
            <w:tcW w:w="1134" w:type="dxa"/>
            <w:vAlign w:val="center"/>
          </w:tcPr>
          <w:p w14:paraId="13AFEE67" w14:textId="77777777" w:rsidR="00500F7A" w:rsidRDefault="00500F7A" w:rsidP="00E01E53">
            <w:pPr>
              <w:pStyle w:val="07-1"/>
            </w:pPr>
            <w:r>
              <w:rPr>
                <w:rFonts w:hint="eastAsia"/>
              </w:rPr>
              <w:t>Reserved</w:t>
            </w:r>
          </w:p>
        </w:tc>
        <w:tc>
          <w:tcPr>
            <w:tcW w:w="1134" w:type="dxa"/>
            <w:vAlign w:val="center"/>
          </w:tcPr>
          <w:p w14:paraId="5F59A8ED" w14:textId="77777777" w:rsidR="00500F7A" w:rsidRDefault="00500F7A" w:rsidP="00E01E53">
            <w:pPr>
              <w:pStyle w:val="07-1"/>
            </w:pPr>
            <w:r>
              <w:rPr>
                <w:rFonts w:hint="eastAsia"/>
              </w:rPr>
              <w:t>0</w:t>
            </w:r>
          </w:p>
        </w:tc>
        <w:tc>
          <w:tcPr>
            <w:tcW w:w="4912" w:type="dxa"/>
          </w:tcPr>
          <w:p w14:paraId="0DB27F31" w14:textId="537D5E90" w:rsidR="00500F7A" w:rsidRDefault="00500F7A" w:rsidP="00A6249D">
            <w:pPr>
              <w:pStyle w:val="07-1"/>
              <w:jc w:val="both"/>
            </w:pPr>
            <w:r>
              <w:rPr>
                <w:rFonts w:hint="eastAsia"/>
              </w:rPr>
              <w:t>保留位</w:t>
            </w:r>
            <w:r w:rsidR="002901E6">
              <w:rPr>
                <w:rFonts w:hint="eastAsia"/>
              </w:rPr>
              <w:t>。</w:t>
            </w:r>
          </w:p>
        </w:tc>
      </w:tr>
      <w:tr w:rsidR="00500F7A" w14:paraId="3112F0BD" w14:textId="77777777" w:rsidTr="00A6249D">
        <w:trPr>
          <w:trHeight w:val="374"/>
          <w:jc w:val="center"/>
        </w:trPr>
        <w:tc>
          <w:tcPr>
            <w:tcW w:w="851" w:type="dxa"/>
            <w:vAlign w:val="center"/>
          </w:tcPr>
          <w:p w14:paraId="34EA2B77" w14:textId="58F83971" w:rsidR="00500F7A" w:rsidRDefault="00500F7A" w:rsidP="00E01E53">
            <w:pPr>
              <w:pStyle w:val="07-1"/>
            </w:pPr>
            <w:r>
              <w:rPr>
                <w:rFonts w:hint="eastAsia"/>
              </w:rPr>
              <w:t>3-</w:t>
            </w:r>
            <w:r w:rsidR="00694BB8">
              <w:rPr>
                <w:rFonts w:hint="eastAsia"/>
              </w:rPr>
              <w:t>1</w:t>
            </w:r>
          </w:p>
        </w:tc>
        <w:tc>
          <w:tcPr>
            <w:tcW w:w="1134" w:type="dxa"/>
            <w:vAlign w:val="center"/>
          </w:tcPr>
          <w:p w14:paraId="16924D9F" w14:textId="50F7F5D8" w:rsidR="00500F7A" w:rsidRDefault="00694BB8" w:rsidP="00E01E53">
            <w:pPr>
              <w:pStyle w:val="07-1"/>
            </w:pPr>
            <w:r>
              <w:rPr>
                <w:rFonts w:hint="eastAsia"/>
              </w:rPr>
              <w:t>INTID</w:t>
            </w:r>
          </w:p>
        </w:tc>
        <w:tc>
          <w:tcPr>
            <w:tcW w:w="1134" w:type="dxa"/>
            <w:vAlign w:val="center"/>
          </w:tcPr>
          <w:p w14:paraId="05B89AFE" w14:textId="77777777" w:rsidR="00500F7A" w:rsidRDefault="00500F7A" w:rsidP="00E01E53">
            <w:pPr>
              <w:pStyle w:val="07-1"/>
            </w:pPr>
            <w:r>
              <w:rPr>
                <w:rFonts w:hint="eastAsia"/>
              </w:rPr>
              <w:t>R/W-0</w:t>
            </w:r>
          </w:p>
        </w:tc>
        <w:tc>
          <w:tcPr>
            <w:tcW w:w="4912" w:type="dxa"/>
          </w:tcPr>
          <w:p w14:paraId="746D1BD9" w14:textId="369E3FB9" w:rsidR="00500F7A" w:rsidRDefault="00A6249D" w:rsidP="00A6249D">
            <w:pPr>
              <w:pStyle w:val="07-1"/>
              <w:jc w:val="both"/>
            </w:pPr>
            <w:r>
              <w:rPr>
                <w:rFonts w:hint="eastAsia"/>
              </w:rPr>
              <w:t>中断类型</w:t>
            </w:r>
            <w:r w:rsidR="002901E6">
              <w:rPr>
                <w:rFonts w:hint="eastAsia"/>
              </w:rPr>
              <w:t>：</w:t>
            </w:r>
          </w:p>
          <w:p w14:paraId="50F84F72" w14:textId="32588A76" w:rsidR="00A6249D" w:rsidRDefault="00A6249D" w:rsidP="00A6249D">
            <w:pPr>
              <w:pStyle w:val="07-1"/>
              <w:jc w:val="both"/>
            </w:pPr>
            <w:r>
              <w:rPr>
                <w:rFonts w:hint="eastAsia"/>
              </w:rPr>
              <w:t>0b000 = 保留</w:t>
            </w:r>
            <w:r w:rsidR="002901E6">
              <w:rPr>
                <w:rFonts w:hint="eastAsia"/>
              </w:rPr>
              <w:t>；</w:t>
            </w:r>
          </w:p>
          <w:p w14:paraId="0658DDA4" w14:textId="09C499A0" w:rsidR="00A6249D" w:rsidRDefault="00A6249D" w:rsidP="00A6249D">
            <w:pPr>
              <w:pStyle w:val="07-1"/>
              <w:jc w:val="both"/>
            </w:pPr>
            <w:r>
              <w:rPr>
                <w:rFonts w:hint="eastAsia"/>
              </w:rPr>
              <w:t>0b001 = 发送器保持寄存器为空（优先级3）</w:t>
            </w:r>
            <w:r w:rsidR="002901E6">
              <w:rPr>
                <w:rFonts w:hint="eastAsia"/>
              </w:rPr>
              <w:t>；</w:t>
            </w:r>
          </w:p>
          <w:p w14:paraId="2ECF1D2E" w14:textId="564650E9" w:rsidR="00A6249D" w:rsidRDefault="00A6249D" w:rsidP="00A6249D">
            <w:pPr>
              <w:pStyle w:val="07-1"/>
              <w:jc w:val="both"/>
            </w:pPr>
            <w:r>
              <w:rPr>
                <w:rFonts w:hint="eastAsia"/>
              </w:rPr>
              <w:t>0b010 = 接收器数据可用（优先级2）</w:t>
            </w:r>
            <w:r w:rsidR="002901E6">
              <w:rPr>
                <w:rFonts w:hint="eastAsia"/>
              </w:rPr>
              <w:t>；</w:t>
            </w:r>
          </w:p>
          <w:p w14:paraId="7FFE589D" w14:textId="629AE6EA" w:rsidR="00A6249D" w:rsidRDefault="00A6249D" w:rsidP="00A6249D">
            <w:pPr>
              <w:pStyle w:val="07-1"/>
              <w:jc w:val="both"/>
            </w:pPr>
            <w:r>
              <w:rPr>
                <w:rFonts w:hint="eastAsia"/>
              </w:rPr>
              <w:t>0b011 = 接收器线路状态（优先级1，最高）</w:t>
            </w:r>
            <w:r w:rsidR="002901E6">
              <w:rPr>
                <w:rFonts w:hint="eastAsia"/>
              </w:rPr>
              <w:t>；</w:t>
            </w:r>
          </w:p>
          <w:p w14:paraId="5C81D532" w14:textId="6B998AE7" w:rsidR="00A6249D" w:rsidRDefault="00A6249D" w:rsidP="00A6249D">
            <w:pPr>
              <w:pStyle w:val="07-1"/>
              <w:jc w:val="both"/>
            </w:pPr>
            <w:r>
              <w:rPr>
                <w:rFonts w:hint="eastAsia"/>
              </w:rPr>
              <w:t>0b100 = 保留</w:t>
            </w:r>
            <w:r w:rsidR="002901E6">
              <w:rPr>
                <w:rFonts w:hint="eastAsia"/>
              </w:rPr>
              <w:t>；</w:t>
            </w:r>
          </w:p>
          <w:p w14:paraId="73DC3DDF" w14:textId="7C72AF55" w:rsidR="00A6249D" w:rsidRDefault="00A6249D" w:rsidP="00A6249D">
            <w:pPr>
              <w:pStyle w:val="07-1"/>
              <w:jc w:val="both"/>
            </w:pPr>
            <w:r>
              <w:rPr>
                <w:rFonts w:hint="eastAsia"/>
              </w:rPr>
              <w:t>0b101 = 保留</w:t>
            </w:r>
            <w:r w:rsidR="002901E6">
              <w:rPr>
                <w:rFonts w:hint="eastAsia"/>
              </w:rPr>
              <w:t>；</w:t>
            </w:r>
          </w:p>
          <w:p w14:paraId="24F5677E" w14:textId="56BD53FA" w:rsidR="00A6249D" w:rsidRDefault="00A6249D" w:rsidP="00A6249D">
            <w:pPr>
              <w:pStyle w:val="07-1"/>
              <w:jc w:val="both"/>
            </w:pPr>
            <w:r>
              <w:rPr>
                <w:rFonts w:hint="eastAsia"/>
              </w:rPr>
              <w:t>0b110 = 字符超时指示（优先级2）</w:t>
            </w:r>
            <w:r w:rsidR="002901E6">
              <w:rPr>
                <w:rFonts w:hint="eastAsia"/>
              </w:rPr>
              <w:t>；</w:t>
            </w:r>
          </w:p>
          <w:p w14:paraId="161EA7AA" w14:textId="384B80A7" w:rsidR="00A6249D" w:rsidRDefault="00A6249D" w:rsidP="00A6249D">
            <w:pPr>
              <w:pStyle w:val="07-1"/>
              <w:jc w:val="both"/>
            </w:pPr>
            <w:r>
              <w:rPr>
                <w:rFonts w:hint="eastAsia"/>
              </w:rPr>
              <w:t>0b111 = 保留</w:t>
            </w:r>
            <w:r w:rsidR="002901E6">
              <w:rPr>
                <w:rFonts w:hint="eastAsia"/>
              </w:rPr>
              <w:t>。</w:t>
            </w:r>
          </w:p>
        </w:tc>
      </w:tr>
      <w:tr w:rsidR="00500F7A" w14:paraId="5201AAF5" w14:textId="77777777" w:rsidTr="00A6249D">
        <w:trPr>
          <w:trHeight w:val="374"/>
          <w:jc w:val="center"/>
        </w:trPr>
        <w:tc>
          <w:tcPr>
            <w:tcW w:w="851" w:type="dxa"/>
            <w:vAlign w:val="center"/>
          </w:tcPr>
          <w:p w14:paraId="3EAA3D2E" w14:textId="323D3EE3" w:rsidR="00500F7A" w:rsidRDefault="00500F7A" w:rsidP="00E01E53">
            <w:pPr>
              <w:pStyle w:val="07-1"/>
            </w:pPr>
            <w:r>
              <w:rPr>
                <w:rFonts w:hint="eastAsia"/>
              </w:rPr>
              <w:t>0</w:t>
            </w:r>
          </w:p>
        </w:tc>
        <w:tc>
          <w:tcPr>
            <w:tcW w:w="1134" w:type="dxa"/>
            <w:vAlign w:val="center"/>
          </w:tcPr>
          <w:p w14:paraId="23F9E23B" w14:textId="6DAB1F38" w:rsidR="00500F7A" w:rsidRDefault="00694BB8" w:rsidP="00E01E53">
            <w:pPr>
              <w:pStyle w:val="07-1"/>
            </w:pPr>
            <w:r>
              <w:rPr>
                <w:rFonts w:hint="eastAsia"/>
              </w:rPr>
              <w:t>IPEND</w:t>
            </w:r>
          </w:p>
        </w:tc>
        <w:tc>
          <w:tcPr>
            <w:tcW w:w="1134" w:type="dxa"/>
            <w:vAlign w:val="center"/>
          </w:tcPr>
          <w:p w14:paraId="4468C714" w14:textId="77777777" w:rsidR="00500F7A" w:rsidRDefault="00500F7A" w:rsidP="00E01E53">
            <w:pPr>
              <w:pStyle w:val="07-1"/>
            </w:pPr>
            <w:r>
              <w:rPr>
                <w:rFonts w:hint="eastAsia"/>
              </w:rPr>
              <w:t>R/W-0</w:t>
            </w:r>
          </w:p>
        </w:tc>
        <w:tc>
          <w:tcPr>
            <w:tcW w:w="4912" w:type="dxa"/>
          </w:tcPr>
          <w:p w14:paraId="672596BB" w14:textId="77777777" w:rsidR="00500F7A" w:rsidRDefault="002901E6" w:rsidP="00A6249D">
            <w:pPr>
              <w:pStyle w:val="07-1"/>
              <w:jc w:val="both"/>
            </w:pPr>
            <w:r>
              <w:rPr>
                <w:rFonts w:hint="eastAsia"/>
              </w:rPr>
              <w:t>中断挂起：</w:t>
            </w:r>
          </w:p>
          <w:p w14:paraId="2D7A995D" w14:textId="77777777" w:rsidR="002901E6" w:rsidRDefault="002901E6" w:rsidP="00A6249D">
            <w:pPr>
              <w:pStyle w:val="07-1"/>
              <w:jc w:val="both"/>
            </w:pPr>
            <w:r>
              <w:rPr>
                <w:rFonts w:hint="eastAsia"/>
              </w:rPr>
              <w:t>当任何UART中断产生并在IER中使能时，IPEND被强制为0。IPEND保持为0，直到所有挂起的中断被清除或直到发生硬件复位。如果没有启用中断，则IPEND不会被强制为0。</w:t>
            </w:r>
          </w:p>
          <w:p w14:paraId="1D7718D4" w14:textId="5E6307B4" w:rsidR="002901E6" w:rsidRDefault="002901E6" w:rsidP="00A6249D">
            <w:pPr>
              <w:pStyle w:val="07-1"/>
              <w:jc w:val="both"/>
            </w:pPr>
            <w:r>
              <w:rPr>
                <w:rFonts w:hint="eastAsia"/>
              </w:rPr>
              <w:t>0 = 中断挂起；</w:t>
            </w:r>
          </w:p>
          <w:p w14:paraId="02AA1559" w14:textId="14AFE8BB" w:rsidR="002901E6" w:rsidRDefault="002901E6" w:rsidP="00A6249D">
            <w:pPr>
              <w:pStyle w:val="07-1"/>
              <w:jc w:val="both"/>
            </w:pPr>
            <w:r>
              <w:rPr>
                <w:rFonts w:hint="eastAsia"/>
              </w:rPr>
              <w:t>1 = 没有待处理的中断</w:t>
            </w:r>
          </w:p>
        </w:tc>
      </w:tr>
    </w:tbl>
    <w:p w14:paraId="460D20D3" w14:textId="391C4C9E" w:rsidR="001674C3" w:rsidRDefault="001674C3" w:rsidP="00461850">
      <w:pPr>
        <w:pStyle w:val="03-"/>
        <w:spacing w:before="156"/>
      </w:pPr>
      <w:bookmarkStart w:id="42" w:name="_Toc165900586"/>
      <w:r w:rsidRPr="001674C3">
        <w:rPr>
          <w:rFonts w:hint="eastAsia"/>
        </w:rPr>
        <w:t xml:space="preserve">3.2 </w:t>
      </w:r>
      <w:r w:rsidR="00251E1E">
        <w:rPr>
          <w:rFonts w:hint="eastAsia"/>
        </w:rPr>
        <w:t>驱动的</w:t>
      </w:r>
      <w:r w:rsidR="00461850">
        <w:rPr>
          <w:rFonts w:hint="eastAsia"/>
        </w:rPr>
        <w:t>整体架构设计</w:t>
      </w:r>
      <w:bookmarkEnd w:id="42"/>
    </w:p>
    <w:p w14:paraId="3226D756" w14:textId="44E86DFF" w:rsidR="00C70D08" w:rsidRDefault="00C70D08" w:rsidP="00C70D08">
      <w:pPr>
        <w:spacing w:line="440" w:lineRule="exact"/>
        <w:ind w:firstLine="420"/>
        <w:rPr>
          <w:rFonts w:ascii="宋体" w:eastAsia="宋体" w:hAnsi="宋体"/>
          <w:sz w:val="24"/>
          <w:szCs w:val="24"/>
        </w:rPr>
      </w:pPr>
      <w:r>
        <w:rPr>
          <w:rFonts w:ascii="宋体" w:eastAsia="宋体" w:hAnsi="宋体" w:hint="eastAsia"/>
          <w:sz w:val="24"/>
          <w:szCs w:val="24"/>
        </w:rPr>
        <w:t>本研究开发的异步串口驱动的整体代码结构如图3-1所示。在</w:t>
      </w:r>
      <w:proofErr w:type="spellStart"/>
      <w:r>
        <w:rPr>
          <w:rFonts w:ascii="宋体" w:eastAsia="宋体" w:hAnsi="宋体" w:hint="eastAsia"/>
          <w:sz w:val="24"/>
          <w:szCs w:val="24"/>
        </w:rPr>
        <w:t>src</w:t>
      </w:r>
      <w:proofErr w:type="spellEnd"/>
      <w:r>
        <w:rPr>
          <w:rFonts w:ascii="宋体" w:eastAsia="宋体" w:hAnsi="宋体" w:hint="eastAsia"/>
          <w:sz w:val="24"/>
          <w:szCs w:val="24"/>
        </w:rPr>
        <w:t>目录下的.</w:t>
      </w:r>
      <w:proofErr w:type="spellStart"/>
      <w:r>
        <w:rPr>
          <w:rFonts w:ascii="宋体" w:eastAsia="宋体" w:hAnsi="宋体" w:hint="eastAsia"/>
          <w:sz w:val="24"/>
          <w:szCs w:val="24"/>
        </w:rPr>
        <w:t>rs</w:t>
      </w:r>
      <w:proofErr w:type="spellEnd"/>
      <w:r>
        <w:rPr>
          <w:rFonts w:ascii="宋体" w:eastAsia="宋体" w:hAnsi="宋体" w:hint="eastAsia"/>
          <w:sz w:val="24"/>
          <w:szCs w:val="24"/>
        </w:rPr>
        <w:t>文件</w:t>
      </w:r>
      <w:r w:rsidR="00234596">
        <w:rPr>
          <w:rFonts w:ascii="宋体" w:eastAsia="宋体" w:hAnsi="宋体" w:hint="eastAsia"/>
          <w:sz w:val="24"/>
          <w:szCs w:val="24"/>
        </w:rPr>
        <w:t>及文件的</w:t>
      </w:r>
      <w:r>
        <w:rPr>
          <w:rFonts w:ascii="宋体" w:eastAsia="宋体" w:hAnsi="宋体" w:hint="eastAsia"/>
          <w:sz w:val="24"/>
          <w:szCs w:val="24"/>
        </w:rPr>
        <w:t>作用分别为：</w:t>
      </w:r>
    </w:p>
    <w:p w14:paraId="26DA989F" w14:textId="3F45A16F" w:rsidR="00C70D08" w:rsidRDefault="00C70D08" w:rsidP="00C70D08">
      <w:pPr>
        <w:pStyle w:val="a9"/>
        <w:numPr>
          <w:ilvl w:val="0"/>
          <w:numId w:val="32"/>
        </w:numPr>
        <w:spacing w:line="440" w:lineRule="exact"/>
        <w:ind w:firstLineChars="0"/>
        <w:rPr>
          <w:rFonts w:ascii="宋体" w:eastAsia="宋体" w:hAnsi="宋体"/>
          <w:sz w:val="24"/>
          <w:szCs w:val="24"/>
        </w:rPr>
      </w:pPr>
      <w:r>
        <w:rPr>
          <w:rFonts w:ascii="宋体" w:eastAsia="宋体" w:hAnsi="宋体" w:hint="eastAsia"/>
          <w:sz w:val="24"/>
          <w:szCs w:val="24"/>
        </w:rPr>
        <w:t>lib.rs：标识该crate是一个lib库，并声明各个子模块；</w:t>
      </w:r>
    </w:p>
    <w:p w14:paraId="1474C5C1" w14:textId="0C8E89F3" w:rsidR="00C70D08" w:rsidRDefault="00C70D08" w:rsidP="00C70D08">
      <w:pPr>
        <w:pStyle w:val="a9"/>
        <w:numPr>
          <w:ilvl w:val="0"/>
          <w:numId w:val="32"/>
        </w:numPr>
        <w:spacing w:line="440" w:lineRule="exact"/>
        <w:ind w:firstLineChars="0"/>
        <w:rPr>
          <w:rFonts w:ascii="宋体" w:eastAsia="宋体" w:hAnsi="宋体"/>
          <w:sz w:val="24"/>
          <w:szCs w:val="24"/>
        </w:rPr>
      </w:pPr>
      <w:r>
        <w:rPr>
          <w:rFonts w:ascii="宋体" w:eastAsia="宋体" w:hAnsi="宋体" w:hint="eastAsia"/>
          <w:sz w:val="24"/>
          <w:szCs w:val="24"/>
        </w:rPr>
        <w:t>serial.rs：定义同步串口驱动</w:t>
      </w:r>
      <w:proofErr w:type="spellStart"/>
      <w:r w:rsidR="006114E9">
        <w:rPr>
          <w:rFonts w:ascii="宋体" w:eastAsia="宋体" w:hAnsi="宋体" w:hint="eastAsia"/>
          <w:sz w:val="24"/>
          <w:szCs w:val="24"/>
        </w:rPr>
        <w:t>BufferedSerial</w:t>
      </w:r>
      <w:proofErr w:type="spellEnd"/>
      <w:r>
        <w:rPr>
          <w:rFonts w:ascii="宋体" w:eastAsia="宋体" w:hAnsi="宋体" w:hint="eastAsia"/>
          <w:sz w:val="24"/>
          <w:szCs w:val="24"/>
        </w:rPr>
        <w:t>和异步串口驱动</w:t>
      </w:r>
      <w:proofErr w:type="spellStart"/>
      <w:r w:rsidR="006114E9">
        <w:rPr>
          <w:rFonts w:ascii="宋体" w:eastAsia="宋体" w:hAnsi="宋体" w:hint="eastAsia"/>
          <w:sz w:val="24"/>
          <w:szCs w:val="24"/>
        </w:rPr>
        <w:t>AsyncSerial</w:t>
      </w:r>
      <w:proofErr w:type="spellEnd"/>
      <w:r>
        <w:rPr>
          <w:rFonts w:ascii="宋体" w:eastAsia="宋体" w:hAnsi="宋体" w:hint="eastAsia"/>
          <w:sz w:val="24"/>
          <w:szCs w:val="24"/>
        </w:rPr>
        <w:t>的数据结构，并为串口的异步读写任务</w:t>
      </w:r>
      <w:proofErr w:type="spellStart"/>
      <w:r w:rsidR="006114E9">
        <w:rPr>
          <w:rFonts w:ascii="宋体" w:eastAsia="宋体" w:hAnsi="宋体" w:hint="eastAsia"/>
          <w:sz w:val="24"/>
          <w:szCs w:val="24"/>
        </w:rPr>
        <w:t>SerialReadFuture</w:t>
      </w:r>
      <w:proofErr w:type="spellEnd"/>
      <w:r w:rsidR="006114E9">
        <w:rPr>
          <w:rFonts w:ascii="宋体" w:eastAsia="宋体" w:hAnsi="宋体" w:hint="eastAsia"/>
          <w:sz w:val="24"/>
          <w:szCs w:val="24"/>
        </w:rPr>
        <w:t>和</w:t>
      </w:r>
      <w:proofErr w:type="spellStart"/>
      <w:r w:rsidR="006114E9">
        <w:rPr>
          <w:rFonts w:ascii="宋体" w:eastAsia="宋体" w:hAnsi="宋体" w:hint="eastAsia"/>
          <w:sz w:val="24"/>
          <w:szCs w:val="24"/>
        </w:rPr>
        <w:t>SerialWriteFuture</w:t>
      </w:r>
      <w:proofErr w:type="spellEnd"/>
      <w:r>
        <w:rPr>
          <w:rFonts w:ascii="宋体" w:eastAsia="宋体" w:hAnsi="宋体" w:hint="eastAsia"/>
          <w:sz w:val="24"/>
          <w:szCs w:val="24"/>
        </w:rPr>
        <w:t>实现Future特征；</w:t>
      </w:r>
    </w:p>
    <w:p w14:paraId="403E59A9" w14:textId="768BB387" w:rsidR="00C70D08" w:rsidRPr="00BD7A47" w:rsidRDefault="00C70D08" w:rsidP="00BD7A47">
      <w:pPr>
        <w:pStyle w:val="a9"/>
        <w:numPr>
          <w:ilvl w:val="0"/>
          <w:numId w:val="32"/>
        </w:numPr>
        <w:spacing w:line="440" w:lineRule="exact"/>
        <w:ind w:firstLineChars="0"/>
        <w:rPr>
          <w:rFonts w:ascii="宋体" w:eastAsia="宋体" w:hAnsi="宋体"/>
          <w:sz w:val="24"/>
          <w:szCs w:val="24"/>
        </w:rPr>
      </w:pPr>
      <w:r>
        <w:rPr>
          <w:rFonts w:ascii="宋体" w:eastAsia="宋体" w:hAnsi="宋体" w:hint="eastAsia"/>
          <w:sz w:val="24"/>
          <w:szCs w:val="24"/>
        </w:rPr>
        <w:t>task.rs和waker.rs：定义与异步运行</w:t>
      </w:r>
      <w:proofErr w:type="gramStart"/>
      <w:r>
        <w:rPr>
          <w:rFonts w:ascii="宋体" w:eastAsia="宋体" w:hAnsi="宋体" w:hint="eastAsia"/>
          <w:sz w:val="24"/>
          <w:szCs w:val="24"/>
        </w:rPr>
        <w:t>时相关</w:t>
      </w:r>
      <w:proofErr w:type="gramEnd"/>
      <w:r>
        <w:rPr>
          <w:rFonts w:ascii="宋体" w:eastAsia="宋体" w:hAnsi="宋体" w:hint="eastAsia"/>
          <w:sz w:val="24"/>
          <w:szCs w:val="24"/>
        </w:rPr>
        <w:t>的数据结构，包括对读写任务</w:t>
      </w:r>
      <w:r>
        <w:rPr>
          <w:rFonts w:ascii="宋体" w:eastAsia="宋体" w:hAnsi="宋体" w:hint="eastAsia"/>
          <w:sz w:val="24"/>
          <w:szCs w:val="24"/>
        </w:rPr>
        <w:lastRenderedPageBreak/>
        <w:t>Task、执行器Executor、唤醒器</w:t>
      </w:r>
      <w:proofErr w:type="spellStart"/>
      <w:r>
        <w:rPr>
          <w:rFonts w:ascii="宋体" w:eastAsia="宋体" w:hAnsi="宋体" w:hint="eastAsia"/>
          <w:sz w:val="24"/>
          <w:szCs w:val="24"/>
        </w:rPr>
        <w:t>waker</w:t>
      </w:r>
      <w:proofErr w:type="spellEnd"/>
      <w:r w:rsidR="00EA35EC">
        <w:rPr>
          <w:rFonts w:ascii="宋体" w:eastAsia="宋体" w:hAnsi="宋体" w:hint="eastAsia"/>
          <w:sz w:val="24"/>
          <w:szCs w:val="24"/>
        </w:rPr>
        <w:t>等数据结构</w:t>
      </w:r>
      <w:r>
        <w:rPr>
          <w:rFonts w:ascii="宋体" w:eastAsia="宋体" w:hAnsi="宋体" w:hint="eastAsia"/>
          <w:sz w:val="24"/>
          <w:szCs w:val="24"/>
        </w:rPr>
        <w:t>。</w:t>
      </w:r>
    </w:p>
    <w:p w14:paraId="6BC26B7F" w14:textId="27CAB6FC" w:rsidR="00C46277" w:rsidRDefault="00C46277" w:rsidP="00C46277">
      <w:pPr>
        <w:jc w:val="center"/>
        <w:rPr>
          <w:rFonts w:ascii="宋体" w:eastAsia="宋体" w:hAnsi="宋体"/>
          <w:sz w:val="24"/>
          <w:szCs w:val="24"/>
        </w:rPr>
      </w:pPr>
      <w:r>
        <w:rPr>
          <w:noProof/>
        </w:rPr>
        <w:drawing>
          <wp:inline distT="0" distB="0" distL="0" distR="0" wp14:anchorId="2D7E29CA" wp14:editId="2666E02D">
            <wp:extent cx="1653540" cy="2071340"/>
            <wp:effectExtent l="0" t="0" r="3810" b="5715"/>
            <wp:docPr id="175537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7068" name=""/>
                    <pic:cNvPicPr/>
                  </pic:nvPicPr>
                  <pic:blipFill>
                    <a:blip r:embed="rId15"/>
                    <a:stretch>
                      <a:fillRect/>
                    </a:stretch>
                  </pic:blipFill>
                  <pic:spPr>
                    <a:xfrm>
                      <a:off x="0" y="0"/>
                      <a:ext cx="1661491" cy="2081300"/>
                    </a:xfrm>
                    <a:prstGeom prst="rect">
                      <a:avLst/>
                    </a:prstGeom>
                  </pic:spPr>
                </pic:pic>
              </a:graphicData>
            </a:graphic>
          </wp:inline>
        </w:drawing>
      </w:r>
    </w:p>
    <w:p w14:paraId="3AA46D59" w14:textId="2AE958B2" w:rsidR="00461850" w:rsidRDefault="00C46277" w:rsidP="00461974">
      <w:pPr>
        <w:jc w:val="center"/>
        <w:rPr>
          <w:rFonts w:ascii="宋体" w:eastAsia="宋体" w:hAnsi="宋体"/>
        </w:rPr>
      </w:pPr>
      <w:r w:rsidRPr="00C46277">
        <w:rPr>
          <w:rFonts w:ascii="宋体" w:eastAsia="宋体" w:hAnsi="宋体" w:hint="eastAsia"/>
        </w:rPr>
        <w:t>图3-1 驱动</w:t>
      </w:r>
      <w:r w:rsidR="00BD7A47">
        <w:rPr>
          <w:rFonts w:ascii="宋体" w:eastAsia="宋体" w:hAnsi="宋体" w:hint="eastAsia"/>
        </w:rPr>
        <w:t>的整体</w:t>
      </w:r>
      <w:r w:rsidRPr="00C46277">
        <w:rPr>
          <w:rFonts w:ascii="宋体" w:eastAsia="宋体" w:hAnsi="宋体" w:hint="eastAsia"/>
        </w:rPr>
        <w:t>代码结构</w:t>
      </w:r>
    </w:p>
    <w:p w14:paraId="2A8C3634" w14:textId="77BDF894" w:rsidR="000764CF" w:rsidRDefault="000764CF" w:rsidP="000764CF">
      <w:pPr>
        <w:spacing w:line="440" w:lineRule="exact"/>
        <w:ind w:firstLine="420"/>
        <w:rPr>
          <w:rFonts w:ascii="宋体" w:eastAsia="宋体" w:hAnsi="宋体"/>
          <w:sz w:val="24"/>
          <w:szCs w:val="24"/>
        </w:rPr>
      </w:pPr>
      <w:r>
        <w:rPr>
          <w:rFonts w:ascii="宋体" w:eastAsia="宋体" w:hAnsi="宋体" w:hint="eastAsia"/>
          <w:sz w:val="24"/>
          <w:szCs w:val="24"/>
        </w:rPr>
        <w:t>其中最重要的数据结构异步串口</w:t>
      </w:r>
      <w:proofErr w:type="spellStart"/>
      <w:r>
        <w:rPr>
          <w:rFonts w:ascii="宋体" w:eastAsia="宋体" w:hAnsi="宋体" w:hint="eastAsia"/>
          <w:sz w:val="24"/>
          <w:szCs w:val="24"/>
        </w:rPr>
        <w:t>AsyncSerial</w:t>
      </w:r>
      <w:proofErr w:type="spellEnd"/>
      <w:r w:rsidR="0079400E">
        <w:rPr>
          <w:rFonts w:ascii="宋体" w:eastAsia="宋体" w:hAnsi="宋体" w:hint="eastAsia"/>
          <w:sz w:val="24"/>
          <w:szCs w:val="24"/>
        </w:rPr>
        <w:t>包含</w:t>
      </w:r>
      <w:r>
        <w:rPr>
          <w:rFonts w:ascii="宋体" w:eastAsia="宋体" w:hAnsi="宋体" w:hint="eastAsia"/>
          <w:sz w:val="24"/>
          <w:szCs w:val="24"/>
        </w:rPr>
        <w:t>的字段及其说明如表</w:t>
      </w:r>
      <w:r w:rsidR="0079400E">
        <w:rPr>
          <w:rFonts w:ascii="宋体" w:eastAsia="宋体" w:hAnsi="宋体" w:hint="eastAsia"/>
          <w:sz w:val="24"/>
          <w:szCs w:val="24"/>
        </w:rPr>
        <w:t>3-4</w:t>
      </w:r>
      <w:r>
        <w:rPr>
          <w:rFonts w:ascii="宋体" w:eastAsia="宋体" w:hAnsi="宋体" w:hint="eastAsia"/>
          <w:sz w:val="24"/>
          <w:szCs w:val="24"/>
        </w:rPr>
        <w:t>所示：</w:t>
      </w:r>
    </w:p>
    <w:p w14:paraId="41B3F540" w14:textId="2AE26C23" w:rsidR="000764CF" w:rsidRPr="000764CF" w:rsidRDefault="000764CF" w:rsidP="000764CF">
      <w:pPr>
        <w:pStyle w:val="07-"/>
      </w:pPr>
      <w:r w:rsidRPr="000764CF">
        <w:rPr>
          <w:rFonts w:hint="eastAsia"/>
        </w:rPr>
        <w:t>表3-4</w:t>
      </w:r>
      <w:r>
        <w:rPr>
          <w:rFonts w:hint="eastAsia"/>
        </w:rPr>
        <w:t xml:space="preserve"> </w:t>
      </w:r>
      <w:proofErr w:type="spellStart"/>
      <w:r>
        <w:rPr>
          <w:rFonts w:hint="eastAsia"/>
        </w:rPr>
        <w:t>AsyncSerial</w:t>
      </w:r>
      <w:proofErr w:type="spellEnd"/>
      <w:r>
        <w:rPr>
          <w:rFonts w:hint="eastAsia"/>
        </w:rPr>
        <w:t>异步串口数据结构中的字段及其说明</w:t>
      </w:r>
    </w:p>
    <w:tbl>
      <w:tblPr>
        <w:tblW w:w="7322" w:type="dxa"/>
        <w:jc w:val="center"/>
        <w:tblBorders>
          <w:top w:val="single" w:sz="4" w:space="0" w:color="auto"/>
          <w:bottom w:val="single" w:sz="4" w:space="0" w:color="auto"/>
        </w:tblBorders>
        <w:tblLayout w:type="fixed"/>
        <w:tblLook w:val="0200" w:firstRow="0" w:lastRow="0" w:firstColumn="0" w:lastColumn="0" w:noHBand="1" w:noVBand="0"/>
      </w:tblPr>
      <w:tblGrid>
        <w:gridCol w:w="2693"/>
        <w:gridCol w:w="4629"/>
      </w:tblGrid>
      <w:tr w:rsidR="00BD57CB" w14:paraId="11C6554A" w14:textId="77777777" w:rsidTr="00BD57CB">
        <w:trPr>
          <w:trHeight w:val="374"/>
          <w:jc w:val="center"/>
        </w:trPr>
        <w:tc>
          <w:tcPr>
            <w:tcW w:w="2693" w:type="dxa"/>
            <w:tcBorders>
              <w:top w:val="single" w:sz="4" w:space="0" w:color="auto"/>
              <w:bottom w:val="nil"/>
            </w:tcBorders>
            <w:vAlign w:val="center"/>
          </w:tcPr>
          <w:p w14:paraId="1664CA53" w14:textId="77777777" w:rsidR="00BD57CB" w:rsidRDefault="00BD57CB" w:rsidP="00D406AD">
            <w:pPr>
              <w:pStyle w:val="07-1"/>
            </w:pPr>
            <w:r>
              <w:rPr>
                <w:rFonts w:hint="eastAsia"/>
              </w:rPr>
              <w:t>字段</w:t>
            </w:r>
          </w:p>
        </w:tc>
        <w:tc>
          <w:tcPr>
            <w:tcW w:w="4629" w:type="dxa"/>
            <w:tcBorders>
              <w:top w:val="single" w:sz="4" w:space="0" w:color="auto"/>
              <w:bottom w:val="nil"/>
            </w:tcBorders>
            <w:vAlign w:val="center"/>
          </w:tcPr>
          <w:p w14:paraId="62BD4329" w14:textId="5559B58F" w:rsidR="00BD57CB" w:rsidRDefault="00BD57CB" w:rsidP="00D406AD">
            <w:pPr>
              <w:pStyle w:val="07-1"/>
            </w:pPr>
            <w:r>
              <w:rPr>
                <w:rFonts w:hint="eastAsia"/>
              </w:rPr>
              <w:t>说明</w:t>
            </w:r>
          </w:p>
        </w:tc>
      </w:tr>
      <w:tr w:rsidR="00BD57CB" w14:paraId="4A099ED3" w14:textId="77777777" w:rsidTr="00BD57CB">
        <w:trPr>
          <w:trHeight w:val="374"/>
          <w:jc w:val="center"/>
        </w:trPr>
        <w:tc>
          <w:tcPr>
            <w:tcW w:w="2693" w:type="dxa"/>
            <w:tcBorders>
              <w:top w:val="single" w:sz="4" w:space="0" w:color="auto"/>
              <w:bottom w:val="nil"/>
            </w:tcBorders>
            <w:vAlign w:val="center"/>
          </w:tcPr>
          <w:p w14:paraId="45772E24" w14:textId="1AE176DA" w:rsidR="00BD57CB" w:rsidRDefault="00BD57CB" w:rsidP="00D406AD">
            <w:pPr>
              <w:pStyle w:val="07-1"/>
            </w:pPr>
            <w:proofErr w:type="spellStart"/>
            <w:r>
              <w:rPr>
                <w:rFonts w:hint="eastAsia"/>
              </w:rPr>
              <w:t>base_address</w:t>
            </w:r>
            <w:proofErr w:type="spellEnd"/>
          </w:p>
        </w:tc>
        <w:tc>
          <w:tcPr>
            <w:tcW w:w="4629" w:type="dxa"/>
            <w:tcBorders>
              <w:top w:val="single" w:sz="4" w:space="0" w:color="auto"/>
              <w:bottom w:val="nil"/>
            </w:tcBorders>
          </w:tcPr>
          <w:p w14:paraId="7D79F06E" w14:textId="2BE9739C" w:rsidR="00BD57CB" w:rsidRDefault="00BD57CB" w:rsidP="00D406AD">
            <w:pPr>
              <w:pStyle w:val="07-1"/>
              <w:jc w:val="both"/>
            </w:pPr>
            <w:r>
              <w:rPr>
                <w:rFonts w:hint="eastAsia"/>
              </w:rPr>
              <w:t>串口的基址，并根据该地址以及偏移量可以求得某一具体寄存器的位置</w:t>
            </w:r>
          </w:p>
        </w:tc>
      </w:tr>
      <w:tr w:rsidR="00BD57CB" w14:paraId="60D181E9" w14:textId="77777777" w:rsidTr="00BD57CB">
        <w:trPr>
          <w:trHeight w:val="374"/>
          <w:jc w:val="center"/>
        </w:trPr>
        <w:tc>
          <w:tcPr>
            <w:tcW w:w="2693" w:type="dxa"/>
            <w:vAlign w:val="center"/>
          </w:tcPr>
          <w:p w14:paraId="33EAFB2F" w14:textId="21747340" w:rsidR="00BD57CB" w:rsidRDefault="00BD57CB" w:rsidP="00D406AD">
            <w:pPr>
              <w:pStyle w:val="07-1"/>
            </w:pPr>
            <w:proofErr w:type="spellStart"/>
            <w:r>
              <w:rPr>
                <w:rFonts w:hint="eastAsia"/>
              </w:rPr>
              <w:t>rx_pro</w:t>
            </w:r>
            <w:proofErr w:type="spellEnd"/>
          </w:p>
        </w:tc>
        <w:tc>
          <w:tcPr>
            <w:tcW w:w="4629" w:type="dxa"/>
          </w:tcPr>
          <w:p w14:paraId="68355382" w14:textId="7A7B0A14" w:rsidR="00BD57CB" w:rsidRDefault="008B00FF" w:rsidP="00D406AD">
            <w:pPr>
              <w:pStyle w:val="07-1"/>
              <w:jc w:val="both"/>
            </w:pPr>
            <w:proofErr w:type="spellStart"/>
            <w:r>
              <w:rPr>
                <w:rFonts w:hint="eastAsia"/>
              </w:rPr>
              <w:t>rx</w:t>
            </w:r>
            <w:proofErr w:type="spellEnd"/>
            <w:r w:rsidR="00BD57CB">
              <w:rPr>
                <w:rFonts w:hint="eastAsia"/>
              </w:rPr>
              <w:t>的生产者（</w:t>
            </w:r>
            <w:r>
              <w:rPr>
                <w:rFonts w:hint="eastAsia"/>
              </w:rPr>
              <w:t>从串口的接收FIFO到</w:t>
            </w:r>
            <w:proofErr w:type="spellStart"/>
            <w:r>
              <w:rPr>
                <w:rFonts w:hint="eastAsia"/>
              </w:rPr>
              <w:t>rx</w:t>
            </w:r>
            <w:proofErr w:type="spellEnd"/>
            <w:r w:rsidR="00BD57CB">
              <w:rPr>
                <w:rFonts w:hint="eastAsia"/>
              </w:rPr>
              <w:t>）</w:t>
            </w:r>
          </w:p>
        </w:tc>
      </w:tr>
      <w:tr w:rsidR="00BD57CB" w14:paraId="0A1EC674" w14:textId="77777777" w:rsidTr="00BD57CB">
        <w:trPr>
          <w:trHeight w:val="374"/>
          <w:jc w:val="center"/>
        </w:trPr>
        <w:tc>
          <w:tcPr>
            <w:tcW w:w="2693" w:type="dxa"/>
            <w:vAlign w:val="center"/>
          </w:tcPr>
          <w:p w14:paraId="020AC6B3" w14:textId="1F9849CD" w:rsidR="00BD57CB" w:rsidRDefault="00BD57CB" w:rsidP="00D406AD">
            <w:pPr>
              <w:pStyle w:val="07-1"/>
            </w:pPr>
            <w:proofErr w:type="spellStart"/>
            <w:r>
              <w:rPr>
                <w:rFonts w:hint="eastAsia"/>
              </w:rPr>
              <w:t>rx_con</w:t>
            </w:r>
            <w:proofErr w:type="spellEnd"/>
          </w:p>
        </w:tc>
        <w:tc>
          <w:tcPr>
            <w:tcW w:w="4629" w:type="dxa"/>
          </w:tcPr>
          <w:p w14:paraId="1BE70E5D" w14:textId="5F735713" w:rsidR="00BD57CB" w:rsidRDefault="00D2153E" w:rsidP="00D406AD">
            <w:pPr>
              <w:pStyle w:val="07-1"/>
              <w:jc w:val="both"/>
            </w:pPr>
            <w:proofErr w:type="spellStart"/>
            <w:r>
              <w:rPr>
                <w:rFonts w:hint="eastAsia"/>
              </w:rPr>
              <w:t>r</w:t>
            </w:r>
            <w:r w:rsidR="008B00FF">
              <w:rPr>
                <w:rFonts w:hint="eastAsia"/>
              </w:rPr>
              <w:t>x</w:t>
            </w:r>
            <w:proofErr w:type="spellEnd"/>
            <w:r>
              <w:rPr>
                <w:rFonts w:hint="eastAsia"/>
              </w:rPr>
              <w:t>的</w:t>
            </w:r>
            <w:r w:rsidR="00BD57CB">
              <w:rPr>
                <w:rFonts w:hint="eastAsia"/>
              </w:rPr>
              <w:t>消费者（</w:t>
            </w:r>
            <w:r w:rsidR="008B00FF">
              <w:rPr>
                <w:rFonts w:hint="eastAsia"/>
              </w:rPr>
              <w:t>从</w:t>
            </w:r>
            <w:proofErr w:type="spellStart"/>
            <w:r w:rsidR="008B00FF">
              <w:rPr>
                <w:rFonts w:hint="eastAsia"/>
              </w:rPr>
              <w:t>rx</w:t>
            </w:r>
            <w:proofErr w:type="spellEnd"/>
            <w:r w:rsidR="008B00FF">
              <w:rPr>
                <w:rFonts w:hint="eastAsia"/>
              </w:rPr>
              <w:t>到</w:t>
            </w:r>
            <w:r>
              <w:rPr>
                <w:rFonts w:hint="eastAsia"/>
              </w:rPr>
              <w:t>具体的</w:t>
            </w:r>
            <w:r w:rsidR="008B00FF">
              <w:rPr>
                <w:rFonts w:hint="eastAsia"/>
              </w:rPr>
              <w:t>读任务</w:t>
            </w:r>
            <w:r w:rsidR="00BD57CB">
              <w:rPr>
                <w:rFonts w:hint="eastAsia"/>
              </w:rPr>
              <w:t>）</w:t>
            </w:r>
          </w:p>
        </w:tc>
      </w:tr>
      <w:tr w:rsidR="00BD57CB" w14:paraId="00B2AB92" w14:textId="77777777" w:rsidTr="00BD57CB">
        <w:trPr>
          <w:trHeight w:val="374"/>
          <w:jc w:val="center"/>
        </w:trPr>
        <w:tc>
          <w:tcPr>
            <w:tcW w:w="2693" w:type="dxa"/>
            <w:vAlign w:val="center"/>
          </w:tcPr>
          <w:p w14:paraId="4F20463C" w14:textId="6A330D59" w:rsidR="00BD57CB" w:rsidRDefault="00BD57CB" w:rsidP="00D406AD">
            <w:pPr>
              <w:pStyle w:val="07-1"/>
            </w:pPr>
            <w:proofErr w:type="spellStart"/>
            <w:r>
              <w:rPr>
                <w:rFonts w:hint="eastAsia"/>
              </w:rPr>
              <w:t>tx_pro</w:t>
            </w:r>
            <w:proofErr w:type="spellEnd"/>
          </w:p>
        </w:tc>
        <w:tc>
          <w:tcPr>
            <w:tcW w:w="4629" w:type="dxa"/>
          </w:tcPr>
          <w:p w14:paraId="60679457" w14:textId="07F50094" w:rsidR="00BD57CB" w:rsidRDefault="00DF6241" w:rsidP="00D406AD">
            <w:pPr>
              <w:pStyle w:val="07-1"/>
              <w:jc w:val="both"/>
            </w:pPr>
            <w:proofErr w:type="spellStart"/>
            <w:r>
              <w:rPr>
                <w:rFonts w:hint="eastAsia"/>
              </w:rPr>
              <w:t>tx</w:t>
            </w:r>
            <w:proofErr w:type="spellEnd"/>
            <w:r>
              <w:rPr>
                <w:rFonts w:hint="eastAsia"/>
              </w:rPr>
              <w:t>的生产者（从具体的</w:t>
            </w:r>
            <w:proofErr w:type="gramStart"/>
            <w:r>
              <w:rPr>
                <w:rFonts w:hint="eastAsia"/>
              </w:rPr>
              <w:t>写任务</w:t>
            </w:r>
            <w:proofErr w:type="gramEnd"/>
            <w:r>
              <w:rPr>
                <w:rFonts w:hint="eastAsia"/>
              </w:rPr>
              <w:t>到</w:t>
            </w:r>
            <w:proofErr w:type="spellStart"/>
            <w:r>
              <w:rPr>
                <w:rFonts w:hint="eastAsia"/>
              </w:rPr>
              <w:t>tx</w:t>
            </w:r>
            <w:proofErr w:type="spellEnd"/>
            <w:r>
              <w:rPr>
                <w:rFonts w:hint="eastAsia"/>
              </w:rPr>
              <w:t>）</w:t>
            </w:r>
          </w:p>
        </w:tc>
      </w:tr>
      <w:tr w:rsidR="00BD57CB" w14:paraId="6D425ABE" w14:textId="77777777" w:rsidTr="00BD57CB">
        <w:trPr>
          <w:trHeight w:val="374"/>
          <w:jc w:val="center"/>
        </w:trPr>
        <w:tc>
          <w:tcPr>
            <w:tcW w:w="2693" w:type="dxa"/>
            <w:vAlign w:val="center"/>
          </w:tcPr>
          <w:p w14:paraId="20E7EF5F" w14:textId="457F6869" w:rsidR="00BD57CB" w:rsidRDefault="00BD57CB" w:rsidP="00D406AD">
            <w:pPr>
              <w:pStyle w:val="07-1"/>
            </w:pPr>
            <w:proofErr w:type="spellStart"/>
            <w:r>
              <w:rPr>
                <w:rFonts w:hint="eastAsia"/>
              </w:rPr>
              <w:t>tx_con</w:t>
            </w:r>
            <w:proofErr w:type="spellEnd"/>
          </w:p>
        </w:tc>
        <w:tc>
          <w:tcPr>
            <w:tcW w:w="4629" w:type="dxa"/>
          </w:tcPr>
          <w:p w14:paraId="5913F246" w14:textId="739F7EE7" w:rsidR="00BD57CB" w:rsidRDefault="00DF6241" w:rsidP="00D406AD">
            <w:pPr>
              <w:pStyle w:val="07-1"/>
              <w:jc w:val="both"/>
            </w:pPr>
            <w:proofErr w:type="spellStart"/>
            <w:r>
              <w:rPr>
                <w:rFonts w:hint="eastAsia"/>
              </w:rPr>
              <w:t>tx</w:t>
            </w:r>
            <w:proofErr w:type="spellEnd"/>
            <w:r>
              <w:rPr>
                <w:rFonts w:hint="eastAsia"/>
              </w:rPr>
              <w:t>的消费者（从</w:t>
            </w:r>
            <w:proofErr w:type="spellStart"/>
            <w:r>
              <w:rPr>
                <w:rFonts w:hint="eastAsia"/>
              </w:rPr>
              <w:t>tx</w:t>
            </w:r>
            <w:proofErr w:type="spellEnd"/>
            <w:r>
              <w:rPr>
                <w:rFonts w:hint="eastAsia"/>
              </w:rPr>
              <w:t>到串口的传输FIFO）</w:t>
            </w:r>
          </w:p>
        </w:tc>
      </w:tr>
      <w:tr w:rsidR="00BD57CB" w14:paraId="3BF08A7B" w14:textId="77777777" w:rsidTr="00BD57CB">
        <w:trPr>
          <w:trHeight w:val="374"/>
          <w:jc w:val="center"/>
        </w:trPr>
        <w:tc>
          <w:tcPr>
            <w:tcW w:w="2693" w:type="dxa"/>
            <w:vAlign w:val="center"/>
          </w:tcPr>
          <w:p w14:paraId="0A096007" w14:textId="33D50F4E" w:rsidR="00BD57CB" w:rsidRDefault="00BD57CB" w:rsidP="00D406AD">
            <w:pPr>
              <w:pStyle w:val="07-1"/>
            </w:pPr>
            <w:proofErr w:type="spellStart"/>
            <w:r>
              <w:rPr>
                <w:rFonts w:hint="eastAsia"/>
              </w:rPr>
              <w:t>rx_count</w:t>
            </w:r>
            <w:proofErr w:type="spellEnd"/>
          </w:p>
        </w:tc>
        <w:tc>
          <w:tcPr>
            <w:tcW w:w="4629" w:type="dxa"/>
          </w:tcPr>
          <w:p w14:paraId="68F93844" w14:textId="3E6B8B97" w:rsidR="00BD57CB" w:rsidRDefault="00062E02" w:rsidP="00D406AD">
            <w:pPr>
              <w:pStyle w:val="07-1"/>
              <w:jc w:val="both"/>
            </w:pPr>
            <w:r>
              <w:rPr>
                <w:rFonts w:hint="eastAsia"/>
              </w:rPr>
              <w:t>在</w:t>
            </w:r>
            <w:proofErr w:type="spellStart"/>
            <w:r>
              <w:rPr>
                <w:rFonts w:hint="eastAsia"/>
              </w:rPr>
              <w:t>rx</w:t>
            </w:r>
            <w:proofErr w:type="spellEnd"/>
            <w:r>
              <w:rPr>
                <w:rFonts w:hint="eastAsia"/>
              </w:rPr>
              <w:t>上进行读取操作的次数</w:t>
            </w:r>
          </w:p>
        </w:tc>
      </w:tr>
      <w:tr w:rsidR="00BD57CB" w14:paraId="65A890D2" w14:textId="77777777" w:rsidTr="00BD57CB">
        <w:trPr>
          <w:trHeight w:val="374"/>
          <w:jc w:val="center"/>
        </w:trPr>
        <w:tc>
          <w:tcPr>
            <w:tcW w:w="2693" w:type="dxa"/>
            <w:vAlign w:val="center"/>
          </w:tcPr>
          <w:p w14:paraId="33A202BC" w14:textId="727D01AF" w:rsidR="00BD57CB" w:rsidRDefault="00BD57CB" w:rsidP="00D406AD">
            <w:pPr>
              <w:pStyle w:val="07-1"/>
            </w:pPr>
            <w:proofErr w:type="spellStart"/>
            <w:r>
              <w:rPr>
                <w:rFonts w:hint="eastAsia"/>
              </w:rPr>
              <w:t>tx_count</w:t>
            </w:r>
            <w:proofErr w:type="spellEnd"/>
          </w:p>
        </w:tc>
        <w:tc>
          <w:tcPr>
            <w:tcW w:w="4629" w:type="dxa"/>
          </w:tcPr>
          <w:p w14:paraId="32FB16DB" w14:textId="6D9DC0A4" w:rsidR="00BD57CB" w:rsidRDefault="00062E02" w:rsidP="00D406AD">
            <w:pPr>
              <w:pStyle w:val="07-1"/>
              <w:jc w:val="both"/>
            </w:pPr>
            <w:r>
              <w:rPr>
                <w:rFonts w:hint="eastAsia"/>
              </w:rPr>
              <w:t>在</w:t>
            </w:r>
            <w:proofErr w:type="spellStart"/>
            <w:r>
              <w:rPr>
                <w:rFonts w:hint="eastAsia"/>
              </w:rPr>
              <w:t>tx</w:t>
            </w:r>
            <w:proofErr w:type="spellEnd"/>
            <w:r>
              <w:rPr>
                <w:rFonts w:hint="eastAsia"/>
              </w:rPr>
              <w:t>上进行写入操作的次数</w:t>
            </w:r>
          </w:p>
        </w:tc>
      </w:tr>
      <w:tr w:rsidR="00BD57CB" w14:paraId="7A9837FD" w14:textId="77777777" w:rsidTr="00BD57CB">
        <w:trPr>
          <w:trHeight w:val="374"/>
          <w:jc w:val="center"/>
        </w:trPr>
        <w:tc>
          <w:tcPr>
            <w:tcW w:w="2693" w:type="dxa"/>
            <w:vAlign w:val="center"/>
          </w:tcPr>
          <w:p w14:paraId="066D8E7B" w14:textId="509A3540" w:rsidR="00BD57CB" w:rsidRDefault="00BD57CB" w:rsidP="00D406AD">
            <w:pPr>
              <w:pStyle w:val="07-1"/>
            </w:pPr>
            <w:proofErr w:type="spellStart"/>
            <w:r>
              <w:rPr>
                <w:rFonts w:hint="eastAsia"/>
              </w:rPr>
              <w:t>intr_count</w:t>
            </w:r>
            <w:proofErr w:type="spellEnd"/>
          </w:p>
        </w:tc>
        <w:tc>
          <w:tcPr>
            <w:tcW w:w="4629" w:type="dxa"/>
          </w:tcPr>
          <w:p w14:paraId="75EF5B8D" w14:textId="002B8036" w:rsidR="00BD57CB" w:rsidRDefault="00062E02" w:rsidP="00D406AD">
            <w:pPr>
              <w:pStyle w:val="07-1"/>
              <w:jc w:val="both"/>
            </w:pPr>
            <w:r>
              <w:rPr>
                <w:rFonts w:hint="eastAsia"/>
              </w:rPr>
              <w:t>接收到中断的总次数</w:t>
            </w:r>
          </w:p>
        </w:tc>
      </w:tr>
      <w:tr w:rsidR="00BD57CB" w14:paraId="5EBC8F3F" w14:textId="77777777" w:rsidTr="00BD57CB">
        <w:trPr>
          <w:trHeight w:val="374"/>
          <w:jc w:val="center"/>
        </w:trPr>
        <w:tc>
          <w:tcPr>
            <w:tcW w:w="2693" w:type="dxa"/>
            <w:vAlign w:val="center"/>
          </w:tcPr>
          <w:p w14:paraId="79EB14D8" w14:textId="022D18F9" w:rsidR="00BD57CB" w:rsidRDefault="00BD57CB" w:rsidP="00D406AD">
            <w:pPr>
              <w:pStyle w:val="07-1"/>
            </w:pPr>
            <w:proofErr w:type="spellStart"/>
            <w:r>
              <w:rPr>
                <w:rFonts w:hint="eastAsia"/>
              </w:rPr>
              <w:t>rx_intr_count</w:t>
            </w:r>
            <w:proofErr w:type="spellEnd"/>
          </w:p>
        </w:tc>
        <w:tc>
          <w:tcPr>
            <w:tcW w:w="4629" w:type="dxa"/>
          </w:tcPr>
          <w:p w14:paraId="667CD9CE" w14:textId="03753A6F" w:rsidR="00BD57CB" w:rsidRDefault="00062E02" w:rsidP="00D406AD">
            <w:pPr>
              <w:pStyle w:val="07-1"/>
              <w:jc w:val="both"/>
            </w:pPr>
            <w:r>
              <w:rPr>
                <w:rFonts w:hint="eastAsia"/>
              </w:rPr>
              <w:t>接收到</w:t>
            </w:r>
            <w:r w:rsidR="00D61F39">
              <w:rPr>
                <w:rFonts w:hint="eastAsia"/>
              </w:rPr>
              <w:t>“接收器数据可用”和“字符超时”中断的次数</w:t>
            </w:r>
          </w:p>
        </w:tc>
      </w:tr>
      <w:tr w:rsidR="00BD57CB" w14:paraId="34CCD068" w14:textId="77777777" w:rsidTr="00BD57CB">
        <w:trPr>
          <w:trHeight w:val="374"/>
          <w:jc w:val="center"/>
        </w:trPr>
        <w:tc>
          <w:tcPr>
            <w:tcW w:w="2693" w:type="dxa"/>
            <w:vAlign w:val="center"/>
          </w:tcPr>
          <w:p w14:paraId="249655AE" w14:textId="7A6FF789" w:rsidR="00BD57CB" w:rsidRDefault="00BD57CB" w:rsidP="00D406AD">
            <w:pPr>
              <w:pStyle w:val="07-1"/>
            </w:pPr>
            <w:proofErr w:type="spellStart"/>
            <w:r>
              <w:rPr>
                <w:rFonts w:hint="eastAsia"/>
              </w:rPr>
              <w:t>tx_intr_count</w:t>
            </w:r>
            <w:proofErr w:type="spellEnd"/>
          </w:p>
        </w:tc>
        <w:tc>
          <w:tcPr>
            <w:tcW w:w="4629" w:type="dxa"/>
          </w:tcPr>
          <w:p w14:paraId="5F96BC90" w14:textId="1640D64E" w:rsidR="00BD57CB" w:rsidRDefault="00062E02" w:rsidP="00D406AD">
            <w:pPr>
              <w:pStyle w:val="07-1"/>
              <w:jc w:val="both"/>
            </w:pPr>
            <w:r>
              <w:rPr>
                <w:rFonts w:hint="eastAsia"/>
              </w:rPr>
              <w:t>接收到“</w:t>
            </w:r>
            <w:r w:rsidRPr="00062E02">
              <w:rPr>
                <w:rFonts w:hint="eastAsia"/>
              </w:rPr>
              <w:t>发送器保持寄存器为空</w:t>
            </w:r>
            <w:r>
              <w:rPr>
                <w:rFonts w:hint="eastAsia"/>
              </w:rPr>
              <w:t>”中断的次数</w:t>
            </w:r>
          </w:p>
        </w:tc>
      </w:tr>
      <w:tr w:rsidR="00BD57CB" w14:paraId="36A4BEE9" w14:textId="77777777" w:rsidTr="00BD57CB">
        <w:trPr>
          <w:trHeight w:val="374"/>
          <w:jc w:val="center"/>
        </w:trPr>
        <w:tc>
          <w:tcPr>
            <w:tcW w:w="2693" w:type="dxa"/>
            <w:vAlign w:val="center"/>
          </w:tcPr>
          <w:p w14:paraId="53F81310" w14:textId="71729E02" w:rsidR="00BD57CB" w:rsidRDefault="00BD57CB" w:rsidP="00BD57CB">
            <w:pPr>
              <w:pStyle w:val="07-1"/>
            </w:pPr>
            <w:proofErr w:type="spellStart"/>
            <w:r>
              <w:rPr>
                <w:rFonts w:hint="eastAsia"/>
              </w:rPr>
              <w:t>rx_fifo_count</w:t>
            </w:r>
            <w:proofErr w:type="spellEnd"/>
          </w:p>
        </w:tc>
        <w:tc>
          <w:tcPr>
            <w:tcW w:w="4629" w:type="dxa"/>
          </w:tcPr>
          <w:p w14:paraId="761C4C37" w14:textId="38A2E777" w:rsidR="00BD57CB" w:rsidRDefault="0030354A" w:rsidP="00D406AD">
            <w:pPr>
              <w:pStyle w:val="07-1"/>
              <w:jc w:val="both"/>
            </w:pPr>
            <w:r>
              <w:rPr>
                <w:rFonts w:hint="eastAsia"/>
              </w:rPr>
              <w:t>在串口的接收FIFO上进行读取操作的次数</w:t>
            </w:r>
          </w:p>
        </w:tc>
      </w:tr>
      <w:tr w:rsidR="00BD57CB" w14:paraId="43DD19C4" w14:textId="77777777" w:rsidTr="00BD57CB">
        <w:trPr>
          <w:trHeight w:val="374"/>
          <w:jc w:val="center"/>
        </w:trPr>
        <w:tc>
          <w:tcPr>
            <w:tcW w:w="2693" w:type="dxa"/>
            <w:vAlign w:val="center"/>
          </w:tcPr>
          <w:p w14:paraId="4B57D621" w14:textId="383AF83E" w:rsidR="00BD57CB" w:rsidRDefault="00BD57CB" w:rsidP="00D406AD">
            <w:pPr>
              <w:pStyle w:val="07-1"/>
            </w:pPr>
            <w:proofErr w:type="spellStart"/>
            <w:r>
              <w:rPr>
                <w:rFonts w:hint="eastAsia"/>
              </w:rPr>
              <w:t>tx_fifo_count</w:t>
            </w:r>
            <w:proofErr w:type="spellEnd"/>
          </w:p>
        </w:tc>
        <w:tc>
          <w:tcPr>
            <w:tcW w:w="4629" w:type="dxa"/>
          </w:tcPr>
          <w:p w14:paraId="4066D3EE" w14:textId="2BAD5099" w:rsidR="00BD57CB" w:rsidRDefault="0030354A" w:rsidP="00D406AD">
            <w:pPr>
              <w:pStyle w:val="07-1"/>
              <w:jc w:val="both"/>
            </w:pPr>
            <w:r>
              <w:rPr>
                <w:rFonts w:hint="eastAsia"/>
              </w:rPr>
              <w:t>在串口的传输FIFO上进行写入操作的次数</w:t>
            </w:r>
          </w:p>
        </w:tc>
      </w:tr>
      <w:tr w:rsidR="00BD57CB" w14:paraId="5AB8A94B" w14:textId="77777777" w:rsidTr="00BD57CB">
        <w:trPr>
          <w:trHeight w:val="374"/>
          <w:jc w:val="center"/>
        </w:trPr>
        <w:tc>
          <w:tcPr>
            <w:tcW w:w="2693" w:type="dxa"/>
            <w:vAlign w:val="center"/>
          </w:tcPr>
          <w:p w14:paraId="2BFB2BF9" w14:textId="48A837FA" w:rsidR="00BD57CB" w:rsidRDefault="00BD57CB" w:rsidP="00D406AD">
            <w:pPr>
              <w:pStyle w:val="07-1"/>
            </w:pPr>
            <w:proofErr w:type="spellStart"/>
            <w:r>
              <w:rPr>
                <w:rFonts w:hint="eastAsia"/>
              </w:rPr>
              <w:t>rx_intr_enable</w:t>
            </w:r>
            <w:proofErr w:type="spellEnd"/>
          </w:p>
        </w:tc>
        <w:tc>
          <w:tcPr>
            <w:tcW w:w="4629" w:type="dxa"/>
          </w:tcPr>
          <w:p w14:paraId="75A1C969" w14:textId="67B10940" w:rsidR="00BD57CB" w:rsidRDefault="0030354A" w:rsidP="00D406AD">
            <w:pPr>
              <w:pStyle w:val="07-1"/>
              <w:jc w:val="both"/>
            </w:pPr>
            <w:r>
              <w:rPr>
                <w:rFonts w:hint="eastAsia"/>
              </w:rPr>
              <w:t>串口发出“可读”中断的使能情况</w:t>
            </w:r>
          </w:p>
        </w:tc>
      </w:tr>
      <w:tr w:rsidR="00BD57CB" w14:paraId="2108BB4F" w14:textId="77777777" w:rsidTr="00BD57CB">
        <w:trPr>
          <w:trHeight w:val="374"/>
          <w:jc w:val="center"/>
        </w:trPr>
        <w:tc>
          <w:tcPr>
            <w:tcW w:w="2693" w:type="dxa"/>
            <w:vAlign w:val="center"/>
          </w:tcPr>
          <w:p w14:paraId="6D854A0E" w14:textId="660849D3" w:rsidR="00BD57CB" w:rsidRDefault="00BD57CB" w:rsidP="00BD57CB">
            <w:pPr>
              <w:pStyle w:val="07-1"/>
            </w:pPr>
            <w:proofErr w:type="spellStart"/>
            <w:r>
              <w:rPr>
                <w:rFonts w:hint="eastAsia"/>
              </w:rPr>
              <w:t>tx_intr_enable</w:t>
            </w:r>
            <w:proofErr w:type="spellEnd"/>
          </w:p>
        </w:tc>
        <w:tc>
          <w:tcPr>
            <w:tcW w:w="4629" w:type="dxa"/>
          </w:tcPr>
          <w:p w14:paraId="46936EA6" w14:textId="2123FD23" w:rsidR="00BD57CB" w:rsidRDefault="0030354A" w:rsidP="00D406AD">
            <w:pPr>
              <w:pStyle w:val="07-1"/>
              <w:jc w:val="both"/>
            </w:pPr>
            <w:r>
              <w:rPr>
                <w:rFonts w:hint="eastAsia"/>
              </w:rPr>
              <w:t>串口发出“可写”中断的使能情况</w:t>
            </w:r>
          </w:p>
        </w:tc>
      </w:tr>
      <w:tr w:rsidR="00BD57CB" w14:paraId="5D01E1E5" w14:textId="77777777" w:rsidTr="00BD57CB">
        <w:trPr>
          <w:trHeight w:val="374"/>
          <w:jc w:val="center"/>
        </w:trPr>
        <w:tc>
          <w:tcPr>
            <w:tcW w:w="2693" w:type="dxa"/>
            <w:vAlign w:val="center"/>
          </w:tcPr>
          <w:p w14:paraId="18B0C992" w14:textId="1242CDB1" w:rsidR="00BD57CB" w:rsidRDefault="00BD57CB" w:rsidP="00BD57CB">
            <w:pPr>
              <w:pStyle w:val="07-1"/>
            </w:pPr>
            <w:proofErr w:type="spellStart"/>
            <w:r>
              <w:rPr>
                <w:rFonts w:hint="eastAsia"/>
              </w:rPr>
              <w:t>prev_cts</w:t>
            </w:r>
            <w:proofErr w:type="spellEnd"/>
          </w:p>
        </w:tc>
        <w:tc>
          <w:tcPr>
            <w:tcW w:w="4629" w:type="dxa"/>
          </w:tcPr>
          <w:p w14:paraId="794812B0" w14:textId="38AD17A4" w:rsidR="00BD57CB" w:rsidRDefault="00AB006D" w:rsidP="00D406AD">
            <w:pPr>
              <w:pStyle w:val="07-1"/>
              <w:jc w:val="both"/>
            </w:pPr>
            <w:r>
              <w:rPr>
                <w:rFonts w:hint="eastAsia"/>
              </w:rPr>
              <w:t>用于记录上一次串口修改</w:t>
            </w:r>
            <w:proofErr w:type="spellStart"/>
            <w:r>
              <w:rPr>
                <w:rFonts w:hint="eastAsia"/>
              </w:rPr>
              <w:t>cts</w:t>
            </w:r>
            <w:proofErr w:type="spellEnd"/>
            <w:r>
              <w:rPr>
                <w:rFonts w:hint="eastAsia"/>
              </w:rPr>
              <w:t>时的修改结果</w:t>
            </w:r>
          </w:p>
        </w:tc>
      </w:tr>
      <w:tr w:rsidR="00BD57CB" w14:paraId="22B1F0F9" w14:textId="77777777" w:rsidTr="00BD57CB">
        <w:trPr>
          <w:trHeight w:val="374"/>
          <w:jc w:val="center"/>
        </w:trPr>
        <w:tc>
          <w:tcPr>
            <w:tcW w:w="2693" w:type="dxa"/>
            <w:vAlign w:val="center"/>
          </w:tcPr>
          <w:p w14:paraId="34C8B7B4" w14:textId="49B4B7AE" w:rsidR="00BD57CB" w:rsidRDefault="00BD57CB" w:rsidP="00BD57CB">
            <w:pPr>
              <w:pStyle w:val="07-1"/>
            </w:pPr>
            <w:proofErr w:type="spellStart"/>
            <w:r>
              <w:rPr>
                <w:rFonts w:hint="eastAsia"/>
              </w:rPr>
              <w:t>read_wakers</w:t>
            </w:r>
            <w:proofErr w:type="spellEnd"/>
          </w:p>
        </w:tc>
        <w:tc>
          <w:tcPr>
            <w:tcW w:w="4629" w:type="dxa"/>
          </w:tcPr>
          <w:p w14:paraId="096FD7AE" w14:textId="2D779809" w:rsidR="00BD57CB" w:rsidRDefault="00C81C86" w:rsidP="00D406AD">
            <w:pPr>
              <w:pStyle w:val="07-1"/>
              <w:jc w:val="both"/>
            </w:pPr>
            <w:r>
              <w:rPr>
                <w:rFonts w:hint="eastAsia"/>
              </w:rPr>
              <w:t>等待“可读”事件的所有任务的</w:t>
            </w:r>
            <w:proofErr w:type="spellStart"/>
            <w:r>
              <w:rPr>
                <w:rFonts w:hint="eastAsia"/>
              </w:rPr>
              <w:t>waker</w:t>
            </w:r>
            <w:proofErr w:type="spellEnd"/>
            <w:r>
              <w:rPr>
                <w:rFonts w:hint="eastAsia"/>
              </w:rPr>
              <w:t>队列</w:t>
            </w:r>
          </w:p>
        </w:tc>
      </w:tr>
      <w:tr w:rsidR="00BD57CB" w14:paraId="6FAACD27" w14:textId="77777777" w:rsidTr="00BD57CB">
        <w:trPr>
          <w:trHeight w:val="374"/>
          <w:jc w:val="center"/>
        </w:trPr>
        <w:tc>
          <w:tcPr>
            <w:tcW w:w="2693" w:type="dxa"/>
            <w:vAlign w:val="center"/>
          </w:tcPr>
          <w:p w14:paraId="5B86FEA9" w14:textId="5BD17769" w:rsidR="00BD57CB" w:rsidRDefault="00BD7B3D" w:rsidP="00BD57CB">
            <w:pPr>
              <w:pStyle w:val="07-1"/>
            </w:pPr>
            <w:r>
              <w:t>W</w:t>
            </w:r>
            <w:r w:rsidR="00BD57CB">
              <w:rPr>
                <w:rFonts w:hint="eastAsia"/>
              </w:rPr>
              <w:t>rit</w:t>
            </w:r>
            <w:r>
              <w:rPr>
                <w:rFonts w:hint="eastAsia"/>
              </w:rPr>
              <w:t xml:space="preserve"> </w:t>
            </w:r>
            <w:proofErr w:type="spellStart"/>
            <w:r w:rsidR="00BD57CB">
              <w:rPr>
                <w:rFonts w:hint="eastAsia"/>
              </w:rPr>
              <w:t>e_wakers</w:t>
            </w:r>
            <w:proofErr w:type="spellEnd"/>
          </w:p>
        </w:tc>
        <w:tc>
          <w:tcPr>
            <w:tcW w:w="4629" w:type="dxa"/>
          </w:tcPr>
          <w:p w14:paraId="2B8A31F2" w14:textId="47108374" w:rsidR="00BD57CB" w:rsidRDefault="00C81C86" w:rsidP="00D406AD">
            <w:pPr>
              <w:pStyle w:val="07-1"/>
              <w:jc w:val="both"/>
            </w:pPr>
            <w:r>
              <w:rPr>
                <w:rFonts w:hint="eastAsia"/>
              </w:rPr>
              <w:t>等待“可写”事件的所有任务的</w:t>
            </w:r>
            <w:proofErr w:type="spellStart"/>
            <w:r>
              <w:rPr>
                <w:rFonts w:hint="eastAsia"/>
              </w:rPr>
              <w:t>waker</w:t>
            </w:r>
            <w:proofErr w:type="spellEnd"/>
            <w:r>
              <w:rPr>
                <w:rFonts w:hint="eastAsia"/>
              </w:rPr>
              <w:t>队列</w:t>
            </w:r>
          </w:p>
        </w:tc>
      </w:tr>
      <w:tr w:rsidR="00BD57CB" w14:paraId="76FC7AD0" w14:textId="77777777" w:rsidTr="00BD57CB">
        <w:trPr>
          <w:trHeight w:val="374"/>
          <w:jc w:val="center"/>
        </w:trPr>
        <w:tc>
          <w:tcPr>
            <w:tcW w:w="2693" w:type="dxa"/>
            <w:vAlign w:val="center"/>
          </w:tcPr>
          <w:p w14:paraId="140BB88E" w14:textId="4E75254B" w:rsidR="00BD57CB" w:rsidRDefault="00BD57CB" w:rsidP="00BD57CB">
            <w:pPr>
              <w:pStyle w:val="07-1"/>
            </w:pPr>
            <w:r>
              <w:rPr>
                <w:rFonts w:hint="eastAsia"/>
              </w:rPr>
              <w:t>executor</w:t>
            </w:r>
          </w:p>
        </w:tc>
        <w:tc>
          <w:tcPr>
            <w:tcW w:w="4629" w:type="dxa"/>
          </w:tcPr>
          <w:p w14:paraId="2EB1D31B" w14:textId="1F143A35" w:rsidR="00BD57CB" w:rsidRDefault="00AB006D" w:rsidP="00D406AD">
            <w:pPr>
              <w:pStyle w:val="07-1"/>
              <w:jc w:val="both"/>
            </w:pPr>
            <w:r>
              <w:rPr>
                <w:rFonts w:hint="eastAsia"/>
              </w:rPr>
              <w:t>异步串口的执行器</w:t>
            </w:r>
          </w:p>
        </w:tc>
      </w:tr>
    </w:tbl>
    <w:p w14:paraId="1134BB2B" w14:textId="53B3C3B5" w:rsidR="001043DE" w:rsidRPr="001043DE" w:rsidRDefault="00461850" w:rsidP="001043DE">
      <w:pPr>
        <w:pStyle w:val="03-"/>
        <w:spacing w:before="156"/>
      </w:pPr>
      <w:bookmarkStart w:id="43" w:name="_Toc165900587"/>
      <w:r>
        <w:rPr>
          <w:rFonts w:hint="eastAsia"/>
        </w:rPr>
        <w:lastRenderedPageBreak/>
        <w:t>3.3 异步运行时设计</w:t>
      </w:r>
      <w:bookmarkEnd w:id="43"/>
    </w:p>
    <w:p w14:paraId="2F9FF841" w14:textId="1E478CDA" w:rsidR="001043DE" w:rsidRDefault="00F5602E" w:rsidP="001043DE">
      <w:pPr>
        <w:spacing w:line="440" w:lineRule="exact"/>
        <w:ind w:firstLine="420"/>
        <w:rPr>
          <w:rFonts w:ascii="宋体" w:eastAsia="宋体" w:hAnsi="宋体"/>
          <w:sz w:val="24"/>
          <w:szCs w:val="24"/>
        </w:rPr>
      </w:pPr>
      <w:r>
        <w:rPr>
          <w:rFonts w:ascii="宋体" w:eastAsia="宋体" w:hAnsi="宋体" w:hint="eastAsia"/>
          <w:sz w:val="24"/>
          <w:szCs w:val="24"/>
        </w:rPr>
        <w:t>本研究开发的异步串口驱动</w:t>
      </w:r>
      <w:r w:rsidR="001043DE">
        <w:rPr>
          <w:rFonts w:ascii="宋体" w:eastAsia="宋体" w:hAnsi="宋体" w:hint="eastAsia"/>
          <w:sz w:val="24"/>
          <w:szCs w:val="24"/>
        </w:rPr>
        <w:t>使用了自行设计和实现的</w:t>
      </w:r>
      <w:r w:rsidR="00BF79D4">
        <w:rPr>
          <w:rFonts w:ascii="宋体" w:eastAsia="宋体" w:hAnsi="宋体" w:hint="eastAsia"/>
          <w:sz w:val="24"/>
          <w:szCs w:val="24"/>
        </w:rPr>
        <w:t>异步</w:t>
      </w:r>
      <w:r w:rsidR="001043DE">
        <w:rPr>
          <w:rFonts w:ascii="宋体" w:eastAsia="宋体" w:hAnsi="宋体" w:hint="eastAsia"/>
          <w:sz w:val="24"/>
          <w:szCs w:val="24"/>
        </w:rPr>
        <w:t>运行时</w:t>
      </w:r>
      <w:r w:rsidR="00BF79D4">
        <w:rPr>
          <w:rFonts w:ascii="宋体" w:eastAsia="宋体" w:hAnsi="宋体" w:hint="eastAsia"/>
          <w:sz w:val="24"/>
          <w:szCs w:val="24"/>
        </w:rPr>
        <w:t>。</w:t>
      </w:r>
      <w:r w:rsidR="001043DE">
        <w:rPr>
          <w:rFonts w:ascii="宋体" w:eastAsia="宋体" w:hAnsi="宋体" w:hint="eastAsia"/>
          <w:sz w:val="24"/>
          <w:szCs w:val="24"/>
        </w:rPr>
        <w:t>为了使得</w:t>
      </w:r>
      <w:r w:rsidR="00BF79D4">
        <w:rPr>
          <w:rFonts w:ascii="宋体" w:eastAsia="宋体" w:hAnsi="宋体" w:hint="eastAsia"/>
          <w:sz w:val="24"/>
          <w:szCs w:val="24"/>
        </w:rPr>
        <w:t>该运行时</w:t>
      </w:r>
      <w:r w:rsidR="001043DE">
        <w:rPr>
          <w:rFonts w:ascii="宋体" w:eastAsia="宋体" w:hAnsi="宋体" w:hint="eastAsia"/>
          <w:sz w:val="24"/>
          <w:szCs w:val="24"/>
        </w:rPr>
        <w:t>能够达到更高的效率，我们的实现</w:t>
      </w:r>
      <w:r>
        <w:rPr>
          <w:rFonts w:ascii="宋体" w:eastAsia="宋体" w:hAnsi="宋体" w:hint="eastAsia"/>
          <w:sz w:val="24"/>
          <w:szCs w:val="24"/>
        </w:rPr>
        <w:t>参考了Embassy</w:t>
      </w:r>
      <w:r w:rsidR="005C741E">
        <w:rPr>
          <w:rFonts w:ascii="宋体" w:eastAsia="宋体" w:hAnsi="宋体" w:hint="eastAsia"/>
          <w:sz w:val="24"/>
          <w:szCs w:val="24"/>
        </w:rPr>
        <w:t>中的</w:t>
      </w:r>
      <w:r>
        <w:rPr>
          <w:rFonts w:ascii="宋体" w:eastAsia="宋体" w:hAnsi="宋体" w:hint="eastAsia"/>
          <w:sz w:val="24"/>
          <w:szCs w:val="24"/>
        </w:rPr>
        <w:t>异步运行时设计，采用了事件驱动的形式</w:t>
      </w:r>
      <w:r w:rsidR="001043DE">
        <w:rPr>
          <w:rFonts w:ascii="宋体" w:eastAsia="宋体" w:hAnsi="宋体" w:hint="eastAsia"/>
          <w:sz w:val="24"/>
          <w:szCs w:val="24"/>
        </w:rPr>
        <w:t>。</w:t>
      </w:r>
    </w:p>
    <w:p w14:paraId="1CDCAB9B" w14:textId="437E388F" w:rsidR="00BF79D4" w:rsidRDefault="00BF79D4" w:rsidP="001043DE">
      <w:pPr>
        <w:spacing w:line="440" w:lineRule="exact"/>
        <w:ind w:firstLine="420"/>
        <w:rPr>
          <w:rFonts w:ascii="宋体" w:eastAsia="宋体" w:hAnsi="宋体"/>
          <w:sz w:val="24"/>
          <w:szCs w:val="24"/>
        </w:rPr>
      </w:pPr>
      <w:r>
        <w:rPr>
          <w:rFonts w:ascii="宋体" w:eastAsia="宋体" w:hAnsi="宋体" w:hint="eastAsia"/>
          <w:sz w:val="24"/>
          <w:szCs w:val="24"/>
        </w:rPr>
        <w:t>以下</w:t>
      </w:r>
      <w:r w:rsidR="00113427">
        <w:rPr>
          <w:rFonts w:ascii="宋体" w:eastAsia="宋体" w:hAnsi="宋体" w:hint="eastAsia"/>
          <w:sz w:val="24"/>
          <w:szCs w:val="24"/>
        </w:rPr>
        <w:t>是有关Task，</w:t>
      </w:r>
      <w:proofErr w:type="spellStart"/>
      <w:r w:rsidR="00113427">
        <w:rPr>
          <w:rFonts w:ascii="宋体" w:eastAsia="宋体" w:hAnsi="宋体" w:hint="eastAsia"/>
          <w:sz w:val="24"/>
          <w:szCs w:val="24"/>
        </w:rPr>
        <w:t>TaskRef</w:t>
      </w:r>
      <w:proofErr w:type="spellEnd"/>
      <w:r w:rsidR="00113427">
        <w:rPr>
          <w:rFonts w:ascii="宋体" w:eastAsia="宋体" w:hAnsi="宋体" w:hint="eastAsia"/>
          <w:sz w:val="24"/>
          <w:szCs w:val="24"/>
        </w:rPr>
        <w:t>以及Executor</w:t>
      </w:r>
      <w:r w:rsidR="003956A9">
        <w:rPr>
          <w:rFonts w:ascii="宋体" w:eastAsia="宋体" w:hAnsi="宋体" w:hint="eastAsia"/>
          <w:sz w:val="24"/>
          <w:szCs w:val="24"/>
        </w:rPr>
        <w:t>的</w:t>
      </w:r>
      <w:r w:rsidR="008A5A72">
        <w:rPr>
          <w:rFonts w:ascii="宋体" w:eastAsia="宋体" w:hAnsi="宋体" w:hint="eastAsia"/>
          <w:sz w:val="24"/>
          <w:szCs w:val="24"/>
        </w:rPr>
        <w:t>相关数据</w:t>
      </w:r>
      <w:r>
        <w:rPr>
          <w:rFonts w:ascii="宋体" w:eastAsia="宋体" w:hAnsi="宋体" w:hint="eastAsia"/>
          <w:sz w:val="24"/>
          <w:szCs w:val="24"/>
        </w:rPr>
        <w:t>结构的定义</w:t>
      </w:r>
      <w:r w:rsidR="008A5A72">
        <w:rPr>
          <w:rFonts w:ascii="宋体" w:eastAsia="宋体" w:hAnsi="宋体" w:hint="eastAsia"/>
          <w:sz w:val="24"/>
          <w:szCs w:val="24"/>
        </w:rPr>
        <w:t>：</w:t>
      </w:r>
    </w:p>
    <w:p w14:paraId="05B31B94"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A626A4"/>
          <w:kern w:val="0"/>
        </w:rPr>
        <w:t>pub</w:t>
      </w:r>
      <w:r w:rsidRPr="00280946">
        <w:rPr>
          <w:rFonts w:ascii="Consolas" w:eastAsia="宋体" w:hAnsi="Consolas" w:cs="宋体"/>
          <w:color w:val="5C5C5C"/>
          <w:kern w:val="0"/>
        </w:rPr>
        <w:t> </w:t>
      </w:r>
      <w:r w:rsidRPr="00280946">
        <w:rPr>
          <w:rFonts w:ascii="Consolas" w:eastAsia="宋体" w:hAnsi="Consolas" w:cs="宋体"/>
          <w:color w:val="A626A4"/>
          <w:kern w:val="0"/>
        </w:rPr>
        <w:t>struct</w:t>
      </w:r>
      <w:r w:rsidRPr="00280946">
        <w:rPr>
          <w:rFonts w:ascii="Consolas" w:eastAsia="宋体" w:hAnsi="Consolas" w:cs="宋体"/>
          <w:color w:val="5C5C5C"/>
          <w:kern w:val="0"/>
        </w:rPr>
        <w:t> </w:t>
      </w:r>
      <w:r w:rsidRPr="00280946">
        <w:rPr>
          <w:rFonts w:ascii="Consolas" w:eastAsia="宋体" w:hAnsi="Consolas" w:cs="宋体"/>
          <w:color w:val="C18401"/>
          <w:kern w:val="0"/>
        </w:rPr>
        <w:t>Task</w:t>
      </w:r>
      <w:r w:rsidRPr="00280946">
        <w:rPr>
          <w:rFonts w:ascii="Consolas" w:eastAsia="宋体" w:hAnsi="Consolas" w:cs="宋体"/>
          <w:color w:val="5C5C5C"/>
          <w:kern w:val="0"/>
        </w:rPr>
        <w:t> {</w:t>
      </w:r>
    </w:p>
    <w:p w14:paraId="4335A8D3"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i/>
          <w:iCs/>
          <w:color w:val="A0A1A7"/>
          <w:kern w:val="0"/>
        </w:rPr>
        <w:t>/// detail value shown in '</w:t>
      </w:r>
      <w:proofErr w:type="spellStart"/>
      <w:r w:rsidRPr="00280946">
        <w:rPr>
          <w:rFonts w:ascii="Consolas" w:eastAsia="宋体" w:hAnsi="Consolas" w:cs="宋体"/>
          <w:i/>
          <w:iCs/>
          <w:color w:val="A0A1A7"/>
          <w:kern w:val="0"/>
        </w:rPr>
        <w:t>TaskRef</w:t>
      </w:r>
      <w:proofErr w:type="spellEnd"/>
      <w:r w:rsidRPr="00280946">
        <w:rPr>
          <w:rFonts w:ascii="Consolas" w:eastAsia="宋体" w:hAnsi="Consolas" w:cs="宋体"/>
          <w:i/>
          <w:iCs/>
          <w:color w:val="A0A1A7"/>
          <w:kern w:val="0"/>
        </w:rPr>
        <w:t>'</w:t>
      </w:r>
    </w:p>
    <w:p w14:paraId="7C9A78FF"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color w:val="A626A4"/>
          <w:kern w:val="0"/>
        </w:rPr>
        <w:t>pub</w:t>
      </w:r>
      <w:r w:rsidRPr="00280946">
        <w:rPr>
          <w:rFonts w:ascii="Consolas" w:eastAsia="宋体" w:hAnsi="Consolas" w:cs="宋体"/>
          <w:color w:val="5C5C5C"/>
          <w:kern w:val="0"/>
        </w:rPr>
        <w:t>(</w:t>
      </w:r>
      <w:r w:rsidRPr="00280946">
        <w:rPr>
          <w:rFonts w:ascii="Consolas" w:eastAsia="宋体" w:hAnsi="Consolas" w:cs="宋体"/>
          <w:color w:val="A626A4"/>
          <w:kern w:val="0"/>
        </w:rPr>
        <w:t>crate</w:t>
      </w:r>
      <w:r w:rsidRPr="00280946">
        <w:rPr>
          <w:rFonts w:ascii="Consolas" w:eastAsia="宋体" w:hAnsi="Consolas" w:cs="宋体"/>
          <w:color w:val="5C5C5C"/>
          <w:kern w:val="0"/>
        </w:rPr>
        <w:t>) state: AtomicU32,</w:t>
      </w:r>
    </w:p>
    <w:p w14:paraId="4D20C061"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i/>
          <w:iCs/>
          <w:color w:val="A0A1A7"/>
          <w:kern w:val="0"/>
        </w:rPr>
        <w:t>/// The task future</w:t>
      </w:r>
    </w:p>
    <w:p w14:paraId="7C8118E2"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color w:val="A626A4"/>
          <w:kern w:val="0"/>
        </w:rPr>
        <w:t>pub</w:t>
      </w:r>
      <w:r w:rsidRPr="00280946">
        <w:rPr>
          <w:rFonts w:ascii="Consolas" w:eastAsia="宋体" w:hAnsi="Consolas" w:cs="宋体"/>
          <w:color w:val="5C5C5C"/>
          <w:kern w:val="0"/>
        </w:rPr>
        <w:t> fut: AtomicCell&lt;Pin&lt;</w:t>
      </w:r>
      <w:r w:rsidRPr="00280946">
        <w:rPr>
          <w:rFonts w:ascii="Consolas" w:eastAsia="宋体" w:hAnsi="Consolas" w:cs="宋体"/>
          <w:color w:val="C18401"/>
          <w:kern w:val="0"/>
        </w:rPr>
        <w:t>Box</w:t>
      </w:r>
      <w:r w:rsidRPr="00280946">
        <w:rPr>
          <w:rFonts w:ascii="Consolas" w:eastAsia="宋体" w:hAnsi="Consolas" w:cs="宋体"/>
          <w:color w:val="5C5C5C"/>
          <w:kern w:val="0"/>
        </w:rPr>
        <w:t>&lt;</w:t>
      </w:r>
      <w:r w:rsidRPr="00280946">
        <w:rPr>
          <w:rFonts w:ascii="Consolas" w:eastAsia="宋体" w:hAnsi="Consolas" w:cs="宋体"/>
          <w:color w:val="A626A4"/>
          <w:kern w:val="0"/>
        </w:rPr>
        <w:t>dyn</w:t>
      </w:r>
      <w:r w:rsidRPr="00280946">
        <w:rPr>
          <w:rFonts w:ascii="Consolas" w:eastAsia="宋体" w:hAnsi="Consolas" w:cs="宋体"/>
          <w:color w:val="5C5C5C"/>
          <w:kern w:val="0"/>
        </w:rPr>
        <w:t> Future&lt;Output = </w:t>
      </w:r>
      <w:r w:rsidRPr="00280946">
        <w:rPr>
          <w:rFonts w:ascii="Consolas" w:eastAsia="宋体" w:hAnsi="Consolas" w:cs="宋体"/>
          <w:color w:val="C18401"/>
          <w:kern w:val="0"/>
        </w:rPr>
        <w:t>i32</w:t>
      </w:r>
      <w:r w:rsidRPr="00280946">
        <w:rPr>
          <w:rFonts w:ascii="Consolas" w:eastAsia="宋体" w:hAnsi="Consolas" w:cs="宋体"/>
          <w:color w:val="5C5C5C"/>
          <w:kern w:val="0"/>
        </w:rPr>
        <w:t>&gt; + </w:t>
      </w:r>
      <w:r w:rsidRPr="00280946">
        <w:rPr>
          <w:rFonts w:ascii="Consolas" w:eastAsia="宋体" w:hAnsi="Consolas" w:cs="宋体"/>
          <w:color w:val="4078F2"/>
          <w:kern w:val="0"/>
        </w:rPr>
        <w:t>'static</w:t>
      </w:r>
      <w:r w:rsidRPr="00280946">
        <w:rPr>
          <w:rFonts w:ascii="Consolas" w:eastAsia="宋体" w:hAnsi="Consolas" w:cs="宋体"/>
          <w:color w:val="5C5C5C"/>
          <w:kern w:val="0"/>
        </w:rPr>
        <w:t> + </w:t>
      </w:r>
      <w:r w:rsidRPr="00280946">
        <w:rPr>
          <w:rFonts w:ascii="Consolas" w:eastAsia="宋体" w:hAnsi="Consolas" w:cs="宋体"/>
          <w:color w:val="C18401"/>
          <w:kern w:val="0"/>
        </w:rPr>
        <w:t>Send</w:t>
      </w:r>
      <w:r w:rsidRPr="00280946">
        <w:rPr>
          <w:rFonts w:ascii="Consolas" w:eastAsia="宋体" w:hAnsi="Consolas" w:cs="宋体"/>
          <w:color w:val="5C5C5C"/>
          <w:kern w:val="0"/>
        </w:rPr>
        <w:t> + </w:t>
      </w:r>
      <w:r w:rsidRPr="00280946">
        <w:rPr>
          <w:rFonts w:ascii="Consolas" w:eastAsia="宋体" w:hAnsi="Consolas" w:cs="宋体"/>
          <w:color w:val="C18401"/>
          <w:kern w:val="0"/>
        </w:rPr>
        <w:t>Sync</w:t>
      </w:r>
      <w:r w:rsidRPr="00280946">
        <w:rPr>
          <w:rFonts w:ascii="Consolas" w:eastAsia="宋体" w:hAnsi="Consolas" w:cs="宋体"/>
          <w:color w:val="5C5C5C"/>
          <w:kern w:val="0"/>
        </w:rPr>
        <w:t>&gt;&gt;&gt;,</w:t>
      </w:r>
    </w:p>
    <w:p w14:paraId="7FA49986"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i/>
          <w:iCs/>
          <w:color w:val="A0A1A7"/>
          <w:kern w:val="0"/>
        </w:rPr>
        <w:t>/// driver</w:t>
      </w:r>
    </w:p>
    <w:p w14:paraId="68A29A98"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color w:val="A626A4"/>
          <w:kern w:val="0"/>
        </w:rPr>
        <w:t>pub</w:t>
      </w:r>
      <w:r w:rsidRPr="00280946">
        <w:rPr>
          <w:rFonts w:ascii="Consolas" w:eastAsia="宋体" w:hAnsi="Consolas" w:cs="宋体"/>
          <w:color w:val="5C5C5C"/>
          <w:kern w:val="0"/>
        </w:rPr>
        <w:t> driver: Arc&lt;</w:t>
      </w:r>
      <w:proofErr w:type="spellStart"/>
      <w:r w:rsidRPr="00280946">
        <w:rPr>
          <w:rFonts w:ascii="Consolas" w:eastAsia="宋体" w:hAnsi="Consolas" w:cs="宋体"/>
          <w:color w:val="5C5C5C"/>
          <w:kern w:val="0"/>
        </w:rPr>
        <w:t>AsyncSerial</w:t>
      </w:r>
      <w:proofErr w:type="spellEnd"/>
      <w:r w:rsidRPr="00280946">
        <w:rPr>
          <w:rFonts w:ascii="Consolas" w:eastAsia="宋体" w:hAnsi="Consolas" w:cs="宋体"/>
          <w:color w:val="5C5C5C"/>
          <w:kern w:val="0"/>
        </w:rPr>
        <w:t>&gt;,</w:t>
      </w:r>
    </w:p>
    <w:p w14:paraId="4111AF3B"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i/>
          <w:iCs/>
          <w:color w:val="A0A1A7"/>
          <w:kern w:val="0"/>
        </w:rPr>
        <w:t>/// IO Type</w:t>
      </w:r>
    </w:p>
    <w:p w14:paraId="5E7C477E"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r w:rsidRPr="00280946">
        <w:rPr>
          <w:rFonts w:ascii="Consolas" w:eastAsia="宋体" w:hAnsi="Consolas" w:cs="宋体"/>
          <w:color w:val="A626A4"/>
          <w:kern w:val="0"/>
        </w:rPr>
        <w:t>pub</w:t>
      </w:r>
      <w:r w:rsidRPr="00280946">
        <w:rPr>
          <w:rFonts w:ascii="Consolas" w:eastAsia="宋体" w:hAnsi="Consolas" w:cs="宋体"/>
          <w:color w:val="5C5C5C"/>
          <w:kern w:val="0"/>
        </w:rPr>
        <w:t> </w:t>
      </w:r>
      <w:proofErr w:type="spellStart"/>
      <w:r w:rsidRPr="00280946">
        <w:rPr>
          <w:rFonts w:ascii="Consolas" w:eastAsia="宋体" w:hAnsi="Consolas" w:cs="宋体"/>
          <w:color w:val="5C5C5C"/>
          <w:kern w:val="0"/>
        </w:rPr>
        <w:t>iotype</w:t>
      </w:r>
      <w:proofErr w:type="spellEnd"/>
      <w:r w:rsidRPr="00280946">
        <w:rPr>
          <w:rFonts w:ascii="Consolas" w:eastAsia="宋体" w:hAnsi="Consolas" w:cs="宋体"/>
          <w:color w:val="5C5C5C"/>
          <w:kern w:val="0"/>
        </w:rPr>
        <w:t>: AtomicU32,</w:t>
      </w:r>
    </w:p>
    <w:p w14:paraId="29AB3E87" w14:textId="77777777" w:rsidR="00536DE8" w:rsidRPr="00280946" w:rsidRDefault="00280946" w:rsidP="00536DE8">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w:t>
      </w:r>
    </w:p>
    <w:p w14:paraId="60CF9D8A" w14:textId="298A949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p>
    <w:p w14:paraId="4935E5D0" w14:textId="77777777" w:rsidR="00536DE8" w:rsidRPr="00280946" w:rsidRDefault="00536DE8" w:rsidP="00536DE8">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A626A4"/>
          <w:kern w:val="0"/>
        </w:rPr>
        <w:t>pub</w:t>
      </w:r>
      <w:r w:rsidRPr="00280946">
        <w:rPr>
          <w:rFonts w:ascii="Consolas" w:eastAsia="宋体" w:hAnsi="Consolas" w:cs="宋体"/>
          <w:color w:val="5C5C5C"/>
          <w:kern w:val="0"/>
        </w:rPr>
        <w:t> </w:t>
      </w:r>
      <w:r w:rsidRPr="00280946">
        <w:rPr>
          <w:rFonts w:ascii="Consolas" w:eastAsia="宋体" w:hAnsi="Consolas" w:cs="宋体"/>
          <w:color w:val="A626A4"/>
          <w:kern w:val="0"/>
        </w:rPr>
        <w:t>struct</w:t>
      </w:r>
      <w:r w:rsidRPr="00280946">
        <w:rPr>
          <w:rFonts w:ascii="Consolas" w:eastAsia="宋体" w:hAnsi="Consolas" w:cs="宋体"/>
          <w:color w:val="5C5C5C"/>
          <w:kern w:val="0"/>
        </w:rPr>
        <w:t> </w:t>
      </w:r>
      <w:proofErr w:type="spellStart"/>
      <w:r w:rsidRPr="00280946">
        <w:rPr>
          <w:rFonts w:ascii="Consolas" w:eastAsia="宋体" w:hAnsi="Consolas" w:cs="宋体"/>
          <w:color w:val="C18401"/>
          <w:kern w:val="0"/>
        </w:rPr>
        <w:t>TaskRef</w:t>
      </w:r>
      <w:proofErr w:type="spellEnd"/>
      <w:r w:rsidRPr="00280946">
        <w:rPr>
          <w:rFonts w:ascii="Consolas" w:eastAsia="宋体" w:hAnsi="Consolas" w:cs="宋体"/>
          <w:color w:val="5C5C5C"/>
          <w:kern w:val="0"/>
        </w:rPr>
        <w:t> {</w:t>
      </w:r>
    </w:p>
    <w:p w14:paraId="33BE2F82" w14:textId="77777777" w:rsidR="00536DE8" w:rsidRPr="00280946" w:rsidRDefault="00536DE8" w:rsidP="00536DE8">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w:t>
      </w:r>
      <w:proofErr w:type="spellStart"/>
      <w:r w:rsidRPr="00280946">
        <w:rPr>
          <w:rFonts w:ascii="Consolas" w:eastAsia="宋体" w:hAnsi="Consolas" w:cs="宋体"/>
          <w:color w:val="5C5C5C"/>
          <w:kern w:val="0"/>
        </w:rPr>
        <w:t>ptr</w:t>
      </w:r>
      <w:proofErr w:type="spellEnd"/>
      <w:r w:rsidRPr="00280946">
        <w:rPr>
          <w:rFonts w:ascii="Consolas" w:eastAsia="宋体" w:hAnsi="Consolas" w:cs="宋体"/>
          <w:color w:val="5C5C5C"/>
          <w:kern w:val="0"/>
        </w:rPr>
        <w:t>: </w:t>
      </w:r>
      <w:proofErr w:type="spellStart"/>
      <w:r w:rsidRPr="00280946">
        <w:rPr>
          <w:rFonts w:ascii="Consolas" w:eastAsia="宋体" w:hAnsi="Consolas" w:cs="宋体"/>
          <w:color w:val="5C5C5C"/>
          <w:kern w:val="0"/>
        </w:rPr>
        <w:t>NonNull</w:t>
      </w:r>
      <w:proofErr w:type="spellEnd"/>
      <w:r w:rsidRPr="00280946">
        <w:rPr>
          <w:rFonts w:ascii="Consolas" w:eastAsia="宋体" w:hAnsi="Consolas" w:cs="宋体"/>
          <w:color w:val="5C5C5C"/>
          <w:kern w:val="0"/>
        </w:rPr>
        <w:t>&lt;Task&gt;,</w:t>
      </w:r>
    </w:p>
    <w:p w14:paraId="22316AFD" w14:textId="77777777" w:rsidR="00536DE8" w:rsidRPr="00280946" w:rsidRDefault="00536DE8" w:rsidP="00536DE8">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w:t>
      </w:r>
    </w:p>
    <w:p w14:paraId="17DB9F23"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p>
    <w:p w14:paraId="5F74B9AF"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A626A4"/>
          <w:kern w:val="0"/>
        </w:rPr>
        <w:t>pub</w:t>
      </w:r>
      <w:r w:rsidRPr="00280946">
        <w:rPr>
          <w:rFonts w:ascii="Consolas" w:eastAsia="宋体" w:hAnsi="Consolas" w:cs="宋体"/>
          <w:color w:val="5C5C5C"/>
          <w:kern w:val="0"/>
        </w:rPr>
        <w:t> </w:t>
      </w:r>
      <w:r w:rsidRPr="00280946">
        <w:rPr>
          <w:rFonts w:ascii="Consolas" w:eastAsia="宋体" w:hAnsi="Consolas" w:cs="宋体"/>
          <w:color w:val="A626A4"/>
          <w:kern w:val="0"/>
        </w:rPr>
        <w:t>struct</w:t>
      </w:r>
      <w:r w:rsidRPr="00280946">
        <w:rPr>
          <w:rFonts w:ascii="Consolas" w:eastAsia="宋体" w:hAnsi="Consolas" w:cs="宋体"/>
          <w:color w:val="5C5C5C"/>
          <w:kern w:val="0"/>
        </w:rPr>
        <w:t> </w:t>
      </w:r>
      <w:r w:rsidRPr="00280946">
        <w:rPr>
          <w:rFonts w:ascii="Consolas" w:eastAsia="宋体" w:hAnsi="Consolas" w:cs="宋体"/>
          <w:color w:val="C18401"/>
          <w:kern w:val="0"/>
        </w:rPr>
        <w:t>Executor</w:t>
      </w:r>
      <w:r w:rsidRPr="00280946">
        <w:rPr>
          <w:rFonts w:ascii="Consolas" w:eastAsia="宋体" w:hAnsi="Consolas" w:cs="宋体"/>
          <w:color w:val="5C5C5C"/>
          <w:kern w:val="0"/>
        </w:rPr>
        <w:t> {</w:t>
      </w:r>
    </w:p>
    <w:p w14:paraId="1C0462B7" w14:textId="77777777" w:rsidR="00280946" w:rsidRPr="00280946" w:rsidRDefault="00280946" w:rsidP="00280946">
      <w:pPr>
        <w:widowControl/>
        <w:numPr>
          <w:ilvl w:val="0"/>
          <w:numId w:val="31"/>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    tasks: Mutex&lt;</w:t>
      </w:r>
      <w:proofErr w:type="spellStart"/>
      <w:r w:rsidRPr="00280946">
        <w:rPr>
          <w:rFonts w:ascii="Consolas" w:eastAsia="宋体" w:hAnsi="Consolas" w:cs="宋体"/>
          <w:color w:val="5C5C5C"/>
          <w:kern w:val="0"/>
        </w:rPr>
        <w:t>VecDeque</w:t>
      </w:r>
      <w:proofErr w:type="spellEnd"/>
      <w:r w:rsidRPr="00280946">
        <w:rPr>
          <w:rFonts w:ascii="Consolas" w:eastAsia="宋体" w:hAnsi="Consolas" w:cs="宋体"/>
          <w:color w:val="5C5C5C"/>
          <w:kern w:val="0"/>
        </w:rPr>
        <w:t>&lt;Arc&lt;Task&gt;&gt;&gt;,</w:t>
      </w:r>
    </w:p>
    <w:p w14:paraId="6F4BCEC9" w14:textId="77777777" w:rsidR="00280946" w:rsidRPr="00280946" w:rsidRDefault="00280946" w:rsidP="00280946">
      <w:pPr>
        <w:widowControl/>
        <w:numPr>
          <w:ilvl w:val="0"/>
          <w:numId w:val="31"/>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280946">
        <w:rPr>
          <w:rFonts w:ascii="Consolas" w:eastAsia="宋体" w:hAnsi="Consolas" w:cs="宋体"/>
          <w:color w:val="5C5C5C"/>
          <w:kern w:val="0"/>
        </w:rPr>
        <w:t>}</w:t>
      </w:r>
    </w:p>
    <w:p w14:paraId="651D4C3B" w14:textId="1D50E287" w:rsidR="00536DE8" w:rsidRDefault="00DE3BCD" w:rsidP="00536DE8">
      <w:pPr>
        <w:spacing w:line="440" w:lineRule="exact"/>
        <w:ind w:firstLine="420"/>
        <w:rPr>
          <w:rFonts w:ascii="宋体" w:eastAsia="宋体" w:hAnsi="宋体"/>
          <w:sz w:val="24"/>
          <w:szCs w:val="24"/>
        </w:rPr>
      </w:pPr>
      <w:r>
        <w:rPr>
          <w:rFonts w:ascii="宋体" w:eastAsia="宋体" w:hAnsi="宋体" w:hint="eastAsia"/>
          <w:sz w:val="24"/>
          <w:szCs w:val="24"/>
        </w:rPr>
        <w:t>本研究使用一个Task数据结构来抽象所有的串口读写任务。</w:t>
      </w:r>
      <w:r w:rsidR="00C74EBC">
        <w:rPr>
          <w:rFonts w:ascii="宋体" w:eastAsia="宋体" w:hAnsi="宋体" w:hint="eastAsia"/>
          <w:sz w:val="24"/>
          <w:szCs w:val="24"/>
        </w:rPr>
        <w:t>在该数据结构中，</w:t>
      </w:r>
      <w:r>
        <w:rPr>
          <w:rFonts w:ascii="宋体" w:eastAsia="宋体" w:hAnsi="宋体" w:hint="eastAsia"/>
          <w:sz w:val="24"/>
          <w:szCs w:val="24"/>
        </w:rPr>
        <w:t>包含</w:t>
      </w:r>
      <w:r w:rsidR="002645D2">
        <w:rPr>
          <w:rFonts w:ascii="宋体" w:eastAsia="宋体" w:hAnsi="宋体" w:hint="eastAsia"/>
          <w:sz w:val="24"/>
          <w:szCs w:val="24"/>
        </w:rPr>
        <w:t>标识</w:t>
      </w:r>
      <w:r>
        <w:rPr>
          <w:rFonts w:ascii="宋体" w:eastAsia="宋体" w:hAnsi="宋体" w:hint="eastAsia"/>
          <w:sz w:val="24"/>
          <w:szCs w:val="24"/>
        </w:rPr>
        <w:t>任务状态</w:t>
      </w:r>
      <w:r w:rsidR="002645D2">
        <w:rPr>
          <w:rFonts w:ascii="宋体" w:eastAsia="宋体" w:hAnsi="宋体" w:hint="eastAsia"/>
          <w:sz w:val="24"/>
          <w:szCs w:val="24"/>
        </w:rPr>
        <w:t>的</w:t>
      </w:r>
      <w:r>
        <w:rPr>
          <w:rFonts w:ascii="宋体" w:eastAsia="宋体" w:hAnsi="宋体" w:hint="eastAsia"/>
          <w:sz w:val="24"/>
          <w:szCs w:val="24"/>
        </w:rPr>
        <w:t>state</w:t>
      </w:r>
      <w:r w:rsidR="006673BC">
        <w:rPr>
          <w:rFonts w:ascii="宋体" w:eastAsia="宋体" w:hAnsi="宋体" w:hint="eastAsia"/>
          <w:sz w:val="24"/>
          <w:szCs w:val="24"/>
        </w:rPr>
        <w:t>字段</w:t>
      </w:r>
      <w:r>
        <w:rPr>
          <w:rFonts w:ascii="宋体" w:eastAsia="宋体" w:hAnsi="宋体" w:hint="eastAsia"/>
          <w:sz w:val="24"/>
          <w:szCs w:val="24"/>
        </w:rPr>
        <w:t>，</w:t>
      </w:r>
      <w:r w:rsidR="002645D2">
        <w:rPr>
          <w:rFonts w:ascii="宋体" w:eastAsia="宋体" w:hAnsi="宋体" w:hint="eastAsia"/>
          <w:sz w:val="24"/>
          <w:szCs w:val="24"/>
        </w:rPr>
        <w:t>标识</w:t>
      </w:r>
      <w:r>
        <w:rPr>
          <w:rFonts w:ascii="宋体" w:eastAsia="宋体" w:hAnsi="宋体" w:hint="eastAsia"/>
          <w:sz w:val="24"/>
          <w:szCs w:val="24"/>
        </w:rPr>
        <w:t>实际需要被轮询操作</w:t>
      </w:r>
      <w:r w:rsidR="002645D2">
        <w:rPr>
          <w:rFonts w:ascii="宋体" w:eastAsia="宋体" w:hAnsi="宋体" w:hint="eastAsia"/>
          <w:sz w:val="24"/>
          <w:szCs w:val="24"/>
        </w:rPr>
        <w:t>的</w:t>
      </w:r>
      <w:proofErr w:type="spellStart"/>
      <w:r>
        <w:rPr>
          <w:rFonts w:ascii="宋体" w:eastAsia="宋体" w:hAnsi="宋体" w:hint="eastAsia"/>
          <w:sz w:val="24"/>
          <w:szCs w:val="24"/>
        </w:rPr>
        <w:t>fut</w:t>
      </w:r>
      <w:proofErr w:type="spellEnd"/>
      <w:r w:rsidR="006673BC">
        <w:rPr>
          <w:rFonts w:ascii="宋体" w:eastAsia="宋体" w:hAnsi="宋体" w:hint="eastAsia"/>
          <w:sz w:val="24"/>
          <w:szCs w:val="24"/>
        </w:rPr>
        <w:t>字段</w:t>
      </w:r>
      <w:r>
        <w:rPr>
          <w:rFonts w:ascii="宋体" w:eastAsia="宋体" w:hAnsi="宋体" w:hint="eastAsia"/>
          <w:sz w:val="24"/>
          <w:szCs w:val="24"/>
        </w:rPr>
        <w:t>（该字段必须实现</w:t>
      </w:r>
      <w:r w:rsidR="00485874">
        <w:rPr>
          <w:rFonts w:ascii="宋体" w:eastAsia="宋体" w:hAnsi="宋体" w:hint="eastAsia"/>
          <w:sz w:val="24"/>
          <w:szCs w:val="24"/>
        </w:rPr>
        <w:t>Future等</w:t>
      </w:r>
      <w:r>
        <w:rPr>
          <w:rFonts w:ascii="宋体" w:eastAsia="宋体" w:hAnsi="宋体" w:hint="eastAsia"/>
          <w:sz w:val="24"/>
          <w:szCs w:val="24"/>
        </w:rPr>
        <w:t>相关特性），</w:t>
      </w:r>
      <w:r w:rsidR="002645D2">
        <w:rPr>
          <w:rFonts w:ascii="宋体" w:eastAsia="宋体" w:hAnsi="宋体" w:hint="eastAsia"/>
          <w:sz w:val="24"/>
          <w:szCs w:val="24"/>
        </w:rPr>
        <w:t>标识对</w:t>
      </w:r>
      <w:r>
        <w:rPr>
          <w:rFonts w:ascii="宋体" w:eastAsia="宋体" w:hAnsi="宋体" w:hint="eastAsia"/>
          <w:sz w:val="24"/>
          <w:szCs w:val="24"/>
        </w:rPr>
        <w:t>串口驱动实例引用</w:t>
      </w:r>
      <w:r w:rsidR="002645D2">
        <w:rPr>
          <w:rFonts w:ascii="宋体" w:eastAsia="宋体" w:hAnsi="宋体" w:hint="eastAsia"/>
          <w:sz w:val="24"/>
          <w:szCs w:val="24"/>
        </w:rPr>
        <w:t>的</w:t>
      </w:r>
      <w:r>
        <w:rPr>
          <w:rFonts w:ascii="宋体" w:eastAsia="宋体" w:hAnsi="宋体" w:hint="eastAsia"/>
          <w:sz w:val="24"/>
          <w:szCs w:val="24"/>
        </w:rPr>
        <w:t>driver</w:t>
      </w:r>
      <w:r w:rsidR="002645D2">
        <w:rPr>
          <w:rFonts w:ascii="宋体" w:eastAsia="宋体" w:hAnsi="宋体" w:hint="eastAsia"/>
          <w:sz w:val="24"/>
          <w:szCs w:val="24"/>
        </w:rPr>
        <w:t>字段</w:t>
      </w:r>
      <w:r>
        <w:rPr>
          <w:rFonts w:ascii="宋体" w:eastAsia="宋体" w:hAnsi="宋体" w:hint="eastAsia"/>
          <w:sz w:val="24"/>
          <w:szCs w:val="24"/>
        </w:rPr>
        <w:t>，以及</w:t>
      </w:r>
      <w:r w:rsidR="002645D2">
        <w:rPr>
          <w:rFonts w:ascii="宋体" w:eastAsia="宋体" w:hAnsi="宋体" w:hint="eastAsia"/>
          <w:sz w:val="24"/>
          <w:szCs w:val="24"/>
        </w:rPr>
        <w:t>标识</w:t>
      </w:r>
      <w:r>
        <w:rPr>
          <w:rFonts w:ascii="宋体" w:eastAsia="宋体" w:hAnsi="宋体" w:hint="eastAsia"/>
          <w:sz w:val="24"/>
          <w:szCs w:val="24"/>
        </w:rPr>
        <w:t>读写操作类型</w:t>
      </w:r>
      <w:proofErr w:type="spellStart"/>
      <w:r>
        <w:rPr>
          <w:rFonts w:ascii="宋体" w:eastAsia="宋体" w:hAnsi="宋体" w:hint="eastAsia"/>
          <w:sz w:val="24"/>
          <w:szCs w:val="24"/>
        </w:rPr>
        <w:t>iotype</w:t>
      </w:r>
      <w:proofErr w:type="spellEnd"/>
      <w:r>
        <w:rPr>
          <w:rFonts w:ascii="宋体" w:eastAsia="宋体" w:hAnsi="宋体" w:hint="eastAsia"/>
          <w:sz w:val="24"/>
          <w:szCs w:val="24"/>
        </w:rPr>
        <w:t>字段。</w:t>
      </w:r>
      <w:r w:rsidR="001B2BD7">
        <w:rPr>
          <w:rFonts w:ascii="宋体" w:eastAsia="宋体" w:hAnsi="宋体" w:hint="eastAsia"/>
          <w:sz w:val="24"/>
          <w:szCs w:val="24"/>
        </w:rPr>
        <w:t>为了避免多余的unsafe操作，方便在Task和指向Task的裸指针之间进行切换，我们使用</w:t>
      </w:r>
      <w:proofErr w:type="spellStart"/>
      <w:r w:rsidR="001B2BD7">
        <w:rPr>
          <w:rFonts w:ascii="宋体" w:eastAsia="宋体" w:hAnsi="宋体" w:hint="eastAsia"/>
          <w:sz w:val="24"/>
          <w:szCs w:val="24"/>
        </w:rPr>
        <w:t>TaskRef</w:t>
      </w:r>
      <w:proofErr w:type="spellEnd"/>
      <w:r w:rsidR="001B2BD7">
        <w:rPr>
          <w:rFonts w:ascii="宋体" w:eastAsia="宋体" w:hAnsi="宋体" w:hint="eastAsia"/>
          <w:sz w:val="24"/>
          <w:szCs w:val="24"/>
        </w:rPr>
        <w:t>数据结构对Task进行包装，并且通过</w:t>
      </w:r>
      <w:proofErr w:type="spellStart"/>
      <w:r w:rsidR="001B2BD7">
        <w:rPr>
          <w:rFonts w:ascii="宋体" w:eastAsia="宋体" w:hAnsi="宋体" w:hint="eastAsia"/>
          <w:sz w:val="24"/>
          <w:szCs w:val="24"/>
        </w:rPr>
        <w:t>NonNull</w:t>
      </w:r>
      <w:proofErr w:type="spellEnd"/>
      <w:r w:rsidR="001B2BD7">
        <w:rPr>
          <w:rFonts w:ascii="宋体" w:eastAsia="宋体" w:hAnsi="宋体" w:hint="eastAsia"/>
          <w:sz w:val="24"/>
          <w:szCs w:val="24"/>
        </w:rPr>
        <w:t>这一数据结构，更安全地获取到一个Task</w:t>
      </w:r>
      <w:r w:rsidR="00387642">
        <w:rPr>
          <w:rFonts w:ascii="宋体" w:eastAsia="宋体" w:hAnsi="宋体" w:hint="eastAsia"/>
          <w:sz w:val="24"/>
          <w:szCs w:val="24"/>
        </w:rPr>
        <w:t>相应的</w:t>
      </w:r>
      <w:r w:rsidR="001B2BD7">
        <w:rPr>
          <w:rFonts w:ascii="宋体" w:eastAsia="宋体" w:hAnsi="宋体" w:hint="eastAsia"/>
          <w:sz w:val="24"/>
          <w:szCs w:val="24"/>
        </w:rPr>
        <w:t>裸指针。</w:t>
      </w:r>
    </w:p>
    <w:p w14:paraId="6B758EF8" w14:textId="2B36A1D4" w:rsidR="003956A9" w:rsidRDefault="003956A9" w:rsidP="002D08B5">
      <w:pPr>
        <w:spacing w:line="440" w:lineRule="exact"/>
        <w:ind w:firstLine="420"/>
        <w:rPr>
          <w:rFonts w:ascii="宋体" w:eastAsia="宋体" w:hAnsi="宋体"/>
          <w:sz w:val="24"/>
          <w:szCs w:val="24"/>
        </w:rPr>
      </w:pPr>
      <w:r>
        <w:rPr>
          <w:rFonts w:ascii="宋体" w:eastAsia="宋体" w:hAnsi="宋体" w:hint="eastAsia"/>
          <w:sz w:val="24"/>
          <w:szCs w:val="24"/>
        </w:rPr>
        <w:t>异步串口驱动中异步运行时的执行器，被实现为目前需要被调度以及未来需要被调度（目前处于阻塞状态）的所有任务组成的一个队列，考虑到多个线程有可能会对执行器进行互斥使用，在队列上加一把锁</w:t>
      </w:r>
      <w:r w:rsidR="00387642">
        <w:rPr>
          <w:rFonts w:ascii="宋体" w:eastAsia="宋体" w:hAnsi="宋体" w:hint="eastAsia"/>
          <w:sz w:val="24"/>
          <w:szCs w:val="24"/>
        </w:rPr>
        <w:t>也</w:t>
      </w:r>
      <w:r>
        <w:rPr>
          <w:rFonts w:ascii="宋体" w:eastAsia="宋体" w:hAnsi="宋体" w:hint="eastAsia"/>
          <w:sz w:val="24"/>
          <w:szCs w:val="24"/>
        </w:rPr>
        <w:t>是有必要的。</w:t>
      </w:r>
    </w:p>
    <w:p w14:paraId="5C47968A" w14:textId="110BD567" w:rsidR="00F5602E" w:rsidRDefault="00EE3A4A" w:rsidP="001043DE">
      <w:pPr>
        <w:spacing w:line="440" w:lineRule="exact"/>
        <w:ind w:firstLine="420"/>
        <w:rPr>
          <w:rFonts w:ascii="宋体" w:eastAsia="宋体" w:hAnsi="宋体"/>
          <w:sz w:val="24"/>
          <w:szCs w:val="24"/>
        </w:rPr>
      </w:pPr>
      <w:r>
        <w:rPr>
          <w:rFonts w:ascii="宋体" w:eastAsia="宋体" w:hAnsi="宋体" w:hint="eastAsia"/>
          <w:sz w:val="24"/>
          <w:szCs w:val="24"/>
        </w:rPr>
        <w:t>在图3-</w:t>
      </w:r>
      <w:r w:rsidR="00F4022F">
        <w:rPr>
          <w:rFonts w:ascii="宋体" w:eastAsia="宋体" w:hAnsi="宋体" w:hint="eastAsia"/>
          <w:sz w:val="24"/>
          <w:szCs w:val="24"/>
        </w:rPr>
        <w:t>2</w:t>
      </w:r>
      <w:r>
        <w:rPr>
          <w:rFonts w:ascii="宋体" w:eastAsia="宋体" w:hAnsi="宋体" w:hint="eastAsia"/>
          <w:sz w:val="24"/>
          <w:szCs w:val="24"/>
        </w:rPr>
        <w:t>中说明了在异步串口驱动中的异步运行时以及处理相应中断的流程</w:t>
      </w:r>
      <w:r w:rsidR="0084585E">
        <w:rPr>
          <w:rFonts w:ascii="宋体" w:eastAsia="宋体" w:hAnsi="宋体" w:hint="eastAsia"/>
          <w:sz w:val="24"/>
          <w:szCs w:val="24"/>
        </w:rPr>
        <w:t>。</w:t>
      </w:r>
    </w:p>
    <w:p w14:paraId="086E6321" w14:textId="77777777" w:rsidR="002D08B5" w:rsidRPr="00EE3A4A" w:rsidRDefault="002D08B5" w:rsidP="002D08B5">
      <w:pPr>
        <w:pStyle w:val="a9"/>
        <w:numPr>
          <w:ilvl w:val="1"/>
          <w:numId w:val="29"/>
        </w:numPr>
        <w:spacing w:line="440" w:lineRule="exact"/>
        <w:ind w:firstLineChars="0"/>
        <w:rPr>
          <w:rFonts w:ascii="宋体" w:eastAsia="宋体" w:hAnsi="宋体"/>
          <w:sz w:val="24"/>
          <w:szCs w:val="24"/>
        </w:rPr>
      </w:pPr>
      <w:r w:rsidRPr="00EE3A4A">
        <w:rPr>
          <w:rFonts w:ascii="宋体" w:eastAsia="宋体" w:hAnsi="宋体" w:hint="eastAsia"/>
          <w:sz w:val="24"/>
          <w:szCs w:val="24"/>
        </w:rPr>
        <w:t>由操作系统调用异步驱动模块的异步读写任务，</w:t>
      </w:r>
      <w:r>
        <w:rPr>
          <w:rFonts w:ascii="宋体" w:eastAsia="宋体" w:hAnsi="宋体" w:hint="eastAsia"/>
          <w:sz w:val="24"/>
          <w:szCs w:val="24"/>
        </w:rPr>
        <w:t>创建一个读写任务（Task）</w:t>
      </w:r>
      <w:r>
        <w:rPr>
          <w:rFonts w:ascii="宋体" w:eastAsia="宋体" w:hAnsi="宋体" w:hint="eastAsia"/>
          <w:sz w:val="24"/>
          <w:szCs w:val="24"/>
        </w:rPr>
        <w:lastRenderedPageBreak/>
        <w:t>后，该函数会直接返回，以便操作系统执行其他的操作。</w:t>
      </w:r>
    </w:p>
    <w:p w14:paraId="0DDD8BAF" w14:textId="77777777" w:rsidR="002D08B5" w:rsidRPr="00EE3A4A" w:rsidRDefault="002D08B5" w:rsidP="002D08B5">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新创建的读写任务将交于异步串口驱动中的执行器，并将该任务对应的唤醒器（</w:t>
      </w:r>
      <w:proofErr w:type="spellStart"/>
      <w:r>
        <w:rPr>
          <w:rFonts w:ascii="宋体" w:eastAsia="宋体" w:hAnsi="宋体" w:hint="eastAsia"/>
          <w:sz w:val="24"/>
          <w:szCs w:val="24"/>
        </w:rPr>
        <w:t>waker</w:t>
      </w:r>
      <w:proofErr w:type="spellEnd"/>
      <w:r>
        <w:rPr>
          <w:rFonts w:ascii="宋体" w:eastAsia="宋体" w:hAnsi="宋体" w:hint="eastAsia"/>
          <w:sz w:val="24"/>
          <w:szCs w:val="24"/>
        </w:rPr>
        <w:t>）注册在相应的读写队列中；任务创建并进入运行队列之后，由于任务目前的状态为就绪状态，Executor会首先对其进行一次轮询，直到发现该任务读取的字符数量还没有达到要求，或者任务希望写入但写入失败，此时任务的状态会被修改为阻塞，并且在下一次任务的状态被设置为就绪之前，执行器都不会对其进行轮询。</w:t>
      </w:r>
    </w:p>
    <w:p w14:paraId="0265A1E4" w14:textId="77777777" w:rsidR="007D2B49" w:rsidRDefault="007D2B49" w:rsidP="007D2B49">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等到串口中传来</w:t>
      </w:r>
      <w:r w:rsidRPr="005E77A5">
        <w:rPr>
          <w:rFonts w:ascii="宋体" w:eastAsia="宋体" w:hAnsi="宋体" w:hint="eastAsia"/>
          <w:sz w:val="24"/>
          <w:szCs w:val="24"/>
        </w:rPr>
        <w:t>接收器数据可用或者字符超时指示</w:t>
      </w:r>
      <w:r>
        <w:rPr>
          <w:rFonts w:ascii="宋体" w:eastAsia="宋体" w:hAnsi="宋体" w:hint="eastAsia"/>
          <w:sz w:val="24"/>
          <w:szCs w:val="24"/>
        </w:rPr>
        <w:t>中断（可读）以及</w:t>
      </w:r>
      <w:r w:rsidRPr="005E77A5">
        <w:rPr>
          <w:rFonts w:ascii="宋体" w:eastAsia="宋体" w:hAnsi="宋体" w:hint="eastAsia"/>
          <w:sz w:val="24"/>
          <w:szCs w:val="24"/>
        </w:rPr>
        <w:t>发送器保持寄存器空中断（可写）</w:t>
      </w:r>
      <w:r>
        <w:rPr>
          <w:rFonts w:ascii="宋体" w:eastAsia="宋体" w:hAnsi="宋体" w:hint="eastAsia"/>
          <w:sz w:val="24"/>
          <w:szCs w:val="24"/>
        </w:rPr>
        <w:t>时，相关的中断信息会被引导到中断服务例程。</w:t>
      </w:r>
    </w:p>
    <w:p w14:paraId="10005B62" w14:textId="77777777" w:rsidR="007D2B49" w:rsidRDefault="007D2B49" w:rsidP="007D2B49">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然后通过中断服务例程，将等待在可读事件或可写事件上的任务全部唤醒。具体的，进入相应的</w:t>
      </w:r>
      <w:proofErr w:type="spellStart"/>
      <w:r>
        <w:rPr>
          <w:rFonts w:ascii="宋体" w:eastAsia="宋体" w:hAnsi="宋体" w:hint="eastAsia"/>
          <w:sz w:val="24"/>
          <w:szCs w:val="24"/>
        </w:rPr>
        <w:t>waker</w:t>
      </w:r>
      <w:proofErr w:type="spellEnd"/>
      <w:r>
        <w:rPr>
          <w:rFonts w:ascii="宋体" w:eastAsia="宋体" w:hAnsi="宋体" w:hint="eastAsia"/>
          <w:sz w:val="24"/>
          <w:szCs w:val="24"/>
        </w:rPr>
        <w:t>队列对</w:t>
      </w:r>
      <w:proofErr w:type="spellStart"/>
      <w:r>
        <w:rPr>
          <w:rFonts w:ascii="宋体" w:eastAsia="宋体" w:hAnsi="宋体" w:hint="eastAsia"/>
          <w:sz w:val="24"/>
          <w:szCs w:val="24"/>
        </w:rPr>
        <w:t>waker</w:t>
      </w:r>
      <w:proofErr w:type="spellEnd"/>
      <w:r>
        <w:rPr>
          <w:rFonts w:ascii="宋体" w:eastAsia="宋体" w:hAnsi="宋体" w:hint="eastAsia"/>
          <w:sz w:val="24"/>
          <w:szCs w:val="24"/>
        </w:rPr>
        <w:t>进行唤醒操作。</w:t>
      </w:r>
    </w:p>
    <w:p w14:paraId="78BE70E1" w14:textId="77777777" w:rsidR="007D2B49" w:rsidRDefault="007D2B49" w:rsidP="007D2B49">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在中断服务例程中调用一次</w:t>
      </w:r>
      <w:proofErr w:type="spellStart"/>
      <w:r>
        <w:rPr>
          <w:rFonts w:ascii="宋体" w:eastAsia="宋体" w:hAnsi="宋体" w:hint="eastAsia"/>
          <w:sz w:val="24"/>
          <w:szCs w:val="24"/>
        </w:rPr>
        <w:t>run_until_idle</w:t>
      </w:r>
      <w:proofErr w:type="spellEnd"/>
      <w:r>
        <w:rPr>
          <w:rFonts w:ascii="宋体" w:eastAsia="宋体" w:hAnsi="宋体" w:hint="eastAsia"/>
          <w:sz w:val="24"/>
          <w:szCs w:val="24"/>
        </w:rPr>
        <w:t>方法，通知执行器可以继续轮询。</w:t>
      </w:r>
    </w:p>
    <w:p w14:paraId="3CFD5403" w14:textId="0DAD5378" w:rsidR="007D2B49" w:rsidRDefault="007D2B49" w:rsidP="007D2B49">
      <w:pPr>
        <w:pStyle w:val="a9"/>
        <w:numPr>
          <w:ilvl w:val="1"/>
          <w:numId w:val="29"/>
        </w:numPr>
        <w:spacing w:line="440" w:lineRule="exact"/>
        <w:ind w:firstLineChars="0"/>
        <w:rPr>
          <w:rFonts w:ascii="宋体" w:eastAsia="宋体" w:hAnsi="宋体"/>
          <w:sz w:val="24"/>
          <w:szCs w:val="24"/>
        </w:rPr>
      </w:pPr>
      <w:r>
        <w:rPr>
          <w:rFonts w:ascii="宋体" w:eastAsia="宋体" w:hAnsi="宋体" w:hint="eastAsia"/>
          <w:sz w:val="24"/>
          <w:szCs w:val="24"/>
        </w:rPr>
        <w:t>执行器</w:t>
      </w:r>
      <w:r w:rsidR="00100315">
        <w:rPr>
          <w:rFonts w:ascii="宋体" w:eastAsia="宋体" w:hAnsi="宋体" w:hint="eastAsia"/>
          <w:sz w:val="24"/>
          <w:szCs w:val="24"/>
        </w:rPr>
        <w:t>对</w:t>
      </w:r>
      <w:r>
        <w:rPr>
          <w:rFonts w:ascii="宋体" w:eastAsia="宋体" w:hAnsi="宋体" w:hint="eastAsia"/>
          <w:sz w:val="24"/>
          <w:szCs w:val="24"/>
        </w:rPr>
        <w:t>所有的就绪任务</w:t>
      </w:r>
      <w:r w:rsidR="00100315">
        <w:rPr>
          <w:rFonts w:ascii="宋体" w:eastAsia="宋体" w:hAnsi="宋体" w:hint="eastAsia"/>
          <w:sz w:val="24"/>
          <w:szCs w:val="24"/>
        </w:rPr>
        <w:t>进行一次轮询</w:t>
      </w:r>
      <w:r>
        <w:rPr>
          <w:rFonts w:ascii="宋体" w:eastAsia="宋体" w:hAnsi="宋体" w:hint="eastAsia"/>
          <w:sz w:val="24"/>
          <w:szCs w:val="24"/>
        </w:rPr>
        <w:t>。</w:t>
      </w:r>
    </w:p>
    <w:p w14:paraId="6A2E2C82" w14:textId="77777777" w:rsidR="002D08B5" w:rsidRPr="007D2B49" w:rsidRDefault="002D08B5" w:rsidP="001043DE">
      <w:pPr>
        <w:spacing w:line="440" w:lineRule="exact"/>
        <w:ind w:firstLine="420"/>
        <w:rPr>
          <w:rFonts w:ascii="宋体" w:eastAsia="宋体" w:hAnsi="宋体"/>
          <w:sz w:val="24"/>
          <w:szCs w:val="24"/>
        </w:rPr>
      </w:pPr>
    </w:p>
    <w:p w14:paraId="1FFFA2DF" w14:textId="47C7EFCE" w:rsidR="00461850" w:rsidRDefault="00472AF1" w:rsidP="006F28D7">
      <w:pPr>
        <w:jc w:val="center"/>
        <w:rPr>
          <w:rFonts w:ascii="宋体" w:eastAsia="宋体" w:hAnsi="宋体"/>
          <w:sz w:val="24"/>
          <w:szCs w:val="24"/>
        </w:rPr>
      </w:pPr>
      <w:r>
        <w:rPr>
          <w:noProof/>
        </w:rPr>
        <w:drawing>
          <wp:inline distT="0" distB="0" distL="0" distR="0" wp14:anchorId="0E314DB8" wp14:editId="067C5DBF">
            <wp:extent cx="5544185" cy="2585085"/>
            <wp:effectExtent l="0" t="0" r="0" b="5715"/>
            <wp:docPr id="1742384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44185" cy="2585085"/>
                    </a:xfrm>
                    <a:prstGeom prst="rect">
                      <a:avLst/>
                    </a:prstGeom>
                    <a:noFill/>
                    <a:ln>
                      <a:noFill/>
                    </a:ln>
                  </pic:spPr>
                </pic:pic>
              </a:graphicData>
            </a:graphic>
          </wp:inline>
        </w:drawing>
      </w:r>
    </w:p>
    <w:p w14:paraId="4ED8CC05" w14:textId="7117CA5C" w:rsidR="00DC1022" w:rsidRPr="006F28D7" w:rsidRDefault="00EE3A4A" w:rsidP="006F28D7">
      <w:pPr>
        <w:jc w:val="center"/>
        <w:rPr>
          <w:rFonts w:ascii="宋体" w:eastAsia="宋体" w:hAnsi="宋体"/>
        </w:rPr>
      </w:pPr>
      <w:r w:rsidRPr="00EE3A4A">
        <w:rPr>
          <w:rFonts w:ascii="宋体" w:eastAsia="宋体" w:hAnsi="宋体" w:hint="eastAsia"/>
        </w:rPr>
        <w:t>图3-</w:t>
      </w:r>
      <w:r w:rsidR="00C46277">
        <w:rPr>
          <w:rFonts w:ascii="宋体" w:eastAsia="宋体" w:hAnsi="宋体" w:hint="eastAsia"/>
        </w:rPr>
        <w:t>2</w:t>
      </w:r>
      <w:r w:rsidRPr="00EE3A4A">
        <w:rPr>
          <w:rFonts w:ascii="宋体" w:eastAsia="宋体" w:hAnsi="宋体" w:hint="eastAsia"/>
        </w:rPr>
        <w:t xml:space="preserve"> </w:t>
      </w:r>
      <w:r>
        <w:rPr>
          <w:rFonts w:ascii="宋体" w:eastAsia="宋体" w:hAnsi="宋体" w:hint="eastAsia"/>
        </w:rPr>
        <w:t>异步串口驱动处理中断事件的流程</w:t>
      </w:r>
    </w:p>
    <w:p w14:paraId="1238FF35" w14:textId="0A4ABAC3" w:rsidR="00461850" w:rsidRPr="00B95F5C" w:rsidRDefault="00461850" w:rsidP="00B95F5C">
      <w:pPr>
        <w:pStyle w:val="03-"/>
        <w:spacing w:before="156"/>
      </w:pPr>
      <w:bookmarkStart w:id="44" w:name="_Toc165900588"/>
      <w:r w:rsidRPr="00B95F5C">
        <w:rPr>
          <w:rFonts w:hint="eastAsia"/>
        </w:rPr>
        <w:t>3.4 接口设计</w:t>
      </w:r>
      <w:bookmarkEnd w:id="44"/>
    </w:p>
    <w:p w14:paraId="400B8B3D" w14:textId="3B8F24EC" w:rsidR="00490093" w:rsidRDefault="00490093" w:rsidP="00490093">
      <w:pPr>
        <w:spacing w:line="440" w:lineRule="exact"/>
        <w:ind w:firstLine="420"/>
        <w:rPr>
          <w:rFonts w:ascii="宋体" w:eastAsia="宋体" w:hAnsi="宋体"/>
          <w:sz w:val="24"/>
          <w:szCs w:val="24"/>
        </w:rPr>
      </w:pPr>
      <w:r>
        <w:rPr>
          <w:rFonts w:ascii="宋体" w:eastAsia="宋体" w:hAnsi="宋体" w:hint="eastAsia"/>
          <w:sz w:val="24"/>
          <w:szCs w:val="24"/>
        </w:rPr>
        <w:t>本部分主要介绍异步串口驱动</w:t>
      </w:r>
      <w:r w:rsidR="00C97116">
        <w:rPr>
          <w:rFonts w:ascii="宋体" w:eastAsia="宋体" w:hAnsi="宋体" w:hint="eastAsia"/>
          <w:sz w:val="24"/>
          <w:szCs w:val="24"/>
        </w:rPr>
        <w:t>模块</w:t>
      </w:r>
      <w:r>
        <w:rPr>
          <w:rFonts w:ascii="宋体" w:eastAsia="宋体" w:hAnsi="宋体" w:hint="eastAsia"/>
          <w:sz w:val="24"/>
          <w:szCs w:val="24"/>
        </w:rPr>
        <w:t>向上层</w:t>
      </w:r>
      <w:r w:rsidR="00234596">
        <w:rPr>
          <w:rFonts w:ascii="宋体" w:eastAsia="宋体" w:hAnsi="宋体" w:hint="eastAsia"/>
          <w:sz w:val="24"/>
          <w:szCs w:val="24"/>
        </w:rPr>
        <w:t>操作系统</w:t>
      </w:r>
      <w:r>
        <w:rPr>
          <w:rFonts w:ascii="宋体" w:eastAsia="宋体" w:hAnsi="宋体" w:hint="eastAsia"/>
          <w:sz w:val="24"/>
          <w:szCs w:val="24"/>
        </w:rPr>
        <w:t>提供的相关接口</w:t>
      </w:r>
      <w:r w:rsidR="00C97116">
        <w:rPr>
          <w:rFonts w:ascii="宋体" w:eastAsia="宋体" w:hAnsi="宋体" w:hint="eastAsia"/>
          <w:sz w:val="24"/>
          <w:szCs w:val="24"/>
        </w:rPr>
        <w:t>，包括异步串口的初始化以及读写</w:t>
      </w:r>
      <w:r w:rsidR="00CE3F85">
        <w:rPr>
          <w:rFonts w:ascii="宋体" w:eastAsia="宋体" w:hAnsi="宋体" w:hint="eastAsia"/>
          <w:sz w:val="24"/>
          <w:szCs w:val="24"/>
        </w:rPr>
        <w:t>。</w:t>
      </w:r>
    </w:p>
    <w:p w14:paraId="24FB2E81" w14:textId="1EA877E0" w:rsidR="00461850" w:rsidRPr="00C97116" w:rsidRDefault="00490093" w:rsidP="00C97116">
      <w:pPr>
        <w:pStyle w:val="04-"/>
        <w:spacing w:before="156"/>
      </w:pPr>
      <w:r w:rsidRPr="00C97116">
        <w:rPr>
          <w:rFonts w:hint="eastAsia"/>
        </w:rPr>
        <w:lastRenderedPageBreak/>
        <w:t>3.4.1 异步串口的初始化</w:t>
      </w:r>
    </w:p>
    <w:p w14:paraId="081BE79A" w14:textId="3970293A" w:rsidR="00461850" w:rsidRDefault="00234596" w:rsidP="00B95F5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当操作系统需要创建一个异步串口驱动时，需要</w:t>
      </w:r>
      <w:r w:rsidR="002A4FFF">
        <w:rPr>
          <w:rFonts w:ascii="宋体" w:eastAsia="宋体" w:hAnsi="宋体" w:hint="eastAsia"/>
          <w:sz w:val="24"/>
          <w:szCs w:val="24"/>
        </w:rPr>
        <w:t>调用</w:t>
      </w:r>
      <w:proofErr w:type="spellStart"/>
      <w:r w:rsidR="002A4FFF">
        <w:rPr>
          <w:rFonts w:ascii="宋体" w:eastAsia="宋体" w:hAnsi="宋体" w:hint="eastAsia"/>
          <w:sz w:val="24"/>
          <w:szCs w:val="24"/>
        </w:rPr>
        <w:t>AsyncSerial</w:t>
      </w:r>
      <w:proofErr w:type="spellEnd"/>
      <w:r w:rsidR="002A4FFF">
        <w:rPr>
          <w:rFonts w:ascii="宋体" w:eastAsia="宋体" w:hAnsi="宋体" w:hint="eastAsia"/>
          <w:sz w:val="24"/>
          <w:szCs w:val="24"/>
        </w:rPr>
        <w:t>::new方法创建一个异步串口</w:t>
      </w:r>
      <w:proofErr w:type="spellStart"/>
      <w:r w:rsidR="002A4FFF">
        <w:rPr>
          <w:rFonts w:ascii="宋体" w:eastAsia="宋体" w:hAnsi="宋体" w:hint="eastAsia"/>
          <w:sz w:val="24"/>
          <w:szCs w:val="24"/>
        </w:rPr>
        <w:t>AsyncSerial</w:t>
      </w:r>
      <w:proofErr w:type="spellEnd"/>
      <w:r w:rsidR="002A4FFF">
        <w:rPr>
          <w:rFonts w:ascii="宋体" w:eastAsia="宋体" w:hAnsi="宋体" w:hint="eastAsia"/>
          <w:sz w:val="24"/>
          <w:szCs w:val="24"/>
        </w:rPr>
        <w:t>实例。</w:t>
      </w:r>
      <w:r w:rsidR="001C515F">
        <w:rPr>
          <w:rFonts w:ascii="宋体" w:eastAsia="宋体" w:hAnsi="宋体" w:hint="eastAsia"/>
          <w:sz w:val="24"/>
          <w:szCs w:val="24"/>
        </w:rPr>
        <w:t>一种可能的初始化方式如下：</w:t>
      </w:r>
    </w:p>
    <w:p w14:paraId="41298D42"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type</w:t>
      </w:r>
      <w:r w:rsidRPr="001C515F">
        <w:rPr>
          <w:rFonts w:ascii="Consolas" w:eastAsia="宋体" w:hAnsi="Consolas" w:cs="宋体"/>
          <w:color w:val="5C5C5C"/>
          <w:kern w:val="0"/>
        </w:rPr>
        <w:t> </w:t>
      </w:r>
      <w:proofErr w:type="spellStart"/>
      <w:r w:rsidRPr="001C515F">
        <w:rPr>
          <w:rFonts w:ascii="Consolas" w:eastAsia="宋体" w:hAnsi="Consolas" w:cs="宋体"/>
          <w:color w:val="C18401"/>
          <w:kern w:val="0"/>
        </w:rPr>
        <w:t>RxBuffer</w:t>
      </w:r>
      <w:proofErr w:type="spellEnd"/>
      <w:r w:rsidRPr="001C515F">
        <w:rPr>
          <w:rFonts w:ascii="Consolas" w:eastAsia="宋体" w:hAnsi="Consolas" w:cs="宋体"/>
          <w:color w:val="5C5C5C"/>
          <w:kern w:val="0"/>
        </w:rPr>
        <w:t> = Queue&lt;</w:t>
      </w:r>
      <w:r w:rsidRPr="001C515F">
        <w:rPr>
          <w:rFonts w:ascii="Consolas" w:eastAsia="宋体" w:hAnsi="Consolas" w:cs="宋体"/>
          <w:color w:val="C18401"/>
          <w:kern w:val="0"/>
        </w:rPr>
        <w:t>u8</w:t>
      </w:r>
      <w:r w:rsidRPr="001C515F">
        <w:rPr>
          <w:rFonts w:ascii="Consolas" w:eastAsia="宋体" w:hAnsi="Consolas" w:cs="宋体"/>
          <w:color w:val="5C5C5C"/>
          <w:kern w:val="0"/>
        </w:rPr>
        <w:t>, DEFAULT_RX_BUFFER_SIZE&gt;;</w:t>
      </w:r>
    </w:p>
    <w:p w14:paraId="721CF22B"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type</w:t>
      </w:r>
      <w:r w:rsidRPr="001C515F">
        <w:rPr>
          <w:rFonts w:ascii="Consolas" w:eastAsia="宋体" w:hAnsi="Consolas" w:cs="宋体"/>
          <w:color w:val="5C5C5C"/>
          <w:kern w:val="0"/>
        </w:rPr>
        <w:t> </w:t>
      </w:r>
      <w:proofErr w:type="spellStart"/>
      <w:r w:rsidRPr="001C515F">
        <w:rPr>
          <w:rFonts w:ascii="Consolas" w:eastAsia="宋体" w:hAnsi="Consolas" w:cs="宋体"/>
          <w:color w:val="C18401"/>
          <w:kern w:val="0"/>
        </w:rPr>
        <w:t>TxBuffer</w:t>
      </w:r>
      <w:proofErr w:type="spellEnd"/>
      <w:r w:rsidRPr="001C515F">
        <w:rPr>
          <w:rFonts w:ascii="Consolas" w:eastAsia="宋体" w:hAnsi="Consolas" w:cs="宋体"/>
          <w:color w:val="5C5C5C"/>
          <w:kern w:val="0"/>
        </w:rPr>
        <w:t> = Queue&lt;</w:t>
      </w:r>
      <w:r w:rsidRPr="001C515F">
        <w:rPr>
          <w:rFonts w:ascii="Consolas" w:eastAsia="宋体" w:hAnsi="Consolas" w:cs="宋体"/>
          <w:color w:val="C18401"/>
          <w:kern w:val="0"/>
        </w:rPr>
        <w:t>u8</w:t>
      </w:r>
      <w:r w:rsidRPr="001C515F">
        <w:rPr>
          <w:rFonts w:ascii="Consolas" w:eastAsia="宋体" w:hAnsi="Consolas" w:cs="宋体"/>
          <w:color w:val="5C5C5C"/>
          <w:kern w:val="0"/>
        </w:rPr>
        <w:t>, DEFAULT_TX_BUFFER_SIZE&gt;;</w:t>
      </w:r>
    </w:p>
    <w:p w14:paraId="5B83499D"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static</w:t>
      </w:r>
      <w:r w:rsidRPr="001C515F">
        <w:rPr>
          <w:rFonts w:ascii="Consolas" w:eastAsia="宋体" w:hAnsi="Consolas" w:cs="宋体"/>
          <w:color w:val="5C5C5C"/>
          <w:kern w:val="0"/>
        </w:rPr>
        <w:t> </w:t>
      </w:r>
      <w:r w:rsidRPr="001C515F">
        <w:rPr>
          <w:rFonts w:ascii="Consolas" w:eastAsia="宋体" w:hAnsi="Consolas" w:cs="宋体"/>
          <w:color w:val="A626A4"/>
          <w:kern w:val="0"/>
        </w:rPr>
        <w:t>mut</w:t>
      </w:r>
      <w:r w:rsidRPr="001C515F">
        <w:rPr>
          <w:rFonts w:ascii="Consolas" w:eastAsia="宋体" w:hAnsi="Consolas" w:cs="宋体"/>
          <w:color w:val="5C5C5C"/>
          <w:kern w:val="0"/>
        </w:rPr>
        <w:t> DRIVER_RX_BUFFER: </w:t>
      </w:r>
      <w:proofErr w:type="spellStart"/>
      <w:r w:rsidRPr="001C515F">
        <w:rPr>
          <w:rFonts w:ascii="Consolas" w:eastAsia="宋体" w:hAnsi="Consolas" w:cs="宋体"/>
          <w:color w:val="5C5C5C"/>
          <w:kern w:val="0"/>
        </w:rPr>
        <w:t>RxBuffer</w:t>
      </w:r>
      <w:proofErr w:type="spellEnd"/>
      <w:r w:rsidRPr="001C515F">
        <w:rPr>
          <w:rFonts w:ascii="Consolas" w:eastAsia="宋体" w:hAnsi="Consolas" w:cs="宋体"/>
          <w:color w:val="5C5C5C"/>
          <w:kern w:val="0"/>
        </w:rPr>
        <w:t> = </w:t>
      </w:r>
      <w:proofErr w:type="spellStart"/>
      <w:proofErr w:type="gramStart"/>
      <w:r w:rsidRPr="001C515F">
        <w:rPr>
          <w:rFonts w:ascii="Consolas" w:eastAsia="宋体" w:hAnsi="Consolas" w:cs="宋体"/>
          <w:color w:val="5C5C5C"/>
          <w:kern w:val="0"/>
        </w:rPr>
        <w:t>RxBuffer</w:t>
      </w:r>
      <w:proofErr w:type="spellEnd"/>
      <w:r w:rsidRPr="001C515F">
        <w:rPr>
          <w:rFonts w:ascii="Consolas" w:eastAsia="宋体" w:hAnsi="Consolas" w:cs="宋体"/>
          <w:color w:val="5C5C5C"/>
          <w:kern w:val="0"/>
        </w:rPr>
        <w:t>::</w:t>
      </w:r>
      <w:proofErr w:type="gramEnd"/>
      <w:r w:rsidRPr="001C515F">
        <w:rPr>
          <w:rFonts w:ascii="Consolas" w:eastAsia="宋体" w:hAnsi="Consolas" w:cs="宋体"/>
          <w:color w:val="5C5C5C"/>
          <w:kern w:val="0"/>
        </w:rPr>
        <w:t>new();</w:t>
      </w:r>
    </w:p>
    <w:p w14:paraId="56ABFEC0"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static</w:t>
      </w:r>
      <w:r w:rsidRPr="001C515F">
        <w:rPr>
          <w:rFonts w:ascii="Consolas" w:eastAsia="宋体" w:hAnsi="Consolas" w:cs="宋体"/>
          <w:color w:val="5C5C5C"/>
          <w:kern w:val="0"/>
        </w:rPr>
        <w:t> </w:t>
      </w:r>
      <w:r w:rsidRPr="001C515F">
        <w:rPr>
          <w:rFonts w:ascii="Consolas" w:eastAsia="宋体" w:hAnsi="Consolas" w:cs="宋体"/>
          <w:color w:val="A626A4"/>
          <w:kern w:val="0"/>
        </w:rPr>
        <w:t>mut</w:t>
      </w:r>
      <w:r w:rsidRPr="001C515F">
        <w:rPr>
          <w:rFonts w:ascii="Consolas" w:eastAsia="宋体" w:hAnsi="Consolas" w:cs="宋体"/>
          <w:color w:val="5C5C5C"/>
          <w:kern w:val="0"/>
        </w:rPr>
        <w:t> DRIVER_TX_BUFFER: </w:t>
      </w:r>
      <w:proofErr w:type="spellStart"/>
      <w:r w:rsidRPr="001C515F">
        <w:rPr>
          <w:rFonts w:ascii="Consolas" w:eastAsia="宋体" w:hAnsi="Consolas" w:cs="宋体"/>
          <w:color w:val="5C5C5C"/>
          <w:kern w:val="0"/>
        </w:rPr>
        <w:t>TxBuffer</w:t>
      </w:r>
      <w:proofErr w:type="spellEnd"/>
      <w:r w:rsidRPr="001C515F">
        <w:rPr>
          <w:rFonts w:ascii="Consolas" w:eastAsia="宋体" w:hAnsi="Consolas" w:cs="宋体"/>
          <w:color w:val="5C5C5C"/>
          <w:kern w:val="0"/>
        </w:rPr>
        <w:t> = </w:t>
      </w:r>
      <w:proofErr w:type="spellStart"/>
      <w:proofErr w:type="gramStart"/>
      <w:r w:rsidRPr="001C515F">
        <w:rPr>
          <w:rFonts w:ascii="Consolas" w:eastAsia="宋体" w:hAnsi="Consolas" w:cs="宋体"/>
          <w:color w:val="5C5C5C"/>
          <w:kern w:val="0"/>
        </w:rPr>
        <w:t>TxBuffer</w:t>
      </w:r>
      <w:proofErr w:type="spellEnd"/>
      <w:r w:rsidRPr="001C515F">
        <w:rPr>
          <w:rFonts w:ascii="Consolas" w:eastAsia="宋体" w:hAnsi="Consolas" w:cs="宋体"/>
          <w:color w:val="5C5C5C"/>
          <w:kern w:val="0"/>
        </w:rPr>
        <w:t>::</w:t>
      </w:r>
      <w:proofErr w:type="gramEnd"/>
      <w:r w:rsidRPr="001C515F">
        <w:rPr>
          <w:rFonts w:ascii="Consolas" w:eastAsia="宋体" w:hAnsi="Consolas" w:cs="宋体"/>
          <w:color w:val="5C5C5C"/>
          <w:kern w:val="0"/>
        </w:rPr>
        <w:t>new();</w:t>
      </w:r>
    </w:p>
    <w:p w14:paraId="1F58E91D"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let</w:t>
      </w:r>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rx_pro</w:t>
      </w:r>
      <w:proofErr w:type="spellEnd"/>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rx_con</w:t>
      </w:r>
      <w:proofErr w:type="spellEnd"/>
      <w:r w:rsidRPr="001C515F">
        <w:rPr>
          <w:rFonts w:ascii="Consolas" w:eastAsia="宋体" w:hAnsi="Consolas" w:cs="宋体"/>
          <w:color w:val="5C5C5C"/>
          <w:kern w:val="0"/>
        </w:rPr>
        <w:t>) = </w:t>
      </w:r>
      <w:r w:rsidRPr="001C515F">
        <w:rPr>
          <w:rFonts w:ascii="Consolas" w:eastAsia="宋体" w:hAnsi="Consolas" w:cs="宋体"/>
          <w:color w:val="A626A4"/>
          <w:kern w:val="0"/>
        </w:rPr>
        <w:t>unsafe</w:t>
      </w:r>
      <w:r w:rsidRPr="001C515F">
        <w:rPr>
          <w:rFonts w:ascii="Consolas" w:eastAsia="宋体" w:hAnsi="Consolas" w:cs="宋体"/>
          <w:color w:val="5C5C5C"/>
          <w:kern w:val="0"/>
        </w:rPr>
        <w:t> </w:t>
      </w:r>
      <w:proofErr w:type="gramStart"/>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DRIVER</w:t>
      </w:r>
      <w:proofErr w:type="gramEnd"/>
      <w:r w:rsidRPr="001C515F">
        <w:rPr>
          <w:rFonts w:ascii="Consolas" w:eastAsia="宋体" w:hAnsi="Consolas" w:cs="宋体"/>
          <w:color w:val="5C5C5C"/>
          <w:kern w:val="0"/>
        </w:rPr>
        <w:t>_RX_BUFFER.split</w:t>
      </w:r>
      <w:proofErr w:type="spellEnd"/>
      <w:r w:rsidRPr="001C515F">
        <w:rPr>
          <w:rFonts w:ascii="Consolas" w:eastAsia="宋体" w:hAnsi="Consolas" w:cs="宋体"/>
          <w:color w:val="5C5C5C"/>
          <w:kern w:val="0"/>
        </w:rPr>
        <w:t>() };</w:t>
      </w:r>
    </w:p>
    <w:p w14:paraId="30F3BD73"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let</w:t>
      </w:r>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tx_pro</w:t>
      </w:r>
      <w:proofErr w:type="spellEnd"/>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tx_con</w:t>
      </w:r>
      <w:proofErr w:type="spellEnd"/>
      <w:r w:rsidRPr="001C515F">
        <w:rPr>
          <w:rFonts w:ascii="Consolas" w:eastAsia="宋体" w:hAnsi="Consolas" w:cs="宋体"/>
          <w:color w:val="5C5C5C"/>
          <w:kern w:val="0"/>
        </w:rPr>
        <w:t>) = </w:t>
      </w:r>
      <w:r w:rsidRPr="001C515F">
        <w:rPr>
          <w:rFonts w:ascii="Consolas" w:eastAsia="宋体" w:hAnsi="Consolas" w:cs="宋体"/>
          <w:color w:val="A626A4"/>
          <w:kern w:val="0"/>
        </w:rPr>
        <w:t>unsafe</w:t>
      </w:r>
      <w:r w:rsidRPr="001C515F">
        <w:rPr>
          <w:rFonts w:ascii="Consolas" w:eastAsia="宋体" w:hAnsi="Consolas" w:cs="宋体"/>
          <w:color w:val="5C5C5C"/>
          <w:kern w:val="0"/>
        </w:rPr>
        <w:t> </w:t>
      </w:r>
      <w:proofErr w:type="gramStart"/>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DRIVER</w:t>
      </w:r>
      <w:proofErr w:type="gramEnd"/>
      <w:r w:rsidRPr="001C515F">
        <w:rPr>
          <w:rFonts w:ascii="Consolas" w:eastAsia="宋体" w:hAnsi="Consolas" w:cs="宋体"/>
          <w:color w:val="5C5C5C"/>
          <w:kern w:val="0"/>
        </w:rPr>
        <w:t>_TX_BUFFER.split</w:t>
      </w:r>
      <w:proofErr w:type="spellEnd"/>
      <w:r w:rsidRPr="001C515F">
        <w:rPr>
          <w:rFonts w:ascii="Consolas" w:eastAsia="宋体" w:hAnsi="Consolas" w:cs="宋体"/>
          <w:color w:val="5C5C5C"/>
          <w:kern w:val="0"/>
        </w:rPr>
        <w:t>() };</w:t>
      </w:r>
    </w:p>
    <w:p w14:paraId="11B7BC4C"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let</w:t>
      </w:r>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async_serial</w:t>
      </w:r>
      <w:proofErr w:type="spellEnd"/>
      <w:r w:rsidRPr="001C515F">
        <w:rPr>
          <w:rFonts w:ascii="Consolas" w:eastAsia="宋体" w:hAnsi="Consolas" w:cs="宋体"/>
          <w:color w:val="5C5C5C"/>
          <w:kern w:val="0"/>
        </w:rPr>
        <w:t> = </w:t>
      </w:r>
      <w:proofErr w:type="spellStart"/>
      <w:proofErr w:type="gramStart"/>
      <w:r w:rsidRPr="001C515F">
        <w:rPr>
          <w:rFonts w:ascii="Consolas" w:eastAsia="宋体" w:hAnsi="Consolas" w:cs="宋体"/>
          <w:color w:val="5C5C5C"/>
          <w:kern w:val="0"/>
        </w:rPr>
        <w:t>AsyncSerial</w:t>
      </w:r>
      <w:proofErr w:type="spellEnd"/>
      <w:r w:rsidRPr="001C515F">
        <w:rPr>
          <w:rFonts w:ascii="Consolas" w:eastAsia="宋体" w:hAnsi="Consolas" w:cs="宋体"/>
          <w:color w:val="5C5C5C"/>
          <w:kern w:val="0"/>
        </w:rPr>
        <w:t>::</w:t>
      </w:r>
      <w:proofErr w:type="gramEnd"/>
      <w:r w:rsidRPr="001C515F">
        <w:rPr>
          <w:rFonts w:ascii="Consolas" w:eastAsia="宋体" w:hAnsi="Consolas" w:cs="宋体"/>
          <w:color w:val="5C5C5C"/>
          <w:kern w:val="0"/>
        </w:rPr>
        <w:t>new(</w:t>
      </w:r>
    </w:p>
    <w:p w14:paraId="50BF6914"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base_addr</w:t>
      </w:r>
      <w:proofErr w:type="spellEnd"/>
      <w:r w:rsidRPr="001C515F">
        <w:rPr>
          <w:rFonts w:ascii="Consolas" w:eastAsia="宋体" w:hAnsi="Consolas" w:cs="宋体"/>
          <w:color w:val="5C5C5C"/>
          <w:kern w:val="0"/>
        </w:rPr>
        <w:t>, </w:t>
      </w:r>
    </w:p>
    <w:p w14:paraId="5A2F0A51"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rx_pro</w:t>
      </w:r>
      <w:proofErr w:type="spellEnd"/>
      <w:r w:rsidRPr="001C515F">
        <w:rPr>
          <w:rFonts w:ascii="Consolas" w:eastAsia="宋体" w:hAnsi="Consolas" w:cs="宋体"/>
          <w:color w:val="5C5C5C"/>
          <w:kern w:val="0"/>
        </w:rPr>
        <w:t>, </w:t>
      </w:r>
    </w:p>
    <w:p w14:paraId="59ABAE66"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rx_con</w:t>
      </w:r>
      <w:proofErr w:type="spellEnd"/>
      <w:r w:rsidRPr="001C515F">
        <w:rPr>
          <w:rFonts w:ascii="Consolas" w:eastAsia="宋体" w:hAnsi="Consolas" w:cs="宋体"/>
          <w:color w:val="5C5C5C"/>
          <w:kern w:val="0"/>
        </w:rPr>
        <w:t>, </w:t>
      </w:r>
    </w:p>
    <w:p w14:paraId="2A4E6B41"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tx_pro</w:t>
      </w:r>
      <w:proofErr w:type="spellEnd"/>
      <w:r w:rsidRPr="001C515F">
        <w:rPr>
          <w:rFonts w:ascii="Consolas" w:eastAsia="宋体" w:hAnsi="Consolas" w:cs="宋体"/>
          <w:color w:val="5C5C5C"/>
          <w:kern w:val="0"/>
        </w:rPr>
        <w:t>, </w:t>
      </w:r>
    </w:p>
    <w:p w14:paraId="1D755B2E"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tx_con</w:t>
      </w:r>
      <w:proofErr w:type="spellEnd"/>
    </w:p>
    <w:p w14:paraId="3A37C0E3"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C515F">
        <w:rPr>
          <w:rFonts w:ascii="Consolas" w:eastAsia="宋体" w:hAnsi="Consolas" w:cs="宋体"/>
          <w:color w:val="5C5C5C"/>
          <w:kern w:val="0"/>
        </w:rPr>
        <w:t>);</w:t>
      </w:r>
    </w:p>
    <w:p w14:paraId="07EFA1C1"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C515F">
        <w:rPr>
          <w:rFonts w:ascii="Consolas" w:eastAsia="宋体" w:hAnsi="Consolas" w:cs="宋体"/>
          <w:color w:val="A626A4"/>
          <w:kern w:val="0"/>
        </w:rPr>
        <w:t>let</w:t>
      </w:r>
      <w:r w:rsidRPr="001C515F">
        <w:rPr>
          <w:rFonts w:ascii="Consolas" w:eastAsia="宋体" w:hAnsi="Consolas" w:cs="宋体"/>
          <w:color w:val="5C5C5C"/>
          <w:kern w:val="0"/>
        </w:rPr>
        <w:t> </w:t>
      </w:r>
      <w:proofErr w:type="spellStart"/>
      <w:r w:rsidRPr="001C515F">
        <w:rPr>
          <w:rFonts w:ascii="Consolas" w:eastAsia="宋体" w:hAnsi="Consolas" w:cs="宋体"/>
          <w:color w:val="5C5C5C"/>
          <w:kern w:val="0"/>
        </w:rPr>
        <w:t>async_serial</w:t>
      </w:r>
      <w:proofErr w:type="spellEnd"/>
      <w:r w:rsidRPr="001C515F">
        <w:rPr>
          <w:rFonts w:ascii="Consolas" w:eastAsia="宋体" w:hAnsi="Consolas" w:cs="宋体"/>
          <w:color w:val="5C5C5C"/>
          <w:kern w:val="0"/>
        </w:rPr>
        <w:t> = </w:t>
      </w:r>
      <w:proofErr w:type="gramStart"/>
      <w:r w:rsidRPr="001C515F">
        <w:rPr>
          <w:rFonts w:ascii="Consolas" w:eastAsia="宋体" w:hAnsi="Consolas" w:cs="宋体"/>
          <w:color w:val="5C5C5C"/>
          <w:kern w:val="0"/>
        </w:rPr>
        <w:t>Arc::</w:t>
      </w:r>
      <w:proofErr w:type="gramEnd"/>
      <w:r w:rsidRPr="001C515F">
        <w:rPr>
          <w:rFonts w:ascii="Consolas" w:eastAsia="宋体" w:hAnsi="Consolas" w:cs="宋体"/>
          <w:color w:val="5C5C5C"/>
          <w:kern w:val="0"/>
        </w:rPr>
        <w:t>new(</w:t>
      </w:r>
      <w:proofErr w:type="spellStart"/>
      <w:r w:rsidRPr="001C515F">
        <w:rPr>
          <w:rFonts w:ascii="Consolas" w:eastAsia="宋体" w:hAnsi="Consolas" w:cs="宋体"/>
          <w:color w:val="5C5C5C"/>
          <w:kern w:val="0"/>
        </w:rPr>
        <w:t>async_serial</w:t>
      </w:r>
      <w:proofErr w:type="spellEnd"/>
      <w:r w:rsidRPr="001C515F">
        <w:rPr>
          <w:rFonts w:ascii="Consolas" w:eastAsia="宋体" w:hAnsi="Consolas" w:cs="宋体"/>
          <w:color w:val="5C5C5C"/>
          <w:kern w:val="0"/>
        </w:rPr>
        <w:t>);</w:t>
      </w:r>
    </w:p>
    <w:p w14:paraId="0F1D2210" w14:textId="77777777" w:rsidR="001C515F" w:rsidRPr="001C515F" w:rsidRDefault="001C515F" w:rsidP="001C515F">
      <w:pPr>
        <w:widowControl/>
        <w:numPr>
          <w:ilvl w:val="0"/>
          <w:numId w:val="33"/>
        </w:numPr>
        <w:pBdr>
          <w:left w:val="single" w:sz="18" w:space="0" w:color="6CE26C"/>
        </w:pBdr>
        <w:shd w:val="clear" w:color="auto" w:fill="F8F8F8"/>
        <w:spacing w:line="270" w:lineRule="atLeast"/>
        <w:ind w:left="1395"/>
        <w:jc w:val="left"/>
        <w:rPr>
          <w:rFonts w:ascii="Consolas" w:eastAsia="宋体" w:hAnsi="Consolas" w:cs="宋体"/>
          <w:color w:val="5C5C5C"/>
          <w:kern w:val="0"/>
        </w:rPr>
      </w:pPr>
      <w:proofErr w:type="spellStart"/>
      <w:proofErr w:type="gramStart"/>
      <w:r w:rsidRPr="001C515F">
        <w:rPr>
          <w:rFonts w:ascii="Consolas" w:eastAsia="宋体" w:hAnsi="Consolas" w:cs="宋体"/>
          <w:color w:val="C18401"/>
          <w:kern w:val="0"/>
        </w:rPr>
        <w:t>println</w:t>
      </w:r>
      <w:proofErr w:type="spellEnd"/>
      <w:r w:rsidRPr="001C515F">
        <w:rPr>
          <w:rFonts w:ascii="Consolas" w:eastAsia="宋体" w:hAnsi="Consolas" w:cs="宋体"/>
          <w:color w:val="C18401"/>
          <w:kern w:val="0"/>
        </w:rPr>
        <w:t>!</w:t>
      </w:r>
      <w:r w:rsidRPr="001C515F">
        <w:rPr>
          <w:rFonts w:ascii="Consolas" w:eastAsia="宋体" w:hAnsi="Consolas" w:cs="宋体"/>
          <w:color w:val="5C5C5C"/>
          <w:kern w:val="0"/>
        </w:rPr>
        <w:t>(</w:t>
      </w:r>
      <w:proofErr w:type="gramEnd"/>
      <w:r w:rsidRPr="001C515F">
        <w:rPr>
          <w:rFonts w:ascii="Consolas" w:eastAsia="宋体" w:hAnsi="Consolas" w:cs="宋体"/>
          <w:color w:val="50A14F"/>
          <w:kern w:val="0"/>
        </w:rPr>
        <w:t>"before </w:t>
      </w:r>
      <w:proofErr w:type="spellStart"/>
      <w:r w:rsidRPr="001C515F">
        <w:rPr>
          <w:rFonts w:ascii="Consolas" w:eastAsia="宋体" w:hAnsi="Consolas" w:cs="宋体"/>
          <w:color w:val="50A14F"/>
          <w:kern w:val="0"/>
        </w:rPr>
        <w:t>hardware_init</w:t>
      </w:r>
      <w:proofErr w:type="spellEnd"/>
      <w:r w:rsidRPr="001C515F">
        <w:rPr>
          <w:rFonts w:ascii="Consolas" w:eastAsia="宋体" w:hAnsi="Consolas" w:cs="宋体"/>
          <w:color w:val="50A14F"/>
          <w:kern w:val="0"/>
        </w:rPr>
        <w:t>"</w:t>
      </w:r>
      <w:r w:rsidRPr="001C515F">
        <w:rPr>
          <w:rFonts w:ascii="Consolas" w:eastAsia="宋体" w:hAnsi="Consolas" w:cs="宋体"/>
          <w:color w:val="5C5C5C"/>
          <w:kern w:val="0"/>
        </w:rPr>
        <w:t>);</w:t>
      </w:r>
    </w:p>
    <w:p w14:paraId="6BB07516" w14:textId="77777777" w:rsidR="001C515F" w:rsidRPr="001C515F" w:rsidRDefault="001C515F" w:rsidP="001C515F">
      <w:pPr>
        <w:widowControl/>
        <w:numPr>
          <w:ilvl w:val="0"/>
          <w:numId w:val="33"/>
        </w:numPr>
        <w:pBdr>
          <w:left w:val="single" w:sz="18" w:space="0" w:color="6CE26C"/>
        </w:pBdr>
        <w:shd w:val="clear" w:color="auto" w:fill="FFFFFF"/>
        <w:spacing w:line="270" w:lineRule="atLeast"/>
        <w:ind w:left="1395"/>
        <w:jc w:val="left"/>
        <w:rPr>
          <w:rFonts w:ascii="Consolas" w:eastAsia="宋体" w:hAnsi="Consolas" w:cs="宋体"/>
          <w:color w:val="5C5C5C"/>
          <w:kern w:val="0"/>
        </w:rPr>
      </w:pPr>
      <w:proofErr w:type="spellStart"/>
      <w:r w:rsidRPr="001C515F">
        <w:rPr>
          <w:rFonts w:ascii="Consolas" w:eastAsia="宋体" w:hAnsi="Consolas" w:cs="宋体"/>
          <w:color w:val="5C5C5C"/>
          <w:kern w:val="0"/>
        </w:rPr>
        <w:t>async_</w:t>
      </w:r>
      <w:proofErr w:type="gramStart"/>
      <w:r w:rsidRPr="001C515F">
        <w:rPr>
          <w:rFonts w:ascii="Consolas" w:eastAsia="宋体" w:hAnsi="Consolas" w:cs="宋体"/>
          <w:color w:val="5C5C5C"/>
          <w:kern w:val="0"/>
        </w:rPr>
        <w:t>serial.hardware</w:t>
      </w:r>
      <w:proofErr w:type="gramEnd"/>
      <w:r w:rsidRPr="001C515F">
        <w:rPr>
          <w:rFonts w:ascii="Consolas" w:eastAsia="宋体" w:hAnsi="Consolas" w:cs="宋体"/>
          <w:color w:val="5C5C5C"/>
          <w:kern w:val="0"/>
        </w:rPr>
        <w:t>_init</w:t>
      </w:r>
      <w:proofErr w:type="spellEnd"/>
      <w:r w:rsidRPr="001C515F">
        <w:rPr>
          <w:rFonts w:ascii="Consolas" w:eastAsia="宋体" w:hAnsi="Consolas" w:cs="宋体"/>
          <w:color w:val="5C5C5C"/>
          <w:kern w:val="0"/>
        </w:rPr>
        <w:t>(BAUD_RATE);</w:t>
      </w:r>
    </w:p>
    <w:p w14:paraId="4D922400" w14:textId="6D3FCCD2" w:rsidR="00CF6CD0" w:rsidRPr="001C515F" w:rsidRDefault="009C45BE" w:rsidP="009C45BE">
      <w:pPr>
        <w:spacing w:line="440" w:lineRule="exact"/>
        <w:ind w:firstLine="420"/>
        <w:rPr>
          <w:rFonts w:ascii="宋体" w:eastAsia="宋体" w:hAnsi="宋体"/>
          <w:sz w:val="24"/>
          <w:szCs w:val="24"/>
        </w:rPr>
      </w:pPr>
      <w:r>
        <w:rPr>
          <w:rFonts w:ascii="宋体" w:eastAsia="宋体" w:hAnsi="宋体" w:hint="eastAsia"/>
          <w:sz w:val="24"/>
          <w:szCs w:val="24"/>
        </w:rPr>
        <w:t>希望使用异步串口驱动的上层操作系统需要根据自己需要的缓冲区大小，创建一个读缓冲RX区和写缓冲TX区，并将串口的基址</w:t>
      </w:r>
      <w:proofErr w:type="spellStart"/>
      <w:r>
        <w:rPr>
          <w:rFonts w:ascii="宋体" w:eastAsia="宋体" w:hAnsi="宋体" w:hint="eastAsia"/>
          <w:sz w:val="24"/>
          <w:szCs w:val="24"/>
        </w:rPr>
        <w:t>base_addr</w:t>
      </w:r>
      <w:proofErr w:type="spellEnd"/>
      <w:r>
        <w:rPr>
          <w:rFonts w:ascii="宋体" w:eastAsia="宋体" w:hAnsi="宋体" w:hint="eastAsia"/>
          <w:sz w:val="24"/>
          <w:szCs w:val="24"/>
        </w:rPr>
        <w:t>以及这两个缓冲区的生产者和消费者依次提交给异步串口驱动的初始化函数。但传入相关信息后，初始化函数只是单纯对</w:t>
      </w:r>
      <w:proofErr w:type="spellStart"/>
      <w:r>
        <w:rPr>
          <w:rFonts w:ascii="宋体" w:eastAsia="宋体" w:hAnsi="宋体" w:hint="eastAsia"/>
          <w:sz w:val="24"/>
          <w:szCs w:val="24"/>
        </w:rPr>
        <w:t>AsyncSerial</w:t>
      </w:r>
      <w:proofErr w:type="spellEnd"/>
      <w:r>
        <w:rPr>
          <w:rFonts w:ascii="宋体" w:eastAsia="宋体" w:hAnsi="宋体" w:hint="eastAsia"/>
          <w:sz w:val="24"/>
          <w:szCs w:val="24"/>
        </w:rPr>
        <w:t>数据结构的相关字段进行初始化，并没有对串口硬件设备进行任何的操作。</w:t>
      </w:r>
      <w:r w:rsidR="00322A6A">
        <w:rPr>
          <w:rFonts w:ascii="宋体" w:eastAsia="宋体" w:hAnsi="宋体" w:hint="eastAsia"/>
          <w:sz w:val="24"/>
          <w:szCs w:val="24"/>
        </w:rPr>
        <w:t>我们还需要调用</w:t>
      </w:r>
      <w:proofErr w:type="spellStart"/>
      <w:r w:rsidR="00322A6A">
        <w:rPr>
          <w:rFonts w:ascii="宋体" w:eastAsia="宋体" w:hAnsi="宋体" w:hint="eastAsia"/>
          <w:sz w:val="24"/>
          <w:szCs w:val="24"/>
        </w:rPr>
        <w:t>hardware_init</w:t>
      </w:r>
      <w:proofErr w:type="spellEnd"/>
      <w:r w:rsidR="00322A6A">
        <w:rPr>
          <w:rFonts w:ascii="宋体" w:eastAsia="宋体" w:hAnsi="宋体" w:hint="eastAsia"/>
          <w:sz w:val="24"/>
          <w:szCs w:val="24"/>
        </w:rPr>
        <w:t>方法（16行），并将</w:t>
      </w:r>
      <w:r w:rsidR="00521842">
        <w:rPr>
          <w:rFonts w:ascii="宋体" w:eastAsia="宋体" w:hAnsi="宋体" w:hint="eastAsia"/>
          <w:sz w:val="24"/>
          <w:szCs w:val="24"/>
        </w:rPr>
        <w:t>规定的</w:t>
      </w:r>
      <w:r w:rsidR="00322A6A">
        <w:rPr>
          <w:rFonts w:ascii="宋体" w:eastAsia="宋体" w:hAnsi="宋体" w:hint="eastAsia"/>
          <w:sz w:val="24"/>
          <w:szCs w:val="24"/>
        </w:rPr>
        <w:t>串口传输波特率一并提供，这样</w:t>
      </w:r>
      <w:proofErr w:type="spellStart"/>
      <w:r w:rsidR="00322A6A">
        <w:rPr>
          <w:rFonts w:ascii="宋体" w:eastAsia="宋体" w:hAnsi="宋体" w:hint="eastAsia"/>
          <w:sz w:val="24"/>
          <w:szCs w:val="24"/>
        </w:rPr>
        <w:t>AsyncSerial</w:t>
      </w:r>
      <w:proofErr w:type="spellEnd"/>
      <w:r w:rsidR="00322A6A">
        <w:rPr>
          <w:rFonts w:ascii="宋体" w:eastAsia="宋体" w:hAnsi="宋体" w:hint="eastAsia"/>
          <w:sz w:val="24"/>
          <w:szCs w:val="24"/>
        </w:rPr>
        <w:t>异步串口驱动就会对</w:t>
      </w:r>
      <w:r w:rsidR="00521842">
        <w:rPr>
          <w:rFonts w:ascii="宋体" w:eastAsia="宋体" w:hAnsi="宋体" w:hint="eastAsia"/>
          <w:sz w:val="24"/>
          <w:szCs w:val="24"/>
        </w:rPr>
        <w:t>相应的串口硬件上的相关寄存器进行赋值，并将相应的中断使能，之后便能进行正常的读写操作。</w:t>
      </w:r>
    </w:p>
    <w:p w14:paraId="627B563C" w14:textId="630F79F6" w:rsidR="00CE3F85" w:rsidRPr="00C97116" w:rsidRDefault="00CE3F85" w:rsidP="00C97116">
      <w:pPr>
        <w:pStyle w:val="04-"/>
        <w:spacing w:before="156"/>
      </w:pPr>
      <w:r w:rsidRPr="00C97116">
        <w:rPr>
          <w:rFonts w:hint="eastAsia"/>
        </w:rPr>
        <w:t>3.4.2 异步串口的读写</w:t>
      </w:r>
    </w:p>
    <w:p w14:paraId="5CBCFCE5" w14:textId="0EF5EA76" w:rsidR="00CE3F85" w:rsidRDefault="00D638F5" w:rsidP="00B95F5C">
      <w:pPr>
        <w:spacing w:line="44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创建完异步串口驱动后，上层操作系统便能直接调用</w:t>
      </w:r>
      <w:proofErr w:type="spellStart"/>
      <w:r>
        <w:rPr>
          <w:rFonts w:ascii="宋体" w:eastAsia="宋体" w:hAnsi="宋体" w:hint="eastAsia"/>
          <w:sz w:val="24"/>
          <w:szCs w:val="24"/>
        </w:rPr>
        <w:t>AsyncSerial</w:t>
      </w:r>
      <w:proofErr w:type="spellEnd"/>
      <w:r>
        <w:rPr>
          <w:rFonts w:ascii="宋体" w:eastAsia="宋体" w:hAnsi="宋体" w:hint="eastAsia"/>
          <w:sz w:val="24"/>
          <w:szCs w:val="24"/>
        </w:rPr>
        <w:t>的读写函数，创建读写任务，并由异步串口驱动内部的运行时对这些读写任务进行处理。</w:t>
      </w:r>
    </w:p>
    <w:p w14:paraId="6A82AB3E" w14:textId="7F7BC09B" w:rsidR="00341A7F" w:rsidRDefault="0011529B" w:rsidP="00B95F5C">
      <w:pPr>
        <w:spacing w:line="440" w:lineRule="exact"/>
        <w:rPr>
          <w:rFonts w:ascii="宋体" w:eastAsia="宋体" w:hAnsi="宋体"/>
          <w:sz w:val="24"/>
          <w:szCs w:val="24"/>
        </w:rPr>
      </w:pPr>
      <w:r>
        <w:rPr>
          <w:rFonts w:ascii="宋体" w:eastAsia="宋体" w:hAnsi="宋体"/>
          <w:sz w:val="24"/>
          <w:szCs w:val="24"/>
        </w:rPr>
        <w:tab/>
      </w:r>
      <w:r w:rsidR="00341A7F">
        <w:rPr>
          <w:rFonts w:ascii="宋体" w:eastAsia="宋体" w:hAnsi="宋体" w:hint="eastAsia"/>
          <w:sz w:val="24"/>
          <w:szCs w:val="24"/>
        </w:rPr>
        <w:t>当操作系统调用</w:t>
      </w:r>
      <w:proofErr w:type="spellStart"/>
      <w:r>
        <w:rPr>
          <w:rFonts w:ascii="宋体" w:eastAsia="宋体" w:hAnsi="宋体" w:hint="eastAsia"/>
          <w:sz w:val="24"/>
          <w:szCs w:val="24"/>
        </w:rPr>
        <w:t>AsyncSerial</w:t>
      </w:r>
      <w:proofErr w:type="spellEnd"/>
      <w:r w:rsidR="00341A7F">
        <w:rPr>
          <w:rFonts w:ascii="宋体" w:eastAsia="宋体" w:hAnsi="宋体" w:hint="eastAsia"/>
          <w:sz w:val="24"/>
          <w:szCs w:val="24"/>
        </w:rPr>
        <w:t>的read方法后，</w:t>
      </w:r>
      <w:proofErr w:type="spellStart"/>
      <w:r w:rsidR="00341A7F">
        <w:rPr>
          <w:rFonts w:ascii="宋体" w:eastAsia="宋体" w:hAnsi="宋体" w:hint="eastAsia"/>
          <w:sz w:val="24"/>
          <w:szCs w:val="24"/>
        </w:rPr>
        <w:t>AsyncSerial</w:t>
      </w:r>
      <w:proofErr w:type="spellEnd"/>
      <w:r w:rsidR="00341A7F">
        <w:rPr>
          <w:rFonts w:ascii="宋体" w:eastAsia="宋体" w:hAnsi="宋体" w:hint="eastAsia"/>
          <w:sz w:val="24"/>
          <w:szCs w:val="24"/>
        </w:rPr>
        <w:t>会自动创建一个</w:t>
      </w:r>
      <w:proofErr w:type="gramStart"/>
      <w:r w:rsidR="00341A7F">
        <w:rPr>
          <w:rFonts w:ascii="宋体" w:eastAsia="宋体" w:hAnsi="宋体" w:hint="eastAsia"/>
          <w:sz w:val="24"/>
          <w:szCs w:val="24"/>
        </w:rPr>
        <w:t>串口读任务</w:t>
      </w:r>
      <w:proofErr w:type="gramEnd"/>
      <w:r w:rsidR="00341A7F">
        <w:rPr>
          <w:rFonts w:ascii="宋体" w:eastAsia="宋体" w:hAnsi="宋体" w:hint="eastAsia"/>
          <w:sz w:val="24"/>
          <w:szCs w:val="24"/>
        </w:rPr>
        <w:t>，这个任务记录了读取的内容要被记录的位置，需要读取的字符长度，以及异步串口驱动实例的一个引用。之后，这个任务会被封装成一个Task结构，以便按照驱动内部设计的异步运行时获取其对应的</w:t>
      </w:r>
      <w:proofErr w:type="spellStart"/>
      <w:r w:rsidR="00341A7F">
        <w:rPr>
          <w:rFonts w:ascii="宋体" w:eastAsia="宋体" w:hAnsi="宋体" w:hint="eastAsia"/>
          <w:sz w:val="24"/>
          <w:szCs w:val="24"/>
        </w:rPr>
        <w:t>waker</w:t>
      </w:r>
      <w:proofErr w:type="spellEnd"/>
      <w:r w:rsidR="00341A7F">
        <w:rPr>
          <w:rFonts w:ascii="宋体" w:eastAsia="宋体" w:hAnsi="宋体" w:hint="eastAsia"/>
          <w:sz w:val="24"/>
          <w:szCs w:val="24"/>
        </w:rPr>
        <w:t>，并将其放入调度任务的执行器</w:t>
      </w:r>
      <w:r>
        <w:rPr>
          <w:rFonts w:ascii="宋体" w:eastAsia="宋体" w:hAnsi="宋体" w:hint="eastAsia"/>
          <w:sz w:val="24"/>
          <w:szCs w:val="24"/>
        </w:rPr>
        <w:t>中</w:t>
      </w:r>
      <w:r w:rsidR="00341A7F">
        <w:rPr>
          <w:rFonts w:ascii="宋体" w:eastAsia="宋体" w:hAnsi="宋体" w:hint="eastAsia"/>
          <w:sz w:val="24"/>
          <w:szCs w:val="24"/>
        </w:rPr>
        <w:t>，具体的实现</w:t>
      </w:r>
      <w:r>
        <w:rPr>
          <w:rFonts w:ascii="宋体" w:eastAsia="宋体" w:hAnsi="宋体" w:hint="eastAsia"/>
          <w:sz w:val="24"/>
          <w:szCs w:val="24"/>
        </w:rPr>
        <w:t>如下所示：</w:t>
      </w:r>
    </w:p>
    <w:p w14:paraId="6B3780FE"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A626A4"/>
          <w:kern w:val="0"/>
        </w:rPr>
        <w:lastRenderedPageBreak/>
        <w:t>pub</w:t>
      </w:r>
      <w:r w:rsidRPr="0011529B">
        <w:rPr>
          <w:rFonts w:ascii="Consolas" w:eastAsia="宋体" w:hAnsi="Consolas" w:cs="宋体"/>
          <w:color w:val="5C5C5C"/>
          <w:kern w:val="0"/>
        </w:rPr>
        <w:t> </w:t>
      </w:r>
      <w:r w:rsidRPr="0011529B">
        <w:rPr>
          <w:rFonts w:ascii="Consolas" w:eastAsia="宋体" w:hAnsi="Consolas" w:cs="宋体"/>
          <w:color w:val="A626A4"/>
          <w:kern w:val="0"/>
        </w:rPr>
        <w:t>async</w:t>
      </w:r>
      <w:r w:rsidRPr="0011529B">
        <w:rPr>
          <w:rFonts w:ascii="Consolas" w:eastAsia="宋体" w:hAnsi="Consolas" w:cs="宋体"/>
          <w:color w:val="5C5C5C"/>
          <w:kern w:val="0"/>
        </w:rPr>
        <w:t> </w:t>
      </w:r>
      <w:proofErr w:type="spellStart"/>
      <w:r w:rsidRPr="0011529B">
        <w:rPr>
          <w:rFonts w:ascii="Consolas" w:eastAsia="宋体" w:hAnsi="Consolas" w:cs="宋体"/>
          <w:color w:val="A626A4"/>
          <w:kern w:val="0"/>
        </w:rPr>
        <w:t>fn</w:t>
      </w:r>
      <w:proofErr w:type="spellEnd"/>
      <w:r w:rsidRPr="0011529B">
        <w:rPr>
          <w:rFonts w:ascii="Consolas" w:eastAsia="宋体" w:hAnsi="Consolas" w:cs="宋体"/>
          <w:color w:val="5C5C5C"/>
          <w:kern w:val="0"/>
        </w:rPr>
        <w:t> </w:t>
      </w:r>
      <w:proofErr w:type="gramStart"/>
      <w:r w:rsidRPr="0011529B">
        <w:rPr>
          <w:rFonts w:ascii="Consolas" w:eastAsia="宋体" w:hAnsi="Consolas" w:cs="宋体"/>
          <w:color w:val="4078F2"/>
          <w:kern w:val="0"/>
        </w:rPr>
        <w:t>read</w:t>
      </w:r>
      <w:r w:rsidRPr="0011529B">
        <w:rPr>
          <w:rFonts w:ascii="Consolas" w:eastAsia="宋体" w:hAnsi="Consolas" w:cs="宋体"/>
          <w:color w:val="5C5C5C"/>
          <w:kern w:val="0"/>
        </w:rPr>
        <w:t>(</w:t>
      </w:r>
      <w:proofErr w:type="gramEnd"/>
      <w:r w:rsidRPr="0011529B">
        <w:rPr>
          <w:rFonts w:ascii="Consolas" w:eastAsia="宋体" w:hAnsi="Consolas" w:cs="宋体"/>
          <w:color w:val="A626A4"/>
          <w:kern w:val="0"/>
        </w:rPr>
        <w:t>self</w:t>
      </w:r>
      <w:r w:rsidRPr="0011529B">
        <w:rPr>
          <w:rFonts w:ascii="Consolas" w:eastAsia="宋体" w:hAnsi="Consolas" w:cs="宋体"/>
          <w:color w:val="5C5C5C"/>
          <w:kern w:val="0"/>
        </w:rPr>
        <w:t>: Arc&lt;</w:t>
      </w:r>
      <w:r w:rsidRPr="0011529B">
        <w:rPr>
          <w:rFonts w:ascii="Consolas" w:eastAsia="宋体" w:hAnsi="Consolas" w:cs="宋体"/>
          <w:color w:val="A626A4"/>
          <w:kern w:val="0"/>
        </w:rPr>
        <w:t>Self</w:t>
      </w:r>
      <w:r w:rsidRPr="0011529B">
        <w:rPr>
          <w:rFonts w:ascii="Consolas" w:eastAsia="宋体" w:hAnsi="Consolas" w:cs="宋体"/>
          <w:color w:val="5C5C5C"/>
          <w:kern w:val="0"/>
        </w:rPr>
        <w:t>&gt;, </w:t>
      </w:r>
      <w:proofErr w:type="spellStart"/>
      <w:r w:rsidRPr="0011529B">
        <w:rPr>
          <w:rFonts w:ascii="Consolas" w:eastAsia="宋体" w:hAnsi="Consolas" w:cs="宋体"/>
          <w:color w:val="5C5C5C"/>
          <w:kern w:val="0"/>
        </w:rPr>
        <w:t>buf</w:t>
      </w:r>
      <w:proofErr w:type="spellEnd"/>
      <w:r w:rsidRPr="0011529B">
        <w:rPr>
          <w:rFonts w:ascii="Consolas" w:eastAsia="宋体" w:hAnsi="Consolas" w:cs="宋体"/>
          <w:color w:val="5C5C5C"/>
          <w:kern w:val="0"/>
        </w:rPr>
        <w:t>: &amp;</w:t>
      </w:r>
      <w:r w:rsidRPr="0011529B">
        <w:rPr>
          <w:rFonts w:ascii="Consolas" w:eastAsia="宋体" w:hAnsi="Consolas" w:cs="宋体"/>
          <w:color w:val="4078F2"/>
          <w:kern w:val="0"/>
        </w:rPr>
        <w:t>'static</w:t>
      </w:r>
      <w:r w:rsidRPr="0011529B">
        <w:rPr>
          <w:rFonts w:ascii="Consolas" w:eastAsia="宋体" w:hAnsi="Consolas" w:cs="宋体"/>
          <w:color w:val="5C5C5C"/>
          <w:kern w:val="0"/>
        </w:rPr>
        <w:t> </w:t>
      </w:r>
      <w:r w:rsidRPr="0011529B">
        <w:rPr>
          <w:rFonts w:ascii="Consolas" w:eastAsia="宋体" w:hAnsi="Consolas" w:cs="宋体"/>
          <w:color w:val="A626A4"/>
          <w:kern w:val="0"/>
        </w:rPr>
        <w:t>mut</w:t>
      </w:r>
      <w:r w:rsidRPr="0011529B">
        <w:rPr>
          <w:rFonts w:ascii="Consolas" w:eastAsia="宋体" w:hAnsi="Consolas" w:cs="宋体"/>
          <w:color w:val="5C5C5C"/>
          <w:kern w:val="0"/>
        </w:rPr>
        <w:t> [</w:t>
      </w:r>
      <w:r w:rsidRPr="0011529B">
        <w:rPr>
          <w:rFonts w:ascii="Consolas" w:eastAsia="宋体" w:hAnsi="Consolas" w:cs="宋体"/>
          <w:color w:val="C18401"/>
          <w:kern w:val="0"/>
        </w:rPr>
        <w:t>u8</w:t>
      </w:r>
      <w:r w:rsidRPr="0011529B">
        <w:rPr>
          <w:rFonts w:ascii="Consolas" w:eastAsia="宋体" w:hAnsi="Consolas" w:cs="宋体"/>
          <w:color w:val="5C5C5C"/>
          <w:kern w:val="0"/>
        </w:rPr>
        <w:t>]) {</w:t>
      </w:r>
    </w:p>
    <w:p w14:paraId="4B5C6EC2"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r w:rsidRPr="0011529B">
        <w:rPr>
          <w:rFonts w:ascii="Consolas" w:eastAsia="宋体" w:hAnsi="Consolas" w:cs="宋体"/>
          <w:color w:val="A626A4"/>
          <w:kern w:val="0"/>
        </w:rPr>
        <w:t>let</w:t>
      </w:r>
      <w:r w:rsidRPr="0011529B">
        <w:rPr>
          <w:rFonts w:ascii="Consolas" w:eastAsia="宋体" w:hAnsi="Consolas" w:cs="宋体"/>
          <w:color w:val="5C5C5C"/>
          <w:kern w:val="0"/>
        </w:rPr>
        <w:t> future = </w:t>
      </w:r>
      <w:proofErr w:type="spellStart"/>
      <w:r w:rsidRPr="0011529B">
        <w:rPr>
          <w:rFonts w:ascii="Consolas" w:eastAsia="宋体" w:hAnsi="Consolas" w:cs="宋体"/>
          <w:color w:val="5C5C5C"/>
          <w:kern w:val="0"/>
        </w:rPr>
        <w:t>SerialReadFuture</w:t>
      </w:r>
      <w:proofErr w:type="spellEnd"/>
      <w:r w:rsidRPr="0011529B">
        <w:rPr>
          <w:rFonts w:ascii="Consolas" w:eastAsia="宋体" w:hAnsi="Consolas" w:cs="宋体"/>
          <w:color w:val="5C5C5C"/>
          <w:kern w:val="0"/>
        </w:rPr>
        <w:t> {</w:t>
      </w:r>
    </w:p>
    <w:p w14:paraId="3411E444"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roofErr w:type="spellStart"/>
      <w:r w:rsidRPr="0011529B">
        <w:rPr>
          <w:rFonts w:ascii="Consolas" w:eastAsia="宋体" w:hAnsi="Consolas" w:cs="宋体"/>
          <w:color w:val="5C5C5C"/>
          <w:kern w:val="0"/>
        </w:rPr>
        <w:t>buf</w:t>
      </w:r>
      <w:proofErr w:type="spellEnd"/>
      <w:r w:rsidRPr="0011529B">
        <w:rPr>
          <w:rFonts w:ascii="Consolas" w:eastAsia="宋体" w:hAnsi="Consolas" w:cs="宋体"/>
          <w:color w:val="5C5C5C"/>
          <w:kern w:val="0"/>
        </w:rPr>
        <w:t>,</w:t>
      </w:r>
    </w:p>
    <w:p w14:paraId="2D6ECBBD"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roofErr w:type="spellStart"/>
      <w:r w:rsidRPr="0011529B">
        <w:rPr>
          <w:rFonts w:ascii="Consolas" w:eastAsia="宋体" w:hAnsi="Consolas" w:cs="宋体"/>
          <w:color w:val="5C5C5C"/>
          <w:kern w:val="0"/>
        </w:rPr>
        <w:t>read_len</w:t>
      </w:r>
      <w:proofErr w:type="spellEnd"/>
      <w:r w:rsidRPr="0011529B">
        <w:rPr>
          <w:rFonts w:ascii="Consolas" w:eastAsia="宋体" w:hAnsi="Consolas" w:cs="宋体"/>
          <w:color w:val="5C5C5C"/>
          <w:kern w:val="0"/>
        </w:rPr>
        <w:t>: </w:t>
      </w:r>
      <w:r w:rsidRPr="0011529B">
        <w:rPr>
          <w:rFonts w:ascii="Consolas" w:eastAsia="宋体" w:hAnsi="Consolas" w:cs="宋体"/>
          <w:color w:val="986801"/>
          <w:kern w:val="0"/>
        </w:rPr>
        <w:t>0</w:t>
      </w:r>
      <w:r w:rsidRPr="0011529B">
        <w:rPr>
          <w:rFonts w:ascii="Consolas" w:eastAsia="宋体" w:hAnsi="Consolas" w:cs="宋体"/>
          <w:color w:val="5C5C5C"/>
          <w:kern w:val="0"/>
        </w:rPr>
        <w:t>,</w:t>
      </w:r>
    </w:p>
    <w:p w14:paraId="0E8ACCA2"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driver: </w:t>
      </w:r>
      <w:proofErr w:type="spellStart"/>
      <w:proofErr w:type="gramStart"/>
      <w:r w:rsidRPr="0011529B">
        <w:rPr>
          <w:rFonts w:ascii="Consolas" w:eastAsia="宋体" w:hAnsi="Consolas" w:cs="宋体"/>
          <w:color w:val="A626A4"/>
          <w:kern w:val="0"/>
        </w:rPr>
        <w:t>self</w:t>
      </w:r>
      <w:r w:rsidRPr="0011529B">
        <w:rPr>
          <w:rFonts w:ascii="Consolas" w:eastAsia="宋体" w:hAnsi="Consolas" w:cs="宋体"/>
          <w:color w:val="5C5C5C"/>
          <w:kern w:val="0"/>
        </w:rPr>
        <w:t>.clone</w:t>
      </w:r>
      <w:proofErr w:type="spellEnd"/>
      <w:proofErr w:type="gramEnd"/>
      <w:r w:rsidRPr="0011529B">
        <w:rPr>
          <w:rFonts w:ascii="Consolas" w:eastAsia="宋体" w:hAnsi="Consolas" w:cs="宋体"/>
          <w:color w:val="5C5C5C"/>
          <w:kern w:val="0"/>
        </w:rPr>
        <w:t>(),</w:t>
      </w:r>
    </w:p>
    <w:p w14:paraId="7DD91473"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
    <w:p w14:paraId="0BF2896D"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r w:rsidRPr="0011529B">
        <w:rPr>
          <w:rFonts w:ascii="Consolas" w:eastAsia="宋体" w:hAnsi="Consolas" w:cs="宋体"/>
          <w:i/>
          <w:iCs/>
          <w:color w:val="A0A1A7"/>
          <w:kern w:val="0"/>
        </w:rPr>
        <w:t>// </w:t>
      </w:r>
      <w:r w:rsidRPr="0011529B">
        <w:rPr>
          <w:rFonts w:ascii="Consolas" w:eastAsia="宋体" w:hAnsi="Consolas" w:cs="宋体"/>
          <w:i/>
          <w:iCs/>
          <w:color w:val="A0A1A7"/>
          <w:kern w:val="0"/>
        </w:rPr>
        <w:t>注册</w:t>
      </w:r>
    </w:p>
    <w:p w14:paraId="728EC1A2"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r w:rsidRPr="0011529B">
        <w:rPr>
          <w:rFonts w:ascii="Consolas" w:eastAsia="宋体" w:hAnsi="Consolas" w:cs="宋体"/>
          <w:color w:val="A626A4"/>
          <w:kern w:val="0"/>
        </w:rPr>
        <w:t>let</w:t>
      </w:r>
      <w:r w:rsidRPr="0011529B">
        <w:rPr>
          <w:rFonts w:ascii="Consolas" w:eastAsia="宋体" w:hAnsi="Consolas" w:cs="宋体"/>
          <w:color w:val="5C5C5C"/>
          <w:kern w:val="0"/>
        </w:rPr>
        <w:t> task = </w:t>
      </w:r>
      <w:proofErr w:type="gramStart"/>
      <w:r w:rsidRPr="0011529B">
        <w:rPr>
          <w:rFonts w:ascii="Consolas" w:eastAsia="宋体" w:hAnsi="Consolas" w:cs="宋体"/>
          <w:color w:val="5C5C5C"/>
          <w:kern w:val="0"/>
        </w:rPr>
        <w:t>Task::</w:t>
      </w:r>
      <w:proofErr w:type="gramEnd"/>
      <w:r w:rsidRPr="0011529B">
        <w:rPr>
          <w:rFonts w:ascii="Consolas" w:eastAsia="宋体" w:hAnsi="Consolas" w:cs="宋体"/>
          <w:color w:val="5C5C5C"/>
          <w:kern w:val="0"/>
        </w:rPr>
        <w:t>new(</w:t>
      </w:r>
    </w:p>
    <w:p w14:paraId="69A7560A"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roofErr w:type="gramStart"/>
      <w:r w:rsidRPr="0011529B">
        <w:rPr>
          <w:rFonts w:ascii="Consolas" w:eastAsia="宋体" w:hAnsi="Consolas" w:cs="宋体"/>
          <w:color w:val="C18401"/>
          <w:kern w:val="0"/>
        </w:rPr>
        <w:t>Box</w:t>
      </w:r>
      <w:r w:rsidRPr="0011529B">
        <w:rPr>
          <w:rFonts w:ascii="Consolas" w:eastAsia="宋体" w:hAnsi="Consolas" w:cs="宋体"/>
          <w:color w:val="5C5C5C"/>
          <w:kern w:val="0"/>
        </w:rPr>
        <w:t>::</w:t>
      </w:r>
      <w:proofErr w:type="gramEnd"/>
      <w:r w:rsidRPr="0011529B">
        <w:rPr>
          <w:rFonts w:ascii="Consolas" w:eastAsia="宋体" w:hAnsi="Consolas" w:cs="宋体"/>
          <w:color w:val="5C5C5C"/>
          <w:kern w:val="0"/>
        </w:rPr>
        <w:t>pin(future),</w:t>
      </w:r>
    </w:p>
    <w:p w14:paraId="539CB6F1"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roofErr w:type="spellStart"/>
      <w:proofErr w:type="gramStart"/>
      <w:r w:rsidRPr="0011529B">
        <w:rPr>
          <w:rFonts w:ascii="Consolas" w:eastAsia="宋体" w:hAnsi="Consolas" w:cs="宋体"/>
          <w:color w:val="A626A4"/>
          <w:kern w:val="0"/>
        </w:rPr>
        <w:t>self</w:t>
      </w:r>
      <w:r w:rsidRPr="0011529B">
        <w:rPr>
          <w:rFonts w:ascii="Consolas" w:eastAsia="宋体" w:hAnsi="Consolas" w:cs="宋体"/>
          <w:color w:val="5C5C5C"/>
          <w:kern w:val="0"/>
        </w:rPr>
        <w:t>.clone</w:t>
      </w:r>
      <w:proofErr w:type="spellEnd"/>
      <w:proofErr w:type="gramEnd"/>
      <w:r w:rsidRPr="0011529B">
        <w:rPr>
          <w:rFonts w:ascii="Consolas" w:eastAsia="宋体" w:hAnsi="Consolas" w:cs="宋体"/>
          <w:color w:val="5C5C5C"/>
          <w:kern w:val="0"/>
        </w:rPr>
        <w:t>(), </w:t>
      </w:r>
    </w:p>
    <w:p w14:paraId="3E231850"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roofErr w:type="gramStart"/>
      <w:r w:rsidRPr="0011529B">
        <w:rPr>
          <w:rFonts w:ascii="Consolas" w:eastAsia="宋体" w:hAnsi="Consolas" w:cs="宋体"/>
          <w:color w:val="5C5C5C"/>
          <w:kern w:val="0"/>
        </w:rPr>
        <w:t>crate::</w:t>
      </w:r>
      <w:proofErr w:type="gramEnd"/>
      <w:r w:rsidRPr="0011529B">
        <w:rPr>
          <w:rFonts w:ascii="Consolas" w:eastAsia="宋体" w:hAnsi="Consolas" w:cs="宋体"/>
          <w:color w:val="5C5C5C"/>
          <w:kern w:val="0"/>
        </w:rPr>
        <w:t>task::</w:t>
      </w:r>
      <w:proofErr w:type="spellStart"/>
      <w:r w:rsidRPr="0011529B">
        <w:rPr>
          <w:rFonts w:ascii="Consolas" w:eastAsia="宋体" w:hAnsi="Consolas" w:cs="宋体"/>
          <w:color w:val="5C5C5C"/>
          <w:kern w:val="0"/>
        </w:rPr>
        <w:t>TaskIOType</w:t>
      </w:r>
      <w:proofErr w:type="spellEnd"/>
      <w:r w:rsidRPr="0011529B">
        <w:rPr>
          <w:rFonts w:ascii="Consolas" w:eastAsia="宋体" w:hAnsi="Consolas" w:cs="宋体"/>
          <w:color w:val="5C5C5C"/>
          <w:kern w:val="0"/>
        </w:rPr>
        <w:t>::Read</w:t>
      </w:r>
    </w:p>
    <w:p w14:paraId="636889F4"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
    <w:p w14:paraId="3C814E20"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roofErr w:type="spellStart"/>
      <w:proofErr w:type="gramStart"/>
      <w:r w:rsidRPr="0011529B">
        <w:rPr>
          <w:rFonts w:ascii="Consolas" w:eastAsia="宋体" w:hAnsi="Consolas" w:cs="宋体"/>
          <w:color w:val="A626A4"/>
          <w:kern w:val="0"/>
        </w:rPr>
        <w:t>self</w:t>
      </w:r>
      <w:r w:rsidRPr="0011529B">
        <w:rPr>
          <w:rFonts w:ascii="Consolas" w:eastAsia="宋体" w:hAnsi="Consolas" w:cs="宋体"/>
          <w:color w:val="5C5C5C"/>
          <w:kern w:val="0"/>
        </w:rPr>
        <w:t>.register</w:t>
      </w:r>
      <w:proofErr w:type="gramEnd"/>
      <w:r w:rsidRPr="0011529B">
        <w:rPr>
          <w:rFonts w:ascii="Consolas" w:eastAsia="宋体" w:hAnsi="Consolas" w:cs="宋体"/>
          <w:color w:val="5C5C5C"/>
          <w:kern w:val="0"/>
        </w:rPr>
        <w:t>_readwaker</w:t>
      </w:r>
      <w:proofErr w:type="spellEnd"/>
      <w:r w:rsidRPr="0011529B">
        <w:rPr>
          <w:rFonts w:ascii="Consolas" w:eastAsia="宋体" w:hAnsi="Consolas" w:cs="宋体"/>
          <w:color w:val="5C5C5C"/>
          <w:kern w:val="0"/>
        </w:rPr>
        <w:t>(</w:t>
      </w:r>
    </w:p>
    <w:p w14:paraId="479EFE76"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r w:rsidRPr="0011529B">
        <w:rPr>
          <w:rFonts w:ascii="Consolas" w:eastAsia="宋体" w:hAnsi="Consolas" w:cs="宋体"/>
          <w:color w:val="A626A4"/>
          <w:kern w:val="0"/>
        </w:rPr>
        <w:t>unsafe</w:t>
      </w:r>
      <w:r w:rsidRPr="0011529B">
        <w:rPr>
          <w:rFonts w:ascii="Consolas" w:eastAsia="宋体" w:hAnsi="Consolas" w:cs="宋体"/>
          <w:color w:val="5C5C5C"/>
          <w:kern w:val="0"/>
        </w:rPr>
        <w:t> </w:t>
      </w:r>
      <w:proofErr w:type="gramStart"/>
      <w:r w:rsidRPr="0011529B">
        <w:rPr>
          <w:rFonts w:ascii="Consolas" w:eastAsia="宋体" w:hAnsi="Consolas" w:cs="宋体"/>
          <w:color w:val="5C5C5C"/>
          <w:kern w:val="0"/>
        </w:rPr>
        <w:t>{ </w:t>
      </w:r>
      <w:proofErr w:type="spellStart"/>
      <w:r w:rsidRPr="0011529B">
        <w:rPr>
          <w:rFonts w:ascii="Consolas" w:eastAsia="宋体" w:hAnsi="Consolas" w:cs="宋体"/>
          <w:color w:val="5C5C5C"/>
          <w:kern w:val="0"/>
        </w:rPr>
        <w:t>from</w:t>
      </w:r>
      <w:proofErr w:type="gramEnd"/>
      <w:r w:rsidRPr="0011529B">
        <w:rPr>
          <w:rFonts w:ascii="Consolas" w:eastAsia="宋体" w:hAnsi="Consolas" w:cs="宋体"/>
          <w:color w:val="5C5C5C"/>
          <w:kern w:val="0"/>
        </w:rPr>
        <w:t>_task</w:t>
      </w:r>
      <w:proofErr w:type="spellEnd"/>
      <w:r w:rsidRPr="0011529B">
        <w:rPr>
          <w:rFonts w:ascii="Consolas" w:eastAsia="宋体" w:hAnsi="Consolas" w:cs="宋体"/>
          <w:color w:val="5C5C5C"/>
          <w:kern w:val="0"/>
        </w:rPr>
        <w:t>(</w:t>
      </w:r>
      <w:proofErr w:type="spellStart"/>
      <w:r w:rsidRPr="0011529B">
        <w:rPr>
          <w:rFonts w:ascii="Consolas" w:eastAsia="宋体" w:hAnsi="Consolas" w:cs="宋体"/>
          <w:color w:val="5C5C5C"/>
          <w:kern w:val="0"/>
        </w:rPr>
        <w:t>task.clone</w:t>
      </w:r>
      <w:proofErr w:type="spellEnd"/>
      <w:r w:rsidRPr="0011529B">
        <w:rPr>
          <w:rFonts w:ascii="Consolas" w:eastAsia="宋体" w:hAnsi="Consolas" w:cs="宋体"/>
          <w:color w:val="5C5C5C"/>
          <w:kern w:val="0"/>
        </w:rPr>
        <w:t>())}</w:t>
      </w:r>
    </w:p>
    <w:p w14:paraId="3994D0BB"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
    <w:p w14:paraId="1D1863F0" w14:textId="77777777" w:rsidR="0011529B" w:rsidRPr="0011529B" w:rsidRDefault="0011529B" w:rsidP="0011529B">
      <w:pPr>
        <w:widowControl/>
        <w:numPr>
          <w:ilvl w:val="0"/>
          <w:numId w:val="34"/>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    </w:t>
      </w:r>
      <w:proofErr w:type="spellStart"/>
      <w:proofErr w:type="gramStart"/>
      <w:r w:rsidRPr="0011529B">
        <w:rPr>
          <w:rFonts w:ascii="Consolas" w:eastAsia="宋体" w:hAnsi="Consolas" w:cs="宋体"/>
          <w:color w:val="A626A4"/>
          <w:kern w:val="0"/>
        </w:rPr>
        <w:t>self</w:t>
      </w:r>
      <w:r w:rsidRPr="0011529B">
        <w:rPr>
          <w:rFonts w:ascii="Consolas" w:eastAsia="宋体" w:hAnsi="Consolas" w:cs="宋体"/>
          <w:color w:val="5C5C5C"/>
          <w:kern w:val="0"/>
        </w:rPr>
        <w:t>.executor</w:t>
      </w:r>
      <w:proofErr w:type="gramEnd"/>
      <w:r w:rsidRPr="0011529B">
        <w:rPr>
          <w:rFonts w:ascii="Consolas" w:eastAsia="宋体" w:hAnsi="Consolas" w:cs="宋体"/>
          <w:color w:val="5C5C5C"/>
          <w:kern w:val="0"/>
        </w:rPr>
        <w:t>.push_task</w:t>
      </w:r>
      <w:proofErr w:type="spellEnd"/>
      <w:r w:rsidRPr="0011529B">
        <w:rPr>
          <w:rFonts w:ascii="Consolas" w:eastAsia="宋体" w:hAnsi="Consolas" w:cs="宋体"/>
          <w:color w:val="5C5C5C"/>
          <w:kern w:val="0"/>
        </w:rPr>
        <w:t>(Task::</w:t>
      </w:r>
      <w:proofErr w:type="spellStart"/>
      <w:r w:rsidRPr="0011529B">
        <w:rPr>
          <w:rFonts w:ascii="Consolas" w:eastAsia="宋体" w:hAnsi="Consolas" w:cs="宋体"/>
          <w:color w:val="5C5C5C"/>
          <w:kern w:val="0"/>
        </w:rPr>
        <w:t>from_ref</w:t>
      </w:r>
      <w:proofErr w:type="spellEnd"/>
      <w:r w:rsidRPr="0011529B">
        <w:rPr>
          <w:rFonts w:ascii="Consolas" w:eastAsia="宋体" w:hAnsi="Consolas" w:cs="宋体"/>
          <w:color w:val="5C5C5C"/>
          <w:kern w:val="0"/>
        </w:rPr>
        <w:t>(task));</w:t>
      </w:r>
    </w:p>
    <w:p w14:paraId="4BBEA509" w14:textId="77777777" w:rsidR="0011529B" w:rsidRPr="0011529B" w:rsidRDefault="0011529B" w:rsidP="0011529B">
      <w:pPr>
        <w:widowControl/>
        <w:numPr>
          <w:ilvl w:val="0"/>
          <w:numId w:val="34"/>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11529B">
        <w:rPr>
          <w:rFonts w:ascii="Consolas" w:eastAsia="宋体" w:hAnsi="Consolas" w:cs="宋体"/>
          <w:color w:val="5C5C5C"/>
          <w:kern w:val="0"/>
        </w:rPr>
        <w:t>}</w:t>
      </w:r>
    </w:p>
    <w:p w14:paraId="363DCE07" w14:textId="77777777" w:rsidR="00FA7B18" w:rsidRDefault="00FA7B18" w:rsidP="00FA7B18">
      <w:pPr>
        <w:spacing w:line="440" w:lineRule="exact"/>
        <w:ind w:firstLine="420"/>
        <w:rPr>
          <w:rFonts w:ascii="宋体" w:eastAsia="宋体" w:hAnsi="宋体"/>
          <w:sz w:val="24"/>
          <w:szCs w:val="24"/>
        </w:rPr>
      </w:pPr>
      <w:proofErr w:type="spellStart"/>
      <w:r>
        <w:rPr>
          <w:rFonts w:ascii="宋体" w:eastAsia="宋体" w:hAnsi="宋体" w:hint="eastAsia"/>
          <w:sz w:val="24"/>
          <w:szCs w:val="24"/>
        </w:rPr>
        <w:t>AsyncSerial</w:t>
      </w:r>
      <w:proofErr w:type="spellEnd"/>
      <w:r>
        <w:rPr>
          <w:rFonts w:ascii="宋体" w:eastAsia="宋体" w:hAnsi="宋体" w:hint="eastAsia"/>
          <w:sz w:val="24"/>
          <w:szCs w:val="24"/>
        </w:rPr>
        <w:t>的write方法也大致相同，具体实现如下：</w:t>
      </w:r>
    </w:p>
    <w:p w14:paraId="2BB02883" w14:textId="77777777" w:rsidR="00FA7B18" w:rsidRPr="00FA7B18" w:rsidRDefault="00FA7B18" w:rsidP="00FA7B18">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FA7B18">
        <w:rPr>
          <w:rFonts w:ascii="Consolas" w:eastAsia="宋体" w:hAnsi="Consolas" w:cs="宋体"/>
          <w:color w:val="A626A4"/>
          <w:kern w:val="0"/>
        </w:rPr>
        <w:t>pub</w:t>
      </w:r>
      <w:r w:rsidRPr="00FA7B18">
        <w:rPr>
          <w:rFonts w:ascii="Consolas" w:eastAsia="宋体" w:hAnsi="Consolas" w:cs="宋体"/>
          <w:color w:val="5C5C5C"/>
          <w:kern w:val="0"/>
        </w:rPr>
        <w:t> </w:t>
      </w:r>
      <w:r w:rsidRPr="00FA7B18">
        <w:rPr>
          <w:rFonts w:ascii="Consolas" w:eastAsia="宋体" w:hAnsi="Consolas" w:cs="宋体"/>
          <w:color w:val="A626A4"/>
          <w:kern w:val="0"/>
        </w:rPr>
        <w:t>async</w:t>
      </w:r>
      <w:r w:rsidRPr="00FA7B18">
        <w:rPr>
          <w:rFonts w:ascii="Consolas" w:eastAsia="宋体" w:hAnsi="Consolas" w:cs="宋体"/>
          <w:color w:val="5C5C5C"/>
          <w:kern w:val="0"/>
        </w:rPr>
        <w:t> </w:t>
      </w:r>
      <w:proofErr w:type="spellStart"/>
      <w:r w:rsidRPr="00FA7B18">
        <w:rPr>
          <w:rFonts w:ascii="Consolas" w:eastAsia="宋体" w:hAnsi="Consolas" w:cs="宋体"/>
          <w:color w:val="A626A4"/>
          <w:kern w:val="0"/>
        </w:rPr>
        <w:t>fn</w:t>
      </w:r>
      <w:proofErr w:type="spellEnd"/>
      <w:r w:rsidRPr="00FA7B18">
        <w:rPr>
          <w:rFonts w:ascii="Consolas" w:eastAsia="宋体" w:hAnsi="Consolas" w:cs="宋体"/>
          <w:color w:val="5C5C5C"/>
          <w:kern w:val="0"/>
        </w:rPr>
        <w:t> </w:t>
      </w:r>
      <w:proofErr w:type="gramStart"/>
      <w:r w:rsidRPr="00FA7B18">
        <w:rPr>
          <w:rFonts w:ascii="Consolas" w:eastAsia="宋体" w:hAnsi="Consolas" w:cs="宋体"/>
          <w:color w:val="4078F2"/>
          <w:kern w:val="0"/>
        </w:rPr>
        <w:t>write</w:t>
      </w:r>
      <w:r w:rsidRPr="00FA7B18">
        <w:rPr>
          <w:rFonts w:ascii="Consolas" w:eastAsia="宋体" w:hAnsi="Consolas" w:cs="宋体"/>
          <w:color w:val="5C5C5C"/>
          <w:kern w:val="0"/>
        </w:rPr>
        <w:t>(</w:t>
      </w:r>
      <w:proofErr w:type="gramEnd"/>
      <w:r w:rsidRPr="00FA7B18">
        <w:rPr>
          <w:rFonts w:ascii="Consolas" w:eastAsia="宋体" w:hAnsi="Consolas" w:cs="宋体"/>
          <w:color w:val="A626A4"/>
          <w:kern w:val="0"/>
        </w:rPr>
        <w:t>self</w:t>
      </w:r>
      <w:r w:rsidRPr="00FA7B18">
        <w:rPr>
          <w:rFonts w:ascii="Consolas" w:eastAsia="宋体" w:hAnsi="Consolas" w:cs="宋体"/>
          <w:color w:val="5C5C5C"/>
          <w:kern w:val="0"/>
        </w:rPr>
        <w:t>: Arc&lt;</w:t>
      </w:r>
      <w:r w:rsidRPr="00FA7B18">
        <w:rPr>
          <w:rFonts w:ascii="Consolas" w:eastAsia="宋体" w:hAnsi="Consolas" w:cs="宋体"/>
          <w:color w:val="A626A4"/>
          <w:kern w:val="0"/>
        </w:rPr>
        <w:t>Self</w:t>
      </w:r>
      <w:r w:rsidRPr="00FA7B18">
        <w:rPr>
          <w:rFonts w:ascii="Consolas" w:eastAsia="宋体" w:hAnsi="Consolas" w:cs="宋体"/>
          <w:color w:val="5C5C5C"/>
          <w:kern w:val="0"/>
        </w:rPr>
        <w:t>&gt;, </w:t>
      </w:r>
      <w:proofErr w:type="spellStart"/>
      <w:r w:rsidRPr="00FA7B18">
        <w:rPr>
          <w:rFonts w:ascii="Consolas" w:eastAsia="宋体" w:hAnsi="Consolas" w:cs="宋体"/>
          <w:color w:val="5C5C5C"/>
          <w:kern w:val="0"/>
        </w:rPr>
        <w:t>buf</w:t>
      </w:r>
      <w:proofErr w:type="spellEnd"/>
      <w:r w:rsidRPr="00FA7B18">
        <w:rPr>
          <w:rFonts w:ascii="Consolas" w:eastAsia="宋体" w:hAnsi="Consolas" w:cs="宋体"/>
          <w:color w:val="5C5C5C"/>
          <w:kern w:val="0"/>
        </w:rPr>
        <w:t>: &amp;</w:t>
      </w:r>
      <w:r w:rsidRPr="00FA7B18">
        <w:rPr>
          <w:rFonts w:ascii="Consolas" w:eastAsia="宋体" w:hAnsi="Consolas" w:cs="宋体"/>
          <w:color w:val="4078F2"/>
          <w:kern w:val="0"/>
        </w:rPr>
        <w:t>'static</w:t>
      </w:r>
      <w:r w:rsidRPr="00FA7B18">
        <w:rPr>
          <w:rFonts w:ascii="Consolas" w:eastAsia="宋体" w:hAnsi="Consolas" w:cs="宋体"/>
          <w:color w:val="5C5C5C"/>
          <w:kern w:val="0"/>
        </w:rPr>
        <w:t> [</w:t>
      </w:r>
      <w:r w:rsidRPr="00FA7B18">
        <w:rPr>
          <w:rFonts w:ascii="Consolas" w:eastAsia="宋体" w:hAnsi="Consolas" w:cs="宋体"/>
          <w:color w:val="C18401"/>
          <w:kern w:val="0"/>
        </w:rPr>
        <w:t>u8</w:t>
      </w:r>
      <w:r w:rsidRPr="00FA7B18">
        <w:rPr>
          <w:rFonts w:ascii="Consolas" w:eastAsia="宋体" w:hAnsi="Consolas" w:cs="宋体"/>
          <w:color w:val="5C5C5C"/>
          <w:kern w:val="0"/>
        </w:rPr>
        <w:t>]) {</w:t>
      </w:r>
    </w:p>
    <w:p w14:paraId="200EE9A8" w14:textId="77777777" w:rsidR="00FA7B18" w:rsidRPr="00FA7B18" w:rsidRDefault="00FA7B18" w:rsidP="00FA7B18">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r w:rsidRPr="00FA7B18">
        <w:rPr>
          <w:rFonts w:ascii="Consolas" w:eastAsia="宋体" w:hAnsi="Consolas" w:cs="宋体"/>
          <w:color w:val="A626A4"/>
          <w:kern w:val="0"/>
        </w:rPr>
        <w:t>let</w:t>
      </w:r>
      <w:r w:rsidRPr="00FA7B18">
        <w:rPr>
          <w:rFonts w:ascii="Consolas" w:eastAsia="宋体" w:hAnsi="Consolas" w:cs="宋体"/>
          <w:color w:val="5C5C5C"/>
          <w:kern w:val="0"/>
        </w:rPr>
        <w:t> future = </w:t>
      </w:r>
      <w:proofErr w:type="spellStart"/>
      <w:r w:rsidRPr="00FA7B18">
        <w:rPr>
          <w:rFonts w:ascii="Consolas" w:eastAsia="宋体" w:hAnsi="Consolas" w:cs="宋体"/>
          <w:color w:val="5C5C5C"/>
          <w:kern w:val="0"/>
        </w:rPr>
        <w:t>SerialWriteFuture</w:t>
      </w:r>
      <w:proofErr w:type="spellEnd"/>
      <w:r w:rsidRPr="00FA7B18">
        <w:rPr>
          <w:rFonts w:ascii="Consolas" w:eastAsia="宋体" w:hAnsi="Consolas" w:cs="宋体"/>
          <w:color w:val="5C5C5C"/>
          <w:kern w:val="0"/>
        </w:rPr>
        <w:t> {</w:t>
      </w:r>
    </w:p>
    <w:p w14:paraId="7726911E" w14:textId="77777777" w:rsidR="00FA7B18" w:rsidRPr="00FA7B18" w:rsidRDefault="00FA7B18" w:rsidP="00FA7B18">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proofErr w:type="spellStart"/>
      <w:r w:rsidRPr="00FA7B18">
        <w:rPr>
          <w:rFonts w:ascii="Consolas" w:eastAsia="宋体" w:hAnsi="Consolas" w:cs="宋体"/>
          <w:color w:val="5C5C5C"/>
          <w:kern w:val="0"/>
        </w:rPr>
        <w:t>buf</w:t>
      </w:r>
      <w:proofErr w:type="spellEnd"/>
      <w:r w:rsidRPr="00FA7B18">
        <w:rPr>
          <w:rFonts w:ascii="Consolas" w:eastAsia="宋体" w:hAnsi="Consolas" w:cs="宋体"/>
          <w:color w:val="5C5C5C"/>
          <w:kern w:val="0"/>
        </w:rPr>
        <w:t>,</w:t>
      </w:r>
    </w:p>
    <w:p w14:paraId="1D9A29DB" w14:textId="77777777" w:rsidR="00FA7B18" w:rsidRPr="00FA7B18" w:rsidRDefault="00FA7B18" w:rsidP="00FA7B18">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proofErr w:type="spellStart"/>
      <w:r w:rsidRPr="00FA7B18">
        <w:rPr>
          <w:rFonts w:ascii="Consolas" w:eastAsia="宋体" w:hAnsi="Consolas" w:cs="宋体"/>
          <w:color w:val="5C5C5C"/>
          <w:kern w:val="0"/>
        </w:rPr>
        <w:t>write_len</w:t>
      </w:r>
      <w:proofErr w:type="spellEnd"/>
      <w:r w:rsidRPr="00FA7B18">
        <w:rPr>
          <w:rFonts w:ascii="Consolas" w:eastAsia="宋体" w:hAnsi="Consolas" w:cs="宋体"/>
          <w:color w:val="5C5C5C"/>
          <w:kern w:val="0"/>
        </w:rPr>
        <w:t>: </w:t>
      </w:r>
      <w:r w:rsidRPr="00FA7B18">
        <w:rPr>
          <w:rFonts w:ascii="Consolas" w:eastAsia="宋体" w:hAnsi="Consolas" w:cs="宋体"/>
          <w:color w:val="986801"/>
          <w:kern w:val="0"/>
        </w:rPr>
        <w:t>0</w:t>
      </w:r>
      <w:r w:rsidRPr="00FA7B18">
        <w:rPr>
          <w:rFonts w:ascii="Consolas" w:eastAsia="宋体" w:hAnsi="Consolas" w:cs="宋体"/>
          <w:color w:val="5C5C5C"/>
          <w:kern w:val="0"/>
        </w:rPr>
        <w:t>,</w:t>
      </w:r>
    </w:p>
    <w:p w14:paraId="3E447713" w14:textId="77777777" w:rsidR="00FA7B18" w:rsidRPr="00FA7B18" w:rsidRDefault="00FA7B18" w:rsidP="00FA7B18">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driver: </w:t>
      </w:r>
      <w:proofErr w:type="spellStart"/>
      <w:proofErr w:type="gramStart"/>
      <w:r w:rsidRPr="00FA7B18">
        <w:rPr>
          <w:rFonts w:ascii="Consolas" w:eastAsia="宋体" w:hAnsi="Consolas" w:cs="宋体"/>
          <w:color w:val="A626A4"/>
          <w:kern w:val="0"/>
        </w:rPr>
        <w:t>self</w:t>
      </w:r>
      <w:r w:rsidRPr="00FA7B18">
        <w:rPr>
          <w:rFonts w:ascii="Consolas" w:eastAsia="宋体" w:hAnsi="Consolas" w:cs="宋体"/>
          <w:color w:val="5C5C5C"/>
          <w:kern w:val="0"/>
        </w:rPr>
        <w:t>.clone</w:t>
      </w:r>
      <w:proofErr w:type="spellEnd"/>
      <w:proofErr w:type="gramEnd"/>
      <w:r w:rsidRPr="00FA7B18">
        <w:rPr>
          <w:rFonts w:ascii="Consolas" w:eastAsia="宋体" w:hAnsi="Consolas" w:cs="宋体"/>
          <w:color w:val="5C5C5C"/>
          <w:kern w:val="0"/>
        </w:rPr>
        <w:t>(),</w:t>
      </w:r>
    </w:p>
    <w:p w14:paraId="6398D670" w14:textId="77777777" w:rsidR="00FA7B18" w:rsidRPr="00FA7B18" w:rsidRDefault="00FA7B18" w:rsidP="00FA7B18">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p>
    <w:p w14:paraId="79676BEA" w14:textId="77777777" w:rsidR="00FA7B18" w:rsidRPr="00FA7B18" w:rsidRDefault="00FA7B18" w:rsidP="00FA7B18">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r w:rsidRPr="00FA7B18">
        <w:rPr>
          <w:rFonts w:ascii="Consolas" w:eastAsia="宋体" w:hAnsi="Consolas" w:cs="宋体"/>
          <w:color w:val="A626A4"/>
          <w:kern w:val="0"/>
        </w:rPr>
        <w:t>let</w:t>
      </w:r>
      <w:r w:rsidRPr="00FA7B18">
        <w:rPr>
          <w:rFonts w:ascii="Consolas" w:eastAsia="宋体" w:hAnsi="Consolas" w:cs="宋体"/>
          <w:color w:val="5C5C5C"/>
          <w:kern w:val="0"/>
        </w:rPr>
        <w:t> task = </w:t>
      </w:r>
      <w:proofErr w:type="gramStart"/>
      <w:r w:rsidRPr="00FA7B18">
        <w:rPr>
          <w:rFonts w:ascii="Consolas" w:eastAsia="宋体" w:hAnsi="Consolas" w:cs="宋体"/>
          <w:color w:val="5C5C5C"/>
          <w:kern w:val="0"/>
        </w:rPr>
        <w:t>Task::</w:t>
      </w:r>
      <w:proofErr w:type="gramEnd"/>
      <w:r w:rsidRPr="00FA7B18">
        <w:rPr>
          <w:rFonts w:ascii="Consolas" w:eastAsia="宋体" w:hAnsi="Consolas" w:cs="宋体"/>
          <w:color w:val="5C5C5C"/>
          <w:kern w:val="0"/>
        </w:rPr>
        <w:t>new(</w:t>
      </w:r>
      <w:r w:rsidRPr="00FA7B18">
        <w:rPr>
          <w:rFonts w:ascii="Consolas" w:eastAsia="宋体" w:hAnsi="Consolas" w:cs="宋体"/>
          <w:color w:val="C18401"/>
          <w:kern w:val="0"/>
        </w:rPr>
        <w:t>Box</w:t>
      </w:r>
      <w:r w:rsidRPr="00FA7B18">
        <w:rPr>
          <w:rFonts w:ascii="Consolas" w:eastAsia="宋体" w:hAnsi="Consolas" w:cs="宋体"/>
          <w:color w:val="5C5C5C"/>
          <w:kern w:val="0"/>
        </w:rPr>
        <w:t>::pin(future), </w:t>
      </w:r>
      <w:r w:rsidRPr="00FA7B18">
        <w:rPr>
          <w:rFonts w:ascii="Consolas" w:eastAsia="宋体" w:hAnsi="Consolas" w:cs="宋体"/>
          <w:color w:val="A626A4"/>
          <w:kern w:val="0"/>
        </w:rPr>
        <w:t>self</w:t>
      </w:r>
      <w:r w:rsidRPr="00FA7B18">
        <w:rPr>
          <w:rFonts w:ascii="Consolas" w:eastAsia="宋体" w:hAnsi="Consolas" w:cs="宋体"/>
          <w:color w:val="5C5C5C"/>
          <w:kern w:val="0"/>
        </w:rPr>
        <w:t>.clone(), crate::task::TaskIOType::Write);</w:t>
      </w:r>
    </w:p>
    <w:p w14:paraId="0FA3D910" w14:textId="77777777" w:rsidR="00FA7B18" w:rsidRPr="00FA7B18" w:rsidRDefault="00FA7B18" w:rsidP="00FA7B18">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proofErr w:type="spellStart"/>
      <w:proofErr w:type="gramStart"/>
      <w:r w:rsidRPr="00FA7B18">
        <w:rPr>
          <w:rFonts w:ascii="Consolas" w:eastAsia="宋体" w:hAnsi="Consolas" w:cs="宋体"/>
          <w:color w:val="A626A4"/>
          <w:kern w:val="0"/>
        </w:rPr>
        <w:t>self</w:t>
      </w:r>
      <w:r w:rsidRPr="00FA7B18">
        <w:rPr>
          <w:rFonts w:ascii="Consolas" w:eastAsia="宋体" w:hAnsi="Consolas" w:cs="宋体"/>
          <w:color w:val="5C5C5C"/>
          <w:kern w:val="0"/>
        </w:rPr>
        <w:t>.register</w:t>
      </w:r>
      <w:proofErr w:type="gramEnd"/>
      <w:r w:rsidRPr="00FA7B18">
        <w:rPr>
          <w:rFonts w:ascii="Consolas" w:eastAsia="宋体" w:hAnsi="Consolas" w:cs="宋体"/>
          <w:color w:val="5C5C5C"/>
          <w:kern w:val="0"/>
        </w:rPr>
        <w:t>_writewaker</w:t>
      </w:r>
      <w:proofErr w:type="spellEnd"/>
      <w:r w:rsidRPr="00FA7B18">
        <w:rPr>
          <w:rFonts w:ascii="Consolas" w:eastAsia="宋体" w:hAnsi="Consolas" w:cs="宋体"/>
          <w:color w:val="5C5C5C"/>
          <w:kern w:val="0"/>
        </w:rPr>
        <w:t>(</w:t>
      </w:r>
    </w:p>
    <w:p w14:paraId="1BCAE167" w14:textId="77777777" w:rsidR="00FA7B18" w:rsidRPr="00FA7B18" w:rsidRDefault="00FA7B18" w:rsidP="00FA7B18">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r w:rsidRPr="00FA7B18">
        <w:rPr>
          <w:rFonts w:ascii="Consolas" w:eastAsia="宋体" w:hAnsi="Consolas" w:cs="宋体"/>
          <w:color w:val="A626A4"/>
          <w:kern w:val="0"/>
        </w:rPr>
        <w:t>unsafe</w:t>
      </w:r>
      <w:r w:rsidRPr="00FA7B18">
        <w:rPr>
          <w:rFonts w:ascii="Consolas" w:eastAsia="宋体" w:hAnsi="Consolas" w:cs="宋体"/>
          <w:color w:val="5C5C5C"/>
          <w:kern w:val="0"/>
        </w:rPr>
        <w:t> </w:t>
      </w:r>
      <w:proofErr w:type="gramStart"/>
      <w:r w:rsidRPr="00FA7B18">
        <w:rPr>
          <w:rFonts w:ascii="Consolas" w:eastAsia="宋体" w:hAnsi="Consolas" w:cs="宋体"/>
          <w:color w:val="5C5C5C"/>
          <w:kern w:val="0"/>
        </w:rPr>
        <w:t>{ </w:t>
      </w:r>
      <w:proofErr w:type="spellStart"/>
      <w:r w:rsidRPr="00FA7B18">
        <w:rPr>
          <w:rFonts w:ascii="Consolas" w:eastAsia="宋体" w:hAnsi="Consolas" w:cs="宋体"/>
          <w:color w:val="5C5C5C"/>
          <w:kern w:val="0"/>
        </w:rPr>
        <w:t>from</w:t>
      </w:r>
      <w:proofErr w:type="gramEnd"/>
      <w:r w:rsidRPr="00FA7B18">
        <w:rPr>
          <w:rFonts w:ascii="Consolas" w:eastAsia="宋体" w:hAnsi="Consolas" w:cs="宋体"/>
          <w:color w:val="5C5C5C"/>
          <w:kern w:val="0"/>
        </w:rPr>
        <w:t>_task</w:t>
      </w:r>
      <w:proofErr w:type="spellEnd"/>
      <w:r w:rsidRPr="00FA7B18">
        <w:rPr>
          <w:rFonts w:ascii="Consolas" w:eastAsia="宋体" w:hAnsi="Consolas" w:cs="宋体"/>
          <w:color w:val="5C5C5C"/>
          <w:kern w:val="0"/>
        </w:rPr>
        <w:t>(</w:t>
      </w:r>
      <w:proofErr w:type="spellStart"/>
      <w:r w:rsidRPr="00FA7B18">
        <w:rPr>
          <w:rFonts w:ascii="Consolas" w:eastAsia="宋体" w:hAnsi="Consolas" w:cs="宋体"/>
          <w:color w:val="5C5C5C"/>
          <w:kern w:val="0"/>
        </w:rPr>
        <w:t>task.clone</w:t>
      </w:r>
      <w:proofErr w:type="spellEnd"/>
      <w:r w:rsidRPr="00FA7B18">
        <w:rPr>
          <w:rFonts w:ascii="Consolas" w:eastAsia="宋体" w:hAnsi="Consolas" w:cs="宋体"/>
          <w:color w:val="5C5C5C"/>
          <w:kern w:val="0"/>
        </w:rPr>
        <w:t>()) }</w:t>
      </w:r>
    </w:p>
    <w:p w14:paraId="5135F4CC" w14:textId="77777777" w:rsidR="00FA7B18" w:rsidRPr="00FA7B18" w:rsidRDefault="00FA7B18" w:rsidP="00FA7B18">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p>
    <w:p w14:paraId="1DFD21C9" w14:textId="77777777" w:rsidR="00FA7B18" w:rsidRPr="00FA7B18" w:rsidRDefault="00FA7B18" w:rsidP="00FA7B18">
      <w:pPr>
        <w:widowControl/>
        <w:numPr>
          <w:ilvl w:val="0"/>
          <w:numId w:val="35"/>
        </w:numPr>
        <w:pBdr>
          <w:left w:val="single" w:sz="18" w:space="0" w:color="6CE26C"/>
        </w:pBdr>
        <w:shd w:val="clear" w:color="auto" w:fill="F8F8F8"/>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    </w:t>
      </w:r>
      <w:proofErr w:type="spellStart"/>
      <w:proofErr w:type="gramStart"/>
      <w:r w:rsidRPr="00FA7B18">
        <w:rPr>
          <w:rFonts w:ascii="Consolas" w:eastAsia="宋体" w:hAnsi="Consolas" w:cs="宋体"/>
          <w:color w:val="A626A4"/>
          <w:kern w:val="0"/>
        </w:rPr>
        <w:t>self</w:t>
      </w:r>
      <w:r w:rsidRPr="00FA7B18">
        <w:rPr>
          <w:rFonts w:ascii="Consolas" w:eastAsia="宋体" w:hAnsi="Consolas" w:cs="宋体"/>
          <w:color w:val="5C5C5C"/>
          <w:kern w:val="0"/>
        </w:rPr>
        <w:t>.executor</w:t>
      </w:r>
      <w:proofErr w:type="gramEnd"/>
      <w:r w:rsidRPr="00FA7B18">
        <w:rPr>
          <w:rFonts w:ascii="Consolas" w:eastAsia="宋体" w:hAnsi="Consolas" w:cs="宋体"/>
          <w:color w:val="5C5C5C"/>
          <w:kern w:val="0"/>
        </w:rPr>
        <w:t>.push_task</w:t>
      </w:r>
      <w:proofErr w:type="spellEnd"/>
      <w:r w:rsidRPr="00FA7B18">
        <w:rPr>
          <w:rFonts w:ascii="Consolas" w:eastAsia="宋体" w:hAnsi="Consolas" w:cs="宋体"/>
          <w:color w:val="5C5C5C"/>
          <w:kern w:val="0"/>
        </w:rPr>
        <w:t>(Task::</w:t>
      </w:r>
      <w:proofErr w:type="spellStart"/>
      <w:r w:rsidRPr="00FA7B18">
        <w:rPr>
          <w:rFonts w:ascii="Consolas" w:eastAsia="宋体" w:hAnsi="Consolas" w:cs="宋体"/>
          <w:color w:val="5C5C5C"/>
          <w:kern w:val="0"/>
        </w:rPr>
        <w:t>from_ref</w:t>
      </w:r>
      <w:proofErr w:type="spellEnd"/>
      <w:r w:rsidRPr="00FA7B18">
        <w:rPr>
          <w:rFonts w:ascii="Consolas" w:eastAsia="宋体" w:hAnsi="Consolas" w:cs="宋体"/>
          <w:color w:val="5C5C5C"/>
          <w:kern w:val="0"/>
        </w:rPr>
        <w:t>(task))</w:t>
      </w:r>
    </w:p>
    <w:p w14:paraId="23F85312" w14:textId="50BAB41C" w:rsidR="0011529B" w:rsidRPr="00FA7B18" w:rsidRDefault="00FA7B18" w:rsidP="00FA7B18">
      <w:pPr>
        <w:widowControl/>
        <w:numPr>
          <w:ilvl w:val="0"/>
          <w:numId w:val="35"/>
        </w:numPr>
        <w:pBdr>
          <w:left w:val="single" w:sz="18" w:space="0" w:color="6CE26C"/>
        </w:pBdr>
        <w:shd w:val="clear" w:color="auto" w:fill="FFFFFF"/>
        <w:spacing w:line="270" w:lineRule="atLeast"/>
        <w:ind w:left="1395"/>
        <w:jc w:val="left"/>
        <w:rPr>
          <w:rFonts w:ascii="Consolas" w:eastAsia="宋体" w:hAnsi="Consolas" w:cs="宋体"/>
          <w:color w:val="5C5C5C"/>
          <w:kern w:val="0"/>
        </w:rPr>
      </w:pPr>
      <w:r w:rsidRPr="00FA7B18">
        <w:rPr>
          <w:rFonts w:ascii="Consolas" w:eastAsia="宋体" w:hAnsi="Consolas" w:cs="宋体"/>
          <w:color w:val="5C5C5C"/>
          <w:kern w:val="0"/>
        </w:rPr>
        <w:t>}</w:t>
      </w:r>
    </w:p>
    <w:p w14:paraId="7D3CE159" w14:textId="2B685CA6" w:rsidR="00965FE2" w:rsidRPr="00D71ABC" w:rsidRDefault="00576C18" w:rsidP="00D71ABC">
      <w:pPr>
        <w:spacing w:line="440" w:lineRule="exact"/>
        <w:rPr>
          <w:rFonts w:ascii="宋体" w:eastAsia="宋体" w:hAnsi="宋体"/>
          <w:sz w:val="24"/>
          <w:szCs w:val="24"/>
        </w:rPr>
      </w:pPr>
      <w:r>
        <w:br w:type="page"/>
      </w:r>
    </w:p>
    <w:p w14:paraId="1BAAE15F" w14:textId="03AF38A6" w:rsidR="00965FE2" w:rsidRDefault="00965FE2" w:rsidP="00965FE2">
      <w:pPr>
        <w:pStyle w:val="02-"/>
        <w:spacing w:before="156" w:after="312"/>
      </w:pPr>
      <w:bookmarkStart w:id="45" w:name="_Toc165900589"/>
      <w:r>
        <w:rPr>
          <w:rFonts w:hint="eastAsia"/>
        </w:rPr>
        <w:lastRenderedPageBreak/>
        <w:t xml:space="preserve">第4章 </w:t>
      </w:r>
      <w:r w:rsidR="00586337">
        <w:rPr>
          <w:rFonts w:hint="eastAsia"/>
        </w:rPr>
        <w:t>异步串口驱动测试</w:t>
      </w:r>
      <w:bookmarkEnd w:id="45"/>
    </w:p>
    <w:p w14:paraId="10CC66CA" w14:textId="23A73B6A" w:rsidR="00BD7B3D" w:rsidRPr="00BD7B3D" w:rsidRDefault="00BD7B3D" w:rsidP="00BD7B3D">
      <w:pPr>
        <w:widowControl/>
        <w:spacing w:line="440" w:lineRule="exact"/>
        <w:ind w:firstLine="420"/>
        <w:jc w:val="left"/>
        <w:rPr>
          <w:rFonts w:ascii="宋体" w:eastAsia="宋体" w:hAnsi="宋体"/>
          <w:sz w:val="24"/>
          <w:szCs w:val="24"/>
        </w:rPr>
      </w:pPr>
      <w:r>
        <w:rPr>
          <w:rFonts w:ascii="宋体" w:eastAsia="宋体" w:hAnsi="宋体" w:hint="eastAsia"/>
          <w:sz w:val="24"/>
          <w:szCs w:val="24"/>
        </w:rPr>
        <w:t>本研究使用Alien作为上层的操作系统，在虚拟环境下对设计和实现的异步串口驱动进行测试。由于</w:t>
      </w:r>
      <w:r w:rsidR="00033C89">
        <w:rPr>
          <w:rFonts w:ascii="宋体" w:eastAsia="宋体" w:hAnsi="宋体" w:hint="eastAsia"/>
          <w:sz w:val="24"/>
          <w:szCs w:val="24"/>
        </w:rPr>
        <w:t>QEMU虚拟机并未支持RISC-V平台的多串口收发，本研究借鉴了前人的相关研究，修改了QEMU的源码使其支持多串口。之后成功在Alien上使用异步串口驱动</w:t>
      </w:r>
      <w:r w:rsidR="00D26A98">
        <w:rPr>
          <w:rFonts w:ascii="宋体" w:eastAsia="宋体" w:hAnsi="宋体" w:hint="eastAsia"/>
          <w:sz w:val="24"/>
          <w:szCs w:val="24"/>
        </w:rPr>
        <w:t>，并进行了简单的测试。</w:t>
      </w:r>
    </w:p>
    <w:p w14:paraId="29724BCD" w14:textId="59241C44" w:rsidR="003E582D" w:rsidRDefault="003E582D" w:rsidP="00897472">
      <w:pPr>
        <w:pStyle w:val="03-"/>
        <w:spacing w:before="156"/>
      </w:pPr>
      <w:bookmarkStart w:id="46" w:name="_Toc165900590"/>
      <w:r>
        <w:rPr>
          <w:rFonts w:hint="eastAsia"/>
        </w:rPr>
        <w:t xml:space="preserve">4.1 </w:t>
      </w:r>
      <w:r w:rsidR="00586337">
        <w:rPr>
          <w:rFonts w:hint="eastAsia"/>
        </w:rPr>
        <w:t>修改 QEMU 源码使其支持多串口</w:t>
      </w:r>
      <w:bookmarkEnd w:id="46"/>
    </w:p>
    <w:p w14:paraId="1D16847E" w14:textId="2F1757B2" w:rsidR="00843978" w:rsidRDefault="00E85FBF" w:rsidP="00E511BA">
      <w:pPr>
        <w:widowControl/>
        <w:spacing w:line="440" w:lineRule="exact"/>
        <w:ind w:firstLine="420"/>
        <w:jc w:val="left"/>
        <w:rPr>
          <w:rFonts w:ascii="宋体" w:eastAsia="宋体" w:hAnsi="宋体"/>
          <w:sz w:val="24"/>
          <w:szCs w:val="24"/>
        </w:rPr>
      </w:pPr>
      <w:r>
        <w:rPr>
          <w:rFonts w:ascii="宋体" w:eastAsia="宋体" w:hAnsi="宋体" w:hint="eastAsia"/>
          <w:sz w:val="24"/>
          <w:szCs w:val="24"/>
        </w:rPr>
        <w:t>由于Alien的中断已经占用了一个串口用于文字输入输出，为了不影响操作系统的运行状态并对异步串口的正确性进行验证</w:t>
      </w:r>
      <w:r w:rsidR="00AB4773">
        <w:rPr>
          <w:rFonts w:ascii="宋体" w:eastAsia="宋体" w:hAnsi="宋体" w:hint="eastAsia"/>
          <w:sz w:val="24"/>
          <w:szCs w:val="24"/>
        </w:rPr>
        <w:t>关于如何给虚拟机添加多个虚拟串口的相关资料，大多都只提到在</w:t>
      </w:r>
      <w:proofErr w:type="spellStart"/>
      <w:r w:rsidR="00AB4773">
        <w:rPr>
          <w:rFonts w:ascii="宋体" w:eastAsia="宋体" w:hAnsi="宋体" w:hint="eastAsia"/>
          <w:sz w:val="24"/>
          <w:szCs w:val="24"/>
        </w:rPr>
        <w:t>qemu</w:t>
      </w:r>
      <w:proofErr w:type="spellEnd"/>
      <w:r w:rsidR="00AB4773">
        <w:rPr>
          <w:rFonts w:ascii="宋体" w:eastAsia="宋体" w:hAnsi="宋体" w:hint="eastAsia"/>
          <w:sz w:val="24"/>
          <w:szCs w:val="24"/>
        </w:rPr>
        <w:t>模拟机启动时添加一个启动参数即可。但经过实际测试后发现添加的多个串口并没有起作用，在</w:t>
      </w:r>
      <w:r w:rsidR="00C923D2">
        <w:rPr>
          <w:rFonts w:ascii="宋体" w:eastAsia="宋体" w:hAnsi="宋体" w:hint="eastAsia"/>
          <w:sz w:val="24"/>
          <w:szCs w:val="24"/>
        </w:rPr>
        <w:t>qemu-system-riscv64上</w:t>
      </w:r>
      <w:r w:rsidR="00AB4773">
        <w:rPr>
          <w:rFonts w:ascii="宋体" w:eastAsia="宋体" w:hAnsi="宋体" w:hint="eastAsia"/>
          <w:sz w:val="24"/>
          <w:szCs w:val="24"/>
        </w:rPr>
        <w:t>启动的Alien中输出相应的设备树也会发现确实只有一个串口设备被创建</w:t>
      </w:r>
      <w:r w:rsidR="00195949">
        <w:rPr>
          <w:rFonts w:ascii="宋体" w:eastAsia="宋体" w:hAnsi="宋体" w:hint="eastAsia"/>
          <w:sz w:val="24"/>
          <w:szCs w:val="24"/>
        </w:rPr>
        <w:t>。</w:t>
      </w:r>
    </w:p>
    <w:p w14:paraId="57364678" w14:textId="120E9EF5" w:rsidR="00AB4773" w:rsidRDefault="00E85FBF" w:rsidP="00F54998">
      <w:pPr>
        <w:widowControl/>
        <w:spacing w:line="440" w:lineRule="exact"/>
        <w:ind w:firstLine="420"/>
        <w:jc w:val="left"/>
        <w:rPr>
          <w:rFonts w:ascii="宋体" w:eastAsia="宋体" w:hAnsi="宋体"/>
          <w:sz w:val="24"/>
          <w:szCs w:val="24"/>
        </w:rPr>
      </w:pPr>
      <w:r>
        <w:rPr>
          <w:rFonts w:ascii="宋体" w:eastAsia="宋体" w:hAnsi="宋体" w:hint="eastAsia"/>
          <w:sz w:val="24"/>
          <w:szCs w:val="24"/>
        </w:rPr>
        <w:t>我们依照</w:t>
      </w:r>
      <w:r w:rsidR="00F54998">
        <w:rPr>
          <w:rFonts w:ascii="宋体" w:eastAsia="宋体" w:hAnsi="宋体" w:hint="eastAsia"/>
          <w:sz w:val="24"/>
          <w:szCs w:val="24"/>
        </w:rPr>
        <w:t>附录A的内容</w:t>
      </w:r>
      <w:r>
        <w:rPr>
          <w:rFonts w:ascii="宋体" w:eastAsia="宋体" w:hAnsi="宋体" w:hint="eastAsia"/>
          <w:sz w:val="24"/>
          <w:szCs w:val="24"/>
        </w:rPr>
        <w:t>修改了</w:t>
      </w:r>
      <w:r w:rsidR="00F54998">
        <w:rPr>
          <w:rFonts w:ascii="宋体" w:eastAsia="宋体" w:hAnsi="宋体" w:hint="eastAsia"/>
          <w:sz w:val="24"/>
          <w:szCs w:val="24"/>
        </w:rPr>
        <w:t>QEMU源码，并对修改后的QEMU进行编译，得到了测试的基本虚拟环境。</w:t>
      </w:r>
    </w:p>
    <w:p w14:paraId="4D9415B0" w14:textId="7E1B889F" w:rsidR="0057192A" w:rsidRPr="0057192A" w:rsidRDefault="0057192A" w:rsidP="00F54998">
      <w:pPr>
        <w:widowControl/>
        <w:spacing w:line="440" w:lineRule="exact"/>
        <w:ind w:firstLine="420"/>
        <w:jc w:val="left"/>
        <w:rPr>
          <w:rFonts w:ascii="宋体" w:eastAsia="宋体" w:hAnsi="宋体"/>
          <w:sz w:val="24"/>
          <w:szCs w:val="24"/>
        </w:rPr>
      </w:pPr>
      <w:r>
        <w:rPr>
          <w:rFonts w:ascii="宋体" w:eastAsia="宋体" w:hAnsi="宋体" w:hint="eastAsia"/>
          <w:sz w:val="24"/>
          <w:szCs w:val="24"/>
        </w:rPr>
        <w:t>注：在陈志扬学长给出的为QEMU添加多个串口的相关教程中，</w:t>
      </w:r>
      <w:r w:rsidR="00A95EA7">
        <w:rPr>
          <w:rFonts w:ascii="宋体" w:eastAsia="宋体" w:hAnsi="宋体" w:hint="eastAsia"/>
          <w:sz w:val="24"/>
          <w:szCs w:val="24"/>
        </w:rPr>
        <w:t>在对QEMU源码进行修改并编译以后，操作系统可以向串口发送消息，但并不能接收到基于中断机制的消息，因此需要对</w:t>
      </w:r>
      <w:proofErr w:type="spellStart"/>
      <w:r>
        <w:rPr>
          <w:rFonts w:ascii="宋体" w:eastAsia="宋体" w:hAnsi="宋体" w:hint="eastAsia"/>
          <w:sz w:val="24"/>
          <w:szCs w:val="24"/>
        </w:rPr>
        <w:t>RustSBI</w:t>
      </w:r>
      <w:proofErr w:type="spellEnd"/>
      <w:r w:rsidR="00A95EA7">
        <w:rPr>
          <w:rFonts w:ascii="宋体" w:eastAsia="宋体" w:hAnsi="宋体" w:hint="eastAsia"/>
          <w:sz w:val="24"/>
          <w:szCs w:val="24"/>
        </w:rPr>
        <w:t>中</w:t>
      </w:r>
      <w:r>
        <w:rPr>
          <w:rFonts w:ascii="宋体" w:eastAsia="宋体" w:hAnsi="宋体" w:hint="eastAsia"/>
          <w:sz w:val="24"/>
          <w:szCs w:val="24"/>
        </w:rPr>
        <w:t>进行一定的修改</w:t>
      </w:r>
      <w:r w:rsidR="00A95EA7">
        <w:rPr>
          <w:rFonts w:ascii="宋体" w:eastAsia="宋体" w:hAnsi="宋体" w:hint="eastAsia"/>
          <w:sz w:val="24"/>
          <w:szCs w:val="24"/>
        </w:rPr>
        <w:t>。在</w:t>
      </w:r>
      <w:r>
        <w:rPr>
          <w:rFonts w:ascii="宋体" w:eastAsia="宋体" w:hAnsi="宋体" w:hint="eastAsia"/>
          <w:sz w:val="24"/>
          <w:szCs w:val="24"/>
        </w:rPr>
        <w:t>本研究</w:t>
      </w:r>
      <w:r w:rsidR="00A95EA7">
        <w:rPr>
          <w:rFonts w:ascii="宋体" w:eastAsia="宋体" w:hAnsi="宋体" w:hint="eastAsia"/>
          <w:sz w:val="24"/>
          <w:szCs w:val="24"/>
        </w:rPr>
        <w:t>中</w:t>
      </w:r>
      <w:r>
        <w:rPr>
          <w:rFonts w:ascii="宋体" w:eastAsia="宋体" w:hAnsi="宋体" w:hint="eastAsia"/>
          <w:sz w:val="24"/>
          <w:szCs w:val="24"/>
        </w:rPr>
        <w:t>使用默认未经修改的</w:t>
      </w:r>
      <w:proofErr w:type="spellStart"/>
      <w:r>
        <w:rPr>
          <w:rFonts w:ascii="宋体" w:eastAsia="宋体" w:hAnsi="宋体" w:hint="eastAsia"/>
          <w:sz w:val="24"/>
          <w:szCs w:val="24"/>
        </w:rPr>
        <w:t>OpenSBI</w:t>
      </w:r>
      <w:proofErr w:type="spellEnd"/>
      <w:r w:rsidR="00076C14">
        <w:rPr>
          <w:rFonts w:ascii="宋体" w:eastAsia="宋体" w:hAnsi="宋体" w:hint="eastAsia"/>
          <w:sz w:val="24"/>
          <w:szCs w:val="24"/>
        </w:rPr>
        <w:t>后，</w:t>
      </w:r>
      <w:r w:rsidR="00A95EA7">
        <w:rPr>
          <w:rFonts w:ascii="宋体" w:eastAsia="宋体" w:hAnsi="宋体" w:hint="eastAsia"/>
          <w:sz w:val="24"/>
          <w:szCs w:val="24"/>
        </w:rPr>
        <w:t>未发现以上</w:t>
      </w:r>
      <w:r w:rsidR="00134466">
        <w:rPr>
          <w:rFonts w:ascii="宋体" w:eastAsia="宋体" w:hAnsi="宋体" w:hint="eastAsia"/>
          <w:sz w:val="24"/>
          <w:szCs w:val="24"/>
        </w:rPr>
        <w:t>异常</w:t>
      </w:r>
      <w:r w:rsidR="00A95EA7">
        <w:rPr>
          <w:rFonts w:ascii="宋体" w:eastAsia="宋体" w:hAnsi="宋体" w:hint="eastAsia"/>
          <w:sz w:val="24"/>
          <w:szCs w:val="24"/>
        </w:rPr>
        <w:t>。</w:t>
      </w:r>
    </w:p>
    <w:p w14:paraId="2C6A11AC" w14:textId="0AA5E03C" w:rsidR="00874269" w:rsidRDefault="00874269" w:rsidP="00897472">
      <w:pPr>
        <w:pStyle w:val="03-"/>
        <w:spacing w:before="156"/>
      </w:pPr>
      <w:bookmarkStart w:id="47" w:name="_Toc165900591"/>
      <w:r>
        <w:rPr>
          <w:rFonts w:hint="eastAsia"/>
        </w:rPr>
        <w:t xml:space="preserve">4.2 </w:t>
      </w:r>
      <w:r w:rsidR="00586337">
        <w:rPr>
          <w:rFonts w:hint="eastAsia"/>
        </w:rPr>
        <w:t>在 Alien 上使用异步串口驱动</w:t>
      </w:r>
      <w:bookmarkEnd w:id="47"/>
    </w:p>
    <w:p w14:paraId="1CEBA589" w14:textId="7AFC86EC" w:rsidR="00586337" w:rsidRDefault="00F34710"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6C10F152" w14:textId="1DCBB646" w:rsidR="003E582D" w:rsidRPr="00586337" w:rsidRDefault="00586337" w:rsidP="00586337">
      <w:pPr>
        <w:pStyle w:val="03-"/>
        <w:spacing w:before="156"/>
      </w:pPr>
      <w:bookmarkStart w:id="48" w:name="_Toc165900592"/>
      <w:r w:rsidRPr="00586337">
        <w:rPr>
          <w:rFonts w:hint="eastAsia"/>
        </w:rPr>
        <w:t>4.3 测试结果分析</w:t>
      </w:r>
      <w:bookmarkEnd w:id="48"/>
    </w:p>
    <w:p w14:paraId="1D7565BD" w14:textId="33FDBBAD" w:rsidR="00586337" w:rsidRDefault="00F34710"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3CE052A5" w14:textId="1EECFEF8" w:rsidR="009E7712" w:rsidRPr="009E7712" w:rsidRDefault="004B4967" w:rsidP="009E7712">
      <w:pPr>
        <w:pStyle w:val="03-"/>
        <w:spacing w:before="156"/>
      </w:pPr>
      <w:bookmarkStart w:id="49" w:name="_Toc165900593"/>
      <w:r>
        <w:rPr>
          <w:rFonts w:hint="eastAsia"/>
        </w:rPr>
        <w:t>（</w:t>
      </w:r>
      <w:r w:rsidR="009E7712" w:rsidRPr="009E7712">
        <w:rPr>
          <w:rFonts w:hint="eastAsia"/>
        </w:rPr>
        <w:t xml:space="preserve">4.4 在 </w:t>
      </w:r>
      <w:proofErr w:type="spellStart"/>
      <w:r w:rsidR="009E7712" w:rsidRPr="009E7712">
        <w:rPr>
          <w:rFonts w:hint="eastAsia"/>
        </w:rPr>
        <w:t>ArceOS</w:t>
      </w:r>
      <w:proofErr w:type="spellEnd"/>
      <w:r w:rsidR="009E7712" w:rsidRPr="009E7712">
        <w:rPr>
          <w:rFonts w:hint="eastAsia"/>
        </w:rPr>
        <w:t xml:space="preserve"> 上使用异步串口驱动</w:t>
      </w:r>
      <w:r>
        <w:rPr>
          <w:rFonts w:hint="eastAsia"/>
        </w:rPr>
        <w:t xml:space="preserve"> ）</w:t>
      </w:r>
      <w:bookmarkEnd w:id="49"/>
    </w:p>
    <w:p w14:paraId="6E590579" w14:textId="6A9E81FF" w:rsidR="009E7712" w:rsidRDefault="00A04AB3" w:rsidP="00A37155">
      <w:pPr>
        <w:widowControl/>
        <w:spacing w:line="440" w:lineRule="exact"/>
        <w:jc w:val="left"/>
        <w:rPr>
          <w:rFonts w:ascii="宋体" w:eastAsia="宋体" w:hAnsi="宋体"/>
          <w:sz w:val="24"/>
          <w:szCs w:val="24"/>
        </w:rPr>
      </w:pPr>
      <w:r>
        <w:rPr>
          <w:rFonts w:ascii="宋体" w:eastAsia="宋体" w:hAnsi="宋体"/>
          <w:sz w:val="24"/>
          <w:szCs w:val="24"/>
        </w:rPr>
        <w:tab/>
      </w:r>
    </w:p>
    <w:p w14:paraId="624025CC" w14:textId="34648A73" w:rsidR="009E7712" w:rsidRPr="00CC5E2E" w:rsidRDefault="009E7712" w:rsidP="009E7712">
      <w:pPr>
        <w:widowControl/>
        <w:jc w:val="left"/>
        <w:rPr>
          <w:rFonts w:ascii="宋体" w:eastAsia="宋体" w:hAnsi="宋体"/>
          <w:sz w:val="24"/>
          <w:szCs w:val="24"/>
        </w:rPr>
      </w:pPr>
      <w:r>
        <w:rPr>
          <w:rFonts w:ascii="宋体" w:eastAsia="宋体" w:hAnsi="宋体"/>
          <w:sz w:val="24"/>
          <w:szCs w:val="24"/>
        </w:rPr>
        <w:br w:type="page"/>
      </w:r>
    </w:p>
    <w:p w14:paraId="4CA90153" w14:textId="2EB41F83" w:rsidR="00965FE2" w:rsidRDefault="00965FE2" w:rsidP="00965FE2">
      <w:pPr>
        <w:pStyle w:val="02-"/>
        <w:spacing w:before="156" w:after="312"/>
      </w:pPr>
      <w:bookmarkStart w:id="50" w:name="_Toc165900594"/>
      <w:r>
        <w:rPr>
          <w:rFonts w:hint="eastAsia"/>
        </w:rPr>
        <w:lastRenderedPageBreak/>
        <w:t xml:space="preserve">第5章 </w:t>
      </w:r>
      <w:r w:rsidR="00097338">
        <w:rPr>
          <w:rFonts w:hint="eastAsia"/>
        </w:rPr>
        <w:t>总结和展望</w:t>
      </w:r>
      <w:bookmarkEnd w:id="50"/>
    </w:p>
    <w:p w14:paraId="1F6CF1ED" w14:textId="08FF865C" w:rsidR="002958A4" w:rsidRPr="00097338" w:rsidRDefault="00097338" w:rsidP="00097338">
      <w:pPr>
        <w:pStyle w:val="03-"/>
        <w:spacing w:before="156"/>
      </w:pPr>
      <w:bookmarkStart w:id="51" w:name="_Toc165900595"/>
      <w:r w:rsidRPr="00097338">
        <w:rPr>
          <w:rFonts w:hint="eastAsia"/>
        </w:rPr>
        <w:t>5.1 论文总结</w:t>
      </w:r>
      <w:bookmarkEnd w:id="51"/>
    </w:p>
    <w:p w14:paraId="132C0693" w14:textId="77777777" w:rsidR="00097338" w:rsidRDefault="00097338" w:rsidP="002958A4">
      <w:pPr>
        <w:widowControl/>
        <w:spacing w:line="440" w:lineRule="exact"/>
        <w:jc w:val="left"/>
        <w:rPr>
          <w:rFonts w:ascii="宋体" w:eastAsia="宋体" w:hAnsi="宋体"/>
          <w:sz w:val="24"/>
          <w:szCs w:val="24"/>
        </w:rPr>
      </w:pPr>
    </w:p>
    <w:p w14:paraId="27190965" w14:textId="26D34CBD" w:rsidR="00097338" w:rsidRPr="00097338" w:rsidRDefault="00097338" w:rsidP="00097338">
      <w:pPr>
        <w:pStyle w:val="03-"/>
        <w:spacing w:before="156"/>
      </w:pPr>
      <w:bookmarkStart w:id="52" w:name="_Toc165900596"/>
      <w:r w:rsidRPr="00097338">
        <w:rPr>
          <w:rFonts w:hint="eastAsia"/>
        </w:rPr>
        <w:t>5.2 不足和展望</w:t>
      </w:r>
      <w:bookmarkEnd w:id="52"/>
    </w:p>
    <w:p w14:paraId="341610FA" w14:textId="324C452E" w:rsidR="002E220A" w:rsidRPr="002E220A" w:rsidRDefault="002E220A" w:rsidP="002E220A">
      <w:pPr>
        <w:widowControl/>
        <w:spacing w:line="440" w:lineRule="exact"/>
        <w:jc w:val="left"/>
        <w:rPr>
          <w:rFonts w:ascii="宋体" w:eastAsia="宋体" w:hAnsi="宋体"/>
          <w:sz w:val="24"/>
          <w:szCs w:val="24"/>
        </w:rPr>
      </w:pPr>
    </w:p>
    <w:p w14:paraId="05F61ECB" w14:textId="17F4A9C6" w:rsidR="00B24724" w:rsidRPr="00672515" w:rsidRDefault="001A712A" w:rsidP="00097338">
      <w:pPr>
        <w:widowControl/>
        <w:jc w:val="left"/>
      </w:pPr>
      <w:r>
        <w:br w:type="page"/>
      </w:r>
    </w:p>
    <w:p w14:paraId="09F8FB79" w14:textId="5E02181A" w:rsidR="003228AA" w:rsidRPr="00AE1BE1" w:rsidRDefault="003228AA" w:rsidP="003228AA">
      <w:pPr>
        <w:pStyle w:val="09-"/>
        <w:spacing w:after="312"/>
      </w:pPr>
      <w:bookmarkStart w:id="53" w:name="_Toc165900597"/>
      <w:r w:rsidRPr="00AE1BE1">
        <w:rPr>
          <w:rFonts w:hint="eastAsia"/>
        </w:rPr>
        <w:lastRenderedPageBreak/>
        <w:t>结</w:t>
      </w:r>
      <w:r w:rsidRPr="00532EDC">
        <w:rPr>
          <w:rFonts w:hint="eastAsia"/>
        </w:rPr>
        <w:t xml:space="preserve">　</w:t>
      </w:r>
      <w:r w:rsidRPr="00AE1BE1">
        <w:rPr>
          <w:rFonts w:hint="eastAsia"/>
        </w:rPr>
        <w:t>论</w:t>
      </w:r>
      <w:bookmarkEnd w:id="19"/>
      <w:bookmarkEnd w:id="20"/>
      <w:bookmarkEnd w:id="21"/>
      <w:bookmarkEnd w:id="22"/>
      <w:bookmarkEnd w:id="23"/>
      <w:bookmarkEnd w:id="53"/>
    </w:p>
    <w:p w14:paraId="16D919AD" w14:textId="77777777" w:rsidR="0021544F" w:rsidRDefault="0021544F">
      <w:pPr>
        <w:widowControl/>
        <w:jc w:val="left"/>
        <w:rPr>
          <w:rFonts w:ascii="宋体" w:eastAsia="宋体" w:hAnsi="宋体"/>
          <w:sz w:val="24"/>
          <w:szCs w:val="24"/>
        </w:rPr>
      </w:pPr>
    </w:p>
    <w:p w14:paraId="12B9C39A" w14:textId="77777777" w:rsidR="0021544F" w:rsidRDefault="0021544F">
      <w:pPr>
        <w:widowControl/>
        <w:jc w:val="left"/>
        <w:rPr>
          <w:rFonts w:ascii="宋体" w:eastAsia="宋体" w:hAnsi="宋体"/>
          <w:sz w:val="24"/>
          <w:szCs w:val="24"/>
        </w:rPr>
      </w:pPr>
    </w:p>
    <w:p w14:paraId="29CB6F33" w14:textId="21BAB4E0" w:rsidR="006F650D" w:rsidRDefault="006F650D">
      <w:pPr>
        <w:widowControl/>
        <w:jc w:val="left"/>
        <w:rPr>
          <w:rFonts w:ascii="Times New Roman" w:eastAsia="宋体" w:hAnsi="Times New Roman" w:cs="Times New Roman"/>
          <w:kern w:val="0"/>
          <w:sz w:val="24"/>
          <w:szCs w:val="24"/>
        </w:rPr>
      </w:pPr>
      <w:r>
        <w:br w:type="page"/>
      </w:r>
    </w:p>
    <w:p w14:paraId="7C75C886" w14:textId="50ABC670" w:rsidR="00FC4790" w:rsidRPr="0057294E" w:rsidRDefault="00FC4790" w:rsidP="006F650D">
      <w:pPr>
        <w:pStyle w:val="09-"/>
        <w:spacing w:after="312"/>
      </w:pPr>
      <w:bookmarkStart w:id="54" w:name="_Toc165900598"/>
      <w:r w:rsidRPr="0057294E">
        <w:rPr>
          <w:rFonts w:hint="eastAsia"/>
        </w:rPr>
        <w:lastRenderedPageBreak/>
        <w:t>参考文献</w:t>
      </w:r>
      <w:bookmarkEnd w:id="54"/>
    </w:p>
    <w:p w14:paraId="1E7FD8BB" w14:textId="77777777" w:rsidR="004C1CDA" w:rsidRDefault="004C1CDA" w:rsidP="00ED231F">
      <w:pPr>
        <w:wordWrap w:val="0"/>
        <w:jc w:val="left"/>
      </w:pPr>
      <w:r>
        <w:rPr>
          <w:rFonts w:hint="eastAsia"/>
        </w:rPr>
        <w:t>[</w:t>
      </w:r>
      <w:r>
        <w:t xml:space="preserve">1] </w:t>
      </w:r>
      <w:r w:rsidRPr="0031038E">
        <w:t>孙卫真,刘雪松,朱威浦,等. 基于RISC-V的计算机系统综合实验设计[J]. 计算机工程与设计,2021,42(4):1159-1165. DOI:10.16208/</w:t>
      </w:r>
      <w:proofErr w:type="gramStart"/>
      <w:r w:rsidRPr="0031038E">
        <w:t>j.issn</w:t>
      </w:r>
      <w:proofErr w:type="gramEnd"/>
      <w:r w:rsidRPr="0031038E">
        <w:t>1000-7024.2021.04.037.</w:t>
      </w:r>
    </w:p>
    <w:p w14:paraId="29AA4771" w14:textId="77777777" w:rsidR="004C1CDA" w:rsidRDefault="004C1CDA" w:rsidP="00ED231F">
      <w:pPr>
        <w:wordWrap w:val="0"/>
      </w:pPr>
      <w:r w:rsidRPr="00CE5571">
        <w:t>[</w:t>
      </w:r>
      <w:r>
        <w:t>2</w:t>
      </w:r>
      <w:r w:rsidRPr="00CE5571">
        <w:t>]卫</w:t>
      </w:r>
      <w:proofErr w:type="gramStart"/>
      <w:r w:rsidRPr="00CE5571">
        <w:t>一</w:t>
      </w:r>
      <w:proofErr w:type="gramEnd"/>
      <w:r w:rsidRPr="00CE5571">
        <w:t>芃,杨晓宁.嵌入式实时操作系统异步I/O技术的研究[J].信息通信,2017(01):141-142.</w:t>
      </w:r>
    </w:p>
    <w:p w14:paraId="048374CC" w14:textId="77777777" w:rsidR="004C1CDA" w:rsidRDefault="004C1CDA" w:rsidP="00ED231F">
      <w:pPr>
        <w:wordWrap w:val="0"/>
      </w:pPr>
      <w:bookmarkStart w:id="55" w:name="_Hlk157037853"/>
      <w:r w:rsidRPr="00380F56">
        <w:t>[</w:t>
      </w:r>
      <w:r>
        <w:t>3</w:t>
      </w:r>
      <w:r w:rsidRPr="00380F56">
        <w:t>]</w:t>
      </w:r>
      <w:bookmarkStart w:id="56" w:name="_Hlk157037815"/>
      <w:bookmarkEnd w:id="55"/>
      <w:r w:rsidRPr="00380F56">
        <w:t>方兴</w:t>
      </w:r>
      <w:bookmarkEnd w:id="56"/>
      <w:r w:rsidRPr="00380F56">
        <w:t>,秦琦,刘维国.多线程异步I/O模型[J].舰船电子对抗,2005(04):</w:t>
      </w:r>
      <w:proofErr w:type="gramStart"/>
      <w:r w:rsidRPr="00380F56">
        <w:t>61-64.DOI:10.16426/j.cnki.jcdzdk</w:t>
      </w:r>
      <w:proofErr w:type="gramEnd"/>
      <w:r w:rsidRPr="00380F56">
        <w:t>.2005.04.014.</w:t>
      </w:r>
    </w:p>
    <w:p w14:paraId="4224792C" w14:textId="77777777" w:rsidR="004C1CDA" w:rsidRDefault="004C1CDA" w:rsidP="00ED231F">
      <w:pPr>
        <w:wordWrap w:val="0"/>
      </w:pPr>
      <w:r w:rsidRPr="001D0EA9">
        <w:t>[</w:t>
      </w:r>
      <w:r>
        <w:t>4</w:t>
      </w:r>
      <w:r w:rsidRPr="001D0EA9">
        <w:t>]</w:t>
      </w:r>
      <w:bookmarkStart w:id="57" w:name="_Hlk157037861"/>
      <w:proofErr w:type="gramStart"/>
      <w:r w:rsidRPr="001D0EA9">
        <w:t>段楠</w:t>
      </w:r>
      <w:bookmarkEnd w:id="57"/>
      <w:proofErr w:type="gramEnd"/>
      <w:r w:rsidRPr="001D0EA9">
        <w:t>.异步非阻塞网络通讯技术研究[J].现代计算机,2019(17):79-82.</w:t>
      </w:r>
    </w:p>
    <w:p w14:paraId="0C495645" w14:textId="77777777" w:rsidR="004C1CDA" w:rsidRDefault="004C1CDA" w:rsidP="00ED231F">
      <w:pPr>
        <w:wordWrap w:val="0"/>
      </w:pPr>
      <w:r w:rsidRPr="00E001B3">
        <w:t>[</w:t>
      </w:r>
      <w:r>
        <w:t>5</w:t>
      </w:r>
      <w:r w:rsidRPr="00E001B3">
        <w:t xml:space="preserve">] Harris </w:t>
      </w:r>
      <w:proofErr w:type="gramStart"/>
      <w:r w:rsidRPr="00E001B3">
        <w:t>T .Special</w:t>
      </w:r>
      <w:proofErr w:type="gramEnd"/>
      <w:r w:rsidRPr="00E001B3">
        <w:t xml:space="preserve"> Topic: AC – Composable Asynchronous IO For Native Languages[C]//Conference on Object-Oriented Programming Systems, Languages, and </w:t>
      </w:r>
      <w:proofErr w:type="spellStart"/>
      <w:r w:rsidRPr="00E001B3">
        <w:t>Applications.ACM</w:t>
      </w:r>
      <w:proofErr w:type="spellEnd"/>
      <w:r w:rsidRPr="00E001B3">
        <w:t>, 2011.DOI:10.1145/2048066.2048134.</w:t>
      </w:r>
    </w:p>
    <w:p w14:paraId="747F3AE7" w14:textId="77777777" w:rsidR="004C1CDA" w:rsidRDefault="004C1CDA" w:rsidP="00ED231F">
      <w:pPr>
        <w:wordWrap w:val="0"/>
      </w:pPr>
      <w:r w:rsidRPr="00377EC8">
        <w:t>[</w:t>
      </w:r>
      <w:r>
        <w:t>6</w:t>
      </w:r>
      <w:r w:rsidRPr="00377EC8">
        <w:t>]</w:t>
      </w:r>
      <w:proofErr w:type="gramStart"/>
      <w:r w:rsidRPr="00377EC8">
        <w:t>沙泉</w:t>
      </w:r>
      <w:proofErr w:type="gramEnd"/>
      <w:r w:rsidRPr="00377EC8">
        <w:t>.异步事件驱动模型在嵌入式系统中的应用[J].微计算机信息,2007(29):33-34+73.</w:t>
      </w:r>
    </w:p>
    <w:p w14:paraId="5003A5B4" w14:textId="77777777" w:rsidR="004C1CDA" w:rsidRDefault="004C1CDA" w:rsidP="00ED231F">
      <w:pPr>
        <w:wordWrap w:val="0"/>
      </w:pPr>
      <w:r w:rsidRPr="00301127">
        <w:t>[</w:t>
      </w:r>
      <w:r>
        <w:t>7</w:t>
      </w:r>
      <w:r w:rsidRPr="00301127">
        <w:t xml:space="preserve">] Zhu </w:t>
      </w:r>
      <w:proofErr w:type="gramStart"/>
      <w:r w:rsidRPr="00301127">
        <w:t>L ,</w:t>
      </w:r>
      <w:proofErr w:type="gramEnd"/>
      <w:r w:rsidRPr="00301127">
        <w:t xml:space="preserve"> Huang L , Fu P ,et </w:t>
      </w:r>
      <w:proofErr w:type="spellStart"/>
      <w:r w:rsidRPr="00301127">
        <w:t>al.The</w:t>
      </w:r>
      <w:proofErr w:type="spellEnd"/>
      <w:r w:rsidRPr="00301127">
        <w:t xml:space="preserve"> upgrade to the EAST poloidal field power supply monitoring system[J].Fusion Engineering and Design, 2021, 172(10):112757.DOI:10.1016/j.fusengdes.2021.112757.</w:t>
      </w:r>
    </w:p>
    <w:p w14:paraId="36F8D8E9" w14:textId="77777777" w:rsidR="004C1CDA" w:rsidRDefault="004C1CDA" w:rsidP="00ED231F">
      <w:pPr>
        <w:wordWrap w:val="0"/>
      </w:pPr>
      <w:r w:rsidRPr="000412F8">
        <w:t>[</w:t>
      </w:r>
      <w:r>
        <w:t>8</w:t>
      </w:r>
      <w:r w:rsidRPr="000412F8">
        <w:t xml:space="preserve">] Kwon </w:t>
      </w:r>
      <w:proofErr w:type="gramStart"/>
      <w:r w:rsidRPr="000412F8">
        <w:t>G ,</w:t>
      </w:r>
      <w:proofErr w:type="gramEnd"/>
      <w:r w:rsidRPr="000412F8">
        <w:t xml:space="preserve"> Lee W , Lee T ,et </w:t>
      </w:r>
      <w:proofErr w:type="spellStart"/>
      <w:r w:rsidRPr="000412F8">
        <w:t>al.Development</w:t>
      </w:r>
      <w:proofErr w:type="spellEnd"/>
      <w:r w:rsidRPr="000412F8">
        <w:t xml:space="preserve"> of a real-time data archive system for a KSTAR real-time network[J].Fusion Engineering and Design, 2018, 127(</w:t>
      </w:r>
      <w:proofErr w:type="spellStart"/>
      <w:r w:rsidRPr="000412F8">
        <w:t>feb.</w:t>
      </w:r>
      <w:proofErr w:type="spellEnd"/>
      <w:r w:rsidRPr="000412F8">
        <w:t>):202-206.DOI:10.1016/j.fusengdes.2018.01.019.</w:t>
      </w:r>
    </w:p>
    <w:p w14:paraId="6BDFDC3A" w14:textId="2ADF7B88" w:rsidR="00522F5B" w:rsidRPr="004C1CDA" w:rsidRDefault="00522F5B" w:rsidP="009164BD">
      <w:pPr>
        <w:wordWrap w:val="0"/>
        <w:spacing w:line="520" w:lineRule="exact"/>
        <w:jc w:val="left"/>
        <w:rPr>
          <w:rFonts w:ascii="Times New Roman" w:eastAsia="宋体" w:hAnsi="Times New Roman" w:cs="Times New Roman"/>
          <w:color w:val="000000" w:themeColor="text1"/>
          <w:kern w:val="0"/>
        </w:rPr>
      </w:pPr>
    </w:p>
    <w:p w14:paraId="05921B8A" w14:textId="1D864763" w:rsidR="0079262D" w:rsidRPr="00A50193" w:rsidRDefault="0079262D" w:rsidP="009164BD">
      <w:pPr>
        <w:pStyle w:val="27-"/>
        <w:wordWrap w:val="0"/>
      </w:pPr>
      <w:r>
        <w:br w:type="page"/>
      </w:r>
    </w:p>
    <w:p w14:paraId="5137219F" w14:textId="151E75A3" w:rsidR="00FC4790" w:rsidRPr="000513CE" w:rsidRDefault="00FC4790" w:rsidP="006A5672">
      <w:pPr>
        <w:pStyle w:val="09-"/>
        <w:spacing w:after="312"/>
      </w:pPr>
      <w:bookmarkStart w:id="58" w:name="_Toc165900599"/>
      <w:r w:rsidRPr="006A5672">
        <w:rPr>
          <w:rFonts w:hint="eastAsia"/>
        </w:rPr>
        <w:lastRenderedPageBreak/>
        <w:t>附　录</w:t>
      </w:r>
      <w:r w:rsidR="000513CE">
        <w:rPr>
          <w:rFonts w:hint="eastAsia"/>
        </w:rPr>
        <w:t>A</w:t>
      </w:r>
      <w:bookmarkEnd w:id="58"/>
      <w:r w:rsidR="000513CE">
        <w:rPr>
          <w:rFonts w:hint="eastAsia"/>
        </w:rPr>
        <w:t xml:space="preserve"> </w:t>
      </w:r>
      <w:r w:rsidR="007A3355">
        <w:rPr>
          <w:rFonts w:hint="eastAsia"/>
        </w:rPr>
        <w:t>修改QEMU源码</w:t>
      </w:r>
      <w:r w:rsidR="003C0797">
        <w:rPr>
          <w:rFonts w:hint="eastAsia"/>
        </w:rPr>
        <w:t>使其支持多串口</w:t>
      </w:r>
    </w:p>
    <w:p w14:paraId="76C98042" w14:textId="40653C99" w:rsidR="00FC4790" w:rsidRDefault="00D00BD4" w:rsidP="00D00BD4">
      <w:pPr>
        <w:widowControl/>
        <w:spacing w:line="440" w:lineRule="exact"/>
        <w:ind w:firstLine="420"/>
        <w:jc w:val="left"/>
        <w:rPr>
          <w:rFonts w:ascii="宋体" w:eastAsia="宋体" w:hAnsi="宋体"/>
          <w:sz w:val="24"/>
          <w:szCs w:val="24"/>
        </w:rPr>
      </w:pPr>
      <w:r w:rsidRPr="00D00BD4">
        <w:rPr>
          <w:rFonts w:ascii="宋体" w:eastAsia="宋体" w:hAnsi="宋体" w:hint="eastAsia"/>
          <w:sz w:val="24"/>
          <w:szCs w:val="24"/>
        </w:rPr>
        <w:t>首先，从</w:t>
      </w:r>
      <w:proofErr w:type="spellStart"/>
      <w:r w:rsidRPr="00D00BD4">
        <w:rPr>
          <w:rFonts w:ascii="宋体" w:eastAsia="宋体" w:hAnsi="宋体" w:hint="eastAsia"/>
          <w:sz w:val="24"/>
          <w:szCs w:val="24"/>
        </w:rPr>
        <w:t>github</w:t>
      </w:r>
      <w:proofErr w:type="spellEnd"/>
      <w:r w:rsidRPr="00D00BD4">
        <w:rPr>
          <w:rFonts w:ascii="宋体" w:eastAsia="宋体" w:hAnsi="宋体" w:hint="eastAsia"/>
          <w:sz w:val="24"/>
          <w:szCs w:val="24"/>
        </w:rPr>
        <w:t>上clone QEMU</w:t>
      </w:r>
      <w:r>
        <w:rPr>
          <w:rFonts w:ascii="宋体" w:eastAsia="宋体" w:hAnsi="宋体" w:hint="eastAsia"/>
          <w:sz w:val="24"/>
          <w:szCs w:val="24"/>
        </w:rPr>
        <w:t>的源代码</w:t>
      </w:r>
      <w:r w:rsidR="00D50ABA">
        <w:rPr>
          <w:rFonts w:ascii="宋体" w:eastAsia="宋体" w:hAnsi="宋体" w:hint="eastAsia"/>
          <w:sz w:val="24"/>
          <w:szCs w:val="24"/>
        </w:rPr>
        <w:t>。</w:t>
      </w:r>
    </w:p>
    <w:p w14:paraId="27810918" w14:textId="5C0AFEB2" w:rsidR="00D50ABA" w:rsidRDefault="00D50ABA" w:rsidP="00D00BD4">
      <w:pPr>
        <w:widowControl/>
        <w:spacing w:line="440" w:lineRule="exact"/>
        <w:ind w:firstLine="420"/>
        <w:jc w:val="left"/>
        <w:rPr>
          <w:rFonts w:ascii="宋体" w:eastAsia="宋体" w:hAnsi="宋体"/>
          <w:sz w:val="24"/>
          <w:szCs w:val="24"/>
        </w:rPr>
      </w:pPr>
      <w:r>
        <w:rPr>
          <w:rFonts w:ascii="宋体" w:eastAsia="宋体" w:hAnsi="宋体" w:hint="eastAsia"/>
          <w:sz w:val="24"/>
          <w:szCs w:val="24"/>
        </w:rPr>
        <w:t>然后，</w:t>
      </w:r>
      <w:r w:rsidR="001514A1">
        <w:rPr>
          <w:rFonts w:ascii="宋体" w:eastAsia="宋体" w:hAnsi="宋体" w:hint="eastAsia"/>
          <w:sz w:val="24"/>
          <w:szCs w:val="24"/>
        </w:rPr>
        <w:t>参照下面图1，图2，图3的修改，</w:t>
      </w:r>
      <w:r>
        <w:rPr>
          <w:rFonts w:ascii="宋体" w:eastAsia="宋体" w:hAnsi="宋体" w:hint="eastAsia"/>
          <w:sz w:val="24"/>
          <w:szCs w:val="24"/>
        </w:rPr>
        <w:t>我们</w:t>
      </w:r>
      <w:r w:rsidR="001514A1">
        <w:rPr>
          <w:rFonts w:ascii="宋体" w:eastAsia="宋体" w:hAnsi="宋体" w:hint="eastAsia"/>
          <w:sz w:val="24"/>
          <w:szCs w:val="24"/>
        </w:rPr>
        <w:t>分别</w:t>
      </w:r>
      <w:r>
        <w:rPr>
          <w:rFonts w:ascii="宋体" w:eastAsia="宋体" w:hAnsi="宋体" w:hint="eastAsia"/>
          <w:sz w:val="24"/>
          <w:szCs w:val="24"/>
        </w:rPr>
        <w:t>在相应的头文件和.c文件中为新串口添加MMIO地址和IRQ</w:t>
      </w:r>
      <w:r w:rsidR="00494D3B">
        <w:rPr>
          <w:rFonts w:ascii="宋体" w:eastAsia="宋体" w:hAnsi="宋体" w:hint="eastAsia"/>
          <w:sz w:val="24"/>
          <w:szCs w:val="24"/>
        </w:rPr>
        <w:t>中断</w:t>
      </w:r>
      <w:r>
        <w:rPr>
          <w:rFonts w:ascii="宋体" w:eastAsia="宋体" w:hAnsi="宋体" w:hint="eastAsia"/>
          <w:sz w:val="24"/>
          <w:szCs w:val="24"/>
        </w:rPr>
        <w:t>号</w:t>
      </w:r>
      <w:r w:rsidR="00752B67">
        <w:rPr>
          <w:rFonts w:ascii="宋体" w:eastAsia="宋体" w:hAnsi="宋体" w:hint="eastAsia"/>
          <w:sz w:val="24"/>
          <w:szCs w:val="24"/>
        </w:rPr>
        <w:t>。</w:t>
      </w:r>
    </w:p>
    <w:p w14:paraId="56071812" w14:textId="6460029A" w:rsidR="00D50ABA" w:rsidRDefault="00D50ABA" w:rsidP="001514A1">
      <w:pPr>
        <w:widowControl/>
        <w:jc w:val="center"/>
        <w:rPr>
          <w:rFonts w:ascii="宋体" w:eastAsia="宋体" w:hAnsi="宋体"/>
          <w:sz w:val="24"/>
          <w:szCs w:val="24"/>
        </w:rPr>
      </w:pPr>
      <w:r>
        <w:rPr>
          <w:noProof/>
        </w:rPr>
        <w:drawing>
          <wp:inline distT="0" distB="0" distL="0" distR="0" wp14:anchorId="48EB7110" wp14:editId="143ED23D">
            <wp:extent cx="4922520" cy="2242788"/>
            <wp:effectExtent l="0" t="0" r="0" b="5715"/>
            <wp:docPr id="1579643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44039" cy="2252593"/>
                    </a:xfrm>
                    <a:prstGeom prst="rect">
                      <a:avLst/>
                    </a:prstGeom>
                    <a:noFill/>
                    <a:ln>
                      <a:noFill/>
                    </a:ln>
                  </pic:spPr>
                </pic:pic>
              </a:graphicData>
            </a:graphic>
          </wp:inline>
        </w:drawing>
      </w:r>
    </w:p>
    <w:p w14:paraId="1913FDE1" w14:textId="38F733FA" w:rsidR="00840350" w:rsidRPr="00840350" w:rsidRDefault="00840350" w:rsidP="001514A1">
      <w:pPr>
        <w:widowControl/>
        <w:jc w:val="center"/>
        <w:rPr>
          <w:rFonts w:ascii="宋体" w:eastAsia="宋体" w:hAnsi="宋体"/>
        </w:rPr>
      </w:pPr>
      <w:r w:rsidRPr="00840350">
        <w:rPr>
          <w:rFonts w:ascii="宋体" w:eastAsia="宋体" w:hAnsi="宋体" w:hint="eastAsia"/>
        </w:rPr>
        <w:t>图1</w:t>
      </w:r>
      <w:r w:rsidR="006A40EE">
        <w:rPr>
          <w:rFonts w:ascii="宋体" w:eastAsia="宋体" w:hAnsi="宋体" w:hint="eastAsia"/>
        </w:rPr>
        <w:t xml:space="preserve"> 为新添加的串口分配IQR号</w:t>
      </w:r>
    </w:p>
    <w:p w14:paraId="4D6E01A5" w14:textId="4F5EBF66" w:rsidR="00D50ABA" w:rsidRDefault="00D50ABA" w:rsidP="001514A1">
      <w:pPr>
        <w:widowControl/>
        <w:jc w:val="center"/>
        <w:rPr>
          <w:rFonts w:ascii="宋体" w:eastAsia="宋体" w:hAnsi="宋体"/>
          <w:sz w:val="24"/>
          <w:szCs w:val="24"/>
        </w:rPr>
      </w:pPr>
      <w:r>
        <w:rPr>
          <w:noProof/>
        </w:rPr>
        <w:drawing>
          <wp:inline distT="0" distB="0" distL="0" distR="0" wp14:anchorId="0740BAC9" wp14:editId="7E686875">
            <wp:extent cx="4937760" cy="1793339"/>
            <wp:effectExtent l="0" t="0" r="0" b="0"/>
            <wp:docPr id="2098514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62140" cy="1802193"/>
                    </a:xfrm>
                    <a:prstGeom prst="rect">
                      <a:avLst/>
                    </a:prstGeom>
                    <a:noFill/>
                    <a:ln>
                      <a:noFill/>
                    </a:ln>
                  </pic:spPr>
                </pic:pic>
              </a:graphicData>
            </a:graphic>
          </wp:inline>
        </w:drawing>
      </w:r>
    </w:p>
    <w:p w14:paraId="11D4DC3D" w14:textId="25F8A1C3" w:rsidR="00840350" w:rsidRPr="00840350" w:rsidRDefault="00840350" w:rsidP="001514A1">
      <w:pPr>
        <w:widowControl/>
        <w:jc w:val="center"/>
        <w:rPr>
          <w:rFonts w:ascii="宋体" w:eastAsia="宋体" w:hAnsi="宋体"/>
        </w:rPr>
      </w:pPr>
      <w:r w:rsidRPr="00840350">
        <w:rPr>
          <w:rFonts w:ascii="宋体" w:eastAsia="宋体" w:hAnsi="宋体" w:hint="eastAsia"/>
        </w:rPr>
        <w:t>图2</w:t>
      </w:r>
      <w:r w:rsidR="006A40EE">
        <w:rPr>
          <w:rFonts w:ascii="宋体" w:eastAsia="宋体" w:hAnsi="宋体" w:hint="eastAsia"/>
        </w:rPr>
        <w:t xml:space="preserve"> 为新添加的串口分配MMIO地址</w:t>
      </w:r>
    </w:p>
    <w:p w14:paraId="6181BBB8" w14:textId="14915990" w:rsidR="00D50ABA" w:rsidRDefault="00D50ABA" w:rsidP="001514A1">
      <w:pPr>
        <w:widowControl/>
        <w:jc w:val="center"/>
        <w:rPr>
          <w:rFonts w:ascii="宋体" w:eastAsia="宋体" w:hAnsi="宋体"/>
          <w:sz w:val="24"/>
          <w:szCs w:val="24"/>
        </w:rPr>
      </w:pPr>
      <w:r>
        <w:rPr>
          <w:noProof/>
        </w:rPr>
        <w:drawing>
          <wp:inline distT="0" distB="0" distL="0" distR="0" wp14:anchorId="7B6BC9EC" wp14:editId="66DB1959">
            <wp:extent cx="5173980" cy="1879131"/>
            <wp:effectExtent l="0" t="0" r="7620" b="6985"/>
            <wp:docPr id="2498675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79641" cy="1881187"/>
                    </a:xfrm>
                    <a:prstGeom prst="rect">
                      <a:avLst/>
                    </a:prstGeom>
                    <a:noFill/>
                    <a:ln>
                      <a:noFill/>
                    </a:ln>
                  </pic:spPr>
                </pic:pic>
              </a:graphicData>
            </a:graphic>
          </wp:inline>
        </w:drawing>
      </w:r>
    </w:p>
    <w:p w14:paraId="4506FAEE" w14:textId="45EB2018" w:rsidR="00840350" w:rsidRPr="00840350" w:rsidRDefault="00840350" w:rsidP="001514A1">
      <w:pPr>
        <w:widowControl/>
        <w:jc w:val="center"/>
        <w:rPr>
          <w:rFonts w:ascii="宋体" w:eastAsia="宋体" w:hAnsi="宋体"/>
        </w:rPr>
      </w:pPr>
      <w:r w:rsidRPr="00840350">
        <w:rPr>
          <w:rFonts w:ascii="宋体" w:eastAsia="宋体" w:hAnsi="宋体" w:hint="eastAsia"/>
        </w:rPr>
        <w:t>图3</w:t>
      </w:r>
      <w:r w:rsidR="006A40EE">
        <w:rPr>
          <w:rFonts w:ascii="宋体" w:eastAsia="宋体" w:hAnsi="宋体" w:hint="eastAsia"/>
        </w:rPr>
        <w:t xml:space="preserve"> 初始化串口</w:t>
      </w:r>
    </w:p>
    <w:p w14:paraId="6896D14D" w14:textId="22F27442" w:rsidR="001514A1" w:rsidRDefault="001514A1" w:rsidP="00AA03BC">
      <w:pPr>
        <w:widowControl/>
        <w:spacing w:line="440" w:lineRule="exact"/>
        <w:ind w:left="420" w:firstLine="420"/>
        <w:jc w:val="left"/>
        <w:rPr>
          <w:rFonts w:ascii="宋体" w:eastAsia="宋体" w:hAnsi="宋体"/>
          <w:sz w:val="24"/>
          <w:szCs w:val="24"/>
        </w:rPr>
      </w:pPr>
      <w:r>
        <w:rPr>
          <w:rFonts w:ascii="宋体" w:eastAsia="宋体" w:hAnsi="宋体" w:hint="eastAsia"/>
          <w:sz w:val="24"/>
          <w:szCs w:val="24"/>
        </w:rPr>
        <w:lastRenderedPageBreak/>
        <w:t>并且我们需要</w:t>
      </w:r>
      <w:r w:rsidR="005A4F97">
        <w:rPr>
          <w:rFonts w:ascii="宋体" w:eastAsia="宋体" w:hAnsi="宋体" w:hint="eastAsia"/>
          <w:sz w:val="24"/>
          <w:szCs w:val="24"/>
        </w:rPr>
        <w:t>使用图4的方式</w:t>
      </w:r>
      <w:r>
        <w:rPr>
          <w:rFonts w:ascii="宋体" w:eastAsia="宋体" w:hAnsi="宋体" w:hint="eastAsia"/>
          <w:sz w:val="24"/>
          <w:szCs w:val="24"/>
        </w:rPr>
        <w:t>修改</w:t>
      </w:r>
      <w:r w:rsidR="006A40EE">
        <w:rPr>
          <w:rFonts w:ascii="宋体" w:eastAsia="宋体" w:hAnsi="宋体" w:hint="eastAsia"/>
          <w:sz w:val="24"/>
          <w:szCs w:val="24"/>
        </w:rPr>
        <w:t>设备树的初始化函数</w:t>
      </w:r>
    </w:p>
    <w:p w14:paraId="14DD0EA4" w14:textId="1DA4D345" w:rsidR="00D50ABA" w:rsidRDefault="00D50ABA" w:rsidP="00D50ABA">
      <w:pPr>
        <w:widowControl/>
        <w:ind w:firstLine="420"/>
        <w:jc w:val="left"/>
        <w:rPr>
          <w:rFonts w:ascii="宋体" w:eastAsia="宋体" w:hAnsi="宋体"/>
          <w:sz w:val="24"/>
          <w:szCs w:val="24"/>
        </w:rPr>
      </w:pPr>
      <w:r>
        <w:rPr>
          <w:noProof/>
        </w:rPr>
        <w:drawing>
          <wp:inline distT="0" distB="0" distL="0" distR="0" wp14:anchorId="7AF5414A" wp14:editId="3B7DDEDA">
            <wp:extent cx="5544185" cy="2013585"/>
            <wp:effectExtent l="0" t="0" r="0" b="5715"/>
            <wp:docPr id="6588377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44185" cy="2013585"/>
                    </a:xfrm>
                    <a:prstGeom prst="rect">
                      <a:avLst/>
                    </a:prstGeom>
                    <a:noFill/>
                    <a:ln>
                      <a:noFill/>
                    </a:ln>
                  </pic:spPr>
                </pic:pic>
              </a:graphicData>
            </a:graphic>
          </wp:inline>
        </w:drawing>
      </w:r>
    </w:p>
    <w:p w14:paraId="05D5055D" w14:textId="0502E244" w:rsidR="00DF15AA" w:rsidRPr="00DF15AA" w:rsidRDefault="00DF15AA" w:rsidP="00DF15AA">
      <w:pPr>
        <w:widowControl/>
        <w:jc w:val="center"/>
        <w:rPr>
          <w:rFonts w:ascii="宋体" w:eastAsia="宋体" w:hAnsi="宋体"/>
        </w:rPr>
      </w:pPr>
      <w:r>
        <w:rPr>
          <w:rFonts w:ascii="宋体" w:eastAsia="宋体" w:hAnsi="宋体" w:hint="eastAsia"/>
        </w:rPr>
        <w:t>图4 修改设备树初始化函数</w:t>
      </w:r>
    </w:p>
    <w:p w14:paraId="67C0F7D8" w14:textId="539F7E58" w:rsidR="00C25B73" w:rsidRDefault="00C25B73" w:rsidP="00AA03BC">
      <w:pPr>
        <w:widowControl/>
        <w:spacing w:line="440" w:lineRule="exact"/>
        <w:ind w:left="420" w:firstLine="420"/>
        <w:jc w:val="left"/>
        <w:rPr>
          <w:rFonts w:ascii="宋体" w:eastAsia="宋体" w:hAnsi="宋体"/>
          <w:sz w:val="24"/>
          <w:szCs w:val="24"/>
        </w:rPr>
      </w:pPr>
      <w:r w:rsidRPr="006A17DD">
        <w:rPr>
          <w:rFonts w:ascii="宋体" w:eastAsia="宋体" w:hAnsi="宋体" w:hint="eastAsia"/>
          <w:sz w:val="24"/>
          <w:szCs w:val="24"/>
        </w:rPr>
        <w:t>最后对修改后的QEMU进行编译。</w:t>
      </w:r>
    </w:p>
    <w:p w14:paraId="2B4A5725" w14:textId="71A52673" w:rsidR="00FC4790" w:rsidRPr="0053526F" w:rsidRDefault="00FC4790" w:rsidP="0053526F">
      <w:r w:rsidRPr="00F8280D">
        <w:br w:type="page"/>
      </w:r>
    </w:p>
    <w:p w14:paraId="5DFDE0F5" w14:textId="231B5EFA" w:rsidR="00FC4790" w:rsidRPr="00AE63D0" w:rsidRDefault="00FC4790" w:rsidP="00F8280D">
      <w:pPr>
        <w:pStyle w:val="09-"/>
        <w:spacing w:after="312"/>
      </w:pPr>
      <w:bookmarkStart w:id="59" w:name="_Toc165900600"/>
      <w:r w:rsidRPr="0079262D">
        <w:rPr>
          <w:rFonts w:hint="eastAsia"/>
        </w:rPr>
        <w:lastRenderedPageBreak/>
        <w:t>致　谢</w:t>
      </w:r>
      <w:bookmarkEnd w:id="59"/>
    </w:p>
    <w:p w14:paraId="6FAC11E2" w14:textId="77777777" w:rsidR="00FC4790" w:rsidRPr="0079262D" w:rsidRDefault="00FC4790" w:rsidP="00A41C68">
      <w:pPr>
        <w:pStyle w:val="01-"/>
        <w:ind w:firstLine="480"/>
      </w:pPr>
      <w:r w:rsidRPr="0079262D">
        <w:rPr>
          <w:rFonts w:hint="eastAsia"/>
        </w:rPr>
        <w:t>值此论文完成之际，首先向我的导师……</w:t>
      </w:r>
    </w:p>
    <w:p w14:paraId="3737071C" w14:textId="77777777" w:rsidR="00FC4790" w:rsidRDefault="00FC4790" w:rsidP="00A41C68">
      <w:pPr>
        <w:pStyle w:val="01-"/>
        <w:ind w:firstLine="480"/>
        <w:rPr>
          <w:rFonts w:ascii="宋体" w:hAnsi="宋体"/>
          <w:color w:val="000080"/>
          <w:u w:val="double"/>
        </w:rPr>
      </w:pPr>
      <w:r w:rsidRPr="0079262D">
        <w:rPr>
          <w:rFonts w:hint="eastAsia"/>
        </w:rPr>
        <w:t>致谢正文样式与文章正文相同：宋体、小四；行距：</w:t>
      </w:r>
      <w:r w:rsidRPr="0079262D">
        <w:rPr>
          <w:rFonts w:hint="eastAsia"/>
        </w:rPr>
        <w:t>22</w:t>
      </w:r>
      <w:r w:rsidRPr="0079262D">
        <w:rPr>
          <w:rFonts w:hint="eastAsia"/>
        </w:rPr>
        <w:t>磅；间距段前段后均为</w:t>
      </w:r>
      <w:r w:rsidRPr="0079262D">
        <w:rPr>
          <w:rFonts w:hint="eastAsia"/>
        </w:rPr>
        <w:t>0</w:t>
      </w:r>
      <w:r w:rsidRPr="0079262D">
        <w:rPr>
          <w:rFonts w:hint="eastAsia"/>
        </w:rPr>
        <w:t>行。</w:t>
      </w:r>
      <w:r w:rsidR="0079262D">
        <w:rPr>
          <w:rFonts w:hint="eastAsia"/>
        </w:rPr>
        <w:t>【阅后删除此段】</w:t>
      </w:r>
    </w:p>
    <w:p w14:paraId="55188853" w14:textId="77777777" w:rsidR="00FC4790" w:rsidRPr="00F8280D" w:rsidRDefault="00FC4790" w:rsidP="00F8280D">
      <w:pPr>
        <w:pStyle w:val="01-"/>
        <w:ind w:firstLine="480"/>
      </w:pPr>
    </w:p>
    <w:p w14:paraId="2932B91C" w14:textId="77777777" w:rsidR="00FC4790" w:rsidRPr="00F8280D" w:rsidRDefault="00FC4790" w:rsidP="00F8280D">
      <w:pPr>
        <w:pStyle w:val="01-"/>
        <w:ind w:firstLine="480"/>
      </w:pPr>
    </w:p>
    <w:p w14:paraId="19F442A9" w14:textId="77777777" w:rsidR="003228AA" w:rsidRPr="00F8280D" w:rsidRDefault="003228AA" w:rsidP="00F8280D">
      <w:pPr>
        <w:pStyle w:val="01-"/>
        <w:ind w:firstLine="480"/>
      </w:pPr>
    </w:p>
    <w:p w14:paraId="4AAE1EEB" w14:textId="77777777" w:rsidR="002C447B" w:rsidRPr="00F8280D" w:rsidRDefault="002C447B" w:rsidP="00F8280D">
      <w:pPr>
        <w:pStyle w:val="01-"/>
        <w:ind w:firstLine="480"/>
      </w:pPr>
    </w:p>
    <w:p w14:paraId="14E4E8D4" w14:textId="77777777" w:rsidR="006A77C6" w:rsidRPr="00721688" w:rsidRDefault="006A77C6" w:rsidP="00635C8B">
      <w:pPr>
        <w:pStyle w:val="16-"/>
      </w:pPr>
    </w:p>
    <w:sectPr w:rsidR="006A77C6" w:rsidRPr="00721688" w:rsidSect="00805099">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72D6D" w14:textId="77777777" w:rsidR="00805099" w:rsidRDefault="00805099" w:rsidP="000F7BC9">
      <w:r>
        <w:separator/>
      </w:r>
    </w:p>
  </w:endnote>
  <w:endnote w:type="continuationSeparator" w:id="0">
    <w:p w14:paraId="18D60DCD" w14:textId="77777777" w:rsidR="00805099" w:rsidRDefault="00805099" w:rsidP="000F7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9F3CC" w14:textId="77777777" w:rsidR="00D20885" w:rsidRPr="002C5FCB" w:rsidRDefault="00D20885">
    <w:pPr>
      <w:pStyle w:val="a4"/>
      <w:jc w:val="center"/>
      <w:rPr>
        <w:sz w:val="21"/>
        <w:szCs w:val="21"/>
      </w:rPr>
    </w:pPr>
  </w:p>
  <w:p w14:paraId="6A4AA529" w14:textId="77777777" w:rsidR="00D20885" w:rsidRDefault="00D2088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56030" w14:textId="71DB3EF8" w:rsidR="00D20885" w:rsidRPr="00AE79B4" w:rsidRDefault="00D20885" w:rsidP="0064448A">
    <w:pPr>
      <w:pStyle w:val="06-"/>
    </w:pPr>
    <w:r w:rsidRPr="00C10BF2">
      <w:fldChar w:fldCharType="begin"/>
    </w:r>
    <w:r w:rsidRPr="00C10BF2">
      <w:instrText xml:space="preserve">PAGE  </w:instrText>
    </w:r>
    <w:r w:rsidRPr="00C10BF2">
      <w:fldChar w:fldCharType="separate"/>
    </w:r>
    <w:r w:rsidR="00C93472">
      <w:rPr>
        <w:noProof/>
      </w:rPr>
      <w:t>7</w:t>
    </w:r>
    <w:r w:rsidRPr="00C10B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1B627" w14:textId="77777777" w:rsidR="00805099" w:rsidRDefault="00805099" w:rsidP="000F7BC9">
      <w:r>
        <w:separator/>
      </w:r>
    </w:p>
  </w:footnote>
  <w:footnote w:type="continuationSeparator" w:id="0">
    <w:p w14:paraId="71DD61AA" w14:textId="77777777" w:rsidR="00805099" w:rsidRDefault="00805099" w:rsidP="000F7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02F27" w14:textId="77777777" w:rsidR="00D20885" w:rsidRPr="00043DE9" w:rsidRDefault="00D20885" w:rsidP="00D20885">
    <w:pPr>
      <w:pStyle w:val="05-"/>
    </w:pPr>
    <w:r w:rsidRPr="00043DE9">
      <w:rPr>
        <w:rFonts w:hint="eastAsia"/>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958C8" w14:textId="77777777" w:rsidR="00D20885" w:rsidRPr="00DF1E84" w:rsidRDefault="00D20885" w:rsidP="00D163DA">
    <w:pPr>
      <w:pStyle w:val="05-"/>
    </w:pPr>
    <w:r w:rsidRPr="00DF1E84">
      <w:rPr>
        <w:rFonts w:hint="eastAsia"/>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7D0"/>
    <w:multiLevelType w:val="hybridMultilevel"/>
    <w:tmpl w:val="9C945318"/>
    <w:lvl w:ilvl="0" w:tplc="6840D4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120B10"/>
    <w:multiLevelType w:val="multilevel"/>
    <w:tmpl w:val="ACEC8056"/>
    <w:lvl w:ilvl="0">
      <w:start w:val="1"/>
      <w:numFmt w:val="decimal"/>
      <w:lvlText w:val="%1."/>
      <w:lvlJc w:val="left"/>
      <w:pPr>
        <w:tabs>
          <w:tab w:val="num" w:pos="720"/>
        </w:tabs>
        <w:ind w:left="720" w:hanging="360"/>
      </w:pPr>
    </w:lvl>
    <w:lvl w:ilvl="1">
      <w:start w:val="1"/>
      <w:numFmt w:val="decimal"/>
      <w:lvlText w:val="%2)"/>
      <w:lvlJc w:val="left"/>
      <w:pPr>
        <w:ind w:left="785"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F11AF"/>
    <w:multiLevelType w:val="hybridMultilevel"/>
    <w:tmpl w:val="539E28E0"/>
    <w:lvl w:ilvl="0" w:tplc="ED1263B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77078F2"/>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78D68F5"/>
    <w:multiLevelType w:val="multilevel"/>
    <w:tmpl w:val="A188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638A2"/>
    <w:multiLevelType w:val="hybridMultilevel"/>
    <w:tmpl w:val="380ECCEA"/>
    <w:lvl w:ilvl="0" w:tplc="8EB41F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685D82"/>
    <w:multiLevelType w:val="hybridMultilevel"/>
    <w:tmpl w:val="832CA67C"/>
    <w:lvl w:ilvl="0" w:tplc="E43E9A5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042649B"/>
    <w:multiLevelType w:val="hybridMultilevel"/>
    <w:tmpl w:val="380ECC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11E5FCA"/>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30A0A5E"/>
    <w:multiLevelType w:val="hybridMultilevel"/>
    <w:tmpl w:val="BF9EA34A"/>
    <w:lvl w:ilvl="0" w:tplc="3DF0863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16BF598C"/>
    <w:multiLevelType w:val="hybridMultilevel"/>
    <w:tmpl w:val="0E68F584"/>
    <w:lvl w:ilvl="0" w:tplc="93F49D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1AC24B95"/>
    <w:multiLevelType w:val="multilevel"/>
    <w:tmpl w:val="C6C62206"/>
    <w:lvl w:ilvl="0">
      <w:start w:val="2"/>
      <w:numFmt w:val="decimal"/>
      <w:lvlText w:val="%1"/>
      <w:lvlJc w:val="left"/>
      <w:pPr>
        <w:ind w:left="636" w:hanging="63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13F1C7D"/>
    <w:multiLevelType w:val="multilevel"/>
    <w:tmpl w:val="5224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537AB9"/>
    <w:multiLevelType w:val="multilevel"/>
    <w:tmpl w:val="D444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B3185"/>
    <w:multiLevelType w:val="hybridMultilevel"/>
    <w:tmpl w:val="07D4AD0C"/>
    <w:lvl w:ilvl="0" w:tplc="3000B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4B5726D"/>
    <w:multiLevelType w:val="hybridMultilevel"/>
    <w:tmpl w:val="866C44AA"/>
    <w:lvl w:ilvl="0" w:tplc="9BA0F8D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4C01243"/>
    <w:multiLevelType w:val="hybridMultilevel"/>
    <w:tmpl w:val="932A203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88F4283"/>
    <w:multiLevelType w:val="hybridMultilevel"/>
    <w:tmpl w:val="0696FEA4"/>
    <w:lvl w:ilvl="0" w:tplc="607AC00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29F95D6A"/>
    <w:multiLevelType w:val="hybridMultilevel"/>
    <w:tmpl w:val="08449A1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672604D"/>
    <w:multiLevelType w:val="hybridMultilevel"/>
    <w:tmpl w:val="488A473A"/>
    <w:lvl w:ilvl="0" w:tplc="11C2A5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CA82BDC"/>
    <w:multiLevelType w:val="hybridMultilevel"/>
    <w:tmpl w:val="9E06BF4C"/>
    <w:lvl w:ilvl="0" w:tplc="6FF68E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079303A"/>
    <w:multiLevelType w:val="hybridMultilevel"/>
    <w:tmpl w:val="836C4FBE"/>
    <w:lvl w:ilvl="0" w:tplc="E48683F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1F76CAF"/>
    <w:multiLevelType w:val="hybridMultilevel"/>
    <w:tmpl w:val="57EC8292"/>
    <w:lvl w:ilvl="0" w:tplc="7D1E5B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4FC4552"/>
    <w:multiLevelType w:val="multilevel"/>
    <w:tmpl w:val="2D1E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A7691B"/>
    <w:multiLevelType w:val="hybridMultilevel"/>
    <w:tmpl w:val="8D3CD322"/>
    <w:lvl w:ilvl="0" w:tplc="04090013">
      <w:start w:val="1"/>
      <w:numFmt w:val="chineseCountingThousand"/>
      <w:lvlText w:val="%1、"/>
      <w:lvlJc w:val="left"/>
      <w:pPr>
        <w:ind w:left="432" w:hanging="432"/>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4CB345B6"/>
    <w:multiLevelType w:val="hybridMultilevel"/>
    <w:tmpl w:val="C79401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547E1A99"/>
    <w:multiLevelType w:val="hybridMultilevel"/>
    <w:tmpl w:val="28BE80F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58C8315B"/>
    <w:multiLevelType w:val="hybridMultilevel"/>
    <w:tmpl w:val="380ECC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8" w15:restartNumberingAfterBreak="0">
    <w:nsid w:val="59CC40F4"/>
    <w:multiLevelType w:val="hybridMultilevel"/>
    <w:tmpl w:val="932A203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611D5B24"/>
    <w:multiLevelType w:val="multilevel"/>
    <w:tmpl w:val="7668E454"/>
    <w:lvl w:ilvl="0">
      <w:start w:val="2"/>
      <w:numFmt w:val="decimal"/>
      <w:lvlText w:val="%1"/>
      <w:lvlJc w:val="left"/>
      <w:pPr>
        <w:ind w:left="636" w:hanging="63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7176FD"/>
    <w:multiLevelType w:val="hybridMultilevel"/>
    <w:tmpl w:val="2EF85B1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1" w15:restartNumberingAfterBreak="0">
    <w:nsid w:val="66BB6A67"/>
    <w:multiLevelType w:val="multilevel"/>
    <w:tmpl w:val="8ACE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9F753E"/>
    <w:multiLevelType w:val="hybridMultilevel"/>
    <w:tmpl w:val="6F50A928"/>
    <w:lvl w:ilvl="0" w:tplc="45C04A3C">
      <w:start w:val="5"/>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7ADF21FD"/>
    <w:multiLevelType w:val="multilevel"/>
    <w:tmpl w:val="2C5E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15065F"/>
    <w:multiLevelType w:val="hybridMultilevel"/>
    <w:tmpl w:val="E8F8F3C8"/>
    <w:lvl w:ilvl="0" w:tplc="F454D31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0939234">
    <w:abstractNumId w:val="18"/>
  </w:num>
  <w:num w:numId="2" w16cid:durableId="471215078">
    <w:abstractNumId w:val="15"/>
  </w:num>
  <w:num w:numId="3" w16cid:durableId="1555123202">
    <w:abstractNumId w:val="17"/>
  </w:num>
  <w:num w:numId="4" w16cid:durableId="1410418183">
    <w:abstractNumId w:val="10"/>
  </w:num>
  <w:num w:numId="5" w16cid:durableId="1465929343">
    <w:abstractNumId w:val="11"/>
  </w:num>
  <w:num w:numId="6" w16cid:durableId="2082825745">
    <w:abstractNumId w:val="29"/>
  </w:num>
  <w:num w:numId="7" w16cid:durableId="140585599">
    <w:abstractNumId w:val="6"/>
  </w:num>
  <w:num w:numId="8" w16cid:durableId="2048406966">
    <w:abstractNumId w:val="24"/>
  </w:num>
  <w:num w:numId="9" w16cid:durableId="1038166458">
    <w:abstractNumId w:val="21"/>
  </w:num>
  <w:num w:numId="10" w16cid:durableId="1083331040">
    <w:abstractNumId w:val="5"/>
  </w:num>
  <w:num w:numId="11" w16cid:durableId="523135776">
    <w:abstractNumId w:val="19"/>
  </w:num>
  <w:num w:numId="12" w16cid:durableId="150145815">
    <w:abstractNumId w:val="14"/>
  </w:num>
  <w:num w:numId="13" w16cid:durableId="514000437">
    <w:abstractNumId w:val="22"/>
  </w:num>
  <w:num w:numId="14" w16cid:durableId="2099717401">
    <w:abstractNumId w:val="34"/>
  </w:num>
  <w:num w:numId="15" w16cid:durableId="431126540">
    <w:abstractNumId w:val="0"/>
  </w:num>
  <w:num w:numId="16" w16cid:durableId="163127150">
    <w:abstractNumId w:val="8"/>
  </w:num>
  <w:num w:numId="17" w16cid:durableId="539509774">
    <w:abstractNumId w:val="27"/>
  </w:num>
  <w:num w:numId="18" w16cid:durableId="1708140381">
    <w:abstractNumId w:val="7"/>
  </w:num>
  <w:num w:numId="19" w16cid:durableId="495802055">
    <w:abstractNumId w:val="25"/>
  </w:num>
  <w:num w:numId="20" w16cid:durableId="761805380">
    <w:abstractNumId w:val="3"/>
  </w:num>
  <w:num w:numId="21" w16cid:durableId="1458791455">
    <w:abstractNumId w:val="20"/>
  </w:num>
  <w:num w:numId="22" w16cid:durableId="1611474029">
    <w:abstractNumId w:val="16"/>
  </w:num>
  <w:num w:numId="23" w16cid:durableId="569314373">
    <w:abstractNumId w:val="28"/>
  </w:num>
  <w:num w:numId="24" w16cid:durableId="1735617180">
    <w:abstractNumId w:val="32"/>
  </w:num>
  <w:num w:numId="25" w16cid:durableId="625507930">
    <w:abstractNumId w:val="9"/>
  </w:num>
  <w:num w:numId="26" w16cid:durableId="304968357">
    <w:abstractNumId w:val="33"/>
  </w:num>
  <w:num w:numId="27" w16cid:durableId="703601780">
    <w:abstractNumId w:val="31"/>
  </w:num>
  <w:num w:numId="28" w16cid:durableId="1185628970">
    <w:abstractNumId w:val="26"/>
  </w:num>
  <w:num w:numId="29" w16cid:durableId="1457869612">
    <w:abstractNumId w:val="1"/>
  </w:num>
  <w:num w:numId="30" w16cid:durableId="1696341913">
    <w:abstractNumId w:val="2"/>
  </w:num>
  <w:num w:numId="31" w16cid:durableId="500049759">
    <w:abstractNumId w:val="4"/>
  </w:num>
  <w:num w:numId="32" w16cid:durableId="1933775177">
    <w:abstractNumId w:val="30"/>
  </w:num>
  <w:num w:numId="33" w16cid:durableId="736785986">
    <w:abstractNumId w:val="12"/>
  </w:num>
  <w:num w:numId="34" w16cid:durableId="934899500">
    <w:abstractNumId w:val="23"/>
  </w:num>
  <w:num w:numId="35" w16cid:durableId="4929191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C6"/>
    <w:rsid w:val="00003663"/>
    <w:rsid w:val="00003791"/>
    <w:rsid w:val="00011605"/>
    <w:rsid w:val="0001394A"/>
    <w:rsid w:val="00014043"/>
    <w:rsid w:val="00015008"/>
    <w:rsid w:val="00021654"/>
    <w:rsid w:val="00024BA4"/>
    <w:rsid w:val="000261A2"/>
    <w:rsid w:val="00032875"/>
    <w:rsid w:val="00033C89"/>
    <w:rsid w:val="000462B7"/>
    <w:rsid w:val="000513CE"/>
    <w:rsid w:val="000535F4"/>
    <w:rsid w:val="00057DEA"/>
    <w:rsid w:val="00060997"/>
    <w:rsid w:val="00061F0C"/>
    <w:rsid w:val="00062E02"/>
    <w:rsid w:val="000647D2"/>
    <w:rsid w:val="00065046"/>
    <w:rsid w:val="00066C90"/>
    <w:rsid w:val="000754F0"/>
    <w:rsid w:val="00075F8F"/>
    <w:rsid w:val="000764CF"/>
    <w:rsid w:val="000767D3"/>
    <w:rsid w:val="00076C14"/>
    <w:rsid w:val="00077C36"/>
    <w:rsid w:val="0008202A"/>
    <w:rsid w:val="0008760E"/>
    <w:rsid w:val="00090D27"/>
    <w:rsid w:val="00095C71"/>
    <w:rsid w:val="00096425"/>
    <w:rsid w:val="00097338"/>
    <w:rsid w:val="000A2123"/>
    <w:rsid w:val="000A3A3D"/>
    <w:rsid w:val="000A7174"/>
    <w:rsid w:val="000B0041"/>
    <w:rsid w:val="000B28FC"/>
    <w:rsid w:val="000B2E4F"/>
    <w:rsid w:val="000C26CB"/>
    <w:rsid w:val="000C4624"/>
    <w:rsid w:val="000C78DC"/>
    <w:rsid w:val="000D2AA3"/>
    <w:rsid w:val="000D3E0E"/>
    <w:rsid w:val="000D5025"/>
    <w:rsid w:val="000E08AC"/>
    <w:rsid w:val="000E0A83"/>
    <w:rsid w:val="000E34EF"/>
    <w:rsid w:val="000E5103"/>
    <w:rsid w:val="000E5C64"/>
    <w:rsid w:val="000E5DA7"/>
    <w:rsid w:val="000E6A12"/>
    <w:rsid w:val="000F0442"/>
    <w:rsid w:val="000F12B4"/>
    <w:rsid w:val="000F5F25"/>
    <w:rsid w:val="000F7BC9"/>
    <w:rsid w:val="00100315"/>
    <w:rsid w:val="001006E7"/>
    <w:rsid w:val="0010182C"/>
    <w:rsid w:val="00102DFA"/>
    <w:rsid w:val="001043DE"/>
    <w:rsid w:val="00105623"/>
    <w:rsid w:val="00107A1F"/>
    <w:rsid w:val="00113427"/>
    <w:rsid w:val="0011529B"/>
    <w:rsid w:val="00117733"/>
    <w:rsid w:val="00125702"/>
    <w:rsid w:val="001264AC"/>
    <w:rsid w:val="001267A2"/>
    <w:rsid w:val="00127F79"/>
    <w:rsid w:val="00132579"/>
    <w:rsid w:val="00133930"/>
    <w:rsid w:val="00134466"/>
    <w:rsid w:val="00145674"/>
    <w:rsid w:val="00151216"/>
    <w:rsid w:val="001514A1"/>
    <w:rsid w:val="00155A25"/>
    <w:rsid w:val="00162E2C"/>
    <w:rsid w:val="00165865"/>
    <w:rsid w:val="001674C3"/>
    <w:rsid w:val="0017327A"/>
    <w:rsid w:val="00173B7C"/>
    <w:rsid w:val="0018047C"/>
    <w:rsid w:val="00180986"/>
    <w:rsid w:val="00183065"/>
    <w:rsid w:val="001834B7"/>
    <w:rsid w:val="001875DC"/>
    <w:rsid w:val="00190EEC"/>
    <w:rsid w:val="001925DD"/>
    <w:rsid w:val="00195949"/>
    <w:rsid w:val="00196E14"/>
    <w:rsid w:val="001A07CB"/>
    <w:rsid w:val="001A4D73"/>
    <w:rsid w:val="001A632C"/>
    <w:rsid w:val="001A712A"/>
    <w:rsid w:val="001B0052"/>
    <w:rsid w:val="001B1A85"/>
    <w:rsid w:val="001B227A"/>
    <w:rsid w:val="001B2BD7"/>
    <w:rsid w:val="001B47B8"/>
    <w:rsid w:val="001B5B60"/>
    <w:rsid w:val="001B6725"/>
    <w:rsid w:val="001B6ADB"/>
    <w:rsid w:val="001B724C"/>
    <w:rsid w:val="001B7A03"/>
    <w:rsid w:val="001C515F"/>
    <w:rsid w:val="001C6682"/>
    <w:rsid w:val="001C7DE7"/>
    <w:rsid w:val="001D3643"/>
    <w:rsid w:val="001D4945"/>
    <w:rsid w:val="001D4F38"/>
    <w:rsid w:val="001D54E7"/>
    <w:rsid w:val="001E3A2D"/>
    <w:rsid w:val="001E520E"/>
    <w:rsid w:val="001E5D17"/>
    <w:rsid w:val="001E6602"/>
    <w:rsid w:val="001E6B58"/>
    <w:rsid w:val="001E73D9"/>
    <w:rsid w:val="001F2F55"/>
    <w:rsid w:val="001F5E49"/>
    <w:rsid w:val="001F7FAA"/>
    <w:rsid w:val="0020165B"/>
    <w:rsid w:val="00202AEE"/>
    <w:rsid w:val="00202B9B"/>
    <w:rsid w:val="00202C1D"/>
    <w:rsid w:val="002040A9"/>
    <w:rsid w:val="0020448F"/>
    <w:rsid w:val="00205AFF"/>
    <w:rsid w:val="00210CCD"/>
    <w:rsid w:val="0021122E"/>
    <w:rsid w:val="002118C0"/>
    <w:rsid w:val="0021308C"/>
    <w:rsid w:val="00213E00"/>
    <w:rsid w:val="0021544F"/>
    <w:rsid w:val="002155EE"/>
    <w:rsid w:val="00223543"/>
    <w:rsid w:val="00232740"/>
    <w:rsid w:val="00233E68"/>
    <w:rsid w:val="00234596"/>
    <w:rsid w:val="00244161"/>
    <w:rsid w:val="002465DC"/>
    <w:rsid w:val="0025153F"/>
    <w:rsid w:val="00251E1E"/>
    <w:rsid w:val="002536DD"/>
    <w:rsid w:val="00253C5B"/>
    <w:rsid w:val="00254CCB"/>
    <w:rsid w:val="00254CEA"/>
    <w:rsid w:val="0025616A"/>
    <w:rsid w:val="00256B0A"/>
    <w:rsid w:val="002645D2"/>
    <w:rsid w:val="002659A6"/>
    <w:rsid w:val="00270AD1"/>
    <w:rsid w:val="00271896"/>
    <w:rsid w:val="00274DCE"/>
    <w:rsid w:val="00280946"/>
    <w:rsid w:val="0028467A"/>
    <w:rsid w:val="002901E6"/>
    <w:rsid w:val="002958A4"/>
    <w:rsid w:val="00295EC9"/>
    <w:rsid w:val="00297D2A"/>
    <w:rsid w:val="002A0605"/>
    <w:rsid w:val="002A0A12"/>
    <w:rsid w:val="002A1A92"/>
    <w:rsid w:val="002A32E3"/>
    <w:rsid w:val="002A3810"/>
    <w:rsid w:val="002A4FFF"/>
    <w:rsid w:val="002A551C"/>
    <w:rsid w:val="002A5572"/>
    <w:rsid w:val="002B6713"/>
    <w:rsid w:val="002C0972"/>
    <w:rsid w:val="002C3D3E"/>
    <w:rsid w:val="002C447B"/>
    <w:rsid w:val="002C5880"/>
    <w:rsid w:val="002D08B5"/>
    <w:rsid w:val="002D1B72"/>
    <w:rsid w:val="002D28B4"/>
    <w:rsid w:val="002D48C8"/>
    <w:rsid w:val="002D5848"/>
    <w:rsid w:val="002D5FC7"/>
    <w:rsid w:val="002D7475"/>
    <w:rsid w:val="002E220A"/>
    <w:rsid w:val="002E26A8"/>
    <w:rsid w:val="002E328A"/>
    <w:rsid w:val="002E4CA4"/>
    <w:rsid w:val="002E63F4"/>
    <w:rsid w:val="002E67BB"/>
    <w:rsid w:val="002F0743"/>
    <w:rsid w:val="002F0956"/>
    <w:rsid w:val="002F3293"/>
    <w:rsid w:val="002F3A02"/>
    <w:rsid w:val="002F4A52"/>
    <w:rsid w:val="002F6449"/>
    <w:rsid w:val="00301570"/>
    <w:rsid w:val="0030337D"/>
    <w:rsid w:val="0030354A"/>
    <w:rsid w:val="003101D5"/>
    <w:rsid w:val="0031530D"/>
    <w:rsid w:val="0031541A"/>
    <w:rsid w:val="0031557C"/>
    <w:rsid w:val="00315FC3"/>
    <w:rsid w:val="003228AA"/>
    <w:rsid w:val="00322A6A"/>
    <w:rsid w:val="003252DF"/>
    <w:rsid w:val="00331145"/>
    <w:rsid w:val="00332940"/>
    <w:rsid w:val="00337560"/>
    <w:rsid w:val="00341A7F"/>
    <w:rsid w:val="00341AD7"/>
    <w:rsid w:val="003452DD"/>
    <w:rsid w:val="00357A27"/>
    <w:rsid w:val="0037104F"/>
    <w:rsid w:val="003726CA"/>
    <w:rsid w:val="00372DEF"/>
    <w:rsid w:val="0038114A"/>
    <w:rsid w:val="00387642"/>
    <w:rsid w:val="0038792E"/>
    <w:rsid w:val="003900A3"/>
    <w:rsid w:val="003902BD"/>
    <w:rsid w:val="0039034F"/>
    <w:rsid w:val="003915AB"/>
    <w:rsid w:val="00391B31"/>
    <w:rsid w:val="003956A9"/>
    <w:rsid w:val="00395A4E"/>
    <w:rsid w:val="00397039"/>
    <w:rsid w:val="003A0BF3"/>
    <w:rsid w:val="003A495C"/>
    <w:rsid w:val="003A4BE7"/>
    <w:rsid w:val="003A5B7C"/>
    <w:rsid w:val="003A6DC3"/>
    <w:rsid w:val="003B0D1B"/>
    <w:rsid w:val="003B2AF1"/>
    <w:rsid w:val="003B2D5A"/>
    <w:rsid w:val="003C0797"/>
    <w:rsid w:val="003C084A"/>
    <w:rsid w:val="003C46F3"/>
    <w:rsid w:val="003C795F"/>
    <w:rsid w:val="003D09A8"/>
    <w:rsid w:val="003D3A2E"/>
    <w:rsid w:val="003D7B4A"/>
    <w:rsid w:val="003E0B04"/>
    <w:rsid w:val="003E582D"/>
    <w:rsid w:val="003E7341"/>
    <w:rsid w:val="003F2EBA"/>
    <w:rsid w:val="003F7A8C"/>
    <w:rsid w:val="003F7E81"/>
    <w:rsid w:val="0040384E"/>
    <w:rsid w:val="00407AB0"/>
    <w:rsid w:val="00411521"/>
    <w:rsid w:val="00411C18"/>
    <w:rsid w:val="00413AAE"/>
    <w:rsid w:val="0042101E"/>
    <w:rsid w:val="00426206"/>
    <w:rsid w:val="00431D9E"/>
    <w:rsid w:val="00433079"/>
    <w:rsid w:val="00433F2E"/>
    <w:rsid w:val="00434FE4"/>
    <w:rsid w:val="00437B34"/>
    <w:rsid w:val="00437D39"/>
    <w:rsid w:val="0044111F"/>
    <w:rsid w:val="00442726"/>
    <w:rsid w:val="004429E5"/>
    <w:rsid w:val="004448FE"/>
    <w:rsid w:val="004517D4"/>
    <w:rsid w:val="00452F04"/>
    <w:rsid w:val="00453690"/>
    <w:rsid w:val="00455DF3"/>
    <w:rsid w:val="0045604E"/>
    <w:rsid w:val="00461850"/>
    <w:rsid w:val="00461974"/>
    <w:rsid w:val="00461A24"/>
    <w:rsid w:val="00464EA1"/>
    <w:rsid w:val="00471E8E"/>
    <w:rsid w:val="00472AF1"/>
    <w:rsid w:val="00476E51"/>
    <w:rsid w:val="004814B0"/>
    <w:rsid w:val="00485874"/>
    <w:rsid w:val="00486B9A"/>
    <w:rsid w:val="004873F9"/>
    <w:rsid w:val="00487462"/>
    <w:rsid w:val="00490093"/>
    <w:rsid w:val="0049448B"/>
    <w:rsid w:val="00494D3B"/>
    <w:rsid w:val="00494D72"/>
    <w:rsid w:val="0049632D"/>
    <w:rsid w:val="004965C0"/>
    <w:rsid w:val="004A2A04"/>
    <w:rsid w:val="004A37D6"/>
    <w:rsid w:val="004A72E7"/>
    <w:rsid w:val="004A74AB"/>
    <w:rsid w:val="004B2CE0"/>
    <w:rsid w:val="004B4967"/>
    <w:rsid w:val="004B5971"/>
    <w:rsid w:val="004B629B"/>
    <w:rsid w:val="004B706A"/>
    <w:rsid w:val="004B73B8"/>
    <w:rsid w:val="004C0DA3"/>
    <w:rsid w:val="004C1AAB"/>
    <w:rsid w:val="004C1CDA"/>
    <w:rsid w:val="004C6061"/>
    <w:rsid w:val="004C7334"/>
    <w:rsid w:val="004D1033"/>
    <w:rsid w:val="004D30D4"/>
    <w:rsid w:val="004D5F0A"/>
    <w:rsid w:val="004E58A6"/>
    <w:rsid w:val="004E6790"/>
    <w:rsid w:val="004F0E81"/>
    <w:rsid w:val="004F4E62"/>
    <w:rsid w:val="004F735F"/>
    <w:rsid w:val="00500F7A"/>
    <w:rsid w:val="005036E2"/>
    <w:rsid w:val="00507B86"/>
    <w:rsid w:val="00512F16"/>
    <w:rsid w:val="00515DAD"/>
    <w:rsid w:val="00521842"/>
    <w:rsid w:val="00522DF6"/>
    <w:rsid w:val="00522F5B"/>
    <w:rsid w:val="0052524F"/>
    <w:rsid w:val="00525E6B"/>
    <w:rsid w:val="0052735A"/>
    <w:rsid w:val="0053229E"/>
    <w:rsid w:val="005335B7"/>
    <w:rsid w:val="0053384B"/>
    <w:rsid w:val="0053526F"/>
    <w:rsid w:val="00536454"/>
    <w:rsid w:val="00536C71"/>
    <w:rsid w:val="00536DE8"/>
    <w:rsid w:val="00542A47"/>
    <w:rsid w:val="00544080"/>
    <w:rsid w:val="005444C6"/>
    <w:rsid w:val="00551577"/>
    <w:rsid w:val="00552666"/>
    <w:rsid w:val="00553E4A"/>
    <w:rsid w:val="005605F5"/>
    <w:rsid w:val="00562D84"/>
    <w:rsid w:val="00563DA7"/>
    <w:rsid w:val="0056477C"/>
    <w:rsid w:val="00570654"/>
    <w:rsid w:val="00570941"/>
    <w:rsid w:val="005713C7"/>
    <w:rsid w:val="0057192A"/>
    <w:rsid w:val="0057294E"/>
    <w:rsid w:val="00576AC6"/>
    <w:rsid w:val="00576C18"/>
    <w:rsid w:val="00584256"/>
    <w:rsid w:val="005842E8"/>
    <w:rsid w:val="00586337"/>
    <w:rsid w:val="005866AA"/>
    <w:rsid w:val="00590630"/>
    <w:rsid w:val="00590BF7"/>
    <w:rsid w:val="005921D8"/>
    <w:rsid w:val="0059401D"/>
    <w:rsid w:val="00594E63"/>
    <w:rsid w:val="005A00DE"/>
    <w:rsid w:val="005A033F"/>
    <w:rsid w:val="005A1382"/>
    <w:rsid w:val="005A25EB"/>
    <w:rsid w:val="005A4F97"/>
    <w:rsid w:val="005A6837"/>
    <w:rsid w:val="005B163F"/>
    <w:rsid w:val="005B5285"/>
    <w:rsid w:val="005C0B83"/>
    <w:rsid w:val="005C1757"/>
    <w:rsid w:val="005C2136"/>
    <w:rsid w:val="005C48EB"/>
    <w:rsid w:val="005C6EB4"/>
    <w:rsid w:val="005C741E"/>
    <w:rsid w:val="005C753D"/>
    <w:rsid w:val="005D19FE"/>
    <w:rsid w:val="005D3166"/>
    <w:rsid w:val="005D45E1"/>
    <w:rsid w:val="005E1425"/>
    <w:rsid w:val="005E74F1"/>
    <w:rsid w:val="005E77A5"/>
    <w:rsid w:val="005F0592"/>
    <w:rsid w:val="005F2A75"/>
    <w:rsid w:val="005F3828"/>
    <w:rsid w:val="005F52E0"/>
    <w:rsid w:val="005F55E3"/>
    <w:rsid w:val="005F58FB"/>
    <w:rsid w:val="005F5EDE"/>
    <w:rsid w:val="005F6C39"/>
    <w:rsid w:val="00602270"/>
    <w:rsid w:val="00602892"/>
    <w:rsid w:val="00602914"/>
    <w:rsid w:val="00610BA5"/>
    <w:rsid w:val="006114E9"/>
    <w:rsid w:val="0061318E"/>
    <w:rsid w:val="0061329A"/>
    <w:rsid w:val="00614E5D"/>
    <w:rsid w:val="00616C4E"/>
    <w:rsid w:val="00616CB1"/>
    <w:rsid w:val="006205B4"/>
    <w:rsid w:val="00620677"/>
    <w:rsid w:val="00620798"/>
    <w:rsid w:val="006237F6"/>
    <w:rsid w:val="00623CE5"/>
    <w:rsid w:val="00625601"/>
    <w:rsid w:val="00627DA9"/>
    <w:rsid w:val="006324FE"/>
    <w:rsid w:val="006325B3"/>
    <w:rsid w:val="00633AD2"/>
    <w:rsid w:val="00634377"/>
    <w:rsid w:val="00635C8B"/>
    <w:rsid w:val="0064448A"/>
    <w:rsid w:val="00647120"/>
    <w:rsid w:val="00650E71"/>
    <w:rsid w:val="00654B3E"/>
    <w:rsid w:val="00657264"/>
    <w:rsid w:val="00660DC4"/>
    <w:rsid w:val="00662F0A"/>
    <w:rsid w:val="00664580"/>
    <w:rsid w:val="006673BC"/>
    <w:rsid w:val="0067129B"/>
    <w:rsid w:val="00672515"/>
    <w:rsid w:val="00673359"/>
    <w:rsid w:val="00673393"/>
    <w:rsid w:val="006816DC"/>
    <w:rsid w:val="00685E16"/>
    <w:rsid w:val="006860B8"/>
    <w:rsid w:val="006906D6"/>
    <w:rsid w:val="00694BB8"/>
    <w:rsid w:val="00694E1D"/>
    <w:rsid w:val="00695EE5"/>
    <w:rsid w:val="006A17DD"/>
    <w:rsid w:val="006A1898"/>
    <w:rsid w:val="006A2397"/>
    <w:rsid w:val="006A3FF0"/>
    <w:rsid w:val="006A40EE"/>
    <w:rsid w:val="006A5672"/>
    <w:rsid w:val="006A6461"/>
    <w:rsid w:val="006A6C2F"/>
    <w:rsid w:val="006A77C6"/>
    <w:rsid w:val="006A7D98"/>
    <w:rsid w:val="006C157A"/>
    <w:rsid w:val="006C3861"/>
    <w:rsid w:val="006C45D8"/>
    <w:rsid w:val="006C5C4E"/>
    <w:rsid w:val="006C607D"/>
    <w:rsid w:val="006C79F7"/>
    <w:rsid w:val="006D463C"/>
    <w:rsid w:val="006D4788"/>
    <w:rsid w:val="006D4869"/>
    <w:rsid w:val="006E32D6"/>
    <w:rsid w:val="006E3F7D"/>
    <w:rsid w:val="006E478D"/>
    <w:rsid w:val="006E7152"/>
    <w:rsid w:val="006F28D7"/>
    <w:rsid w:val="006F39EE"/>
    <w:rsid w:val="006F650D"/>
    <w:rsid w:val="00702872"/>
    <w:rsid w:val="0070347A"/>
    <w:rsid w:val="0070443B"/>
    <w:rsid w:val="00704455"/>
    <w:rsid w:val="007072B8"/>
    <w:rsid w:val="007073F2"/>
    <w:rsid w:val="00707D84"/>
    <w:rsid w:val="00710F62"/>
    <w:rsid w:val="00711E3E"/>
    <w:rsid w:val="0071536F"/>
    <w:rsid w:val="00715629"/>
    <w:rsid w:val="00720956"/>
    <w:rsid w:val="00721688"/>
    <w:rsid w:val="00722DD0"/>
    <w:rsid w:val="00723A64"/>
    <w:rsid w:val="007240F2"/>
    <w:rsid w:val="00731906"/>
    <w:rsid w:val="00732F93"/>
    <w:rsid w:val="00734229"/>
    <w:rsid w:val="00734CFC"/>
    <w:rsid w:val="00736BE6"/>
    <w:rsid w:val="00743672"/>
    <w:rsid w:val="00743E03"/>
    <w:rsid w:val="00745F30"/>
    <w:rsid w:val="00752A02"/>
    <w:rsid w:val="00752B67"/>
    <w:rsid w:val="00754AA6"/>
    <w:rsid w:val="00755B8B"/>
    <w:rsid w:val="00765EC2"/>
    <w:rsid w:val="00765ED4"/>
    <w:rsid w:val="00767972"/>
    <w:rsid w:val="007770DD"/>
    <w:rsid w:val="007776B8"/>
    <w:rsid w:val="00782A42"/>
    <w:rsid w:val="0078412A"/>
    <w:rsid w:val="00784AFF"/>
    <w:rsid w:val="00786893"/>
    <w:rsid w:val="00791BC1"/>
    <w:rsid w:val="0079236E"/>
    <w:rsid w:val="0079262D"/>
    <w:rsid w:val="007938FA"/>
    <w:rsid w:val="0079400E"/>
    <w:rsid w:val="007954C4"/>
    <w:rsid w:val="007959F7"/>
    <w:rsid w:val="007A07EB"/>
    <w:rsid w:val="007A10DA"/>
    <w:rsid w:val="007A245E"/>
    <w:rsid w:val="007A25C7"/>
    <w:rsid w:val="007A2929"/>
    <w:rsid w:val="007A331D"/>
    <w:rsid w:val="007A3355"/>
    <w:rsid w:val="007A69BF"/>
    <w:rsid w:val="007B1DD0"/>
    <w:rsid w:val="007B27D3"/>
    <w:rsid w:val="007B40D9"/>
    <w:rsid w:val="007B7268"/>
    <w:rsid w:val="007B7E60"/>
    <w:rsid w:val="007C2D71"/>
    <w:rsid w:val="007C67AE"/>
    <w:rsid w:val="007C7A5B"/>
    <w:rsid w:val="007D2111"/>
    <w:rsid w:val="007D2B49"/>
    <w:rsid w:val="007D2EFE"/>
    <w:rsid w:val="007D4B23"/>
    <w:rsid w:val="007E297E"/>
    <w:rsid w:val="007E3D74"/>
    <w:rsid w:val="007E5E8F"/>
    <w:rsid w:val="007F080A"/>
    <w:rsid w:val="007F3103"/>
    <w:rsid w:val="007F4C7F"/>
    <w:rsid w:val="007F5AC3"/>
    <w:rsid w:val="007F7207"/>
    <w:rsid w:val="008004F6"/>
    <w:rsid w:val="00801295"/>
    <w:rsid w:val="00801493"/>
    <w:rsid w:val="00801CF1"/>
    <w:rsid w:val="00802BE9"/>
    <w:rsid w:val="0080410E"/>
    <w:rsid w:val="00805099"/>
    <w:rsid w:val="008165D8"/>
    <w:rsid w:val="008168FF"/>
    <w:rsid w:val="0081701E"/>
    <w:rsid w:val="00822842"/>
    <w:rsid w:val="008242CA"/>
    <w:rsid w:val="008244D2"/>
    <w:rsid w:val="008307D1"/>
    <w:rsid w:val="008315D0"/>
    <w:rsid w:val="0083416D"/>
    <w:rsid w:val="00835811"/>
    <w:rsid w:val="008400DD"/>
    <w:rsid w:val="00840350"/>
    <w:rsid w:val="008434A8"/>
    <w:rsid w:val="00843978"/>
    <w:rsid w:val="008455EA"/>
    <w:rsid w:val="0084585E"/>
    <w:rsid w:val="008479AD"/>
    <w:rsid w:val="00855676"/>
    <w:rsid w:val="008630F5"/>
    <w:rsid w:val="0086479E"/>
    <w:rsid w:val="00864A15"/>
    <w:rsid w:val="0086555C"/>
    <w:rsid w:val="00865D49"/>
    <w:rsid w:val="00871A84"/>
    <w:rsid w:val="008728E9"/>
    <w:rsid w:val="00874269"/>
    <w:rsid w:val="00876D7E"/>
    <w:rsid w:val="00887366"/>
    <w:rsid w:val="00890A5C"/>
    <w:rsid w:val="00893FED"/>
    <w:rsid w:val="00895258"/>
    <w:rsid w:val="00895F5D"/>
    <w:rsid w:val="00897472"/>
    <w:rsid w:val="0089790E"/>
    <w:rsid w:val="008A4E68"/>
    <w:rsid w:val="008A5A72"/>
    <w:rsid w:val="008A5D84"/>
    <w:rsid w:val="008A6749"/>
    <w:rsid w:val="008B00FF"/>
    <w:rsid w:val="008B15F4"/>
    <w:rsid w:val="008B7363"/>
    <w:rsid w:val="008C2FE1"/>
    <w:rsid w:val="008C3DE8"/>
    <w:rsid w:val="008D32DB"/>
    <w:rsid w:val="008D7469"/>
    <w:rsid w:val="008E1090"/>
    <w:rsid w:val="008E2298"/>
    <w:rsid w:val="008E5F38"/>
    <w:rsid w:val="008E6A25"/>
    <w:rsid w:val="008F1CFE"/>
    <w:rsid w:val="008F1DE5"/>
    <w:rsid w:val="008F4AEC"/>
    <w:rsid w:val="008F78A3"/>
    <w:rsid w:val="0090053C"/>
    <w:rsid w:val="009020DF"/>
    <w:rsid w:val="0090236D"/>
    <w:rsid w:val="00903291"/>
    <w:rsid w:val="00906F31"/>
    <w:rsid w:val="009137AF"/>
    <w:rsid w:val="009148F2"/>
    <w:rsid w:val="009164BD"/>
    <w:rsid w:val="00916AD0"/>
    <w:rsid w:val="009200F3"/>
    <w:rsid w:val="00920D61"/>
    <w:rsid w:val="00922F7B"/>
    <w:rsid w:val="00923F30"/>
    <w:rsid w:val="009252B6"/>
    <w:rsid w:val="00925FB6"/>
    <w:rsid w:val="0093182F"/>
    <w:rsid w:val="00932CCA"/>
    <w:rsid w:val="009352D3"/>
    <w:rsid w:val="0093572D"/>
    <w:rsid w:val="00935A3A"/>
    <w:rsid w:val="0093759F"/>
    <w:rsid w:val="00937B08"/>
    <w:rsid w:val="00942528"/>
    <w:rsid w:val="00942D92"/>
    <w:rsid w:val="00943456"/>
    <w:rsid w:val="0094385F"/>
    <w:rsid w:val="00947125"/>
    <w:rsid w:val="0094727D"/>
    <w:rsid w:val="009501B9"/>
    <w:rsid w:val="00954233"/>
    <w:rsid w:val="00956801"/>
    <w:rsid w:val="00957795"/>
    <w:rsid w:val="00957964"/>
    <w:rsid w:val="00960078"/>
    <w:rsid w:val="00961F92"/>
    <w:rsid w:val="00963414"/>
    <w:rsid w:val="00964282"/>
    <w:rsid w:val="00964E93"/>
    <w:rsid w:val="009656E7"/>
    <w:rsid w:val="00965FE2"/>
    <w:rsid w:val="00970183"/>
    <w:rsid w:val="00972D91"/>
    <w:rsid w:val="0097402F"/>
    <w:rsid w:val="009757D0"/>
    <w:rsid w:val="00976CA6"/>
    <w:rsid w:val="00980259"/>
    <w:rsid w:val="00982091"/>
    <w:rsid w:val="00983799"/>
    <w:rsid w:val="009871EC"/>
    <w:rsid w:val="009902AB"/>
    <w:rsid w:val="00992097"/>
    <w:rsid w:val="009A1C3D"/>
    <w:rsid w:val="009A2548"/>
    <w:rsid w:val="009A2F70"/>
    <w:rsid w:val="009A3C41"/>
    <w:rsid w:val="009B0454"/>
    <w:rsid w:val="009B40D9"/>
    <w:rsid w:val="009B64EA"/>
    <w:rsid w:val="009B6890"/>
    <w:rsid w:val="009C1A17"/>
    <w:rsid w:val="009C45BE"/>
    <w:rsid w:val="009C48E9"/>
    <w:rsid w:val="009C4A47"/>
    <w:rsid w:val="009C5B31"/>
    <w:rsid w:val="009D0163"/>
    <w:rsid w:val="009D0831"/>
    <w:rsid w:val="009D10F7"/>
    <w:rsid w:val="009D189B"/>
    <w:rsid w:val="009E17EC"/>
    <w:rsid w:val="009E4A35"/>
    <w:rsid w:val="009E596E"/>
    <w:rsid w:val="009E7712"/>
    <w:rsid w:val="009F033A"/>
    <w:rsid w:val="009F17E2"/>
    <w:rsid w:val="009F6479"/>
    <w:rsid w:val="009F65C3"/>
    <w:rsid w:val="009F680D"/>
    <w:rsid w:val="00A03566"/>
    <w:rsid w:val="00A0406C"/>
    <w:rsid w:val="00A04AB3"/>
    <w:rsid w:val="00A07A4D"/>
    <w:rsid w:val="00A106E7"/>
    <w:rsid w:val="00A1192F"/>
    <w:rsid w:val="00A1224C"/>
    <w:rsid w:val="00A12DAD"/>
    <w:rsid w:val="00A16D05"/>
    <w:rsid w:val="00A17AC3"/>
    <w:rsid w:val="00A21967"/>
    <w:rsid w:val="00A23084"/>
    <w:rsid w:val="00A261FD"/>
    <w:rsid w:val="00A279EB"/>
    <w:rsid w:val="00A30418"/>
    <w:rsid w:val="00A3299F"/>
    <w:rsid w:val="00A341E9"/>
    <w:rsid w:val="00A34696"/>
    <w:rsid w:val="00A351AD"/>
    <w:rsid w:val="00A37155"/>
    <w:rsid w:val="00A41C17"/>
    <w:rsid w:val="00A41C68"/>
    <w:rsid w:val="00A43ABA"/>
    <w:rsid w:val="00A50258"/>
    <w:rsid w:val="00A53543"/>
    <w:rsid w:val="00A56A1F"/>
    <w:rsid w:val="00A621F8"/>
    <w:rsid w:val="00A6249D"/>
    <w:rsid w:val="00A64256"/>
    <w:rsid w:val="00A66B88"/>
    <w:rsid w:val="00A7037C"/>
    <w:rsid w:val="00A731D5"/>
    <w:rsid w:val="00A73967"/>
    <w:rsid w:val="00A778C5"/>
    <w:rsid w:val="00A81BDE"/>
    <w:rsid w:val="00A83779"/>
    <w:rsid w:val="00A85ADD"/>
    <w:rsid w:val="00A86B4B"/>
    <w:rsid w:val="00A86DE6"/>
    <w:rsid w:val="00A9019E"/>
    <w:rsid w:val="00A949BF"/>
    <w:rsid w:val="00A95EA7"/>
    <w:rsid w:val="00AA03BC"/>
    <w:rsid w:val="00AA0724"/>
    <w:rsid w:val="00AA1B5E"/>
    <w:rsid w:val="00AA3C34"/>
    <w:rsid w:val="00AA673B"/>
    <w:rsid w:val="00AB006D"/>
    <w:rsid w:val="00AB05F1"/>
    <w:rsid w:val="00AB11B1"/>
    <w:rsid w:val="00AB4773"/>
    <w:rsid w:val="00AB7582"/>
    <w:rsid w:val="00AC56D2"/>
    <w:rsid w:val="00AC6A39"/>
    <w:rsid w:val="00AD2820"/>
    <w:rsid w:val="00AD4A5D"/>
    <w:rsid w:val="00AD6045"/>
    <w:rsid w:val="00AD7C59"/>
    <w:rsid w:val="00AD7D74"/>
    <w:rsid w:val="00AE1186"/>
    <w:rsid w:val="00AE23A4"/>
    <w:rsid w:val="00AE51B8"/>
    <w:rsid w:val="00AE63D0"/>
    <w:rsid w:val="00AE7F5F"/>
    <w:rsid w:val="00AF4C35"/>
    <w:rsid w:val="00AF5F2D"/>
    <w:rsid w:val="00B01145"/>
    <w:rsid w:val="00B0769C"/>
    <w:rsid w:val="00B12209"/>
    <w:rsid w:val="00B130DB"/>
    <w:rsid w:val="00B13442"/>
    <w:rsid w:val="00B17ADC"/>
    <w:rsid w:val="00B203B0"/>
    <w:rsid w:val="00B20FA7"/>
    <w:rsid w:val="00B24724"/>
    <w:rsid w:val="00B3239A"/>
    <w:rsid w:val="00B358D1"/>
    <w:rsid w:val="00B4383F"/>
    <w:rsid w:val="00B43E8A"/>
    <w:rsid w:val="00B45AFC"/>
    <w:rsid w:val="00B513E3"/>
    <w:rsid w:val="00B51731"/>
    <w:rsid w:val="00B54749"/>
    <w:rsid w:val="00B555F9"/>
    <w:rsid w:val="00B57611"/>
    <w:rsid w:val="00B621F3"/>
    <w:rsid w:val="00B73A5F"/>
    <w:rsid w:val="00B76CA8"/>
    <w:rsid w:val="00B77AA8"/>
    <w:rsid w:val="00B82DDB"/>
    <w:rsid w:val="00B8681F"/>
    <w:rsid w:val="00B86B28"/>
    <w:rsid w:val="00B92297"/>
    <w:rsid w:val="00B95F5C"/>
    <w:rsid w:val="00B9702B"/>
    <w:rsid w:val="00BA227D"/>
    <w:rsid w:val="00BA4A1F"/>
    <w:rsid w:val="00BB0CD9"/>
    <w:rsid w:val="00BB16CE"/>
    <w:rsid w:val="00BB365B"/>
    <w:rsid w:val="00BB737F"/>
    <w:rsid w:val="00BC6D30"/>
    <w:rsid w:val="00BD5660"/>
    <w:rsid w:val="00BD57CB"/>
    <w:rsid w:val="00BD639E"/>
    <w:rsid w:val="00BD7A47"/>
    <w:rsid w:val="00BD7B3D"/>
    <w:rsid w:val="00BE48F7"/>
    <w:rsid w:val="00BE4DA4"/>
    <w:rsid w:val="00BE6668"/>
    <w:rsid w:val="00BF18FB"/>
    <w:rsid w:val="00BF4D67"/>
    <w:rsid w:val="00BF503A"/>
    <w:rsid w:val="00BF60CD"/>
    <w:rsid w:val="00BF79D4"/>
    <w:rsid w:val="00C0326A"/>
    <w:rsid w:val="00C052D6"/>
    <w:rsid w:val="00C069A5"/>
    <w:rsid w:val="00C07576"/>
    <w:rsid w:val="00C147E6"/>
    <w:rsid w:val="00C232D3"/>
    <w:rsid w:val="00C24814"/>
    <w:rsid w:val="00C25B73"/>
    <w:rsid w:val="00C26943"/>
    <w:rsid w:val="00C30698"/>
    <w:rsid w:val="00C30B88"/>
    <w:rsid w:val="00C31E4E"/>
    <w:rsid w:val="00C3210C"/>
    <w:rsid w:val="00C32B49"/>
    <w:rsid w:val="00C3453E"/>
    <w:rsid w:val="00C44C24"/>
    <w:rsid w:val="00C45047"/>
    <w:rsid w:val="00C45FE9"/>
    <w:rsid w:val="00C46277"/>
    <w:rsid w:val="00C4705B"/>
    <w:rsid w:val="00C5460D"/>
    <w:rsid w:val="00C561B8"/>
    <w:rsid w:val="00C568A3"/>
    <w:rsid w:val="00C56AD6"/>
    <w:rsid w:val="00C57BA8"/>
    <w:rsid w:val="00C6039B"/>
    <w:rsid w:val="00C62AD9"/>
    <w:rsid w:val="00C63962"/>
    <w:rsid w:val="00C65FFA"/>
    <w:rsid w:val="00C70D08"/>
    <w:rsid w:val="00C71768"/>
    <w:rsid w:val="00C71FE2"/>
    <w:rsid w:val="00C73017"/>
    <w:rsid w:val="00C74EBC"/>
    <w:rsid w:val="00C75271"/>
    <w:rsid w:val="00C76797"/>
    <w:rsid w:val="00C76A1D"/>
    <w:rsid w:val="00C81C86"/>
    <w:rsid w:val="00C8515F"/>
    <w:rsid w:val="00C87A3E"/>
    <w:rsid w:val="00C923D2"/>
    <w:rsid w:val="00C93118"/>
    <w:rsid w:val="00C93472"/>
    <w:rsid w:val="00C938C5"/>
    <w:rsid w:val="00C93B22"/>
    <w:rsid w:val="00C960F0"/>
    <w:rsid w:val="00C97116"/>
    <w:rsid w:val="00CA04DE"/>
    <w:rsid w:val="00CA6FC6"/>
    <w:rsid w:val="00CB651C"/>
    <w:rsid w:val="00CC0EE2"/>
    <w:rsid w:val="00CC1612"/>
    <w:rsid w:val="00CC5E2E"/>
    <w:rsid w:val="00CC652D"/>
    <w:rsid w:val="00CD00F6"/>
    <w:rsid w:val="00CD57AD"/>
    <w:rsid w:val="00CD5D01"/>
    <w:rsid w:val="00CE1D2F"/>
    <w:rsid w:val="00CE3F85"/>
    <w:rsid w:val="00CE7689"/>
    <w:rsid w:val="00CF517A"/>
    <w:rsid w:val="00CF6CD0"/>
    <w:rsid w:val="00D008B9"/>
    <w:rsid w:val="00D00BD4"/>
    <w:rsid w:val="00D01D64"/>
    <w:rsid w:val="00D02951"/>
    <w:rsid w:val="00D06769"/>
    <w:rsid w:val="00D14BAE"/>
    <w:rsid w:val="00D155CC"/>
    <w:rsid w:val="00D163DA"/>
    <w:rsid w:val="00D20392"/>
    <w:rsid w:val="00D20885"/>
    <w:rsid w:val="00D2153E"/>
    <w:rsid w:val="00D22000"/>
    <w:rsid w:val="00D2429B"/>
    <w:rsid w:val="00D25D9F"/>
    <w:rsid w:val="00D26212"/>
    <w:rsid w:val="00D26851"/>
    <w:rsid w:val="00D26A98"/>
    <w:rsid w:val="00D26DBD"/>
    <w:rsid w:val="00D337AE"/>
    <w:rsid w:val="00D339BC"/>
    <w:rsid w:val="00D34739"/>
    <w:rsid w:val="00D369F9"/>
    <w:rsid w:val="00D37E7C"/>
    <w:rsid w:val="00D428C0"/>
    <w:rsid w:val="00D508DD"/>
    <w:rsid w:val="00D50ABA"/>
    <w:rsid w:val="00D5165B"/>
    <w:rsid w:val="00D51D88"/>
    <w:rsid w:val="00D53404"/>
    <w:rsid w:val="00D54525"/>
    <w:rsid w:val="00D61F39"/>
    <w:rsid w:val="00D62A00"/>
    <w:rsid w:val="00D638F5"/>
    <w:rsid w:val="00D71278"/>
    <w:rsid w:val="00D71ABC"/>
    <w:rsid w:val="00D73071"/>
    <w:rsid w:val="00D73511"/>
    <w:rsid w:val="00D75778"/>
    <w:rsid w:val="00D77385"/>
    <w:rsid w:val="00D81067"/>
    <w:rsid w:val="00D82286"/>
    <w:rsid w:val="00D84BFA"/>
    <w:rsid w:val="00D85E85"/>
    <w:rsid w:val="00D903A4"/>
    <w:rsid w:val="00D93B87"/>
    <w:rsid w:val="00D979DB"/>
    <w:rsid w:val="00DA0110"/>
    <w:rsid w:val="00DA0A60"/>
    <w:rsid w:val="00DA6817"/>
    <w:rsid w:val="00DB1604"/>
    <w:rsid w:val="00DB2E5C"/>
    <w:rsid w:val="00DB58EB"/>
    <w:rsid w:val="00DC07A0"/>
    <w:rsid w:val="00DC1022"/>
    <w:rsid w:val="00DC281A"/>
    <w:rsid w:val="00DC4D68"/>
    <w:rsid w:val="00DC7383"/>
    <w:rsid w:val="00DD12F6"/>
    <w:rsid w:val="00DD3245"/>
    <w:rsid w:val="00DD4300"/>
    <w:rsid w:val="00DD5562"/>
    <w:rsid w:val="00DD60F2"/>
    <w:rsid w:val="00DD613B"/>
    <w:rsid w:val="00DE3BCD"/>
    <w:rsid w:val="00DE51D8"/>
    <w:rsid w:val="00DE546E"/>
    <w:rsid w:val="00DE6034"/>
    <w:rsid w:val="00DF15AA"/>
    <w:rsid w:val="00DF6241"/>
    <w:rsid w:val="00DF6614"/>
    <w:rsid w:val="00E009AC"/>
    <w:rsid w:val="00E1091B"/>
    <w:rsid w:val="00E11644"/>
    <w:rsid w:val="00E118BC"/>
    <w:rsid w:val="00E1455E"/>
    <w:rsid w:val="00E1524E"/>
    <w:rsid w:val="00E175C5"/>
    <w:rsid w:val="00E20D96"/>
    <w:rsid w:val="00E22201"/>
    <w:rsid w:val="00E26D53"/>
    <w:rsid w:val="00E313A2"/>
    <w:rsid w:val="00E32341"/>
    <w:rsid w:val="00E3348F"/>
    <w:rsid w:val="00E3376B"/>
    <w:rsid w:val="00E36DF3"/>
    <w:rsid w:val="00E37A39"/>
    <w:rsid w:val="00E43049"/>
    <w:rsid w:val="00E43C59"/>
    <w:rsid w:val="00E441A4"/>
    <w:rsid w:val="00E50462"/>
    <w:rsid w:val="00E511BA"/>
    <w:rsid w:val="00E518BD"/>
    <w:rsid w:val="00E51934"/>
    <w:rsid w:val="00E52287"/>
    <w:rsid w:val="00E52C7D"/>
    <w:rsid w:val="00E5788D"/>
    <w:rsid w:val="00E6141A"/>
    <w:rsid w:val="00E7261D"/>
    <w:rsid w:val="00E742CA"/>
    <w:rsid w:val="00E75B0E"/>
    <w:rsid w:val="00E75F2D"/>
    <w:rsid w:val="00E77687"/>
    <w:rsid w:val="00E81669"/>
    <w:rsid w:val="00E81744"/>
    <w:rsid w:val="00E8197E"/>
    <w:rsid w:val="00E8423F"/>
    <w:rsid w:val="00E85FBF"/>
    <w:rsid w:val="00E86DC4"/>
    <w:rsid w:val="00E90E4C"/>
    <w:rsid w:val="00E9276F"/>
    <w:rsid w:val="00E94A9E"/>
    <w:rsid w:val="00E94E02"/>
    <w:rsid w:val="00E95D6E"/>
    <w:rsid w:val="00E9760A"/>
    <w:rsid w:val="00EA35EC"/>
    <w:rsid w:val="00EB1275"/>
    <w:rsid w:val="00EB1C08"/>
    <w:rsid w:val="00EB4CFA"/>
    <w:rsid w:val="00EB5407"/>
    <w:rsid w:val="00EB786B"/>
    <w:rsid w:val="00EC12EF"/>
    <w:rsid w:val="00EC6E79"/>
    <w:rsid w:val="00ED1073"/>
    <w:rsid w:val="00ED231F"/>
    <w:rsid w:val="00ED4C89"/>
    <w:rsid w:val="00ED5AFC"/>
    <w:rsid w:val="00ED7BFD"/>
    <w:rsid w:val="00EE0B82"/>
    <w:rsid w:val="00EE1788"/>
    <w:rsid w:val="00EE3A4A"/>
    <w:rsid w:val="00EE5FB4"/>
    <w:rsid w:val="00EE6149"/>
    <w:rsid w:val="00EF23FB"/>
    <w:rsid w:val="00EF26A6"/>
    <w:rsid w:val="00EF2977"/>
    <w:rsid w:val="00EF4D9B"/>
    <w:rsid w:val="00F00D90"/>
    <w:rsid w:val="00F03483"/>
    <w:rsid w:val="00F04C9D"/>
    <w:rsid w:val="00F10093"/>
    <w:rsid w:val="00F10E1E"/>
    <w:rsid w:val="00F265F1"/>
    <w:rsid w:val="00F30148"/>
    <w:rsid w:val="00F31D89"/>
    <w:rsid w:val="00F34710"/>
    <w:rsid w:val="00F4022F"/>
    <w:rsid w:val="00F4060D"/>
    <w:rsid w:val="00F44C8F"/>
    <w:rsid w:val="00F45D8F"/>
    <w:rsid w:val="00F4637E"/>
    <w:rsid w:val="00F47958"/>
    <w:rsid w:val="00F47F83"/>
    <w:rsid w:val="00F5126B"/>
    <w:rsid w:val="00F51880"/>
    <w:rsid w:val="00F52760"/>
    <w:rsid w:val="00F54998"/>
    <w:rsid w:val="00F55432"/>
    <w:rsid w:val="00F55F99"/>
    <w:rsid w:val="00F5602E"/>
    <w:rsid w:val="00F56A70"/>
    <w:rsid w:val="00F60141"/>
    <w:rsid w:val="00F66391"/>
    <w:rsid w:val="00F709E6"/>
    <w:rsid w:val="00F71A84"/>
    <w:rsid w:val="00F72B33"/>
    <w:rsid w:val="00F75209"/>
    <w:rsid w:val="00F75FD1"/>
    <w:rsid w:val="00F765A9"/>
    <w:rsid w:val="00F8280D"/>
    <w:rsid w:val="00F838EE"/>
    <w:rsid w:val="00F83B16"/>
    <w:rsid w:val="00F84FD5"/>
    <w:rsid w:val="00F87784"/>
    <w:rsid w:val="00F948C6"/>
    <w:rsid w:val="00F97C04"/>
    <w:rsid w:val="00FA12ED"/>
    <w:rsid w:val="00FA2093"/>
    <w:rsid w:val="00FA2AB9"/>
    <w:rsid w:val="00FA2C57"/>
    <w:rsid w:val="00FA3DD5"/>
    <w:rsid w:val="00FA3DE4"/>
    <w:rsid w:val="00FA57FA"/>
    <w:rsid w:val="00FA7B18"/>
    <w:rsid w:val="00FA7D61"/>
    <w:rsid w:val="00FB12B6"/>
    <w:rsid w:val="00FB3084"/>
    <w:rsid w:val="00FB4151"/>
    <w:rsid w:val="00FB5CEE"/>
    <w:rsid w:val="00FB622C"/>
    <w:rsid w:val="00FC1A7A"/>
    <w:rsid w:val="00FC3D21"/>
    <w:rsid w:val="00FC4790"/>
    <w:rsid w:val="00FC4EA6"/>
    <w:rsid w:val="00FC5E27"/>
    <w:rsid w:val="00FC6EAD"/>
    <w:rsid w:val="00FD4755"/>
    <w:rsid w:val="00FD5D85"/>
    <w:rsid w:val="00FD71B6"/>
    <w:rsid w:val="00FE5D88"/>
    <w:rsid w:val="00FE7826"/>
    <w:rsid w:val="00FF2513"/>
    <w:rsid w:val="00FF5630"/>
    <w:rsid w:val="00FF579E"/>
    <w:rsid w:val="00FF6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C3FF6"/>
  <w15:chartTrackingRefBased/>
  <w15:docId w15:val="{8CA9A1D7-0E14-4A96-9756-00C45A88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27-空行"/>
    <w:unhideWhenUsed/>
    <w:qFormat/>
    <w:rsid w:val="000764CF"/>
    <w:pPr>
      <w:widowControl w:val="0"/>
      <w:jc w:val="both"/>
    </w:pPr>
  </w:style>
  <w:style w:type="paragraph" w:styleId="1">
    <w:name w:val="heading 1"/>
    <w:next w:val="a"/>
    <w:link w:val="10"/>
    <w:uiPriority w:val="9"/>
    <w:semiHidden/>
    <w:rsid w:val="006C3861"/>
    <w:pPr>
      <w:autoSpaceDE w:val="0"/>
      <w:autoSpaceDN w:val="0"/>
      <w:adjustRightInd w:val="0"/>
      <w:ind w:firstLineChars="200" w:firstLine="420"/>
      <w:outlineLvl w:val="0"/>
    </w:pPr>
    <w:rPr>
      <w:b/>
      <w:color w:val="000080"/>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论文封面中文标题"/>
    <w:link w:val="11-0"/>
    <w:qFormat/>
    <w:rsid w:val="006A77C6"/>
    <w:pPr>
      <w:tabs>
        <w:tab w:val="left" w:pos="377"/>
      </w:tabs>
      <w:snapToGrid w:val="0"/>
      <w:spacing w:line="300" w:lineRule="auto"/>
      <w:jc w:val="center"/>
    </w:pPr>
    <w:rPr>
      <w:rFonts w:ascii="华文细黑" w:eastAsia="华文细黑" w:hAnsi="华文细黑" w:cs="Times New Roman"/>
      <w:b/>
      <w:sz w:val="44"/>
      <w:szCs w:val="44"/>
      <w:lang w:bidi="en-US"/>
    </w:rPr>
  </w:style>
  <w:style w:type="paragraph" w:customStyle="1" w:styleId="12-">
    <w:name w:val="12-论文封面英文标题"/>
    <w:link w:val="12-0"/>
    <w:rsid w:val="006A77C6"/>
    <w:pPr>
      <w:snapToGrid w:val="0"/>
      <w:spacing w:line="300" w:lineRule="auto"/>
      <w:jc w:val="center"/>
    </w:pPr>
    <w:rPr>
      <w:rFonts w:ascii="Times New Roman" w:eastAsia="宋体" w:hAnsi="Times New Roman" w:cs="Times New Roman"/>
      <w:b/>
      <w:noProof/>
      <w:color w:val="000000"/>
      <w:sz w:val="32"/>
      <w:szCs w:val="32"/>
    </w:rPr>
  </w:style>
  <w:style w:type="character" w:customStyle="1" w:styleId="11-0">
    <w:name w:val="11-论文封面中文标题 字符"/>
    <w:basedOn w:val="a0"/>
    <w:link w:val="11-"/>
    <w:rsid w:val="006A77C6"/>
    <w:rPr>
      <w:rFonts w:ascii="华文细黑" w:eastAsia="华文细黑" w:hAnsi="华文细黑" w:cs="Times New Roman"/>
      <w:b/>
      <w:sz w:val="44"/>
      <w:szCs w:val="44"/>
      <w:lang w:bidi="en-US"/>
    </w:rPr>
  </w:style>
  <w:style w:type="character" w:customStyle="1" w:styleId="12-0">
    <w:name w:val="12-论文封面英文标题 字符"/>
    <w:basedOn w:val="a0"/>
    <w:link w:val="12-"/>
    <w:rsid w:val="006A77C6"/>
    <w:rPr>
      <w:rFonts w:ascii="Times New Roman" w:eastAsia="宋体" w:hAnsi="Times New Roman" w:cs="Times New Roman"/>
      <w:b/>
      <w:noProof/>
      <w:color w:val="000000"/>
      <w:sz w:val="32"/>
      <w:szCs w:val="32"/>
    </w:rPr>
  </w:style>
  <w:style w:type="table" w:styleId="a3">
    <w:name w:val="Table Grid"/>
    <w:basedOn w:val="a1"/>
    <w:rsid w:val="006A77C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6A77C6"/>
    <w:pPr>
      <w:jc w:val="center"/>
    </w:pPr>
    <w:rPr>
      <w:rFonts w:ascii="Times New Roman" w:eastAsia="宋体" w:hAnsi="Times New Roman" w:cs="Times New Roman"/>
      <w:sz w:val="32"/>
      <w:szCs w:val="32"/>
    </w:rPr>
  </w:style>
  <w:style w:type="character" w:customStyle="1" w:styleId="13-0">
    <w:name w:val="13-封面基本信息 字符"/>
    <w:basedOn w:val="a0"/>
    <w:link w:val="13-"/>
    <w:rsid w:val="006A77C6"/>
    <w:rPr>
      <w:rFonts w:ascii="Times New Roman" w:eastAsia="宋体" w:hAnsi="Times New Roman" w:cs="Times New Roman"/>
      <w:sz w:val="32"/>
      <w:szCs w:val="32"/>
    </w:rPr>
  </w:style>
  <w:style w:type="paragraph" w:styleId="a4">
    <w:name w:val="footer"/>
    <w:basedOn w:val="a"/>
    <w:link w:val="a5"/>
    <w:uiPriority w:val="99"/>
    <w:semiHidden/>
    <w:rsid w:val="006A77C6"/>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semiHidden/>
    <w:rsid w:val="004C1AAB"/>
    <w:rPr>
      <w:rFonts w:ascii="Times New Roman" w:eastAsia="宋体" w:hAnsi="Times New Roman" w:cs="Times New Roman"/>
      <w:sz w:val="18"/>
      <w:szCs w:val="18"/>
    </w:rPr>
  </w:style>
  <w:style w:type="paragraph" w:customStyle="1" w:styleId="14-">
    <w:name w:val="14-封面日期格式"/>
    <w:link w:val="14-0"/>
    <w:qFormat/>
    <w:rsid w:val="006A77C6"/>
    <w:pPr>
      <w:jc w:val="center"/>
    </w:pPr>
    <w:rPr>
      <w:rFonts w:ascii="宋体" w:eastAsia="宋体" w:hAnsi="宋体" w:cs="Times New Roman"/>
      <w:kern w:val="0"/>
      <w:sz w:val="32"/>
      <w:szCs w:val="32"/>
    </w:rPr>
  </w:style>
  <w:style w:type="paragraph" w:customStyle="1" w:styleId="05-">
    <w:name w:val="05-页眉格式"/>
    <w:basedOn w:val="a6"/>
    <w:link w:val="05-0"/>
    <w:qFormat/>
    <w:rsid w:val="006A77C6"/>
    <w:rPr>
      <w:rFonts w:ascii="Times New Roman" w:eastAsia="宋体" w:hAnsi="Times New Roman" w:cs="Times New Roman"/>
      <w:spacing w:val="10"/>
      <w:sz w:val="28"/>
      <w:szCs w:val="28"/>
    </w:rPr>
  </w:style>
  <w:style w:type="character" w:customStyle="1" w:styleId="14-0">
    <w:name w:val="14-封面日期格式 字符"/>
    <w:basedOn w:val="a0"/>
    <w:link w:val="14-"/>
    <w:rsid w:val="006A77C6"/>
    <w:rPr>
      <w:rFonts w:ascii="宋体" w:eastAsia="宋体" w:hAnsi="宋体" w:cs="Times New Roman"/>
      <w:kern w:val="0"/>
      <w:sz w:val="32"/>
      <w:szCs w:val="32"/>
    </w:rPr>
  </w:style>
  <w:style w:type="character" w:customStyle="1" w:styleId="05-0">
    <w:name w:val="05-页眉格式 字符"/>
    <w:basedOn w:val="a7"/>
    <w:link w:val="05-"/>
    <w:rsid w:val="006A77C6"/>
    <w:rPr>
      <w:rFonts w:ascii="Times New Roman" w:eastAsia="宋体" w:hAnsi="Times New Roman" w:cs="Times New Roman"/>
      <w:spacing w:val="10"/>
      <w:sz w:val="28"/>
      <w:szCs w:val="28"/>
    </w:rPr>
  </w:style>
  <w:style w:type="paragraph" w:styleId="a6">
    <w:name w:val="header"/>
    <w:basedOn w:val="a"/>
    <w:link w:val="a7"/>
    <w:uiPriority w:val="99"/>
    <w:semiHidden/>
    <w:rsid w:val="006A77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4C1AAB"/>
    <w:rPr>
      <w:sz w:val="18"/>
      <w:szCs w:val="18"/>
    </w:rPr>
  </w:style>
  <w:style w:type="paragraph" w:customStyle="1" w:styleId="10-">
    <w:name w:val="10-封面论文类型"/>
    <w:basedOn w:val="a"/>
    <w:link w:val="10-0"/>
    <w:qFormat/>
    <w:rsid w:val="000F7BC9"/>
    <w:pPr>
      <w:jc w:val="center"/>
    </w:pPr>
    <w:rPr>
      <w:rFonts w:ascii="宋体" w:eastAsia="宋体" w:hAnsi="宋体"/>
      <w:b/>
      <w:spacing w:val="60"/>
      <w:kern w:val="44"/>
      <w:sz w:val="72"/>
      <w:szCs w:val="72"/>
    </w:rPr>
  </w:style>
  <w:style w:type="character" w:customStyle="1" w:styleId="10-0">
    <w:name w:val="10-封面论文类型 字符"/>
    <w:basedOn w:val="a0"/>
    <w:link w:val="10-"/>
    <w:rsid w:val="000F7BC9"/>
    <w:rPr>
      <w:rFonts w:ascii="宋体" w:eastAsia="宋体" w:hAnsi="宋体"/>
      <w:b/>
      <w:spacing w:val="60"/>
      <w:kern w:val="44"/>
      <w:sz w:val="72"/>
      <w:szCs w:val="72"/>
    </w:rPr>
  </w:style>
  <w:style w:type="paragraph" w:customStyle="1" w:styleId="15-">
    <w:name w:val="15-声明页标题"/>
    <w:basedOn w:val="a"/>
    <w:link w:val="15-0"/>
    <w:qFormat/>
    <w:rsid w:val="000535F4"/>
    <w:pPr>
      <w:widowControl/>
      <w:spacing w:beforeLines="100" w:before="312" w:afterLines="100" w:after="312"/>
      <w:jc w:val="center"/>
    </w:pPr>
    <w:rPr>
      <w:rFonts w:ascii="黑体" w:eastAsia="黑体" w:hAnsi="Times New Roman" w:cs="Times New Roman"/>
      <w:b/>
      <w:noProof/>
      <w:sz w:val="44"/>
      <w:szCs w:val="36"/>
    </w:rPr>
  </w:style>
  <w:style w:type="paragraph" w:customStyle="1" w:styleId="17-">
    <w:name w:val="17-声明页正文"/>
    <w:basedOn w:val="a"/>
    <w:link w:val="17-0"/>
    <w:qFormat/>
    <w:rsid w:val="00732F93"/>
    <w:pPr>
      <w:widowControl/>
      <w:snapToGrid w:val="0"/>
      <w:spacing w:line="300" w:lineRule="auto"/>
      <w:ind w:firstLineChars="200" w:firstLine="200"/>
    </w:pPr>
    <w:rPr>
      <w:rFonts w:ascii="宋体" w:eastAsia="宋体" w:hAnsi="宋体" w:cs="宋体"/>
      <w:sz w:val="30"/>
      <w:szCs w:val="20"/>
    </w:rPr>
  </w:style>
  <w:style w:type="character" w:customStyle="1" w:styleId="15-0">
    <w:name w:val="15-声明页标题 字符"/>
    <w:basedOn w:val="a0"/>
    <w:link w:val="15-"/>
    <w:rsid w:val="000535F4"/>
    <w:rPr>
      <w:rFonts w:ascii="黑体" w:eastAsia="黑体" w:hAnsi="Times New Roman" w:cs="Times New Roman"/>
      <w:b/>
      <w:noProof/>
      <w:sz w:val="44"/>
      <w:szCs w:val="36"/>
    </w:rPr>
  </w:style>
  <w:style w:type="paragraph" w:customStyle="1" w:styleId="16-">
    <w:name w:val="16-声明页签名"/>
    <w:basedOn w:val="a"/>
    <w:link w:val="16-0"/>
    <w:qFormat/>
    <w:rsid w:val="009D0163"/>
    <w:pPr>
      <w:widowControl/>
      <w:snapToGrid w:val="0"/>
      <w:spacing w:line="360" w:lineRule="auto"/>
      <w:ind w:firstLineChars="200" w:firstLine="600"/>
      <w:jc w:val="right"/>
    </w:pPr>
    <w:rPr>
      <w:rFonts w:ascii="宋体" w:eastAsia="宋体" w:hAnsi="宋体" w:cs="宋体"/>
      <w:sz w:val="30"/>
      <w:szCs w:val="20"/>
    </w:rPr>
  </w:style>
  <w:style w:type="character" w:customStyle="1" w:styleId="17-0">
    <w:name w:val="17-声明页正文 字符"/>
    <w:basedOn w:val="a0"/>
    <w:link w:val="17-"/>
    <w:rsid w:val="00732F93"/>
    <w:rPr>
      <w:rFonts w:ascii="宋体" w:eastAsia="宋体" w:hAnsi="宋体" w:cs="宋体"/>
      <w:sz w:val="30"/>
      <w:szCs w:val="20"/>
    </w:rPr>
  </w:style>
  <w:style w:type="paragraph" w:customStyle="1" w:styleId="19-">
    <w:name w:val="19-中文摘要关键词"/>
    <w:link w:val="19-0"/>
    <w:qFormat/>
    <w:rsid w:val="00CA04DE"/>
    <w:pPr>
      <w:spacing w:line="440" w:lineRule="exact"/>
      <w:jc w:val="both"/>
    </w:pPr>
    <w:rPr>
      <w:rFonts w:ascii="黑体" w:eastAsia="黑体" w:hAnsi="Times New Roman" w:cs="Times New Roman"/>
      <w:b/>
      <w:sz w:val="24"/>
      <w:szCs w:val="24"/>
    </w:rPr>
  </w:style>
  <w:style w:type="character" w:customStyle="1" w:styleId="16-0">
    <w:name w:val="16-声明页签名 字符"/>
    <w:basedOn w:val="a0"/>
    <w:link w:val="16-"/>
    <w:rsid w:val="009D0163"/>
    <w:rPr>
      <w:rFonts w:ascii="宋体" w:eastAsia="宋体" w:hAnsi="宋体" w:cs="宋体"/>
      <w:sz w:val="30"/>
      <w:szCs w:val="20"/>
    </w:rPr>
  </w:style>
  <w:style w:type="character" w:customStyle="1" w:styleId="19-0">
    <w:name w:val="19-中文摘要关键词 字符"/>
    <w:basedOn w:val="a0"/>
    <w:link w:val="19-"/>
    <w:rsid w:val="00CA04DE"/>
    <w:rPr>
      <w:rFonts w:ascii="黑体" w:eastAsia="黑体" w:hAnsi="Times New Roman" w:cs="Times New Roman"/>
      <w:b/>
      <w:sz w:val="24"/>
      <w:szCs w:val="24"/>
    </w:rPr>
  </w:style>
  <w:style w:type="paragraph" w:customStyle="1" w:styleId="01-">
    <w:name w:val="01-正文"/>
    <w:link w:val="01-0"/>
    <w:qFormat/>
    <w:rsid w:val="00D51D88"/>
    <w:pPr>
      <w:autoSpaceDE w:val="0"/>
      <w:autoSpaceDN w:val="0"/>
      <w:adjustRightInd w:val="0"/>
      <w:spacing w:line="440" w:lineRule="exact"/>
      <w:ind w:firstLineChars="200" w:firstLine="200"/>
      <w:jc w:val="both"/>
    </w:pPr>
    <w:rPr>
      <w:rFonts w:ascii="Times New Roman" w:eastAsia="宋体" w:hAnsi="Times New Roman" w:cs="Times New Roman"/>
      <w:kern w:val="0"/>
      <w:sz w:val="24"/>
      <w:szCs w:val="24"/>
    </w:rPr>
  </w:style>
  <w:style w:type="character" w:customStyle="1" w:styleId="01-0">
    <w:name w:val="01-正文 字符"/>
    <w:basedOn w:val="a0"/>
    <w:link w:val="01-"/>
    <w:rsid w:val="00D51D88"/>
    <w:rPr>
      <w:rFonts w:ascii="Times New Roman" w:eastAsia="宋体" w:hAnsi="Times New Roman" w:cs="Times New Roman"/>
      <w:kern w:val="0"/>
      <w:sz w:val="24"/>
      <w:szCs w:val="24"/>
    </w:rPr>
  </w:style>
  <w:style w:type="paragraph" w:customStyle="1" w:styleId="18-">
    <w:name w:val="18-中文摘要标题"/>
    <w:next w:val="01-"/>
    <w:rsid w:val="002A0605"/>
    <w:pPr>
      <w:snapToGrid w:val="0"/>
      <w:spacing w:beforeLines="100" w:before="312" w:afterLines="100" w:after="312"/>
      <w:jc w:val="center"/>
    </w:pPr>
    <w:rPr>
      <w:rFonts w:ascii="黑体" w:eastAsia="黑体" w:hAnsi="Times New Roman" w:cs="Times New Roman"/>
      <w:b/>
      <w:bCs/>
      <w:sz w:val="36"/>
      <w:szCs w:val="32"/>
    </w:rPr>
  </w:style>
  <w:style w:type="paragraph" w:customStyle="1" w:styleId="02-">
    <w:name w:val="02-一级标题"/>
    <w:link w:val="02-0"/>
    <w:qFormat/>
    <w:rsid w:val="00F75FD1"/>
    <w:pPr>
      <w:spacing w:beforeLines="50" w:before="50" w:afterLines="100" w:after="100" w:line="360" w:lineRule="auto"/>
      <w:jc w:val="center"/>
      <w:outlineLvl w:val="0"/>
    </w:pPr>
    <w:rPr>
      <w:rFonts w:ascii="黑体" w:eastAsia="黑体" w:hAnsi="Times New Roman" w:cs="Times New Roman"/>
      <w:b/>
      <w:bCs/>
      <w:kern w:val="44"/>
      <w:sz w:val="32"/>
      <w:szCs w:val="44"/>
    </w:rPr>
  </w:style>
  <w:style w:type="character" w:customStyle="1" w:styleId="10">
    <w:name w:val="标题 1 字符"/>
    <w:basedOn w:val="a0"/>
    <w:link w:val="1"/>
    <w:uiPriority w:val="9"/>
    <w:semiHidden/>
    <w:rsid w:val="004C1AAB"/>
    <w:rPr>
      <w:b/>
      <w:color w:val="000080"/>
      <w:kern w:val="0"/>
    </w:rPr>
  </w:style>
  <w:style w:type="paragraph" w:styleId="TOC1">
    <w:name w:val="toc 1"/>
    <w:basedOn w:val="a"/>
    <w:next w:val="a"/>
    <w:link w:val="TOC10"/>
    <w:autoRedefine/>
    <w:uiPriority w:val="39"/>
    <w:unhideWhenUsed/>
    <w:rsid w:val="00620798"/>
  </w:style>
  <w:style w:type="paragraph" w:customStyle="1" w:styleId="22-">
    <w:name w:val="22-英文摘要正文"/>
    <w:link w:val="22-0"/>
    <w:qFormat/>
    <w:rsid w:val="00D51D88"/>
    <w:pPr>
      <w:spacing w:line="440" w:lineRule="exact"/>
      <w:ind w:firstLineChars="200" w:firstLine="200"/>
      <w:jc w:val="both"/>
    </w:pPr>
    <w:rPr>
      <w:rFonts w:ascii="Times New Roman" w:eastAsia="Times New Roman" w:hAnsi="Times New Roman" w:cs="Times New Roman"/>
      <w:color w:val="000000" w:themeColor="text1"/>
      <w:sz w:val="24"/>
      <w:szCs w:val="24"/>
    </w:rPr>
  </w:style>
  <w:style w:type="paragraph" w:customStyle="1" w:styleId="21-">
    <w:name w:val="21-英文摘要关键词"/>
    <w:link w:val="21-0"/>
    <w:qFormat/>
    <w:rsid w:val="002A0605"/>
    <w:pPr>
      <w:autoSpaceDE w:val="0"/>
      <w:autoSpaceDN w:val="0"/>
      <w:adjustRightInd w:val="0"/>
      <w:spacing w:line="440" w:lineRule="exact"/>
    </w:pPr>
    <w:rPr>
      <w:rFonts w:ascii="Times New Roman" w:eastAsia="宋体" w:hAnsi="Times New Roman" w:cs="Times New Roman"/>
      <w:b/>
      <w:bCs/>
      <w:kern w:val="0"/>
      <w:sz w:val="24"/>
      <w:szCs w:val="24"/>
    </w:rPr>
  </w:style>
  <w:style w:type="character" w:customStyle="1" w:styleId="22-0">
    <w:name w:val="22-英文摘要正文 字符"/>
    <w:basedOn w:val="a0"/>
    <w:link w:val="22-"/>
    <w:rsid w:val="00D51D88"/>
    <w:rPr>
      <w:rFonts w:ascii="Times New Roman" w:eastAsia="Times New Roman" w:hAnsi="Times New Roman" w:cs="Times New Roman"/>
      <w:color w:val="000000" w:themeColor="text1"/>
      <w:sz w:val="24"/>
      <w:szCs w:val="24"/>
    </w:rPr>
  </w:style>
  <w:style w:type="character" w:customStyle="1" w:styleId="21-0">
    <w:name w:val="21-英文摘要关键词 字符"/>
    <w:basedOn w:val="a0"/>
    <w:link w:val="21-"/>
    <w:rsid w:val="002A0605"/>
    <w:rPr>
      <w:rFonts w:ascii="Times New Roman" w:eastAsia="宋体" w:hAnsi="Times New Roman" w:cs="Times New Roman"/>
      <w:b/>
      <w:bCs/>
      <w:kern w:val="0"/>
      <w:sz w:val="24"/>
      <w:szCs w:val="24"/>
    </w:rPr>
  </w:style>
  <w:style w:type="paragraph" w:customStyle="1" w:styleId="20-">
    <w:name w:val="20-英文摘要标题"/>
    <w:link w:val="20-0"/>
    <w:qFormat/>
    <w:rsid w:val="00590630"/>
    <w:pPr>
      <w:spacing w:beforeLines="100" w:before="100" w:afterLines="100" w:after="100" w:line="360" w:lineRule="auto"/>
      <w:jc w:val="center"/>
    </w:pPr>
    <w:rPr>
      <w:rFonts w:ascii="Times New Roman" w:eastAsia="黑体" w:hAnsi="Times New Roman"/>
      <w:b/>
      <w:sz w:val="32"/>
    </w:rPr>
  </w:style>
  <w:style w:type="character" w:styleId="a8">
    <w:name w:val="Hyperlink"/>
    <w:uiPriority w:val="99"/>
    <w:rsid w:val="004429E5"/>
    <w:rPr>
      <w:rFonts w:ascii="Tahoma" w:hAnsi="Tahoma" w:cs="Tahoma" w:hint="default"/>
      <w:strike w:val="0"/>
      <w:dstrike w:val="0"/>
      <w:color w:val="0000FF"/>
      <w:u w:val="none"/>
      <w:effect w:val="none"/>
    </w:rPr>
  </w:style>
  <w:style w:type="character" w:customStyle="1" w:styleId="20-0">
    <w:name w:val="20-英文摘要标题 字符"/>
    <w:basedOn w:val="a0"/>
    <w:link w:val="20-"/>
    <w:rsid w:val="00590630"/>
    <w:rPr>
      <w:rFonts w:ascii="Times New Roman" w:eastAsia="黑体" w:hAnsi="Times New Roman"/>
      <w:b/>
      <w:sz w:val="32"/>
    </w:rPr>
  </w:style>
  <w:style w:type="paragraph" w:customStyle="1" w:styleId="23-">
    <w:name w:val="23-目录标题"/>
    <w:rsid w:val="004B5971"/>
    <w:pPr>
      <w:spacing w:beforeLines="150" w:before="150" w:afterLines="100" w:after="100" w:line="300" w:lineRule="auto"/>
      <w:jc w:val="center"/>
    </w:pPr>
    <w:rPr>
      <w:rFonts w:ascii="黑体" w:eastAsia="黑体" w:hAnsi="宋体" w:cs="宋体"/>
      <w:noProof/>
      <w:sz w:val="32"/>
      <w:szCs w:val="20"/>
    </w:rPr>
  </w:style>
  <w:style w:type="paragraph" w:customStyle="1" w:styleId="03-">
    <w:name w:val="03-二级标题"/>
    <w:link w:val="03-0"/>
    <w:qFormat/>
    <w:rsid w:val="00D51D88"/>
    <w:pPr>
      <w:spacing w:beforeLines="50" w:before="50" w:line="360" w:lineRule="auto"/>
      <w:jc w:val="both"/>
      <w:outlineLvl w:val="1"/>
    </w:pPr>
    <w:rPr>
      <w:rFonts w:ascii="黑体" w:eastAsia="黑体" w:hAnsi="Times New Roman" w:cs="Times New Roman"/>
      <w:b/>
      <w:bCs/>
      <w:sz w:val="28"/>
      <w:szCs w:val="28"/>
    </w:rPr>
  </w:style>
  <w:style w:type="paragraph" w:customStyle="1" w:styleId="24-">
    <w:name w:val="24-一级目录"/>
    <w:basedOn w:val="TOC1"/>
    <w:link w:val="24-0"/>
    <w:qFormat/>
    <w:rsid w:val="009B6890"/>
    <w:pPr>
      <w:tabs>
        <w:tab w:val="right" w:leader="dot" w:pos="8721"/>
      </w:tabs>
      <w:spacing w:line="440" w:lineRule="exact"/>
      <w:jc w:val="left"/>
    </w:pPr>
    <w:rPr>
      <w:rFonts w:ascii="宋体" w:eastAsia="宋体" w:hAnsi="Times New Roman" w:cs="宋体"/>
      <w:noProof/>
      <w:kern w:val="44"/>
      <w:sz w:val="24"/>
      <w:szCs w:val="20"/>
    </w:rPr>
  </w:style>
  <w:style w:type="character" w:customStyle="1" w:styleId="TOC10">
    <w:name w:val="TOC 1 字符"/>
    <w:basedOn w:val="a0"/>
    <w:link w:val="TOC1"/>
    <w:uiPriority w:val="39"/>
    <w:semiHidden/>
    <w:rsid w:val="00F71A84"/>
  </w:style>
  <w:style w:type="character" w:customStyle="1" w:styleId="02-0">
    <w:name w:val="02-一级标题 字符"/>
    <w:basedOn w:val="a0"/>
    <w:link w:val="02-"/>
    <w:rsid w:val="00F75FD1"/>
    <w:rPr>
      <w:rFonts w:ascii="黑体" w:eastAsia="黑体" w:hAnsi="Times New Roman" w:cs="Times New Roman"/>
      <w:b/>
      <w:bCs/>
      <w:kern w:val="44"/>
      <w:sz w:val="32"/>
      <w:szCs w:val="44"/>
    </w:rPr>
  </w:style>
  <w:style w:type="paragraph" w:customStyle="1" w:styleId="04-">
    <w:name w:val="04-三级标题"/>
    <w:link w:val="04-0"/>
    <w:qFormat/>
    <w:rsid w:val="00D51D88"/>
    <w:pPr>
      <w:spacing w:beforeLines="50" w:before="50" w:line="360" w:lineRule="auto"/>
      <w:jc w:val="both"/>
      <w:outlineLvl w:val="2"/>
    </w:pPr>
    <w:rPr>
      <w:rFonts w:ascii="黑体" w:eastAsia="黑体" w:hAnsi="Times New Roman" w:cs="Times New Roman"/>
      <w:b/>
      <w:bCs/>
      <w:sz w:val="24"/>
      <w:szCs w:val="24"/>
    </w:rPr>
  </w:style>
  <w:style w:type="paragraph" w:styleId="TOC2">
    <w:name w:val="toc 2"/>
    <w:basedOn w:val="a"/>
    <w:next w:val="a"/>
    <w:autoRedefine/>
    <w:uiPriority w:val="39"/>
    <w:unhideWhenUsed/>
    <w:rsid w:val="00F71A84"/>
    <w:pPr>
      <w:ind w:leftChars="200" w:left="420"/>
    </w:pPr>
  </w:style>
  <w:style w:type="paragraph" w:customStyle="1" w:styleId="25-">
    <w:name w:val="25-二级目录"/>
    <w:basedOn w:val="TOC2"/>
    <w:link w:val="25-0"/>
    <w:qFormat/>
    <w:rsid w:val="002A0605"/>
    <w:pPr>
      <w:tabs>
        <w:tab w:val="right" w:leader="dot" w:pos="8834"/>
      </w:tabs>
      <w:spacing w:line="440" w:lineRule="exact"/>
      <w:ind w:leftChars="0" w:left="0" w:firstLineChars="200" w:firstLine="200"/>
    </w:pPr>
    <w:rPr>
      <w:rFonts w:ascii="宋体" w:eastAsia="宋体" w:hAnsi="Times New Roman" w:cs="Times New Roman"/>
      <w:bCs/>
      <w:noProof/>
      <w:sz w:val="24"/>
      <w:szCs w:val="24"/>
    </w:rPr>
  </w:style>
  <w:style w:type="character" w:customStyle="1" w:styleId="24-0">
    <w:name w:val="24-一级目录 字符"/>
    <w:basedOn w:val="a0"/>
    <w:link w:val="24-"/>
    <w:rsid w:val="009B6890"/>
    <w:rPr>
      <w:rFonts w:ascii="宋体" w:eastAsia="宋体" w:hAnsi="Times New Roman" w:cs="宋体"/>
      <w:noProof/>
      <w:kern w:val="44"/>
      <w:sz w:val="24"/>
      <w:szCs w:val="20"/>
    </w:rPr>
  </w:style>
  <w:style w:type="paragraph" w:customStyle="1" w:styleId="26-">
    <w:name w:val="26-三级目录"/>
    <w:basedOn w:val="TOC3"/>
    <w:link w:val="26-0"/>
    <w:qFormat/>
    <w:rsid w:val="002A0605"/>
    <w:pPr>
      <w:tabs>
        <w:tab w:val="right" w:leader="dot" w:pos="8834"/>
      </w:tabs>
      <w:adjustRightInd w:val="0"/>
      <w:snapToGrid w:val="0"/>
      <w:spacing w:line="440" w:lineRule="exact"/>
      <w:ind w:leftChars="0" w:left="0" w:firstLineChars="400" w:firstLine="400"/>
    </w:pPr>
    <w:rPr>
      <w:rFonts w:ascii="宋体" w:eastAsia="宋体" w:hAnsi="Times New Roman" w:cs="Times New Roman"/>
      <w:noProof/>
      <w:sz w:val="24"/>
      <w:szCs w:val="24"/>
    </w:rPr>
  </w:style>
  <w:style w:type="character" w:customStyle="1" w:styleId="25-0">
    <w:name w:val="25-二级目录 字符"/>
    <w:basedOn w:val="a0"/>
    <w:link w:val="25-"/>
    <w:rsid w:val="002A0605"/>
    <w:rPr>
      <w:rFonts w:ascii="宋体" w:eastAsia="宋体" w:hAnsi="Times New Roman" w:cs="Times New Roman"/>
      <w:bCs/>
      <w:noProof/>
      <w:sz w:val="24"/>
      <w:szCs w:val="24"/>
    </w:rPr>
  </w:style>
  <w:style w:type="character" w:customStyle="1" w:styleId="26-0">
    <w:name w:val="26-三级目录 字符"/>
    <w:basedOn w:val="a0"/>
    <w:link w:val="26-"/>
    <w:rsid w:val="002A0605"/>
    <w:rPr>
      <w:rFonts w:ascii="宋体" w:eastAsia="宋体" w:hAnsi="Times New Roman" w:cs="Times New Roman"/>
      <w:noProof/>
      <w:sz w:val="24"/>
      <w:szCs w:val="24"/>
    </w:rPr>
  </w:style>
  <w:style w:type="paragraph" w:styleId="TOC3">
    <w:name w:val="toc 3"/>
    <w:basedOn w:val="a"/>
    <w:next w:val="a"/>
    <w:autoRedefine/>
    <w:uiPriority w:val="39"/>
    <w:unhideWhenUsed/>
    <w:rsid w:val="00F71A84"/>
    <w:pPr>
      <w:ind w:leftChars="400" w:left="840"/>
    </w:pPr>
  </w:style>
  <w:style w:type="character" w:customStyle="1" w:styleId="03-0">
    <w:name w:val="03-二级标题 字符"/>
    <w:basedOn w:val="a0"/>
    <w:link w:val="03-"/>
    <w:rsid w:val="00D51D88"/>
    <w:rPr>
      <w:rFonts w:ascii="黑体" w:eastAsia="黑体" w:hAnsi="Times New Roman" w:cs="Times New Roman"/>
      <w:b/>
      <w:bCs/>
      <w:sz w:val="28"/>
      <w:szCs w:val="28"/>
    </w:rPr>
  </w:style>
  <w:style w:type="character" w:customStyle="1" w:styleId="04-0">
    <w:name w:val="04-三级标题 字符"/>
    <w:basedOn w:val="a0"/>
    <w:link w:val="04-"/>
    <w:rsid w:val="00D51D88"/>
    <w:rPr>
      <w:rFonts w:ascii="黑体" w:eastAsia="黑体" w:hAnsi="Times New Roman" w:cs="Times New Roman"/>
      <w:b/>
      <w:bCs/>
      <w:sz w:val="24"/>
      <w:szCs w:val="24"/>
    </w:rPr>
  </w:style>
  <w:style w:type="paragraph" w:customStyle="1" w:styleId="07-">
    <w:name w:val="07-图题&amp;表题"/>
    <w:link w:val="07-0"/>
    <w:qFormat/>
    <w:rsid w:val="003228AA"/>
    <w:pPr>
      <w:spacing w:line="300" w:lineRule="auto"/>
      <w:jc w:val="center"/>
    </w:pPr>
    <w:rPr>
      <w:rFonts w:ascii="宋体" w:eastAsia="宋体" w:hAnsi="宋体" w:cs="Times New Roman"/>
      <w:color w:val="000000" w:themeColor="text1"/>
    </w:rPr>
  </w:style>
  <w:style w:type="paragraph" w:customStyle="1" w:styleId="07-1">
    <w:name w:val="07-表格内文字"/>
    <w:basedOn w:val="a"/>
    <w:link w:val="07-2"/>
    <w:qFormat/>
    <w:rsid w:val="003228AA"/>
    <w:pPr>
      <w:tabs>
        <w:tab w:val="left" w:pos="377"/>
      </w:tabs>
      <w:jc w:val="center"/>
    </w:pPr>
    <w:rPr>
      <w:rFonts w:ascii="宋体" w:eastAsia="宋体" w:hAnsi="宋体" w:cs="Times New Roman"/>
      <w:szCs w:val="24"/>
    </w:rPr>
  </w:style>
  <w:style w:type="character" w:customStyle="1" w:styleId="07-0">
    <w:name w:val="07-图题&amp;表题 字符"/>
    <w:basedOn w:val="a0"/>
    <w:link w:val="07-"/>
    <w:rsid w:val="003228AA"/>
    <w:rPr>
      <w:rFonts w:ascii="宋体" w:eastAsia="宋体" w:hAnsi="宋体" w:cs="Times New Roman"/>
      <w:color w:val="000000" w:themeColor="text1"/>
      <w:szCs w:val="21"/>
    </w:rPr>
  </w:style>
  <w:style w:type="paragraph" w:customStyle="1" w:styleId="09-">
    <w:name w:val="09-结论&amp;参考文献&amp;附录&amp;致谢标题"/>
    <w:link w:val="09-0"/>
    <w:qFormat/>
    <w:rsid w:val="003228AA"/>
    <w:pPr>
      <w:snapToGrid w:val="0"/>
      <w:spacing w:afterLines="100" w:after="100"/>
      <w:jc w:val="center"/>
      <w:outlineLvl w:val="0"/>
    </w:pPr>
    <w:rPr>
      <w:rFonts w:ascii="黑体" w:eastAsia="黑体" w:hAnsi="Times New Roman" w:cs="Times New Roman"/>
      <w:sz w:val="32"/>
      <w:szCs w:val="32"/>
    </w:rPr>
  </w:style>
  <w:style w:type="character" w:customStyle="1" w:styleId="07-2">
    <w:name w:val="07-表格内文字 字符"/>
    <w:basedOn w:val="a0"/>
    <w:link w:val="07-1"/>
    <w:rsid w:val="003228AA"/>
    <w:rPr>
      <w:rFonts w:ascii="宋体" w:eastAsia="宋体" w:hAnsi="宋体" w:cs="Times New Roman"/>
      <w:szCs w:val="24"/>
    </w:rPr>
  </w:style>
  <w:style w:type="character" w:customStyle="1" w:styleId="09-0">
    <w:name w:val="09-结论&amp;参考文献&amp;附录&amp;致谢标题 字符"/>
    <w:basedOn w:val="a0"/>
    <w:link w:val="09-"/>
    <w:rsid w:val="003228AA"/>
    <w:rPr>
      <w:rFonts w:ascii="黑体" w:eastAsia="黑体" w:hAnsi="Times New Roman" w:cs="Times New Roman"/>
      <w:sz w:val="32"/>
      <w:szCs w:val="32"/>
    </w:rPr>
  </w:style>
  <w:style w:type="paragraph" w:customStyle="1" w:styleId="27-">
    <w:name w:val="27-参考文献正文"/>
    <w:link w:val="27-0"/>
    <w:qFormat/>
    <w:rsid w:val="00D51D88"/>
    <w:pPr>
      <w:autoSpaceDE w:val="0"/>
      <w:autoSpaceDN w:val="0"/>
      <w:adjustRightInd w:val="0"/>
      <w:jc w:val="both"/>
    </w:pPr>
    <w:rPr>
      <w:rFonts w:ascii="Times New Roman" w:eastAsia="宋体" w:hAnsi="Times New Roman" w:cs="Times New Roman"/>
      <w:kern w:val="0"/>
    </w:rPr>
  </w:style>
  <w:style w:type="character" w:customStyle="1" w:styleId="27-0">
    <w:name w:val="27-参考文献正文 字符"/>
    <w:basedOn w:val="a0"/>
    <w:link w:val="27-"/>
    <w:rsid w:val="00D51D88"/>
    <w:rPr>
      <w:rFonts w:ascii="Times New Roman" w:eastAsia="宋体" w:hAnsi="Times New Roman" w:cs="Times New Roman"/>
      <w:kern w:val="0"/>
    </w:rPr>
  </w:style>
  <w:style w:type="paragraph" w:customStyle="1" w:styleId="06-">
    <w:name w:val="06-页脚"/>
    <w:basedOn w:val="a4"/>
    <w:link w:val="06-0"/>
    <w:qFormat/>
    <w:rsid w:val="0044111F"/>
    <w:pPr>
      <w:jc w:val="center"/>
    </w:pPr>
    <w:rPr>
      <w:rFonts w:ascii="宋体" w:hAnsi="宋体"/>
      <w:sz w:val="21"/>
      <w:szCs w:val="21"/>
    </w:rPr>
  </w:style>
  <w:style w:type="paragraph" w:customStyle="1" w:styleId="28-">
    <w:name w:val="28-空行"/>
    <w:link w:val="28-0"/>
    <w:qFormat/>
    <w:rsid w:val="003D7B4A"/>
    <w:rPr>
      <w:rFonts w:ascii="Times New Roman" w:eastAsia="宋体" w:hAnsi="Times New Roman"/>
    </w:rPr>
  </w:style>
  <w:style w:type="character" w:customStyle="1" w:styleId="06-0">
    <w:name w:val="06-页脚 字符"/>
    <w:basedOn w:val="a5"/>
    <w:link w:val="06-"/>
    <w:rsid w:val="0044111F"/>
    <w:rPr>
      <w:rFonts w:ascii="宋体" w:eastAsia="宋体" w:hAnsi="宋体" w:cs="Times New Roman"/>
      <w:sz w:val="18"/>
      <w:szCs w:val="18"/>
    </w:rPr>
  </w:style>
  <w:style w:type="character" w:customStyle="1" w:styleId="28-0">
    <w:name w:val="28-空行 字符"/>
    <w:basedOn w:val="a0"/>
    <w:link w:val="28-"/>
    <w:rsid w:val="003D7B4A"/>
    <w:rPr>
      <w:rFonts w:ascii="Times New Roman" w:eastAsia="宋体" w:hAnsi="Times New Roman"/>
    </w:rPr>
  </w:style>
  <w:style w:type="paragraph" w:customStyle="1" w:styleId="08-">
    <w:name w:val="08-公式"/>
    <w:next w:val="01-"/>
    <w:qFormat/>
    <w:rsid w:val="00254CEA"/>
    <w:pPr>
      <w:tabs>
        <w:tab w:val="center" w:pos="3990"/>
        <w:tab w:val="right" w:pos="7980"/>
      </w:tabs>
      <w:textAlignment w:val="center"/>
    </w:pPr>
    <w:rPr>
      <w:rFonts w:ascii="Times New Roman" w:eastAsia="宋体" w:hAnsi="Times New Roman"/>
      <w:bCs/>
    </w:rPr>
  </w:style>
  <w:style w:type="paragraph" w:customStyle="1" w:styleId="11">
    <w:name w:val="1图标表格的"/>
    <w:basedOn w:val="a"/>
    <w:qFormat/>
    <w:rsid w:val="00822842"/>
    <w:pPr>
      <w:spacing w:beforeLines="50" w:before="156" w:afterLines="50" w:after="156"/>
      <w:jc w:val="center"/>
    </w:pPr>
    <w:rPr>
      <w:rFonts w:ascii="Times New Roman" w:eastAsia="宋体" w:hAnsi="Times New Roman" w:cs="Times New Roman"/>
    </w:rPr>
  </w:style>
  <w:style w:type="paragraph" w:styleId="a9">
    <w:name w:val="List Paragraph"/>
    <w:basedOn w:val="a"/>
    <w:uiPriority w:val="34"/>
    <w:unhideWhenUsed/>
    <w:qFormat/>
    <w:rsid w:val="00822842"/>
    <w:pPr>
      <w:ind w:firstLineChars="200" w:firstLine="420"/>
    </w:pPr>
  </w:style>
  <w:style w:type="character" w:styleId="aa">
    <w:name w:val="annotation reference"/>
    <w:basedOn w:val="a0"/>
    <w:uiPriority w:val="99"/>
    <w:semiHidden/>
    <w:unhideWhenUsed/>
    <w:rsid w:val="00536C71"/>
    <w:rPr>
      <w:sz w:val="21"/>
      <w:szCs w:val="21"/>
    </w:rPr>
  </w:style>
  <w:style w:type="paragraph" w:styleId="ab">
    <w:name w:val="annotation text"/>
    <w:basedOn w:val="a"/>
    <w:link w:val="ac"/>
    <w:uiPriority w:val="99"/>
    <w:unhideWhenUsed/>
    <w:rsid w:val="00536C71"/>
    <w:pPr>
      <w:jc w:val="left"/>
    </w:pPr>
  </w:style>
  <w:style w:type="character" w:customStyle="1" w:styleId="ac">
    <w:name w:val="批注文字 字符"/>
    <w:basedOn w:val="a0"/>
    <w:link w:val="ab"/>
    <w:uiPriority w:val="99"/>
    <w:rsid w:val="00536C71"/>
  </w:style>
  <w:style w:type="paragraph" w:styleId="ad">
    <w:name w:val="annotation subject"/>
    <w:basedOn w:val="ab"/>
    <w:next w:val="ab"/>
    <w:link w:val="ae"/>
    <w:uiPriority w:val="99"/>
    <w:semiHidden/>
    <w:unhideWhenUsed/>
    <w:rsid w:val="00536C71"/>
    <w:rPr>
      <w:b/>
      <w:bCs/>
    </w:rPr>
  </w:style>
  <w:style w:type="character" w:customStyle="1" w:styleId="ae">
    <w:name w:val="批注主题 字符"/>
    <w:basedOn w:val="ac"/>
    <w:link w:val="ad"/>
    <w:uiPriority w:val="99"/>
    <w:semiHidden/>
    <w:rsid w:val="00536C71"/>
    <w:rPr>
      <w:b/>
      <w:bCs/>
    </w:rPr>
  </w:style>
  <w:style w:type="paragraph" w:styleId="af">
    <w:name w:val="Revision"/>
    <w:hidden/>
    <w:uiPriority w:val="99"/>
    <w:semiHidden/>
    <w:rsid w:val="009902AB"/>
  </w:style>
  <w:style w:type="paragraph" w:styleId="af0">
    <w:name w:val="Date"/>
    <w:basedOn w:val="a"/>
    <w:next w:val="a"/>
    <w:link w:val="af1"/>
    <w:uiPriority w:val="99"/>
    <w:semiHidden/>
    <w:unhideWhenUsed/>
    <w:rsid w:val="00711E3E"/>
    <w:pPr>
      <w:ind w:leftChars="2500" w:left="100"/>
    </w:pPr>
  </w:style>
  <w:style w:type="character" w:customStyle="1" w:styleId="af1">
    <w:name w:val="日期 字符"/>
    <w:basedOn w:val="a0"/>
    <w:link w:val="af0"/>
    <w:uiPriority w:val="99"/>
    <w:semiHidden/>
    <w:rsid w:val="00711E3E"/>
  </w:style>
  <w:style w:type="character" w:styleId="af2">
    <w:name w:val="Placeholder Text"/>
    <w:basedOn w:val="a0"/>
    <w:uiPriority w:val="99"/>
    <w:semiHidden/>
    <w:rsid w:val="00657264"/>
    <w:rPr>
      <w:color w:val="666666"/>
    </w:rPr>
  </w:style>
  <w:style w:type="paragraph" w:styleId="HTML">
    <w:name w:val="HTML Preformatted"/>
    <w:basedOn w:val="a"/>
    <w:link w:val="HTML0"/>
    <w:uiPriority w:val="99"/>
    <w:semiHidden/>
    <w:unhideWhenUsed/>
    <w:rsid w:val="009E4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4A35"/>
    <w:rPr>
      <w:rFonts w:ascii="宋体" w:eastAsia="宋体" w:hAnsi="宋体" w:cs="宋体"/>
      <w:kern w:val="0"/>
      <w:sz w:val="24"/>
      <w:szCs w:val="24"/>
    </w:rPr>
  </w:style>
  <w:style w:type="character" w:customStyle="1" w:styleId="y2iqfc">
    <w:name w:val="y2iqfc"/>
    <w:basedOn w:val="a0"/>
    <w:rsid w:val="009E4A35"/>
  </w:style>
  <w:style w:type="paragraph" w:customStyle="1" w:styleId="alt">
    <w:name w:val="alt"/>
    <w:basedOn w:val="a"/>
    <w:rsid w:val="001F5E49"/>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1F5E49"/>
  </w:style>
  <w:style w:type="character" w:customStyle="1" w:styleId="hljs-class">
    <w:name w:val="hljs-class"/>
    <w:basedOn w:val="a0"/>
    <w:rsid w:val="001F5E49"/>
  </w:style>
  <w:style w:type="character" w:customStyle="1" w:styleId="hljs-title">
    <w:name w:val="hljs-title"/>
    <w:basedOn w:val="a0"/>
    <w:rsid w:val="001F5E49"/>
  </w:style>
  <w:style w:type="character" w:customStyle="1" w:styleId="hljs-comment">
    <w:name w:val="hljs-comment"/>
    <w:basedOn w:val="a0"/>
    <w:rsid w:val="001F5E49"/>
  </w:style>
  <w:style w:type="character" w:customStyle="1" w:styleId="hljs-meta">
    <w:name w:val="hljs-meta"/>
    <w:basedOn w:val="a0"/>
    <w:rsid w:val="001F5E49"/>
  </w:style>
  <w:style w:type="character" w:customStyle="1" w:styleId="hljs-meta-string">
    <w:name w:val="hljs-meta-string"/>
    <w:basedOn w:val="a0"/>
    <w:rsid w:val="001F5E49"/>
  </w:style>
  <w:style w:type="character" w:customStyle="1" w:styleId="hljs-function">
    <w:name w:val="hljs-function"/>
    <w:basedOn w:val="a0"/>
    <w:rsid w:val="001F5E49"/>
  </w:style>
  <w:style w:type="character" w:customStyle="1" w:styleId="hljs-symbol">
    <w:name w:val="hljs-symbol"/>
    <w:basedOn w:val="a0"/>
    <w:rsid w:val="001F5E49"/>
  </w:style>
  <w:style w:type="character" w:customStyle="1" w:styleId="hljs-builtin">
    <w:name w:val="hljs-built_in"/>
    <w:basedOn w:val="a0"/>
    <w:rsid w:val="00E32341"/>
  </w:style>
  <w:style w:type="character" w:customStyle="1" w:styleId="hljs-string">
    <w:name w:val="hljs-string"/>
    <w:basedOn w:val="a0"/>
    <w:rsid w:val="001C515F"/>
  </w:style>
  <w:style w:type="character" w:customStyle="1" w:styleId="hljs-number">
    <w:name w:val="hljs-number"/>
    <w:basedOn w:val="a0"/>
    <w:rsid w:val="0011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81866">
      <w:bodyDiv w:val="1"/>
      <w:marLeft w:val="0"/>
      <w:marRight w:val="0"/>
      <w:marTop w:val="0"/>
      <w:marBottom w:val="0"/>
      <w:divBdr>
        <w:top w:val="none" w:sz="0" w:space="0" w:color="auto"/>
        <w:left w:val="none" w:sz="0" w:space="0" w:color="auto"/>
        <w:bottom w:val="none" w:sz="0" w:space="0" w:color="auto"/>
        <w:right w:val="none" w:sz="0" w:space="0" w:color="auto"/>
      </w:divBdr>
    </w:div>
    <w:div w:id="341666381">
      <w:bodyDiv w:val="1"/>
      <w:marLeft w:val="0"/>
      <w:marRight w:val="0"/>
      <w:marTop w:val="0"/>
      <w:marBottom w:val="0"/>
      <w:divBdr>
        <w:top w:val="none" w:sz="0" w:space="0" w:color="auto"/>
        <w:left w:val="none" w:sz="0" w:space="0" w:color="auto"/>
        <w:bottom w:val="none" w:sz="0" w:space="0" w:color="auto"/>
        <w:right w:val="none" w:sz="0" w:space="0" w:color="auto"/>
      </w:divBdr>
    </w:div>
    <w:div w:id="377628860">
      <w:bodyDiv w:val="1"/>
      <w:marLeft w:val="0"/>
      <w:marRight w:val="0"/>
      <w:marTop w:val="0"/>
      <w:marBottom w:val="0"/>
      <w:divBdr>
        <w:top w:val="none" w:sz="0" w:space="0" w:color="auto"/>
        <w:left w:val="none" w:sz="0" w:space="0" w:color="auto"/>
        <w:bottom w:val="none" w:sz="0" w:space="0" w:color="auto"/>
        <w:right w:val="none" w:sz="0" w:space="0" w:color="auto"/>
      </w:divBdr>
    </w:div>
    <w:div w:id="423381445">
      <w:bodyDiv w:val="1"/>
      <w:marLeft w:val="0"/>
      <w:marRight w:val="0"/>
      <w:marTop w:val="0"/>
      <w:marBottom w:val="0"/>
      <w:divBdr>
        <w:top w:val="none" w:sz="0" w:space="0" w:color="auto"/>
        <w:left w:val="none" w:sz="0" w:space="0" w:color="auto"/>
        <w:bottom w:val="none" w:sz="0" w:space="0" w:color="auto"/>
        <w:right w:val="none" w:sz="0" w:space="0" w:color="auto"/>
      </w:divBdr>
    </w:div>
    <w:div w:id="470564173">
      <w:bodyDiv w:val="1"/>
      <w:marLeft w:val="0"/>
      <w:marRight w:val="0"/>
      <w:marTop w:val="0"/>
      <w:marBottom w:val="0"/>
      <w:divBdr>
        <w:top w:val="none" w:sz="0" w:space="0" w:color="auto"/>
        <w:left w:val="none" w:sz="0" w:space="0" w:color="auto"/>
        <w:bottom w:val="none" w:sz="0" w:space="0" w:color="auto"/>
        <w:right w:val="none" w:sz="0" w:space="0" w:color="auto"/>
      </w:divBdr>
    </w:div>
    <w:div w:id="562907445">
      <w:bodyDiv w:val="1"/>
      <w:marLeft w:val="0"/>
      <w:marRight w:val="0"/>
      <w:marTop w:val="0"/>
      <w:marBottom w:val="0"/>
      <w:divBdr>
        <w:top w:val="none" w:sz="0" w:space="0" w:color="auto"/>
        <w:left w:val="none" w:sz="0" w:space="0" w:color="auto"/>
        <w:bottom w:val="none" w:sz="0" w:space="0" w:color="auto"/>
        <w:right w:val="none" w:sz="0" w:space="0" w:color="auto"/>
      </w:divBdr>
      <w:divsChild>
        <w:div w:id="724376779">
          <w:marLeft w:val="0"/>
          <w:marRight w:val="0"/>
          <w:marTop w:val="0"/>
          <w:marBottom w:val="0"/>
          <w:divBdr>
            <w:top w:val="none" w:sz="0" w:space="0" w:color="auto"/>
            <w:left w:val="none" w:sz="0" w:space="0" w:color="auto"/>
            <w:bottom w:val="none" w:sz="0" w:space="0" w:color="auto"/>
            <w:right w:val="none" w:sz="0" w:space="0" w:color="auto"/>
          </w:divBdr>
          <w:divsChild>
            <w:div w:id="668171893">
              <w:marLeft w:val="0"/>
              <w:marRight w:val="0"/>
              <w:marTop w:val="0"/>
              <w:marBottom w:val="0"/>
              <w:divBdr>
                <w:top w:val="none" w:sz="0" w:space="0" w:color="auto"/>
                <w:left w:val="none" w:sz="0" w:space="0" w:color="auto"/>
                <w:bottom w:val="none" w:sz="0" w:space="0" w:color="auto"/>
                <w:right w:val="none" w:sz="0" w:space="0" w:color="auto"/>
              </w:divBdr>
            </w:div>
            <w:div w:id="151724351">
              <w:marLeft w:val="0"/>
              <w:marRight w:val="0"/>
              <w:marTop w:val="0"/>
              <w:marBottom w:val="0"/>
              <w:divBdr>
                <w:top w:val="none" w:sz="0" w:space="0" w:color="auto"/>
                <w:left w:val="none" w:sz="0" w:space="0" w:color="auto"/>
                <w:bottom w:val="none" w:sz="0" w:space="0" w:color="auto"/>
                <w:right w:val="none" w:sz="0" w:space="0" w:color="auto"/>
              </w:divBdr>
            </w:div>
            <w:div w:id="2147117818">
              <w:marLeft w:val="0"/>
              <w:marRight w:val="0"/>
              <w:marTop w:val="0"/>
              <w:marBottom w:val="0"/>
              <w:divBdr>
                <w:top w:val="none" w:sz="0" w:space="0" w:color="auto"/>
                <w:left w:val="none" w:sz="0" w:space="0" w:color="auto"/>
                <w:bottom w:val="none" w:sz="0" w:space="0" w:color="auto"/>
                <w:right w:val="none" w:sz="0" w:space="0" w:color="auto"/>
              </w:divBdr>
            </w:div>
            <w:div w:id="807551810">
              <w:marLeft w:val="0"/>
              <w:marRight w:val="0"/>
              <w:marTop w:val="0"/>
              <w:marBottom w:val="0"/>
              <w:divBdr>
                <w:top w:val="none" w:sz="0" w:space="0" w:color="auto"/>
                <w:left w:val="none" w:sz="0" w:space="0" w:color="auto"/>
                <w:bottom w:val="none" w:sz="0" w:space="0" w:color="auto"/>
                <w:right w:val="none" w:sz="0" w:space="0" w:color="auto"/>
              </w:divBdr>
            </w:div>
            <w:div w:id="1670913230">
              <w:marLeft w:val="0"/>
              <w:marRight w:val="0"/>
              <w:marTop w:val="0"/>
              <w:marBottom w:val="0"/>
              <w:divBdr>
                <w:top w:val="none" w:sz="0" w:space="0" w:color="auto"/>
                <w:left w:val="none" w:sz="0" w:space="0" w:color="auto"/>
                <w:bottom w:val="none" w:sz="0" w:space="0" w:color="auto"/>
                <w:right w:val="none" w:sz="0" w:space="0" w:color="auto"/>
              </w:divBdr>
            </w:div>
            <w:div w:id="679161602">
              <w:marLeft w:val="0"/>
              <w:marRight w:val="0"/>
              <w:marTop w:val="0"/>
              <w:marBottom w:val="0"/>
              <w:divBdr>
                <w:top w:val="none" w:sz="0" w:space="0" w:color="auto"/>
                <w:left w:val="none" w:sz="0" w:space="0" w:color="auto"/>
                <w:bottom w:val="none" w:sz="0" w:space="0" w:color="auto"/>
                <w:right w:val="none" w:sz="0" w:space="0" w:color="auto"/>
              </w:divBdr>
            </w:div>
            <w:div w:id="1969697194">
              <w:marLeft w:val="0"/>
              <w:marRight w:val="0"/>
              <w:marTop w:val="0"/>
              <w:marBottom w:val="0"/>
              <w:divBdr>
                <w:top w:val="none" w:sz="0" w:space="0" w:color="auto"/>
                <w:left w:val="none" w:sz="0" w:space="0" w:color="auto"/>
                <w:bottom w:val="none" w:sz="0" w:space="0" w:color="auto"/>
                <w:right w:val="none" w:sz="0" w:space="0" w:color="auto"/>
              </w:divBdr>
            </w:div>
            <w:div w:id="1794707647">
              <w:marLeft w:val="0"/>
              <w:marRight w:val="0"/>
              <w:marTop w:val="0"/>
              <w:marBottom w:val="0"/>
              <w:divBdr>
                <w:top w:val="none" w:sz="0" w:space="0" w:color="auto"/>
                <w:left w:val="none" w:sz="0" w:space="0" w:color="auto"/>
                <w:bottom w:val="none" w:sz="0" w:space="0" w:color="auto"/>
                <w:right w:val="none" w:sz="0" w:space="0" w:color="auto"/>
              </w:divBdr>
            </w:div>
            <w:div w:id="73743745">
              <w:marLeft w:val="0"/>
              <w:marRight w:val="0"/>
              <w:marTop w:val="0"/>
              <w:marBottom w:val="0"/>
              <w:divBdr>
                <w:top w:val="none" w:sz="0" w:space="0" w:color="auto"/>
                <w:left w:val="none" w:sz="0" w:space="0" w:color="auto"/>
                <w:bottom w:val="none" w:sz="0" w:space="0" w:color="auto"/>
                <w:right w:val="none" w:sz="0" w:space="0" w:color="auto"/>
              </w:divBdr>
            </w:div>
            <w:div w:id="223950174">
              <w:marLeft w:val="0"/>
              <w:marRight w:val="0"/>
              <w:marTop w:val="0"/>
              <w:marBottom w:val="0"/>
              <w:divBdr>
                <w:top w:val="none" w:sz="0" w:space="0" w:color="auto"/>
                <w:left w:val="none" w:sz="0" w:space="0" w:color="auto"/>
                <w:bottom w:val="none" w:sz="0" w:space="0" w:color="auto"/>
                <w:right w:val="none" w:sz="0" w:space="0" w:color="auto"/>
              </w:divBdr>
            </w:div>
            <w:div w:id="1942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2000">
      <w:bodyDiv w:val="1"/>
      <w:marLeft w:val="0"/>
      <w:marRight w:val="0"/>
      <w:marTop w:val="0"/>
      <w:marBottom w:val="0"/>
      <w:divBdr>
        <w:top w:val="none" w:sz="0" w:space="0" w:color="auto"/>
        <w:left w:val="none" w:sz="0" w:space="0" w:color="auto"/>
        <w:bottom w:val="none" w:sz="0" w:space="0" w:color="auto"/>
        <w:right w:val="none" w:sz="0" w:space="0" w:color="auto"/>
      </w:divBdr>
    </w:div>
    <w:div w:id="806774307">
      <w:bodyDiv w:val="1"/>
      <w:marLeft w:val="0"/>
      <w:marRight w:val="0"/>
      <w:marTop w:val="0"/>
      <w:marBottom w:val="0"/>
      <w:divBdr>
        <w:top w:val="none" w:sz="0" w:space="0" w:color="auto"/>
        <w:left w:val="none" w:sz="0" w:space="0" w:color="auto"/>
        <w:bottom w:val="none" w:sz="0" w:space="0" w:color="auto"/>
        <w:right w:val="none" w:sz="0" w:space="0" w:color="auto"/>
      </w:divBdr>
    </w:div>
    <w:div w:id="897324941">
      <w:bodyDiv w:val="1"/>
      <w:marLeft w:val="0"/>
      <w:marRight w:val="0"/>
      <w:marTop w:val="0"/>
      <w:marBottom w:val="0"/>
      <w:divBdr>
        <w:top w:val="none" w:sz="0" w:space="0" w:color="auto"/>
        <w:left w:val="none" w:sz="0" w:space="0" w:color="auto"/>
        <w:bottom w:val="none" w:sz="0" w:space="0" w:color="auto"/>
        <w:right w:val="none" w:sz="0" w:space="0" w:color="auto"/>
      </w:divBdr>
    </w:div>
    <w:div w:id="1557858431">
      <w:bodyDiv w:val="1"/>
      <w:marLeft w:val="0"/>
      <w:marRight w:val="0"/>
      <w:marTop w:val="0"/>
      <w:marBottom w:val="0"/>
      <w:divBdr>
        <w:top w:val="none" w:sz="0" w:space="0" w:color="auto"/>
        <w:left w:val="none" w:sz="0" w:space="0" w:color="auto"/>
        <w:bottom w:val="none" w:sz="0" w:space="0" w:color="auto"/>
        <w:right w:val="none" w:sz="0" w:space="0" w:color="auto"/>
      </w:divBdr>
      <w:divsChild>
        <w:div w:id="844173929">
          <w:marLeft w:val="0"/>
          <w:marRight w:val="0"/>
          <w:marTop w:val="0"/>
          <w:marBottom w:val="0"/>
          <w:divBdr>
            <w:top w:val="none" w:sz="0" w:space="0" w:color="auto"/>
            <w:left w:val="none" w:sz="0" w:space="0" w:color="auto"/>
            <w:bottom w:val="none" w:sz="0" w:space="0" w:color="auto"/>
            <w:right w:val="none" w:sz="0" w:space="0" w:color="auto"/>
          </w:divBdr>
          <w:divsChild>
            <w:div w:id="1723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A3A56-4185-4A12-96B2-F8E2FA7F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34</Pages>
  <Words>3629</Words>
  <Characters>20691</Characters>
  <Application>Microsoft Office Word</Application>
  <DocSecurity>0</DocSecurity>
  <Lines>172</Lines>
  <Paragraphs>48</Paragraphs>
  <ScaleCrop>false</ScaleCrop>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dc:creator>
  <cp:keywords/>
  <dc:description/>
  <cp:lastModifiedBy>晨 林</cp:lastModifiedBy>
  <cp:revision>688</cp:revision>
  <cp:lastPrinted>2024-05-06T14:06:00Z</cp:lastPrinted>
  <dcterms:created xsi:type="dcterms:W3CDTF">2024-04-08T04:41:00Z</dcterms:created>
  <dcterms:modified xsi:type="dcterms:W3CDTF">2024-05-06T14:07:00Z</dcterms:modified>
</cp:coreProperties>
</file>