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3C56" w:rsidRPr="00D53C56" w:rsidRDefault="00D53C56" w:rsidP="00853839">
      <w:pPr>
        <w:pStyle w:val="af2"/>
      </w:pPr>
      <w:r w:rsidRPr="00D53C56">
        <w:t xml:space="preserve">Parallel </w:t>
      </w:r>
      <w:r>
        <w:rPr>
          <w:rFonts w:hint="eastAsia"/>
        </w:rPr>
        <w:t xml:space="preserve">Brain Network Analysis </w:t>
      </w:r>
      <w:r w:rsidRPr="00D53C56">
        <w:t>Platform Manual</w:t>
      </w:r>
    </w:p>
    <w:p w:rsidR="00A45CB1" w:rsidRDefault="00D53C56" w:rsidP="00D53C56">
      <w:pPr>
        <w:ind w:firstLine="420"/>
        <w:rPr>
          <w:rFonts w:eastAsiaTheme="minorEastAsia"/>
        </w:rPr>
      </w:pPr>
      <w:r>
        <w:t xml:space="preserve">This platform aims at accelerating the frequently used but time-consuming algorithms in neuroscience research. We have accelerated the process of brain network analysis (BNA) with NVIDIA GPUs (Graphic processing unit) and multi-core CPUs. The toolbox provides functions for the construction and the analysis of large networks. Network construction is intended for fMRI data using Pearson’s correlation. Network analysis is general purposed and includes the calculation of clustering coefficient, characteristic path length, network efficiency, and </w:t>
      </w:r>
      <w:proofErr w:type="spellStart"/>
      <w:r>
        <w:t>betweenness</w:t>
      </w:r>
      <w:proofErr w:type="spellEnd"/>
      <w:r>
        <w:t xml:space="preserve"> centrality (and comparisons to </w:t>
      </w:r>
      <w:proofErr w:type="spellStart"/>
      <w:r>
        <w:t>Maslov</w:t>
      </w:r>
      <w:proofErr w:type="spellEnd"/>
      <w:r>
        <w:t xml:space="preserve"> random networks). We accelerate Pearson’s correlation calculation, APSP and </w:t>
      </w:r>
      <w:proofErr w:type="spellStart"/>
      <w:r>
        <w:t>betweenness</w:t>
      </w:r>
      <w:proofErr w:type="spellEnd"/>
      <w:r>
        <w:t xml:space="preserve"> with GPUs. Other functions are implemented on</w:t>
      </w:r>
      <w:r>
        <w:rPr>
          <w:rFonts w:hint="eastAsia"/>
        </w:rPr>
        <w:t xml:space="preserve"> </w:t>
      </w:r>
      <w:r>
        <w:t xml:space="preserve">multi-core CPUs. </w:t>
      </w:r>
      <w:r w:rsidR="00A45CB1">
        <w:rPr>
          <w:rFonts w:eastAsiaTheme="minorEastAsia" w:hint="eastAsia"/>
        </w:rPr>
        <w:t xml:space="preserve">If you found the platform useful, please cite our paper published on </w:t>
      </w:r>
      <w:proofErr w:type="spellStart"/>
      <w:r w:rsidR="00A45CB1">
        <w:rPr>
          <w:rFonts w:eastAsiaTheme="minorEastAsia" w:hint="eastAsia"/>
        </w:rPr>
        <w:t>plos</w:t>
      </w:r>
      <w:proofErr w:type="spellEnd"/>
      <w:r w:rsidR="00A45CB1">
        <w:rPr>
          <w:rFonts w:eastAsiaTheme="minorEastAsia" w:hint="eastAsia"/>
        </w:rPr>
        <w:t xml:space="preserve"> one </w:t>
      </w:r>
    </w:p>
    <w:p w:rsidR="00D53C56" w:rsidRPr="00A45CB1" w:rsidRDefault="00A45CB1" w:rsidP="00D53C56">
      <w:pPr>
        <w:ind w:firstLine="420"/>
        <w:rPr>
          <w:rFonts w:eastAsiaTheme="minorEastAsia"/>
          <w:u w:val="single"/>
        </w:rPr>
      </w:pPr>
      <w:r w:rsidRPr="00A45CB1">
        <w:rPr>
          <w:rFonts w:eastAsiaTheme="minorEastAsia"/>
          <w:u w:val="single"/>
        </w:rPr>
        <w:t>Wang Y</w:t>
      </w:r>
      <w:r w:rsidRPr="00A45CB1">
        <w:rPr>
          <w:rFonts w:eastAsiaTheme="minorEastAsia" w:hint="eastAsia"/>
          <w:u w:val="single"/>
        </w:rPr>
        <w:t>. et al</w:t>
      </w:r>
      <w:r w:rsidRPr="00A45CB1">
        <w:rPr>
          <w:rFonts w:eastAsiaTheme="minorEastAsia"/>
          <w:u w:val="single"/>
        </w:rPr>
        <w:t xml:space="preserve">, (2013) A Hybrid CPU-GPU Accelerated Framework for Fast Mapping of High-Resolution Human Brain Connectome. </w:t>
      </w:r>
      <w:proofErr w:type="spellStart"/>
      <w:r w:rsidRPr="00A45CB1">
        <w:rPr>
          <w:rFonts w:eastAsiaTheme="minorEastAsia"/>
          <w:u w:val="single"/>
        </w:rPr>
        <w:t>PloS</w:t>
      </w:r>
      <w:proofErr w:type="spellEnd"/>
      <w:r w:rsidRPr="00A45CB1">
        <w:rPr>
          <w:rFonts w:eastAsiaTheme="minorEastAsia"/>
          <w:u w:val="single"/>
        </w:rPr>
        <w:t xml:space="preserve"> one 8:e62789.</w:t>
      </w:r>
    </w:p>
    <w:p w:rsidR="00D53C56" w:rsidRDefault="00D53C56" w:rsidP="00D53C56"/>
    <w:p w:rsidR="00D53C56" w:rsidRPr="00D53C56" w:rsidRDefault="00D53C56" w:rsidP="000D6A38">
      <w:pPr>
        <w:outlineLvl w:val="1"/>
        <w:rPr>
          <w:b/>
        </w:rPr>
      </w:pPr>
      <w:r w:rsidRPr="00D53C56">
        <w:rPr>
          <w:b/>
        </w:rPr>
        <w:t>Runtime Environment</w:t>
      </w:r>
    </w:p>
    <w:p w:rsidR="00D53C56" w:rsidRDefault="00057C55" w:rsidP="00D53C56">
      <w:pPr>
        <w:ind w:firstLine="420"/>
      </w:pPr>
      <w:r>
        <w:t>The win</w:t>
      </w:r>
      <w:r w:rsidRPr="003C76CF">
        <w:rPr>
          <w:rFonts w:asciiTheme="minorHAnsi" w:hAnsiTheme="minorHAnsi"/>
        </w:rPr>
        <w:t>64</w:t>
      </w:r>
      <w:r w:rsidR="00D53C56">
        <w:t xml:space="preserve"> version requires a </w:t>
      </w:r>
      <w:r w:rsidR="00D53C56" w:rsidRPr="003C76CF">
        <w:rPr>
          <w:rFonts w:asciiTheme="minorHAnsi" w:hAnsiTheme="minorHAnsi"/>
        </w:rPr>
        <w:t>64</w:t>
      </w:r>
      <w:r w:rsidR="00D53C56">
        <w:t>-bit Windows operating system, an NVIDIA GPU and the latest CUDA Toolkit (</w:t>
      </w:r>
      <w:r w:rsidR="00D53C56" w:rsidRPr="00D53C56">
        <w:rPr>
          <w:color w:val="00B050"/>
          <w:u w:val="single"/>
        </w:rPr>
        <w:t>http://www.nvidia.com/content/cuda/cuda-downloads.html</w:t>
      </w:r>
      <w:r w:rsidR="00D53C56">
        <w:t xml:space="preserve">). We have tested all the functions on NVIDIA GTX </w:t>
      </w:r>
      <w:r w:rsidR="00D53C56" w:rsidRPr="003C76CF">
        <w:rPr>
          <w:rFonts w:asciiTheme="minorHAnsi" w:hAnsiTheme="minorHAnsi"/>
        </w:rPr>
        <w:t>580</w:t>
      </w:r>
      <w:r w:rsidR="00D53C56">
        <w:t xml:space="preserve"> GPU with CUDA Toolkit v</w:t>
      </w:r>
      <w:r w:rsidR="003C76CF" w:rsidRPr="003C76CF">
        <w:rPr>
          <w:rFonts w:asciiTheme="minorHAnsi" w:eastAsiaTheme="minorEastAsia" w:hAnsiTheme="minorHAnsi"/>
        </w:rPr>
        <w:t>7.0</w:t>
      </w:r>
      <w:r w:rsidR="00B2639C">
        <w:rPr>
          <w:rFonts w:eastAsiaTheme="minorEastAsia" w:hint="eastAsia"/>
        </w:rPr>
        <w:t xml:space="preserve"> </w:t>
      </w:r>
      <w:r w:rsidR="00D53C56">
        <w:t xml:space="preserve">and Windows </w:t>
      </w:r>
      <w:r w:rsidR="00D53C56" w:rsidRPr="003C76CF">
        <w:rPr>
          <w:rFonts w:asciiTheme="minorHAnsi" w:hAnsiTheme="minorHAnsi"/>
        </w:rPr>
        <w:t>7</w:t>
      </w:r>
      <w:r w:rsidR="003C76CF">
        <w:rPr>
          <w:rFonts w:asciiTheme="minorEastAsia" w:eastAsiaTheme="minorEastAsia" w:hAnsiTheme="minorEastAsia" w:hint="eastAsia"/>
        </w:rPr>
        <w:t>，</w:t>
      </w:r>
      <w:r w:rsidR="003C76CF">
        <w:rPr>
          <w:rFonts w:eastAsiaTheme="minorEastAsia" w:hint="eastAsia"/>
        </w:rPr>
        <w:t>W</w:t>
      </w:r>
      <w:r w:rsidR="003C76CF">
        <w:rPr>
          <w:rFonts w:eastAsiaTheme="minorEastAsia"/>
        </w:rPr>
        <w:t xml:space="preserve">indows </w:t>
      </w:r>
      <w:r w:rsidR="003C76CF" w:rsidRPr="003C76CF">
        <w:rPr>
          <w:rFonts w:asciiTheme="minorHAnsi" w:eastAsiaTheme="minorEastAsia" w:hAnsiTheme="minorHAnsi"/>
        </w:rPr>
        <w:t>8</w:t>
      </w:r>
      <w:r w:rsidR="003C76CF">
        <w:rPr>
          <w:rFonts w:eastAsiaTheme="minorEastAsia"/>
        </w:rPr>
        <w:t xml:space="preserve"> and Windows </w:t>
      </w:r>
      <w:r w:rsidR="003C76CF" w:rsidRPr="003C76CF">
        <w:rPr>
          <w:rFonts w:asciiTheme="minorHAnsi" w:eastAsiaTheme="minorEastAsia" w:hAnsiTheme="minorHAnsi"/>
        </w:rPr>
        <w:t>10</w:t>
      </w:r>
      <w:r w:rsidR="00D53C56">
        <w:t xml:space="preserve"> operating system.</w:t>
      </w:r>
    </w:p>
    <w:p w:rsidR="00D53C56" w:rsidRDefault="00057C55" w:rsidP="00D53C56">
      <w:pPr>
        <w:ind w:firstLine="420"/>
      </w:pPr>
      <w:r>
        <w:rPr>
          <w:rFonts w:hint="eastAsia"/>
        </w:rPr>
        <w:t xml:space="preserve">The Linux version requires a Linux </w:t>
      </w:r>
      <w:r>
        <w:t>operating system, an NVIDIA GPU and the latest CUDA Toolkit (</w:t>
      </w:r>
      <w:r w:rsidRPr="00D53C56">
        <w:rPr>
          <w:color w:val="00B050"/>
          <w:u w:val="single"/>
        </w:rPr>
        <w:t>http://www.nvidia.com/content/cuda/cuda-downloads.html</w:t>
      </w:r>
      <w:r>
        <w:t>).</w:t>
      </w:r>
      <w:r w:rsidRPr="00057C55">
        <w:t xml:space="preserve"> </w:t>
      </w:r>
      <w:r>
        <w:t>We have tested all</w:t>
      </w:r>
      <w:r w:rsidR="00A070E8">
        <w:t xml:space="preserve"> the functions on NVIDIA Titan</w:t>
      </w:r>
      <w:r>
        <w:t xml:space="preserve"> GPU with CUDA Toolkit</w:t>
      </w:r>
      <w:r w:rsidR="00E339E6">
        <w:t xml:space="preserve"> and CentO</w:t>
      </w:r>
      <w:r w:rsidR="00727DEC">
        <w:t>S</w:t>
      </w:r>
      <w:r w:rsidR="00E339E6">
        <w:t xml:space="preserve"> </w:t>
      </w:r>
      <w:r w:rsidR="00E339E6" w:rsidRPr="003C76CF">
        <w:rPr>
          <w:rFonts w:asciiTheme="minorHAnsi" w:hAnsiTheme="minorHAnsi"/>
        </w:rPr>
        <w:t>6.</w:t>
      </w:r>
      <w:r w:rsidR="00C62837" w:rsidRPr="003C76CF">
        <w:rPr>
          <w:rFonts w:asciiTheme="minorHAnsi" w:hAnsiTheme="minorHAnsi"/>
        </w:rPr>
        <w:t>5</w:t>
      </w:r>
      <w:r w:rsidR="00A84CFE" w:rsidRPr="003C76CF">
        <w:rPr>
          <w:rFonts w:asciiTheme="minorHAnsi" w:hAnsiTheme="minorHAnsi"/>
        </w:rPr>
        <w:t xml:space="preserve"> </w:t>
      </w:r>
      <w:r w:rsidR="00A84CFE">
        <w:t>operating system.</w:t>
      </w:r>
    </w:p>
    <w:p w:rsidR="00A84CFE" w:rsidRDefault="00F33159" w:rsidP="00D53C56">
      <w:pPr>
        <w:ind w:firstLine="420"/>
      </w:pPr>
      <w:r w:rsidRPr="00F33159">
        <w:t> To get started with CUDA, please follow</w:t>
      </w:r>
      <w:r>
        <w:t xml:space="preserve"> </w:t>
      </w:r>
      <w:r>
        <w:br/>
      </w:r>
      <w:r w:rsidRPr="00F33159">
        <w:t xml:space="preserve">NVIDIA CUDA Getting Started Guide for Microsoft Windows </w:t>
      </w:r>
      <w:r>
        <w:br/>
      </w:r>
      <w:r w:rsidRPr="00F33159">
        <w:t>(</w:t>
      </w:r>
      <w:r w:rsidRPr="00F33159">
        <w:rPr>
          <w:color w:val="00B050"/>
          <w:u w:val="single"/>
        </w:rPr>
        <w:t>http://docs.nvidia.com/cuda/cuda-getting-started-guide-for-microsoft-windows/index.html</w:t>
      </w:r>
      <w:r w:rsidRPr="00F33159">
        <w:t>) or</w:t>
      </w:r>
      <w:r>
        <w:br/>
      </w:r>
      <w:r w:rsidRPr="00F33159">
        <w:t>NVIDIA CUDA Getting Started Guide for Linux</w:t>
      </w:r>
      <w:r>
        <w:br/>
      </w:r>
      <w:r w:rsidRPr="00F33159">
        <w:t>(</w:t>
      </w:r>
      <w:r w:rsidRPr="00F33159">
        <w:rPr>
          <w:color w:val="00B050"/>
          <w:u w:val="single"/>
        </w:rPr>
        <w:t>http://docs.nvidia.com/cuda/cuda-getting-started-guide-for-linux/index.html</w:t>
      </w:r>
      <w:r w:rsidRPr="00F33159">
        <w:t>).</w:t>
      </w:r>
    </w:p>
    <w:p w:rsidR="00F33159" w:rsidRDefault="00F33159" w:rsidP="00D53C56">
      <w:pPr>
        <w:ind w:firstLine="420"/>
      </w:pPr>
    </w:p>
    <w:p w:rsidR="00D53C56" w:rsidRDefault="00007FBE" w:rsidP="000D6A38">
      <w:pPr>
        <w:outlineLvl w:val="1"/>
        <w:rPr>
          <w:b/>
        </w:rPr>
      </w:pPr>
      <w:r>
        <w:rPr>
          <w:b/>
        </w:rPr>
        <w:t>Graphic User</w:t>
      </w:r>
      <w:r w:rsidR="00D53C56" w:rsidRPr="00D53C56">
        <w:rPr>
          <w:b/>
        </w:rPr>
        <w:t xml:space="preserve"> Interface</w:t>
      </w:r>
    </w:p>
    <w:p w:rsidR="00402071" w:rsidRPr="00402071" w:rsidRDefault="00402071" w:rsidP="00402071">
      <w:pPr>
        <w:ind w:firstLine="420"/>
        <w:outlineLvl w:val="2"/>
        <w:rPr>
          <w:color w:val="548DD4" w:themeColor="text2" w:themeTint="99"/>
        </w:rPr>
      </w:pPr>
      <w:r w:rsidRPr="00402071">
        <w:rPr>
          <w:color w:val="548DD4" w:themeColor="text2" w:themeTint="99"/>
        </w:rPr>
        <w:t>Review</w:t>
      </w:r>
    </w:p>
    <w:p w:rsidR="00007FBE" w:rsidRDefault="00007FBE" w:rsidP="00007FBE">
      <w:pPr>
        <w:ind w:firstLine="420"/>
      </w:pPr>
      <w:r w:rsidRPr="00007FBE">
        <w:rPr>
          <w:rFonts w:hint="eastAsia"/>
        </w:rPr>
        <w:t xml:space="preserve">We have already </w:t>
      </w:r>
      <w:proofErr w:type="gramStart"/>
      <w:r w:rsidRPr="00007FBE">
        <w:rPr>
          <w:rFonts w:hint="eastAsia"/>
        </w:rPr>
        <w:t>provide</w:t>
      </w:r>
      <w:proofErr w:type="gramEnd"/>
      <w:r w:rsidRPr="00007FBE">
        <w:rPr>
          <w:rFonts w:hint="eastAsia"/>
        </w:rPr>
        <w:t xml:space="preserve"> </w:t>
      </w:r>
      <w:proofErr w:type="spellStart"/>
      <w:r w:rsidRPr="00007FBE">
        <w:t>a</w:t>
      </w:r>
      <w:proofErr w:type="spellEnd"/>
      <w:r w:rsidRPr="00007FBE">
        <w:t xml:space="preserve"> elaborate graphic user interface(GUI) now</w:t>
      </w:r>
      <w:r>
        <w:t xml:space="preserve"> with which researchers can </w:t>
      </w:r>
      <w:r w:rsidRPr="00007FBE">
        <w:t>quickly get started</w:t>
      </w:r>
      <w:r>
        <w:t xml:space="preserve"> and have a better user experience. However, </w:t>
      </w:r>
      <w:r w:rsidR="00E545BF">
        <w:t xml:space="preserve">the instruction of </w:t>
      </w:r>
      <w:r>
        <w:t xml:space="preserve">command line operation is still </w:t>
      </w:r>
      <w:proofErr w:type="gramStart"/>
      <w:r>
        <w:t>remain</w:t>
      </w:r>
      <w:proofErr w:type="gramEnd"/>
      <w:r>
        <w:t xml:space="preserve"> for compatibility with different </w:t>
      </w:r>
      <w:r w:rsidR="00E545BF">
        <w:t>preference.</w:t>
      </w:r>
      <w:r w:rsidR="00402071">
        <w:t xml:space="preserve"> For detail information, please see ‘Function Interface’ bar.</w:t>
      </w:r>
    </w:p>
    <w:p w:rsidR="00924D83" w:rsidRPr="004B01F0" w:rsidRDefault="006308D2" w:rsidP="00007FBE">
      <w:pPr>
        <w:ind w:firstLine="420"/>
        <w:rPr>
          <w:rFonts w:eastAsiaTheme="minorEastAsia" w:hint="eastAsia"/>
        </w:rPr>
      </w:pPr>
      <w:r>
        <w:t>As for GUI of PAGANI</w:t>
      </w:r>
      <w:r w:rsidR="004B01F0">
        <w:t xml:space="preserve"> platform</w:t>
      </w:r>
      <w:r w:rsidR="004B01F0">
        <w:rPr>
          <w:rFonts w:asciiTheme="minorEastAsia" w:eastAsiaTheme="minorEastAsia" w:hAnsiTheme="minorEastAsia" w:hint="eastAsia"/>
        </w:rPr>
        <w:t>,</w:t>
      </w:r>
    </w:p>
    <w:p w:rsidR="00007FBE" w:rsidRPr="00007FBE" w:rsidRDefault="00007FBE" w:rsidP="000D6A38">
      <w:pPr>
        <w:outlineLvl w:val="1"/>
        <w:rPr>
          <w:rFonts w:eastAsiaTheme="minorEastAsia" w:hint="eastAsia"/>
          <w:b/>
        </w:rPr>
      </w:pPr>
      <w:r w:rsidRPr="00D53C56">
        <w:rPr>
          <w:b/>
        </w:rPr>
        <w:t>Function Interface</w:t>
      </w:r>
    </w:p>
    <w:p w:rsidR="00BA3E03" w:rsidRPr="00D53C56" w:rsidRDefault="00D53C56" w:rsidP="000D6A38">
      <w:pPr>
        <w:ind w:firstLine="420"/>
        <w:outlineLvl w:val="2"/>
        <w:rPr>
          <w:color w:val="548DD4" w:themeColor="text2" w:themeTint="99"/>
        </w:rPr>
      </w:pPr>
      <w:r w:rsidRPr="00D53C56">
        <w:rPr>
          <w:color w:val="548DD4" w:themeColor="text2" w:themeTint="99"/>
        </w:rPr>
        <w:t xml:space="preserve">1. </w:t>
      </w:r>
      <w:proofErr w:type="spellStart"/>
      <w:proofErr w:type="gramStart"/>
      <w:r w:rsidRPr="00D53C56">
        <w:rPr>
          <w:color w:val="548DD4" w:themeColor="text2" w:themeTint="99"/>
        </w:rPr>
        <w:t>CUCorMat</w:t>
      </w:r>
      <w:proofErr w:type="spellEnd"/>
      <w:r w:rsidRPr="00D53C56">
        <w:rPr>
          <w:color w:val="548DD4" w:themeColor="text2" w:themeTint="99"/>
        </w:rPr>
        <w:t>(</w:t>
      </w:r>
      <w:proofErr w:type="gramEnd"/>
      <w:r w:rsidRPr="00D53C56">
        <w:rPr>
          <w:color w:val="548DD4" w:themeColor="text2" w:themeTint="99"/>
        </w:rPr>
        <w:t>)</w:t>
      </w:r>
    </w:p>
    <w:p w:rsidR="00BA3E03" w:rsidRDefault="00BA3E03" w:rsidP="00BA3E03">
      <w:pPr>
        <w:ind w:firstLine="420"/>
      </w:pPr>
      <w:r>
        <w:rPr>
          <w:rFonts w:hint="eastAsia"/>
        </w:rPr>
        <w:t xml:space="preserve">Note that this new version of </w:t>
      </w:r>
      <w:proofErr w:type="spellStart"/>
      <w:proofErr w:type="gramStart"/>
      <w:r>
        <w:rPr>
          <w:rFonts w:hint="eastAsia"/>
        </w:rPr>
        <w:t>CUCorMat</w:t>
      </w:r>
      <w:proofErr w:type="spellEnd"/>
      <w:r>
        <w:rPr>
          <w:rFonts w:hint="eastAsia"/>
        </w:rPr>
        <w:t>(</w:t>
      </w:r>
      <w:proofErr w:type="gramEnd"/>
      <w:r>
        <w:rPr>
          <w:rFonts w:hint="eastAsia"/>
        </w:rPr>
        <w:t>) has made a few changes of parameters.</w:t>
      </w:r>
    </w:p>
    <w:p w:rsidR="002D33B5" w:rsidRDefault="002D33B5" w:rsidP="002D33B5"/>
    <w:p w:rsidR="00BA3E03" w:rsidRPr="00853839" w:rsidRDefault="00BA3E03" w:rsidP="00853839">
      <w:pPr>
        <w:wordWrap w:val="0"/>
        <w:rPr>
          <w:rFonts w:ascii="Consolas" w:hAnsi="Consolas" w:cs="Consolas"/>
        </w:rPr>
      </w:pPr>
      <w:proofErr w:type="spellStart"/>
      <w:r w:rsidRPr="00853839">
        <w:rPr>
          <w:rFonts w:ascii="Consolas" w:hAnsi="Consolas" w:cs="Consolas"/>
        </w:rPr>
        <w:lastRenderedPageBreak/>
        <w:t>CUCorMat</w:t>
      </w:r>
      <w:proofErr w:type="spellEnd"/>
      <w:r w:rsidRPr="00853839">
        <w:rPr>
          <w:rFonts w:ascii="Consolas" w:hAnsi="Consolas" w:cs="Consolas"/>
        </w:rPr>
        <w:t xml:space="preserve"> </w:t>
      </w:r>
      <w:proofErr w:type="spellStart"/>
      <w:r w:rsidRPr="00853839">
        <w:rPr>
          <w:rFonts w:ascii="Consolas" w:hAnsi="Consolas" w:cs="Consolas"/>
        </w:rPr>
        <w:t>Dir_for_BOLD</w:t>
      </w:r>
      <w:proofErr w:type="spellEnd"/>
      <w:r w:rsidRPr="00853839">
        <w:rPr>
          <w:rFonts w:ascii="Consolas" w:hAnsi="Consolas" w:cs="Consolas"/>
        </w:rPr>
        <w:t xml:space="preserve"> </w:t>
      </w:r>
      <w:proofErr w:type="spellStart"/>
      <w:r w:rsidRPr="00853839">
        <w:rPr>
          <w:rFonts w:ascii="Consolas" w:hAnsi="Consolas" w:cs="Consolas"/>
        </w:rPr>
        <w:t>threshold_for_</w:t>
      </w:r>
      <w:proofErr w:type="gramStart"/>
      <w:r w:rsidRPr="00853839">
        <w:rPr>
          <w:rFonts w:ascii="Consolas" w:hAnsi="Consolas" w:cs="Consolas"/>
        </w:rPr>
        <w:t>mask</w:t>
      </w:r>
      <w:proofErr w:type="spellEnd"/>
      <w:r w:rsidRPr="00853839">
        <w:rPr>
          <w:rFonts w:ascii="Consolas" w:hAnsi="Consolas" w:cs="Consolas"/>
        </w:rPr>
        <w:t>(</w:t>
      </w:r>
      <w:proofErr w:type="gramEnd"/>
      <w:r w:rsidRPr="00853839">
        <w:rPr>
          <w:rFonts w:ascii="Consolas" w:hAnsi="Consolas" w:cs="Consolas"/>
        </w:rPr>
        <w:t xml:space="preserve">0~1) </w:t>
      </w:r>
      <w:proofErr w:type="spellStart"/>
      <w:r w:rsidRPr="00853839">
        <w:rPr>
          <w:rFonts w:ascii="Consolas" w:hAnsi="Consolas" w:cs="Consolas"/>
        </w:rPr>
        <w:t>to_average</w:t>
      </w:r>
      <w:proofErr w:type="spellEnd"/>
      <w:r w:rsidRPr="00853839">
        <w:rPr>
          <w:rFonts w:ascii="Consolas" w:hAnsi="Consolas" w:cs="Consolas"/>
        </w:rPr>
        <w:t>(</w:t>
      </w:r>
      <w:proofErr w:type="spellStart"/>
      <w:r w:rsidRPr="00853839">
        <w:rPr>
          <w:rFonts w:ascii="Consolas" w:hAnsi="Consolas" w:cs="Consolas"/>
        </w:rPr>
        <w:t>y</w:t>
      </w:r>
      <w:r w:rsidR="00A205DC">
        <w:rPr>
          <w:rFonts w:ascii="Consolas" w:eastAsiaTheme="minorEastAsia" w:hAnsi="Consolas" w:cs="Consolas" w:hint="eastAsia"/>
        </w:rPr>
        <w:t>f</w:t>
      </w:r>
      <w:proofErr w:type="spellEnd"/>
      <w:r w:rsidR="00A205DC">
        <w:rPr>
          <w:rFonts w:ascii="Consolas" w:eastAsiaTheme="minorEastAsia" w:hAnsi="Consolas" w:cs="Consolas" w:hint="eastAsia"/>
        </w:rPr>
        <w:t>/</w:t>
      </w:r>
      <w:proofErr w:type="spellStart"/>
      <w:r w:rsidR="00A205DC">
        <w:rPr>
          <w:rFonts w:ascii="Consolas" w:eastAsiaTheme="minorEastAsia" w:hAnsi="Consolas" w:cs="Consolas" w:hint="eastAsia"/>
        </w:rPr>
        <w:t>yn</w:t>
      </w:r>
      <w:proofErr w:type="spellEnd"/>
      <w:r w:rsidR="00A205DC">
        <w:rPr>
          <w:rFonts w:ascii="Consolas" w:eastAsiaTheme="minorEastAsia" w:hAnsi="Consolas" w:cs="Consolas" w:hint="eastAsia"/>
        </w:rPr>
        <w:t>/bf/</w:t>
      </w:r>
      <w:proofErr w:type="spellStart"/>
      <w:r w:rsidR="00A205DC">
        <w:rPr>
          <w:rFonts w:ascii="Consolas" w:eastAsiaTheme="minorEastAsia" w:hAnsi="Consolas" w:cs="Consolas" w:hint="eastAsia"/>
        </w:rPr>
        <w:t>bn</w:t>
      </w:r>
      <w:proofErr w:type="spellEnd"/>
      <w:r w:rsidRPr="00853839">
        <w:rPr>
          <w:rFonts w:ascii="Consolas" w:hAnsi="Consolas" w:cs="Consolas"/>
        </w:rPr>
        <w:t>/n)</w:t>
      </w:r>
      <w:r w:rsidRPr="00853839">
        <w:rPr>
          <w:rFonts w:ascii="Consolas" w:hAnsi="Consolas" w:cs="Consolas"/>
        </w:rPr>
        <w:tab/>
      </w:r>
      <w:proofErr w:type="spellStart"/>
      <w:r w:rsidRPr="00853839">
        <w:rPr>
          <w:rFonts w:ascii="Consolas" w:hAnsi="Consolas" w:cs="Consolas"/>
        </w:rPr>
        <w:t>to_save_cormatrix</w:t>
      </w:r>
      <w:proofErr w:type="spellEnd"/>
      <w:r w:rsidRPr="00853839">
        <w:rPr>
          <w:rFonts w:ascii="Consolas" w:hAnsi="Consolas" w:cs="Consolas"/>
        </w:rPr>
        <w:t xml:space="preserve">(y/n) </w:t>
      </w:r>
      <w:proofErr w:type="spellStart"/>
      <w:r w:rsidRPr="00853839">
        <w:rPr>
          <w:rFonts w:ascii="Consolas" w:hAnsi="Consolas" w:cs="Consolas"/>
        </w:rPr>
        <w:t>threshold_type</w:t>
      </w:r>
      <w:proofErr w:type="spellEnd"/>
      <w:r w:rsidRPr="00853839">
        <w:rPr>
          <w:rFonts w:ascii="Consolas" w:hAnsi="Consolas" w:cs="Consolas"/>
        </w:rPr>
        <w:t xml:space="preserve">(r/s) </w:t>
      </w:r>
      <w:proofErr w:type="spellStart"/>
      <w:r w:rsidRPr="00853839">
        <w:rPr>
          <w:rFonts w:ascii="Consolas" w:hAnsi="Consolas" w:cs="Consolas"/>
        </w:rPr>
        <w:t>threshold_for_correletaion_coefficient</w:t>
      </w:r>
      <w:proofErr w:type="spellEnd"/>
      <w:r w:rsidRPr="00853839">
        <w:rPr>
          <w:rFonts w:ascii="Consolas" w:hAnsi="Consolas" w:cs="Consolas"/>
        </w:rPr>
        <w:t>(s)(0~1)</w:t>
      </w:r>
    </w:p>
    <w:p w:rsidR="009C17FC" w:rsidRDefault="009C17FC" w:rsidP="00D53C56"/>
    <w:p w:rsidR="009A1DE0" w:rsidRDefault="00D53C56" w:rsidP="009C17FC">
      <w:pPr>
        <w:ind w:firstLine="420"/>
        <w:rPr>
          <w:rFonts w:eastAsiaTheme="minorEastAsia"/>
        </w:rPr>
      </w:pPr>
      <w:r>
        <w:t xml:space="preserve">This function constructs correlation matrices from BOLD signals on GPU. There are at least </w:t>
      </w:r>
      <w:r w:rsidR="008F6ED2">
        <w:rPr>
          <w:rFonts w:hint="eastAsia"/>
        </w:rPr>
        <w:t>six</w:t>
      </w:r>
      <w:r>
        <w:t xml:space="preserve"> inputs: 1) a directory containing NII files of BOLD signals</w:t>
      </w:r>
      <w:r w:rsidR="000B5618">
        <w:rPr>
          <w:rFonts w:hint="eastAsia"/>
        </w:rPr>
        <w:t xml:space="preserve"> and a gra</w:t>
      </w:r>
      <w:r>
        <w:rPr>
          <w:rFonts w:hint="eastAsia"/>
        </w:rPr>
        <w:t xml:space="preserve">y matter mask file named </w:t>
      </w:r>
      <w:r>
        <w:t>“</w:t>
      </w:r>
      <w:r>
        <w:rPr>
          <w:rFonts w:hint="eastAsia"/>
        </w:rPr>
        <w:t>mask.nii</w:t>
      </w:r>
      <w:r w:rsidR="00853839">
        <w:t>”</w:t>
      </w:r>
      <w:r>
        <w:rPr>
          <w:rFonts w:hint="eastAsia"/>
        </w:rPr>
        <w:t xml:space="preserve"> (data type: float</w:t>
      </w:r>
      <w:r w:rsidR="008F6ED2">
        <w:rPr>
          <w:rFonts w:hint="eastAsia"/>
        </w:rPr>
        <w:t xml:space="preserve"> or </w:t>
      </w:r>
      <w:proofErr w:type="spellStart"/>
      <w:r w:rsidR="008F6ED2">
        <w:t>boolean</w:t>
      </w:r>
      <w:proofErr w:type="spellEnd"/>
      <w:r w:rsidR="008F6ED2">
        <w:rPr>
          <w:rFonts w:hint="eastAsia"/>
        </w:rPr>
        <w:t>, can be recognized automatically</w:t>
      </w:r>
      <w:r>
        <w:rPr>
          <w:rFonts w:hint="eastAsia"/>
        </w:rPr>
        <w:t>)</w:t>
      </w:r>
      <w:r>
        <w:t>, 2) a threshold to select valid</w:t>
      </w:r>
      <w:r>
        <w:rPr>
          <w:rFonts w:hint="eastAsia"/>
        </w:rPr>
        <w:t xml:space="preserve"> </w:t>
      </w:r>
      <w:r>
        <w:t xml:space="preserve">voxels, 3) a flag indicating whether or not the correlation matrices are to be averaged, and 4) </w:t>
      </w:r>
      <w:r w:rsidR="008F6ED2">
        <w:rPr>
          <w:rFonts w:hint="eastAsia"/>
        </w:rPr>
        <w:t xml:space="preserve">a flag indicating whether or not the </w:t>
      </w:r>
      <w:r w:rsidR="002D33B5">
        <w:t>original results</w:t>
      </w:r>
      <w:r w:rsidR="008F6ED2">
        <w:rPr>
          <w:rFonts w:hint="eastAsia"/>
        </w:rPr>
        <w:t xml:space="preserve"> are to be saved, 5)</w:t>
      </w:r>
      <w:proofErr w:type="spellStart"/>
      <w:r w:rsidR="009C17FC">
        <w:rPr>
          <w:rFonts w:hint="eastAsia"/>
        </w:rPr>
        <w:t>threshold_type</w:t>
      </w:r>
      <w:proofErr w:type="spellEnd"/>
      <w:r w:rsidR="009C17FC">
        <w:t xml:space="preserve"> </w:t>
      </w:r>
      <w:r w:rsidR="009C17FC">
        <w:rPr>
          <w:rFonts w:hint="eastAsia"/>
        </w:rPr>
        <w:t xml:space="preserve">indicates the </w:t>
      </w:r>
      <w:proofErr w:type="spellStart"/>
      <w:r w:rsidR="009C17FC">
        <w:rPr>
          <w:rFonts w:hint="eastAsia"/>
        </w:rPr>
        <w:t>binary_threshold</w:t>
      </w:r>
      <w:proofErr w:type="spellEnd"/>
      <w:r w:rsidR="009C17FC">
        <w:rPr>
          <w:rFonts w:hint="eastAsia"/>
        </w:rPr>
        <w:t xml:space="preserve"> is for cor</w:t>
      </w:r>
      <w:r w:rsidR="008F6ED2">
        <w:rPr>
          <w:rFonts w:hint="eastAsia"/>
        </w:rPr>
        <w:t xml:space="preserve">relation values or </w:t>
      </w:r>
      <w:proofErr w:type="spellStart"/>
      <w:r w:rsidR="008F6ED2">
        <w:rPr>
          <w:rFonts w:hint="eastAsia"/>
        </w:rPr>
        <w:t>sparsities</w:t>
      </w:r>
      <w:proofErr w:type="spellEnd"/>
      <w:r w:rsidR="008F6ED2">
        <w:rPr>
          <w:rFonts w:hint="eastAsia"/>
        </w:rPr>
        <w:t>, 6</w:t>
      </w:r>
      <w:r w:rsidR="009C17FC">
        <w:rPr>
          <w:rFonts w:hint="eastAsia"/>
        </w:rPr>
        <w:t xml:space="preserve">) </w:t>
      </w:r>
      <w:r>
        <w:t xml:space="preserve">at least one threshold for </w:t>
      </w:r>
      <w:proofErr w:type="spellStart"/>
      <w:r>
        <w:t>binarizing</w:t>
      </w:r>
      <w:proofErr w:type="spellEnd"/>
      <w:r>
        <w:t xml:space="preserve"> the correlation coefficients. The output</w:t>
      </w:r>
      <w:r w:rsidR="005842F8">
        <w:t>s</w:t>
      </w:r>
      <w:r>
        <w:t xml:space="preserve"> </w:t>
      </w:r>
      <w:r w:rsidR="005842F8">
        <w:t>are</w:t>
      </w:r>
      <w:r>
        <w:t xml:space="preserve"> adjacency matrices in .</w:t>
      </w:r>
      <w:proofErr w:type="spellStart"/>
      <w:r>
        <w:t>csr</w:t>
      </w:r>
      <w:proofErr w:type="spellEnd"/>
      <w:r>
        <w:t xml:space="preserve"> files</w:t>
      </w:r>
      <w:r w:rsidR="00007993">
        <w:t xml:space="preserve"> and upper-triangle matrices in .</w:t>
      </w:r>
      <w:proofErr w:type="spellStart"/>
      <w:r w:rsidR="00007993">
        <w:t>cormat</w:t>
      </w:r>
      <w:proofErr w:type="spellEnd"/>
      <w:r w:rsidR="00007993">
        <w:t xml:space="preserve"> files</w:t>
      </w:r>
      <w:r w:rsidR="005842F8">
        <w:t>,</w:t>
      </w:r>
      <w:r w:rsidR="00007993">
        <w:t xml:space="preserve"> if enabled</w:t>
      </w:r>
      <w:r>
        <w:t>.</w:t>
      </w:r>
    </w:p>
    <w:p w:rsidR="009961C0" w:rsidRPr="009961C0" w:rsidRDefault="009961C0" w:rsidP="009C17F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CUCorMat</w:t>
      </w:r>
      <w:proofErr w:type="spellEnd"/>
      <w:r w:rsidRPr="009961C0">
        <w:rPr>
          <w:rFonts w:eastAsiaTheme="minorEastAsia" w:hint="eastAsia"/>
          <w:color w:val="FF0000"/>
        </w:rPr>
        <w:t>.</w:t>
      </w:r>
    </w:p>
    <w:p w:rsidR="009C17FC" w:rsidRDefault="009C17FC" w:rsidP="00D53C56"/>
    <w:tbl>
      <w:tblPr>
        <w:tblStyle w:val="11"/>
        <w:tblW w:w="5000" w:type="pct"/>
        <w:tblLook w:val="04A0" w:firstRow="1" w:lastRow="0" w:firstColumn="1" w:lastColumn="0" w:noHBand="0" w:noVBand="1"/>
      </w:tblPr>
      <w:tblGrid>
        <w:gridCol w:w="2840"/>
        <w:gridCol w:w="5688"/>
      </w:tblGrid>
      <w:tr w:rsidR="009C17FC"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9C17FC" w:rsidP="002D33B5">
            <w:pPr>
              <w:jc w:val="center"/>
            </w:pPr>
            <w:r w:rsidRPr="009C17FC">
              <w:t>Parameter</w:t>
            </w:r>
          </w:p>
        </w:tc>
        <w:tc>
          <w:tcPr>
            <w:tcW w:w="3335" w:type="pct"/>
            <w:vAlign w:val="center"/>
          </w:tcPr>
          <w:p w:rsidR="009C17FC" w:rsidRDefault="009C17FC" w:rsidP="002D33B5">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Dir_for_BOLD</w:t>
            </w:r>
            <w:proofErr w:type="spellEnd"/>
          </w:p>
        </w:tc>
        <w:tc>
          <w:tcPr>
            <w:tcW w:w="3335" w:type="pct"/>
            <w:vAlign w:val="center"/>
          </w:tcPr>
          <w:p w:rsidR="009C17FC" w:rsidRDefault="009C17FC" w:rsidP="002D33B5">
            <w:pPr>
              <w:jc w:val="center"/>
              <w:cnfStyle w:val="000000100000" w:firstRow="0" w:lastRow="0" w:firstColumn="0" w:lastColumn="0" w:oddVBand="0" w:evenVBand="0" w:oddHBand="1" w:evenHBand="0" w:firstRowFirstColumn="0" w:firstRowLastColumn="0" w:lastRowFirstColumn="0" w:lastRowLastColumn="0"/>
            </w:pPr>
            <w:r>
              <w:t>The input directory containing NII files of BOLD signals. In the directory, there has to be a file named ‘mask.nii’, which gives the probability of each voxel belonging to the gray matter. All the NII files must be</w:t>
            </w:r>
            <w:r w:rsidRPr="00ED72F6">
              <w:rPr>
                <w:b/>
              </w:rPr>
              <w:t xml:space="preserve"> little-endian (</w:t>
            </w:r>
            <w:proofErr w:type="spellStart"/>
            <w:r w:rsidRPr="00ED72F6">
              <w:rPr>
                <w:b/>
              </w:rPr>
              <w:t>ieee</w:t>
            </w:r>
            <w:proofErr w:type="spellEnd"/>
            <w:r w:rsidRPr="00ED72F6">
              <w:rPr>
                <w:b/>
              </w:rPr>
              <w:t>-le)</w:t>
            </w:r>
            <w:r>
              <w:t xml:space="preserve"> and the data</w:t>
            </w:r>
            <w:r w:rsidR="002D33B5">
              <w:t xml:space="preserve"> </w:t>
            </w:r>
            <w:r>
              <w:t xml:space="preserve">type must be </w:t>
            </w:r>
            <w:r w:rsidRPr="00ED72F6">
              <w:rPr>
                <w:b/>
              </w:rPr>
              <w:t>32-bit real</w:t>
            </w:r>
            <w:r>
              <w:t xml:space="preserve"> (single-precision floating point numbers).</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threshold_for_mask</w:t>
            </w:r>
            <w:proofErr w:type="spellEnd"/>
          </w:p>
        </w:tc>
        <w:tc>
          <w:tcPr>
            <w:tcW w:w="3335" w:type="pct"/>
            <w:vAlign w:val="center"/>
          </w:tcPr>
          <w:p w:rsidR="009C17FC" w:rsidRPr="007D5F9F" w:rsidRDefault="00ED72F6" w:rsidP="002D33B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ED72F6">
              <w:t>A threshold to select valid voxels from ‘</w:t>
            </w:r>
            <w:proofErr w:type="spellStart"/>
            <w:r w:rsidRPr="00ED72F6">
              <w:t>mask.nii</w:t>
            </w:r>
            <w:proofErr w:type="spellEnd"/>
            <w:r w:rsidRPr="00ED72F6">
              <w:t>’</w:t>
            </w:r>
            <w:r w:rsidR="00DC774C">
              <w:rPr>
                <w:rFonts w:hint="eastAsia"/>
              </w:rPr>
              <w:t xml:space="preserve">. </w:t>
            </w:r>
            <w:r w:rsidR="002D33B5">
              <w:t>Data</w:t>
            </w:r>
            <w:r w:rsidR="00DC774C">
              <w:rPr>
                <w:rFonts w:hint="eastAsia"/>
              </w:rPr>
              <w:t xml:space="preserve"> type: float or </w:t>
            </w:r>
            <w:proofErr w:type="spellStart"/>
            <w:r w:rsidR="00DC774C">
              <w:t>boolean</w:t>
            </w:r>
            <w:proofErr w:type="spellEnd"/>
            <w:r w:rsidR="00DC774C">
              <w:rPr>
                <w:rFonts w:hint="eastAsia"/>
              </w:rPr>
              <w:t>, which be recognized automatically</w:t>
            </w:r>
            <w:r w:rsidR="002D33B5">
              <w:t>.</w:t>
            </w:r>
            <w:r w:rsidR="007D5F9F">
              <w:rPr>
                <w:rFonts w:eastAsiaTheme="minorEastAsia" w:hint="eastAsia"/>
              </w:rPr>
              <w:t xml:space="preserve"> If data type of mask.nii is </w:t>
            </w:r>
            <w:r w:rsidR="007D5F9F">
              <w:rPr>
                <w:rFonts w:eastAsiaTheme="minorEastAsia"/>
              </w:rPr>
              <w:t>Boolean</w:t>
            </w:r>
            <w:r w:rsidR="007D5F9F">
              <w:rPr>
                <w:rFonts w:eastAsiaTheme="minorEastAsia" w:hint="eastAsia"/>
              </w:rPr>
              <w:t xml:space="preserve"> or unsigned char, this value can be arbitrary from 0~1.</w:t>
            </w:r>
          </w:p>
        </w:tc>
      </w:tr>
      <w:tr w:rsidR="009C17FC" w:rsidTr="002D33B5">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t>to_average</w:t>
            </w:r>
            <w:proofErr w:type="spellEnd"/>
          </w:p>
        </w:tc>
        <w:tc>
          <w:tcPr>
            <w:tcW w:w="3335" w:type="pct"/>
            <w:vAlign w:val="center"/>
          </w:tcPr>
          <w:p w:rsidR="009C17FC" w:rsidRDefault="00ED72F6"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A flag indicating whether or not the correlation matrices are to be averaged. If </w:t>
            </w:r>
            <w:proofErr w:type="spellStart"/>
            <w:r>
              <w:t>average_flag</w:t>
            </w:r>
            <w:proofErr w:type="spellEnd"/>
            <w:r>
              <w:t xml:space="preserve"> = ‘</w:t>
            </w:r>
            <w:proofErr w:type="spellStart"/>
            <w:r>
              <w:t>y</w:t>
            </w:r>
            <w:r w:rsidR="00A205DC">
              <w:rPr>
                <w:rFonts w:eastAsiaTheme="minorEastAsia" w:hint="eastAsia"/>
              </w:rPr>
              <w:t>f</w:t>
            </w:r>
            <w:proofErr w:type="spellEnd"/>
            <w:r>
              <w:t>’</w:t>
            </w:r>
            <w:r w:rsidR="00A205DC">
              <w:rPr>
                <w:rFonts w:eastAsiaTheme="minorEastAsia" w:hint="eastAsia"/>
              </w:rPr>
              <w:t xml:space="preserve"> or </w:t>
            </w:r>
            <w:r w:rsidR="00A205DC">
              <w:rPr>
                <w:rFonts w:eastAsiaTheme="minorEastAsia"/>
              </w:rPr>
              <w:t>‘</w:t>
            </w:r>
            <w:proofErr w:type="spellStart"/>
            <w:r w:rsidR="00A205DC">
              <w:rPr>
                <w:rFonts w:eastAsiaTheme="minorEastAsia" w:hint="eastAsia"/>
              </w:rPr>
              <w:t>yn</w:t>
            </w:r>
            <w:proofErr w:type="spellEnd"/>
            <w:r w:rsidR="00A205DC">
              <w:rPr>
                <w:rFonts w:eastAsiaTheme="minorEastAsia"/>
              </w:rPr>
              <w:t>’</w:t>
            </w:r>
            <w:r>
              <w:t xml:space="preserve">, all correlation matrices are averaged and only one adjacency matrix is generated; If </w:t>
            </w:r>
            <w:proofErr w:type="spellStart"/>
            <w:r>
              <w:t>average_flag</w:t>
            </w:r>
            <w:proofErr w:type="spellEnd"/>
            <w:r>
              <w:t xml:space="preserve"> = ‘n’, each NII file for BOLD signals corresponds to an adjacency matrix; If </w:t>
            </w:r>
            <w:proofErr w:type="spellStart"/>
            <w:r>
              <w:t>average_flag</w:t>
            </w:r>
            <w:proofErr w:type="spellEnd"/>
            <w:r>
              <w:t xml:space="preserve"> = ‘b</w:t>
            </w:r>
            <w:r w:rsidR="00A205DC">
              <w:rPr>
                <w:rFonts w:eastAsiaTheme="minorEastAsia" w:hint="eastAsia"/>
              </w:rPr>
              <w:t>f</w:t>
            </w:r>
            <w:r>
              <w:t>’</w:t>
            </w:r>
            <w:r w:rsidR="00A205DC">
              <w:rPr>
                <w:rFonts w:eastAsiaTheme="minorEastAsia" w:hint="eastAsia"/>
              </w:rPr>
              <w:t xml:space="preserve"> or </w:t>
            </w:r>
            <w:r w:rsidR="00A205DC" w:rsidRPr="00A205DC">
              <w:rPr>
                <w:rFonts w:eastAsiaTheme="minorEastAsia"/>
              </w:rPr>
              <w:t>‘</w:t>
            </w:r>
            <w:proofErr w:type="spellStart"/>
            <w:r w:rsidR="00A205DC">
              <w:rPr>
                <w:rFonts w:eastAsiaTheme="minorEastAsia" w:hint="eastAsia"/>
              </w:rPr>
              <w:t>bn</w:t>
            </w:r>
            <w:proofErr w:type="spellEnd"/>
            <w:r w:rsidR="00A205DC">
              <w:rPr>
                <w:rFonts w:eastAsiaTheme="minorEastAsia"/>
              </w:rPr>
              <w:t>’</w:t>
            </w:r>
            <w:r>
              <w:t>, both the individual adjacency matrices and the average adjacency matrix are generated.</w:t>
            </w:r>
          </w:p>
          <w:p w:rsidR="00A205DC" w:rsidRPr="00A205DC" w:rsidRDefault="00A205DC" w:rsidP="00A205D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 xml:space="preserve">The second character </w:t>
            </w:r>
            <w:r>
              <w:rPr>
                <w:rFonts w:eastAsiaTheme="minorEastAsia"/>
              </w:rPr>
              <w:t>‘</w:t>
            </w:r>
            <w:r>
              <w:rPr>
                <w:rFonts w:eastAsiaTheme="minorEastAsia" w:hint="eastAsia"/>
              </w:rPr>
              <w:t>f</w:t>
            </w:r>
            <w:r>
              <w:rPr>
                <w:rFonts w:eastAsiaTheme="minorEastAsia"/>
              </w:rPr>
              <w:t>’</w:t>
            </w:r>
            <w:r>
              <w:rPr>
                <w:rFonts w:eastAsiaTheme="minorEastAsia" w:hint="eastAsia"/>
              </w:rPr>
              <w:t xml:space="preserve"> or </w:t>
            </w:r>
            <w:r>
              <w:rPr>
                <w:rFonts w:eastAsiaTheme="minorEastAsia"/>
              </w:rPr>
              <w:t>‘</w:t>
            </w:r>
            <w:r>
              <w:rPr>
                <w:rFonts w:eastAsiaTheme="minorEastAsia" w:hint="eastAsia"/>
              </w:rPr>
              <w:t>n</w:t>
            </w:r>
            <w:r>
              <w:rPr>
                <w:rFonts w:eastAsiaTheme="minorEastAsia"/>
              </w:rPr>
              <w:t>’</w:t>
            </w:r>
            <w:r>
              <w:rPr>
                <w:rFonts w:eastAsiaTheme="minorEastAsia" w:hint="eastAsia"/>
              </w:rPr>
              <w:t xml:space="preserve"> indicates whether fisher transformation is used in the process of averaging.</w:t>
            </w:r>
          </w:p>
        </w:tc>
      </w:tr>
      <w:tr w:rsidR="00DC774C" w:rsidTr="002D33B5">
        <w:trPr>
          <w:trHeight w:val="112"/>
        </w:trPr>
        <w:tc>
          <w:tcPr>
            <w:cnfStyle w:val="001000000000" w:firstRow="0" w:lastRow="0" w:firstColumn="1" w:lastColumn="0" w:oddVBand="0" w:evenVBand="0" w:oddHBand="0" w:evenHBand="0" w:firstRowFirstColumn="0" w:firstRowLastColumn="0" w:lastRowFirstColumn="0" w:lastRowLastColumn="0"/>
            <w:tcW w:w="1665" w:type="pct"/>
            <w:vAlign w:val="center"/>
          </w:tcPr>
          <w:p w:rsidR="00DC774C" w:rsidRPr="00ED72F6" w:rsidRDefault="00DC774C" w:rsidP="002D33B5">
            <w:pPr>
              <w:jc w:val="center"/>
            </w:pPr>
            <w:proofErr w:type="spellStart"/>
            <w:r>
              <w:t>to_save_cormatrix</w:t>
            </w:r>
            <w:proofErr w:type="spellEnd"/>
          </w:p>
        </w:tc>
        <w:tc>
          <w:tcPr>
            <w:tcW w:w="3335" w:type="pct"/>
            <w:vAlign w:val="center"/>
          </w:tcPr>
          <w:p w:rsidR="00DC774C" w:rsidRDefault="00DC774C"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w:t>
            </w:r>
            <w:r w:rsidRPr="00DC774C">
              <w:t xml:space="preserve"> flag indicating whether or not the </w:t>
            </w:r>
            <w:r w:rsidR="002449DB">
              <w:t>original</w:t>
            </w:r>
            <w:r w:rsidRPr="00DC774C">
              <w:t xml:space="preserve"> correlation matrices are to be saved</w:t>
            </w:r>
            <w:r>
              <w:rPr>
                <w:rFonts w:hint="eastAsia"/>
              </w:rPr>
              <w:t xml:space="preserve">. If </w:t>
            </w:r>
            <w:proofErr w:type="spellStart"/>
            <w:r>
              <w:t>to_save_cormatrix</w:t>
            </w:r>
            <w:proofErr w:type="spellEnd"/>
            <w:r>
              <w:rPr>
                <w:rFonts w:hint="eastAsia"/>
              </w:rPr>
              <w:t>=</w:t>
            </w:r>
            <w:r>
              <w:t>’</w:t>
            </w:r>
            <w:r>
              <w:rPr>
                <w:rFonts w:hint="eastAsia"/>
              </w:rPr>
              <w:t>y</w:t>
            </w:r>
            <w:r>
              <w:t>’</w:t>
            </w:r>
            <w:r>
              <w:rPr>
                <w:rFonts w:hint="eastAsia"/>
              </w:rPr>
              <w:t xml:space="preserve">, </w:t>
            </w:r>
            <w:r w:rsidR="002449DB">
              <w:t>both</w:t>
            </w:r>
            <w:r>
              <w:rPr>
                <w:rFonts w:hint="eastAsia"/>
              </w:rPr>
              <w:t xml:space="preserve"> the</w:t>
            </w:r>
            <w:r w:rsidR="002449DB">
              <w:t xml:space="preserve"> original correlation</w:t>
            </w:r>
            <w:r>
              <w:rPr>
                <w:rFonts w:hint="eastAsia"/>
              </w:rPr>
              <w:t xml:space="preserve"> matrices </w:t>
            </w:r>
            <w:r w:rsidR="002449DB">
              <w:t xml:space="preserve">and the </w:t>
            </w:r>
            <w:proofErr w:type="spellStart"/>
            <w:r w:rsidR="002449DB">
              <w:t>binarized</w:t>
            </w:r>
            <w:proofErr w:type="spellEnd"/>
            <w:r w:rsidR="002449DB">
              <w:t xml:space="preserve"> </w:t>
            </w:r>
            <w:proofErr w:type="spellStart"/>
            <w:r w:rsidR="002449DB">
              <w:t>csr</w:t>
            </w:r>
            <w:proofErr w:type="spellEnd"/>
            <w:r w:rsidR="002449DB">
              <w:t xml:space="preserve"> results </w:t>
            </w:r>
            <w:r>
              <w:rPr>
                <w:rFonts w:hint="eastAsia"/>
              </w:rPr>
              <w:t>will be saved under input directory</w:t>
            </w:r>
            <w:r w:rsidR="00E251AB">
              <w:t xml:space="preserve"> </w:t>
            </w:r>
            <w:r>
              <w:rPr>
                <w:rFonts w:hint="eastAsia"/>
              </w:rPr>
              <w:t>(</w:t>
            </w:r>
            <w:proofErr w:type="spellStart"/>
            <w:r>
              <w:t>Dir_for_BOLD</w:t>
            </w:r>
            <w:proofErr w:type="spellEnd"/>
            <w:r w:rsidR="00963AB9">
              <w:rPr>
                <w:rFonts w:hint="eastAsia"/>
              </w:rPr>
              <w:t>).</w:t>
            </w:r>
            <w:r w:rsidR="00E251AB">
              <w:t xml:space="preserve"> If </w:t>
            </w:r>
            <w:proofErr w:type="spellStart"/>
            <w:r w:rsidR="00E251AB">
              <w:t>to_save_cormatrix</w:t>
            </w:r>
            <w:proofErr w:type="spellEnd"/>
            <w:r w:rsidR="00E251AB">
              <w:rPr>
                <w:rFonts w:hint="eastAsia"/>
              </w:rPr>
              <w:t>=</w:t>
            </w:r>
            <w:r w:rsidR="00E251AB">
              <w:t>’</w:t>
            </w:r>
            <w:r w:rsidR="00E251AB">
              <w:rPr>
                <w:rFonts w:hint="eastAsia"/>
              </w:rPr>
              <w:t>n</w:t>
            </w:r>
            <w:r w:rsidR="00E251AB">
              <w:t xml:space="preserve">’, only </w:t>
            </w:r>
            <w:proofErr w:type="spellStart"/>
            <w:r w:rsidR="002449DB">
              <w:t>binarized</w:t>
            </w:r>
            <w:proofErr w:type="spellEnd"/>
            <w:r w:rsidR="002449DB">
              <w:t xml:space="preserve"> </w:t>
            </w:r>
            <w:proofErr w:type="spellStart"/>
            <w:r w:rsidR="002449DB">
              <w:t>csr</w:t>
            </w:r>
            <w:proofErr w:type="spellEnd"/>
            <w:r w:rsidR="002449DB">
              <w:t xml:space="preserve"> results will be saved.</w:t>
            </w:r>
            <w:r w:rsidR="005842F8">
              <w:t xml:space="preserve"> These matrices are stored in </w:t>
            </w:r>
            <w:r w:rsidR="005842F8" w:rsidRPr="005842F8">
              <w:rPr>
                <w:i/>
              </w:rPr>
              <w:t>.</w:t>
            </w:r>
            <w:proofErr w:type="spellStart"/>
            <w:r w:rsidR="005842F8" w:rsidRPr="005842F8">
              <w:rPr>
                <w:i/>
              </w:rPr>
              <w:t>cormat</w:t>
            </w:r>
            <w:proofErr w:type="spellEnd"/>
            <w:r w:rsidR="005842F8">
              <w:t xml:space="preserve"> files.</w:t>
            </w:r>
          </w:p>
        </w:tc>
      </w:tr>
      <w:tr w:rsidR="009C17FC"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ED72F6" w:rsidP="002D33B5">
            <w:pPr>
              <w:jc w:val="center"/>
            </w:pPr>
            <w:proofErr w:type="spellStart"/>
            <w:r>
              <w:rPr>
                <w:rFonts w:hint="eastAsia"/>
              </w:rPr>
              <w:t>threshold_type</w:t>
            </w:r>
            <w:proofErr w:type="spellEnd"/>
          </w:p>
        </w:tc>
        <w:tc>
          <w:tcPr>
            <w:tcW w:w="3335" w:type="pct"/>
            <w:vAlign w:val="center"/>
          </w:tcPr>
          <w:p w:rsidR="009C17FC" w:rsidRPr="00ED72F6" w:rsidRDefault="00ED72F6" w:rsidP="002D33B5">
            <w:pPr>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A parameter indicating all correlation matrices are </w:t>
            </w:r>
            <w:proofErr w:type="spellStart"/>
            <w:r>
              <w:rPr>
                <w:rFonts w:hint="eastAsia"/>
              </w:rPr>
              <w:t>thresholded</w:t>
            </w:r>
            <w:proofErr w:type="spellEnd"/>
            <w:r>
              <w:rPr>
                <w:rFonts w:hint="eastAsia"/>
              </w:rPr>
              <w:t xml:space="preserve"> by the same correlation value or the same </w:t>
            </w:r>
            <w:r>
              <w:rPr>
                <w:rFonts w:hint="eastAsia"/>
              </w:rPr>
              <w:lastRenderedPageBreak/>
              <w:t xml:space="preserve">sparsity. For correlation threshold, </w:t>
            </w:r>
            <w:proofErr w:type="spellStart"/>
            <w:r>
              <w:rPr>
                <w:rFonts w:hint="eastAsia"/>
              </w:rPr>
              <w:t>threshold_type</w:t>
            </w:r>
            <w:proofErr w:type="spellEnd"/>
            <w:r>
              <w:rPr>
                <w:rFonts w:hint="eastAsia"/>
              </w:rPr>
              <w:t xml:space="preserve"> = </w:t>
            </w:r>
            <w:r>
              <w:t>“</w:t>
            </w:r>
            <w:r>
              <w:rPr>
                <w:rFonts w:hint="eastAsia"/>
              </w:rPr>
              <w:t>r</w:t>
            </w:r>
            <w:r>
              <w:t>”</w:t>
            </w:r>
            <w:r>
              <w:rPr>
                <w:rFonts w:hint="eastAsia"/>
              </w:rPr>
              <w:t>; For sparsity threshold</w:t>
            </w:r>
            <w:r w:rsidR="00AD4852">
              <w:rPr>
                <w:rFonts w:hint="eastAsia"/>
              </w:rPr>
              <w:t xml:space="preserve">, </w:t>
            </w:r>
            <w:proofErr w:type="spellStart"/>
            <w:r w:rsidR="00AD4852">
              <w:rPr>
                <w:rFonts w:hint="eastAsia"/>
              </w:rPr>
              <w:t>threshold_type</w:t>
            </w:r>
            <w:proofErr w:type="spellEnd"/>
            <w:r w:rsidR="00AD4852">
              <w:rPr>
                <w:rFonts w:hint="eastAsia"/>
              </w:rPr>
              <w:t xml:space="preserve"> = </w:t>
            </w:r>
            <w:r w:rsidR="00AD4852">
              <w:t>“</w:t>
            </w:r>
            <w:r w:rsidR="00AD4852">
              <w:rPr>
                <w:rFonts w:hint="eastAsia"/>
              </w:rPr>
              <w:t>s</w:t>
            </w:r>
            <w:r w:rsidR="00AD4852">
              <w:t>”</w:t>
            </w:r>
            <w:r w:rsidR="00AD4852">
              <w:rPr>
                <w:rFonts w:hint="eastAsia"/>
              </w:rPr>
              <w:t>.</w:t>
            </w:r>
          </w:p>
        </w:tc>
      </w:tr>
      <w:tr w:rsidR="009C17FC" w:rsidTr="002D33B5">
        <w:tc>
          <w:tcPr>
            <w:cnfStyle w:val="001000000000" w:firstRow="0" w:lastRow="0" w:firstColumn="1" w:lastColumn="0" w:oddVBand="0" w:evenVBand="0" w:oddHBand="0" w:evenHBand="0" w:firstRowFirstColumn="0" w:firstRowLastColumn="0" w:lastRowFirstColumn="0" w:lastRowLastColumn="0"/>
            <w:tcW w:w="1665" w:type="pct"/>
            <w:vAlign w:val="center"/>
          </w:tcPr>
          <w:p w:rsidR="009C17FC" w:rsidRDefault="00DC774C" w:rsidP="002D33B5">
            <w:pPr>
              <w:jc w:val="center"/>
            </w:pPr>
            <w:proofErr w:type="spellStart"/>
            <w:r>
              <w:lastRenderedPageBreak/>
              <w:t>threshold_for</w:t>
            </w:r>
            <w:proofErr w:type="spellEnd"/>
            <w:r>
              <w:t>_</w:t>
            </w:r>
            <w:r>
              <w:rPr>
                <w:rFonts w:hint="eastAsia"/>
              </w:rPr>
              <w:br/>
            </w:r>
            <w:proofErr w:type="spellStart"/>
            <w:r>
              <w:t>correletaion_coefficient</w:t>
            </w:r>
            <w:proofErr w:type="spellEnd"/>
          </w:p>
        </w:tc>
        <w:tc>
          <w:tcPr>
            <w:tcW w:w="3335" w:type="pct"/>
            <w:vAlign w:val="center"/>
          </w:tcPr>
          <w:p w:rsidR="009C17FC" w:rsidRDefault="00AD4852" w:rsidP="002D33B5">
            <w:pPr>
              <w:jc w:val="center"/>
              <w:cnfStyle w:val="000000000000" w:firstRow="0" w:lastRow="0" w:firstColumn="0" w:lastColumn="0" w:oddVBand="0" w:evenVBand="0" w:oddHBand="0" w:evenHBand="0" w:firstRowFirstColumn="0" w:firstRowLastColumn="0" w:lastRowFirstColumn="0" w:lastRowLastColumn="0"/>
            </w:pPr>
            <w:r>
              <w:rPr>
                <w:rFonts w:hint="eastAsia"/>
              </w:rPr>
              <w:t>A set of t</w:t>
            </w:r>
            <w:r w:rsidR="00ED72F6" w:rsidRPr="00ED72F6">
              <w:t>hreshold</w:t>
            </w:r>
            <w:r>
              <w:rPr>
                <w:rFonts w:hint="eastAsia"/>
              </w:rPr>
              <w:t>s</w:t>
            </w:r>
            <w:r w:rsidR="00ED72F6" w:rsidRPr="00ED72F6">
              <w:t xml:space="preserve"> for </w:t>
            </w:r>
            <w:proofErr w:type="spellStart"/>
            <w:r w:rsidR="00ED72F6" w:rsidRPr="00ED72F6">
              <w:t>binarizing</w:t>
            </w:r>
            <w:proofErr w:type="spellEnd"/>
            <w:r w:rsidR="00ED72F6" w:rsidRPr="00ED72F6">
              <w:t xml:space="preserve"> the correlation coefficients.</w:t>
            </w:r>
            <w:r w:rsidR="002D33B5">
              <w:t xml:space="preserve"> Each threshold will generate a set of outputs.</w:t>
            </w:r>
          </w:p>
        </w:tc>
      </w:tr>
    </w:tbl>
    <w:p w:rsidR="00AD4852" w:rsidRDefault="00AD4852" w:rsidP="00AD4852">
      <w:proofErr w:type="gramStart"/>
      <w:r>
        <w:t>Example :</w:t>
      </w:r>
      <w:proofErr w:type="gramEnd"/>
    </w:p>
    <w:p w:rsidR="00AD4852" w:rsidRDefault="00AD4852" w:rsidP="00AD4852">
      <w:r>
        <w:t>The following command</w:t>
      </w:r>
    </w:p>
    <w:p w:rsidR="00AD4852" w:rsidRPr="002D33B5" w:rsidRDefault="00AD4852" w:rsidP="00AD4852">
      <w:pPr>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CUCorMat</w:t>
      </w:r>
      <w:proofErr w:type="spellEnd"/>
      <w:r w:rsidRPr="002D33B5">
        <w:rPr>
          <w:rFonts w:ascii="Consolas" w:hAnsi="Consolas" w:cs="Consolas"/>
        </w:rPr>
        <w:t xml:space="preserve"> ../../data/ 0.2 </w:t>
      </w:r>
      <w:proofErr w:type="spellStart"/>
      <w:r w:rsidRPr="002D33B5">
        <w:rPr>
          <w:rFonts w:ascii="Consolas" w:hAnsi="Consolas" w:cs="Consolas"/>
        </w:rPr>
        <w:t>y</w:t>
      </w:r>
      <w:r w:rsidR="00A205DC">
        <w:rPr>
          <w:rFonts w:ascii="Consolas" w:eastAsiaTheme="minorEastAsia" w:hAnsi="Consolas" w:cs="Consolas" w:hint="eastAsia"/>
        </w:rPr>
        <w:t>n</w:t>
      </w:r>
      <w:proofErr w:type="spellEnd"/>
      <w:r w:rsidRPr="002D33B5">
        <w:rPr>
          <w:rFonts w:ascii="Consolas" w:hAnsi="Consolas" w:cs="Consolas"/>
        </w:rPr>
        <w:t xml:space="preserve"> </w:t>
      </w:r>
      <w:r w:rsidR="00DC774C" w:rsidRPr="002D33B5">
        <w:rPr>
          <w:rFonts w:ascii="Consolas" w:hAnsi="Consolas" w:cs="Consolas"/>
        </w:rPr>
        <w:t xml:space="preserve">n </w:t>
      </w:r>
      <w:r w:rsidRPr="002D33B5">
        <w:rPr>
          <w:rFonts w:ascii="Consolas" w:hAnsi="Consolas" w:cs="Consolas"/>
        </w:rPr>
        <w:t>r 0.25 0.3 0.35</w:t>
      </w:r>
    </w:p>
    <w:p w:rsidR="009C17FC" w:rsidRDefault="00AD4852" w:rsidP="00853839">
      <w:r>
        <w:t>generates the output files in the directory</w:t>
      </w:r>
      <w:proofErr w:type="gramStart"/>
      <w:r>
        <w:t xml:space="preserve"> ..</w:t>
      </w:r>
      <w:proofErr w:type="gramEnd"/>
      <w:r>
        <w:t>/../data/</w:t>
      </w:r>
      <w:r>
        <w:rPr>
          <w:rFonts w:hint="eastAsia"/>
        </w:rPr>
        <w:t xml:space="preserve"> .</w:t>
      </w:r>
    </w:p>
    <w:p w:rsidR="00AD4852" w:rsidRDefault="00AD4852" w:rsidP="00AD4852"/>
    <w:p w:rsidR="00AD4852" w:rsidRPr="005144A5" w:rsidRDefault="00AD4852" w:rsidP="000D6A38">
      <w:pPr>
        <w:ind w:firstLine="420"/>
        <w:outlineLvl w:val="2"/>
        <w:rPr>
          <w:rFonts w:eastAsiaTheme="minorEastAsia"/>
        </w:rPr>
      </w:pPr>
      <w:r w:rsidRPr="00AD4852">
        <w:rPr>
          <w:color w:val="548DD4" w:themeColor="text2" w:themeTint="99"/>
        </w:rPr>
        <w:t xml:space="preserve">2. </w:t>
      </w:r>
      <w:proofErr w:type="spellStart"/>
      <w:r w:rsidRPr="00AD4852">
        <w:rPr>
          <w:color w:val="548DD4" w:themeColor="text2" w:themeTint="99"/>
        </w:rPr>
        <w:t>CUBFW_</w:t>
      </w:r>
      <w:proofErr w:type="gramStart"/>
      <w:r w:rsidRPr="00AD4852">
        <w:rPr>
          <w:color w:val="548DD4" w:themeColor="text2" w:themeTint="99"/>
        </w:rPr>
        <w:t>Lp</w:t>
      </w:r>
      <w:proofErr w:type="spellEnd"/>
      <w:r w:rsidRPr="00AD4852">
        <w:rPr>
          <w:color w:val="548DD4" w:themeColor="text2" w:themeTint="99"/>
        </w:rPr>
        <w:t>(</w:t>
      </w:r>
      <w:proofErr w:type="gramEnd"/>
      <w:r w:rsidRPr="00AD4852">
        <w:rPr>
          <w:color w:val="548DD4" w:themeColor="text2" w:themeTint="99"/>
        </w:rPr>
        <w:t xml:space="preserve">), </w:t>
      </w:r>
      <w:proofErr w:type="spellStart"/>
      <w:r w:rsidRPr="00AD4852">
        <w:rPr>
          <w:color w:val="548DD4" w:themeColor="text2" w:themeTint="99"/>
        </w:rPr>
        <w:t>CUBFS_Lp</w:t>
      </w:r>
      <w:proofErr w:type="spellEnd"/>
      <w:r w:rsidRPr="00AD4852">
        <w:rPr>
          <w:color w:val="548DD4" w:themeColor="text2" w:themeTint="99"/>
        </w:rPr>
        <w:t>()</w:t>
      </w:r>
      <w:r w:rsidR="005144A5">
        <w:rPr>
          <w:rFonts w:eastAsiaTheme="minorEastAsia" w:hint="eastAsia"/>
          <w:color w:val="548DD4" w:themeColor="text2" w:themeTint="99"/>
        </w:rPr>
        <w:t xml:space="preserve">, </w:t>
      </w:r>
      <w:proofErr w:type="spellStart"/>
      <w:r w:rsidR="005144A5">
        <w:rPr>
          <w:rFonts w:eastAsiaTheme="minorEastAsia" w:hint="eastAsia"/>
          <w:color w:val="548DD4" w:themeColor="text2" w:themeTint="99"/>
        </w:rPr>
        <w:t>BFS_MulCPU</w:t>
      </w:r>
      <w:proofErr w:type="spellEnd"/>
      <w:r w:rsidR="005144A5">
        <w:rPr>
          <w:rFonts w:eastAsiaTheme="minorEastAsia" w:hint="eastAsia"/>
          <w:color w:val="548DD4" w:themeColor="text2" w:themeTint="99"/>
        </w:rPr>
        <w:t>()</w:t>
      </w:r>
    </w:p>
    <w:p w:rsidR="0091247C" w:rsidRDefault="00AD4852" w:rsidP="00AD4852">
      <w:pPr>
        <w:rPr>
          <w:rFonts w:ascii="Consolas" w:eastAsiaTheme="minorEastAsia" w:hAnsi="Consolas" w:cs="Consolas"/>
        </w:rPr>
      </w:pPr>
      <w:proofErr w:type="spellStart"/>
      <w:r w:rsidRPr="002D33B5">
        <w:rPr>
          <w:rFonts w:ascii="Consolas" w:hAnsi="Consolas" w:cs="Consolas"/>
        </w:rPr>
        <w:t>CUBFS_Lp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r w:rsidR="0091247C">
        <w:rPr>
          <w:rFonts w:ascii="Consolas" w:eastAsiaTheme="minorEastAsia" w:hAnsi="Consolas" w:cs="Consolas" w:hint="eastAsia"/>
        </w:rPr>
        <w:t xml:space="preserve">  </w:t>
      </w:r>
    </w:p>
    <w:p w:rsidR="00AD4852" w:rsidRPr="0091247C" w:rsidRDefault="0091247C" w:rsidP="00AD4852">
      <w:pPr>
        <w:rPr>
          <w:rFonts w:ascii="Consolas" w:eastAsiaTheme="minorEastAsia" w:hAnsi="Consolas" w:cs="Consolas"/>
          <w:color w:val="00B050"/>
        </w:rPr>
      </w:pPr>
      <w:r w:rsidRPr="0091247C">
        <w:rPr>
          <w:rFonts w:ascii="Consolas" w:eastAsiaTheme="minorEastAsia" w:hAnsi="Consolas" w:cs="Consolas" w:hint="eastAsia"/>
          <w:color w:val="00B050"/>
        </w:rPr>
        <w:t xml:space="preserve">#This function is not </w:t>
      </w:r>
      <w:r>
        <w:rPr>
          <w:rFonts w:ascii="Consolas" w:eastAsiaTheme="minorEastAsia" w:hAnsi="Consolas" w:cs="Consolas"/>
          <w:color w:val="00B050"/>
        </w:rPr>
        <w:t>recommended</w:t>
      </w:r>
      <w:r>
        <w:rPr>
          <w:rFonts w:ascii="Consolas" w:eastAsiaTheme="minorEastAsia" w:hAnsi="Consolas" w:cs="Consolas" w:hint="eastAsia"/>
          <w:color w:val="00B050"/>
        </w:rPr>
        <w:t xml:space="preserve"> as it is not </w:t>
      </w:r>
      <w:r w:rsidRPr="0091247C">
        <w:rPr>
          <w:rFonts w:ascii="Consolas" w:eastAsiaTheme="minorEastAsia" w:hAnsi="Consolas" w:cs="Consolas" w:hint="eastAsia"/>
          <w:color w:val="00B050"/>
        </w:rPr>
        <w:t>stable</w:t>
      </w:r>
      <w:r>
        <w:rPr>
          <w:rFonts w:ascii="Consolas" w:eastAsiaTheme="minorEastAsia" w:hAnsi="Consolas" w:cs="Consolas" w:hint="eastAsia"/>
          <w:color w:val="00B050"/>
        </w:rPr>
        <w:t>.</w:t>
      </w:r>
    </w:p>
    <w:p w:rsidR="005144A5" w:rsidRPr="005144A5" w:rsidRDefault="005144A5" w:rsidP="00AD4852">
      <w:pPr>
        <w:rPr>
          <w:rFonts w:ascii="Consolas" w:eastAsiaTheme="minorEastAsia" w:hAnsi="Consolas" w:cs="Consolas"/>
        </w:rPr>
      </w:pPr>
      <w:proofErr w:type="spellStart"/>
      <w:r>
        <w:rPr>
          <w:rFonts w:ascii="Consolas" w:eastAsiaTheme="minorEastAsia" w:hAnsi="Consolas" w:cs="Consolas" w:hint="eastAsia"/>
        </w:rPr>
        <w:t>BFS_MulCPU</w:t>
      </w:r>
      <w:proofErr w:type="spellEnd"/>
      <w:r>
        <w:rPr>
          <w:rFonts w:ascii="Consolas" w:eastAsiaTheme="minorEastAsia" w:hAnsi="Consolas" w:cs="Consolas" w:hint="eastAsia"/>
        </w:rPr>
        <w:t xml:space="preserve"> </w:t>
      </w:r>
      <w:proofErr w:type="spellStart"/>
      <w:r w:rsidRPr="005144A5">
        <w:rPr>
          <w:rFonts w:ascii="Consolas" w:eastAsiaTheme="minorEastAsia" w:hAnsi="Consolas" w:cs="Consolas"/>
        </w:rPr>
        <w:t>input_dir</w:t>
      </w:r>
      <w:proofErr w:type="spellEnd"/>
      <w:r w:rsidRPr="005144A5">
        <w:rPr>
          <w:rFonts w:ascii="Consolas" w:eastAsiaTheme="minorEastAsia" w:hAnsi="Consolas" w:cs="Consolas"/>
        </w:rPr>
        <w:t xml:space="preserve"> </w:t>
      </w:r>
      <w:proofErr w:type="spellStart"/>
      <w:r w:rsidRPr="005144A5">
        <w:rPr>
          <w:rFonts w:ascii="Consolas" w:eastAsiaTheme="minorEastAsia" w:hAnsi="Consolas" w:cs="Consolas"/>
        </w:rPr>
        <w:t>num_of_random_networks</w:t>
      </w:r>
      <w:proofErr w:type="spellEnd"/>
    </w:p>
    <w:p w:rsidR="0091247C" w:rsidRPr="002D33B5" w:rsidRDefault="0091247C" w:rsidP="0091247C">
      <w:pPr>
        <w:rPr>
          <w:rFonts w:ascii="Consolas" w:hAnsi="Consolas" w:cs="Consolas"/>
        </w:rPr>
      </w:pPr>
      <w:proofErr w:type="spellStart"/>
      <w:r w:rsidRPr="002D33B5">
        <w:rPr>
          <w:rFonts w:ascii="Consolas" w:hAnsi="Consolas" w:cs="Consolas"/>
        </w:rPr>
        <w:t>CUBFW_Lp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AD4852" w:rsidRDefault="00AD4852" w:rsidP="00AD4852"/>
    <w:p w:rsidR="00AD4852" w:rsidRDefault="00AD4852" w:rsidP="00AD4852">
      <w:pPr>
        <w:ind w:firstLine="420"/>
      </w:pPr>
      <w:r>
        <w:t xml:space="preserve">These </w:t>
      </w:r>
      <w:r w:rsidR="005144A5">
        <w:rPr>
          <w:rFonts w:eastAsiaTheme="minorEastAsia" w:hint="eastAsia"/>
        </w:rPr>
        <w:t>three</w:t>
      </w:r>
      <w:r w:rsidR="005144A5">
        <w:t xml:space="preserve"> </w:t>
      </w:r>
      <w:r>
        <w:t>functions calculate the characteristic path length (</w:t>
      </w:r>
      <w:proofErr w:type="spellStart"/>
      <w:r>
        <w:t>Lp</w:t>
      </w:r>
      <w:proofErr w:type="spellEnd"/>
      <w:r>
        <w:t>) of the network and compare with K (user specified) random networks on GPU</w:t>
      </w:r>
      <w:r w:rsidR="005144A5">
        <w:rPr>
          <w:rFonts w:eastAsiaTheme="minorEastAsia" w:hint="eastAsia"/>
        </w:rPr>
        <w:t xml:space="preserve"> and multi-core CPU</w:t>
      </w:r>
      <w:r>
        <w:t>. The input is 1) a directory containing .</w:t>
      </w:r>
      <w:proofErr w:type="spellStart"/>
      <w:r>
        <w:t>csr</w:t>
      </w:r>
      <w:proofErr w:type="spellEnd"/>
      <w:r>
        <w:t xml:space="preserve"> files, and 2) the number of random networks for comparison. The functions will calculate </w:t>
      </w:r>
      <w:proofErr w:type="spellStart"/>
      <w:r>
        <w:t>Lp</w:t>
      </w:r>
      <w:proofErr w:type="spellEnd"/>
      <w:r>
        <w:t xml:space="preserve"> for each network in the input directory. The output is a text file for each input network, storing the </w:t>
      </w:r>
      <w:proofErr w:type="spellStart"/>
      <w:r>
        <w:t>Lp</w:t>
      </w:r>
      <w:proofErr w:type="spellEnd"/>
      <w:r>
        <w:t xml:space="preserve"> results of the brain network and K random networks (one file for </w:t>
      </w:r>
      <w:proofErr w:type="gramStart"/>
      <w:r>
        <w:t>each .</w:t>
      </w:r>
      <w:proofErr w:type="spellStart"/>
      <w:r>
        <w:t>csr</w:t>
      </w:r>
      <w:proofErr w:type="spellEnd"/>
      <w:proofErr w:type="gramEnd"/>
      <w:r>
        <w:t xml:space="preserve"> network).</w:t>
      </w:r>
    </w:p>
    <w:p w:rsidR="00AD4852" w:rsidRDefault="00AD4852" w:rsidP="00AD4852">
      <w:pPr>
        <w:ind w:firstLine="420"/>
        <w:rPr>
          <w:rFonts w:eastAsiaTheme="minorEastAsia"/>
        </w:rPr>
      </w:pPr>
      <w:proofErr w:type="spellStart"/>
      <w:r>
        <w:t>Lp</w:t>
      </w:r>
      <w:proofErr w:type="spellEnd"/>
      <w:r>
        <w:t xml:space="preserve"> is the harmonic average of All-Pairs-Shortest-Path (APSP)</w:t>
      </w:r>
      <w:r>
        <w:rPr>
          <w:rFonts w:hint="eastAsia"/>
        </w:rPr>
        <w:t xml:space="preserve">, and also the </w:t>
      </w:r>
      <w:r>
        <w:t>reciprocal</w:t>
      </w:r>
      <w:r>
        <w:rPr>
          <w:rFonts w:hint="eastAsia"/>
        </w:rPr>
        <w:t xml:space="preserve"> of global efficiency</w:t>
      </w:r>
      <w:r>
        <w:t xml:space="preserve">. The two functions use different algorithm to calculate APSP. </w:t>
      </w:r>
      <w:proofErr w:type="spellStart"/>
      <w:r>
        <w:t>CUBFS_Lp</w:t>
      </w:r>
      <w:proofErr w:type="spellEnd"/>
      <w:r>
        <w:t xml:space="preserve">() </w:t>
      </w:r>
      <w:r w:rsidR="005144A5">
        <w:rPr>
          <w:rFonts w:eastAsiaTheme="minorEastAsia" w:hint="eastAsia"/>
        </w:rPr>
        <w:t xml:space="preserve">and </w:t>
      </w:r>
      <w:proofErr w:type="spellStart"/>
      <w:r w:rsidR="005144A5">
        <w:rPr>
          <w:rFonts w:eastAsiaTheme="minorEastAsia" w:hint="eastAsia"/>
        </w:rPr>
        <w:t>BFS_MulCPU</w:t>
      </w:r>
      <w:proofErr w:type="spellEnd"/>
      <w:r w:rsidR="005144A5">
        <w:rPr>
          <w:rFonts w:eastAsiaTheme="minorEastAsia" w:hint="eastAsia"/>
        </w:rPr>
        <w:t>() implement</w:t>
      </w:r>
      <w:r>
        <w:t xml:space="preserve"> the Breadth First Search (BFS)</w:t>
      </w:r>
      <w:r>
        <w:rPr>
          <w:rFonts w:hint="eastAsia"/>
        </w:rPr>
        <w:t xml:space="preserve"> </w:t>
      </w:r>
      <w:r>
        <w:t>algorithm, which performs well with sparse networks but poorly with dense ones</w:t>
      </w:r>
      <w:r w:rsidR="005144A5">
        <w:rPr>
          <w:rFonts w:eastAsiaTheme="minorEastAsia" w:hint="eastAsia"/>
        </w:rPr>
        <w:t>, on GPU and multi-core CPU respectively</w:t>
      </w:r>
      <w:r>
        <w:t xml:space="preserve">. </w:t>
      </w:r>
      <w:r w:rsidR="005144A5">
        <w:rPr>
          <w:rFonts w:eastAsiaTheme="minorEastAsia" w:hint="eastAsia"/>
        </w:rPr>
        <w:t>The performance of these two functions is comparable with each other</w:t>
      </w:r>
      <w:r w:rsidR="00312729">
        <w:rPr>
          <w:rFonts w:eastAsiaTheme="minorEastAsia" w:hint="eastAsia"/>
        </w:rPr>
        <w:t>. We suggest using the latter one if you have a more than 8 cores CPU.</w:t>
      </w:r>
      <w:r w:rsidR="005144A5">
        <w:rPr>
          <w:rFonts w:eastAsiaTheme="minorEastAsia" w:hint="eastAsia"/>
        </w:rPr>
        <w:t xml:space="preserve"> </w:t>
      </w:r>
      <w:proofErr w:type="spellStart"/>
      <w:r>
        <w:t>CUBFW_</w:t>
      </w:r>
      <w:proofErr w:type="gramStart"/>
      <w:r>
        <w:t>Lp</w:t>
      </w:r>
      <w:proofErr w:type="spellEnd"/>
      <w:r>
        <w:t>(</w:t>
      </w:r>
      <w:proofErr w:type="gramEnd"/>
      <w:r>
        <w:t>) uses the blocked Floyd-</w:t>
      </w:r>
      <w:proofErr w:type="spellStart"/>
      <w:r>
        <w:t>Warshall</w:t>
      </w:r>
      <w:proofErr w:type="spellEnd"/>
      <w:r>
        <w:t xml:space="preserve"> algorithm (BFW), which outperforms BFS on dense networks. The transition point of the performance of the two algorithms is approximately where network density equals 3%. It means </w:t>
      </w:r>
      <w:proofErr w:type="spellStart"/>
      <w:r>
        <w:t>CUBFS_</w:t>
      </w:r>
      <w:proofErr w:type="gramStart"/>
      <w:r>
        <w:t>Lp</w:t>
      </w:r>
      <w:proofErr w:type="spellEnd"/>
      <w:r>
        <w:t>(</w:t>
      </w:r>
      <w:proofErr w:type="gramEnd"/>
      <w:r>
        <w:t xml:space="preserve">) is recommended if the network density is lower than 3% and </w:t>
      </w:r>
      <w:proofErr w:type="spellStart"/>
      <w:r>
        <w:t>CUBFW_Lp</w:t>
      </w:r>
      <w:proofErr w:type="spellEnd"/>
      <w:r>
        <w:t>() is recommended if otherwise.</w:t>
      </w:r>
    </w:p>
    <w:p w:rsidR="0091247C" w:rsidRDefault="0091247C" w:rsidP="00AD4852">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CUBFW_Lp</w:t>
      </w:r>
      <w:proofErr w:type="spellEnd"/>
      <w:r w:rsidRPr="009961C0">
        <w:rPr>
          <w:rFonts w:eastAsiaTheme="minorEastAsia" w:hint="eastAsia"/>
          <w:color w:val="FF0000"/>
        </w:rPr>
        <w:t>.</w:t>
      </w:r>
    </w:p>
    <w:p w:rsidR="0091247C" w:rsidRDefault="0091247C" w:rsidP="00AD4852">
      <w:pPr>
        <w:ind w:firstLine="420"/>
        <w:rPr>
          <w:rFonts w:eastAsiaTheme="minorEastAsia"/>
        </w:rPr>
      </w:pPr>
      <w:r>
        <w:rPr>
          <w:rFonts w:eastAsiaTheme="minorEastAsia" w:hint="eastAsia"/>
          <w:color w:val="FF0000"/>
        </w:rPr>
        <w:t>Only unweighted networks are supported for BFS-based functions.</w:t>
      </w:r>
    </w:p>
    <w:p w:rsidR="0091247C" w:rsidRPr="0091247C" w:rsidRDefault="0091247C" w:rsidP="00AD4852">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AD4852"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r w:rsidRPr="003155CE">
              <w:t>Parameter</w:t>
            </w:r>
          </w:p>
        </w:tc>
        <w:tc>
          <w:tcPr>
            <w:tcW w:w="5726" w:type="dxa"/>
          </w:tcPr>
          <w:p w:rsidR="00AD4852" w:rsidRDefault="003155CE" w:rsidP="003155CE">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AD4852"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input_dir</w:t>
            </w:r>
            <w:proofErr w:type="spellEnd"/>
          </w:p>
        </w:tc>
        <w:tc>
          <w:tcPr>
            <w:tcW w:w="5726" w:type="dxa"/>
          </w:tcPr>
          <w:p w:rsidR="00AD4852" w:rsidRDefault="003155CE" w:rsidP="003155CE">
            <w:pPr>
              <w:cnfStyle w:val="000000100000" w:firstRow="0" w:lastRow="0" w:firstColumn="0" w:lastColumn="0" w:oddVBand="0" w:evenVBand="0" w:oddHBand="1" w:evenHBand="0" w:firstRowFirstColumn="0" w:firstRowLastColumn="0" w:lastRowFirstColumn="0" w:lastRowLastColumn="0"/>
            </w:pPr>
            <w:r w:rsidRPr="003155CE">
              <w:t xml:space="preserve">The input directory containing </w:t>
            </w:r>
            <w:r w:rsidRPr="003155CE">
              <w:rPr>
                <w:i/>
              </w:rPr>
              <w:t>.</w:t>
            </w:r>
            <w:proofErr w:type="spellStart"/>
            <w:r w:rsidRPr="003155CE">
              <w:rPr>
                <w:i/>
              </w:rPr>
              <w:t>csr</w:t>
            </w:r>
            <w:proofErr w:type="spellEnd"/>
            <w:r w:rsidRPr="003155CE">
              <w:t xml:space="preserve"> binary networks.</w:t>
            </w:r>
          </w:p>
        </w:tc>
      </w:tr>
      <w:tr w:rsidR="00AD4852" w:rsidRPr="003155CE" w:rsidTr="002D33B5">
        <w:tc>
          <w:tcPr>
            <w:cnfStyle w:val="001000000000" w:firstRow="0" w:lastRow="0" w:firstColumn="1" w:lastColumn="0" w:oddVBand="0" w:evenVBand="0" w:oddHBand="0" w:evenHBand="0" w:firstRowFirstColumn="0" w:firstRowLastColumn="0" w:lastRowFirstColumn="0" w:lastRowLastColumn="0"/>
            <w:tcW w:w="2802" w:type="dxa"/>
          </w:tcPr>
          <w:p w:rsidR="00AD4852" w:rsidRDefault="003155CE" w:rsidP="003155CE">
            <w:pPr>
              <w:jc w:val="center"/>
            </w:pPr>
            <w:proofErr w:type="spellStart"/>
            <w:r w:rsidRPr="003155CE">
              <w:t>num_of_random_networks</w:t>
            </w:r>
            <w:proofErr w:type="spellEnd"/>
          </w:p>
        </w:tc>
        <w:tc>
          <w:tcPr>
            <w:tcW w:w="5726" w:type="dxa"/>
          </w:tcPr>
          <w:p w:rsidR="00AD4852" w:rsidRDefault="003155CE"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the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AD4852" w:rsidRDefault="00AD4852" w:rsidP="00AD4852">
      <w:pPr>
        <w:ind w:firstLine="420"/>
      </w:pPr>
    </w:p>
    <w:p w:rsidR="003155CE" w:rsidRDefault="003155CE" w:rsidP="002D33B5">
      <w:r>
        <w:rPr>
          <w:rFonts w:hint="eastAsia"/>
        </w:rPr>
        <w:t>Example：</w:t>
      </w:r>
    </w:p>
    <w:p w:rsidR="00C1166E" w:rsidRDefault="00C1166E" w:rsidP="003155CE">
      <w:pPr>
        <w:ind w:firstLine="420"/>
      </w:pPr>
      <w:r>
        <w:t>T</w:t>
      </w:r>
      <w:r>
        <w:rPr>
          <w:rFonts w:hint="eastAsia"/>
        </w:rPr>
        <w:t>he commands</w:t>
      </w:r>
    </w:p>
    <w:p w:rsidR="003155CE" w:rsidRPr="002D33B5" w:rsidRDefault="003155CE" w:rsidP="002D33B5">
      <w:pPr>
        <w:rPr>
          <w:rFonts w:ascii="Consolas" w:hAnsi="Consolas" w:cs="Consolas"/>
        </w:rPr>
      </w:pPr>
      <w:proofErr w:type="gramStart"/>
      <w:r w:rsidRPr="002D33B5">
        <w:rPr>
          <w:rFonts w:ascii="Consolas" w:hAnsi="Consolas" w:cs="Consolas"/>
        </w:rPr>
        <w:t>./</w:t>
      </w:r>
      <w:proofErr w:type="spellStart"/>
      <w:proofErr w:type="gramEnd"/>
      <w:r w:rsidR="00B2639C" w:rsidRPr="002D33B5">
        <w:rPr>
          <w:rFonts w:ascii="Consolas" w:hAnsi="Consolas" w:cs="Consolas"/>
        </w:rPr>
        <w:t>CUBF</w:t>
      </w:r>
      <w:r w:rsidR="00B2639C">
        <w:rPr>
          <w:rFonts w:ascii="Consolas" w:eastAsiaTheme="minorEastAsia" w:hAnsi="Consolas" w:cs="Consolas" w:hint="eastAsia"/>
        </w:rPr>
        <w:t>W</w:t>
      </w:r>
      <w:r w:rsidRPr="002D33B5">
        <w:rPr>
          <w:rFonts w:ascii="Consolas" w:hAnsi="Consolas" w:cs="Consolas"/>
        </w:rPr>
        <w:t>_Lp</w:t>
      </w:r>
      <w:proofErr w:type="spellEnd"/>
      <w:r w:rsidRPr="002D33B5">
        <w:rPr>
          <w:rFonts w:ascii="Consolas" w:hAnsi="Consolas" w:cs="Consolas"/>
        </w:rPr>
        <w:t xml:space="preserve"> ../../data/ 15</w:t>
      </w:r>
    </w:p>
    <w:p w:rsidR="003155CE" w:rsidRPr="00B2639C" w:rsidRDefault="003155CE" w:rsidP="002D33B5">
      <w:pPr>
        <w:rPr>
          <w:rFonts w:ascii="Consolas" w:eastAsiaTheme="minorEastAsia" w:hAnsi="Consolas" w:cs="Consolas"/>
        </w:rPr>
      </w:pPr>
      <w:proofErr w:type="gramStart"/>
      <w:r w:rsidRPr="002D33B5">
        <w:rPr>
          <w:rFonts w:ascii="Consolas" w:hAnsi="Consolas" w:cs="Consolas"/>
        </w:rPr>
        <w:lastRenderedPageBreak/>
        <w:t>./</w:t>
      </w:r>
      <w:proofErr w:type="spellStart"/>
      <w:proofErr w:type="gramEnd"/>
      <w:r w:rsidRPr="002D33B5">
        <w:rPr>
          <w:rFonts w:ascii="Consolas" w:hAnsi="Consolas" w:cs="Consolas"/>
        </w:rPr>
        <w:t>CUBFS_Lp</w:t>
      </w:r>
      <w:proofErr w:type="spellEnd"/>
      <w:r w:rsidRPr="002D33B5">
        <w:rPr>
          <w:rFonts w:ascii="Consolas" w:hAnsi="Consolas" w:cs="Consolas"/>
        </w:rPr>
        <w:t xml:space="preserve"> ../../data/ 15</w:t>
      </w:r>
    </w:p>
    <w:p w:rsidR="003155CE" w:rsidRDefault="00C1166E" w:rsidP="003155CE">
      <w:pPr>
        <w:ind w:firstLine="420"/>
      </w:pPr>
      <w:r>
        <w:rPr>
          <w:rFonts w:hint="eastAsia"/>
        </w:rPr>
        <w:t xml:space="preserve">generates </w:t>
      </w:r>
      <w:proofErr w:type="gramStart"/>
      <w:r>
        <w:rPr>
          <w:rFonts w:hint="eastAsia"/>
        </w:rPr>
        <w:t xml:space="preserve">both </w:t>
      </w:r>
      <w:r>
        <w:rPr>
          <w:rFonts w:hint="eastAsia"/>
          <w:i/>
        </w:rPr>
        <w:t>.eff</w:t>
      </w:r>
      <w:proofErr w:type="gramEnd"/>
      <w:r>
        <w:rPr>
          <w:rFonts w:hint="eastAsia"/>
        </w:rPr>
        <w:t xml:space="preserve"> files storing the nodal efficiency and </w:t>
      </w:r>
      <w:r>
        <w:rPr>
          <w:rFonts w:hint="eastAsia"/>
          <w:i/>
        </w:rPr>
        <w:t xml:space="preserve">_Lp.txt </w:t>
      </w:r>
      <w:r>
        <w:rPr>
          <w:rFonts w:hint="eastAsia"/>
        </w:rPr>
        <w:t>for LP.</w:t>
      </w:r>
    </w:p>
    <w:p w:rsidR="00C1166E" w:rsidRDefault="00C1166E" w:rsidP="003155CE">
      <w:pPr>
        <w:ind w:firstLine="420"/>
      </w:pPr>
    </w:p>
    <w:p w:rsidR="00C1166E" w:rsidRPr="00773043" w:rsidRDefault="00C1166E" w:rsidP="000D6A38">
      <w:pPr>
        <w:ind w:firstLine="420"/>
        <w:outlineLvl w:val="2"/>
        <w:rPr>
          <w:color w:val="548DD4" w:themeColor="text2" w:themeTint="99"/>
        </w:rPr>
      </w:pPr>
      <w:r w:rsidRPr="00773043">
        <w:rPr>
          <w:color w:val="548DD4" w:themeColor="text2" w:themeTint="99"/>
        </w:rPr>
        <w:t xml:space="preserve">3. </w:t>
      </w:r>
      <w:proofErr w:type="gramStart"/>
      <w:r w:rsidRPr="00773043">
        <w:rPr>
          <w:color w:val="548DD4" w:themeColor="text2" w:themeTint="99"/>
        </w:rPr>
        <w:t>Cp(</w:t>
      </w:r>
      <w:proofErr w:type="gramEnd"/>
      <w:r w:rsidRPr="00773043">
        <w:rPr>
          <w:color w:val="548DD4" w:themeColor="text2" w:themeTint="99"/>
        </w:rPr>
        <w:t>)</w:t>
      </w:r>
    </w:p>
    <w:p w:rsidR="00C1166E" w:rsidRPr="002D33B5" w:rsidRDefault="00C1166E" w:rsidP="00C1166E">
      <w:pPr>
        <w:ind w:firstLine="420"/>
        <w:rPr>
          <w:rFonts w:ascii="Consolas" w:hAnsi="Consolas" w:cs="Consolas"/>
        </w:rPr>
      </w:pPr>
      <w:proofErr w:type="spellStart"/>
      <w:r w:rsidRPr="002D33B5">
        <w:rPr>
          <w:rFonts w:ascii="Consolas" w:hAnsi="Consolas" w:cs="Consolas"/>
        </w:rPr>
        <w:t>Cp</w:t>
      </w:r>
      <w:proofErr w:type="spellEnd"/>
      <w:r w:rsidRPr="002D33B5">
        <w:rPr>
          <w:rFonts w:ascii="Consolas" w:hAnsi="Consolas" w:cs="Consolas"/>
        </w:rPr>
        <w:t xml:space="preserve"> </w:t>
      </w:r>
      <w:proofErr w:type="spellStart"/>
      <w:r w:rsidRPr="002D33B5">
        <w:rPr>
          <w:rFonts w:ascii="Consolas" w:hAnsi="Consolas" w:cs="Consolas"/>
        </w:rPr>
        <w:t>input_dir</w:t>
      </w:r>
      <w:proofErr w:type="spellEnd"/>
      <w:r w:rsidRPr="002D33B5">
        <w:rPr>
          <w:rFonts w:ascii="Consolas" w:hAnsi="Consolas" w:cs="Consolas"/>
        </w:rPr>
        <w:t xml:space="preserve"> </w:t>
      </w:r>
      <w:proofErr w:type="spellStart"/>
      <w:r w:rsidRPr="002D33B5">
        <w:rPr>
          <w:rFonts w:ascii="Consolas" w:hAnsi="Consolas" w:cs="Consolas"/>
        </w:rPr>
        <w:t>num_of_random_networks</w:t>
      </w:r>
      <w:proofErr w:type="spellEnd"/>
    </w:p>
    <w:p w:rsidR="00C1166E" w:rsidRDefault="00C1166E" w:rsidP="00C1166E">
      <w:pPr>
        <w:ind w:firstLine="420"/>
      </w:pPr>
    </w:p>
    <w:p w:rsidR="00C1166E" w:rsidRDefault="00C1166E" w:rsidP="00C1166E">
      <w:pPr>
        <w:ind w:firstLine="420"/>
        <w:rPr>
          <w:rFonts w:eastAsiaTheme="minorEastAsia"/>
        </w:rPr>
      </w:pPr>
      <w:r>
        <w:t>This function calculates clustering coefficient (Cp) of the network and compare the results with K (user specified) random networks on CPU. The input is 1) a directory containing .</w:t>
      </w:r>
      <w:proofErr w:type="spellStart"/>
      <w:r>
        <w:t>csr</w:t>
      </w:r>
      <w:proofErr w:type="spellEnd"/>
      <w:r>
        <w:t xml:space="preserve"> files, and 2) the number of random networks for comparison. The functions will calculate Cp for each network in the input directory, generating .cp files for each input network.</w:t>
      </w:r>
    </w:p>
    <w:p w:rsidR="0091247C" w:rsidRDefault="0091247C" w:rsidP="00C1166E">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Cp</w:t>
      </w:r>
      <w:r w:rsidRPr="009961C0">
        <w:rPr>
          <w:rFonts w:eastAsiaTheme="minorEastAsia" w:hint="eastAsia"/>
          <w:color w:val="FF0000"/>
        </w:rPr>
        <w:t>.</w:t>
      </w:r>
    </w:p>
    <w:p w:rsidR="0091247C" w:rsidRPr="0091247C" w:rsidRDefault="0091247C" w:rsidP="00C1166E">
      <w:pPr>
        <w:ind w:firstLine="420"/>
        <w:rPr>
          <w:rFonts w:eastAsiaTheme="minorEastAsia"/>
        </w:rPr>
      </w:pPr>
    </w:p>
    <w:tbl>
      <w:tblPr>
        <w:tblStyle w:val="11"/>
        <w:tblW w:w="0" w:type="auto"/>
        <w:tblLook w:val="04A0" w:firstRow="1" w:lastRow="0" w:firstColumn="1" w:lastColumn="0" w:noHBand="0" w:noVBand="1"/>
      </w:tblPr>
      <w:tblGrid>
        <w:gridCol w:w="3254"/>
        <w:gridCol w:w="5274"/>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r w:rsidRPr="00773043">
              <w:t>Parameter</w:t>
            </w:r>
          </w:p>
        </w:tc>
        <w:tc>
          <w:tcPr>
            <w:tcW w:w="5274" w:type="dxa"/>
          </w:tcPr>
          <w:p w:rsidR="00773043" w:rsidRDefault="00773043" w:rsidP="00773043">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input_dir</w:t>
            </w:r>
            <w:proofErr w:type="spellEnd"/>
          </w:p>
        </w:tc>
        <w:tc>
          <w:tcPr>
            <w:tcW w:w="5274" w:type="dxa"/>
          </w:tcPr>
          <w:p w:rsidR="00773043" w:rsidRDefault="00773043" w:rsidP="00773043">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773043" w:rsidTr="002D33B5">
        <w:tc>
          <w:tcPr>
            <w:cnfStyle w:val="001000000000" w:firstRow="0" w:lastRow="0" w:firstColumn="1" w:lastColumn="0" w:oddVBand="0" w:evenVBand="0" w:oddHBand="0" w:evenHBand="0" w:firstRowFirstColumn="0" w:firstRowLastColumn="0" w:lastRowFirstColumn="0" w:lastRowLastColumn="0"/>
            <w:tcW w:w="3254" w:type="dxa"/>
          </w:tcPr>
          <w:p w:rsidR="00773043" w:rsidRDefault="00773043" w:rsidP="00773043">
            <w:pPr>
              <w:jc w:val="center"/>
            </w:pPr>
            <w:proofErr w:type="spellStart"/>
            <w:r w:rsidRPr="00773043">
              <w:t>num_of_random_networks</w:t>
            </w:r>
            <w:proofErr w:type="spellEnd"/>
          </w:p>
        </w:tc>
        <w:tc>
          <w:tcPr>
            <w:tcW w:w="5274" w:type="dxa"/>
          </w:tcPr>
          <w:p w:rsidR="00773043" w:rsidRDefault="00773043" w:rsidP="00773043">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2D33B5" w:rsidRDefault="002D33B5" w:rsidP="002D33B5">
      <w:pPr>
        <w:ind w:firstLine="420"/>
        <w:rPr>
          <w:rFonts w:eastAsiaTheme="minorEastAsia"/>
        </w:rPr>
      </w:pPr>
      <w:r>
        <w:t>Example:</w:t>
      </w:r>
    </w:p>
    <w:p w:rsidR="00773043" w:rsidRPr="002D33B5" w:rsidRDefault="002D33B5" w:rsidP="002D33B5">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Cp ../../data/ 15</w:t>
      </w:r>
    </w:p>
    <w:p w:rsidR="002D33B5" w:rsidRDefault="002D33B5" w:rsidP="002D33B5">
      <w:pPr>
        <w:ind w:firstLine="420"/>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4. </w:t>
      </w:r>
      <w:proofErr w:type="gramStart"/>
      <w:r w:rsidRPr="00773043">
        <w:rPr>
          <w:color w:val="548DD4" w:themeColor="text2" w:themeTint="99"/>
        </w:rPr>
        <w:t>Degree(</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t xml:space="preserve">Degree </w:t>
      </w:r>
      <w:proofErr w:type="spellStart"/>
      <w:r w:rsidRPr="002D33B5">
        <w:rPr>
          <w:rFonts w:ascii="Consolas" w:hAnsi="Consolas" w:cs="Consolas"/>
        </w:rPr>
        <w:t>input_dir</w:t>
      </w:r>
      <w:proofErr w:type="spellEnd"/>
    </w:p>
    <w:p w:rsidR="00773043" w:rsidRDefault="00773043" w:rsidP="00773043">
      <w:pPr>
        <w:ind w:firstLine="420"/>
      </w:pPr>
      <w:r>
        <w:t>This function calculates the degree centrality of the network on CPU. The input is a directory containing .</w:t>
      </w:r>
      <w:proofErr w:type="spellStart"/>
      <w:r>
        <w:t>csr</w:t>
      </w:r>
      <w:proofErr w:type="spellEnd"/>
      <w:r>
        <w:t xml:space="preserve"> files. The functions will calculate degree centrality for each network in the input directory, generating .deg files for each input network. There is only the CPU version.</w:t>
      </w:r>
    </w:p>
    <w:p w:rsidR="00773043" w:rsidRPr="0091247C" w:rsidRDefault="0091247C" w:rsidP="0091247C">
      <w:pPr>
        <w:ind w:firstLine="420"/>
        <w:rPr>
          <w:rFonts w:eastAsiaTheme="minorEastAsia"/>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Degree</w:t>
      </w:r>
      <w:r w:rsidRPr="009961C0">
        <w:rPr>
          <w:rFonts w:eastAsiaTheme="minorEastAsia" w:hint="eastAsia"/>
          <w:color w:val="FF0000"/>
        </w:rPr>
        <w:t>.</w:t>
      </w:r>
    </w:p>
    <w:p w:rsidR="0091247C" w:rsidRPr="0091247C" w:rsidRDefault="0091247C" w:rsidP="00773043">
      <w:pPr>
        <w:ind w:firstLine="420"/>
        <w:jc w:val="left"/>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jc w:val="left"/>
      </w:pPr>
    </w:p>
    <w:p w:rsidR="00773043" w:rsidRDefault="00773043" w:rsidP="00773043">
      <w:pPr>
        <w:ind w:firstLine="420"/>
        <w:jc w:val="left"/>
      </w:pPr>
      <w:r>
        <w:t>Example:</w:t>
      </w:r>
    </w:p>
    <w:p w:rsidR="00773043" w:rsidRPr="002D33B5" w:rsidRDefault="00773043" w:rsidP="00773043">
      <w:pPr>
        <w:ind w:firstLine="420"/>
        <w:jc w:val="left"/>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Degree ../../data/</w:t>
      </w:r>
    </w:p>
    <w:p w:rsidR="00773043" w:rsidRDefault="00773043" w:rsidP="00773043">
      <w:pPr>
        <w:ind w:firstLine="420"/>
        <w:jc w:val="left"/>
      </w:pPr>
    </w:p>
    <w:p w:rsidR="00773043" w:rsidRPr="00773043" w:rsidRDefault="00773043" w:rsidP="000D6A38">
      <w:pPr>
        <w:ind w:firstLine="420"/>
        <w:jc w:val="left"/>
        <w:outlineLvl w:val="2"/>
        <w:rPr>
          <w:color w:val="548DD4" w:themeColor="text2" w:themeTint="99"/>
        </w:rPr>
      </w:pPr>
      <w:r w:rsidRPr="00773043">
        <w:rPr>
          <w:color w:val="548DD4" w:themeColor="text2" w:themeTint="99"/>
        </w:rPr>
        <w:t xml:space="preserve">5. </w:t>
      </w:r>
      <w:proofErr w:type="gramStart"/>
      <w:r w:rsidRPr="00773043">
        <w:rPr>
          <w:color w:val="548DD4" w:themeColor="text2" w:themeTint="99"/>
        </w:rPr>
        <w:t>CUBC(</w:t>
      </w:r>
      <w:proofErr w:type="gramEnd"/>
      <w:r w:rsidRPr="00773043">
        <w:rPr>
          <w:color w:val="548DD4" w:themeColor="text2" w:themeTint="99"/>
        </w:rPr>
        <w:t>)</w:t>
      </w:r>
    </w:p>
    <w:p w:rsidR="00773043" w:rsidRPr="002D33B5" w:rsidRDefault="00773043" w:rsidP="00773043">
      <w:pPr>
        <w:ind w:firstLine="420"/>
        <w:jc w:val="left"/>
        <w:rPr>
          <w:rFonts w:ascii="Consolas" w:hAnsi="Consolas" w:cs="Consolas"/>
        </w:rPr>
      </w:pPr>
      <w:r w:rsidRPr="002D33B5">
        <w:rPr>
          <w:rFonts w:ascii="Consolas" w:hAnsi="Consolas" w:cs="Consolas"/>
        </w:rPr>
        <w:t xml:space="preserve">CUBC </w:t>
      </w:r>
      <w:proofErr w:type="spellStart"/>
      <w:r w:rsidRPr="002D33B5">
        <w:rPr>
          <w:rFonts w:ascii="Consolas" w:hAnsi="Consolas" w:cs="Consolas"/>
        </w:rPr>
        <w:t>input_dir</w:t>
      </w:r>
      <w:proofErr w:type="spellEnd"/>
    </w:p>
    <w:p w:rsidR="00773043" w:rsidRPr="009961C0" w:rsidRDefault="00773043" w:rsidP="00773043">
      <w:pPr>
        <w:ind w:firstLine="420"/>
        <w:rPr>
          <w:rFonts w:eastAsiaTheme="minorEastAsia"/>
        </w:rPr>
      </w:pPr>
      <w:r>
        <w:t xml:space="preserve">This function calculates the </w:t>
      </w:r>
      <w:proofErr w:type="spellStart"/>
      <w:r>
        <w:t>betweenness</w:t>
      </w:r>
      <w:proofErr w:type="spellEnd"/>
      <w:r>
        <w:t xml:space="preserve"> centrality of the network on GPU. The input is a directory containing .</w:t>
      </w:r>
      <w:proofErr w:type="spellStart"/>
      <w:r>
        <w:t>csr</w:t>
      </w:r>
      <w:proofErr w:type="spellEnd"/>
      <w:r>
        <w:t xml:space="preserve"> files. The functions will calculate </w:t>
      </w:r>
      <w:proofErr w:type="spellStart"/>
      <w:r>
        <w:t>betweenness</w:t>
      </w:r>
      <w:proofErr w:type="spellEnd"/>
      <w:r>
        <w:t xml:space="preserve"> centrality for each network in the input directory, generating .</w:t>
      </w:r>
      <w:proofErr w:type="spellStart"/>
      <w:r>
        <w:t>bc</w:t>
      </w:r>
      <w:proofErr w:type="spellEnd"/>
      <w:r>
        <w:t xml:space="preserve"> files for each input network.</w:t>
      </w:r>
    </w:p>
    <w:p w:rsidR="00773043" w:rsidRPr="0091247C" w:rsidRDefault="0091247C" w:rsidP="00773043">
      <w:pPr>
        <w:ind w:firstLine="420"/>
        <w:rPr>
          <w:rFonts w:eastAsiaTheme="minorEastAsia"/>
        </w:rPr>
      </w:pPr>
      <w:r>
        <w:rPr>
          <w:rFonts w:eastAsiaTheme="minorEastAsia" w:hint="eastAsia"/>
          <w:color w:val="FF0000"/>
        </w:rPr>
        <w:t>Only unweighted networks are supported for CUBC functions.</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proofErr w:type="spellStart"/>
            <w:r w:rsidRPr="00773043">
              <w:lastRenderedPageBreak/>
              <w:t>input_dir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bl>
    <w:p w:rsidR="00773043" w:rsidRDefault="00773043" w:rsidP="00773043">
      <w:pPr>
        <w:ind w:firstLine="420"/>
      </w:pPr>
    </w:p>
    <w:p w:rsidR="00773043" w:rsidRDefault="00773043" w:rsidP="00773043">
      <w:pPr>
        <w:ind w:firstLine="420"/>
      </w:pPr>
      <w:r>
        <w:t>Example:</w:t>
      </w:r>
    </w:p>
    <w:p w:rsidR="00773043" w:rsidRPr="002D33B5" w:rsidRDefault="00773043" w:rsidP="00773043">
      <w:pPr>
        <w:ind w:firstLine="420"/>
        <w:rPr>
          <w:rFonts w:ascii="Consolas" w:hAnsi="Consolas" w:cs="Consolas"/>
        </w:rPr>
      </w:pPr>
      <w:proofErr w:type="gramStart"/>
      <w:r w:rsidRPr="002D33B5">
        <w:rPr>
          <w:rFonts w:ascii="Consolas" w:hAnsi="Consolas" w:cs="Consolas"/>
        </w:rPr>
        <w:t>./</w:t>
      </w:r>
      <w:proofErr w:type="gramEnd"/>
      <w:r w:rsidRPr="002D33B5">
        <w:rPr>
          <w:rFonts w:ascii="Consolas" w:hAnsi="Consolas" w:cs="Consolas"/>
        </w:rPr>
        <w:t>CUBC ../../data/</w:t>
      </w:r>
    </w:p>
    <w:p w:rsidR="00773043" w:rsidRDefault="00773043" w:rsidP="00773043">
      <w:pPr>
        <w:ind w:firstLine="420"/>
      </w:pPr>
    </w:p>
    <w:p w:rsidR="00773043" w:rsidRPr="00773043" w:rsidRDefault="00773043" w:rsidP="000D6A38">
      <w:pPr>
        <w:ind w:firstLine="420"/>
        <w:outlineLvl w:val="2"/>
        <w:rPr>
          <w:color w:val="548DD4" w:themeColor="text2" w:themeTint="99"/>
        </w:rPr>
      </w:pPr>
      <w:r w:rsidRPr="00773043">
        <w:rPr>
          <w:rFonts w:hint="eastAsia"/>
          <w:color w:val="548DD4" w:themeColor="text2" w:themeTint="99"/>
        </w:rPr>
        <w:t>6</w:t>
      </w:r>
      <w:r w:rsidRPr="00773043">
        <w:rPr>
          <w:color w:val="548DD4" w:themeColor="text2" w:themeTint="99"/>
        </w:rPr>
        <w:t xml:space="preserve">. </w:t>
      </w:r>
      <w:proofErr w:type="spellStart"/>
      <w:proofErr w:type="gramStart"/>
      <w:r w:rsidRPr="00773043">
        <w:rPr>
          <w:color w:val="548DD4" w:themeColor="text2" w:themeTint="99"/>
        </w:rPr>
        <w:t>ConvertNII</w:t>
      </w:r>
      <w:proofErr w:type="spellEnd"/>
      <w:r w:rsidRPr="00773043">
        <w:rPr>
          <w:color w:val="548DD4" w:themeColor="text2" w:themeTint="99"/>
        </w:rPr>
        <w:t>(</w:t>
      </w:r>
      <w:proofErr w:type="gramEnd"/>
      <w:r w:rsidRPr="00773043">
        <w:rPr>
          <w:color w:val="548DD4" w:themeColor="text2" w:themeTint="99"/>
        </w:rPr>
        <w:t>)</w:t>
      </w:r>
    </w:p>
    <w:p w:rsidR="00773043" w:rsidRPr="002D33B5" w:rsidRDefault="00773043" w:rsidP="00773043">
      <w:pPr>
        <w:ind w:firstLine="420"/>
        <w:rPr>
          <w:rFonts w:ascii="Consolas" w:hAnsi="Consolas" w:cs="Consolas"/>
        </w:rPr>
      </w:pPr>
      <w:proofErr w:type="spellStart"/>
      <w:proofErr w:type="gramStart"/>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input</w:t>
      </w:r>
      <w:proofErr w:type="gramEnd"/>
      <w:r w:rsidRPr="002D33B5">
        <w:rPr>
          <w:rFonts w:ascii="Consolas" w:hAnsi="Consolas" w:cs="Consolas"/>
        </w:rPr>
        <w:t>_file</w:t>
      </w:r>
      <w:proofErr w:type="spellEnd"/>
      <w:r w:rsidRPr="002D33B5">
        <w:rPr>
          <w:rFonts w:ascii="Consolas" w:hAnsi="Consolas" w:cs="Consolas"/>
        </w:rPr>
        <w:t xml:space="preserve">  </w:t>
      </w:r>
      <w:proofErr w:type="spellStart"/>
      <w:r w:rsidRPr="002D33B5">
        <w:rPr>
          <w:rFonts w:ascii="Consolas" w:hAnsi="Consolas" w:cs="Consolas"/>
        </w:rPr>
        <w:t>mask</w:t>
      </w:r>
      <w:r w:rsidR="00B2639C">
        <w:rPr>
          <w:rFonts w:ascii="Consolas" w:eastAsiaTheme="minorEastAsia" w:hAnsi="Consolas" w:cs="Consolas" w:hint="eastAsia"/>
        </w:rPr>
        <w:t>_file</w:t>
      </w:r>
      <w:proofErr w:type="spellEnd"/>
      <w:r w:rsidRPr="002D33B5">
        <w:rPr>
          <w:rFonts w:ascii="Consolas" w:hAnsi="Consolas" w:cs="Consolas"/>
        </w:rPr>
        <w:t xml:space="preserve">  </w:t>
      </w:r>
      <w:proofErr w:type="spellStart"/>
      <w:r w:rsidRPr="002D33B5">
        <w:rPr>
          <w:rFonts w:ascii="Consolas" w:hAnsi="Consolas" w:cs="Consolas"/>
        </w:rPr>
        <w:t>mask_threshold</w:t>
      </w:r>
      <w:proofErr w:type="spellEnd"/>
    </w:p>
    <w:p w:rsidR="00773043" w:rsidRDefault="00773043" w:rsidP="00773043">
      <w:pPr>
        <w:ind w:firstLine="420"/>
      </w:pPr>
      <w:r>
        <w:t>This function puts the .</w:t>
      </w:r>
      <w:proofErr w:type="spellStart"/>
      <w:r>
        <w:t>cp</w:t>
      </w:r>
      <w:proofErr w:type="spellEnd"/>
      <w:r>
        <w:t xml:space="preserve"> .e</w:t>
      </w:r>
      <w:r>
        <w:rPr>
          <w:rFonts w:hint="eastAsia"/>
        </w:rPr>
        <w:t>ff</w:t>
      </w:r>
      <w:r>
        <w:t xml:space="preserve"> .</w:t>
      </w:r>
      <w:proofErr w:type="spellStart"/>
      <w:r>
        <w:t>deg</w:t>
      </w:r>
      <w:proofErr w:type="spellEnd"/>
      <w:r>
        <w:t xml:space="preserve"> .</w:t>
      </w:r>
      <w:proofErr w:type="spellStart"/>
      <w:r>
        <w:t>bc</w:t>
      </w:r>
      <w:proofErr w:type="spellEnd"/>
      <w:r>
        <w:t xml:space="preserve"> results back to the 3-D matrix and converts these </w:t>
      </w:r>
      <w:proofErr w:type="spellStart"/>
      <w:r>
        <w:t>filesto</w:t>
      </w:r>
      <w:proofErr w:type="spellEnd"/>
      <w:r>
        <w:t xml:space="preserve"> the standard NII format. The inputs are: one of the mentioned files, a file for mask data in NII format and a threshold to select the voxels. The mask file and the mask threshold should be the same as those used in network construction with </w:t>
      </w:r>
      <w:proofErr w:type="spellStart"/>
      <w:proofErr w:type="gramStart"/>
      <w:r>
        <w:t>CUCorMat</w:t>
      </w:r>
      <w:proofErr w:type="spellEnd"/>
      <w:r>
        <w:t>(</w:t>
      </w:r>
      <w:proofErr w:type="gramEnd"/>
      <w:r>
        <w:t>).</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ConvertNII</w:t>
      </w:r>
      <w:proofErr w:type="spellEnd"/>
      <w:r w:rsidRPr="009961C0">
        <w:rPr>
          <w:rFonts w:eastAsiaTheme="minorEastAsia" w:hint="eastAsia"/>
          <w:color w:val="FF0000"/>
        </w:rPr>
        <w:t>.</w:t>
      </w:r>
    </w:p>
    <w:p w:rsidR="0091247C" w:rsidRPr="0091247C" w:rsidRDefault="0091247C" w:rsidP="00773043">
      <w:pPr>
        <w:ind w:firstLine="420"/>
        <w:rPr>
          <w:rFonts w:eastAsiaTheme="minorEastAsia"/>
        </w:rPr>
      </w:pPr>
    </w:p>
    <w:tbl>
      <w:tblPr>
        <w:tblStyle w:val="11"/>
        <w:tblW w:w="0" w:type="auto"/>
        <w:tblLook w:val="04A0" w:firstRow="1" w:lastRow="0" w:firstColumn="1" w:lastColumn="0" w:noHBand="0" w:noVBand="1"/>
      </w:tblPr>
      <w:tblGrid>
        <w:gridCol w:w="2235"/>
        <w:gridCol w:w="6293"/>
      </w:tblGrid>
      <w:tr w:rsidR="00773043" w:rsidTr="002D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Parameter</w:t>
            </w:r>
          </w:p>
        </w:tc>
        <w:tc>
          <w:tcPr>
            <w:tcW w:w="6293" w:type="dxa"/>
          </w:tcPr>
          <w:p w:rsidR="00773043" w:rsidRDefault="00773043" w:rsidP="006362BA">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773043"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773043">
            <w:pPr>
              <w:jc w:val="center"/>
            </w:pPr>
            <w:proofErr w:type="spellStart"/>
            <w:r w:rsidRPr="00773043">
              <w:t>input_</w:t>
            </w:r>
            <w:r>
              <w:rPr>
                <w:rFonts w:hint="eastAsia"/>
              </w:rPr>
              <w:t>dir</w:t>
            </w:r>
            <w:proofErr w:type="spellEnd"/>
          </w:p>
        </w:tc>
        <w:tc>
          <w:tcPr>
            <w:tcW w:w="6293" w:type="dxa"/>
          </w:tcPr>
          <w:p w:rsidR="00773043" w:rsidRDefault="00773043" w:rsidP="006362BA">
            <w:pPr>
              <w:cnfStyle w:val="000000100000" w:firstRow="0" w:lastRow="0" w:firstColumn="0" w:lastColumn="0" w:oddVBand="0" w:evenVBand="0" w:oddHBand="1" w:evenHBand="0" w:firstRowFirstColumn="0" w:firstRowLastColumn="0" w:lastRowFirstColumn="0" w:lastRowLastColumn="0"/>
            </w:pPr>
            <w:r w:rsidRPr="00773043">
              <w:t xml:space="preserve">The input directory </w:t>
            </w:r>
            <w:r>
              <w:rPr>
                <w:rFonts w:hint="eastAsia"/>
              </w:rPr>
              <w:t xml:space="preserve">containing </w:t>
            </w:r>
            <w:r w:rsidRPr="00773043">
              <w:t>file</w:t>
            </w:r>
            <w:r>
              <w:rPr>
                <w:rFonts w:hint="eastAsia"/>
              </w:rPr>
              <w:t>s</w:t>
            </w:r>
            <w:r w:rsidRPr="00773043">
              <w:t xml:space="preserve"> to be converted to NII format.</w:t>
            </w:r>
          </w:p>
        </w:tc>
      </w:tr>
      <w:tr w:rsidR="00773043" w:rsidTr="002D33B5">
        <w:tc>
          <w:tcPr>
            <w:cnfStyle w:val="001000000000" w:firstRow="0" w:lastRow="0" w:firstColumn="1" w:lastColumn="0" w:oddVBand="0" w:evenVBand="0" w:oddHBand="0" w:evenHBand="0" w:firstRowFirstColumn="0" w:firstRowLastColumn="0" w:lastRowFirstColumn="0" w:lastRowLastColumn="0"/>
            <w:tcW w:w="2235" w:type="dxa"/>
          </w:tcPr>
          <w:p w:rsidR="00773043" w:rsidRDefault="00773043" w:rsidP="006362BA">
            <w:pPr>
              <w:jc w:val="center"/>
            </w:pPr>
            <w:r w:rsidRPr="00773043">
              <w:t>mask.nii</w:t>
            </w:r>
          </w:p>
        </w:tc>
        <w:tc>
          <w:tcPr>
            <w:tcW w:w="6293" w:type="dxa"/>
          </w:tcPr>
          <w:p w:rsidR="00773043" w:rsidRPr="009961C0" w:rsidRDefault="009961C0" w:rsidP="009961C0">
            <w:p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The </w:t>
            </w:r>
            <w:r>
              <w:rPr>
                <w:rFonts w:eastAsiaTheme="minorEastAsia" w:hint="eastAsia"/>
              </w:rPr>
              <w:t xml:space="preserve">name of NII </w:t>
            </w:r>
            <w:r w:rsidR="00773043">
              <w:t xml:space="preserve">file </w:t>
            </w:r>
            <w:r>
              <w:rPr>
                <w:rFonts w:eastAsiaTheme="minorEastAsia" w:hint="eastAsia"/>
              </w:rPr>
              <w:t xml:space="preserve">in the input directory </w:t>
            </w:r>
            <w:r w:rsidR="00773043">
              <w:t>giving the probability of each voxel belonging to the gray matter</w:t>
            </w:r>
            <w:r>
              <w:rPr>
                <w:rFonts w:eastAsiaTheme="minorEastAsia" w:hint="eastAsia"/>
              </w:rPr>
              <w:t>.</w:t>
            </w:r>
          </w:p>
        </w:tc>
      </w:tr>
      <w:tr w:rsidR="000B5618" w:rsidTr="002D3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B5618" w:rsidRPr="00773043" w:rsidRDefault="000B5618" w:rsidP="006362BA">
            <w:pPr>
              <w:jc w:val="center"/>
            </w:pPr>
            <w:proofErr w:type="spellStart"/>
            <w:r w:rsidRPr="000B5618">
              <w:t>mask_threshold</w:t>
            </w:r>
            <w:proofErr w:type="spellEnd"/>
          </w:p>
        </w:tc>
        <w:tc>
          <w:tcPr>
            <w:tcW w:w="6293" w:type="dxa"/>
          </w:tcPr>
          <w:p w:rsidR="000B5618" w:rsidRPr="00B2639C" w:rsidRDefault="000B5618" w:rsidP="009961C0">
            <w:pPr>
              <w:cnfStyle w:val="000000100000" w:firstRow="0" w:lastRow="0" w:firstColumn="0" w:lastColumn="0" w:oddVBand="0" w:evenVBand="0" w:oddHBand="1" w:evenHBand="0" w:firstRowFirstColumn="0" w:firstRowLastColumn="0" w:lastRowFirstColumn="0" w:lastRowLastColumn="0"/>
              <w:rPr>
                <w:rFonts w:eastAsiaTheme="minorEastAsia"/>
              </w:rPr>
            </w:pPr>
            <w:r w:rsidRPr="000B5618">
              <w:t>A threshold to select valid voxels from ‘</w:t>
            </w:r>
            <w:proofErr w:type="spellStart"/>
            <w:r w:rsidRPr="000B5618">
              <w:t>mask.nii</w:t>
            </w:r>
            <w:proofErr w:type="spellEnd"/>
            <w:r w:rsidRPr="000B5618">
              <w:t>’</w:t>
            </w:r>
            <w:r w:rsidR="00B2639C">
              <w:rPr>
                <w:rFonts w:eastAsiaTheme="minorEastAsia" w:hint="eastAsia"/>
              </w:rPr>
              <w:t xml:space="preserve">, if the datatype of </w:t>
            </w:r>
            <w:proofErr w:type="spellStart"/>
            <w:r w:rsidR="00B2639C">
              <w:rPr>
                <w:rFonts w:eastAsiaTheme="minorEastAsia" w:hint="eastAsia"/>
              </w:rPr>
              <w:t>mask_</w:t>
            </w:r>
            <w:r w:rsidR="00B2639C">
              <w:rPr>
                <w:rFonts w:eastAsiaTheme="minorEastAsia"/>
              </w:rPr>
              <w:t>nift</w:t>
            </w:r>
            <w:r w:rsidR="00B2639C">
              <w:rPr>
                <w:rFonts w:eastAsiaTheme="minorEastAsia" w:hint="eastAsia"/>
              </w:rPr>
              <w:t>i</w:t>
            </w:r>
            <w:proofErr w:type="spellEnd"/>
            <w:r w:rsidR="00B2639C">
              <w:rPr>
                <w:rFonts w:eastAsiaTheme="minorEastAsia" w:hint="eastAsia"/>
              </w:rPr>
              <w:t xml:space="preserve"> file is float. </w:t>
            </w:r>
            <w:r w:rsidR="009961C0">
              <w:rPr>
                <w:rFonts w:eastAsiaTheme="minorEastAsia" w:hint="eastAsia"/>
              </w:rPr>
              <w:t xml:space="preserve">If the </w:t>
            </w:r>
            <w:r w:rsidR="009961C0" w:rsidRPr="007D5F9F">
              <w:rPr>
                <w:rFonts w:eastAsiaTheme="minorEastAsia" w:hint="eastAsia"/>
              </w:rPr>
              <w:t>datatype</w:t>
            </w:r>
            <w:r w:rsidR="009961C0">
              <w:rPr>
                <w:rFonts w:eastAsiaTheme="minorEastAsia" w:hint="eastAsia"/>
              </w:rPr>
              <w:t xml:space="preserve"> is unsigned char, a</w:t>
            </w:r>
            <w:r w:rsidR="00B2639C">
              <w:rPr>
                <w:rFonts w:eastAsiaTheme="minorEastAsia" w:hint="eastAsia"/>
              </w:rPr>
              <w:t xml:space="preserve">n </w:t>
            </w:r>
            <w:r w:rsidR="00B2639C">
              <w:rPr>
                <w:rFonts w:eastAsiaTheme="minorEastAsia"/>
              </w:rPr>
              <w:t>arbitrary</w:t>
            </w:r>
            <w:r w:rsidR="00B2639C">
              <w:rPr>
                <w:rFonts w:eastAsiaTheme="minorEastAsia" w:hint="eastAsia"/>
              </w:rPr>
              <w:t xml:space="preserve"> value from 0~1 is available</w:t>
            </w:r>
            <w:r w:rsidR="007D5F9F">
              <w:rPr>
                <w:rFonts w:eastAsiaTheme="minorEastAsia" w:hint="eastAsia"/>
              </w:rPr>
              <w:t>.</w:t>
            </w:r>
          </w:p>
        </w:tc>
      </w:tr>
    </w:tbl>
    <w:p w:rsidR="000B5618" w:rsidRDefault="000B5618" w:rsidP="000B5618">
      <w:pPr>
        <w:ind w:firstLine="420"/>
      </w:pPr>
      <w:r>
        <w:t>Example:</w:t>
      </w:r>
    </w:p>
    <w:p w:rsidR="000B5618" w:rsidRPr="002D33B5" w:rsidRDefault="000B5618" w:rsidP="000B5618">
      <w:pPr>
        <w:ind w:firstLine="420"/>
        <w:rPr>
          <w:rFonts w:ascii="Consolas" w:hAnsi="Consolas" w:cs="Consolas"/>
        </w:rPr>
      </w:pPr>
      <w:proofErr w:type="gramStart"/>
      <w:r w:rsidRPr="002D33B5">
        <w:rPr>
          <w:rFonts w:ascii="Consolas" w:hAnsi="Consolas" w:cs="Consolas"/>
        </w:rPr>
        <w:t>./</w:t>
      </w:r>
      <w:proofErr w:type="spellStart"/>
      <w:proofErr w:type="gramEnd"/>
      <w:r w:rsidRPr="002D33B5">
        <w:rPr>
          <w:rFonts w:ascii="Consolas" w:hAnsi="Consolas" w:cs="Consolas"/>
        </w:rPr>
        <w:t>ConvertNII</w:t>
      </w:r>
      <w:proofErr w:type="spellEnd"/>
      <w:r w:rsidRPr="002D33B5">
        <w:rPr>
          <w:rFonts w:ascii="Consolas" w:hAnsi="Consolas" w:cs="Consolas"/>
        </w:rPr>
        <w:t xml:space="preserve"> ../</w:t>
      </w:r>
      <w:proofErr w:type="spellStart"/>
      <w:r w:rsidRPr="002D33B5">
        <w:rPr>
          <w:rFonts w:ascii="Consolas" w:hAnsi="Consolas" w:cs="Consolas"/>
        </w:rPr>
        <w:t>data</w:t>
      </w:r>
      <w:r w:rsidR="00B2639C">
        <w:rPr>
          <w:rFonts w:ascii="Consolas" w:eastAsiaTheme="minorEastAsia" w:hAnsi="Consolas" w:cs="Consolas" w:hint="eastAsia"/>
        </w:rPr>
        <w:t>dir</w:t>
      </w:r>
      <w:proofErr w:type="spellEnd"/>
      <w:r w:rsidRPr="002D33B5">
        <w:rPr>
          <w:rFonts w:ascii="Consolas" w:hAnsi="Consolas" w:cs="Consolas"/>
        </w:rPr>
        <w:t xml:space="preserve"> </w:t>
      </w:r>
      <w:r w:rsidR="00B2639C">
        <w:rPr>
          <w:rFonts w:ascii="Consolas" w:eastAsiaTheme="minorEastAsia" w:hAnsi="Consolas" w:cs="Consolas" w:hint="eastAsia"/>
        </w:rPr>
        <w:t>../</w:t>
      </w:r>
      <w:proofErr w:type="spellStart"/>
      <w:r w:rsidR="00B2639C">
        <w:rPr>
          <w:rFonts w:ascii="Consolas" w:eastAsiaTheme="minorEastAsia" w:hAnsi="Consolas" w:cs="Consolas" w:hint="eastAsia"/>
        </w:rPr>
        <w:t>maskdir</w:t>
      </w:r>
      <w:proofErr w:type="spellEnd"/>
      <w:r w:rsidRPr="002D33B5">
        <w:rPr>
          <w:rFonts w:ascii="Consolas" w:hAnsi="Consolas" w:cs="Consolas"/>
        </w:rPr>
        <w:t>/</w:t>
      </w:r>
      <w:proofErr w:type="spellStart"/>
      <w:r w:rsidRPr="002D33B5">
        <w:rPr>
          <w:rFonts w:ascii="Consolas" w:hAnsi="Consolas" w:cs="Consolas"/>
        </w:rPr>
        <w:t>mask.nii</w:t>
      </w:r>
      <w:proofErr w:type="spellEnd"/>
      <w:r w:rsidRPr="002D33B5">
        <w:rPr>
          <w:rFonts w:ascii="Consolas" w:hAnsi="Consolas" w:cs="Consolas"/>
        </w:rPr>
        <w:t xml:space="preserve"> 0.2</w:t>
      </w:r>
    </w:p>
    <w:p w:rsidR="000B5618" w:rsidRDefault="000B5618" w:rsidP="000B5618">
      <w:pPr>
        <w:ind w:firstLine="420"/>
      </w:pPr>
      <w:proofErr w:type="spellStart"/>
      <w:r>
        <w:t>X.cp</w:t>
      </w:r>
      <w:proofErr w:type="spellEnd"/>
      <w:r>
        <w:t xml:space="preserve"> should exist in the specified directory. The output file </w:t>
      </w:r>
      <w:proofErr w:type="spellStart"/>
      <w:r>
        <w:t>X.cp.nii</w:t>
      </w:r>
      <w:proofErr w:type="spellEnd"/>
      <w:r>
        <w:t xml:space="preserve"> is generated in</w:t>
      </w:r>
      <w:r>
        <w:rPr>
          <w:rFonts w:hint="eastAsia"/>
        </w:rPr>
        <w:t xml:space="preserve"> </w:t>
      </w:r>
      <w:r>
        <w:t>directory</w:t>
      </w:r>
      <w:proofErr w:type="gramStart"/>
      <w:r>
        <w:t xml:space="preserve"> ..</w:t>
      </w:r>
      <w:proofErr w:type="gramEnd"/>
      <w:r>
        <w:t>/</w:t>
      </w:r>
      <w:proofErr w:type="spellStart"/>
      <w:r>
        <w:t>data</w:t>
      </w:r>
      <w:r w:rsidR="00B2639C">
        <w:rPr>
          <w:rFonts w:eastAsiaTheme="minorEastAsia" w:hint="eastAsia"/>
        </w:rPr>
        <w:t>dir</w:t>
      </w:r>
      <w:proofErr w:type="spellEnd"/>
      <w:r>
        <w:t>/ .</w:t>
      </w:r>
    </w:p>
    <w:p w:rsidR="008E705B" w:rsidRDefault="008E705B" w:rsidP="000B5618">
      <w:pPr>
        <w:ind w:firstLine="420"/>
      </w:pPr>
    </w:p>
    <w:p w:rsidR="008E705B" w:rsidRPr="00773043" w:rsidRDefault="008E705B" w:rsidP="000D6A38">
      <w:pPr>
        <w:ind w:firstLine="420"/>
        <w:outlineLvl w:val="2"/>
        <w:rPr>
          <w:color w:val="548DD4" w:themeColor="text2" w:themeTint="99"/>
        </w:rPr>
      </w:pPr>
      <w:r>
        <w:rPr>
          <w:color w:val="548DD4" w:themeColor="text2" w:themeTint="99"/>
        </w:rPr>
        <w:t>7</w:t>
      </w:r>
      <w:r w:rsidRPr="00773043">
        <w:rPr>
          <w:color w:val="548DD4" w:themeColor="text2" w:themeTint="99"/>
        </w:rPr>
        <w:t xml:space="preserve">. </w:t>
      </w:r>
      <w:proofErr w:type="spellStart"/>
      <w:r w:rsidR="00824AD7" w:rsidRPr="00824AD7">
        <w:rPr>
          <w:color w:val="548DD4" w:themeColor="text2" w:themeTint="99"/>
        </w:rPr>
        <w:t>L</w:t>
      </w:r>
      <w:r w:rsidR="00B56C60">
        <w:rPr>
          <w:rFonts w:eastAsiaTheme="minorEastAsia" w:hint="eastAsia"/>
          <w:color w:val="548DD4" w:themeColor="text2" w:themeTint="99"/>
        </w:rPr>
        <w:t>ouvain</w:t>
      </w:r>
      <w:r w:rsidR="00824AD7" w:rsidRPr="00824AD7">
        <w:rPr>
          <w:color w:val="548DD4" w:themeColor="text2" w:themeTint="99"/>
        </w:rPr>
        <w:t>_Modularity</w:t>
      </w:r>
      <w:proofErr w:type="spellEnd"/>
      <w:r w:rsidR="00824AD7" w:rsidRPr="00824AD7">
        <w:rPr>
          <w:color w:val="548DD4" w:themeColor="text2" w:themeTint="99"/>
        </w:rPr>
        <w:t xml:space="preserve"> </w:t>
      </w:r>
      <w:r w:rsidRPr="00773043">
        <w:rPr>
          <w:color w:val="548DD4" w:themeColor="text2" w:themeTint="99"/>
        </w:rPr>
        <w:t>()</w:t>
      </w:r>
    </w:p>
    <w:p w:rsidR="008E705B" w:rsidRPr="002D33B5" w:rsidRDefault="00824AD7" w:rsidP="008E705B">
      <w:pPr>
        <w:ind w:firstLine="420"/>
        <w:rPr>
          <w:rFonts w:ascii="Consolas" w:hAnsi="Consolas" w:cs="Consolas"/>
        </w:rPr>
      </w:pPr>
      <w:proofErr w:type="spellStart"/>
      <w:r w:rsidRPr="00824AD7">
        <w:rPr>
          <w:rFonts w:ascii="Consolas" w:hAnsi="Consolas" w:cs="Consolas"/>
        </w:rPr>
        <w:t>L</w:t>
      </w:r>
      <w:r w:rsidR="00B56C60">
        <w:rPr>
          <w:rFonts w:ascii="Consolas" w:eastAsiaTheme="minorEastAsia" w:hAnsi="Consolas" w:cs="Consolas" w:hint="eastAsia"/>
        </w:rPr>
        <w:t>ouvain</w:t>
      </w:r>
      <w:r w:rsidRPr="00824AD7">
        <w:rPr>
          <w:rFonts w:ascii="Consolas" w:hAnsi="Consolas" w:cs="Consolas"/>
        </w:rPr>
        <w:t>_Modularity</w:t>
      </w:r>
      <w:proofErr w:type="spellEnd"/>
      <w:r w:rsidR="008E705B" w:rsidRPr="002D33B5">
        <w:rPr>
          <w:rFonts w:ascii="Consolas" w:hAnsi="Consolas" w:cs="Consolas"/>
        </w:rPr>
        <w:t xml:space="preserve"> </w:t>
      </w:r>
      <w:proofErr w:type="spellStart"/>
      <w:r w:rsidRPr="00824AD7">
        <w:rPr>
          <w:rFonts w:ascii="Consolas" w:hAnsi="Consolas" w:cs="Consolas"/>
        </w:rPr>
        <w:t>dir_for_csr</w:t>
      </w:r>
      <w:proofErr w:type="spellEnd"/>
      <w:r w:rsidRPr="00824AD7">
        <w:rPr>
          <w:rFonts w:ascii="Consolas" w:hAnsi="Consolas" w:cs="Consolas"/>
        </w:rPr>
        <w:t xml:space="preserve"> </w:t>
      </w:r>
      <w:proofErr w:type="spellStart"/>
      <w:r w:rsidRPr="00824AD7">
        <w:rPr>
          <w:rFonts w:ascii="Consolas" w:hAnsi="Consolas" w:cs="Consolas"/>
        </w:rPr>
        <w:t>num_of_random_networks</w:t>
      </w:r>
      <w:proofErr w:type="spellEnd"/>
    </w:p>
    <w:p w:rsidR="000B5618" w:rsidRDefault="008E705B" w:rsidP="008E705B">
      <w:pPr>
        <w:ind w:firstLine="420"/>
        <w:rPr>
          <w:rFonts w:eastAsiaTheme="minorEastAsia"/>
        </w:rPr>
      </w:pPr>
      <w:r>
        <w:t xml:space="preserve">This function </w:t>
      </w:r>
      <w:r w:rsidR="00824AD7">
        <w:t xml:space="preserve">calculates </w:t>
      </w:r>
      <w:r w:rsidR="00824AD7" w:rsidRPr="00824AD7">
        <w:t>Louvain</w:t>
      </w:r>
      <w:r w:rsidR="00824AD7">
        <w:t xml:space="preserve"> </w:t>
      </w:r>
      <w:r w:rsidR="00824AD7" w:rsidRPr="00824AD7">
        <w:t>Modularity</w:t>
      </w:r>
      <w:r w:rsidR="00824AD7">
        <w:t xml:space="preserve"> for </w:t>
      </w:r>
      <w:r w:rsidR="00085F91">
        <w:t xml:space="preserve">each of the </w:t>
      </w:r>
      <w:r w:rsidR="005842F8" w:rsidRPr="005842F8">
        <w:rPr>
          <w:i/>
        </w:rPr>
        <w:t>.</w:t>
      </w:r>
      <w:proofErr w:type="spellStart"/>
      <w:r w:rsidR="00085F91" w:rsidRPr="005842F8">
        <w:rPr>
          <w:i/>
        </w:rPr>
        <w:t>csr</w:t>
      </w:r>
      <w:proofErr w:type="spellEnd"/>
      <w:r w:rsidR="00085F91">
        <w:t xml:space="preserve"> files in the given directory and compares each of them with several optional random networks.</w:t>
      </w:r>
      <w:r w:rsidR="005842F8">
        <w:t xml:space="preserve"> </w:t>
      </w:r>
      <w:r w:rsidR="002D108A">
        <w:t xml:space="preserve">The outputs are </w:t>
      </w:r>
      <w:r w:rsidR="002D108A">
        <w:rPr>
          <w:i/>
        </w:rPr>
        <w:t>.</w:t>
      </w:r>
      <w:proofErr w:type="spellStart"/>
      <w:r w:rsidR="002D108A">
        <w:rPr>
          <w:i/>
        </w:rPr>
        <w:t>modu</w:t>
      </w:r>
      <w:proofErr w:type="spellEnd"/>
      <w:r w:rsidR="002D108A">
        <w:t xml:space="preserve"> files in the date directory.</w:t>
      </w:r>
    </w:p>
    <w:p w:rsidR="0091247C" w:rsidRDefault="0091247C" w:rsidP="0091247C">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w:t>
      </w:r>
      <w:proofErr w:type="spellStart"/>
      <w:r>
        <w:rPr>
          <w:rFonts w:eastAsiaTheme="minorEastAsia" w:hint="eastAsia"/>
          <w:color w:val="FF0000"/>
        </w:rPr>
        <w:t>Louvain_Modularity</w:t>
      </w:r>
      <w:proofErr w:type="spellEnd"/>
      <w:r w:rsidRPr="009961C0">
        <w:rPr>
          <w:rFonts w:eastAsiaTheme="minorEastAsia" w:hint="eastAsia"/>
          <w:color w:val="FF0000"/>
        </w:rPr>
        <w:t>.</w:t>
      </w:r>
    </w:p>
    <w:p w:rsidR="0091247C" w:rsidRDefault="0091247C" w:rsidP="0091247C">
      <w:pPr>
        <w:ind w:firstLine="420"/>
        <w:rPr>
          <w:rFonts w:eastAsiaTheme="minorEastAsia"/>
          <w:color w:val="FF0000"/>
        </w:rPr>
      </w:pPr>
    </w:p>
    <w:tbl>
      <w:tblPr>
        <w:tblStyle w:val="11"/>
        <w:tblW w:w="0" w:type="auto"/>
        <w:tblLayout w:type="fixed"/>
        <w:tblLook w:val="04A0" w:firstRow="1" w:lastRow="0" w:firstColumn="1" w:lastColumn="0" w:noHBand="0" w:noVBand="1"/>
      </w:tblPr>
      <w:tblGrid>
        <w:gridCol w:w="3369"/>
        <w:gridCol w:w="5159"/>
      </w:tblGrid>
      <w:tr w:rsidR="0091247C" w:rsidTr="00912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r w:rsidRPr="00773043">
              <w:t>Parameter</w:t>
            </w:r>
          </w:p>
        </w:tc>
        <w:tc>
          <w:tcPr>
            <w:tcW w:w="5159" w:type="dxa"/>
          </w:tcPr>
          <w:p w:rsidR="0091247C" w:rsidRDefault="0091247C" w:rsidP="00BE2D44">
            <w:pPr>
              <w:jc w:val="center"/>
              <w:cnfStyle w:val="100000000000" w:firstRow="1" w:lastRow="0" w:firstColumn="0" w:lastColumn="0" w:oddVBand="0" w:evenVBand="0" w:oddHBand="0" w:evenHBand="0" w:firstRowFirstColumn="0" w:firstRowLastColumn="0" w:lastRowFirstColumn="0" w:lastRowLastColumn="0"/>
            </w:pPr>
            <w:r>
              <w:rPr>
                <w:rFonts w:hint="eastAsia"/>
              </w:rPr>
              <w:t>Meaning</w:t>
            </w:r>
          </w:p>
        </w:tc>
      </w:tr>
      <w:tr w:rsidR="0091247C" w:rsidTr="00912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input_dir</w:t>
            </w:r>
            <w:proofErr w:type="spellEnd"/>
          </w:p>
        </w:tc>
        <w:tc>
          <w:tcPr>
            <w:tcW w:w="5159" w:type="dxa"/>
          </w:tcPr>
          <w:p w:rsidR="0091247C" w:rsidRDefault="0091247C" w:rsidP="00BE2D44">
            <w:pPr>
              <w:cnfStyle w:val="000000100000" w:firstRow="0" w:lastRow="0" w:firstColumn="0" w:lastColumn="0" w:oddVBand="0" w:evenVBand="0" w:oddHBand="1" w:evenHBand="0" w:firstRowFirstColumn="0" w:firstRowLastColumn="0" w:lastRowFirstColumn="0" w:lastRowLastColumn="0"/>
            </w:pPr>
            <w:r w:rsidRPr="00773043">
              <w:t>The input directory containing .</w:t>
            </w:r>
            <w:proofErr w:type="spellStart"/>
            <w:r w:rsidRPr="00773043">
              <w:t>csr</w:t>
            </w:r>
            <w:proofErr w:type="spellEnd"/>
            <w:r w:rsidRPr="00773043">
              <w:t xml:space="preserve"> binary networks.</w:t>
            </w:r>
          </w:p>
        </w:tc>
      </w:tr>
      <w:tr w:rsidR="0091247C" w:rsidTr="0091247C">
        <w:tc>
          <w:tcPr>
            <w:cnfStyle w:val="001000000000" w:firstRow="0" w:lastRow="0" w:firstColumn="1" w:lastColumn="0" w:oddVBand="0" w:evenVBand="0" w:oddHBand="0" w:evenHBand="0" w:firstRowFirstColumn="0" w:firstRowLastColumn="0" w:lastRowFirstColumn="0" w:lastRowLastColumn="0"/>
            <w:tcW w:w="3369" w:type="dxa"/>
          </w:tcPr>
          <w:p w:rsidR="0091247C" w:rsidRDefault="0091247C" w:rsidP="00BE2D44">
            <w:pPr>
              <w:jc w:val="center"/>
            </w:pPr>
            <w:proofErr w:type="spellStart"/>
            <w:r w:rsidRPr="00773043">
              <w:t>num_of_random_networks</w:t>
            </w:r>
            <w:proofErr w:type="spellEnd"/>
          </w:p>
        </w:tc>
        <w:tc>
          <w:tcPr>
            <w:tcW w:w="5159" w:type="dxa"/>
          </w:tcPr>
          <w:p w:rsidR="0091247C" w:rsidRDefault="0091247C" w:rsidP="00BE2D44">
            <w:pPr>
              <w:cnfStyle w:val="000000000000" w:firstRow="0" w:lastRow="0" w:firstColumn="0" w:lastColumn="0" w:oddVBand="0" w:evenVBand="0" w:oddHBand="0" w:evenHBand="0" w:firstRowFirstColumn="0" w:firstRowLastColumn="0" w:lastRowFirstColumn="0" w:lastRowLastColumn="0"/>
            </w:pPr>
            <w:r>
              <w:t xml:space="preserve">The number of random networks </w:t>
            </w:r>
            <w:r>
              <w:rPr>
                <w:rFonts w:hint="eastAsia"/>
              </w:rPr>
              <w:t xml:space="preserve">with same degree distribution </w:t>
            </w:r>
            <w:r>
              <w:t xml:space="preserve">for comparison. If </w:t>
            </w:r>
            <w:proofErr w:type="spellStart"/>
            <w:r>
              <w:t>num_of_random_networks</w:t>
            </w:r>
            <w:proofErr w:type="spellEnd"/>
            <w:r>
              <w:t xml:space="preserve"> == 0, no comparison is initiated</w:t>
            </w:r>
            <w:r>
              <w:rPr>
                <w:rFonts w:hint="eastAsia"/>
              </w:rPr>
              <w:t>.</w:t>
            </w:r>
          </w:p>
        </w:tc>
      </w:tr>
    </w:tbl>
    <w:p w:rsidR="00B56C60" w:rsidRPr="00B56C60" w:rsidRDefault="00B56C60" w:rsidP="008E705B">
      <w:pPr>
        <w:ind w:firstLine="420"/>
        <w:rPr>
          <w:rFonts w:eastAsiaTheme="minorEastAsia"/>
        </w:rPr>
      </w:pPr>
      <w:r>
        <w:rPr>
          <w:rFonts w:eastAsiaTheme="minorEastAsia" w:hint="eastAsia"/>
        </w:rPr>
        <w:t>Example:</w:t>
      </w:r>
    </w:p>
    <w:p w:rsidR="00B56C60" w:rsidRPr="00B56C60" w:rsidRDefault="00B56C60" w:rsidP="00B56C60">
      <w:pPr>
        <w:ind w:firstLine="420"/>
        <w:rPr>
          <w:rFonts w:eastAsiaTheme="minorEastAsia"/>
        </w:rPr>
      </w:pPr>
      <w:proofErr w:type="gramStart"/>
      <w:r w:rsidRPr="00B56C60">
        <w:rPr>
          <w:rFonts w:eastAsiaTheme="minorEastAsia"/>
        </w:rPr>
        <w:t>./</w:t>
      </w:r>
      <w:proofErr w:type="spellStart"/>
      <w:proofErr w:type="gramEnd"/>
      <w:r>
        <w:rPr>
          <w:rFonts w:eastAsiaTheme="minorEastAsia" w:hint="eastAsia"/>
        </w:rPr>
        <w:t>Louvain_Modularity</w:t>
      </w:r>
      <w:proofErr w:type="spellEnd"/>
      <w:r w:rsidRPr="00B56C60">
        <w:rPr>
          <w:rFonts w:eastAsiaTheme="minorEastAsia"/>
        </w:rPr>
        <w:t xml:space="preserve"> ../../data/ 15</w:t>
      </w:r>
    </w:p>
    <w:p w:rsidR="00B56C60" w:rsidRPr="00B56C60" w:rsidRDefault="00B56C60" w:rsidP="008E705B">
      <w:pPr>
        <w:ind w:firstLine="420"/>
        <w:rPr>
          <w:rFonts w:eastAsiaTheme="minorEastAsia"/>
        </w:rPr>
      </w:pPr>
    </w:p>
    <w:p w:rsidR="005842F8" w:rsidRPr="006F4B4D" w:rsidRDefault="006F4B4D" w:rsidP="000D6A38">
      <w:pPr>
        <w:ind w:firstLine="420"/>
        <w:outlineLvl w:val="2"/>
        <w:rPr>
          <w:rFonts w:eastAsiaTheme="minorEastAsia"/>
          <w:color w:val="548DD4" w:themeColor="text2" w:themeTint="99"/>
        </w:rPr>
      </w:pPr>
      <w:r w:rsidRPr="006F4B4D">
        <w:rPr>
          <w:rFonts w:eastAsiaTheme="minorEastAsia" w:hint="eastAsia"/>
          <w:color w:val="548DD4" w:themeColor="text2" w:themeTint="99"/>
        </w:rPr>
        <w:t>8. PC_</w:t>
      </w:r>
      <w:proofErr w:type="gramStart"/>
      <w:r w:rsidRPr="006F4B4D">
        <w:rPr>
          <w:rFonts w:eastAsiaTheme="minorEastAsia" w:hint="eastAsia"/>
          <w:color w:val="548DD4" w:themeColor="text2" w:themeTint="99"/>
        </w:rPr>
        <w:t>CPU(</w:t>
      </w:r>
      <w:proofErr w:type="gramEnd"/>
      <w:r w:rsidRPr="006F4B4D">
        <w:rPr>
          <w:rFonts w:eastAsiaTheme="minorEastAsia" w:hint="eastAsia"/>
          <w:color w:val="548DD4" w:themeColor="text2" w:themeTint="99"/>
        </w:rPr>
        <w:t>)</w:t>
      </w:r>
    </w:p>
    <w:p w:rsidR="006F4B4D" w:rsidRPr="006F4B4D" w:rsidRDefault="006F4B4D" w:rsidP="008E705B">
      <w:pPr>
        <w:ind w:firstLine="420"/>
        <w:rPr>
          <w:rFonts w:ascii="Consolas" w:hAnsi="Consolas" w:cs="Consolas"/>
        </w:rPr>
      </w:pPr>
      <w:r w:rsidRPr="006F4B4D">
        <w:rPr>
          <w:rFonts w:ascii="Consolas" w:hAnsi="Consolas" w:cs="Consolas" w:hint="eastAsia"/>
        </w:rPr>
        <w:lastRenderedPageBreak/>
        <w:t xml:space="preserve">PC_CPU </w:t>
      </w:r>
      <w:proofErr w:type="spellStart"/>
      <w:r w:rsidRPr="006F4B4D">
        <w:rPr>
          <w:rFonts w:ascii="Consolas" w:hAnsi="Consolas" w:cs="Consolas" w:hint="eastAsia"/>
        </w:rPr>
        <w:t>dir_for_csr</w:t>
      </w:r>
      <w:proofErr w:type="spellEnd"/>
      <w:r>
        <w:rPr>
          <w:rFonts w:eastAsiaTheme="minorEastAsia" w:hint="eastAsia"/>
        </w:rPr>
        <w:t xml:space="preserve"> </w:t>
      </w:r>
      <w:proofErr w:type="spellStart"/>
      <w:r w:rsidRPr="006F4B4D">
        <w:rPr>
          <w:rFonts w:ascii="Consolas" w:hAnsi="Consolas" w:cs="Consolas" w:hint="eastAsia"/>
        </w:rPr>
        <w:t>type_for_participant_coefficient</w:t>
      </w:r>
      <w:proofErr w:type="spellEnd"/>
    </w:p>
    <w:p w:rsidR="006F4B4D" w:rsidRDefault="006F4B4D" w:rsidP="008E705B">
      <w:pPr>
        <w:ind w:firstLine="420"/>
        <w:rPr>
          <w:rFonts w:eastAsiaTheme="minorEastAsia"/>
        </w:rPr>
      </w:pPr>
      <w:r>
        <w:t xml:space="preserve">This function calculates </w:t>
      </w:r>
      <w:r>
        <w:rPr>
          <w:rFonts w:eastAsiaTheme="minorEastAsia" w:hint="eastAsia"/>
        </w:rPr>
        <w:t>participant coefficient</w:t>
      </w:r>
      <w:r>
        <w:t xml:space="preserve"> for each </w:t>
      </w:r>
      <w:r>
        <w:rPr>
          <w:rFonts w:eastAsiaTheme="minorEastAsia" w:hint="eastAsia"/>
        </w:rPr>
        <w:t>subject (</w:t>
      </w:r>
      <w:r w:rsidR="002478ED">
        <w:rPr>
          <w:rFonts w:eastAsiaTheme="minorEastAsia"/>
        </w:rPr>
        <w:t>“</w:t>
      </w:r>
      <w:r w:rsidRPr="002478ED">
        <w:t>.</w:t>
      </w:r>
      <w:proofErr w:type="spellStart"/>
      <w:r w:rsidRPr="005D4611">
        <w:rPr>
          <w:i/>
        </w:rPr>
        <w:t>csr</w:t>
      </w:r>
      <w:proofErr w:type="spellEnd"/>
      <w:r w:rsidR="002478ED" w:rsidRPr="002478ED">
        <w:rPr>
          <w:rFonts w:eastAsiaTheme="minorEastAsia"/>
        </w:rPr>
        <w:t>”</w:t>
      </w:r>
      <w:r w:rsidRPr="002478ED">
        <w:t xml:space="preserve"> </w:t>
      </w:r>
      <w:r>
        <w:t>files</w:t>
      </w:r>
      <w:r>
        <w:rPr>
          <w:rFonts w:eastAsiaTheme="minorEastAsia" w:hint="eastAsia"/>
        </w:rPr>
        <w:t>)</w:t>
      </w:r>
      <w:r>
        <w:t xml:space="preserve"> in the given directory</w:t>
      </w:r>
      <w:r>
        <w:rPr>
          <w:rFonts w:eastAsiaTheme="minorEastAsia" w:hint="eastAsia"/>
        </w:rPr>
        <w:t>.</w:t>
      </w:r>
      <w:r>
        <w:t xml:space="preserve"> </w:t>
      </w:r>
      <w:r w:rsidR="002478ED">
        <w:rPr>
          <w:rFonts w:eastAsiaTheme="minorEastAsia" w:hint="eastAsia"/>
        </w:rPr>
        <w:t xml:space="preserve">Each </w:t>
      </w:r>
      <w:proofErr w:type="gramStart"/>
      <w:r w:rsidR="002478ED">
        <w:rPr>
          <w:rFonts w:eastAsiaTheme="minorEastAsia"/>
        </w:rPr>
        <w:t>“</w:t>
      </w:r>
      <w:r w:rsidR="002478ED">
        <w:rPr>
          <w:rFonts w:eastAsiaTheme="minorEastAsia" w:hint="eastAsia"/>
        </w:rPr>
        <w:t>.</w:t>
      </w:r>
      <w:proofErr w:type="spellStart"/>
      <w:r w:rsidR="002478ED" w:rsidRPr="005D4611">
        <w:rPr>
          <w:rFonts w:eastAsiaTheme="minorEastAsia" w:hint="eastAsia"/>
          <w:i/>
        </w:rPr>
        <w:t>csr</w:t>
      </w:r>
      <w:proofErr w:type="spellEnd"/>
      <w:proofErr w:type="gramEnd"/>
      <w:r w:rsidR="002478ED">
        <w:rPr>
          <w:rFonts w:eastAsiaTheme="minorEastAsia"/>
        </w:rPr>
        <w:t>”</w:t>
      </w:r>
      <w:r w:rsidR="002478ED">
        <w:rPr>
          <w:rFonts w:eastAsiaTheme="minorEastAsia" w:hint="eastAsia"/>
        </w:rPr>
        <w:t xml:space="preserve"> files should be accompanied with a</w:t>
      </w:r>
      <w:r>
        <w:t xml:space="preserve"> </w:t>
      </w:r>
      <w:r w:rsidR="002478ED">
        <w:rPr>
          <w:rFonts w:eastAsiaTheme="minorEastAsia"/>
        </w:rPr>
        <w:t>“</w:t>
      </w:r>
      <w:r>
        <w:rPr>
          <w:i/>
        </w:rPr>
        <w:t>.</w:t>
      </w:r>
      <w:proofErr w:type="spellStart"/>
      <w:r w:rsidRPr="005D4611">
        <w:rPr>
          <w:i/>
        </w:rPr>
        <w:t>modu</w:t>
      </w:r>
      <w:proofErr w:type="spellEnd"/>
      <w:r w:rsidR="002478ED" w:rsidRPr="002478ED">
        <w:rPr>
          <w:rFonts w:eastAsiaTheme="minorEastAsia"/>
        </w:rPr>
        <w:t>”</w:t>
      </w:r>
      <w:r w:rsidRPr="002478ED">
        <w:t xml:space="preserve"> </w:t>
      </w:r>
      <w:r>
        <w:t>files</w:t>
      </w:r>
      <w:r w:rsidR="002478ED">
        <w:rPr>
          <w:rFonts w:eastAsiaTheme="minorEastAsia" w:hint="eastAsia"/>
        </w:rPr>
        <w:t>,</w:t>
      </w:r>
      <w:r>
        <w:t xml:space="preserve"> </w:t>
      </w:r>
      <w:r w:rsidR="002478ED">
        <w:rPr>
          <w:rFonts w:eastAsiaTheme="minorEastAsia" w:hint="eastAsia"/>
        </w:rPr>
        <w:t xml:space="preserve">which has a same file name, </w:t>
      </w:r>
      <w:r>
        <w:t>in the dat</w:t>
      </w:r>
      <w:r w:rsidR="002478ED">
        <w:rPr>
          <w:rFonts w:eastAsiaTheme="minorEastAsia" w:hint="eastAsia"/>
        </w:rPr>
        <w:t>a</w:t>
      </w:r>
      <w:r>
        <w:t xml:space="preserve"> directory.</w:t>
      </w:r>
      <w:r w:rsidR="002478ED">
        <w:rPr>
          <w:rFonts w:eastAsiaTheme="minorEastAsia" w:hint="eastAsia"/>
        </w:rPr>
        <w:t xml:space="preserve"> </w:t>
      </w:r>
      <w:r w:rsidR="002478ED">
        <w:rPr>
          <w:rFonts w:eastAsiaTheme="minorEastAsia"/>
        </w:rPr>
        <w:t>T</w:t>
      </w:r>
      <w:r w:rsidR="002478ED">
        <w:rPr>
          <w:rFonts w:eastAsiaTheme="minorEastAsia" w:hint="eastAsia"/>
        </w:rPr>
        <w:t>he type of participant coefficient is original as default and is normalized by (Nm-</w:t>
      </w:r>
      <w:r w:rsidR="002478ED" w:rsidRPr="002478ED">
        <w:rPr>
          <w:rFonts w:eastAsiaTheme="minorEastAsia" w:hint="eastAsia"/>
        </w:rPr>
        <w:t>1</w:t>
      </w:r>
      <w:r w:rsidR="002478ED">
        <w:rPr>
          <w:rFonts w:eastAsiaTheme="minorEastAsia" w:hint="eastAsia"/>
        </w:rPr>
        <w:t xml:space="preserve">)/Nm where Nm is the number of modules if this option is set as </w:t>
      </w:r>
      <w:r w:rsidR="002478ED">
        <w:rPr>
          <w:rFonts w:eastAsiaTheme="minorEastAsia"/>
        </w:rPr>
        <w:t>‘</w:t>
      </w:r>
      <w:r w:rsidR="002478ED">
        <w:rPr>
          <w:rFonts w:eastAsiaTheme="minorEastAsia" w:hint="eastAsia"/>
        </w:rPr>
        <w:t>n</w:t>
      </w:r>
      <w:r w:rsidR="002478ED">
        <w:rPr>
          <w:rFonts w:eastAsiaTheme="minorEastAsia"/>
        </w:rPr>
        <w:t>’</w:t>
      </w:r>
      <w:r w:rsidR="002478ED">
        <w:rPr>
          <w:rFonts w:eastAsiaTheme="minorEastAsia" w:hint="eastAsia"/>
        </w:rPr>
        <w:t xml:space="preserve">. The </w:t>
      </w:r>
      <w:r w:rsidR="002478ED">
        <w:t xml:space="preserve">outputs are </w:t>
      </w:r>
      <w:r w:rsidR="002478ED" w:rsidRPr="005D4611">
        <w:t>.</w:t>
      </w:r>
      <w:r w:rsidR="005D4611" w:rsidRPr="005D4611">
        <w:rPr>
          <w:rFonts w:eastAsiaTheme="minorEastAsia" w:hint="eastAsia"/>
          <w:i/>
        </w:rPr>
        <w:t>pc</w:t>
      </w:r>
      <w:r w:rsidR="002478ED" w:rsidRPr="005D4611">
        <w:rPr>
          <w:i/>
        </w:rPr>
        <w:t xml:space="preserve"> </w:t>
      </w:r>
      <w:r w:rsidR="002478ED">
        <w:t>files in the date directory.</w:t>
      </w:r>
    </w:p>
    <w:p w:rsidR="0091247C" w:rsidRDefault="0091247C" w:rsidP="008E705B">
      <w:pPr>
        <w:ind w:firstLine="420"/>
        <w:rPr>
          <w:rFonts w:eastAsiaTheme="minorEastAsia"/>
          <w:color w:val="FF0000"/>
        </w:rPr>
      </w:pPr>
      <w:r w:rsidRPr="009961C0">
        <w:rPr>
          <w:rFonts w:eastAsiaTheme="minorEastAsia" w:hint="eastAsia"/>
          <w:color w:val="FF0000"/>
        </w:rPr>
        <w:t>Both weighted and unweighted networks are supported</w:t>
      </w:r>
      <w:r>
        <w:rPr>
          <w:rFonts w:eastAsiaTheme="minorEastAsia" w:hint="eastAsia"/>
          <w:color w:val="FF0000"/>
        </w:rPr>
        <w:t xml:space="preserve"> for function PC_CPU</w:t>
      </w:r>
      <w:r w:rsidRPr="009961C0">
        <w:rPr>
          <w:rFonts w:eastAsiaTheme="minorEastAsia" w:hint="eastAsia"/>
          <w:color w:val="FF0000"/>
        </w:rPr>
        <w:t>.</w:t>
      </w:r>
    </w:p>
    <w:p w:rsidR="0091247C" w:rsidRDefault="0091247C" w:rsidP="008E705B">
      <w:pPr>
        <w:ind w:firstLine="420"/>
        <w:rPr>
          <w:rFonts w:eastAsiaTheme="minorEastAsia"/>
        </w:rPr>
      </w:pPr>
    </w:p>
    <w:p w:rsidR="002478ED" w:rsidRDefault="002478ED" w:rsidP="008E705B">
      <w:pPr>
        <w:ind w:firstLine="420"/>
        <w:rPr>
          <w:rFonts w:eastAsiaTheme="minorEastAsia"/>
        </w:rPr>
      </w:pPr>
      <w:r>
        <w:rPr>
          <w:rFonts w:eastAsiaTheme="minorEastAsia" w:hint="eastAsia"/>
        </w:rPr>
        <w:t>Example:</w:t>
      </w:r>
    </w:p>
    <w:p w:rsidR="002478ED" w:rsidRDefault="002478ED" w:rsidP="008E705B">
      <w:pPr>
        <w:ind w:firstLine="420"/>
        <w:rPr>
          <w:rFonts w:eastAsiaTheme="minorEastAsia"/>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Pr="002478ED">
        <w:rPr>
          <w:rFonts w:eastAsiaTheme="minorEastAsia" w:hint="eastAsia"/>
          <w:color w:val="00B050"/>
        </w:rPr>
        <w:t>#(output original participant coefficient)</w:t>
      </w:r>
    </w:p>
    <w:p w:rsidR="006F4B4D" w:rsidRDefault="002478ED" w:rsidP="008E705B">
      <w:pPr>
        <w:ind w:firstLine="420"/>
        <w:rPr>
          <w:rFonts w:eastAsiaTheme="minorEastAsia"/>
          <w:color w:val="00B050"/>
        </w:rPr>
      </w:pPr>
      <w:r>
        <w:rPr>
          <w:rFonts w:eastAsiaTheme="minorEastAsia" w:hint="eastAsia"/>
        </w:rPr>
        <w:t>./PC_CPU.exe</w:t>
      </w:r>
      <w:proofErr w:type="gramStart"/>
      <w:r>
        <w:rPr>
          <w:rFonts w:eastAsiaTheme="minorEastAsia" w:hint="eastAsia"/>
        </w:rPr>
        <w:t xml:space="preserve"> ..</w:t>
      </w:r>
      <w:proofErr w:type="gramEnd"/>
      <w:r>
        <w:rPr>
          <w:rFonts w:eastAsiaTheme="minorEastAsia" w:hint="eastAsia"/>
        </w:rPr>
        <w:t xml:space="preserve">/../data/ </w:t>
      </w:r>
      <w:r w:rsidR="00477310">
        <w:rPr>
          <w:rFonts w:eastAsiaTheme="minorEastAsia" w:hint="eastAsia"/>
        </w:rPr>
        <w:t>n</w:t>
      </w:r>
      <w:r>
        <w:rPr>
          <w:rFonts w:eastAsiaTheme="minorEastAsia" w:hint="eastAsia"/>
        </w:rPr>
        <w:t xml:space="preserve"> </w:t>
      </w:r>
      <w:r w:rsidRPr="002478ED">
        <w:rPr>
          <w:rFonts w:eastAsiaTheme="minorEastAsia" w:hint="eastAsia"/>
          <w:color w:val="00B050"/>
        </w:rPr>
        <w:t xml:space="preserve">#(output </w:t>
      </w:r>
      <w:r>
        <w:rPr>
          <w:rFonts w:eastAsiaTheme="minorEastAsia" w:hint="eastAsia"/>
          <w:color w:val="00B050"/>
        </w:rPr>
        <w:t>normalized</w:t>
      </w:r>
      <w:r w:rsidRPr="002478ED">
        <w:rPr>
          <w:rFonts w:eastAsiaTheme="minorEastAsia" w:hint="eastAsia"/>
          <w:color w:val="00B050"/>
        </w:rPr>
        <w:t xml:space="preserve"> participant coefficient)</w:t>
      </w:r>
    </w:p>
    <w:p w:rsidR="0091247C" w:rsidRPr="002478ED" w:rsidRDefault="0091247C" w:rsidP="008E705B">
      <w:pPr>
        <w:ind w:firstLine="420"/>
        <w:rPr>
          <w:rFonts w:ascii="Consolas" w:eastAsiaTheme="minorEastAsia" w:hAnsi="Consolas" w:cs="Consolas"/>
        </w:rPr>
      </w:pPr>
    </w:p>
    <w:p w:rsidR="000B5618" w:rsidRPr="000B5618" w:rsidRDefault="000B5618" w:rsidP="000D6A38">
      <w:pPr>
        <w:outlineLvl w:val="1"/>
        <w:rPr>
          <w:b/>
          <w:sz w:val="24"/>
        </w:rPr>
      </w:pPr>
      <w:r w:rsidRPr="000B5618">
        <w:rPr>
          <w:b/>
          <w:sz w:val="24"/>
        </w:rPr>
        <w:t>File Format</w:t>
      </w:r>
    </w:p>
    <w:p w:rsidR="000B5618" w:rsidRDefault="000B5618" w:rsidP="000B5618">
      <w:pPr>
        <w:ind w:firstLine="420"/>
      </w:pPr>
      <w:r>
        <w:t xml:space="preserve">The input files in the first procedure </w:t>
      </w:r>
      <w:proofErr w:type="spellStart"/>
      <w:r>
        <w:t>CUCorMat</w:t>
      </w:r>
      <w:proofErr w:type="spellEnd"/>
      <w:r>
        <w:t xml:space="preserve"> and the output files of our platform are all standard NII files with some extra restriction. Here we also introduce the format of other related files of our platform for the convenience of some users who may want to process these intermediate results.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1．The original input</w:t>
      </w:r>
    </w:p>
    <w:p w:rsidR="000B5618" w:rsidRDefault="000B5618" w:rsidP="000B5618">
      <w:pPr>
        <w:ind w:firstLine="420"/>
      </w:pPr>
      <w:r>
        <w:t>NII files for BOLD signals and mask data. Little-endian (</w:t>
      </w:r>
      <w:proofErr w:type="spellStart"/>
      <w:r>
        <w:t>ieee</w:t>
      </w:r>
      <w:proofErr w:type="spellEnd"/>
      <w:r>
        <w:t xml:space="preserve">-le) NII files with single-precision floating point numbers (float) are required. </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2．CSR</w:t>
      </w:r>
    </w:p>
    <w:p w:rsidR="000B5618" w:rsidRPr="009961C0" w:rsidRDefault="000B5618" w:rsidP="000B5618">
      <w:pPr>
        <w:ind w:firstLine="420"/>
        <w:rPr>
          <w:rFonts w:eastAsiaTheme="minorEastAsia"/>
        </w:rPr>
      </w:pPr>
      <w:proofErr w:type="gramStart"/>
      <w:r w:rsidRPr="000B5618">
        <w:rPr>
          <w:i/>
        </w:rPr>
        <w:t>.</w:t>
      </w:r>
      <w:proofErr w:type="spellStart"/>
      <w:r w:rsidRPr="000B5618">
        <w:rPr>
          <w:i/>
        </w:rPr>
        <w:t>csr</w:t>
      </w:r>
      <w:proofErr w:type="spellEnd"/>
      <w:proofErr w:type="gramEnd"/>
      <w:r>
        <w:t xml:space="preserve"> file (Compressed Sparse Row). The first 32-bit integer indicates the length of array </w:t>
      </w:r>
      <w:proofErr w:type="gramStart"/>
      <w:r w:rsidRPr="000B5618">
        <w:rPr>
          <w:i/>
        </w:rPr>
        <w:t>R</w:t>
      </w:r>
      <w:r>
        <w:t xml:space="preserve"> ,</w:t>
      </w:r>
      <w:proofErr w:type="gramEnd"/>
      <w:r>
        <w:t xml:space="preserve"> which is the number of voxels </w:t>
      </w:r>
      <w:r w:rsidRPr="000B5618">
        <w:rPr>
          <w:i/>
        </w:rPr>
        <w:t>N</w:t>
      </w:r>
      <w:r>
        <w:rPr>
          <w:rFonts w:hint="eastAsia"/>
        </w:rPr>
        <w:t>+1</w:t>
      </w:r>
      <w:r>
        <w:t xml:space="preserve">, followed by </w:t>
      </w:r>
      <w:r w:rsidRPr="000B5618">
        <w:rPr>
          <w:i/>
        </w:rPr>
        <w:t>N</w:t>
      </w:r>
      <w:r>
        <w:rPr>
          <w:rFonts w:hint="eastAsia"/>
        </w:rPr>
        <w:t>+1</w:t>
      </w:r>
      <w:r>
        <w:t xml:space="preserve"> 32-bit integers of the array </w:t>
      </w:r>
      <w:r w:rsidRPr="000B5618">
        <w:rPr>
          <w:i/>
        </w:rPr>
        <w:t>R</w:t>
      </w:r>
      <w:r>
        <w:t xml:space="preserve">. Next is a 32-bit integer indicating the length of array </w:t>
      </w:r>
      <w:r w:rsidRPr="000B5618">
        <w:rPr>
          <w:i/>
        </w:rPr>
        <w:t>C</w:t>
      </w:r>
      <w:r>
        <w:t xml:space="preserve">, which equals the number of edges </w:t>
      </w:r>
      <w:r w:rsidRPr="000B5618">
        <w:rPr>
          <w:i/>
        </w:rPr>
        <w:t>E</w:t>
      </w:r>
      <w:r>
        <w:t xml:space="preserve">, followed by </w:t>
      </w:r>
      <w:r w:rsidRPr="000B5618">
        <w:rPr>
          <w:i/>
        </w:rPr>
        <w:t>E</w:t>
      </w:r>
      <w:r>
        <w:t xml:space="preserve"> 32-bit integers of the array </w:t>
      </w:r>
      <w:r w:rsidRPr="000B5618">
        <w:rPr>
          <w:i/>
        </w:rPr>
        <w:t>C</w:t>
      </w:r>
      <w:r>
        <w:t>.</w:t>
      </w:r>
      <w:r w:rsidR="009961C0">
        <w:rPr>
          <w:rFonts w:eastAsiaTheme="minorEastAsia" w:hint="eastAsia"/>
        </w:rPr>
        <w:t xml:space="preserve"> That</w:t>
      </w:r>
      <w:r w:rsidR="009961C0">
        <w:rPr>
          <w:rFonts w:eastAsiaTheme="minorEastAsia"/>
        </w:rPr>
        <w:t>’</w:t>
      </w:r>
      <w:r w:rsidR="009961C0">
        <w:rPr>
          <w:rFonts w:eastAsiaTheme="minorEastAsia" w:hint="eastAsia"/>
        </w:rPr>
        <w:t>s all for the unweighted network.</w:t>
      </w:r>
      <w:r w:rsidR="008D1605">
        <w:rPr>
          <w:rFonts w:eastAsiaTheme="minorEastAsia" w:hint="eastAsia"/>
        </w:rPr>
        <w:t xml:space="preserve"> If the network is weighted, the final part is a 32-bit </w:t>
      </w:r>
      <w:r w:rsidR="009961C0">
        <w:rPr>
          <w:rFonts w:eastAsiaTheme="minorEastAsia" w:hint="eastAsia"/>
        </w:rPr>
        <w:t xml:space="preserve">integer indicating the length of array V, </w:t>
      </w:r>
      <w:r w:rsidR="009961C0">
        <w:t xml:space="preserve">which </w:t>
      </w:r>
      <w:r w:rsidR="009961C0">
        <w:rPr>
          <w:rFonts w:eastAsiaTheme="minorEastAsia" w:hint="eastAsia"/>
        </w:rPr>
        <w:t xml:space="preserve">also </w:t>
      </w:r>
      <w:r w:rsidR="009961C0">
        <w:t xml:space="preserve">equals the number of edges </w:t>
      </w:r>
      <w:r w:rsidR="009961C0" w:rsidRPr="000B5618">
        <w:rPr>
          <w:i/>
        </w:rPr>
        <w:t>E</w:t>
      </w:r>
      <w:r w:rsidR="009961C0">
        <w:rPr>
          <w:rFonts w:eastAsiaTheme="minorEastAsia" w:hint="eastAsia"/>
          <w:i/>
        </w:rPr>
        <w:t xml:space="preserve">, </w:t>
      </w:r>
      <w:r w:rsidR="009961C0">
        <w:t xml:space="preserve">followed by </w:t>
      </w:r>
      <w:r w:rsidR="009961C0" w:rsidRPr="000B5618">
        <w:rPr>
          <w:i/>
        </w:rPr>
        <w:t>E</w:t>
      </w:r>
      <w:r w:rsidR="009961C0">
        <w:t xml:space="preserve"> 32-bit </w:t>
      </w:r>
      <w:r w:rsidR="009961C0">
        <w:rPr>
          <w:rFonts w:eastAsiaTheme="minorEastAsia" w:hint="eastAsia"/>
        </w:rPr>
        <w:t>float</w:t>
      </w:r>
      <w:r w:rsidR="009961C0">
        <w:t xml:space="preserve">s of the array </w:t>
      </w:r>
      <w:r w:rsidR="009961C0">
        <w:rPr>
          <w:rFonts w:eastAsiaTheme="minorEastAsia" w:hint="eastAsia"/>
        </w:rPr>
        <w:t xml:space="preserve">V, indicating the weight of each edge remained after </w:t>
      </w:r>
      <w:proofErr w:type="spellStart"/>
      <w:r w:rsidR="009961C0">
        <w:rPr>
          <w:rFonts w:eastAsiaTheme="minorEastAsia" w:hint="eastAsia"/>
        </w:rPr>
        <w:t>thresholding</w:t>
      </w:r>
      <w:proofErr w:type="spellEnd"/>
      <w:r w:rsidR="009961C0">
        <w:rPr>
          <w:rFonts w:eastAsiaTheme="minorEastAsia" w:hint="eastAsia"/>
        </w:rPr>
        <w:t>).</w:t>
      </w:r>
    </w:p>
    <w:p w:rsidR="000B5618" w:rsidRDefault="000B5618" w:rsidP="000B5618">
      <w:pPr>
        <w:ind w:firstLine="420"/>
      </w:pPr>
    </w:p>
    <w:p w:rsidR="000B5618" w:rsidRPr="000B5618" w:rsidRDefault="000B5618" w:rsidP="000D6A38">
      <w:pPr>
        <w:ind w:firstLine="420"/>
        <w:outlineLvl w:val="2"/>
        <w:rPr>
          <w:color w:val="548DD4" w:themeColor="text2" w:themeTint="99"/>
        </w:rPr>
      </w:pPr>
      <w:r w:rsidRPr="000B5618">
        <w:rPr>
          <w:rFonts w:hint="eastAsia"/>
          <w:color w:val="548DD4" w:themeColor="text2" w:themeTint="99"/>
        </w:rPr>
        <w:t>3．Characteristics results</w:t>
      </w:r>
    </w:p>
    <w:p w:rsidR="000B5618" w:rsidRDefault="000B5618" w:rsidP="000B5618">
      <w:pPr>
        <w:ind w:firstLine="420"/>
      </w:pPr>
      <w:r w:rsidRPr="000B5618">
        <w:rPr>
          <w:rFonts w:hint="eastAsia"/>
          <w:i/>
        </w:rPr>
        <w:t>.</w:t>
      </w:r>
      <w:proofErr w:type="spellStart"/>
      <w:r w:rsidRPr="000B5618">
        <w:rPr>
          <w:rFonts w:hint="eastAsia"/>
          <w:i/>
        </w:rPr>
        <w:t>deg</w:t>
      </w:r>
      <w:proofErr w:type="spellEnd"/>
      <w:r w:rsidRPr="000B5618">
        <w:rPr>
          <w:rFonts w:hint="eastAsia"/>
          <w:i/>
        </w:rPr>
        <w:t xml:space="preserve"> .</w:t>
      </w:r>
      <w:proofErr w:type="spellStart"/>
      <w:r w:rsidRPr="000B5618">
        <w:rPr>
          <w:rFonts w:hint="eastAsia"/>
          <w:i/>
        </w:rPr>
        <w:t>cp</w:t>
      </w:r>
      <w:proofErr w:type="spellEnd"/>
      <w:r w:rsidRPr="000B5618">
        <w:rPr>
          <w:rFonts w:hint="eastAsia"/>
          <w:i/>
        </w:rPr>
        <w:t xml:space="preserve"> .eff .</w:t>
      </w:r>
      <w:proofErr w:type="spellStart"/>
      <w:r w:rsidRPr="000B5618">
        <w:rPr>
          <w:rFonts w:hint="eastAsia"/>
          <w:i/>
        </w:rPr>
        <w:t>bc</w:t>
      </w:r>
      <w:proofErr w:type="spellEnd"/>
      <w:r w:rsidR="00D31E81">
        <w:rPr>
          <w:i/>
        </w:rPr>
        <w:t xml:space="preserve"> .</w:t>
      </w:r>
      <w:proofErr w:type="spellStart"/>
      <w:r w:rsidR="00D31E81">
        <w:rPr>
          <w:i/>
        </w:rPr>
        <w:t>modu</w:t>
      </w:r>
      <w:proofErr w:type="spellEnd"/>
      <w:r w:rsidR="00D31E81">
        <w:rPr>
          <w:i/>
        </w:rPr>
        <w:t xml:space="preserve"> .pc</w:t>
      </w:r>
      <w:r w:rsidRPr="000B5618">
        <w:rPr>
          <w:rFonts w:hint="eastAsia"/>
        </w:rPr>
        <w:t>, files with the first 32-</w:t>
      </w:r>
      <w:r w:rsidR="005842F8">
        <w:t xml:space="preserve">bit </w:t>
      </w:r>
      <w:r w:rsidRPr="000B5618">
        <w:rPr>
          <w:rFonts w:hint="eastAsia"/>
        </w:rPr>
        <w:t xml:space="preserve">integer indicating the number of voxels </w:t>
      </w:r>
      <w:r w:rsidRPr="000B5618">
        <w:rPr>
          <w:rFonts w:hint="eastAsia"/>
          <w:i/>
        </w:rPr>
        <w:t>N</w:t>
      </w:r>
      <w:r w:rsidR="005842F8">
        <w:rPr>
          <w:rFonts w:eastAsiaTheme="minorEastAsia" w:hint="eastAsia"/>
        </w:rPr>
        <w:t>,</w:t>
      </w:r>
      <w:r w:rsidR="005842F8">
        <w:rPr>
          <w:rFonts w:eastAsiaTheme="minorEastAsia"/>
        </w:rPr>
        <w:t xml:space="preserve"> </w:t>
      </w:r>
      <w:r w:rsidRPr="000B5618">
        <w:rPr>
          <w:rFonts w:hint="eastAsia"/>
        </w:rPr>
        <w:t xml:space="preserve">followed </w:t>
      </w:r>
      <w:r w:rsidRPr="000B5618">
        <w:t xml:space="preserve">by </w:t>
      </w:r>
      <w:r w:rsidRPr="000B5618">
        <w:rPr>
          <w:i/>
        </w:rPr>
        <w:t>N</w:t>
      </w:r>
      <w:r w:rsidRPr="000B5618">
        <w:t xml:space="preserve"> integers (nodal degree</w:t>
      </w:r>
      <w:r w:rsidR="007D5F9F">
        <w:rPr>
          <w:rFonts w:eastAsiaTheme="minorEastAsia" w:hint="eastAsia"/>
        </w:rPr>
        <w:t xml:space="preserve"> </w:t>
      </w:r>
      <w:r w:rsidR="0091247C">
        <w:rPr>
          <w:rFonts w:eastAsiaTheme="minorEastAsia" w:hint="eastAsia"/>
        </w:rPr>
        <w:t>(</w:t>
      </w:r>
      <w:r w:rsidR="007D5F9F">
        <w:rPr>
          <w:rFonts w:eastAsiaTheme="minorEastAsia" w:hint="eastAsia"/>
        </w:rPr>
        <w:t>.deg</w:t>
      </w:r>
      <w:r w:rsidR="0091247C">
        <w:rPr>
          <w:rFonts w:eastAsiaTheme="minorEastAsia" w:hint="eastAsia"/>
        </w:rPr>
        <w:t>), if the network is unweighted</w:t>
      </w:r>
      <w:r w:rsidR="00D31E81">
        <w:t>, module</w:t>
      </w:r>
      <w:r w:rsidR="007D5F9F">
        <w:rPr>
          <w:rFonts w:eastAsiaTheme="minorEastAsia" w:hint="eastAsia"/>
        </w:rPr>
        <w:t xml:space="preserve"> </w:t>
      </w:r>
      <w:r w:rsidR="0091247C">
        <w:rPr>
          <w:rFonts w:eastAsiaTheme="minorEastAsia" w:hint="eastAsia"/>
        </w:rPr>
        <w:t>index (</w:t>
      </w:r>
      <w:r w:rsidR="007D5F9F">
        <w:rPr>
          <w:rFonts w:eastAsiaTheme="minorEastAsia" w:hint="eastAsia"/>
        </w:rPr>
        <w:t>.</w:t>
      </w:r>
      <w:proofErr w:type="spellStart"/>
      <w:r w:rsidR="007D5F9F">
        <w:rPr>
          <w:rFonts w:eastAsiaTheme="minorEastAsia" w:hint="eastAsia"/>
        </w:rPr>
        <w:t>modu</w:t>
      </w:r>
      <w:proofErr w:type="spellEnd"/>
      <w:r w:rsidR="0091247C">
        <w:rPr>
          <w:rFonts w:eastAsiaTheme="minorEastAsia" w:hint="eastAsia"/>
        </w:rPr>
        <w:t>)</w:t>
      </w:r>
      <w:r w:rsidR="00990D4E">
        <w:rPr>
          <w:rFonts w:eastAsiaTheme="minorEastAsia" w:hint="eastAsia"/>
        </w:rPr>
        <w:t>),</w:t>
      </w:r>
      <w:r w:rsidRPr="000B5618">
        <w:t xml:space="preserve"> or </w:t>
      </w:r>
      <w:r w:rsidR="00990D4E">
        <w:rPr>
          <w:rFonts w:eastAsiaTheme="minorEastAsia" w:hint="eastAsia"/>
        </w:rPr>
        <w:t xml:space="preserve">N </w:t>
      </w:r>
      <w:r w:rsidRPr="000B5618">
        <w:t>float numbers (</w:t>
      </w:r>
      <w:r w:rsidR="005D4611">
        <w:rPr>
          <w:rFonts w:eastAsiaTheme="minorEastAsia" w:hint="eastAsia"/>
        </w:rPr>
        <w:t xml:space="preserve">nodal degree (.deg, if the network is weighted) </w:t>
      </w:r>
      <w:r w:rsidRPr="000B5618">
        <w:t>clustering coefficient</w:t>
      </w:r>
      <w:r w:rsidR="007D5F9F">
        <w:rPr>
          <w:rFonts w:eastAsiaTheme="minorEastAsia" w:hint="eastAsia"/>
        </w:rPr>
        <w:t xml:space="preserve"> (.</w:t>
      </w:r>
      <w:proofErr w:type="spellStart"/>
      <w:r w:rsidR="007D5F9F">
        <w:rPr>
          <w:rFonts w:eastAsiaTheme="minorEastAsia" w:hint="eastAsia"/>
        </w:rPr>
        <w:t>cp</w:t>
      </w:r>
      <w:proofErr w:type="spellEnd"/>
      <w:r w:rsidR="007D5F9F">
        <w:rPr>
          <w:rFonts w:eastAsiaTheme="minorEastAsia" w:hint="eastAsia"/>
        </w:rPr>
        <w:t>),</w:t>
      </w:r>
      <w:r w:rsidRPr="000B5618">
        <w:t xml:space="preserve"> </w:t>
      </w:r>
      <w:r>
        <w:rPr>
          <w:rFonts w:hint="eastAsia"/>
        </w:rPr>
        <w:t>nodal</w:t>
      </w:r>
      <w:r w:rsidRPr="000B5618">
        <w:t xml:space="preserve"> efficiency</w:t>
      </w:r>
      <w:r w:rsidR="007D5F9F">
        <w:rPr>
          <w:rFonts w:eastAsiaTheme="minorEastAsia" w:hint="eastAsia"/>
        </w:rPr>
        <w:t xml:space="preserve"> (.eff), </w:t>
      </w:r>
      <w:proofErr w:type="spellStart"/>
      <w:r w:rsidR="007D5F9F">
        <w:rPr>
          <w:rFonts w:eastAsiaTheme="minorEastAsia" w:hint="eastAsia"/>
        </w:rPr>
        <w:t>betweenness</w:t>
      </w:r>
      <w:proofErr w:type="spellEnd"/>
      <w:r w:rsidR="007D5F9F">
        <w:rPr>
          <w:rFonts w:eastAsiaTheme="minorEastAsia" w:hint="eastAsia"/>
        </w:rPr>
        <w:t xml:space="preserve"> centrality (.</w:t>
      </w:r>
      <w:proofErr w:type="spellStart"/>
      <w:r w:rsidR="007D5F9F">
        <w:rPr>
          <w:rFonts w:eastAsiaTheme="minorEastAsia" w:hint="eastAsia"/>
        </w:rPr>
        <w:t>bc</w:t>
      </w:r>
      <w:proofErr w:type="spellEnd"/>
      <w:r w:rsidR="007D5F9F">
        <w:rPr>
          <w:rFonts w:eastAsiaTheme="minorEastAsia" w:hint="eastAsia"/>
        </w:rPr>
        <w:t>), or participant coefficient (.pc)</w:t>
      </w:r>
      <w:r w:rsidRPr="000B5618">
        <w:t>) representing the corresponding characteristics of that voxel.</w:t>
      </w:r>
    </w:p>
    <w:p w:rsidR="000B5618" w:rsidRDefault="000B5618" w:rsidP="000B5618">
      <w:pPr>
        <w:ind w:firstLine="420"/>
      </w:pPr>
    </w:p>
    <w:p w:rsidR="005842F8" w:rsidRDefault="000B5618" w:rsidP="000D6A38">
      <w:pPr>
        <w:ind w:firstLine="420"/>
        <w:outlineLvl w:val="2"/>
        <w:rPr>
          <w:color w:val="548DD4" w:themeColor="text2" w:themeTint="99"/>
        </w:rPr>
      </w:pPr>
      <w:r w:rsidRPr="000B5618">
        <w:rPr>
          <w:rFonts w:hint="eastAsia"/>
          <w:color w:val="548DD4" w:themeColor="text2" w:themeTint="99"/>
        </w:rPr>
        <w:t>4</w:t>
      </w:r>
      <w:r w:rsidR="005842F8">
        <w:rPr>
          <w:color w:val="548DD4" w:themeColor="text2" w:themeTint="99"/>
        </w:rPr>
        <w:t>. Correlation matrices</w:t>
      </w:r>
    </w:p>
    <w:p w:rsidR="005842F8" w:rsidRDefault="005842F8" w:rsidP="000B5618">
      <w:pPr>
        <w:ind w:firstLine="420"/>
      </w:pPr>
      <w:proofErr w:type="gramStart"/>
      <w:r w:rsidRPr="005842F8">
        <w:rPr>
          <w:i/>
        </w:rPr>
        <w:t>.</w:t>
      </w:r>
      <w:proofErr w:type="spellStart"/>
      <w:r w:rsidRPr="005842F8">
        <w:rPr>
          <w:i/>
        </w:rPr>
        <w:t>cormat</w:t>
      </w:r>
      <w:proofErr w:type="spellEnd"/>
      <w:proofErr w:type="gramEnd"/>
      <w:r>
        <w:t xml:space="preserve"> files begin with a 32-bit integer indicating the number of following numbers, which equals N(N-1)/2 if N is the number of rows or columns. These correlation indexes are 32-bit float numbers. Note that correlation matrices are symmetric and we only </w:t>
      </w:r>
      <w:proofErr w:type="gramStart"/>
      <w:r>
        <w:t>stores</w:t>
      </w:r>
      <w:proofErr w:type="gramEnd"/>
      <w:r>
        <w:t xml:space="preserve"> the </w:t>
      </w:r>
      <w:r w:rsidRPr="005842F8">
        <w:rPr>
          <w:i/>
        </w:rPr>
        <w:t>upper</w:t>
      </w:r>
      <w:r>
        <w:t>-triangle part.</w:t>
      </w:r>
    </w:p>
    <w:p w:rsidR="005842F8" w:rsidRPr="005842F8" w:rsidRDefault="005842F8" w:rsidP="000B5618">
      <w:pPr>
        <w:ind w:firstLine="420"/>
      </w:pPr>
    </w:p>
    <w:p w:rsidR="000B5618" w:rsidRPr="000B5618" w:rsidRDefault="005842F8" w:rsidP="000D6A38">
      <w:pPr>
        <w:ind w:firstLine="420"/>
        <w:outlineLvl w:val="2"/>
        <w:rPr>
          <w:color w:val="548DD4" w:themeColor="text2" w:themeTint="99"/>
        </w:rPr>
      </w:pPr>
      <w:r>
        <w:rPr>
          <w:color w:val="548DD4" w:themeColor="text2" w:themeTint="99"/>
        </w:rPr>
        <w:t>5</w:t>
      </w:r>
      <w:r w:rsidR="000B5618" w:rsidRPr="000B5618">
        <w:rPr>
          <w:rFonts w:hint="eastAsia"/>
          <w:color w:val="548DD4" w:themeColor="text2" w:themeTint="99"/>
        </w:rPr>
        <w:t>．Output NII file</w:t>
      </w:r>
    </w:p>
    <w:p w:rsidR="000B5618" w:rsidRDefault="000B5618" w:rsidP="000B5618">
      <w:pPr>
        <w:ind w:firstLine="420"/>
      </w:pPr>
      <w:r>
        <w:t xml:space="preserve">All the result </w:t>
      </w:r>
      <w:proofErr w:type="gramStart"/>
      <w:r>
        <w:t>files</w:t>
      </w:r>
      <w:r w:rsidRPr="000B5618">
        <w:rPr>
          <w:i/>
        </w:rPr>
        <w:t xml:space="preserve"> .</w:t>
      </w:r>
      <w:proofErr w:type="spellStart"/>
      <w:r w:rsidRPr="000B5618">
        <w:rPr>
          <w:i/>
        </w:rPr>
        <w:t>deg</w:t>
      </w:r>
      <w:proofErr w:type="spellEnd"/>
      <w:proofErr w:type="gramEnd"/>
      <w:r w:rsidRPr="000B5618">
        <w:rPr>
          <w:i/>
        </w:rPr>
        <w:t xml:space="preserve"> .</w:t>
      </w:r>
      <w:proofErr w:type="spellStart"/>
      <w:r w:rsidRPr="000B5618">
        <w:rPr>
          <w:i/>
        </w:rPr>
        <w:t>cp</w:t>
      </w:r>
      <w:proofErr w:type="spellEnd"/>
      <w:r w:rsidRPr="000B5618">
        <w:rPr>
          <w:i/>
        </w:rPr>
        <w:t xml:space="preserve"> .e</w:t>
      </w:r>
      <w:r w:rsidRPr="000B5618">
        <w:rPr>
          <w:rFonts w:hint="eastAsia"/>
          <w:i/>
        </w:rPr>
        <w:t>ff</w:t>
      </w:r>
      <w:r w:rsidRPr="000B5618">
        <w:rPr>
          <w:i/>
        </w:rPr>
        <w:t xml:space="preserve"> .</w:t>
      </w:r>
      <w:proofErr w:type="spellStart"/>
      <w:r w:rsidRPr="000B5618">
        <w:rPr>
          <w:i/>
        </w:rPr>
        <w:t>bc</w:t>
      </w:r>
      <w:proofErr w:type="spellEnd"/>
      <w:r>
        <w:t xml:space="preserve"> </w:t>
      </w:r>
      <w:r w:rsidR="0091247C">
        <w:rPr>
          <w:rFonts w:eastAsiaTheme="minorEastAsia" w:hint="eastAsia"/>
        </w:rPr>
        <w:t>.</w:t>
      </w:r>
      <w:r w:rsidR="0091247C" w:rsidRPr="0091247C">
        <w:rPr>
          <w:rFonts w:eastAsiaTheme="minorEastAsia" w:hint="eastAsia"/>
          <w:i/>
        </w:rPr>
        <w:t>pc</w:t>
      </w:r>
      <w:r w:rsidR="0091247C">
        <w:rPr>
          <w:rFonts w:eastAsiaTheme="minorEastAsia" w:hint="eastAsia"/>
        </w:rPr>
        <w:t xml:space="preserve"> </w:t>
      </w:r>
      <w:r>
        <w:t xml:space="preserve">are converted to standard NII file using </w:t>
      </w:r>
      <w:proofErr w:type="spellStart"/>
      <w:r>
        <w:t>ConvertNII</w:t>
      </w:r>
      <w:proofErr w:type="spellEnd"/>
      <w:r>
        <w:t>().</w:t>
      </w:r>
    </w:p>
    <w:p w:rsidR="004B01F0" w:rsidRDefault="004B01F0" w:rsidP="004B01F0">
      <w:pPr>
        <w:outlineLvl w:val="1"/>
        <w:rPr>
          <w:b/>
          <w:sz w:val="24"/>
        </w:rPr>
      </w:pPr>
      <w:r w:rsidRPr="004B01F0">
        <w:rPr>
          <w:b/>
          <w:sz w:val="24"/>
        </w:rPr>
        <w:t>Figure Sets</w:t>
      </w:r>
    </w:p>
    <w:p w:rsidR="004B01F0" w:rsidRPr="004B01F0" w:rsidRDefault="004B01F0" w:rsidP="004B01F0">
      <w:pPr>
        <w:ind w:firstLine="420"/>
        <w:outlineLvl w:val="2"/>
        <w:rPr>
          <w:rFonts w:eastAsiaTheme="minorEastAsia" w:hint="eastAsia"/>
          <w:color w:val="548DD4" w:themeColor="text2" w:themeTint="99"/>
        </w:rPr>
      </w:pPr>
      <w:r w:rsidRPr="004B01F0">
        <w:rPr>
          <w:color w:val="548DD4" w:themeColor="text2" w:themeTint="99"/>
        </w:rPr>
        <w:t>Fig1</w:t>
      </w:r>
    </w:p>
    <w:p w:rsidR="004B01F0" w:rsidRDefault="004B01F0" w:rsidP="009917BD">
      <w:pPr>
        <w:rPr>
          <w:rFonts w:eastAsiaTheme="minorEastAsia"/>
        </w:rPr>
      </w:pPr>
      <w:r w:rsidRPr="004B01F0">
        <w:rPr>
          <w:noProof/>
        </w:rPr>
        <w:drawing>
          <wp:inline distT="0" distB="0" distL="0" distR="0">
            <wp:extent cx="5277600" cy="3416400"/>
            <wp:effectExtent l="0" t="0" r="0" b="0"/>
            <wp:docPr id="1" name="图片 1" descr="E:\Documents\review\poster\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review\poster\Fig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7600" cy="3416400"/>
                    </a:xfrm>
                    <a:prstGeom prst="rect">
                      <a:avLst/>
                    </a:prstGeom>
                    <a:noFill/>
                    <a:ln>
                      <a:noFill/>
                    </a:ln>
                  </pic:spPr>
                </pic:pic>
              </a:graphicData>
            </a:graphic>
          </wp:inline>
        </w:drawing>
      </w:r>
    </w:p>
    <w:p w:rsidR="004B01F0" w:rsidRPr="004B01F0" w:rsidRDefault="004B01F0" w:rsidP="009917BD">
      <w:pPr>
        <w:jc w:val="center"/>
        <w:rPr>
          <w:rFonts w:eastAsiaTheme="minorEastAsia" w:hint="eastAsia"/>
        </w:rPr>
      </w:pPr>
      <w:bookmarkStart w:id="0" w:name="_GoBack"/>
      <w:bookmarkEnd w:id="0"/>
      <w:r>
        <w:rPr>
          <w:rFonts w:eastAsiaTheme="minorEastAsia" w:hint="eastAsia"/>
        </w:rPr>
        <w:t>Fig1. GUI of PAGANI platform</w:t>
      </w:r>
    </w:p>
    <w:sectPr w:rsidR="004B01F0" w:rsidRPr="004B01F0" w:rsidSect="007870EE">
      <w:footerReference w:type="even" r:id="rId9"/>
      <w:footerReference w:type="default" r:id="rId10"/>
      <w:footerReference w:type="first" r:id="rId11"/>
      <w:pgSz w:w="11906" w:h="16838"/>
      <w:pgMar w:top="1440" w:right="1797" w:bottom="1440" w:left="1797"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BC8" w:rsidRDefault="00982BC8">
      <w:r>
        <w:separator/>
      </w:r>
    </w:p>
  </w:endnote>
  <w:endnote w:type="continuationSeparator" w:id="0">
    <w:p w:rsidR="00982BC8" w:rsidRDefault="00982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961C4F">
    <w:pPr>
      <w:pStyle w:val="a6"/>
      <w:framePr w:h="0" w:wrap="around" w:vAnchor="text" w:hAnchor="margin" w:xAlign="center" w:y="1"/>
      <w:rPr>
        <w:rStyle w:val="a7"/>
      </w:rPr>
    </w:pPr>
    <w:r>
      <w:fldChar w:fldCharType="begin"/>
    </w:r>
    <w:r w:rsidR="00C853C9">
      <w:rPr>
        <w:rStyle w:val="a7"/>
      </w:rPr>
      <w:instrText xml:space="preserve">PAGE  </w:instrText>
    </w:r>
    <w:r>
      <w:fldChar w:fldCharType="end"/>
    </w:r>
  </w:p>
  <w:p w:rsidR="00C853C9" w:rsidRDefault="00C853C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3C9" w:rsidRDefault="00C853C9">
    <w:pPr>
      <w:pStyle w:val="a6"/>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BC8" w:rsidRDefault="00982BC8">
      <w:r>
        <w:separator/>
      </w:r>
    </w:p>
  </w:footnote>
  <w:footnote w:type="continuationSeparator" w:id="0">
    <w:p w:rsidR="00982BC8" w:rsidRDefault="00982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A0349"/>
    <w:multiLevelType w:val="hybridMultilevel"/>
    <w:tmpl w:val="7F4ADA4C"/>
    <w:lvl w:ilvl="0" w:tplc="FFF03EEE">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 w15:restartNumberingAfterBreak="0">
    <w:nsid w:val="33C83FF4"/>
    <w:multiLevelType w:val="hybridMultilevel"/>
    <w:tmpl w:val="D10A1C3C"/>
    <w:lvl w:ilvl="0" w:tplc="C312025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79E57B8"/>
    <w:multiLevelType w:val="hybridMultilevel"/>
    <w:tmpl w:val="DBA015E8"/>
    <w:lvl w:ilvl="0" w:tplc="D974CC80">
      <w:start w:val="2"/>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15:restartNumberingAfterBreak="0">
    <w:nsid w:val="3C9A273A"/>
    <w:multiLevelType w:val="hybridMultilevel"/>
    <w:tmpl w:val="0212C252"/>
    <w:lvl w:ilvl="0" w:tplc="203AB158">
      <w:start w:val="1"/>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4" w15:restartNumberingAfterBreak="0">
    <w:nsid w:val="56DA3511"/>
    <w:multiLevelType w:val="multilevel"/>
    <w:tmpl w:val="00000000"/>
    <w:lvl w:ilvl="0">
      <w:start w:val="1"/>
      <w:numFmt w:val="chineseCountingThousand"/>
      <w:lvlText w:val="第%1条"/>
      <w:lvlJc w:val="left"/>
      <w:pPr>
        <w:tabs>
          <w:tab w:val="num" w:pos="2972"/>
        </w:tabs>
        <w:ind w:left="2972" w:hanging="420"/>
      </w:pPr>
      <w:rPr>
        <w:rFonts w:eastAsia="黑体" w:hint="eastAsia"/>
        <w:b w:val="0"/>
        <w:i w:val="0"/>
      </w:rPr>
    </w:lvl>
    <w:lvl w:ilvl="1">
      <w:start w:val="1"/>
      <w:numFmt w:val="chineseCountingThousand"/>
      <w:lvlText w:val="(%2)"/>
      <w:lvlJc w:val="left"/>
      <w:pPr>
        <w:tabs>
          <w:tab w:val="num" w:pos="1380"/>
        </w:tabs>
        <w:ind w:left="1380" w:hanging="420"/>
      </w:pPr>
      <w:rPr>
        <w:rFonts w:hint="eastAsia"/>
        <w:b w:val="0"/>
        <w:i w:val="0"/>
      </w:rPr>
    </w:lvl>
    <w:lvl w:ilvl="2">
      <w:start w:val="1"/>
      <w:numFmt w:val="japaneseCounting"/>
      <w:lvlText w:val="%3、"/>
      <w:lvlJc w:val="left"/>
      <w:pPr>
        <w:tabs>
          <w:tab w:val="num" w:pos="2100"/>
        </w:tabs>
        <w:ind w:left="2100" w:hanging="720"/>
      </w:pPr>
      <w:rPr>
        <w:rFonts w:hint="default"/>
        <w:color w:val="000000"/>
      </w:rPr>
    </w:lvl>
    <w:lvl w:ilvl="3">
      <w:start w:val="1"/>
      <w:numFmt w:val="decimal"/>
      <w:lvlText w:val="（%4）"/>
      <w:lvlJc w:val="left"/>
      <w:pPr>
        <w:tabs>
          <w:tab w:val="num" w:pos="2520"/>
        </w:tabs>
        <w:ind w:left="2520" w:hanging="720"/>
      </w:pPr>
      <w:rPr>
        <w:rFonts w:hint="default"/>
      </w:rPr>
    </w:lvl>
    <w:lvl w:ilvl="4">
      <w:start w:val="1"/>
      <w:numFmt w:val="decimalFullWidth"/>
      <w:lvlText w:val="（%5）"/>
      <w:lvlJc w:val="left"/>
      <w:pPr>
        <w:tabs>
          <w:tab w:val="num" w:pos="3030"/>
        </w:tabs>
        <w:ind w:left="3030" w:hanging="810"/>
      </w:pPr>
      <w:rPr>
        <w:rFonts w:hint="default"/>
      </w:r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num w:numId="1">
    <w:abstractNumId w:val="4"/>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7993"/>
    <w:rsid w:val="00007FBE"/>
    <w:rsid w:val="000115DF"/>
    <w:rsid w:val="00016ACD"/>
    <w:rsid w:val="000468A8"/>
    <w:rsid w:val="00057C55"/>
    <w:rsid w:val="00077428"/>
    <w:rsid w:val="00081060"/>
    <w:rsid w:val="00085F91"/>
    <w:rsid w:val="00090AD7"/>
    <w:rsid w:val="000B5618"/>
    <w:rsid w:val="000D6A38"/>
    <w:rsid w:val="000E0F46"/>
    <w:rsid w:val="000F6314"/>
    <w:rsid w:val="00127C76"/>
    <w:rsid w:val="001559DD"/>
    <w:rsid w:val="00172A27"/>
    <w:rsid w:val="001A5856"/>
    <w:rsid w:val="001C1A16"/>
    <w:rsid w:val="001D0EBB"/>
    <w:rsid w:val="00203620"/>
    <w:rsid w:val="0020783F"/>
    <w:rsid w:val="0022555E"/>
    <w:rsid w:val="002355E5"/>
    <w:rsid w:val="002449DB"/>
    <w:rsid w:val="002478ED"/>
    <w:rsid w:val="00254387"/>
    <w:rsid w:val="002825B7"/>
    <w:rsid w:val="002C26BD"/>
    <w:rsid w:val="002C79BB"/>
    <w:rsid w:val="002D108A"/>
    <w:rsid w:val="002D33B5"/>
    <w:rsid w:val="002E3D1C"/>
    <w:rsid w:val="0030204A"/>
    <w:rsid w:val="00312729"/>
    <w:rsid w:val="003155CE"/>
    <w:rsid w:val="00325319"/>
    <w:rsid w:val="00356C0A"/>
    <w:rsid w:val="00364C72"/>
    <w:rsid w:val="00364F70"/>
    <w:rsid w:val="00395E7D"/>
    <w:rsid w:val="003A69F5"/>
    <w:rsid w:val="003C76CF"/>
    <w:rsid w:val="003F6570"/>
    <w:rsid w:val="00402071"/>
    <w:rsid w:val="00413C14"/>
    <w:rsid w:val="00420803"/>
    <w:rsid w:val="00432F8A"/>
    <w:rsid w:val="00445D1C"/>
    <w:rsid w:val="00447003"/>
    <w:rsid w:val="00447C81"/>
    <w:rsid w:val="00477310"/>
    <w:rsid w:val="00480D2F"/>
    <w:rsid w:val="00481A9A"/>
    <w:rsid w:val="004B01F0"/>
    <w:rsid w:val="004B1054"/>
    <w:rsid w:val="004C0E63"/>
    <w:rsid w:val="004C0F11"/>
    <w:rsid w:val="004D43A4"/>
    <w:rsid w:val="004D47FA"/>
    <w:rsid w:val="004D4E80"/>
    <w:rsid w:val="004F44B9"/>
    <w:rsid w:val="005144A5"/>
    <w:rsid w:val="005842F8"/>
    <w:rsid w:val="005879BF"/>
    <w:rsid w:val="0059432D"/>
    <w:rsid w:val="005B3FB0"/>
    <w:rsid w:val="005D4611"/>
    <w:rsid w:val="005F5793"/>
    <w:rsid w:val="00606551"/>
    <w:rsid w:val="006308D2"/>
    <w:rsid w:val="00635BCE"/>
    <w:rsid w:val="00663FCD"/>
    <w:rsid w:val="00673D38"/>
    <w:rsid w:val="00691534"/>
    <w:rsid w:val="006C5D19"/>
    <w:rsid w:val="006D2D0B"/>
    <w:rsid w:val="006E20EC"/>
    <w:rsid w:val="006E5C15"/>
    <w:rsid w:val="006F4B4D"/>
    <w:rsid w:val="00727A91"/>
    <w:rsid w:val="00727DEC"/>
    <w:rsid w:val="0076443C"/>
    <w:rsid w:val="00773043"/>
    <w:rsid w:val="007739D3"/>
    <w:rsid w:val="007870EE"/>
    <w:rsid w:val="00795A2B"/>
    <w:rsid w:val="007B6ACA"/>
    <w:rsid w:val="007C67D9"/>
    <w:rsid w:val="007D5F9F"/>
    <w:rsid w:val="0080520C"/>
    <w:rsid w:val="008117AA"/>
    <w:rsid w:val="0081375E"/>
    <w:rsid w:val="008241CF"/>
    <w:rsid w:val="00824AD7"/>
    <w:rsid w:val="00825A18"/>
    <w:rsid w:val="0085054F"/>
    <w:rsid w:val="00850C18"/>
    <w:rsid w:val="00853839"/>
    <w:rsid w:val="008662A5"/>
    <w:rsid w:val="00876615"/>
    <w:rsid w:val="00876B68"/>
    <w:rsid w:val="00885058"/>
    <w:rsid w:val="008852D1"/>
    <w:rsid w:val="0089231F"/>
    <w:rsid w:val="008A0E01"/>
    <w:rsid w:val="008A4CAA"/>
    <w:rsid w:val="008C3871"/>
    <w:rsid w:val="008D1605"/>
    <w:rsid w:val="008E1E01"/>
    <w:rsid w:val="008E705B"/>
    <w:rsid w:val="008F2A19"/>
    <w:rsid w:val="008F6ED2"/>
    <w:rsid w:val="00911836"/>
    <w:rsid w:val="0091247C"/>
    <w:rsid w:val="00924D83"/>
    <w:rsid w:val="00934834"/>
    <w:rsid w:val="009474DF"/>
    <w:rsid w:val="00961C4F"/>
    <w:rsid w:val="00963AB9"/>
    <w:rsid w:val="009700FE"/>
    <w:rsid w:val="009703B5"/>
    <w:rsid w:val="00982BC8"/>
    <w:rsid w:val="00990D4E"/>
    <w:rsid w:val="009917BD"/>
    <w:rsid w:val="009961C0"/>
    <w:rsid w:val="009A1DE0"/>
    <w:rsid w:val="009A5EF0"/>
    <w:rsid w:val="009C17FC"/>
    <w:rsid w:val="009C4E5F"/>
    <w:rsid w:val="00A070E8"/>
    <w:rsid w:val="00A205DC"/>
    <w:rsid w:val="00A2121B"/>
    <w:rsid w:val="00A267C1"/>
    <w:rsid w:val="00A45CB1"/>
    <w:rsid w:val="00A84CFE"/>
    <w:rsid w:val="00AA7250"/>
    <w:rsid w:val="00AB1CD2"/>
    <w:rsid w:val="00AD4852"/>
    <w:rsid w:val="00AE1E02"/>
    <w:rsid w:val="00AE208B"/>
    <w:rsid w:val="00AE3AFE"/>
    <w:rsid w:val="00B07239"/>
    <w:rsid w:val="00B10B29"/>
    <w:rsid w:val="00B21D57"/>
    <w:rsid w:val="00B26320"/>
    <w:rsid w:val="00B2639C"/>
    <w:rsid w:val="00B51F22"/>
    <w:rsid w:val="00B53782"/>
    <w:rsid w:val="00B56C60"/>
    <w:rsid w:val="00B72916"/>
    <w:rsid w:val="00BA3E03"/>
    <w:rsid w:val="00BB1B56"/>
    <w:rsid w:val="00BB5584"/>
    <w:rsid w:val="00BD6A0D"/>
    <w:rsid w:val="00BF09C1"/>
    <w:rsid w:val="00C06DD1"/>
    <w:rsid w:val="00C10BF7"/>
    <w:rsid w:val="00C1166E"/>
    <w:rsid w:val="00C23143"/>
    <w:rsid w:val="00C23899"/>
    <w:rsid w:val="00C62837"/>
    <w:rsid w:val="00C67466"/>
    <w:rsid w:val="00C8339B"/>
    <w:rsid w:val="00C853C9"/>
    <w:rsid w:val="00C86870"/>
    <w:rsid w:val="00CB2F31"/>
    <w:rsid w:val="00CB4D0C"/>
    <w:rsid w:val="00CF178D"/>
    <w:rsid w:val="00CF397D"/>
    <w:rsid w:val="00D31E81"/>
    <w:rsid w:val="00D53C56"/>
    <w:rsid w:val="00D575A5"/>
    <w:rsid w:val="00D81628"/>
    <w:rsid w:val="00D827BC"/>
    <w:rsid w:val="00D95238"/>
    <w:rsid w:val="00DB211B"/>
    <w:rsid w:val="00DC1277"/>
    <w:rsid w:val="00DC4AC1"/>
    <w:rsid w:val="00DC774C"/>
    <w:rsid w:val="00E1634F"/>
    <w:rsid w:val="00E251AB"/>
    <w:rsid w:val="00E339E6"/>
    <w:rsid w:val="00E545BF"/>
    <w:rsid w:val="00E563EF"/>
    <w:rsid w:val="00E57A1D"/>
    <w:rsid w:val="00E84DBF"/>
    <w:rsid w:val="00E92B68"/>
    <w:rsid w:val="00E94193"/>
    <w:rsid w:val="00ED24CE"/>
    <w:rsid w:val="00ED72F6"/>
    <w:rsid w:val="00EE4134"/>
    <w:rsid w:val="00EE49AF"/>
    <w:rsid w:val="00F0169C"/>
    <w:rsid w:val="00F033C5"/>
    <w:rsid w:val="00F154E3"/>
    <w:rsid w:val="00F21629"/>
    <w:rsid w:val="00F301E7"/>
    <w:rsid w:val="00F33159"/>
    <w:rsid w:val="00F4003D"/>
    <w:rsid w:val="00FA643E"/>
    <w:rsid w:val="00FD6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1FF98"/>
  <w15:docId w15:val="{F43FCB1E-7FAF-4F16-8867-D8F88B0A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3839"/>
    <w:pPr>
      <w:widowControl w:val="0"/>
      <w:jc w:val="both"/>
    </w:pPr>
    <w:rPr>
      <w:rFonts w:ascii="Georgia" w:eastAsia="Georgia" w:hAnsi="Georgia"/>
      <w:kern w:val="2"/>
      <w:sz w:val="21"/>
      <w:szCs w:val="24"/>
    </w:rPr>
  </w:style>
  <w:style w:type="paragraph" w:styleId="1">
    <w:name w:val="heading 1"/>
    <w:basedOn w:val="a"/>
    <w:next w:val="a"/>
    <w:link w:val="10"/>
    <w:uiPriority w:val="9"/>
    <w:qFormat/>
    <w:rsid w:val="00853839"/>
    <w:pPr>
      <w:keepNext/>
      <w:keepLines/>
      <w:spacing w:before="340" w:after="330" w:line="578" w:lineRule="auto"/>
      <w:outlineLvl w:val="0"/>
    </w:pPr>
    <w:rPr>
      <w:b/>
      <w:bCs/>
      <w:kern w:val="44"/>
      <w:sz w:val="44"/>
      <w:szCs w:val="44"/>
    </w:rPr>
  </w:style>
  <w:style w:type="paragraph" w:styleId="3">
    <w:name w:val="heading 3"/>
    <w:basedOn w:val="a"/>
    <w:next w:val="a"/>
    <w:qFormat/>
    <w:rsid w:val="007870EE"/>
    <w:pPr>
      <w:keepNext/>
      <w:keepLines/>
      <w:spacing w:before="260" w:after="260" w:line="413"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rsid w:val="007870EE"/>
    <w:rPr>
      <w:rFonts w:eastAsia="宋体"/>
      <w:kern w:val="2"/>
      <w:sz w:val="18"/>
      <w:szCs w:val="18"/>
      <w:lang w:val="en-US" w:eastAsia="zh-CN" w:bidi="ar-SA"/>
    </w:rPr>
  </w:style>
  <w:style w:type="character" w:customStyle="1" w:styleId="a5">
    <w:name w:val="页脚 字符"/>
    <w:link w:val="a6"/>
    <w:rsid w:val="007870EE"/>
    <w:rPr>
      <w:rFonts w:eastAsia="宋体"/>
      <w:kern w:val="2"/>
      <w:sz w:val="18"/>
      <w:szCs w:val="18"/>
      <w:lang w:val="en-US" w:eastAsia="zh-CN" w:bidi="ar-SA"/>
    </w:rPr>
  </w:style>
  <w:style w:type="character" w:styleId="a7">
    <w:name w:val="page number"/>
    <w:basedOn w:val="a0"/>
    <w:rsid w:val="007870EE"/>
  </w:style>
  <w:style w:type="paragraph" w:styleId="a4">
    <w:name w:val="header"/>
    <w:basedOn w:val="a"/>
    <w:link w:val="a3"/>
    <w:rsid w:val="007870EE"/>
    <w:pPr>
      <w:pBdr>
        <w:bottom w:val="single" w:sz="6" w:space="1" w:color="auto"/>
      </w:pBdr>
      <w:tabs>
        <w:tab w:val="center" w:pos="4153"/>
        <w:tab w:val="right" w:pos="8306"/>
      </w:tabs>
      <w:snapToGrid w:val="0"/>
      <w:jc w:val="center"/>
    </w:pPr>
    <w:rPr>
      <w:sz w:val="18"/>
      <w:szCs w:val="18"/>
    </w:rPr>
  </w:style>
  <w:style w:type="paragraph" w:customStyle="1" w:styleId="CharChar">
    <w:name w:val="Char Char"/>
    <w:basedOn w:val="a"/>
    <w:rsid w:val="007870EE"/>
    <w:pPr>
      <w:tabs>
        <w:tab w:val="left" w:pos="420"/>
      </w:tabs>
      <w:spacing w:beforeLines="100"/>
      <w:ind w:left="800" w:hangingChars="200" w:hanging="200"/>
    </w:pPr>
    <w:rPr>
      <w:rFonts w:ascii="Tahoma" w:hAnsi="Tahoma"/>
      <w:sz w:val="32"/>
      <w:szCs w:val="20"/>
    </w:rPr>
  </w:style>
  <w:style w:type="paragraph" w:styleId="a8">
    <w:name w:val="Normal (Web)"/>
    <w:basedOn w:val="a"/>
    <w:rsid w:val="007870EE"/>
    <w:pPr>
      <w:widowControl/>
      <w:spacing w:before="100" w:beforeAutospacing="1" w:after="100" w:afterAutospacing="1"/>
      <w:jc w:val="left"/>
    </w:pPr>
    <w:rPr>
      <w:kern w:val="0"/>
      <w:sz w:val="24"/>
    </w:rPr>
  </w:style>
  <w:style w:type="paragraph" w:styleId="a6">
    <w:name w:val="footer"/>
    <w:basedOn w:val="a"/>
    <w:link w:val="a5"/>
    <w:rsid w:val="007870EE"/>
    <w:pPr>
      <w:tabs>
        <w:tab w:val="center" w:pos="4153"/>
        <w:tab w:val="right" w:pos="8306"/>
      </w:tabs>
      <w:snapToGrid w:val="0"/>
      <w:jc w:val="left"/>
    </w:pPr>
    <w:rPr>
      <w:sz w:val="18"/>
      <w:szCs w:val="18"/>
    </w:rPr>
  </w:style>
  <w:style w:type="paragraph" w:styleId="a9">
    <w:name w:val="Balloon Text"/>
    <w:basedOn w:val="a"/>
    <w:rsid w:val="007870EE"/>
    <w:rPr>
      <w:sz w:val="18"/>
      <w:szCs w:val="18"/>
    </w:rPr>
  </w:style>
  <w:style w:type="paragraph" w:styleId="aa">
    <w:name w:val="List Paragraph"/>
    <w:basedOn w:val="a"/>
    <w:uiPriority w:val="34"/>
    <w:qFormat/>
    <w:rsid w:val="00B10B29"/>
    <w:pPr>
      <w:ind w:firstLineChars="200" w:firstLine="420"/>
    </w:pPr>
    <w:rPr>
      <w:rFonts w:ascii="Calibri" w:hAnsi="Calibri"/>
      <w:szCs w:val="22"/>
    </w:rPr>
  </w:style>
  <w:style w:type="character" w:styleId="ab">
    <w:name w:val="annotation reference"/>
    <w:basedOn w:val="a0"/>
    <w:uiPriority w:val="99"/>
    <w:semiHidden/>
    <w:unhideWhenUsed/>
    <w:rsid w:val="003A69F5"/>
    <w:rPr>
      <w:sz w:val="21"/>
      <w:szCs w:val="21"/>
    </w:rPr>
  </w:style>
  <w:style w:type="paragraph" w:styleId="ac">
    <w:name w:val="annotation text"/>
    <w:basedOn w:val="a"/>
    <w:link w:val="ad"/>
    <w:uiPriority w:val="99"/>
    <w:semiHidden/>
    <w:unhideWhenUsed/>
    <w:rsid w:val="003A69F5"/>
    <w:pPr>
      <w:jc w:val="left"/>
    </w:pPr>
  </w:style>
  <w:style w:type="character" w:customStyle="1" w:styleId="ad">
    <w:name w:val="批注文字 字符"/>
    <w:basedOn w:val="a0"/>
    <w:link w:val="ac"/>
    <w:uiPriority w:val="99"/>
    <w:semiHidden/>
    <w:rsid w:val="003A69F5"/>
    <w:rPr>
      <w:kern w:val="2"/>
      <w:sz w:val="21"/>
      <w:szCs w:val="24"/>
    </w:rPr>
  </w:style>
  <w:style w:type="paragraph" w:styleId="ae">
    <w:name w:val="annotation subject"/>
    <w:basedOn w:val="ac"/>
    <w:next w:val="ac"/>
    <w:link w:val="af"/>
    <w:uiPriority w:val="99"/>
    <w:semiHidden/>
    <w:unhideWhenUsed/>
    <w:rsid w:val="003A69F5"/>
    <w:rPr>
      <w:b/>
      <w:bCs/>
    </w:rPr>
  </w:style>
  <w:style w:type="character" w:customStyle="1" w:styleId="af">
    <w:name w:val="批注主题 字符"/>
    <w:basedOn w:val="ad"/>
    <w:link w:val="ae"/>
    <w:uiPriority w:val="99"/>
    <w:semiHidden/>
    <w:rsid w:val="003A69F5"/>
    <w:rPr>
      <w:b/>
      <w:bCs/>
      <w:kern w:val="2"/>
      <w:sz w:val="21"/>
      <w:szCs w:val="24"/>
    </w:rPr>
  </w:style>
  <w:style w:type="table" w:styleId="af0">
    <w:name w:val="Table Grid"/>
    <w:basedOn w:val="a1"/>
    <w:uiPriority w:val="59"/>
    <w:rsid w:val="009C1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F33159"/>
    <w:rPr>
      <w:color w:val="0000FF" w:themeColor="hyperlink"/>
      <w:u w:val="single"/>
    </w:rPr>
  </w:style>
  <w:style w:type="character" w:customStyle="1" w:styleId="10">
    <w:name w:val="标题 1 字符"/>
    <w:basedOn w:val="a0"/>
    <w:link w:val="1"/>
    <w:uiPriority w:val="9"/>
    <w:rsid w:val="00853839"/>
    <w:rPr>
      <w:rFonts w:ascii="Georgia" w:eastAsia="Georgia" w:hAnsi="Georgia"/>
      <w:b/>
      <w:bCs/>
      <w:kern w:val="44"/>
      <w:sz w:val="44"/>
      <w:szCs w:val="44"/>
    </w:rPr>
  </w:style>
  <w:style w:type="paragraph" w:styleId="af2">
    <w:name w:val="Title"/>
    <w:basedOn w:val="a"/>
    <w:next w:val="a"/>
    <w:link w:val="af3"/>
    <w:uiPriority w:val="10"/>
    <w:qFormat/>
    <w:rsid w:val="00853839"/>
    <w:pPr>
      <w:spacing w:before="240" w:after="60"/>
      <w:jc w:val="center"/>
      <w:outlineLvl w:val="0"/>
    </w:pPr>
    <w:rPr>
      <w:rFonts w:asciiTheme="majorHAnsi" w:eastAsia="宋体" w:hAnsiTheme="majorHAnsi" w:cstheme="majorBidi"/>
      <w:b/>
      <w:bCs/>
      <w:sz w:val="32"/>
      <w:szCs w:val="32"/>
    </w:rPr>
  </w:style>
  <w:style w:type="character" w:customStyle="1" w:styleId="af3">
    <w:name w:val="标题 字符"/>
    <w:basedOn w:val="a0"/>
    <w:link w:val="af2"/>
    <w:uiPriority w:val="10"/>
    <w:rsid w:val="00853839"/>
    <w:rPr>
      <w:rFonts w:asciiTheme="majorHAnsi" w:hAnsiTheme="majorHAnsi" w:cstheme="majorBidi"/>
      <w:b/>
      <w:bCs/>
      <w:kern w:val="2"/>
      <w:sz w:val="32"/>
      <w:szCs w:val="32"/>
    </w:rPr>
  </w:style>
  <w:style w:type="table" w:customStyle="1" w:styleId="11">
    <w:name w:val="无格式表格 11"/>
    <w:basedOn w:val="a1"/>
    <w:uiPriority w:val="41"/>
    <w:rsid w:val="002D33B5"/>
    <w:tblPr>
      <w:tblStyleRowBandSize w:val="1"/>
      <w:tblStyleColBandSize w:val="1"/>
      <w:tblBorders>
        <w:top w:val="single" w:sz="4" w:space="0" w:color="80C687" w:themeColor="background1" w:themeShade="BF"/>
        <w:left w:val="single" w:sz="4" w:space="0" w:color="80C687" w:themeColor="background1" w:themeShade="BF"/>
        <w:bottom w:val="single" w:sz="4" w:space="0" w:color="80C687" w:themeColor="background1" w:themeShade="BF"/>
        <w:right w:val="single" w:sz="4" w:space="0" w:color="80C687" w:themeColor="background1" w:themeShade="BF"/>
        <w:insideH w:val="single" w:sz="4" w:space="0" w:color="80C687" w:themeColor="background1" w:themeShade="BF"/>
        <w:insideV w:val="single" w:sz="4" w:space="0" w:color="80C687" w:themeColor="background1" w:themeShade="BF"/>
      </w:tblBorders>
    </w:tblPr>
    <w:tblStylePr w:type="firstRow">
      <w:rPr>
        <w:b/>
        <w:bCs/>
      </w:rPr>
    </w:tblStylePr>
    <w:tblStylePr w:type="lastRow">
      <w:rPr>
        <w:b/>
        <w:bCs/>
      </w:rPr>
      <w:tblPr/>
      <w:tcPr>
        <w:tcBorders>
          <w:top w:val="double" w:sz="4" w:space="0" w:color="80C687" w:themeColor="background1" w:themeShade="BF"/>
        </w:tcBorders>
      </w:tcPr>
    </w:tblStylePr>
    <w:tblStylePr w:type="firstCol">
      <w:rPr>
        <w:b/>
        <w:bCs/>
      </w:rPr>
    </w:tblStylePr>
    <w:tblStylePr w:type="lastCol">
      <w:rPr>
        <w:b/>
        <w:bCs/>
      </w:r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style>
  <w:style w:type="table" w:customStyle="1" w:styleId="31">
    <w:name w:val="无格式表格 31"/>
    <w:basedOn w:val="a1"/>
    <w:uiPriority w:val="43"/>
    <w:rsid w:val="002D33B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BCE1C0" w:themeFill="background1" w:themeFillShade="F2"/>
      </w:tcPr>
    </w:tblStylePr>
    <w:tblStylePr w:type="band1Horz">
      <w:tblPr/>
      <w:tcPr>
        <w:shd w:val="clear" w:color="auto" w:fill="BCE1C0"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21">
    <w:name w:val="无格式表格 21"/>
    <w:basedOn w:val="a1"/>
    <w:uiPriority w:val="42"/>
    <w:rsid w:val="002D33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27354">
      <w:bodyDiv w:val="1"/>
      <w:marLeft w:val="0"/>
      <w:marRight w:val="0"/>
      <w:marTop w:val="0"/>
      <w:marBottom w:val="0"/>
      <w:divBdr>
        <w:top w:val="none" w:sz="0" w:space="0" w:color="auto"/>
        <w:left w:val="none" w:sz="0" w:space="0" w:color="auto"/>
        <w:bottom w:val="none" w:sz="0" w:space="0" w:color="auto"/>
        <w:right w:val="none" w:sz="0" w:space="0" w:color="auto"/>
      </w:divBdr>
    </w:div>
    <w:div w:id="1242913173">
      <w:bodyDiv w:val="1"/>
      <w:marLeft w:val="0"/>
      <w:marRight w:val="0"/>
      <w:marTop w:val="0"/>
      <w:marBottom w:val="0"/>
      <w:divBdr>
        <w:top w:val="none" w:sz="0" w:space="0" w:color="auto"/>
        <w:left w:val="none" w:sz="0" w:space="0" w:color="auto"/>
        <w:bottom w:val="none" w:sz="0" w:space="0" w:color="auto"/>
        <w:right w:val="none" w:sz="0" w:space="0" w:color="auto"/>
      </w:divBdr>
    </w:div>
    <w:div w:id="1380125414">
      <w:bodyDiv w:val="1"/>
      <w:marLeft w:val="0"/>
      <w:marRight w:val="0"/>
      <w:marTop w:val="0"/>
      <w:marBottom w:val="0"/>
      <w:divBdr>
        <w:top w:val="none" w:sz="0" w:space="0" w:color="auto"/>
        <w:left w:val="none" w:sz="0" w:space="0" w:color="auto"/>
        <w:bottom w:val="none" w:sz="0" w:space="0" w:color="auto"/>
        <w:right w:val="none" w:sz="0" w:space="0" w:color="auto"/>
      </w:divBdr>
    </w:div>
    <w:div w:id="1897661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D9375-329E-4FD6-912B-9255D1E0F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7</Pages>
  <Words>2035</Words>
  <Characters>11603</Characters>
  <Application>Microsoft Office Word</Application>
  <DocSecurity>0</DocSecurity>
  <PresentationFormat/>
  <Lines>96</Lines>
  <Paragraphs>27</Paragraphs>
  <Slides>0</Slides>
  <Notes>0</Notes>
  <HiddenSlides>0</HiddenSlides>
  <MMClips>0</MMClips>
  <ScaleCrop>false</ScaleCrop>
  <Company>user</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核高基重大专项</dc:title>
  <dc:creator>user</dc:creator>
  <cp:lastModifiedBy>Lerond Chou</cp:lastModifiedBy>
  <cp:revision>28</cp:revision>
  <cp:lastPrinted>2014-09-09T14:35:00Z</cp:lastPrinted>
  <dcterms:created xsi:type="dcterms:W3CDTF">2013-01-27T12:12:00Z</dcterms:created>
  <dcterms:modified xsi:type="dcterms:W3CDTF">2015-12-21T11:34:00Z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