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7F" w:rsidRDefault="00E5052A">
      <w:pPr>
        <w:pStyle w:val="Encapalament2titleHead"/>
      </w:pPr>
      <w:r>
        <w:t>API Documentation</w:t>
      </w:r>
    </w:p>
    <w:p w:rsidR="006F147F" w:rsidRDefault="006F147F">
      <w:pPr>
        <w:pStyle w:val="Textoindependiente"/>
        <w:spacing w:after="0"/>
      </w:pPr>
    </w:p>
    <w:p w:rsidR="006F147F" w:rsidRDefault="00E5052A">
      <w:pPr>
        <w:pStyle w:val="Ttulo3"/>
      </w:pPr>
      <w:r>
        <w:t xml:space="preserve">1 </w:t>
      </w:r>
      <w:bookmarkStart w:id="0" w:name="x1-10001"/>
      <w:bookmarkEnd w:id="0"/>
      <w:r>
        <w:t>Introduction to the API</w:t>
      </w:r>
    </w:p>
    <w:p w:rsidR="006F147F" w:rsidRDefault="00E5052A">
      <w:pPr>
        <w:pStyle w:val="Cosdeltextnoindent"/>
      </w:pPr>
      <w:r>
        <w:t>This API serves the purpose of providing the users a simple and intuitive way to access the information contained in a dataset. This user-centric approach aims to abstract the client as much as possible from the internal details the dataset, thus making th</w:t>
      </w:r>
      <w:r>
        <w:t>e process of gathering information convenient, and training-free. The main idea is that the tool provides structured samples in a sequential manner, and it is up to the user to extract the desired information for each sample and use it.</w:t>
      </w:r>
      <w:r>
        <w:br/>
      </w:r>
      <w:r>
        <w:br/>
        <w:t>In the following s</w:t>
      </w:r>
      <w:r>
        <w:t>ections, a detailed description of the Sample instances will be given. The idea is that we have a container to store the information regarding the topology of the network, the parameters of the traffic distributions used to generate the traffic, the routin</w:t>
      </w:r>
      <w:r>
        <w:t xml:space="preserve">g implemented by the nodes, and the resulting delay, jitter and drops simulated from the configured network. All this information is provided in a source-destination fashion. </w:t>
      </w:r>
    </w:p>
    <w:p w:rsidR="006F147F" w:rsidRDefault="00E5052A">
      <w:pPr>
        <w:pStyle w:val="Ttulo3"/>
      </w:pPr>
      <w:r>
        <w:t xml:space="preserve">2 </w:t>
      </w:r>
      <w:bookmarkStart w:id="1" w:name="x1-20002"/>
      <w:bookmarkEnd w:id="1"/>
      <w:r>
        <w:t>How does it work?</w:t>
      </w:r>
    </w:p>
    <w:p w:rsidR="006F147F" w:rsidRDefault="00E5052A">
      <w:pPr>
        <w:pStyle w:val="Cosdeltextnoindent"/>
      </w:pPr>
      <w:r>
        <w:t>The user, in its code, needs to initialize an instance of th</w:t>
      </w:r>
      <w:r>
        <w:t>e Parsing Tool as follows:</w:t>
      </w:r>
      <w:r>
        <w:br/>
      </w:r>
      <w:r>
        <w:br/>
      </w:r>
      <w:r>
        <w:rPr>
          <w:i/>
        </w:rPr>
        <w:t xml:space="preserve">tool </w:t>
      </w:r>
      <w:r>
        <w:t xml:space="preserve">= </w:t>
      </w:r>
      <w:proofErr w:type="spellStart"/>
      <w:r>
        <w:rPr>
          <w:i/>
        </w:rPr>
        <w:t>ParsingTool</w:t>
      </w:r>
      <w:proofErr w:type="spellEnd"/>
      <w:r>
        <w:t>(</w:t>
      </w:r>
      <w:r>
        <w:rPr>
          <w:i/>
        </w:rPr>
        <w:t xml:space="preserve">&lt; </w:t>
      </w:r>
      <w:proofErr w:type="spellStart"/>
      <w:r>
        <w:rPr>
          <w:i/>
        </w:rPr>
        <w:t>pathToDataset</w:t>
      </w:r>
      <w:proofErr w:type="spellEnd"/>
      <w:r>
        <w:rPr>
          <w:i/>
        </w:rPr>
        <w:t xml:space="preserve"> &gt;,&lt; </w:t>
      </w:r>
      <w:proofErr w:type="spellStart"/>
      <w:r>
        <w:rPr>
          <w:i/>
        </w:rPr>
        <w:t>desiredIntensityRange</w:t>
      </w:r>
      <w:proofErr w:type="spellEnd"/>
      <w:r>
        <w:rPr>
          <w:i/>
        </w:rPr>
        <w:t xml:space="preserve"> &gt;</w:t>
      </w:r>
      <w:r>
        <w:t>)</w:t>
      </w:r>
      <w:r>
        <w:br/>
      </w:r>
      <w:r>
        <w:br/>
        <w:t xml:space="preserve">Where </w:t>
      </w:r>
      <w:proofErr w:type="spellStart"/>
      <w:r>
        <w:rPr>
          <w:i/>
        </w:rPr>
        <w:t>pathToDataset</w:t>
      </w:r>
      <w:proofErr w:type="spellEnd"/>
      <w:r>
        <w:rPr>
          <w:i/>
        </w:rPr>
        <w:t xml:space="preserve"> </w:t>
      </w:r>
      <w:r>
        <w:t xml:space="preserve">states where the uncompressed dataset file resides, and </w:t>
      </w:r>
      <w:proofErr w:type="spellStart"/>
      <w:r>
        <w:rPr>
          <w:i/>
        </w:rPr>
        <w:t>desiredIntensityRange</w:t>
      </w:r>
      <w:proofErr w:type="spellEnd"/>
      <w:r>
        <w:rPr>
          <w:i/>
        </w:rPr>
        <w:t xml:space="preserve"> </w:t>
      </w:r>
      <w:r>
        <w:t>is an array of integers, where the user can specify a single valu</w:t>
      </w:r>
      <w:r>
        <w:t xml:space="preserve">e, if only a single intensity is desired, or two values, that will be the lower and upper bounds for the intensities desired. If </w:t>
      </w:r>
      <w:proofErr w:type="spellStart"/>
      <w:r>
        <w:t>desiredIntensityRange</w:t>
      </w:r>
      <w:proofErr w:type="spellEnd"/>
      <w:r>
        <w:t xml:space="preserve"> is an empty array, all intensities will be considered as desired.</w:t>
      </w:r>
      <w:r>
        <w:br/>
      </w:r>
      <w:r>
        <w:br/>
        <w:t>Afterwards, the following line will re</w:t>
      </w:r>
      <w:r>
        <w:t>turn an iterator object:</w:t>
      </w:r>
      <w:r>
        <w:br/>
      </w:r>
      <w:r>
        <w:br/>
      </w:r>
      <w:r>
        <w:rPr>
          <w:i/>
        </w:rPr>
        <w:t xml:space="preserve">it </w:t>
      </w:r>
      <w:r>
        <w:t xml:space="preserve">= </w:t>
      </w:r>
      <w:proofErr w:type="spellStart"/>
      <w:r>
        <w:rPr>
          <w:i/>
        </w:rPr>
        <w:t>iter</w:t>
      </w:r>
      <w:proofErr w:type="spellEnd"/>
      <w:r>
        <w:t>(</w:t>
      </w:r>
      <w:r>
        <w:rPr>
          <w:i/>
        </w:rPr>
        <w:t>tool</w:t>
      </w:r>
      <w:r>
        <w:t>)</w:t>
      </w:r>
      <w:r>
        <w:br/>
      </w:r>
      <w:r>
        <w:br/>
        <w:t xml:space="preserve">Once the user has this iterator object, there are two main ways to use it: </w:t>
      </w:r>
    </w:p>
    <w:p w:rsidR="006F147F" w:rsidRDefault="00E5052A">
      <w:pPr>
        <w:pStyle w:val="Textoindependiente"/>
        <w:numPr>
          <w:ilvl w:val="0"/>
          <w:numId w:val="1"/>
        </w:numPr>
        <w:tabs>
          <w:tab w:val="left" w:pos="0"/>
        </w:tabs>
        <w:spacing w:after="0"/>
      </w:pPr>
      <w:r>
        <w:rPr>
          <w:i/>
        </w:rPr>
        <w:t>next</w:t>
      </w:r>
      <w:r>
        <w:t>(</w:t>
      </w:r>
      <w:r>
        <w:rPr>
          <w:i/>
        </w:rPr>
        <w:t>it</w:t>
      </w:r>
      <w:r>
        <w:t xml:space="preserve">): Provides the next sample object of the iterator. </w:t>
      </w:r>
    </w:p>
    <w:p w:rsidR="006F147F" w:rsidRDefault="00E5052A">
      <w:pPr>
        <w:pStyle w:val="Textoindependiente"/>
        <w:numPr>
          <w:ilvl w:val="0"/>
          <w:numId w:val="1"/>
        </w:numPr>
        <w:tabs>
          <w:tab w:val="left" w:pos="0"/>
        </w:tabs>
      </w:pPr>
      <w:r>
        <w:rPr>
          <w:i/>
        </w:rPr>
        <w:t>for out in it</w:t>
      </w:r>
      <w:r>
        <w:t>: Loop structure that will return sample objects until no more i</w:t>
      </w:r>
      <w:r>
        <w:t>nformation can be processed.</w:t>
      </w:r>
    </w:p>
    <w:p w:rsidR="006F147F" w:rsidRDefault="00E5052A">
      <w:pPr>
        <w:pStyle w:val="Cosdeltextnoindent"/>
      </w:pPr>
      <w:r>
        <w:t xml:space="preserve">As expected, the first method requires to manually ask for a sample each time it is needed, but allows for a greater granularity, since each sample can be treated differently. The second method enforces a similar treatment for </w:t>
      </w:r>
      <w:r>
        <w:t xml:space="preserve">each sample and is a more convenient way if the objective is to process all the dataset. </w:t>
      </w:r>
    </w:p>
    <w:p w:rsidR="006F147F" w:rsidRDefault="00E5052A">
      <w:pPr>
        <w:pStyle w:val="Ttulo3"/>
      </w:pPr>
      <w:r>
        <w:t xml:space="preserve">3 </w:t>
      </w:r>
      <w:bookmarkStart w:id="2" w:name="x1-30003"/>
      <w:bookmarkEnd w:id="2"/>
      <w:r>
        <w:t>Structure of a Sample</w:t>
      </w:r>
    </w:p>
    <w:p w:rsidR="006F147F" w:rsidRDefault="00E5052A">
      <w:pPr>
        <w:pStyle w:val="Cosdeltextnoindent"/>
      </w:pPr>
      <w:r>
        <w:t>The final product of the API is an iterator, that allows the user to process the dataset, and to obtain a Sample instance, for each combinatio</w:t>
      </w:r>
      <w:r>
        <w:t xml:space="preserve">n of topology, routing, and traffic </w:t>
      </w:r>
      <w:proofErr w:type="spellStart"/>
      <w:r>
        <w:t>matrice</w:t>
      </w:r>
      <w:proofErr w:type="spellEnd"/>
      <w:r>
        <w:t xml:space="preserve">. The instance will be comprised of the following attributes: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i/>
        </w:rPr>
        <w:t>pkt</w:t>
      </w:r>
      <w:r>
        <w:t>_</w:t>
      </w:r>
      <w:r>
        <w:rPr>
          <w:i/>
        </w:rPr>
        <w:t>by</w:t>
      </w:r>
      <w:r>
        <w:t>_</w:t>
      </w:r>
      <w:r>
        <w:rPr>
          <w:i/>
        </w:rPr>
        <w:t>network</w:t>
      </w:r>
      <w:proofErr w:type="spellEnd"/>
      <w:r>
        <w:t xml:space="preserve">: Packets transmitted in the network per time unit (second).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i/>
        </w:rPr>
        <w:t>loses</w:t>
      </w:r>
      <w:r>
        <w:t>_</w:t>
      </w:r>
      <w:r>
        <w:rPr>
          <w:i/>
        </w:rPr>
        <w:t>by</w:t>
      </w:r>
      <w:r>
        <w:t>_</w:t>
      </w:r>
      <w:r>
        <w:rPr>
          <w:i/>
        </w:rPr>
        <w:t>network</w:t>
      </w:r>
      <w:proofErr w:type="spellEnd"/>
      <w:r>
        <w:t xml:space="preserve">: Packets lost in the network per time unit (second).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i/>
        </w:rPr>
        <w:t>del</w:t>
      </w:r>
      <w:r>
        <w:rPr>
          <w:i/>
        </w:rPr>
        <w:t>ay</w:t>
      </w:r>
      <w:r>
        <w:t>_</w:t>
      </w:r>
      <w:r>
        <w:rPr>
          <w:i/>
        </w:rPr>
        <w:t>network</w:t>
      </w:r>
      <w:proofErr w:type="spellEnd"/>
      <w:r>
        <w:t xml:space="preserve">: Average delay of all paths in the network.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i/>
        </w:rPr>
        <w:t>result</w:t>
      </w:r>
      <w:r>
        <w:t>_</w:t>
      </w:r>
      <w:r>
        <w:rPr>
          <w:i/>
        </w:rPr>
        <w:t>matrix</w:t>
      </w:r>
      <w:proofErr w:type="spellEnd"/>
      <w:r>
        <w:t>: Matrix with aggregated and flow-level information about losses, delay and jitter</w:t>
      </w:r>
      <w:r>
        <w:t xml:space="preserve"> for each pair 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].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i/>
        </w:rPr>
        <w:t>traffic</w:t>
      </w:r>
      <w:r>
        <w:t>_</w:t>
      </w:r>
      <w:r>
        <w:rPr>
          <w:i/>
        </w:rPr>
        <w:t>matrix</w:t>
      </w:r>
      <w:proofErr w:type="spellEnd"/>
      <w:r>
        <w:t>: Matrix with time and size distribution of the generated traffic for e</w:t>
      </w:r>
      <w:r>
        <w:t>ach pair 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].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  <w:spacing w:after="0"/>
      </w:pPr>
      <w:proofErr w:type="spellStart"/>
      <w:r>
        <w:rPr>
          <w:i/>
        </w:rPr>
        <w:t>routing</w:t>
      </w:r>
      <w:r>
        <w:t>_</w:t>
      </w:r>
      <w:r>
        <w:rPr>
          <w:i/>
        </w:rPr>
        <w:t>matrix</w:t>
      </w:r>
      <w:proofErr w:type="spellEnd"/>
      <w:r>
        <w:t xml:space="preserve">: Matrix with the path to go from node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to node </w:t>
      </w:r>
      <w:r>
        <w:rPr>
          <w:i/>
        </w:rPr>
        <w:t xml:space="preserve">j </w:t>
      </w:r>
      <w:r>
        <w:t>for each pair 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]. </w:t>
      </w:r>
    </w:p>
    <w:p w:rsidR="006F147F" w:rsidRDefault="00E5052A">
      <w:pPr>
        <w:pStyle w:val="Textoindependiente"/>
        <w:numPr>
          <w:ilvl w:val="0"/>
          <w:numId w:val="2"/>
        </w:numPr>
        <w:tabs>
          <w:tab w:val="left" w:pos="0"/>
        </w:tabs>
      </w:pPr>
      <w:proofErr w:type="spellStart"/>
      <w:r>
        <w:rPr>
          <w:i/>
        </w:rPr>
        <w:lastRenderedPageBreak/>
        <w:t>topology</w:t>
      </w:r>
      <w:r>
        <w:t>_</w:t>
      </w:r>
      <w:r>
        <w:rPr>
          <w:i/>
        </w:rPr>
        <w:t>matrix</w:t>
      </w:r>
      <w:proofErr w:type="spellEnd"/>
      <w:r>
        <w:t>: Matrix with the bandwidth for each pair 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] if both nodes are adjacent, or   -1 otherwise.</w:t>
      </w:r>
    </w:p>
    <w:p w:rsidR="006F147F" w:rsidRDefault="00E5052A">
      <w:pPr>
        <w:pStyle w:val="Cosdeltextnoindent"/>
      </w:pPr>
      <w:r>
        <w:t xml:space="preserve">For the case of </w:t>
      </w:r>
      <w:proofErr w:type="spellStart"/>
      <w:r>
        <w:rPr>
          <w:i/>
        </w:rPr>
        <w:t>result</w:t>
      </w:r>
      <w:r>
        <w:t>_</w:t>
      </w:r>
      <w:r>
        <w:rPr>
          <w:i/>
        </w:rPr>
        <w:t>matrix</w:t>
      </w:r>
      <w:proofErr w:type="spellEnd"/>
      <w:r>
        <w:t>,</w:t>
      </w:r>
      <w:r>
        <w:t xml:space="preserve"> further explanation has to be done concerning its structure. Its architecture is the following: </w:t>
      </w:r>
    </w:p>
    <w:p w:rsidR="006F147F" w:rsidRDefault="00E5052A">
      <w:pPr>
        <w:pStyle w:val="Textoindependiente"/>
        <w:numPr>
          <w:ilvl w:val="0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AggInfo</w:t>
      </w:r>
      <w:proofErr w:type="spellEnd"/>
      <w:r>
        <w:t>: dictionary with aggregated information for all flows between the specific 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]. </w:t>
      </w:r>
    </w:p>
    <w:p w:rsidR="00E5052A" w:rsidRPr="00E5052A" w:rsidRDefault="00E5052A" w:rsidP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PktsDrop</w:t>
      </w:r>
      <w:proofErr w:type="spellEnd"/>
      <w:r>
        <w:t>: packets dropped per time unit</w:t>
      </w:r>
      <w:r>
        <w:t xml:space="preserve"> over the path [</w:t>
      </w:r>
      <w:proofErr w:type="spellStart"/>
      <w:proofErr w:type="gramStart"/>
      <w:r>
        <w:t>src,dst</w:t>
      </w:r>
      <w:proofErr w:type="spellEnd"/>
      <w:proofErr w:type="gramEnd"/>
      <w:r>
        <w:t>]</w:t>
      </w:r>
      <w:r>
        <w:t>.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AvgDelay</w:t>
      </w:r>
      <w:proofErr w:type="spellEnd"/>
      <w:r>
        <w:t>: a</w:t>
      </w:r>
      <w:r>
        <w:t>verage per-packet delay over the packets transmitted over the path [</w:t>
      </w:r>
      <w:proofErr w:type="spellStart"/>
      <w:proofErr w:type="gramStart"/>
      <w:r>
        <w:t>src,dst</w:t>
      </w:r>
      <w:proofErr w:type="spellEnd"/>
      <w:proofErr w:type="gramEnd"/>
      <w:r>
        <w:t>]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AvgLnDelay</w:t>
      </w:r>
      <w:proofErr w:type="spellEnd"/>
      <w:r>
        <w:t xml:space="preserve">: average per-packet </w:t>
      </w:r>
      <w:proofErr w:type="spellStart"/>
      <w:r>
        <w:t>neperian</w:t>
      </w:r>
      <w:proofErr w:type="spellEnd"/>
      <w:r>
        <w:t xml:space="preserve"> logarithm of the delay over the packets transmitted in the path 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r>
        <w:rPr>
          <w:i/>
        </w:rPr>
        <w:t>p</w:t>
      </w:r>
      <w:proofErr w:type="gramStart"/>
      <w:r>
        <w:t>10</w:t>
      </w:r>
      <w:r>
        <w:rPr>
          <w:i/>
        </w:rPr>
        <w:t>,p</w:t>
      </w:r>
      <w:proofErr w:type="gramEnd"/>
      <w:r>
        <w:t>20</w:t>
      </w:r>
      <w:r>
        <w:rPr>
          <w:i/>
        </w:rPr>
        <w:t>,p</w:t>
      </w:r>
      <w:r>
        <w:t>50</w:t>
      </w:r>
      <w:r>
        <w:rPr>
          <w:i/>
        </w:rPr>
        <w:t>,p</w:t>
      </w:r>
      <w:r>
        <w:t>80</w:t>
      </w:r>
      <w:r>
        <w:rPr>
          <w:i/>
        </w:rPr>
        <w:t>,p</w:t>
      </w:r>
      <w:r>
        <w:t>90: percentiles of the per-packet delay over the path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r>
        <w:rPr>
          <w:i/>
        </w:rPr>
        <w:t>Jitter</w:t>
      </w:r>
      <w:r>
        <w:t xml:space="preserve">: Variance of the per-packet delay (jitter) over the packets transmitted over the path </w:t>
      </w:r>
    </w:p>
    <w:p w:rsidR="006F147F" w:rsidRDefault="00E5052A">
      <w:pPr>
        <w:pStyle w:val="Textoindependiente"/>
        <w:numPr>
          <w:ilvl w:val="0"/>
          <w:numId w:val="3"/>
        </w:numPr>
        <w:tabs>
          <w:tab w:val="left" w:pos="0"/>
        </w:tabs>
        <w:spacing w:after="0"/>
      </w:pPr>
      <w:r>
        <w:rPr>
          <w:i/>
        </w:rPr>
        <w:t>Flows</w:t>
      </w:r>
      <w:r>
        <w:t xml:space="preserve">: List of dictionaries with flow-level information for each flow between node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and node </w:t>
      </w:r>
      <w:r>
        <w:rPr>
          <w:i/>
        </w:rPr>
        <w:t>j</w:t>
      </w:r>
      <w:r>
        <w:t xml:space="preserve">. </w:t>
      </w:r>
    </w:p>
    <w:p w:rsidR="00E5052A" w:rsidRPr="00E5052A" w:rsidRDefault="00E5052A" w:rsidP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PktsDrop</w:t>
      </w:r>
      <w:proofErr w:type="spellEnd"/>
      <w:r>
        <w:t xml:space="preserve">: packets dropped per time unit </w:t>
      </w:r>
      <w:bookmarkStart w:id="3" w:name="_GoBack"/>
      <w:bookmarkEnd w:id="3"/>
      <w:r>
        <w:t>of the flow</w:t>
      </w:r>
      <w:r>
        <w:t>.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AvgDelay</w:t>
      </w:r>
      <w:proofErr w:type="spellEnd"/>
      <w:r>
        <w:t xml:space="preserve">: average per-packet of the flow delay 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proofErr w:type="spellStart"/>
      <w:r>
        <w:rPr>
          <w:i/>
        </w:rPr>
        <w:t>AvgLnDelay</w:t>
      </w:r>
      <w:proofErr w:type="spellEnd"/>
      <w:r>
        <w:t>: aver</w:t>
      </w:r>
      <w:r>
        <w:t xml:space="preserve">age per-packet of the flow </w:t>
      </w:r>
      <w:proofErr w:type="spellStart"/>
      <w:r>
        <w:t>neperian</w:t>
      </w:r>
      <w:proofErr w:type="spellEnd"/>
      <w:r>
        <w:t xml:space="preserve"> logarithm of the delay 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  <w:spacing w:after="0"/>
      </w:pPr>
      <w:r>
        <w:rPr>
          <w:i/>
        </w:rPr>
        <w:t>p</w:t>
      </w:r>
      <w:proofErr w:type="gramStart"/>
      <w:r>
        <w:t>10</w:t>
      </w:r>
      <w:r>
        <w:rPr>
          <w:i/>
        </w:rPr>
        <w:t>,p</w:t>
      </w:r>
      <w:proofErr w:type="gramEnd"/>
      <w:r>
        <w:t>20</w:t>
      </w:r>
      <w:r>
        <w:rPr>
          <w:i/>
        </w:rPr>
        <w:t>,p</w:t>
      </w:r>
      <w:r>
        <w:t>50</w:t>
      </w:r>
      <w:r>
        <w:rPr>
          <w:i/>
        </w:rPr>
        <w:t>,p</w:t>
      </w:r>
      <w:r>
        <w:t>80</w:t>
      </w:r>
      <w:r>
        <w:rPr>
          <w:i/>
        </w:rPr>
        <w:t>,p</w:t>
      </w:r>
      <w:r>
        <w:t>90: percentiles of the packets of the flow</w:t>
      </w:r>
    </w:p>
    <w:p w:rsidR="006F147F" w:rsidRDefault="00E5052A">
      <w:pPr>
        <w:pStyle w:val="Textoindependiente"/>
        <w:numPr>
          <w:ilvl w:val="1"/>
          <w:numId w:val="3"/>
        </w:numPr>
        <w:tabs>
          <w:tab w:val="left" w:pos="0"/>
        </w:tabs>
      </w:pPr>
      <w:r>
        <w:rPr>
          <w:i/>
        </w:rPr>
        <w:t>Jitter</w:t>
      </w:r>
      <w:r>
        <w:t>: variance of the per-packet of the flow delay (jitter)</w:t>
      </w:r>
    </w:p>
    <w:p w:rsidR="006F147F" w:rsidRDefault="00E5052A">
      <w:pPr>
        <w:pStyle w:val="Cosdeltextnoindent"/>
      </w:pPr>
      <w:r>
        <w:t xml:space="preserve">Then, assuming </w:t>
      </w:r>
      <w:r>
        <w:rPr>
          <w:i/>
        </w:rPr>
        <w:t xml:space="preserve">r </w:t>
      </w:r>
      <w:r>
        <w:t xml:space="preserve">is the Result matrix of an arbitrary iteration, we could </w:t>
      </w:r>
      <w:r>
        <w:t xml:space="preserve">access it as follows: </w:t>
      </w:r>
    </w:p>
    <w:p w:rsidR="006F147F" w:rsidRDefault="00E5052A">
      <w:pPr>
        <w:pStyle w:val="Textoindependiente"/>
        <w:numPr>
          <w:ilvl w:val="0"/>
          <w:numId w:val="4"/>
        </w:numPr>
        <w:tabs>
          <w:tab w:val="left" w:pos="0"/>
        </w:tabs>
        <w:spacing w:after="0"/>
      </w:pPr>
      <w:r>
        <w:rPr>
          <w:i/>
        </w:rPr>
        <w:t>r</w:t>
      </w:r>
      <w:r>
        <w:t>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]: dictionary with the information for the communication between node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and</w:t>
      </w:r>
      <w:r>
        <w:t xml:space="preserve"> node </w:t>
      </w:r>
      <w:proofErr w:type="spellStart"/>
      <w:r>
        <w:rPr>
          <w:i/>
        </w:rPr>
        <w:t>dst</w:t>
      </w:r>
      <w:proofErr w:type="spellEnd"/>
      <w:r>
        <w:t xml:space="preserve">. </w:t>
      </w:r>
    </w:p>
    <w:p w:rsidR="006F147F" w:rsidRDefault="00E5052A">
      <w:pPr>
        <w:pStyle w:val="Textoindependiente"/>
        <w:numPr>
          <w:ilvl w:val="0"/>
          <w:numId w:val="4"/>
        </w:numPr>
        <w:tabs>
          <w:tab w:val="left" w:pos="0"/>
        </w:tabs>
        <w:spacing w:after="0"/>
      </w:pPr>
      <w:r>
        <w:rPr>
          <w:i/>
        </w:rPr>
        <w:t>r</w:t>
      </w:r>
      <w:r>
        <w:t>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][′</w:t>
      </w:r>
      <w:proofErr w:type="spellStart"/>
      <w:r>
        <w:rPr>
          <w:i/>
        </w:rPr>
        <w:t>AggInfo</w:t>
      </w:r>
      <w:proofErr w:type="spellEnd"/>
      <w:r>
        <w:t xml:space="preserve">′]: dictionary with the aggregated information for the communication between node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proofErr w:type="spellStart"/>
      <w:r>
        <w:t>i</w:t>
      </w:r>
      <w:proofErr w:type="spellEnd"/>
      <w:r>
        <w:t xml:space="preserve"> node </w:t>
      </w:r>
      <w:proofErr w:type="spellStart"/>
      <w:r>
        <w:rPr>
          <w:i/>
        </w:rPr>
        <w:t>dst</w:t>
      </w:r>
      <w:proofErr w:type="spellEnd"/>
      <w:r>
        <w:t xml:space="preserve">. Extend to </w:t>
      </w:r>
      <w:r>
        <w:rPr>
          <w:i/>
        </w:rPr>
        <w:t>r</w:t>
      </w:r>
      <w:r>
        <w:t>[</w:t>
      </w:r>
      <w:proofErr w:type="spellStart"/>
      <w:proofErr w:type="gramStart"/>
      <w:r>
        <w:rPr>
          <w:i/>
        </w:rPr>
        <w:t>src,ds</w:t>
      </w:r>
      <w:r>
        <w:rPr>
          <w:i/>
        </w:rPr>
        <w:t>t</w:t>
      </w:r>
      <w:proofErr w:type="spellEnd"/>
      <w:proofErr w:type="gramEnd"/>
      <w:r>
        <w:t>][′</w:t>
      </w:r>
      <w:proofErr w:type="spellStart"/>
      <w:r>
        <w:rPr>
          <w:i/>
        </w:rPr>
        <w:t>AggInfo</w:t>
      </w:r>
      <w:proofErr w:type="spellEnd"/>
      <w:r>
        <w:t>′][′</w:t>
      </w:r>
      <w:proofErr w:type="spellStart"/>
      <w:r>
        <w:rPr>
          <w:i/>
        </w:rPr>
        <w:t>nameparam</w:t>
      </w:r>
      <w:proofErr w:type="spellEnd"/>
      <w:r>
        <w:t xml:space="preserve">′], substitute the last field with any of the keys stated previously, to obtain the specific value for that parameter. </w:t>
      </w:r>
    </w:p>
    <w:p w:rsidR="006F147F" w:rsidRDefault="00E5052A">
      <w:pPr>
        <w:pStyle w:val="Textoindependiente"/>
        <w:numPr>
          <w:ilvl w:val="0"/>
          <w:numId w:val="4"/>
        </w:numPr>
        <w:tabs>
          <w:tab w:val="left" w:pos="0"/>
        </w:tabs>
      </w:pPr>
      <w:r>
        <w:rPr>
          <w:i/>
        </w:rPr>
        <w:t>r</w:t>
      </w:r>
      <w:r>
        <w:t>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][′</w:t>
      </w:r>
      <w:r>
        <w:rPr>
          <w:i/>
        </w:rPr>
        <w:t>Flows</w:t>
      </w:r>
      <w:r>
        <w:t xml:space="preserve">′]: flow-level information for the communication between node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proofErr w:type="spellStart"/>
      <w:r>
        <w:t>i</w:t>
      </w:r>
      <w:proofErr w:type="spellEnd"/>
      <w:r>
        <w:t xml:space="preserve"> node </w:t>
      </w:r>
      <w:proofErr w:type="spellStart"/>
      <w:r>
        <w:rPr>
          <w:i/>
        </w:rPr>
        <w:t>dst</w:t>
      </w:r>
      <w:proofErr w:type="spellEnd"/>
      <w:r>
        <w:t xml:space="preserve">. Extend to </w:t>
      </w:r>
      <w:r>
        <w:rPr>
          <w:i/>
        </w:rPr>
        <w:t>r</w:t>
      </w:r>
      <w:r>
        <w:t>[</w:t>
      </w:r>
      <w:proofErr w:type="spellStart"/>
      <w:proofErr w:type="gramStart"/>
      <w:r>
        <w:rPr>
          <w:i/>
        </w:rPr>
        <w:t>src,d</w:t>
      </w:r>
      <w:r>
        <w:rPr>
          <w:i/>
        </w:rPr>
        <w:t>st</w:t>
      </w:r>
      <w:proofErr w:type="spellEnd"/>
      <w:proofErr w:type="gramEnd"/>
      <w:r>
        <w:t>][′</w:t>
      </w:r>
      <w:proofErr w:type="spellStart"/>
      <w:r>
        <w:rPr>
          <w:i/>
        </w:rPr>
        <w:t>AggInfo</w:t>
      </w:r>
      <w:proofErr w:type="spellEnd"/>
      <w:r>
        <w:t>′][′</w:t>
      </w:r>
      <w:proofErr w:type="spellStart"/>
      <w:r>
        <w:rPr>
          <w:i/>
        </w:rPr>
        <w:t>numflow</w:t>
      </w:r>
      <w:proofErr w:type="spellEnd"/>
      <w:r>
        <w:t xml:space="preserve">′]′ and substitute the last field with the number of the desired flow to obtain its information. Extend to </w:t>
      </w:r>
      <w:r>
        <w:rPr>
          <w:i/>
        </w:rPr>
        <w:t>r</w:t>
      </w:r>
      <w:r>
        <w:t>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][′</w:t>
      </w:r>
      <w:proofErr w:type="spellStart"/>
      <w:r>
        <w:rPr>
          <w:i/>
        </w:rPr>
        <w:t>AggInfo</w:t>
      </w:r>
      <w:proofErr w:type="spellEnd"/>
      <w:r>
        <w:t>′][′</w:t>
      </w:r>
      <w:proofErr w:type="spellStart"/>
      <w:r>
        <w:rPr>
          <w:i/>
        </w:rPr>
        <w:t>numflow</w:t>
      </w:r>
      <w:proofErr w:type="spellEnd"/>
      <w:r>
        <w:t>′][′</w:t>
      </w:r>
      <w:proofErr w:type="spellStart"/>
      <w:r>
        <w:rPr>
          <w:i/>
        </w:rPr>
        <w:t>nameparam</w:t>
      </w:r>
      <w:proofErr w:type="spellEnd"/>
      <w:r>
        <w:t xml:space="preserve">′] and substitute the last field with any of the keys stated previously, to obtain </w:t>
      </w:r>
      <w:r>
        <w:t>the specific value for that parameter, for that specific flow.</w:t>
      </w:r>
    </w:p>
    <w:p w:rsidR="006F147F" w:rsidRDefault="00E5052A">
      <w:pPr>
        <w:pStyle w:val="Cosdeltextnoindent"/>
      </w:pPr>
      <w:r>
        <w:t xml:space="preserve">As for </w:t>
      </w:r>
      <w:proofErr w:type="spellStart"/>
      <w:r>
        <w:rPr>
          <w:i/>
        </w:rPr>
        <w:t>traffic</w:t>
      </w:r>
      <w:r>
        <w:t>_</w:t>
      </w:r>
      <w:r>
        <w:rPr>
          <w:i/>
        </w:rPr>
        <w:t>matrix</w:t>
      </w:r>
      <w:proofErr w:type="spellEnd"/>
      <w:r>
        <w:t xml:space="preserve">, more explanation is also needed. It is structured as follows: </w:t>
      </w:r>
    </w:p>
    <w:p w:rsidR="006F147F" w:rsidRDefault="00E5052A">
      <w:pPr>
        <w:pStyle w:val="Textoindependiente"/>
        <w:numPr>
          <w:ilvl w:val="0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AggInfo</w:t>
      </w:r>
      <w:proofErr w:type="spellEnd"/>
      <w:r>
        <w:t>: dictionary with the following aggregated information of all the flows between the specific [</w:t>
      </w:r>
      <w:proofErr w:type="spellStart"/>
      <w:proofErr w:type="gramStart"/>
      <w:r>
        <w:rPr>
          <w:i/>
        </w:rPr>
        <w:t>src,ds</w:t>
      </w:r>
      <w:r>
        <w:rPr>
          <w:i/>
        </w:rPr>
        <w:t>t</w:t>
      </w:r>
      <w:proofErr w:type="spellEnd"/>
      <w:proofErr w:type="gramEnd"/>
      <w:r>
        <w:t xml:space="preserve">]: 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AvgBw</w:t>
      </w:r>
      <w:proofErr w:type="spellEnd"/>
      <w:r>
        <w:t xml:space="preserve">: average </w:t>
      </w:r>
      <w:proofErr w:type="spellStart"/>
      <w:r>
        <w:t>banndwidth</w:t>
      </w:r>
      <w:proofErr w:type="spellEnd"/>
      <w:r>
        <w:t xml:space="preserve"> in Kbps of all the traffic from </w:t>
      </w:r>
      <w:proofErr w:type="spellStart"/>
      <w:r>
        <w:t>src</w:t>
      </w:r>
      <w:proofErr w:type="spellEnd"/>
      <w:r>
        <w:t xml:space="preserve"> node to </w:t>
      </w:r>
      <w:proofErr w:type="spellStart"/>
      <w:r>
        <w:t>dst</w:t>
      </w:r>
      <w:proofErr w:type="spellEnd"/>
      <w:r>
        <w:t xml:space="preserve"> node.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PktsGen</w:t>
      </w:r>
      <w:proofErr w:type="spellEnd"/>
      <w:r>
        <w:t xml:space="preserve">: packets generated from </w:t>
      </w:r>
      <w:proofErr w:type="spellStart"/>
      <w:r>
        <w:t>src</w:t>
      </w:r>
      <w:proofErr w:type="spellEnd"/>
      <w:r>
        <w:t xml:space="preserve"> node to </w:t>
      </w:r>
      <w:proofErr w:type="spellStart"/>
      <w:r>
        <w:t>dst</w:t>
      </w:r>
      <w:proofErr w:type="spellEnd"/>
      <w:r>
        <w:t xml:space="preserve"> node per time unit. </w:t>
      </w:r>
    </w:p>
    <w:p w:rsidR="006F147F" w:rsidRDefault="00E5052A">
      <w:pPr>
        <w:pStyle w:val="Textoindependiente"/>
        <w:numPr>
          <w:ilvl w:val="0"/>
          <w:numId w:val="5"/>
        </w:numPr>
        <w:tabs>
          <w:tab w:val="left" w:pos="0"/>
        </w:tabs>
        <w:spacing w:after="0"/>
      </w:pPr>
      <w:r>
        <w:rPr>
          <w:i/>
        </w:rPr>
        <w:t>Flows</w:t>
      </w:r>
      <w:r>
        <w:t>: List of dictionaries with flow-level size and time dis</w:t>
      </w:r>
      <w:r>
        <w:t xml:space="preserve">tribution information for each flow between node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and node </w:t>
      </w:r>
      <w:r>
        <w:rPr>
          <w:i/>
        </w:rPr>
        <w:t xml:space="preserve">j </w:t>
      </w:r>
      <w:r>
        <w:t xml:space="preserve">(See relation between list of parameters for each time and size distribution below). 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TimeDis</w:t>
      </w:r>
      <w:proofErr w:type="spellEnd"/>
      <w:r>
        <w:t xml:space="preserve">: time distribution used by the flow. 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TimeDistParams</w:t>
      </w:r>
      <w:proofErr w:type="spellEnd"/>
      <w:r>
        <w:t>: dictionary with the parameters of the specific</w:t>
      </w:r>
      <w:r>
        <w:t xml:space="preserve"> time distribution.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EqLambda</w:t>
      </w:r>
      <w:proofErr w:type="spellEnd"/>
      <w:r>
        <w:t xml:space="preserve">: average bits per second to generate.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AvgPktsLambda</w:t>
      </w:r>
      <w:proofErr w:type="spellEnd"/>
      <w:r>
        <w:rPr>
          <w:i/>
        </w:rPr>
        <w:t xml:space="preserve">: average number of packets of average size generated per time unit. </w:t>
      </w:r>
      <w:r>
        <w:t xml:space="preserve">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MinPktLambda</w:t>
      </w:r>
      <w:proofErr w:type="spellEnd"/>
      <w:r>
        <w:t xml:space="preserve">: minimum number of packets of average size generated per time unit.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MaxPktLambda</w:t>
      </w:r>
      <w:proofErr w:type="spellEnd"/>
      <w:r>
        <w:t>: m</w:t>
      </w:r>
      <w:r>
        <w:t xml:space="preserve">aximum number of packets of average size generated per time unit.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StdDev</w:t>
      </w:r>
      <w:proofErr w:type="spellEnd"/>
      <w:r>
        <w:t xml:space="preserve">: Standard deviation of the normal of the </w:t>
      </w:r>
      <w:proofErr w:type="spellStart"/>
      <w:r>
        <w:t>interarrival</w:t>
      </w:r>
      <w:proofErr w:type="spellEnd"/>
      <w:r>
        <w:t xml:space="preserve"> time.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PktsLambdaOn</w:t>
      </w:r>
      <w:proofErr w:type="spellEnd"/>
      <w:r>
        <w:t xml:space="preserve">: Average packets per second to generate during the ON period.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AvgTOff</w:t>
      </w:r>
      <w:proofErr w:type="spellEnd"/>
      <w:r>
        <w:t xml:space="preserve">: Average time OFF of the burst. Uses </w:t>
      </w:r>
      <w:r>
        <w:t xml:space="preserve">exponential distribution.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AvgTOn</w:t>
      </w:r>
      <w:proofErr w:type="spellEnd"/>
      <w:r>
        <w:t xml:space="preserve">: Average time ON of the burst. Uses exponential distribution.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lastRenderedPageBreak/>
        <w:t>ExpMaxFactor</w:t>
      </w:r>
      <w:proofErr w:type="spellEnd"/>
      <w:r>
        <w:t xml:space="preserve">: Factor used to define the maximum valid value of the exponential, defined as </w:t>
      </w:r>
      <w:r>
        <w:rPr>
          <w:i/>
        </w:rPr>
        <w:t xml:space="preserve">factor </w:t>
      </w:r>
      <w:r>
        <w:t xml:space="preserve">* </w:t>
      </w:r>
      <w:proofErr w:type="spellStart"/>
      <w:r>
        <w:rPr>
          <w:i/>
        </w:rPr>
        <w:t>average</w:t>
      </w:r>
      <w:r>
        <w:t>_</w:t>
      </w:r>
      <w:r>
        <w:rPr>
          <w:i/>
        </w:rPr>
        <w:t>time</w:t>
      </w:r>
      <w:proofErr w:type="spellEnd"/>
      <w:r>
        <w:t xml:space="preserve">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BurstGenLambda</w:t>
      </w:r>
      <w:proofErr w:type="spellEnd"/>
      <w:r>
        <w:t>: Lambda rate of burst generat</w:t>
      </w:r>
      <w:r>
        <w:t xml:space="preserve">ion.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Bitrate</w:t>
      </w:r>
      <w:proofErr w:type="spellEnd"/>
      <w:r>
        <w:t xml:space="preserve">: Rate of the burst flow: bps.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ParetoMinSize</w:t>
      </w:r>
      <w:proofErr w:type="spellEnd"/>
      <w:r>
        <w:t xml:space="preserve">: Minimum number of bits in the burst.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ParetoMaxSize</w:t>
      </w:r>
      <w:proofErr w:type="spellEnd"/>
      <w:r>
        <w:t xml:space="preserve">: Maximum number of bits in the burst.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ParetoAlfa</w:t>
      </w:r>
      <w:proofErr w:type="spellEnd"/>
      <w:r>
        <w:t>: Tail index.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SizeDist</w:t>
      </w:r>
      <w:proofErr w:type="spellEnd"/>
      <w:r>
        <w:t xml:space="preserve">: size distribution used by the flow. 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SizeDistParams</w:t>
      </w:r>
      <w:proofErr w:type="spellEnd"/>
      <w:r>
        <w:t xml:space="preserve">: dictionary with the parameters of the specific size distribution.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AvgPktSize</w:t>
      </w:r>
      <w:proofErr w:type="spellEnd"/>
      <w:r>
        <w:t>: Average size of the packets in bits.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MinSize</w:t>
      </w:r>
      <w:proofErr w:type="spellEnd"/>
      <w:r>
        <w:t xml:space="preserve">: Minimum size of the packets in bits.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MaxSize</w:t>
      </w:r>
      <w:proofErr w:type="spellEnd"/>
      <w:r>
        <w:t xml:space="preserve">: Maximum size of the packets in bits.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r>
        <w:rPr>
          <w:i/>
        </w:rPr>
        <w:t>PktSize</w:t>
      </w:r>
      <w:r>
        <w:t xml:space="preserve">1: First possibility of packet size.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r>
        <w:rPr>
          <w:i/>
        </w:rPr>
        <w:t>PktSize</w:t>
      </w:r>
      <w:r>
        <w:t xml:space="preserve">2: Second possibility of packet size.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NumCandidates</w:t>
      </w:r>
      <w:proofErr w:type="spellEnd"/>
      <w:r>
        <w:t xml:space="preserve">: Number of different packets size considered.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Size</w:t>
      </w:r>
      <w:r>
        <w:t>_</w:t>
      </w:r>
      <w:r>
        <w:rPr>
          <w:i/>
        </w:rPr>
        <w:t>i</w:t>
      </w:r>
      <w:proofErr w:type="spellEnd"/>
      <w:r>
        <w:t xml:space="preserve">: Size of the candidate packet </w:t>
      </w:r>
      <w:proofErr w:type="spellStart"/>
      <w:r>
        <w:rPr>
          <w:i/>
        </w:rPr>
        <w:t>i</w:t>
      </w:r>
      <w:proofErr w:type="spellEnd"/>
      <w:r>
        <w:t xml:space="preserve">. </w:t>
      </w:r>
    </w:p>
    <w:p w:rsidR="006F147F" w:rsidRDefault="00E5052A">
      <w:pPr>
        <w:pStyle w:val="Textoindependiente"/>
        <w:numPr>
          <w:ilvl w:val="2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Prob</w:t>
      </w:r>
      <w:r>
        <w:t>_</w:t>
      </w:r>
      <w:r>
        <w:rPr>
          <w:i/>
        </w:rPr>
        <w:t>i</w:t>
      </w:r>
      <w:proofErr w:type="spellEnd"/>
      <w:r>
        <w:t xml:space="preserve">: Probability to use candidate packet </w:t>
      </w:r>
      <w:proofErr w:type="spellStart"/>
      <w:r>
        <w:rPr>
          <w:i/>
        </w:rPr>
        <w:t>i</w:t>
      </w:r>
      <w:proofErr w:type="spellEnd"/>
      <w:r>
        <w:t>.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AvgBw</w:t>
      </w:r>
      <w:proofErr w:type="spellEnd"/>
      <w:r>
        <w:t xml:space="preserve">: average bandwidth for this flow. </w:t>
      </w:r>
    </w:p>
    <w:p w:rsidR="006F147F" w:rsidRDefault="00E5052A">
      <w:pPr>
        <w:pStyle w:val="Textoindependiente"/>
        <w:numPr>
          <w:ilvl w:val="1"/>
          <w:numId w:val="5"/>
        </w:numPr>
        <w:tabs>
          <w:tab w:val="left" w:pos="0"/>
        </w:tabs>
        <w:spacing w:after="0"/>
      </w:pPr>
      <w:proofErr w:type="spellStart"/>
      <w:r>
        <w:rPr>
          <w:i/>
        </w:rPr>
        <w:t>PktsGen</w:t>
      </w:r>
      <w:proofErr w:type="spellEnd"/>
      <w:r>
        <w:t>: packets ge</w:t>
      </w:r>
      <w:r>
        <w:t xml:space="preserve">nerated by this flow per time unit. </w:t>
      </w:r>
    </w:p>
    <w:p w:rsidR="006F147F" w:rsidRDefault="00E5052A">
      <w:pPr>
        <w:pStyle w:val="Cosdeltextnoindent"/>
      </w:pPr>
      <w:proofErr w:type="spellStart"/>
      <w:r>
        <w:rPr>
          <w:i/>
        </w:rPr>
        <w:t>traffic</w:t>
      </w:r>
      <w:r>
        <w:t>_</w:t>
      </w:r>
      <w:r>
        <w:rPr>
          <w:i/>
        </w:rPr>
        <w:t>matrix</w:t>
      </w:r>
      <w:proofErr w:type="spellEnd"/>
      <w:r>
        <w:rPr>
          <w:i/>
        </w:rPr>
        <w:t xml:space="preserve"> </w:t>
      </w:r>
      <w:r>
        <w:t xml:space="preserve">accessing is done in the same fashion as in the Result Matrix, but this time each flow will contain a dictionary with the parameters described above. </w:t>
      </w:r>
      <w:r>
        <w:t>Refer to the list of parameters to correlate every size and time distribution with its associated values.</w:t>
      </w:r>
      <w:r>
        <w:br/>
      </w:r>
      <w:r>
        <w:br/>
        <w:t xml:space="preserve">The </w:t>
      </w:r>
      <w:proofErr w:type="spellStart"/>
      <w:r>
        <w:rPr>
          <w:i/>
        </w:rPr>
        <w:t>routing</w:t>
      </w:r>
      <w:r>
        <w:t>_</w:t>
      </w:r>
      <w:r>
        <w:rPr>
          <w:i/>
        </w:rPr>
        <w:t>matrix</w:t>
      </w:r>
      <w:proofErr w:type="spellEnd"/>
      <w:r>
        <w:rPr>
          <w:i/>
        </w:rPr>
        <w:t xml:space="preserve"> </w:t>
      </w:r>
      <w:r>
        <w:t xml:space="preserve">accessing process is pretty much straightforward. Assuming </w:t>
      </w:r>
      <w:r>
        <w:rPr>
          <w:i/>
        </w:rPr>
        <w:t>rout</w:t>
      </w:r>
      <w:r>
        <w:t xml:space="preserve"> is a </w:t>
      </w:r>
      <w:r>
        <w:rPr>
          <w:i/>
        </w:rPr>
        <w:t>routing</w:t>
      </w:r>
      <w:r>
        <w:rPr>
          <w:i/>
          <w:position w:val="-7"/>
          <w:sz w:val="19"/>
        </w:rPr>
        <w:t xml:space="preserve"> </w:t>
      </w:r>
      <w:r>
        <w:rPr>
          <w:i/>
        </w:rPr>
        <w:t>m</w:t>
      </w:r>
      <w:r>
        <w:rPr>
          <w:i/>
        </w:rPr>
        <w:t>atrix</w:t>
      </w:r>
      <w:r>
        <w:t xml:space="preserve">, using </w:t>
      </w:r>
      <w:r>
        <w:rPr>
          <w:i/>
        </w:rPr>
        <w:t>rout</w:t>
      </w:r>
      <w:r>
        <w:t>[</w:t>
      </w:r>
      <w:proofErr w:type="spellStart"/>
      <w:r>
        <w:rPr>
          <w:i/>
        </w:rPr>
        <w:t>src,dst</w:t>
      </w:r>
      <w:proofErr w:type="spellEnd"/>
      <w:r>
        <w:rPr>
          <w:i/>
        </w:rPr>
        <w:t xml:space="preserve">] </w:t>
      </w:r>
      <w:r>
        <w:t>will return a string desc</w:t>
      </w:r>
      <w:r>
        <w:t xml:space="preserve">ribing the path to go from node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r>
        <w:t xml:space="preserve">to node </w:t>
      </w:r>
      <w:proofErr w:type="spellStart"/>
      <w:r>
        <w:rPr>
          <w:i/>
        </w:rPr>
        <w:t>dst</w:t>
      </w:r>
      <w:proofErr w:type="spellEnd"/>
      <w:r>
        <w:t>.</w:t>
      </w:r>
      <w:r>
        <w:br/>
      </w:r>
      <w:r>
        <w:br/>
        <w:t xml:space="preserve">The </w:t>
      </w:r>
      <w:proofErr w:type="spellStart"/>
      <w:r>
        <w:rPr>
          <w:i/>
        </w:rPr>
        <w:t>topology</w:t>
      </w:r>
      <w:r>
        <w:t>_</w:t>
      </w:r>
      <w:r>
        <w:rPr>
          <w:i/>
        </w:rPr>
        <w:t>matrix</w:t>
      </w:r>
      <w:proofErr w:type="spellEnd"/>
      <w:r>
        <w:rPr>
          <w:i/>
        </w:rPr>
        <w:t xml:space="preserve"> </w:t>
      </w:r>
      <w:r>
        <w:t xml:space="preserve">accessing process is equivalent to the previous one. Assuming </w:t>
      </w:r>
      <w:r>
        <w:rPr>
          <w:i/>
        </w:rPr>
        <w:t xml:space="preserve">topo </w:t>
      </w:r>
      <w:r>
        <w:t xml:space="preserve">is a </w:t>
      </w:r>
      <w:proofErr w:type="spellStart"/>
      <w:r>
        <w:rPr>
          <w:i/>
        </w:rPr>
        <w:t>topology</w:t>
      </w:r>
      <w:r>
        <w:t>_</w:t>
      </w:r>
      <w:r>
        <w:rPr>
          <w:i/>
        </w:rPr>
        <w:t>matrix</w:t>
      </w:r>
      <w:proofErr w:type="spellEnd"/>
      <w:r>
        <w:t xml:space="preserve">, </w:t>
      </w:r>
      <w:r>
        <w:rPr>
          <w:i/>
        </w:rPr>
        <w:t>topo</w:t>
      </w:r>
      <w:r>
        <w:t>[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] will return the bandwidth of the link that connects node </w:t>
      </w:r>
      <w:proofErr w:type="spellStart"/>
      <w:r>
        <w:rPr>
          <w:i/>
        </w:rPr>
        <w:t>src</w:t>
      </w:r>
      <w:proofErr w:type="spellEnd"/>
      <w:r>
        <w:rPr>
          <w:i/>
        </w:rPr>
        <w:t xml:space="preserve"> </w:t>
      </w:r>
      <w:r>
        <w:t xml:space="preserve">and node </w:t>
      </w:r>
      <w:proofErr w:type="spellStart"/>
      <w:r>
        <w:rPr>
          <w:i/>
        </w:rPr>
        <w:t>dst</w:t>
      </w:r>
      <w:proofErr w:type="spellEnd"/>
      <w:r>
        <w:t xml:space="preserve">, if they </w:t>
      </w:r>
      <w:r>
        <w:t xml:space="preserve">are directly adjacent, or -1 if they are not. </w:t>
      </w:r>
    </w:p>
    <w:p w:rsidR="006F147F" w:rsidRDefault="00E5052A">
      <w:pPr>
        <w:pStyle w:val="Ttulo4"/>
      </w:pPr>
      <w:r>
        <w:t xml:space="preserve">3.1 </w:t>
      </w:r>
      <w:bookmarkStart w:id="4" w:name="x1-40003.1"/>
      <w:bookmarkEnd w:id="4"/>
      <w:r>
        <w:t>Parameters of time distributions</w:t>
      </w:r>
    </w:p>
    <w:p w:rsidR="006F147F" w:rsidRDefault="00E5052A">
      <w:pPr>
        <w:pStyle w:val="Textoindependiente"/>
        <w:numPr>
          <w:ilvl w:val="0"/>
          <w:numId w:val="6"/>
        </w:numPr>
        <w:tabs>
          <w:tab w:val="left" w:pos="0"/>
        </w:tabs>
        <w:spacing w:after="0"/>
      </w:pPr>
      <w:r>
        <w:rPr>
          <w:i/>
        </w:rPr>
        <w:t>Exponential</w:t>
      </w:r>
      <w:r>
        <w:t xml:space="preserve">: </w:t>
      </w:r>
      <w:proofErr w:type="spellStart"/>
      <w:r>
        <w:rPr>
          <w:i/>
        </w:rPr>
        <w:t>EqLambda</w:t>
      </w:r>
      <w:proofErr w:type="spellEnd"/>
      <w:r>
        <w:t xml:space="preserve">, </w:t>
      </w:r>
      <w:proofErr w:type="spellStart"/>
      <w:r>
        <w:rPr>
          <w:i/>
        </w:rPr>
        <w:t>AvgPktsLambda</w:t>
      </w:r>
      <w:proofErr w:type="spellEnd"/>
      <w:r>
        <w:t xml:space="preserve">, </w:t>
      </w:r>
      <w:proofErr w:type="spellStart"/>
      <w:r>
        <w:t>Exp</w:t>
      </w:r>
      <w:r>
        <w:rPr>
          <w:i/>
        </w:rPr>
        <w:t>MaxFactor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6"/>
        </w:numPr>
        <w:tabs>
          <w:tab w:val="left" w:pos="0"/>
        </w:tabs>
        <w:spacing w:after="0"/>
      </w:pPr>
      <w:r>
        <w:rPr>
          <w:i/>
        </w:rPr>
        <w:t>Deterministic</w:t>
      </w:r>
      <w:r>
        <w:t xml:space="preserve">: </w:t>
      </w:r>
      <w:proofErr w:type="spellStart"/>
      <w:r>
        <w:rPr>
          <w:i/>
        </w:rPr>
        <w:t>EqLambda</w:t>
      </w:r>
      <w:proofErr w:type="spellEnd"/>
      <w:r>
        <w:t xml:space="preserve">, </w:t>
      </w:r>
      <w:proofErr w:type="spellStart"/>
      <w:r>
        <w:rPr>
          <w:i/>
        </w:rPr>
        <w:t>AvgPktsLambda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6"/>
        </w:numPr>
        <w:tabs>
          <w:tab w:val="left" w:pos="0"/>
        </w:tabs>
        <w:spacing w:after="0"/>
      </w:pPr>
      <w:r>
        <w:rPr>
          <w:i/>
        </w:rPr>
        <w:t>Uniform</w:t>
      </w:r>
      <w:r>
        <w:t xml:space="preserve">: </w:t>
      </w:r>
      <w:proofErr w:type="spellStart"/>
      <w:r>
        <w:rPr>
          <w:i/>
        </w:rPr>
        <w:t>EqLambda</w:t>
      </w:r>
      <w:proofErr w:type="spellEnd"/>
      <w:r>
        <w:t xml:space="preserve">, </w:t>
      </w:r>
      <w:proofErr w:type="spellStart"/>
      <w:r>
        <w:rPr>
          <w:i/>
        </w:rPr>
        <w:t>MinPktLambda</w:t>
      </w:r>
      <w:proofErr w:type="spellEnd"/>
      <w:r>
        <w:t xml:space="preserve">, </w:t>
      </w:r>
      <w:proofErr w:type="spellStart"/>
      <w:r>
        <w:rPr>
          <w:i/>
        </w:rPr>
        <w:t>MaxPktLambda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6"/>
        </w:numPr>
        <w:tabs>
          <w:tab w:val="left" w:pos="0"/>
        </w:tabs>
        <w:spacing w:after="0"/>
      </w:pPr>
      <w:r>
        <w:rPr>
          <w:i/>
        </w:rPr>
        <w:t>Normal</w:t>
      </w:r>
      <w:r>
        <w:t xml:space="preserve">: </w:t>
      </w:r>
      <w:proofErr w:type="spellStart"/>
      <w:r>
        <w:rPr>
          <w:i/>
        </w:rPr>
        <w:t>EqLambda</w:t>
      </w:r>
      <w:proofErr w:type="spellEnd"/>
      <w:r>
        <w:t xml:space="preserve">, </w:t>
      </w:r>
      <w:proofErr w:type="spellStart"/>
      <w:r>
        <w:t>Avg</w:t>
      </w:r>
      <w:r>
        <w:rPr>
          <w:i/>
        </w:rPr>
        <w:t>PktsLambda</w:t>
      </w:r>
      <w:proofErr w:type="spellEnd"/>
      <w:r>
        <w:t xml:space="preserve">, </w:t>
      </w:r>
      <w:proofErr w:type="spellStart"/>
      <w:r>
        <w:rPr>
          <w:i/>
        </w:rPr>
        <w:t>StdDev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6"/>
        </w:numPr>
        <w:tabs>
          <w:tab w:val="left" w:pos="0"/>
        </w:tabs>
        <w:spacing w:after="0"/>
      </w:pPr>
      <w:proofErr w:type="spellStart"/>
      <w:r>
        <w:rPr>
          <w:i/>
        </w:rPr>
        <w:t>OnOff</w:t>
      </w:r>
      <w:proofErr w:type="spellEnd"/>
      <w:r>
        <w:t xml:space="preserve">: </w:t>
      </w:r>
      <w:proofErr w:type="spellStart"/>
      <w:r>
        <w:rPr>
          <w:i/>
        </w:rPr>
        <w:t>EqLambda</w:t>
      </w:r>
      <w:proofErr w:type="spellEnd"/>
      <w:r>
        <w:t xml:space="preserve">, </w:t>
      </w:r>
      <w:proofErr w:type="spellStart"/>
      <w:r>
        <w:rPr>
          <w:i/>
        </w:rPr>
        <w:t>PktsLambdaOn</w:t>
      </w:r>
      <w:proofErr w:type="spellEnd"/>
      <w:r>
        <w:t xml:space="preserve">, </w:t>
      </w:r>
      <w:proofErr w:type="spellStart"/>
      <w:r>
        <w:rPr>
          <w:i/>
        </w:rPr>
        <w:t>AvgTOff</w:t>
      </w:r>
      <w:proofErr w:type="spellEnd"/>
      <w:r>
        <w:t xml:space="preserve">, </w:t>
      </w:r>
      <w:proofErr w:type="spellStart"/>
      <w:r>
        <w:rPr>
          <w:i/>
        </w:rPr>
        <w:t>AvgTOn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6"/>
        </w:numPr>
        <w:tabs>
          <w:tab w:val="left" w:pos="0"/>
        </w:tabs>
      </w:pPr>
      <w:r>
        <w:rPr>
          <w:i/>
        </w:rPr>
        <w:t>PPBP</w:t>
      </w:r>
      <w:r>
        <w:t xml:space="preserve">: </w:t>
      </w:r>
      <w:proofErr w:type="spellStart"/>
      <w:r>
        <w:rPr>
          <w:i/>
        </w:rPr>
        <w:t>EqLambda</w:t>
      </w:r>
      <w:proofErr w:type="spellEnd"/>
      <w:r>
        <w:t xml:space="preserve">, </w:t>
      </w:r>
      <w:proofErr w:type="spellStart"/>
      <w:r>
        <w:rPr>
          <w:i/>
        </w:rPr>
        <w:t>BurstGenLambda</w:t>
      </w:r>
      <w:proofErr w:type="spellEnd"/>
      <w:r>
        <w:t xml:space="preserve">, </w:t>
      </w:r>
      <w:r>
        <w:rPr>
          <w:i/>
        </w:rPr>
        <w:t>Bitrate</w:t>
      </w:r>
      <w:r>
        <w:t xml:space="preserve">, </w:t>
      </w:r>
      <w:proofErr w:type="spellStart"/>
      <w:r>
        <w:rPr>
          <w:i/>
        </w:rPr>
        <w:t>ParetoMinSize</w:t>
      </w:r>
      <w:proofErr w:type="spellEnd"/>
      <w:r>
        <w:t xml:space="preserve">, </w:t>
      </w:r>
      <w:proofErr w:type="spellStart"/>
      <w:r>
        <w:rPr>
          <w:i/>
        </w:rPr>
        <w:t>ParetoMazSize</w:t>
      </w:r>
      <w:proofErr w:type="spellEnd"/>
      <w:r>
        <w:t xml:space="preserve">, </w:t>
      </w:r>
      <w:proofErr w:type="spellStart"/>
      <w:r>
        <w:rPr>
          <w:i/>
        </w:rPr>
        <w:t>ParetoAlfa</w:t>
      </w:r>
      <w:proofErr w:type="spellEnd"/>
      <w:r>
        <w:t xml:space="preserve">, </w:t>
      </w:r>
      <w:proofErr w:type="spellStart"/>
      <w:r>
        <w:rPr>
          <w:i/>
        </w:rPr>
        <w:t>ExpMaxFactor</w:t>
      </w:r>
      <w:proofErr w:type="spellEnd"/>
    </w:p>
    <w:p w:rsidR="006F147F" w:rsidRDefault="00E5052A">
      <w:pPr>
        <w:pStyle w:val="Ttulo4"/>
      </w:pPr>
      <w:r>
        <w:t xml:space="preserve">3.2 </w:t>
      </w:r>
      <w:bookmarkStart w:id="5" w:name="x1-50003.2"/>
      <w:bookmarkEnd w:id="5"/>
      <w:proofErr w:type="spellStart"/>
      <w:r>
        <w:t>Parematers</w:t>
      </w:r>
      <w:proofErr w:type="spellEnd"/>
      <w:r>
        <w:t xml:space="preserve"> of size distributions</w:t>
      </w:r>
    </w:p>
    <w:p w:rsidR="006F147F" w:rsidRDefault="00E5052A">
      <w:pPr>
        <w:pStyle w:val="Textoindependiente"/>
        <w:numPr>
          <w:ilvl w:val="0"/>
          <w:numId w:val="7"/>
        </w:numPr>
        <w:tabs>
          <w:tab w:val="left" w:pos="0"/>
        </w:tabs>
        <w:spacing w:after="0"/>
      </w:pPr>
      <w:r>
        <w:rPr>
          <w:i/>
        </w:rPr>
        <w:t>Deterministic</w:t>
      </w:r>
      <w:r>
        <w:t xml:space="preserve">: </w:t>
      </w:r>
      <w:proofErr w:type="spellStart"/>
      <w:r>
        <w:rPr>
          <w:i/>
        </w:rPr>
        <w:t>AvgPktSize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7"/>
        </w:numPr>
        <w:tabs>
          <w:tab w:val="left" w:pos="0"/>
        </w:tabs>
        <w:spacing w:after="0"/>
      </w:pPr>
      <w:r>
        <w:rPr>
          <w:i/>
        </w:rPr>
        <w:t>Uniform</w:t>
      </w:r>
      <w:r>
        <w:t xml:space="preserve">: </w:t>
      </w:r>
      <w:proofErr w:type="spellStart"/>
      <w:r>
        <w:rPr>
          <w:i/>
        </w:rPr>
        <w:t>AvgPktSize</w:t>
      </w:r>
      <w:proofErr w:type="spellEnd"/>
      <w:r>
        <w:t xml:space="preserve">, </w:t>
      </w:r>
      <w:proofErr w:type="spellStart"/>
      <w:r>
        <w:rPr>
          <w:i/>
        </w:rPr>
        <w:t>MinSize</w:t>
      </w:r>
      <w:proofErr w:type="spellEnd"/>
      <w:r>
        <w:t xml:space="preserve">, </w:t>
      </w:r>
      <w:proofErr w:type="spellStart"/>
      <w:r>
        <w:rPr>
          <w:i/>
        </w:rPr>
        <w:t>MaxSize</w:t>
      </w:r>
      <w:proofErr w:type="spellEnd"/>
      <w:r>
        <w:t xml:space="preserve"> </w:t>
      </w:r>
    </w:p>
    <w:p w:rsidR="006F147F" w:rsidRDefault="00E5052A">
      <w:pPr>
        <w:pStyle w:val="Textoindependiente"/>
        <w:numPr>
          <w:ilvl w:val="0"/>
          <w:numId w:val="7"/>
        </w:numPr>
        <w:tabs>
          <w:tab w:val="left" w:pos="0"/>
        </w:tabs>
        <w:spacing w:after="0"/>
      </w:pPr>
      <w:r>
        <w:rPr>
          <w:i/>
        </w:rPr>
        <w:t>B</w:t>
      </w:r>
      <w:r>
        <w:rPr>
          <w:i/>
        </w:rPr>
        <w:t>inomial</w:t>
      </w:r>
      <w:r>
        <w:t xml:space="preserve">: </w:t>
      </w:r>
      <w:proofErr w:type="spellStart"/>
      <w:r>
        <w:rPr>
          <w:i/>
        </w:rPr>
        <w:t>AvgPktSize</w:t>
      </w:r>
      <w:proofErr w:type="spellEnd"/>
      <w:r>
        <w:t xml:space="preserve">, </w:t>
      </w:r>
      <w:r>
        <w:rPr>
          <w:i/>
        </w:rPr>
        <w:t>PktSize</w:t>
      </w:r>
      <w:r>
        <w:t xml:space="preserve">1, </w:t>
      </w:r>
      <w:r>
        <w:rPr>
          <w:i/>
        </w:rPr>
        <w:t>PktSize</w:t>
      </w:r>
      <w:r>
        <w:t xml:space="preserve">2 </w:t>
      </w:r>
    </w:p>
    <w:p w:rsidR="006F147F" w:rsidRDefault="00E5052A">
      <w:pPr>
        <w:pStyle w:val="Textoindependiente"/>
        <w:numPr>
          <w:ilvl w:val="0"/>
          <w:numId w:val="7"/>
        </w:numPr>
        <w:tabs>
          <w:tab w:val="left" w:pos="0"/>
        </w:tabs>
      </w:pPr>
      <w:r>
        <w:rPr>
          <w:i/>
        </w:rPr>
        <w:t>Generic</w:t>
      </w:r>
      <w:r>
        <w:t xml:space="preserve">: </w:t>
      </w:r>
      <w:proofErr w:type="spellStart"/>
      <w:r>
        <w:rPr>
          <w:i/>
        </w:rPr>
        <w:t>AvgPktSize</w:t>
      </w:r>
      <w:proofErr w:type="spellEnd"/>
      <w:r>
        <w:t xml:space="preserve">, </w:t>
      </w:r>
      <w:proofErr w:type="spellStart"/>
      <w:r>
        <w:rPr>
          <w:i/>
        </w:rPr>
        <w:t>NumCandidates</w:t>
      </w:r>
      <w:proofErr w:type="spellEnd"/>
      <w:r>
        <w:t xml:space="preserve">, </w:t>
      </w:r>
      <w:proofErr w:type="spellStart"/>
      <w:r>
        <w:rPr>
          <w:i/>
        </w:rPr>
        <w:t>Size</w:t>
      </w:r>
      <w:r>
        <w:t>_</w:t>
      </w:r>
      <w:r>
        <w:rPr>
          <w:i/>
        </w:rPr>
        <w:t>i</w:t>
      </w:r>
      <w:proofErr w:type="spellEnd"/>
      <w:r>
        <w:t xml:space="preserve">, </w:t>
      </w:r>
      <w:proofErr w:type="spellStart"/>
      <w:r>
        <w:rPr>
          <w:i/>
        </w:rPr>
        <w:t>Prob</w:t>
      </w:r>
      <w:r>
        <w:t>_</w:t>
      </w:r>
      <w:r>
        <w:rPr>
          <w:i/>
        </w:rPr>
        <w:t>i</w:t>
      </w:r>
      <w:proofErr w:type="spellEnd"/>
    </w:p>
    <w:p w:rsidR="006F147F" w:rsidRDefault="00E5052A">
      <w:pPr>
        <w:pStyle w:val="Ttulo4"/>
      </w:pPr>
      <w:r>
        <w:t xml:space="preserve">3.3 </w:t>
      </w:r>
      <w:bookmarkStart w:id="6" w:name="x1-60003.3"/>
      <w:bookmarkEnd w:id="6"/>
      <w:r>
        <w:t>Methods offered by Sample instances</w:t>
      </w:r>
    </w:p>
    <w:p w:rsidR="006F147F" w:rsidRDefault="00E5052A">
      <w:pPr>
        <w:pStyle w:val="Cosdeltextnoindent"/>
      </w:pPr>
      <w:r>
        <w:t xml:space="preserve">The sample object offers methods to obtain the matrices resulting of each iteration of the simulation, and the dictionaries </w:t>
      </w:r>
      <w:r>
        <w:t xml:space="preserve">for each one of the source-destination pairs, for each one of the matrices. Hence, the user can use the following methods (assuming that </w:t>
      </w:r>
      <w:r>
        <w:rPr>
          <w:i/>
        </w:rPr>
        <w:t xml:space="preserve">s </w:t>
      </w:r>
      <w:r>
        <w:t xml:space="preserve">is the sample obtained for a single iteration): 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result</w:t>
      </w:r>
      <w:r>
        <w:t>_</w:t>
      </w:r>
      <w:proofErr w:type="gramStart"/>
      <w:r>
        <w:rPr>
          <w:i/>
        </w:rPr>
        <w:t>matrix</w:t>
      </w:r>
      <w:proofErr w:type="spellEnd"/>
      <w:r>
        <w:t>(</w:t>
      </w:r>
      <w:proofErr w:type="gramEnd"/>
      <w:r>
        <w:t xml:space="preserve">): Returns a matrix </w:t>
      </w:r>
      <w:r>
        <w:rPr>
          <w:i/>
        </w:rPr>
        <w:t xml:space="preserve">m </w:t>
      </w:r>
      <w:r>
        <w:t xml:space="preserve">such that </w:t>
      </w:r>
      <w:r>
        <w:rPr>
          <w:i/>
        </w:rPr>
        <w:t>m</w:t>
      </w:r>
      <w:r>
        <w:t>[</w:t>
      </w:r>
      <w:proofErr w:type="spellStart"/>
      <w:r>
        <w:rPr>
          <w:i/>
        </w:rPr>
        <w:t>src,dst</w:t>
      </w:r>
      <w:proofErr w:type="spellEnd"/>
      <w:r>
        <w:t xml:space="preserve">] </w:t>
      </w:r>
      <w:r>
        <w:t>contains a  the information that the Result matrix stores for the requested [</w:t>
      </w:r>
      <w:proofErr w:type="spellStart"/>
      <w:r>
        <w:rPr>
          <w:i/>
        </w:rPr>
        <w:t>src,dst</w:t>
      </w:r>
      <w:proofErr w:type="spellEnd"/>
      <w:r>
        <w:t xml:space="preserve">] pair regarding delay and jitter. 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srcdst</w:t>
      </w:r>
      <w:r>
        <w:t>_</w:t>
      </w:r>
      <w:r>
        <w:rPr>
          <w:i/>
        </w:rPr>
        <w:t>result</w:t>
      </w:r>
      <w:proofErr w:type="spellEnd"/>
      <w:r>
        <w:t>(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 xml:space="preserve">): Directly returns the delay and jitter information that the Result matrix </w:t>
      </w:r>
      <w:r>
        <w:lastRenderedPageBreak/>
        <w:t>stores for the requested [</w:t>
      </w:r>
      <w:proofErr w:type="spellStart"/>
      <w:r>
        <w:rPr>
          <w:i/>
        </w:rPr>
        <w:t>src,dst</w:t>
      </w:r>
      <w:proofErr w:type="spellEnd"/>
      <w:r>
        <w:t>] pair structured as a dictionary. See contain of the dictionary in the previous section.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traffic</w:t>
      </w:r>
      <w:r>
        <w:t>_</w:t>
      </w:r>
      <w:proofErr w:type="gramStart"/>
      <w:r>
        <w:rPr>
          <w:i/>
        </w:rPr>
        <w:t>matrix</w:t>
      </w:r>
      <w:proofErr w:type="spellEnd"/>
      <w:r>
        <w:t>(</w:t>
      </w:r>
      <w:proofErr w:type="gramEnd"/>
      <w:r>
        <w:t xml:space="preserve">): Returns a matrix </w:t>
      </w:r>
      <w:r>
        <w:rPr>
          <w:i/>
        </w:rPr>
        <w:t xml:space="preserve">m </w:t>
      </w:r>
      <w:r>
        <w:t xml:space="preserve">such that </w:t>
      </w:r>
      <w:r>
        <w:rPr>
          <w:i/>
        </w:rPr>
        <w:t>m</w:t>
      </w:r>
      <w:r>
        <w:t>[</w:t>
      </w:r>
      <w:proofErr w:type="spellStart"/>
      <w:r>
        <w:rPr>
          <w:i/>
        </w:rPr>
        <w:t>src,dst</w:t>
      </w:r>
      <w:proofErr w:type="spellEnd"/>
      <w:r>
        <w:t>] contains a dictionary with the information that the Traffic matrix stores for the requested [</w:t>
      </w:r>
      <w:proofErr w:type="spellStart"/>
      <w:r>
        <w:rPr>
          <w:i/>
        </w:rPr>
        <w:t>src,dst</w:t>
      </w:r>
      <w:proofErr w:type="spellEnd"/>
      <w:r>
        <w:t xml:space="preserve">] </w:t>
      </w:r>
      <w:r>
        <w:t xml:space="preserve">pair regarding the traffic generated from the </w:t>
      </w:r>
      <w:proofErr w:type="spellStart"/>
      <w:r>
        <w:t>src</w:t>
      </w:r>
      <w:proofErr w:type="spellEnd"/>
      <w:r>
        <w:t xml:space="preserve"> node to </w:t>
      </w:r>
      <w:proofErr w:type="spellStart"/>
      <w:r>
        <w:t>dst</w:t>
      </w:r>
      <w:proofErr w:type="spellEnd"/>
      <w:r>
        <w:t xml:space="preserve"> node.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srcdst</w:t>
      </w:r>
      <w:r>
        <w:t>_</w:t>
      </w:r>
      <w:r>
        <w:rPr>
          <w:i/>
        </w:rPr>
        <w:t>traffic</w:t>
      </w:r>
      <w:proofErr w:type="spellEnd"/>
      <w:r>
        <w:t>(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): Directly returns a dictionary with information that the Traffic matrix stores for the requested [</w:t>
      </w:r>
      <w:proofErr w:type="spellStart"/>
      <w:r>
        <w:rPr>
          <w:i/>
        </w:rPr>
        <w:t>src,dst</w:t>
      </w:r>
      <w:proofErr w:type="spellEnd"/>
      <w:r>
        <w:t xml:space="preserve">] pair. </w:t>
      </w:r>
      <w:bookmarkStart w:id="7" w:name="__DdeLink__1994_2195527968"/>
      <w:r>
        <w:t>See contain of the dictionary in the previous</w:t>
      </w:r>
      <w:r>
        <w:t xml:space="preserve"> section.</w:t>
      </w:r>
      <w:bookmarkEnd w:id="7"/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routing</w:t>
      </w:r>
      <w:r>
        <w:t>_</w:t>
      </w:r>
      <w:proofErr w:type="gramStart"/>
      <w:r>
        <w:rPr>
          <w:i/>
        </w:rPr>
        <w:t>matrix</w:t>
      </w:r>
      <w:proofErr w:type="spellEnd"/>
      <w:r>
        <w:t>(</w:t>
      </w:r>
      <w:proofErr w:type="gramEnd"/>
      <w:r>
        <w:t xml:space="preserve">): Returns a matrix </w:t>
      </w:r>
      <w:r>
        <w:rPr>
          <w:i/>
        </w:rPr>
        <w:t xml:space="preserve">m </w:t>
      </w:r>
      <w:r>
        <w:t xml:space="preserve">such that </w:t>
      </w:r>
      <w:r>
        <w:rPr>
          <w:i/>
        </w:rPr>
        <w:t>m</w:t>
      </w:r>
      <w:r>
        <w:t>[</w:t>
      </w:r>
      <w:proofErr w:type="spellStart"/>
      <w:r>
        <w:rPr>
          <w:i/>
        </w:rPr>
        <w:t>src,dst</w:t>
      </w:r>
      <w:proofErr w:type="spellEnd"/>
      <w:r>
        <w:t>] returns the information that the Routing matrix stores for the requested [</w:t>
      </w:r>
      <w:proofErr w:type="spellStart"/>
      <w:r>
        <w:rPr>
          <w:i/>
        </w:rPr>
        <w:t>src,dst</w:t>
      </w:r>
      <w:proofErr w:type="spellEnd"/>
      <w:r>
        <w:t xml:space="preserve">] pair regarding the path that links both nodes. 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srcdst</w:t>
      </w:r>
      <w:r>
        <w:t>_</w:t>
      </w:r>
      <w:r>
        <w:rPr>
          <w:i/>
        </w:rPr>
        <w:t>routing</w:t>
      </w:r>
      <w:proofErr w:type="spellEnd"/>
      <w:r>
        <w:t>(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): Returns a string wit</w:t>
      </w:r>
      <w:r>
        <w:t xml:space="preserve">h the routing path between the </w:t>
      </w:r>
      <w:proofErr w:type="spellStart"/>
      <w:r>
        <w:t>src</w:t>
      </w:r>
      <w:proofErr w:type="spellEnd"/>
      <w:r>
        <w:t xml:space="preserve"> and </w:t>
      </w:r>
      <w:proofErr w:type="spellStart"/>
      <w:r>
        <w:t>dst</w:t>
      </w:r>
      <w:proofErr w:type="spellEnd"/>
      <w:r>
        <w:t xml:space="preserve"> node. 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  <w:spacing w:after="0"/>
      </w:pPr>
      <w:proofErr w:type="spellStart"/>
      <w:r>
        <w:rPr>
          <w:i/>
        </w:rPr>
        <w:t>s.get</w:t>
      </w:r>
      <w:r>
        <w:t>_</w:t>
      </w:r>
      <w:r>
        <w:rPr>
          <w:i/>
        </w:rPr>
        <w:t>topology</w:t>
      </w:r>
      <w:r>
        <w:t>_</w:t>
      </w:r>
      <w:proofErr w:type="gramStart"/>
      <w:r>
        <w:rPr>
          <w:i/>
        </w:rPr>
        <w:t>matrix</w:t>
      </w:r>
      <w:proofErr w:type="spellEnd"/>
      <w:r>
        <w:t>(</w:t>
      </w:r>
      <w:proofErr w:type="gramEnd"/>
      <w:r>
        <w:t xml:space="preserve">): Returns a matrix </w:t>
      </w:r>
      <w:r>
        <w:rPr>
          <w:i/>
        </w:rPr>
        <w:t xml:space="preserve">m </w:t>
      </w:r>
      <w:r>
        <w:t xml:space="preserve">such that </w:t>
      </w:r>
      <w:r>
        <w:rPr>
          <w:i/>
        </w:rPr>
        <w:t>m</w:t>
      </w:r>
      <w:r>
        <w:t>[</w:t>
      </w:r>
      <w:proofErr w:type="spellStart"/>
      <w:r>
        <w:rPr>
          <w:i/>
        </w:rPr>
        <w:t>src,dst</w:t>
      </w:r>
      <w:proofErr w:type="spellEnd"/>
      <w:r>
        <w:t>] returns the information that the Topology matrix stores for the requested [</w:t>
      </w:r>
      <w:proofErr w:type="spellStart"/>
      <w:r>
        <w:rPr>
          <w:i/>
        </w:rPr>
        <w:t>src,dst</w:t>
      </w:r>
      <w:proofErr w:type="spellEnd"/>
      <w:r>
        <w:t xml:space="preserve">] pair, that is, the bandwidth between both nodes if they are adjacent, or -1 otherwise. </w:t>
      </w:r>
    </w:p>
    <w:p w:rsidR="006F147F" w:rsidRDefault="00E5052A">
      <w:pPr>
        <w:pStyle w:val="Textoindependiente"/>
        <w:numPr>
          <w:ilvl w:val="0"/>
          <w:numId w:val="8"/>
        </w:numPr>
        <w:tabs>
          <w:tab w:val="left" w:pos="0"/>
        </w:tabs>
      </w:pPr>
      <w:proofErr w:type="spellStart"/>
      <w:r>
        <w:rPr>
          <w:i/>
        </w:rPr>
        <w:t>s.get</w:t>
      </w:r>
      <w:r>
        <w:t>_</w:t>
      </w:r>
      <w:r>
        <w:rPr>
          <w:i/>
        </w:rPr>
        <w:t>srcdst</w:t>
      </w:r>
      <w:r>
        <w:t>_</w:t>
      </w:r>
      <w:r>
        <w:rPr>
          <w:i/>
        </w:rPr>
        <w:t>topology</w:t>
      </w:r>
      <w:proofErr w:type="spellEnd"/>
      <w:r>
        <w:t>(</w:t>
      </w:r>
      <w:proofErr w:type="spellStart"/>
      <w:proofErr w:type="gramStart"/>
      <w:r>
        <w:rPr>
          <w:i/>
        </w:rPr>
        <w:t>src,dst</w:t>
      </w:r>
      <w:proofErr w:type="spellEnd"/>
      <w:proofErr w:type="gramEnd"/>
      <w:r>
        <w:t>): Returns  the bandwidth between both nodes if they are adjacent, or -1 otherwise.</w:t>
      </w:r>
    </w:p>
    <w:sectPr w:rsidR="006F147F">
      <w:pgSz w:w="11906" w:h="16838"/>
      <w:pgMar w:top="567" w:right="567" w:bottom="567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757"/>
    <w:multiLevelType w:val="multilevel"/>
    <w:tmpl w:val="386006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148E5013"/>
    <w:multiLevelType w:val="multilevel"/>
    <w:tmpl w:val="7B9A3E3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9BB59E0"/>
    <w:multiLevelType w:val="multilevel"/>
    <w:tmpl w:val="3BA8F5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511A2169"/>
    <w:multiLevelType w:val="multilevel"/>
    <w:tmpl w:val="F6E427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2125442"/>
    <w:multiLevelType w:val="multilevel"/>
    <w:tmpl w:val="3EAEF8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68890AB0"/>
    <w:multiLevelType w:val="multilevel"/>
    <w:tmpl w:val="6AB4E8D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75DE1965"/>
    <w:multiLevelType w:val="multilevel"/>
    <w:tmpl w:val="CFD6C2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768635EA"/>
    <w:multiLevelType w:val="multilevel"/>
    <w:tmpl w:val="40CE8DA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8" w15:restartNumberingAfterBreak="0">
    <w:nsid w:val="7DE332BE"/>
    <w:multiLevelType w:val="multilevel"/>
    <w:tmpl w:val="B72ED1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147F"/>
    <w:rsid w:val="006F147F"/>
    <w:rsid w:val="00E5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26C2"/>
  <w15:docId w15:val="{86021C43-1D85-47DB-98CD-5C6BCE69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Encapalament"/>
    <w:next w:val="Textoindependiente"/>
    <w:qFormat/>
    <w:pPr>
      <w:outlineLvl w:val="0"/>
    </w:pPr>
    <w:rPr>
      <w:rFonts w:ascii="Thorndale" w:hAnsi="Thorndale"/>
      <w:b/>
      <w:bCs/>
      <w:sz w:val="48"/>
      <w:szCs w:val="44"/>
    </w:rPr>
  </w:style>
  <w:style w:type="paragraph" w:styleId="Ttulo2">
    <w:name w:val="heading 2"/>
    <w:basedOn w:val="Encapalament"/>
    <w:next w:val="Textoindependiente"/>
    <w:qFormat/>
    <w:p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Encapalament"/>
    <w:next w:val="Textoindependiente"/>
    <w:qFormat/>
    <w:pPr>
      <w:spacing w:before="140" w:after="120"/>
      <w:outlineLvl w:val="2"/>
    </w:pPr>
    <w:rPr>
      <w:rFonts w:ascii="Liberation Serif" w:hAnsi="Liberation Serif"/>
      <w:b/>
      <w:bCs/>
      <w:szCs w:val="28"/>
    </w:rPr>
  </w:style>
  <w:style w:type="paragraph" w:styleId="Ttulo4">
    <w:name w:val="heading 4"/>
    <w:basedOn w:val="Encapalament"/>
    <w:next w:val="Textoindependiente"/>
    <w:qFormat/>
    <w:pPr>
      <w:spacing w:before="120" w:after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arctersdenotafinal">
    <w:name w:val="Caràcters de nota final"/>
    <w:qFormat/>
  </w:style>
  <w:style w:type="character" w:customStyle="1" w:styleId="Carctersdenotaalpeu">
    <w:name w:val="Caràcters de nota al peu"/>
    <w:qFormat/>
  </w:style>
  <w:style w:type="character" w:customStyle="1" w:styleId="EnlladInternet">
    <w:name w:val="Enllaç d'Internet"/>
    <w:rPr>
      <w:color w:val="000080"/>
      <w:u w:val="single"/>
    </w:rPr>
  </w:style>
  <w:style w:type="character" w:customStyle="1" w:styleId="Pics">
    <w:name w:val="Pics"/>
    <w:qFormat/>
    <w:rPr>
      <w:rFonts w:ascii="OpenSymbol" w:eastAsia="OpenSymbol" w:hAnsi="OpenSymbol" w:cs="OpenSymbol"/>
    </w:rPr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283"/>
    </w:pPr>
    <w:rPr>
      <w:rFonts w:ascii="Albany" w:hAnsi="Albany"/>
      <w:sz w:val="28"/>
      <w:szCs w:val="26"/>
    </w:rPr>
  </w:style>
  <w:style w:type="paragraph" w:styleId="Textoindependiente">
    <w:name w:val="Body Text"/>
    <w:basedOn w:val="Normal"/>
    <w:pPr>
      <w:spacing w:after="283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ex">
    <w:name w:val="Índex"/>
    <w:basedOn w:val="Normal"/>
    <w:qFormat/>
    <w:pPr>
      <w:suppressLineNumbers/>
    </w:pPr>
  </w:style>
  <w:style w:type="paragraph" w:customStyle="1" w:styleId="Lniahoritzontal">
    <w:name w:val="Línia horitzontal"/>
    <w:basedOn w:val="Normal"/>
    <w:next w:val="Textoindependien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Remitedesobre">
    <w:name w:val="envelope return"/>
    <w:basedOn w:val="Normal"/>
    <w:rPr>
      <w:i/>
    </w:rPr>
  </w:style>
  <w:style w:type="paragraph" w:customStyle="1" w:styleId="Contingutdelataula">
    <w:name w:val="Contingut de la taula"/>
    <w:basedOn w:val="Textoindependiente"/>
    <w:qFormat/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sdeltextnoindent">
    <w:name w:val="Cos del text.noindent"/>
    <w:basedOn w:val="Textoindependiente"/>
    <w:qFormat/>
  </w:style>
  <w:style w:type="paragraph" w:customStyle="1" w:styleId="Contingutdelataulanoindent">
    <w:name w:val="Contingut de la taula.noindent"/>
    <w:basedOn w:val="Contingutdelataula"/>
    <w:qFormat/>
  </w:style>
  <w:style w:type="paragraph" w:customStyle="1" w:styleId="Cosdeltextnopar">
    <w:name w:val="Cos del text.nopar"/>
    <w:basedOn w:val="Textoindependiente"/>
    <w:qFormat/>
  </w:style>
  <w:style w:type="paragraph" w:customStyle="1" w:styleId="Cosdeltextindent">
    <w:name w:val="Cos del text.indent"/>
    <w:basedOn w:val="Textoindependiente"/>
    <w:qFormat/>
  </w:style>
  <w:style w:type="paragraph" w:customStyle="1" w:styleId="Encapalament1partHead">
    <w:name w:val="Encapçalament 1.partHead"/>
    <w:basedOn w:val="Ttulo1"/>
    <w:qFormat/>
    <w:pPr>
      <w:jc w:val="center"/>
    </w:pPr>
  </w:style>
  <w:style w:type="paragraph" w:customStyle="1" w:styleId="Cosdeltextbibitem">
    <w:name w:val="Cos del text.bibitem"/>
    <w:basedOn w:val="Textoindependiente"/>
    <w:qFormat/>
  </w:style>
  <w:style w:type="paragraph" w:customStyle="1" w:styleId="Cosdeltextbibitem-p">
    <w:name w:val="Cos del text.bibitem-p"/>
    <w:basedOn w:val="Textoindependiente"/>
    <w:qFormat/>
  </w:style>
  <w:style w:type="paragraph" w:customStyle="1" w:styleId="Encapalament2titleHead">
    <w:name w:val="Encapçalament 2.titleHead"/>
    <w:basedOn w:val="Ttulo2"/>
    <w:qFormat/>
    <w:pPr>
      <w:jc w:val="center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1548</Words>
  <Characters>8825</Characters>
  <Application>Microsoft Office Word</Application>
  <DocSecurity>0</DocSecurity>
  <Lines>73</Lines>
  <Paragraphs>20</Paragraphs>
  <ScaleCrop>false</ScaleCrop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/>
  <dc:description/>
  <cp:lastModifiedBy>Albert López</cp:lastModifiedBy>
  <cp:revision>9</cp:revision>
  <dcterms:created xsi:type="dcterms:W3CDTF">2020-02-25T10:34:00Z</dcterms:created>
  <dcterms:modified xsi:type="dcterms:W3CDTF">2020-02-25T10:38:00Z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tor">
    <vt:lpwstr>TeX4ht (http://www.tug.org/tex4ht/)</vt:lpwstr>
  </property>
  <property fmtid="{D5CDD505-2E9C-101B-9397-08002B2CF9AE}" pid="3" name="src">
    <vt:lpwstr>latex_api.tex</vt:lpwstr>
  </property>
</Properties>
</file>