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242094D0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3C5893">
        <w:rPr>
          <w:b/>
        </w:rPr>
        <w:t>SpellsController (/spells)</w:t>
      </w:r>
    </w:p>
    <w:p w14:paraId="3D6A2C9B" w14:textId="6C2B25D8" w:rsidR="008010C3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</w:t>
      </w:r>
      <w:r w:rsidR="008010C3">
        <w:t>Display</w:t>
      </w:r>
      <w:r w:rsidR="00074857">
        <w:t xml:space="preserve"> a list of magic spells currently saved.</w:t>
      </w:r>
    </w:p>
    <w:p w14:paraId="71C0B6F5" w14:textId="77777777" w:rsidR="008010C3" w:rsidRDefault="008010C3" w:rsidP="008010C3">
      <w:pPr>
        <w:pStyle w:val="ListParagraph"/>
        <w:numPr>
          <w:ilvl w:val="2"/>
          <w:numId w:val="2"/>
        </w:numPr>
      </w:pPr>
      <w:r>
        <w:t xml:space="preserve">The list should be </w:t>
      </w:r>
      <w:r w:rsidR="00074857">
        <w:t xml:space="preserve">in an </w:t>
      </w:r>
      <w:r w:rsidR="00814C74">
        <w:t>ordered</w:t>
      </w:r>
      <w:r w:rsidR="00074857">
        <w:t xml:space="preserve"> html list, with odd numbered rows being different colors.</w:t>
      </w:r>
    </w:p>
    <w:p w14:paraId="54D0E93F" w14:textId="77777777" w:rsidR="008010C3" w:rsidRDefault="00D265CD" w:rsidP="008010C3">
      <w:pPr>
        <w:pStyle w:val="ListParagraph"/>
        <w:numPr>
          <w:ilvl w:val="2"/>
          <w:numId w:val="2"/>
        </w:numPr>
      </w:pPr>
      <w:r>
        <w:t>Each row should contain a link that allows the user to navigate directly to the spell</w:t>
      </w:r>
      <w:r w:rsidR="008010C3">
        <w:t xml:space="preserve"> (which will be the view “viewSpell”).</w:t>
      </w:r>
      <w:r w:rsidR="002F5D8F">
        <w:t xml:space="preserve"> </w:t>
      </w:r>
      <w:r w:rsidR="008010C3">
        <w:t>Use either a query parameter or a URL parameter for the specific spell index.</w:t>
      </w:r>
    </w:p>
    <w:p w14:paraId="077F1684" w14:textId="1EF3C5B3" w:rsidR="00074857" w:rsidRDefault="008010C3" w:rsidP="008010C3">
      <w:pPr>
        <w:pStyle w:val="ListParagraph"/>
        <w:numPr>
          <w:ilvl w:val="2"/>
          <w:numId w:val="2"/>
        </w:numPr>
      </w:pPr>
      <w:r>
        <w:t>Add a</w:t>
      </w:r>
      <w:r w:rsidR="002F5D8F">
        <w:t xml:space="preserve"> link on the page that navigates to /potions.</w:t>
      </w:r>
    </w:p>
    <w:p w14:paraId="38280CFB" w14:textId="3FCE6A83" w:rsidR="004434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</w:t>
      </w:r>
      <w:r w:rsidR="004434CD">
        <w:t>A</w:t>
      </w:r>
      <w:r w:rsidR="00D265CD">
        <w:t>llow a user to add a new spell to the list.</w:t>
      </w:r>
    </w:p>
    <w:p w14:paraId="31D6B716" w14:textId="77777777" w:rsidR="004434CD" w:rsidRDefault="00D265CD" w:rsidP="004434CD">
      <w:pPr>
        <w:pStyle w:val="ListParagraph"/>
        <w:numPr>
          <w:ilvl w:val="2"/>
          <w:numId w:val="2"/>
        </w:numPr>
      </w:pPr>
      <w:r>
        <w:t xml:space="preserve">The data </w:t>
      </w:r>
      <w:r w:rsidR="004434CD">
        <w:t>can be sent as</w:t>
      </w:r>
      <w:r w:rsidR="006A63D7">
        <w:t xml:space="preserve"> JSON data in the body or as form parameters</w:t>
      </w:r>
      <w:r>
        <w:t>.</w:t>
      </w:r>
    </w:p>
    <w:p w14:paraId="5D850C70" w14:textId="0A5892E5" w:rsidR="00D265CD" w:rsidRDefault="00814C74" w:rsidP="004434CD">
      <w:pPr>
        <w:pStyle w:val="ListParagraph"/>
        <w:numPr>
          <w:ilvl w:val="2"/>
          <w:numId w:val="2"/>
        </w:numPr>
      </w:pPr>
      <w:r>
        <w:t xml:space="preserve">The field and button to </w:t>
      </w:r>
      <w:r w:rsidR="004434CD">
        <w:t>add</w:t>
      </w:r>
      <w:r>
        <w:t xml:space="preserve"> new spells should be </w:t>
      </w:r>
      <w:r w:rsidR="004434CD">
        <w:t>displayed</w:t>
      </w:r>
      <w:r>
        <w:t xml:space="preserve"> at the bottom of the /spells</w:t>
      </w:r>
      <w:r w:rsidR="004434CD">
        <w:t>/index</w:t>
      </w:r>
      <w:r>
        <w:t xml:space="preserve"> </w:t>
      </w:r>
      <w:r w:rsidR="006A268B">
        <w:t>view</w:t>
      </w:r>
      <w:r>
        <w:t xml:space="preserve"> from step </w:t>
      </w:r>
      <w:r w:rsidR="00BD1652">
        <w:t>1</w:t>
      </w:r>
      <w:r>
        <w:t>a.</w:t>
      </w:r>
    </w:p>
    <w:p w14:paraId="56F09278" w14:textId="2E371DCB" w:rsidR="008D5C60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</w:t>
      </w:r>
      <w:r w:rsidR="008D5C60">
        <w:t>Display a single spell on the page</w:t>
      </w:r>
      <w:r w:rsidR="0084770E">
        <w:t>.</w:t>
      </w:r>
    </w:p>
    <w:p w14:paraId="57D03E4B" w14:textId="77777777" w:rsidR="008D5C60" w:rsidRDefault="008D5C60" w:rsidP="008D5C60">
      <w:pPr>
        <w:pStyle w:val="ListParagraph"/>
        <w:numPr>
          <w:ilvl w:val="2"/>
          <w:numId w:val="2"/>
        </w:numPr>
      </w:pPr>
      <w:r>
        <w:t>This page should use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</w:t>
      </w:r>
      <w:r>
        <w:t xml:space="preserve">spell index that displays the spell at that index on the page. </w:t>
      </w:r>
    </w:p>
    <w:p w14:paraId="4BFC29CB" w14:textId="2C54F157" w:rsidR="008D5C60" w:rsidRDefault="00D265CD" w:rsidP="008D5C60">
      <w:pPr>
        <w:pStyle w:val="ListParagraph"/>
        <w:numPr>
          <w:ilvl w:val="2"/>
          <w:numId w:val="2"/>
        </w:numPr>
      </w:pPr>
      <w:r>
        <w:t xml:space="preserve">If it is a valid index, </w:t>
      </w:r>
      <w:r w:rsidR="008D5C60">
        <w:rPr>
          <w:b/>
        </w:rPr>
        <w:t>display</w:t>
      </w:r>
      <w:r w:rsidRPr="00EA363F">
        <w:rPr>
          <w:b/>
        </w:rPr>
        <w:t xml:space="preserve"> just that spell’s name on the page</w:t>
      </w:r>
      <w:r w:rsidR="00814C74">
        <w:t xml:space="preserve"> with its index</w:t>
      </w:r>
      <w:r>
        <w:t xml:space="preserve">, but in bigger text than the list from step </w:t>
      </w:r>
      <w:r w:rsidR="008D5C60">
        <w:t>1</w:t>
      </w:r>
      <w:r>
        <w:t xml:space="preserve">a. </w:t>
      </w:r>
      <w:r w:rsidR="008D5C60">
        <w:t>If the index isn’t valid, then redirect the user back to the index.</w:t>
      </w:r>
      <w:r w:rsidR="004F3A0E">
        <w:t xml:space="preserve"> Make sure the index displayed on the view</w:t>
      </w:r>
      <w:r w:rsidR="00635C1A">
        <w:t>S</w:t>
      </w:r>
      <w:r w:rsidR="004F3A0E">
        <w:t>pell page is the same displayed for the spell in the ordered list.</w:t>
      </w:r>
    </w:p>
    <w:p w14:paraId="57350B90" w14:textId="39AF649F" w:rsidR="008D5C60" w:rsidRPr="008D5C60" w:rsidRDefault="008D5C60" w:rsidP="008D5C60">
      <w:pPr>
        <w:pStyle w:val="ListParagraph"/>
        <w:numPr>
          <w:ilvl w:val="1"/>
          <w:numId w:val="2"/>
        </w:numPr>
      </w:pPr>
      <w:r>
        <w:rPr>
          <w:b/>
        </w:rPr>
        <w:t xml:space="preserve">/viewSpell (cancel and delete): </w:t>
      </w:r>
      <w:r>
        <w:rPr>
          <w:bCs/>
        </w:rPr>
        <w:t>Allow a user to delete a spell that they are currently viewing or return to the index</w:t>
      </w:r>
    </w:p>
    <w:p w14:paraId="18B3ED99" w14:textId="66D4299E" w:rsidR="008D5C60" w:rsidRDefault="008D5C60" w:rsidP="008D5C60">
      <w:pPr>
        <w:pStyle w:val="ListParagraph"/>
        <w:numPr>
          <w:ilvl w:val="2"/>
          <w:numId w:val="2"/>
        </w:numPr>
      </w:pPr>
      <w:r>
        <w:t>Add a cancel button to the viewSpell page that returns the user to the /spells/index but doesn’t delete the spell.</w:t>
      </w:r>
    </w:p>
    <w:p w14:paraId="373DC180" w14:textId="1D5AECBC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delete button to the viewSpell page that deletes the currently displayed spell. For the delete endpoint, the controller should either accept a URL or query parameter for the spell index, or accept form data that contains the spell index to delete. After the delete, redirect </w:t>
      </w:r>
      <w:r w:rsidR="006C597E">
        <w:t>the user back to the index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3C5893">
        <w:rPr>
          <w:b/>
        </w:rPr>
        <w:t>PotionsController (/potions)</w:t>
      </w:r>
    </w:p>
    <w:p w14:paraId="592838DE" w14:textId="1B1EBF05" w:rsid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6A1844">
        <w:t>Display</w:t>
      </w:r>
      <w:r w:rsidR="004524DB">
        <w:t xml:space="preserve"> a list of </w:t>
      </w:r>
      <w:r w:rsidR="004524DB" w:rsidRPr="0084770E">
        <w:rPr>
          <w:b/>
          <w:bCs/>
        </w:rPr>
        <w:t>at least</w:t>
      </w:r>
      <w:r w:rsidR="004524DB">
        <w:t xml:space="preserve"> </w:t>
      </w:r>
      <w:r w:rsidR="004524DB" w:rsidRPr="006A1844">
        <w:rPr>
          <w:b/>
          <w:bCs/>
        </w:rPr>
        <w:t>five</w:t>
      </w:r>
      <w:r w:rsidR="0084770E">
        <w:rPr>
          <w:b/>
          <w:bCs/>
        </w:rPr>
        <w:t xml:space="preserve"> creative</w:t>
      </w:r>
      <w:r w:rsidR="004524DB">
        <w:t xml:space="preserve"> potion ingredients in html</w:t>
      </w:r>
      <w:r w:rsidR="0084770E">
        <w:t>.</w:t>
      </w:r>
    </w:p>
    <w:p w14:paraId="106B8E50" w14:textId="5CBCE30F" w:rsidR="006A1844" w:rsidRDefault="004524DB" w:rsidP="006A1844">
      <w:pPr>
        <w:pStyle w:val="ListParagraph"/>
        <w:numPr>
          <w:ilvl w:val="2"/>
          <w:numId w:val="2"/>
        </w:numPr>
      </w:pPr>
      <w:r>
        <w:t xml:space="preserve">Give some way for a user to select two </w:t>
      </w:r>
      <w:r w:rsidR="002D3E91">
        <w:t xml:space="preserve">distinct </w:t>
      </w:r>
      <w:r>
        <w:t xml:space="preserve">ingredients to mix. </w:t>
      </w:r>
      <w:r w:rsidR="006A1844">
        <w:t xml:space="preserve">(Hint: form checkboxes are a good option here). </w:t>
      </w:r>
      <w:r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Pr="00EA363F">
        <w:rPr>
          <w:b/>
        </w:rPr>
        <w:t>mix</w:t>
      </w:r>
      <w:r w:rsidR="00EA363F" w:rsidRPr="00EA363F">
        <w:rPr>
          <w:b/>
        </w:rPr>
        <w:t>’</w:t>
      </w:r>
      <w:r w:rsidRPr="00EA363F">
        <w:rPr>
          <w:b/>
        </w:rPr>
        <w:t xml:space="preserve"> button</w:t>
      </w:r>
      <w:r>
        <w:t xml:space="preserve"> that</w:t>
      </w:r>
      <w:r w:rsidR="008751A3">
        <w:t xml:space="preserve"> will</w:t>
      </w:r>
      <w:r>
        <w:t xml:space="preserve"> send the two selected ingredients to </w:t>
      </w:r>
      <w:r w:rsidR="008751A3">
        <w:t>POST /potions</w:t>
      </w:r>
      <w:r w:rsidR="006A268B">
        <w:t>/</w:t>
      </w:r>
      <w:r w:rsidR="00C77FF2">
        <w:t>addIngredient</w:t>
      </w:r>
      <w:r w:rsidR="00EA363F">
        <w:t>.</w:t>
      </w:r>
    </w:p>
    <w:p w14:paraId="324A25BD" w14:textId="6BC76AA2" w:rsidR="004524DB" w:rsidRDefault="006A1844" w:rsidP="006A1844">
      <w:pPr>
        <w:pStyle w:val="ListParagraph"/>
        <w:numPr>
          <w:ilvl w:val="2"/>
          <w:numId w:val="2"/>
        </w:numPr>
      </w:pPr>
      <w:r>
        <w:t>Add</w:t>
      </w:r>
      <w:r w:rsidR="002F5D8F">
        <w:t xml:space="preserve"> a link on the page that navigates to /spells.</w:t>
      </w:r>
    </w:p>
    <w:p w14:paraId="72C0B7D4" w14:textId="137ED329" w:rsidR="006A1844" w:rsidRP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>
        <w:rPr>
          <w:b/>
        </w:rPr>
        <w:t>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>:</w:t>
      </w:r>
      <w:r w:rsidR="006A1844">
        <w:rPr>
          <w:b/>
        </w:rPr>
        <w:t xml:space="preserve"> </w:t>
      </w:r>
      <w:r w:rsidR="006A1844">
        <w:rPr>
          <w:bCs/>
        </w:rPr>
        <w:t>Allow a user to add a new ingredient to the potion, by mixing two other things together</w:t>
      </w:r>
      <w:r w:rsidR="0084770E">
        <w:rPr>
          <w:bCs/>
        </w:rPr>
        <w:t>.</w:t>
      </w:r>
    </w:p>
    <w:p w14:paraId="50806A0F" w14:textId="1D28B346" w:rsidR="006A1844" w:rsidRDefault="008751A3" w:rsidP="006A1844">
      <w:pPr>
        <w:pStyle w:val="ListParagraph"/>
        <w:numPr>
          <w:ilvl w:val="2"/>
          <w:numId w:val="2"/>
        </w:numPr>
      </w:pPr>
      <w:r>
        <w:lastRenderedPageBreak/>
        <w:t xml:space="preserve">Accept two ingredient strings as </w:t>
      </w:r>
      <w:r w:rsidR="003B284C" w:rsidRPr="003B284C">
        <w:rPr>
          <w:b/>
        </w:rPr>
        <w:t>form data</w:t>
      </w:r>
      <w:r>
        <w:t>.</w:t>
      </w:r>
      <w:r w:rsidR="004C0CF4">
        <w:t xml:space="preserve"> If both are not specified, you should redirect the user back to the index.</w:t>
      </w:r>
    </w:p>
    <w:p w14:paraId="5E4BD57C" w14:textId="7A757231" w:rsidR="008751A3" w:rsidRDefault="004C0CF4" w:rsidP="006A1844">
      <w:pPr>
        <w:pStyle w:val="ListParagraph"/>
        <w:numPr>
          <w:ilvl w:val="2"/>
          <w:numId w:val="2"/>
        </w:numPr>
      </w:pPr>
      <w:r>
        <w:rPr>
          <w:b/>
          <w:bCs/>
        </w:rPr>
        <w:t>M</w:t>
      </w:r>
      <w:r w:rsidR="008751A3" w:rsidRPr="00EA363F">
        <w:rPr>
          <w:b/>
        </w:rPr>
        <w:t>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</w:t>
      </w:r>
      <w:r w:rsidR="003C5893">
        <w:t>. Then</w:t>
      </w:r>
      <w:r w:rsidR="00E014BB">
        <w:t xml:space="preserve"> redirect to </w:t>
      </w:r>
      <w:r>
        <w:t>the user back to the index</w:t>
      </w:r>
      <w:r w:rsidR="00E014BB">
        <w:t>.</w:t>
      </w:r>
    </w:p>
    <w:p w14:paraId="07154001" w14:textId="59C911B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1B8E82E" w14:textId="5018B8B7" w:rsidR="006A1844" w:rsidRDefault="006A1844" w:rsidP="006A1844">
      <w:pPr>
        <w:pStyle w:val="ListParagraph"/>
        <w:numPr>
          <w:ilvl w:val="1"/>
          <w:numId w:val="2"/>
        </w:numPr>
      </w:pPr>
      <w:r>
        <w:rPr>
          <w:bCs/>
        </w:rPr>
        <w:t xml:space="preserve">When a user navigates to the root page (such as </w:t>
      </w:r>
      <w:r w:rsidRPr="006A1844">
        <w:rPr>
          <w:bCs/>
        </w:rPr>
        <w:t>https://localhost:443</w:t>
      </w:r>
      <w:r w:rsidR="00892879">
        <w:rPr>
          <w:bCs/>
        </w:rPr>
        <w:t>21</w:t>
      </w:r>
      <w:r w:rsidRPr="006A1844">
        <w:rPr>
          <w:bCs/>
        </w:rPr>
        <w:t>/</w:t>
      </w:r>
      <w:r>
        <w:rPr>
          <w:bCs/>
        </w:rPr>
        <w:t>), either the spell index or the potion index should be displayed</w:t>
      </w:r>
      <w:r w:rsidR="005D3136">
        <w:rPr>
          <w:bCs/>
        </w:rPr>
        <w:t xml:space="preserve"> as the default.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305486DB" w14:textId="7312C106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r w:rsidR="003C5893">
        <w:t>javascript and CSS must be hosted directly by the server.</w:t>
      </w:r>
    </w:p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036AAB37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 w:rsidR="0084770E">
        <w:t xml:space="preserve"> and mixing potions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3A095EDC" w:rsidR="00196930" w:rsidRDefault="00196930" w:rsidP="0063285E">
      <w:pPr>
        <w:ind w:left="720"/>
      </w:pPr>
      <w:r>
        <w:tab/>
      </w:r>
      <w:r w:rsidR="00446892">
        <w:t>On the /</w:t>
      </w:r>
      <w:r w:rsidR="00E466C0">
        <w:t>spells</w:t>
      </w:r>
      <w:r w:rsidR="008010C3">
        <w:t>/index</w:t>
      </w:r>
      <w:r w:rsidR="00446892">
        <w:t xml:space="preserve"> </w:t>
      </w:r>
      <w:r w:rsidR="008010C3">
        <w:t>page</w:t>
      </w:r>
      <w:r w:rsidR="00446892">
        <w:t xml:space="preserve"> </w:t>
      </w:r>
      <w:r w:rsidR="00E466C0">
        <w:t>you generated a link using either a URL parameter or a query parameter</w:t>
      </w:r>
      <w:r w:rsidR="00446892">
        <w:t xml:space="preserve">. Add a second link on </w:t>
      </w:r>
      <w:r w:rsidR="00814C74">
        <w:t>the /spells page</w:t>
      </w:r>
      <w:r w:rsidR="00362A32">
        <w:t xml:space="preserve"> for each spell</w:t>
      </w:r>
      <w:r w:rsidR="00814C74">
        <w:t xml:space="preserve">. One link should use </w:t>
      </w:r>
      <w:r w:rsidR="00BA414B">
        <w:t>a</w:t>
      </w:r>
      <w:r w:rsidR="00814C74">
        <w:t xml:space="preserve"> query parameter, the other should use </w:t>
      </w:r>
      <w:r w:rsidR="00BA414B">
        <w:t>a</w:t>
      </w:r>
      <w:r w:rsidR="00814C74">
        <w:t xml:space="preserve">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03DD2E06" w14:textId="77777777" w:rsidR="00951F87" w:rsidRDefault="00951F87" w:rsidP="00951F87">
      <w:pPr>
        <w:pStyle w:val="ListParagraph"/>
        <w:numPr>
          <w:ilvl w:val="0"/>
          <w:numId w:val="4"/>
        </w:numPr>
        <w:spacing w:line="256" w:lineRule="auto"/>
      </w:pPr>
      <w:r>
        <w:t>No inline styles or inline javascript.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>Any resources not created by you (images, javascript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lastRenderedPageBreak/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01F5" w14:textId="77777777" w:rsidR="005A36F9" w:rsidRDefault="005A36F9" w:rsidP="002D3E91">
      <w:pPr>
        <w:spacing w:after="0" w:line="240" w:lineRule="auto"/>
      </w:pPr>
      <w:r>
        <w:separator/>
      </w:r>
    </w:p>
  </w:endnote>
  <w:endnote w:type="continuationSeparator" w:id="0">
    <w:p w14:paraId="3856C26B" w14:textId="77777777" w:rsidR="005A36F9" w:rsidRDefault="005A36F9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03AB8" w14:textId="77777777" w:rsidR="005A36F9" w:rsidRDefault="005A36F9" w:rsidP="002D3E91">
      <w:pPr>
        <w:spacing w:after="0" w:line="240" w:lineRule="auto"/>
      </w:pPr>
      <w:r>
        <w:separator/>
      </w:r>
    </w:p>
  </w:footnote>
  <w:footnote w:type="continuationSeparator" w:id="0">
    <w:p w14:paraId="29801588" w14:textId="77777777" w:rsidR="005A36F9" w:rsidRDefault="005A36F9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061F0"/>
    <w:rsid w:val="0028316B"/>
    <w:rsid w:val="00291D59"/>
    <w:rsid w:val="002D3E91"/>
    <w:rsid w:val="002F5D8F"/>
    <w:rsid w:val="0034787D"/>
    <w:rsid w:val="00362A32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34CD"/>
    <w:rsid w:val="00446892"/>
    <w:rsid w:val="004508DA"/>
    <w:rsid w:val="004524DB"/>
    <w:rsid w:val="00456529"/>
    <w:rsid w:val="004C0CF4"/>
    <w:rsid w:val="004F3A0E"/>
    <w:rsid w:val="005161A7"/>
    <w:rsid w:val="00566E8D"/>
    <w:rsid w:val="005A36F9"/>
    <w:rsid w:val="005B3844"/>
    <w:rsid w:val="005D3136"/>
    <w:rsid w:val="0063285E"/>
    <w:rsid w:val="00635C1A"/>
    <w:rsid w:val="006A1844"/>
    <w:rsid w:val="006A268B"/>
    <w:rsid w:val="006A63D7"/>
    <w:rsid w:val="006C597E"/>
    <w:rsid w:val="007353F9"/>
    <w:rsid w:val="00736DE8"/>
    <w:rsid w:val="00763E11"/>
    <w:rsid w:val="0077406B"/>
    <w:rsid w:val="00787097"/>
    <w:rsid w:val="007A0E52"/>
    <w:rsid w:val="007C73A9"/>
    <w:rsid w:val="008010C3"/>
    <w:rsid w:val="00814C74"/>
    <w:rsid w:val="008466DA"/>
    <w:rsid w:val="0084770E"/>
    <w:rsid w:val="008751A3"/>
    <w:rsid w:val="00892879"/>
    <w:rsid w:val="008B5C87"/>
    <w:rsid w:val="008D5C60"/>
    <w:rsid w:val="008E0BAB"/>
    <w:rsid w:val="00925D36"/>
    <w:rsid w:val="00951F87"/>
    <w:rsid w:val="00960225"/>
    <w:rsid w:val="009636E8"/>
    <w:rsid w:val="009732A2"/>
    <w:rsid w:val="00A313ED"/>
    <w:rsid w:val="00A82449"/>
    <w:rsid w:val="00AE598F"/>
    <w:rsid w:val="00B113F8"/>
    <w:rsid w:val="00B16903"/>
    <w:rsid w:val="00B37E3F"/>
    <w:rsid w:val="00B77143"/>
    <w:rsid w:val="00BA414B"/>
    <w:rsid w:val="00BD1652"/>
    <w:rsid w:val="00C11DB4"/>
    <w:rsid w:val="00C45C4C"/>
    <w:rsid w:val="00C77FF2"/>
    <w:rsid w:val="00CD0FBC"/>
    <w:rsid w:val="00D02C6A"/>
    <w:rsid w:val="00D265CD"/>
    <w:rsid w:val="00DC124D"/>
    <w:rsid w:val="00E014BB"/>
    <w:rsid w:val="00E050CB"/>
    <w:rsid w:val="00E07E57"/>
    <w:rsid w:val="00E466C0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62</cp:revision>
  <dcterms:created xsi:type="dcterms:W3CDTF">2015-06-23T04:29:00Z</dcterms:created>
  <dcterms:modified xsi:type="dcterms:W3CDTF">2020-09-10T20:39:00Z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