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570" w:rsidRDefault="00E80645" w:rsidP="00CD657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6"/>
          <w:szCs w:val="36"/>
        </w:rPr>
      </w:pPr>
      <w:proofErr w:type="spellStart"/>
      <w:r>
        <w:rPr>
          <w:rFonts w:ascii="Times-Bold" w:hAnsi="Times-Bold" w:cs="Times-Bold"/>
          <w:b/>
          <w:bCs/>
          <w:color w:val="000000"/>
          <w:sz w:val="36"/>
          <w:szCs w:val="36"/>
        </w:rPr>
        <w:t>Arockia</w:t>
      </w:r>
      <w:proofErr w:type="spellEnd"/>
      <w:r>
        <w:rPr>
          <w:rFonts w:ascii="Times-Bold" w:hAnsi="Times-Bold" w:cs="Times-Bold"/>
          <w:b/>
          <w:bCs/>
          <w:color w:val="000000"/>
          <w:sz w:val="36"/>
          <w:szCs w:val="36"/>
        </w:rPr>
        <w:t xml:space="preserve"> Robert </w:t>
      </w:r>
      <w:r w:rsidR="00CD6570">
        <w:rPr>
          <w:rFonts w:ascii="Times-Bold" w:hAnsi="Times-Bold" w:cs="Times-Bold"/>
          <w:b/>
          <w:bCs/>
          <w:color w:val="000000"/>
          <w:sz w:val="36"/>
          <w:szCs w:val="36"/>
        </w:rPr>
        <w:t>S</w:t>
      </w:r>
    </w:p>
    <w:p w:rsidR="0082791C" w:rsidRDefault="0082791C" w:rsidP="0082791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Contact No: +91 8884768999</w:t>
      </w:r>
    </w:p>
    <w:p w:rsidR="0082791C" w:rsidRDefault="0082791C" w:rsidP="0082791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arockiarobert@yahoo.com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No.301,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Sauvity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Amuluya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 xml:space="preserve"> Apt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Electronic City, Bangalore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8"/>
          <w:szCs w:val="28"/>
        </w:rPr>
      </w:pP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8"/>
          <w:szCs w:val="28"/>
        </w:rPr>
      </w:pPr>
      <w:r>
        <w:rPr>
          <w:rFonts w:ascii="Times-Bold" w:hAnsi="Times-Bold" w:cs="Times-Bold"/>
          <w:b/>
          <w:bCs/>
          <w:color w:val="000000"/>
          <w:sz w:val="28"/>
          <w:szCs w:val="28"/>
        </w:rPr>
        <w:t>EXECUTIVE SUMMARY: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Human Resource Executive with over 6 years of comprehensive human resource experience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including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Recruitment, Project Administration, Client Interaction, Business Management,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Ticketing and Visa process.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Proven experience collaborating with senior management to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conduct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Human Resources strategic planning in order to support and further corporate goals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4"/>
          <w:szCs w:val="24"/>
        </w:rPr>
      </w:pP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4"/>
          <w:szCs w:val="24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4"/>
          <w:szCs w:val="24"/>
        </w:rPr>
        <w:t>Expertise in: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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Operational Management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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Training &amp; Development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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Business Management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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Policy Design &amp; Administration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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Vendor Management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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Purchase Management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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Client Relationship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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Logistic Management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EDUCATION &amp; PROFESSIONAL AFFILIATIONS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ALAGAPPA UNIVERSITY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Masters of Business Administration, </w:t>
      </w:r>
      <w:r>
        <w:rPr>
          <w:rFonts w:ascii="Times-Roman" w:hAnsi="Times-Roman" w:cs="Times-Roman"/>
          <w:color w:val="000000"/>
          <w:sz w:val="24"/>
          <w:szCs w:val="24"/>
        </w:rPr>
        <w:t>HR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ANNA UNIVERSITY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Bachelor of Engineering, </w:t>
      </w:r>
      <w:r>
        <w:rPr>
          <w:rFonts w:ascii="Times-Roman" w:hAnsi="Times-Roman" w:cs="Times-Roman"/>
          <w:color w:val="000000"/>
          <w:sz w:val="24"/>
          <w:szCs w:val="24"/>
        </w:rPr>
        <w:t>ECE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  <w:szCs w:val="28"/>
        </w:rPr>
      </w:pP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  <w:szCs w:val="28"/>
        </w:rPr>
      </w:pPr>
      <w:r>
        <w:rPr>
          <w:rFonts w:ascii="Calibri,Bold" w:hAnsi="Calibri,Bold" w:cs="Calibri,Bold"/>
          <w:b/>
          <w:bCs/>
          <w:color w:val="000000"/>
          <w:sz w:val="28"/>
          <w:szCs w:val="28"/>
        </w:rPr>
        <w:t>PROFESSIONAL EXPERIENCE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CREDENZA EXPORTS (</w:t>
      </w:r>
      <w:r>
        <w:rPr>
          <w:rFonts w:ascii="Times-Bold" w:hAnsi="Times-Bold" w:cs="Times-Bold"/>
          <w:b/>
          <w:bCs/>
          <w:color w:val="0000FF"/>
          <w:sz w:val="24"/>
          <w:szCs w:val="24"/>
        </w:rPr>
        <w:t>www.credenzaexports.com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) JAN 2013 </w:t>
      </w:r>
      <w:r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-- </w:t>
      </w:r>
      <w:r>
        <w:rPr>
          <w:rFonts w:ascii="Times-Roman" w:hAnsi="Times-Roman" w:cs="Times-Roman"/>
          <w:color w:val="000000"/>
          <w:sz w:val="24"/>
          <w:szCs w:val="24"/>
        </w:rPr>
        <w:t>PRESENT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Sr. Recruiter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CREDENZA EXPORTS is engaged in the construction and trading business. They supply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different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type of materials to the Original equipment manufacturers all over India. They have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construction team to execute projects for power plants, Sugar Industries, Structural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Buildings, Industrial insulation and planning in India &amp; Africa.</w:t>
      </w:r>
      <w:proofErr w:type="gramEnd"/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4"/>
          <w:szCs w:val="24"/>
        </w:rPr>
      </w:pP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4"/>
          <w:szCs w:val="24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4"/>
          <w:szCs w:val="24"/>
        </w:rPr>
        <w:t>Roles &amp; Responsibilities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Responsible for the project administration function within Credenza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Handling recruitment life-cycle for sourcing the best talent from diverse resource after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identification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of Manpower Requirement in both India and abroad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Establishes recruiting requirements by studying organization plans and objectives;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meeting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with Director’s to discuss needs.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</w:rPr>
        <w:t>Arranges management interviews by coordinating schedules, arranges travel, lodging, and meals,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gramStart"/>
      <w:r>
        <w:rPr>
          <w:rFonts w:ascii="Times-Roman" w:hAnsi="Times-Roman" w:cs="Times-Roman"/>
          <w:color w:val="000000"/>
        </w:rPr>
        <w:t>escorting</w:t>
      </w:r>
      <w:proofErr w:type="gramEnd"/>
      <w:r>
        <w:rPr>
          <w:rFonts w:ascii="Times-Roman" w:hAnsi="Times-Roman" w:cs="Times-Roman"/>
          <w:color w:val="000000"/>
        </w:rPr>
        <w:t xml:space="preserve"> applicant to interviews.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lastRenderedPageBreak/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Work closely with senior management to identity, develop and implement training and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development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programs in line with the business objectives.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liaising between suppliers, manufacturers, relevant internal departments and customers;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Attracts applicants by placing job advertisements and contacting recruiters.</w:t>
      </w:r>
      <w:proofErr w:type="gramEnd"/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Involved in preparing Invoice and payment Coordination from Clients.</w:t>
      </w:r>
      <w:proofErr w:type="gramEnd"/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Keeping contract files and using them as reference for the future.</w:t>
      </w:r>
      <w:proofErr w:type="gramEnd"/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Coordinating Air Tickets, Visa Process for Overseas Employees.</w:t>
      </w:r>
      <w:proofErr w:type="gramEnd"/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In charge of purchasing of various Materials related to Projects.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Responsible for Handling Salary process for all Employees.</w:t>
      </w:r>
      <w:proofErr w:type="gramEnd"/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Member of the management team in Credenza.</w:t>
      </w:r>
      <w:proofErr w:type="gramEnd"/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8"/>
          <w:szCs w:val="28"/>
        </w:rPr>
      </w:pP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8"/>
          <w:szCs w:val="28"/>
        </w:rPr>
      </w:pPr>
      <w:r>
        <w:rPr>
          <w:rFonts w:ascii="Times-Bold" w:hAnsi="Times-Bold" w:cs="Times-Bold"/>
          <w:b/>
          <w:bCs/>
          <w:color w:val="000000"/>
          <w:sz w:val="28"/>
          <w:szCs w:val="28"/>
        </w:rPr>
        <w:t>PROJECT HANDLING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4"/>
          <w:szCs w:val="24"/>
        </w:rPr>
      </w:pP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4"/>
          <w:szCs w:val="24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4"/>
          <w:szCs w:val="24"/>
        </w:rPr>
        <w:t>Project 1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Client - Forges Tardieu Ltd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Project Title - Sierra Leone Bio-Ethanol Plant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Duration - Jan 2013 to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Till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date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Project Location - Sierra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Leone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,West</w:t>
      </w:r>
      <w:proofErr w:type="spellEnd"/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Africa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Employment Type - Contract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Project Details - Recruitment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 xml:space="preserve">for various Mechanical Construction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Engg</w:t>
      </w:r>
      <w:proofErr w:type="spellEnd"/>
      <w:proofErr w:type="gramEnd"/>
      <w:r>
        <w:rPr>
          <w:rFonts w:ascii="Times-Roman" w:hAnsi="Times-Roman" w:cs="Times-Roman"/>
          <w:color w:val="000000"/>
          <w:sz w:val="24"/>
          <w:szCs w:val="24"/>
        </w:rPr>
        <w:t>. Profiles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Process involved - Orientation, Contract Agreement, Air Ticket, Visa and Medicals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My Role - Project Administration and Recruitment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Team Size - 100 Employees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Skills Used - Team Handling, Interpersonal Skills, Recruitment, Decision-Making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Problem Solving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4"/>
          <w:szCs w:val="24"/>
        </w:rPr>
      </w:pP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4"/>
          <w:szCs w:val="24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4"/>
          <w:szCs w:val="24"/>
        </w:rPr>
        <w:t>Project 2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Client -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Agnice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 xml:space="preserve"> Fire Protection Pvt Ltd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Project Title -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Jaypee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Nigrie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 xml:space="preserve"> Super Power Plant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Duration - Jan 2013 to Feb 2014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Project Location -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Nigrie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>, Madhya Pradesh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Employment Type - Contract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Project Details - Recruitment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 xml:space="preserve">for various Mechanical Construction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Engg</w:t>
      </w:r>
      <w:proofErr w:type="spellEnd"/>
      <w:proofErr w:type="gramEnd"/>
      <w:r>
        <w:rPr>
          <w:rFonts w:ascii="Times-Roman" w:hAnsi="Times-Roman" w:cs="Times-Roman"/>
          <w:color w:val="000000"/>
          <w:sz w:val="24"/>
          <w:szCs w:val="24"/>
        </w:rPr>
        <w:t>. Profiles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Process involved - Contract Agreement, Payment follow ups, Direct Client interactions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My Role - Project Administration and Recruitment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Team Size - 20 Employees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Skills Used - Team Handling, Interpersonal Skills, Recruitment, Decision-Making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Problem Solving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IBHAR TECHNOLOGIES PVT LTD (</w:t>
      </w:r>
      <w:r>
        <w:rPr>
          <w:rFonts w:ascii="Times-Bold" w:hAnsi="Times-Bold" w:cs="Times-Bold"/>
          <w:b/>
          <w:bCs/>
          <w:color w:val="0000FF"/>
          <w:sz w:val="24"/>
          <w:szCs w:val="24"/>
        </w:rPr>
        <w:t>www.ibhar.com</w:t>
      </w:r>
      <w:r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)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MAY 2011 </w:t>
      </w:r>
      <w:r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-- </w:t>
      </w:r>
      <w:r>
        <w:rPr>
          <w:rFonts w:ascii="Times-Roman" w:hAnsi="Times-Roman" w:cs="Times-Roman"/>
          <w:color w:val="000000"/>
          <w:sz w:val="24"/>
          <w:szCs w:val="24"/>
        </w:rPr>
        <w:t>DEC 2012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Business Development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The IBHAR Approach to Corporate Performance Management enables organizations to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efficiently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plan and manage their operations and additionally provides the tools to improve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Productivity and become a High Performance, Lean Organization.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4"/>
          <w:szCs w:val="24"/>
        </w:rPr>
      </w:pP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4"/>
          <w:szCs w:val="24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4"/>
          <w:szCs w:val="24"/>
        </w:rPr>
        <w:t>Roles &amp; Responsibilities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Symbol" w:hAnsi="Symbol" w:cs="Symbol"/>
          <w:color w:val="000000"/>
          <w:sz w:val="24"/>
          <w:szCs w:val="24"/>
        </w:rPr>
        <w:lastRenderedPageBreak/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Responsible in recruitment and placement for sales vertical of the Company.</w:t>
      </w:r>
      <w:proofErr w:type="gramEnd"/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Responsible for identifying and recruiting new vendors for the Company.</w:t>
      </w:r>
      <w:proofErr w:type="gramEnd"/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Identify potential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clients,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and the decision makers within the organization.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Set up meetings between client decision makers and company’s directors.</w:t>
      </w:r>
      <w:proofErr w:type="gramEnd"/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Work with team to develop proposals that speaks to the client’s needs, concerns, and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objectives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.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Handle objections by clarifying, emphasizing agreements and working through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differences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to a positive conclusion.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Regular Interaction with Customers for solving their issues related to our products.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Work with technical staff and other internal colleagues to meet customer needs.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Prospect for potential new clients and turn this into increased business.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Present new products and services and enhance existing relationships.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Arrange and participate in internal and external client debriefs.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Research and build relationships with new clients.</w:t>
      </w:r>
      <w:proofErr w:type="gramEnd"/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Preparing Invoice and handling Payments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gramStart"/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</w:rPr>
        <w:t>Participate in pricing the solution/service.</w:t>
      </w:r>
      <w:proofErr w:type="gramEnd"/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VINCHIP SYSTEMS (</w:t>
      </w:r>
      <w:r>
        <w:rPr>
          <w:rFonts w:ascii="Times-Bold" w:hAnsi="Times-Bold" w:cs="Times-Bold"/>
          <w:b/>
          <w:bCs/>
          <w:color w:val="0000FF"/>
          <w:sz w:val="24"/>
          <w:szCs w:val="24"/>
        </w:rPr>
        <w:t>www.vinchip.com</w:t>
      </w:r>
      <w:r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)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AUG 2010 </w:t>
      </w:r>
      <w:r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-- </w:t>
      </w:r>
      <w:r>
        <w:rPr>
          <w:rFonts w:ascii="Times-Roman" w:hAnsi="Times-Roman" w:cs="Times-Roman"/>
          <w:color w:val="000000"/>
          <w:sz w:val="24"/>
          <w:szCs w:val="24"/>
        </w:rPr>
        <w:t>MAY 2012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Technical Marketing Engineer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VINCHIP SYSTEMS was founded to fill the design productivity gap brought about by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advances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in semiconductor manufacturing and reducing product life cycles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4"/>
          <w:szCs w:val="24"/>
        </w:rPr>
      </w:pP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4"/>
          <w:szCs w:val="24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4"/>
          <w:szCs w:val="24"/>
        </w:rPr>
        <w:t>Roles &amp; Responsibilities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Interacting with companies like Infineon, TI, Cypress, Cadence for On-site contract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employment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deal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Working in ACT Database Management Tool to manage Candidate Information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Responsible for recruitment of IT Engineers to on-site and off- site job work in various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locations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.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Identifying prospects in Semiconductor Industry for USB IP (USB 2.0, USB3.0 Host and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Device) development and email them about our product information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Research new companies from market and updating their information in ACT DB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Times-Roman" w:hAnsi="Times-Roman" w:cs="Times-Roman"/>
          <w:color w:val="000000"/>
        </w:rPr>
        <w:t>Design and develop new strategies and techniques in order to promote and sell more products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Times-Roman" w:hAnsi="Times-Roman" w:cs="Times-Roman"/>
          <w:color w:val="000000"/>
        </w:rPr>
        <w:t>Establish and maintain long-term relationships with suppliers, customers and company staff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Times-Roman" w:hAnsi="Times-Roman" w:cs="Times-Roman"/>
          <w:color w:val="000000"/>
        </w:rPr>
        <w:t>Evaluate the consumer's needs and expectations and design and introduce new products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Coordinating with Project Manager’s to solve all Customers’ issues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Responsible for handling existing customers and account mining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Times-Roman" w:hAnsi="Times-Roman" w:cs="Times-Roman"/>
          <w:color w:val="000000"/>
        </w:rPr>
        <w:t>Provide technical support in order to develop new products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Symbol" w:hAnsi="Symbol" w:cs="Symbol"/>
          <w:color w:val="000000"/>
        </w:rPr>
        <w:t></w:t>
      </w:r>
      <w:r>
        <w:rPr>
          <w:rFonts w:ascii="Symbol" w:hAnsi="Symbol" w:cs="Symbol"/>
          <w:color w:val="000000"/>
        </w:rPr>
        <w:t></w:t>
      </w:r>
      <w:r>
        <w:rPr>
          <w:rFonts w:ascii="Times-Roman" w:hAnsi="Times-Roman" w:cs="Times-Roman"/>
          <w:color w:val="000000"/>
        </w:rPr>
        <w:t>Ensure compliance with technical marketing practices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Preparing Invoice and handling Payments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TECHNOVA </w:t>
      </w:r>
      <w:proofErr w:type="gramStart"/>
      <w:r>
        <w:rPr>
          <w:rFonts w:ascii="Times-Bold" w:hAnsi="Times-Bold" w:cs="Times-Bold"/>
          <w:b/>
          <w:bCs/>
          <w:color w:val="000000"/>
          <w:sz w:val="24"/>
          <w:szCs w:val="24"/>
        </w:rPr>
        <w:t>SOLUTION</w:t>
      </w:r>
      <w:r>
        <w:rPr>
          <w:rFonts w:ascii="Times-Roman" w:hAnsi="Times-Roman" w:cs="Times-Roman"/>
          <w:color w:val="000000"/>
          <w:sz w:val="24"/>
          <w:szCs w:val="24"/>
        </w:rPr>
        <w:t>(</w:t>
      </w:r>
      <w:proofErr w:type="gramEnd"/>
      <w:r>
        <w:rPr>
          <w:rFonts w:ascii="Times-Bold" w:hAnsi="Times-Bold" w:cs="Times-Bold"/>
          <w:b/>
          <w:bCs/>
          <w:color w:val="0000FF"/>
          <w:sz w:val="24"/>
          <w:szCs w:val="24"/>
        </w:rPr>
        <w:t>www.technovasolution.org</w:t>
      </w:r>
      <w:r>
        <w:rPr>
          <w:rFonts w:ascii="Times-Roman" w:hAnsi="Times-Roman" w:cs="Times-Roman"/>
          <w:color w:val="000000"/>
          <w:sz w:val="24"/>
          <w:szCs w:val="24"/>
        </w:rPr>
        <w:t>) MAY 2008 -- AUG 2010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Sales Engineer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Technova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 xml:space="preserve"> Solution is one of the leading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company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of providing software application services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and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online payment services. These include providing software application services and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online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payment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4"/>
          <w:szCs w:val="24"/>
        </w:rPr>
      </w:pP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4"/>
          <w:szCs w:val="24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4"/>
          <w:szCs w:val="24"/>
        </w:rPr>
        <w:t>Roles &amp; Responsibilities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Identifying Sells products by establishing contact and developing relationships with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prospects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recommending solutions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Identifies business opportunities by identifying prospects and evaluating their position in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industry; researching and analyzing sales options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Maintains relationships with clients by providing support, information, and guidance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researching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and recommending new opportunities; recommending profit and service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improvement</w:t>
      </w:r>
      <w:proofErr w:type="gramEnd"/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Maintains professional and technical knowledge by attending educational workshops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reviewing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professional publications; establishing personal networks; benchmarking state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of-the-art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practices; participating in professional societies.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Sells products by establishing contact and developing relationships with prospects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Fix appointments with the prospects for meeting and presentation of our products.</w:t>
      </w:r>
      <w:proofErr w:type="gramEnd"/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Regular Interaction with Customers for solving their issues related to our products.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Contributes to team effort by accomplishing related results as needed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Preparing Invoice and handling Payments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SOFTWARE EXPOSURE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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Microsoft Office 2010,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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Macromedia Flash,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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Act Management tool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PERSONAL DETAILS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Full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Name :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S.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Arockia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 xml:space="preserve"> Robert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Nationality :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Indian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Passport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No :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G 8250724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Language :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Hindi, English &amp; Tamil</w:t>
      </w: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</w:p>
    <w:p w:rsidR="00CD6570" w:rsidRDefault="00CD6570" w:rsidP="00CD657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REFERENCE</w:t>
      </w:r>
    </w:p>
    <w:p w:rsidR="006555C6" w:rsidRDefault="00CD6570" w:rsidP="00CD6570">
      <w:r>
        <w:rPr>
          <w:rFonts w:ascii="Times-Roman" w:hAnsi="Times-Roman" w:cs="Times-Roman"/>
          <w:color w:val="000000"/>
          <w:sz w:val="24"/>
          <w:szCs w:val="24"/>
        </w:rPr>
        <w:t>References provided upon Request</w:t>
      </w:r>
    </w:p>
    <w:sectPr w:rsidR="006555C6" w:rsidSect="006E1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D6570"/>
    <w:rsid w:val="006555C6"/>
    <w:rsid w:val="006E111D"/>
    <w:rsid w:val="0082791C"/>
    <w:rsid w:val="00CD6570"/>
    <w:rsid w:val="00E80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1178</Words>
  <Characters>6720</Characters>
  <Application>Microsoft Office Word</Application>
  <DocSecurity>0</DocSecurity>
  <Lines>56</Lines>
  <Paragraphs>15</Paragraphs>
  <ScaleCrop>false</ScaleCrop>
  <Company/>
  <LinksUpToDate>false</LinksUpToDate>
  <CharactersWithSpaces>7883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4</cp:revision>
  <dcterms:created xsi:type="dcterms:W3CDTF">2014-07-17T08:12:00Z</dcterms:created>
  <dcterms:modified xsi:type="dcterms:W3CDTF">2014-07-17T08:17:00Z</dcterms:modified>
</cp:coreProperties>
</file>