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D96C0" w14:textId="77777777" w:rsidR="00EA5217" w:rsidRDefault="00EA5217" w:rsidP="00EA5217">
      <w:pPr>
        <w:rPr>
          <w:b/>
          <w:bCs/>
        </w:rPr>
      </w:pPr>
      <w:r w:rsidRPr="00EA5217">
        <w:rPr>
          <w:b/>
          <w:bCs/>
        </w:rPr>
        <w:t>Automated AI Newsletter Project Documentation</w:t>
      </w:r>
    </w:p>
    <w:p w14:paraId="6AC9FC8A" w14:textId="77777777" w:rsidR="00EA5217" w:rsidRPr="00EA5217" w:rsidRDefault="00EA5217" w:rsidP="00EA5217">
      <w:pPr>
        <w:rPr>
          <w:b/>
          <w:bCs/>
        </w:rPr>
      </w:pPr>
    </w:p>
    <w:p w14:paraId="68BD1EDD" w14:textId="77777777" w:rsidR="00EA5217" w:rsidRPr="00EA5217" w:rsidRDefault="00EA5217" w:rsidP="00EA5217">
      <w:pPr>
        <w:rPr>
          <w:b/>
          <w:bCs/>
        </w:rPr>
      </w:pPr>
      <w:r w:rsidRPr="00EA5217">
        <w:rPr>
          <w:b/>
          <w:bCs/>
        </w:rPr>
        <w:t>1. Executive Summary</w:t>
      </w:r>
    </w:p>
    <w:p w14:paraId="3A55E4CB" w14:textId="77777777" w:rsidR="00EA5217" w:rsidRPr="00EA5217" w:rsidRDefault="00EA5217" w:rsidP="00EA5217">
      <w:r w:rsidRPr="00EA5217">
        <w:t xml:space="preserve">This document details the architecture, technical stack, and implementation plan for the </w:t>
      </w:r>
      <w:r w:rsidRPr="00EA5217">
        <w:rPr>
          <w:b/>
          <w:bCs/>
        </w:rPr>
        <w:t>Automated AI Newsletter (Codename: AI Brief)</w:t>
      </w:r>
      <w:r w:rsidRPr="00EA5217">
        <w:t>. The project goal was to create a fully autonomous content generation and distribution pipeline, leveraging Python, local LLM inference (Ollama), and semantic clustering, to deliver a daily, high-quality, editorially sophisticated newsletter on Artificial Intelligence news.</w:t>
      </w:r>
    </w:p>
    <w:p w14:paraId="0C3717CA" w14:textId="77777777" w:rsidR="00EA5217" w:rsidRDefault="00EA5217" w:rsidP="00EA5217">
      <w:r w:rsidRPr="00EA5217">
        <w:t>The pipeline successfully automates data fetching, content filtering, LLM-based summarization, HTML formatting, and final email delivery, all running within a set timeframe via a scheduled task.</w:t>
      </w:r>
    </w:p>
    <w:p w14:paraId="6B98E53C" w14:textId="77777777" w:rsidR="00EA5217" w:rsidRDefault="00EA5217" w:rsidP="00EA5217"/>
    <w:p w14:paraId="716DEB54" w14:textId="77777777" w:rsidR="00EA5217" w:rsidRPr="00EA5217" w:rsidRDefault="00EA5217" w:rsidP="00EA5217"/>
    <w:p w14:paraId="49EC0C85" w14:textId="77777777" w:rsidR="00EA5217" w:rsidRDefault="00EA5217" w:rsidP="00EA5217">
      <w:pPr>
        <w:rPr>
          <w:b/>
          <w:bCs/>
        </w:rPr>
      </w:pPr>
    </w:p>
    <w:p w14:paraId="171F013B" w14:textId="77777777" w:rsidR="00EA5217" w:rsidRDefault="00EA5217" w:rsidP="00EA5217">
      <w:pPr>
        <w:rPr>
          <w:b/>
          <w:bCs/>
        </w:rPr>
      </w:pPr>
    </w:p>
    <w:p w14:paraId="719044EA" w14:textId="77777777" w:rsidR="00EA5217" w:rsidRDefault="00EA5217" w:rsidP="00EA5217">
      <w:pPr>
        <w:rPr>
          <w:b/>
          <w:bCs/>
        </w:rPr>
      </w:pPr>
    </w:p>
    <w:p w14:paraId="032C212A" w14:textId="77777777" w:rsidR="00EA5217" w:rsidRDefault="00EA5217" w:rsidP="00EA5217">
      <w:pPr>
        <w:rPr>
          <w:b/>
          <w:bCs/>
        </w:rPr>
      </w:pPr>
    </w:p>
    <w:p w14:paraId="760DB2B7" w14:textId="77777777" w:rsidR="00EA5217" w:rsidRDefault="00EA5217" w:rsidP="00EA5217">
      <w:pPr>
        <w:rPr>
          <w:b/>
          <w:bCs/>
        </w:rPr>
      </w:pPr>
    </w:p>
    <w:p w14:paraId="12C717CF" w14:textId="77777777" w:rsidR="00EA5217" w:rsidRDefault="00EA5217" w:rsidP="00EA5217">
      <w:pPr>
        <w:rPr>
          <w:b/>
          <w:bCs/>
        </w:rPr>
      </w:pPr>
    </w:p>
    <w:p w14:paraId="5BCCB833" w14:textId="77777777" w:rsidR="00EA5217" w:rsidRDefault="00EA5217" w:rsidP="00EA5217">
      <w:pPr>
        <w:rPr>
          <w:b/>
          <w:bCs/>
        </w:rPr>
      </w:pPr>
    </w:p>
    <w:p w14:paraId="7B67EABB" w14:textId="77777777" w:rsidR="00EA5217" w:rsidRDefault="00EA5217" w:rsidP="00EA5217">
      <w:pPr>
        <w:rPr>
          <w:b/>
          <w:bCs/>
        </w:rPr>
      </w:pPr>
    </w:p>
    <w:p w14:paraId="429D73CE" w14:textId="77777777" w:rsidR="00EA5217" w:rsidRDefault="00EA5217" w:rsidP="00EA5217">
      <w:pPr>
        <w:rPr>
          <w:b/>
          <w:bCs/>
        </w:rPr>
      </w:pPr>
    </w:p>
    <w:p w14:paraId="519C6D79" w14:textId="77777777" w:rsidR="00EA5217" w:rsidRDefault="00EA5217" w:rsidP="00EA5217">
      <w:pPr>
        <w:rPr>
          <w:b/>
          <w:bCs/>
        </w:rPr>
      </w:pPr>
    </w:p>
    <w:p w14:paraId="73EA7168" w14:textId="77777777" w:rsidR="00EA5217" w:rsidRDefault="00EA5217" w:rsidP="00EA5217">
      <w:pPr>
        <w:rPr>
          <w:b/>
          <w:bCs/>
        </w:rPr>
      </w:pPr>
    </w:p>
    <w:p w14:paraId="16C8969D" w14:textId="77777777" w:rsidR="00EA5217" w:rsidRDefault="00EA5217" w:rsidP="00EA5217">
      <w:pPr>
        <w:rPr>
          <w:b/>
          <w:bCs/>
        </w:rPr>
      </w:pPr>
    </w:p>
    <w:p w14:paraId="3B2176C6" w14:textId="77777777" w:rsidR="00EA5217" w:rsidRDefault="00EA5217" w:rsidP="00EA5217">
      <w:pPr>
        <w:rPr>
          <w:b/>
          <w:bCs/>
        </w:rPr>
      </w:pPr>
    </w:p>
    <w:p w14:paraId="72264C1C" w14:textId="77777777" w:rsidR="00EA5217" w:rsidRDefault="00EA5217" w:rsidP="00EA5217">
      <w:pPr>
        <w:rPr>
          <w:b/>
          <w:bCs/>
        </w:rPr>
      </w:pPr>
    </w:p>
    <w:p w14:paraId="16D1B7C3" w14:textId="77777777" w:rsidR="00EA5217" w:rsidRDefault="00EA5217" w:rsidP="00EA5217">
      <w:pPr>
        <w:rPr>
          <w:b/>
          <w:bCs/>
        </w:rPr>
      </w:pPr>
    </w:p>
    <w:p w14:paraId="7B4772C6" w14:textId="77777777" w:rsidR="00EA5217" w:rsidRDefault="00EA5217" w:rsidP="00EA5217">
      <w:pPr>
        <w:rPr>
          <w:b/>
          <w:bCs/>
        </w:rPr>
      </w:pPr>
    </w:p>
    <w:p w14:paraId="66ECCD11" w14:textId="77777777" w:rsidR="00EA5217" w:rsidRDefault="00EA5217" w:rsidP="00EA5217">
      <w:pPr>
        <w:rPr>
          <w:b/>
          <w:bCs/>
        </w:rPr>
      </w:pPr>
    </w:p>
    <w:p w14:paraId="38986445" w14:textId="7F0B1335" w:rsidR="00EA5217" w:rsidRDefault="00EA5217" w:rsidP="00EA5217">
      <w:pPr>
        <w:rPr>
          <w:b/>
          <w:bCs/>
        </w:rPr>
      </w:pPr>
      <w:r w:rsidRPr="00EA5217">
        <w:rPr>
          <w:b/>
          <w:bCs/>
        </w:rPr>
        <w:lastRenderedPageBreak/>
        <w:t>2. End-to-End Process Map</w:t>
      </w:r>
    </w:p>
    <w:p w14:paraId="5017E23A" w14:textId="77777777" w:rsidR="00EA5217" w:rsidRPr="00EA5217" w:rsidRDefault="00EA5217" w:rsidP="00EA5217">
      <w:pPr>
        <w:rPr>
          <w:b/>
          <w:bCs/>
        </w:rPr>
      </w:pPr>
    </w:p>
    <w:p w14:paraId="494B7445" w14:textId="77777777" w:rsidR="00EA5217" w:rsidRPr="00EA5217" w:rsidRDefault="00EA5217" w:rsidP="00EA5217">
      <w:pPr>
        <w:rPr>
          <w:b/>
          <w:bCs/>
        </w:rPr>
      </w:pPr>
      <w:r w:rsidRPr="00EA5217">
        <w:rPr>
          <w:b/>
          <w:bCs/>
        </w:rPr>
        <w:t>2.1. The AI Brief Pipeline (High-Level Overview)</w:t>
      </w:r>
    </w:p>
    <w:p w14:paraId="6EB866A9" w14:textId="3F4EA8F5" w:rsidR="00EA5217" w:rsidRPr="00EA5217" w:rsidRDefault="00EA5217" w:rsidP="00EA5217"/>
    <w:p w14:paraId="33475B4E" w14:textId="77777777" w:rsidR="00EA5217" w:rsidRPr="00EA5217" w:rsidRDefault="00EA5217" w:rsidP="00EA5217">
      <w:pPr>
        <w:rPr>
          <w:b/>
          <w:bCs/>
        </w:rPr>
      </w:pPr>
      <w:r w:rsidRPr="00EA5217">
        <w:rPr>
          <w:b/>
          <w:bCs/>
        </w:rPr>
        <w:t>2.2. Stage-by-Stage Technical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2104"/>
        <w:gridCol w:w="1541"/>
        <w:gridCol w:w="1791"/>
        <w:gridCol w:w="2235"/>
      </w:tblGrid>
      <w:tr w:rsidR="00EA5217" w:rsidRPr="00EA5217" w14:paraId="217280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68731" w14:textId="77777777" w:rsidR="00EA5217" w:rsidRPr="00EA5217" w:rsidRDefault="00EA5217" w:rsidP="00EA5217">
            <w:r w:rsidRPr="00EA5217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D440E" w14:textId="77777777" w:rsidR="00EA5217" w:rsidRPr="00EA5217" w:rsidRDefault="00EA5217" w:rsidP="00EA5217">
            <w:r w:rsidRPr="00EA5217">
              <w:rPr>
                <w:b/>
                <w:bCs/>
              </w:rPr>
              <w:t>Script/Tool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8C473" w14:textId="77777777" w:rsidR="00EA5217" w:rsidRPr="00EA5217" w:rsidRDefault="00EA5217" w:rsidP="00EA5217">
            <w:r w:rsidRPr="00EA5217">
              <w:rPr>
                <w:b/>
                <w:bCs/>
              </w:rPr>
              <w:t>What (Goal)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530E3" w14:textId="77777777" w:rsidR="00EA5217" w:rsidRPr="00EA5217" w:rsidRDefault="00EA5217" w:rsidP="00EA5217">
            <w:r w:rsidRPr="00EA5217">
              <w:rPr>
                <w:b/>
                <w:bCs/>
              </w:rPr>
              <w:t>Why (Benefit)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16EC0" w14:textId="77777777" w:rsidR="00EA5217" w:rsidRPr="00EA5217" w:rsidRDefault="00EA5217" w:rsidP="00EA5217">
            <w:r w:rsidRPr="00EA5217">
              <w:rPr>
                <w:b/>
                <w:bCs/>
              </w:rPr>
              <w:t>How (Key Technique)</w:t>
            </w:r>
          </w:p>
        </w:tc>
      </w:tr>
      <w:tr w:rsidR="00EA5217" w:rsidRPr="00EA5217" w14:paraId="1DA927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5B8C6" w14:textId="77777777" w:rsidR="00EA5217" w:rsidRPr="00EA5217" w:rsidRDefault="00EA5217" w:rsidP="00EA5217">
            <w:r w:rsidRPr="00EA5217">
              <w:rPr>
                <w:b/>
                <w:bCs/>
              </w:rPr>
              <w:t>I. Scheduling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E5AEC" w14:textId="77777777" w:rsidR="00EA5217" w:rsidRPr="00EA5217" w:rsidRDefault="00EA5217" w:rsidP="00EA5217">
            <w:r w:rsidRPr="00EA5217">
              <w:t>Task Scheduler &amp; run_pipeline.bat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2E527" w14:textId="77777777" w:rsidR="00EA5217" w:rsidRPr="00EA5217" w:rsidRDefault="00EA5217" w:rsidP="00EA5217">
            <w:r w:rsidRPr="00EA5217">
              <w:t>Trigger the entire process automatically at a defined time (e.g., 7:00 AM daily).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DE5B4" w14:textId="77777777" w:rsidR="00EA5217" w:rsidRPr="00EA5217" w:rsidRDefault="00EA5217" w:rsidP="00EA5217">
            <w:r w:rsidRPr="00EA5217">
              <w:t xml:space="preserve">Ensures </w:t>
            </w:r>
            <w:r w:rsidRPr="00EA5217">
              <w:rPr>
                <w:b/>
                <w:bCs/>
              </w:rPr>
              <w:t>zero manual intervention</w:t>
            </w:r>
            <w:r w:rsidRPr="00EA5217">
              <w:t xml:space="preserve"> and consistent daily delivery.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210BF" w14:textId="77777777" w:rsidR="00EA5217" w:rsidRPr="00EA5217" w:rsidRDefault="00EA5217" w:rsidP="00EA5217">
            <w:r w:rsidRPr="00EA5217">
              <w:t>Windows Task Scheduler executes the .bat file, which uses the call command to run each Python script sequentially.</w:t>
            </w:r>
          </w:p>
        </w:tc>
      </w:tr>
      <w:tr w:rsidR="00EA5217" w:rsidRPr="00EA5217" w14:paraId="08D499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D81EF" w14:textId="77777777" w:rsidR="00EA5217" w:rsidRPr="00EA5217" w:rsidRDefault="00EA5217" w:rsidP="00EA5217">
            <w:r w:rsidRPr="00EA5217">
              <w:rPr>
                <w:b/>
                <w:bCs/>
              </w:rPr>
              <w:t>II. Data Fetching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EBA9E" w14:textId="77777777" w:rsidR="00EA5217" w:rsidRPr="00EA5217" w:rsidRDefault="00EA5217" w:rsidP="00EA5217">
            <w:r w:rsidRPr="00EA5217">
              <w:t>src/fetcher.py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9FE8F" w14:textId="77777777" w:rsidR="00EA5217" w:rsidRPr="00EA5217" w:rsidRDefault="00EA5217" w:rsidP="00EA5217">
            <w:r w:rsidRPr="00EA5217">
              <w:t>Scrape raw news headlines and content from multiple RSS feeds.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7B8E0" w14:textId="77777777" w:rsidR="00EA5217" w:rsidRPr="00EA5217" w:rsidRDefault="00EA5217" w:rsidP="00EA5217">
            <w:r w:rsidRPr="00EA5217">
              <w:t xml:space="preserve">Provides a </w:t>
            </w:r>
            <w:r w:rsidRPr="00EA5217">
              <w:rPr>
                <w:b/>
                <w:bCs/>
              </w:rPr>
              <w:t>broad, free, and real-time</w:t>
            </w:r>
            <w:r w:rsidRPr="00EA5217">
              <w:t xml:space="preserve"> source of AI news from over 20+ sources.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C25D7" w14:textId="77777777" w:rsidR="00EA5217" w:rsidRPr="00EA5217" w:rsidRDefault="00EA5217" w:rsidP="00EA5217">
            <w:r w:rsidRPr="00EA5217">
              <w:t xml:space="preserve">Uses the </w:t>
            </w:r>
            <w:proofErr w:type="spellStart"/>
            <w:r w:rsidRPr="00EA5217">
              <w:rPr>
                <w:b/>
                <w:bCs/>
              </w:rPr>
              <w:t>feedparser</w:t>
            </w:r>
            <w:proofErr w:type="spellEnd"/>
            <w:r w:rsidRPr="00EA5217">
              <w:t xml:space="preserve"> library. Data is stored immediately in </w:t>
            </w:r>
            <w:r w:rsidRPr="00EA5217">
              <w:rPr>
                <w:b/>
                <w:bCs/>
              </w:rPr>
              <w:t>SQLite</w:t>
            </w:r>
            <w:r w:rsidRPr="00EA5217">
              <w:t xml:space="preserve"> for persistence and processing.</w:t>
            </w:r>
          </w:p>
        </w:tc>
      </w:tr>
      <w:tr w:rsidR="00EA5217" w:rsidRPr="00EA5217" w14:paraId="190CDC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BD461" w14:textId="77777777" w:rsidR="00EA5217" w:rsidRPr="00EA5217" w:rsidRDefault="00EA5217" w:rsidP="00EA5217">
            <w:r w:rsidRPr="00EA5217">
              <w:rPr>
                <w:b/>
                <w:bCs/>
              </w:rPr>
              <w:t>III. AI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F8067" w14:textId="77777777" w:rsidR="00EA5217" w:rsidRPr="00EA5217" w:rsidRDefault="00EA5217" w:rsidP="00EA5217">
            <w:r w:rsidRPr="00EA5217">
              <w:t>src/ai_processor.py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DD03B" w14:textId="77777777" w:rsidR="00EA5217" w:rsidRPr="00EA5217" w:rsidRDefault="00EA5217" w:rsidP="00EA5217">
            <w:r w:rsidRPr="00EA5217">
              <w:t>Filter noise and cluster similar articles into cohesive "stories."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A0EA0" w14:textId="77777777" w:rsidR="00EA5217" w:rsidRPr="00EA5217" w:rsidRDefault="00EA5217" w:rsidP="00EA5217">
            <w:r w:rsidRPr="00EA5217">
              <w:t xml:space="preserve">Eliminates redundancy (e.g., 5 articles on the same OpenAI announcement) and creates a better </w:t>
            </w:r>
            <w:r w:rsidRPr="00EA5217">
              <w:rPr>
                <w:b/>
                <w:bCs/>
              </w:rPr>
              <w:t>editorial flow</w:t>
            </w:r>
            <w:r w:rsidRPr="00EA521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FC387" w14:textId="77777777" w:rsidR="00EA5217" w:rsidRPr="00EA5217" w:rsidRDefault="00EA5217" w:rsidP="00EA5217">
            <w:r w:rsidRPr="00EA5217">
              <w:rPr>
                <w:b/>
                <w:bCs/>
              </w:rPr>
              <w:t>Semantic Clustering:</w:t>
            </w:r>
            <w:r w:rsidRPr="00EA5217">
              <w:t xml:space="preserve"> Uses sentence-transformers for embedding generation and scikit-learn for grouping/clustering.</w:t>
            </w:r>
          </w:p>
        </w:tc>
      </w:tr>
      <w:tr w:rsidR="00EA5217" w:rsidRPr="00EA5217" w14:paraId="0054E5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D68E6" w14:textId="77777777" w:rsidR="00EA5217" w:rsidRPr="00EA5217" w:rsidRDefault="00EA5217" w:rsidP="00EA5217">
            <w:r w:rsidRPr="00EA5217">
              <w:rPr>
                <w:b/>
                <w:bCs/>
              </w:rPr>
              <w:t>IV. Content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E0D67" w14:textId="77777777" w:rsidR="00EA5217" w:rsidRPr="00EA5217" w:rsidRDefault="00EA5217" w:rsidP="00EA5217">
            <w:r w:rsidRPr="00EA5217">
              <w:t>src/writer.py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51E0E" w14:textId="77777777" w:rsidR="00EA5217" w:rsidRPr="00EA5217" w:rsidRDefault="00EA5217" w:rsidP="00EA5217">
            <w:r w:rsidRPr="00EA5217">
              <w:t xml:space="preserve">Generate concise, well-written summaries </w:t>
            </w:r>
            <w:r w:rsidRPr="00EA5217">
              <w:lastRenderedPageBreak/>
              <w:t>for each clustered story.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EDFD2" w14:textId="77777777" w:rsidR="00EA5217" w:rsidRPr="00EA5217" w:rsidRDefault="00EA5217" w:rsidP="00EA5217">
            <w:r w:rsidRPr="00EA5217">
              <w:lastRenderedPageBreak/>
              <w:t xml:space="preserve">Creates an engaging, unique, and professional </w:t>
            </w:r>
            <w:r w:rsidRPr="00EA5217">
              <w:lastRenderedPageBreak/>
              <w:t>editorial voice (</w:t>
            </w:r>
            <w:r w:rsidRPr="00EA5217">
              <w:rPr>
                <w:b/>
                <w:bCs/>
              </w:rPr>
              <w:t>Two-Tier Logic</w:t>
            </w:r>
            <w:r w:rsidRPr="00EA5217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D41E0" w14:textId="77777777" w:rsidR="00EA5217" w:rsidRPr="00EA5217" w:rsidRDefault="00EA5217" w:rsidP="00EA5217">
            <w:r w:rsidRPr="00EA5217">
              <w:lastRenderedPageBreak/>
              <w:t xml:space="preserve">Passes clustered article content to </w:t>
            </w:r>
            <w:r w:rsidRPr="00EA5217">
              <w:rPr>
                <w:b/>
                <w:bCs/>
              </w:rPr>
              <w:t>Ollama</w:t>
            </w:r>
            <w:r w:rsidRPr="00EA5217">
              <w:t xml:space="preserve"> (Llama 3.1) with a highly </w:t>
            </w:r>
            <w:r w:rsidRPr="00EA5217">
              <w:lastRenderedPageBreak/>
              <w:t xml:space="preserve">specific system prompt for </w:t>
            </w:r>
            <w:r w:rsidRPr="00EA5217">
              <w:rPr>
                <w:b/>
                <w:bCs/>
              </w:rPr>
              <w:t>summarization and tone control</w:t>
            </w:r>
            <w:r w:rsidRPr="00EA5217">
              <w:t>. Output is a Markdown file.</w:t>
            </w:r>
          </w:p>
        </w:tc>
      </w:tr>
      <w:tr w:rsidR="00EA5217" w:rsidRPr="00EA5217" w14:paraId="297CE5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472E2" w14:textId="77777777" w:rsidR="00EA5217" w:rsidRPr="00EA5217" w:rsidRDefault="00EA5217" w:rsidP="00EA5217">
            <w:r w:rsidRPr="00EA5217">
              <w:rPr>
                <w:b/>
                <w:bCs/>
              </w:rPr>
              <w:lastRenderedPageBreak/>
              <w:t>V. Delivery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82923" w14:textId="77777777" w:rsidR="00EA5217" w:rsidRPr="00EA5217" w:rsidRDefault="00EA5217" w:rsidP="00EA5217">
            <w:r w:rsidRPr="00EA5217">
              <w:t>src/emailer.py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EEE32" w14:textId="77777777" w:rsidR="00EA5217" w:rsidRPr="00EA5217" w:rsidRDefault="00EA5217" w:rsidP="00EA5217">
            <w:r w:rsidRPr="00EA5217">
              <w:t>Convert Markdown to professional HTML and send via email.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4BCC6" w14:textId="77777777" w:rsidR="00EA5217" w:rsidRPr="00EA5217" w:rsidRDefault="00EA5217" w:rsidP="00EA5217">
            <w:r w:rsidRPr="00EA5217">
              <w:t xml:space="preserve">Guarantees </w:t>
            </w:r>
            <w:r w:rsidRPr="00EA5217">
              <w:rPr>
                <w:b/>
                <w:bCs/>
              </w:rPr>
              <w:t>professional presentation</w:t>
            </w:r>
            <w:r w:rsidRPr="00EA5217">
              <w:t xml:space="preserve"> and high readability across all email clients.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AABC7" w14:textId="77777777" w:rsidR="00EA5217" w:rsidRPr="00EA5217" w:rsidRDefault="00EA5217" w:rsidP="00EA5217">
            <w:r w:rsidRPr="00EA5217">
              <w:t xml:space="preserve">Uses </w:t>
            </w:r>
            <w:r w:rsidRPr="00EA5217">
              <w:rPr>
                <w:b/>
                <w:bCs/>
              </w:rPr>
              <w:t>Jinja2</w:t>
            </w:r>
            <w:r w:rsidRPr="00EA5217">
              <w:t xml:space="preserve"> to apply custom embedded CSS for a "Bloomberg-style" clean layout. Uses </w:t>
            </w:r>
            <w:proofErr w:type="spellStart"/>
            <w:r w:rsidRPr="00EA5217">
              <w:rPr>
                <w:b/>
                <w:bCs/>
              </w:rPr>
              <w:t>smtplib</w:t>
            </w:r>
            <w:proofErr w:type="spellEnd"/>
            <w:r w:rsidRPr="00EA5217">
              <w:t xml:space="preserve"> for secure delivery via Gmail SMTP.</w:t>
            </w:r>
          </w:p>
        </w:tc>
      </w:tr>
    </w:tbl>
    <w:p w14:paraId="740562E8" w14:textId="77777777" w:rsidR="00EA5217" w:rsidRDefault="00EA5217" w:rsidP="00EA5217">
      <w:pPr>
        <w:rPr>
          <w:b/>
          <w:bCs/>
        </w:rPr>
      </w:pPr>
    </w:p>
    <w:p w14:paraId="3788FAFC" w14:textId="47B48955" w:rsidR="00EA5217" w:rsidRPr="00EA5217" w:rsidRDefault="00EA5217" w:rsidP="00EA5217">
      <w:pPr>
        <w:rPr>
          <w:b/>
          <w:bCs/>
        </w:rPr>
      </w:pPr>
      <w:r w:rsidRPr="00EA5217">
        <w:rPr>
          <w:b/>
          <w:bCs/>
        </w:rPr>
        <w:t>3. Technical Stack (Tech Stack)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2753"/>
        <w:gridCol w:w="4134"/>
      </w:tblGrid>
      <w:tr w:rsidR="00EA5217" w:rsidRPr="00EA5217" w14:paraId="4C6206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165A6" w14:textId="77777777" w:rsidR="00EA5217" w:rsidRPr="00EA5217" w:rsidRDefault="00EA5217" w:rsidP="00EA5217">
            <w:r w:rsidRPr="00EA5217">
              <w:rPr>
                <w:b/>
                <w:bCs/>
              </w:rPr>
              <w:t>Component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54B73" w14:textId="77777777" w:rsidR="00EA5217" w:rsidRPr="00EA5217" w:rsidRDefault="00EA5217" w:rsidP="00EA5217">
            <w:r w:rsidRPr="00EA5217">
              <w:rPr>
                <w:b/>
                <w:bCs/>
              </w:rPr>
              <w:t>Technology/Tool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C52D2" w14:textId="77777777" w:rsidR="00EA5217" w:rsidRPr="00EA5217" w:rsidRDefault="00EA5217" w:rsidP="00EA5217">
            <w:r w:rsidRPr="00EA5217">
              <w:rPr>
                <w:b/>
                <w:bCs/>
              </w:rPr>
              <w:t>Core Functionality</w:t>
            </w:r>
          </w:p>
        </w:tc>
      </w:tr>
      <w:tr w:rsidR="00EA5217" w:rsidRPr="00EA5217" w14:paraId="0C480D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3B58D" w14:textId="77777777" w:rsidR="00EA5217" w:rsidRPr="00EA5217" w:rsidRDefault="00EA5217" w:rsidP="00EA5217">
            <w:r w:rsidRPr="00EA5217">
              <w:rPr>
                <w:b/>
                <w:bCs/>
              </w:rPr>
              <w:t>Orchestration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8CDD2" w14:textId="77777777" w:rsidR="00EA5217" w:rsidRPr="00EA5217" w:rsidRDefault="00EA5217" w:rsidP="00EA5217">
            <w:r w:rsidRPr="00EA5217">
              <w:t xml:space="preserve">Python 3.x, </w:t>
            </w:r>
            <w:proofErr w:type="spellStart"/>
            <w:r w:rsidRPr="00EA5217">
              <w:t>uv</w:t>
            </w:r>
            <w:proofErr w:type="spellEnd"/>
            <w:r w:rsidRPr="00EA5217">
              <w:t>, .bat Scripts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CC4D5" w14:textId="77777777" w:rsidR="00EA5217" w:rsidRPr="00EA5217" w:rsidRDefault="00EA5217" w:rsidP="00EA5217">
            <w:r w:rsidRPr="00EA5217">
              <w:t>Project Execution and Dependency Management.</w:t>
            </w:r>
          </w:p>
        </w:tc>
      </w:tr>
      <w:tr w:rsidR="00EA5217" w:rsidRPr="00EA5217" w14:paraId="2A38EA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BA81E" w14:textId="77777777" w:rsidR="00EA5217" w:rsidRPr="00EA5217" w:rsidRDefault="00EA5217" w:rsidP="00EA5217">
            <w:r w:rsidRPr="00EA5217">
              <w:rPr>
                <w:b/>
                <w:bCs/>
              </w:rPr>
              <w:t>Local LLM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D69F4" w14:textId="77777777" w:rsidR="00EA5217" w:rsidRPr="00EA5217" w:rsidRDefault="00EA5217" w:rsidP="00EA5217">
            <w:r w:rsidRPr="00EA5217">
              <w:t>Ollama $\</w:t>
            </w:r>
            <w:proofErr w:type="spellStart"/>
            <w:r w:rsidRPr="00EA5217">
              <w:t>rightarrow</w:t>
            </w:r>
            <w:proofErr w:type="spellEnd"/>
            <w:r w:rsidRPr="00EA5217">
              <w:t>$ Llama 3.1 (8B)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6946D" w14:textId="77777777" w:rsidR="00EA5217" w:rsidRPr="00EA5217" w:rsidRDefault="00EA5217" w:rsidP="00EA5217">
            <w:r w:rsidRPr="00EA5217">
              <w:t>AI Summarization, Content Filtering, and Editorial Tone Generation.</w:t>
            </w:r>
          </w:p>
        </w:tc>
      </w:tr>
      <w:tr w:rsidR="00EA5217" w:rsidRPr="00EA5217" w14:paraId="2E845D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5503B" w14:textId="77777777" w:rsidR="00EA5217" w:rsidRPr="00EA5217" w:rsidRDefault="00EA5217" w:rsidP="00EA5217">
            <w:r w:rsidRPr="00EA5217">
              <w:rPr>
                <w:b/>
                <w:bCs/>
              </w:rPr>
              <w:t>Data &amp; 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3CE62" w14:textId="77777777" w:rsidR="00EA5217" w:rsidRPr="00EA5217" w:rsidRDefault="00EA5217" w:rsidP="00EA5217">
            <w:r w:rsidRPr="00EA5217">
              <w:t xml:space="preserve">SQLite3, </w:t>
            </w:r>
            <w:proofErr w:type="spellStart"/>
            <w:r w:rsidRPr="00EA5217">
              <w:t>feedparser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17579" w14:textId="77777777" w:rsidR="00EA5217" w:rsidRPr="00EA5217" w:rsidRDefault="00EA5217" w:rsidP="00EA5217">
            <w:r w:rsidRPr="00EA5217">
              <w:t>State management for raw and clustered data; RSS data ingestion.</w:t>
            </w:r>
          </w:p>
        </w:tc>
      </w:tr>
      <w:tr w:rsidR="00EA5217" w:rsidRPr="00EA5217" w14:paraId="497723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B8574" w14:textId="77777777" w:rsidR="00EA5217" w:rsidRPr="00EA5217" w:rsidRDefault="00EA5217" w:rsidP="00EA5217">
            <w:r w:rsidRPr="00EA5217">
              <w:rPr>
                <w:b/>
                <w:bCs/>
              </w:rPr>
              <w:t>AI/ML Libraries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B7C6D" w14:textId="77777777" w:rsidR="00EA5217" w:rsidRPr="00EA5217" w:rsidRDefault="00EA5217" w:rsidP="00EA5217">
            <w:r w:rsidRPr="00EA5217">
              <w:t>sentence-transformers, scikit-learn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10770" w14:textId="77777777" w:rsidR="00EA5217" w:rsidRPr="00EA5217" w:rsidRDefault="00EA5217" w:rsidP="00EA5217">
            <w:r w:rsidRPr="00EA5217">
              <w:t>Vector embedding generation and unsupervised clustering.</w:t>
            </w:r>
          </w:p>
        </w:tc>
      </w:tr>
      <w:tr w:rsidR="00EA5217" w:rsidRPr="00EA5217" w14:paraId="693DDF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AE553" w14:textId="77777777" w:rsidR="00EA5217" w:rsidRPr="00EA5217" w:rsidRDefault="00EA5217" w:rsidP="00EA5217">
            <w:r w:rsidRPr="00EA5217">
              <w:rPr>
                <w:b/>
                <w:bCs/>
              </w:rPr>
              <w:t>Frontend/Delivery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CA088" w14:textId="77777777" w:rsidR="00EA5217" w:rsidRPr="00EA5217" w:rsidRDefault="00EA5217" w:rsidP="00EA5217">
            <w:r w:rsidRPr="00EA5217">
              <w:t xml:space="preserve">Jinja2, </w:t>
            </w:r>
            <w:proofErr w:type="spellStart"/>
            <w:r w:rsidRPr="00EA5217">
              <w:t>smtplib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75327" w14:textId="77777777" w:rsidR="00EA5217" w:rsidRPr="00EA5217" w:rsidRDefault="00EA5217" w:rsidP="00EA5217">
            <w:r w:rsidRPr="00EA5217">
              <w:t>HTML Templating and Secure Email Transmission.</w:t>
            </w:r>
          </w:p>
        </w:tc>
      </w:tr>
    </w:tbl>
    <w:p w14:paraId="43701DFF" w14:textId="77777777" w:rsidR="00EA5217" w:rsidRDefault="00EA5217" w:rsidP="00EA5217">
      <w:pPr>
        <w:rPr>
          <w:b/>
          <w:bCs/>
        </w:rPr>
      </w:pPr>
    </w:p>
    <w:p w14:paraId="6C78CF1E" w14:textId="77777777" w:rsidR="00EA5217" w:rsidRDefault="00EA5217" w:rsidP="00EA5217">
      <w:pPr>
        <w:rPr>
          <w:b/>
          <w:bCs/>
        </w:rPr>
      </w:pPr>
    </w:p>
    <w:p w14:paraId="56803AC7" w14:textId="77777777" w:rsidR="00EA5217" w:rsidRDefault="00EA5217" w:rsidP="00EA5217">
      <w:pPr>
        <w:rPr>
          <w:b/>
          <w:bCs/>
        </w:rPr>
      </w:pPr>
    </w:p>
    <w:p w14:paraId="05B50827" w14:textId="71AEB5C5" w:rsidR="00EA5217" w:rsidRPr="00EA5217" w:rsidRDefault="00EA5217" w:rsidP="00EA5217">
      <w:pPr>
        <w:rPr>
          <w:b/>
          <w:bCs/>
        </w:rPr>
      </w:pPr>
      <w:r w:rsidRPr="00EA5217">
        <w:rPr>
          <w:b/>
          <w:bCs/>
        </w:rPr>
        <w:lastRenderedPageBreak/>
        <w:t>4. Key Architectural Decisions</w:t>
      </w:r>
    </w:p>
    <w:p w14:paraId="0D0665EF" w14:textId="77777777" w:rsidR="00EA5217" w:rsidRPr="00EA5217" w:rsidRDefault="00EA5217" w:rsidP="00EA5217">
      <w:pPr>
        <w:rPr>
          <w:b/>
          <w:bCs/>
        </w:rPr>
      </w:pPr>
      <w:r w:rsidRPr="00EA5217">
        <w:rPr>
          <w:b/>
          <w:bCs/>
        </w:rPr>
        <w:t>4.1. The Hybrid LLM Approach (Ollama)</w:t>
      </w:r>
    </w:p>
    <w:p w14:paraId="49814A48" w14:textId="77777777" w:rsidR="00EA5217" w:rsidRPr="00EA5217" w:rsidRDefault="00EA5217" w:rsidP="00EA5217">
      <w:pPr>
        <w:numPr>
          <w:ilvl w:val="0"/>
          <w:numId w:val="1"/>
        </w:numPr>
      </w:pPr>
      <w:r w:rsidRPr="00EA5217">
        <w:rPr>
          <w:b/>
          <w:bCs/>
        </w:rPr>
        <w:t>Tip:</w:t>
      </w:r>
      <w:r w:rsidRPr="00EA5217">
        <w:t xml:space="preserve"> Using a local LLM like Ollama is a great way to handle content-intensive tasks (like summarization) without incurring costs or hitting rate limits associated with cloud APIs (like OpenAI or Gemini).</w:t>
      </w:r>
    </w:p>
    <w:p w14:paraId="000B7870" w14:textId="77777777" w:rsidR="00EA5217" w:rsidRPr="00EA5217" w:rsidRDefault="00EA5217" w:rsidP="00EA5217">
      <w:pPr>
        <w:numPr>
          <w:ilvl w:val="0"/>
          <w:numId w:val="1"/>
        </w:numPr>
      </w:pPr>
      <w:r w:rsidRPr="00EA5217">
        <w:rPr>
          <w:b/>
          <w:bCs/>
        </w:rPr>
        <w:t>Good to Know:</w:t>
      </w:r>
      <w:r w:rsidRPr="00EA5217">
        <w:t xml:space="preserve"> Requires a machine with a dedicated GPU (like your RTX 4060) and sufficient VRAM (8GB+) for running Llama 3.1 8B model efficiently.</w:t>
      </w:r>
    </w:p>
    <w:p w14:paraId="531810B7" w14:textId="77777777" w:rsidR="00EA5217" w:rsidRPr="00EA5217" w:rsidRDefault="00EA5217" w:rsidP="00EA5217">
      <w:pPr>
        <w:rPr>
          <w:b/>
          <w:bCs/>
        </w:rPr>
      </w:pPr>
      <w:r w:rsidRPr="00EA5217">
        <w:rPr>
          <w:b/>
          <w:bCs/>
        </w:rPr>
        <w:t>4.2. Semantic Clustering vs. Simple Filtering</w:t>
      </w:r>
    </w:p>
    <w:p w14:paraId="5D4626E1" w14:textId="77777777" w:rsidR="00EA5217" w:rsidRPr="00EA5217" w:rsidRDefault="00EA5217" w:rsidP="00EA5217">
      <w:pPr>
        <w:numPr>
          <w:ilvl w:val="0"/>
          <w:numId w:val="2"/>
        </w:numPr>
      </w:pPr>
      <w:r w:rsidRPr="00EA5217">
        <w:rPr>
          <w:b/>
          <w:bCs/>
        </w:rPr>
        <w:t>Why:</w:t>
      </w:r>
      <w:r w:rsidRPr="00EA5217">
        <w:t xml:space="preserve"> Traditional duplicate link checking is insufficient. Two articles about "Google's new AI model" will have different URLs and titles but cover the same core event.</w:t>
      </w:r>
    </w:p>
    <w:p w14:paraId="674E6A84" w14:textId="77777777" w:rsidR="00EA5217" w:rsidRPr="00EA5217" w:rsidRDefault="00EA5217" w:rsidP="00EA5217">
      <w:pPr>
        <w:numPr>
          <w:ilvl w:val="0"/>
          <w:numId w:val="2"/>
        </w:numPr>
      </w:pPr>
      <w:r w:rsidRPr="00EA5217">
        <w:rPr>
          <w:b/>
          <w:bCs/>
        </w:rPr>
        <w:t>How:</w:t>
      </w:r>
      <w:r w:rsidRPr="00EA5217">
        <w:t xml:space="preserve"> By converting articles into </w:t>
      </w:r>
      <w:r w:rsidRPr="00EA5217">
        <w:rPr>
          <w:b/>
          <w:bCs/>
        </w:rPr>
        <w:t>vector embeddings</w:t>
      </w:r>
      <w:r w:rsidRPr="00EA5217">
        <w:t xml:space="preserve"> and clustering them, the system understands articles are semantically similar, even if the text is different. This dramatically improves the newsletter's quality.</w:t>
      </w:r>
    </w:p>
    <w:p w14:paraId="46592F8E" w14:textId="77777777" w:rsidR="00EA5217" w:rsidRPr="00EA5217" w:rsidRDefault="00EA5217" w:rsidP="00EA5217">
      <w:pPr>
        <w:rPr>
          <w:b/>
          <w:bCs/>
        </w:rPr>
      </w:pPr>
      <w:r w:rsidRPr="00EA5217">
        <w:rPr>
          <w:b/>
          <w:bCs/>
        </w:rPr>
        <w:t>4.3. HTML Templating with Jinja2</w:t>
      </w:r>
    </w:p>
    <w:p w14:paraId="6682401D" w14:textId="77777777" w:rsidR="00EA5217" w:rsidRPr="00EA5217" w:rsidRDefault="00EA5217" w:rsidP="00EA5217">
      <w:pPr>
        <w:numPr>
          <w:ilvl w:val="0"/>
          <w:numId w:val="3"/>
        </w:numPr>
      </w:pPr>
      <w:r w:rsidRPr="00EA5217">
        <w:rPr>
          <w:b/>
          <w:bCs/>
        </w:rPr>
        <w:t>Code Tip:</w:t>
      </w:r>
      <w:r w:rsidRPr="00EA5217">
        <w:t xml:space="preserve"> Never write raw HTML strings in Python! Jinja2 separates the content (.</w:t>
      </w:r>
      <w:proofErr w:type="spellStart"/>
      <w:r w:rsidRPr="00EA5217">
        <w:t>py</w:t>
      </w:r>
      <w:proofErr w:type="spellEnd"/>
      <w:r w:rsidRPr="00EA5217">
        <w:t xml:space="preserve"> logic) from the presentation (.html template).</w:t>
      </w:r>
    </w:p>
    <w:p w14:paraId="2DE27719" w14:textId="77777777" w:rsidR="00EA5217" w:rsidRPr="00EA5217" w:rsidRDefault="00EA5217" w:rsidP="00EA5217">
      <w:pPr>
        <w:numPr>
          <w:ilvl w:val="0"/>
          <w:numId w:val="3"/>
        </w:numPr>
      </w:pPr>
      <w:r w:rsidRPr="00EA5217">
        <w:rPr>
          <w:b/>
          <w:bCs/>
        </w:rPr>
        <w:t>Good to Know:</w:t>
      </w:r>
      <w:r w:rsidRPr="00EA5217">
        <w:t xml:space="preserve"> Email clients strip external stylesheets, so the final HTML uses </w:t>
      </w:r>
      <w:r w:rsidRPr="00EA5217">
        <w:rPr>
          <w:b/>
          <w:bCs/>
        </w:rPr>
        <w:t>embedded CSS</w:t>
      </w:r>
      <w:r w:rsidRPr="00EA5217">
        <w:t xml:space="preserve"> (styles within &lt;style&gt; tags in the HTML header) for robust, consistent rendering.</w:t>
      </w:r>
    </w:p>
    <w:p w14:paraId="63FFB666" w14:textId="77777777" w:rsidR="00EA5217" w:rsidRPr="00EA5217" w:rsidRDefault="00EA5217" w:rsidP="00EA5217">
      <w:pPr>
        <w:rPr>
          <w:b/>
          <w:bCs/>
        </w:rPr>
      </w:pPr>
      <w:r w:rsidRPr="00EA5217">
        <w:rPr>
          <w:b/>
          <w:bCs/>
        </w:rPr>
        <w:t>5. Example Code Structure</w:t>
      </w:r>
    </w:p>
    <w:p w14:paraId="6405495C" w14:textId="77777777" w:rsidR="00EA5217" w:rsidRPr="00EA5217" w:rsidRDefault="00EA5217" w:rsidP="00EA5217">
      <w:r w:rsidRPr="00EA5217">
        <w:t>This demonstrates the sequential execution logic used in the run_pipeline.bat file:</w:t>
      </w:r>
    </w:p>
    <w:p w14:paraId="39DC3440" w14:textId="77777777" w:rsidR="00EA5217" w:rsidRPr="00EA5217" w:rsidRDefault="00EA5217" w:rsidP="00EA5217">
      <w:r w:rsidRPr="00EA5217">
        <w:t>Code snippet</w:t>
      </w:r>
    </w:p>
    <w:p w14:paraId="4FCD4F52" w14:textId="77777777" w:rsidR="00EA5217" w:rsidRPr="00EA5217" w:rsidRDefault="00EA5217" w:rsidP="00EA5217">
      <w:r w:rsidRPr="00EA5217">
        <w:t>@echo off</w:t>
      </w:r>
    </w:p>
    <w:p w14:paraId="1268CEFD" w14:textId="77777777" w:rsidR="00EA5217" w:rsidRPr="00EA5217" w:rsidRDefault="00EA5217" w:rsidP="00EA5217">
      <w:proofErr w:type="gramStart"/>
      <w:r w:rsidRPr="00EA5217">
        <w:t>::</w:t>
      </w:r>
      <w:proofErr w:type="gramEnd"/>
      <w:r w:rsidRPr="00EA5217">
        <w:t xml:space="preserve"> Navigate to the project directory</w:t>
      </w:r>
    </w:p>
    <w:p w14:paraId="59D97D5A" w14:textId="77777777" w:rsidR="00EA5217" w:rsidRPr="00EA5217" w:rsidRDefault="00EA5217" w:rsidP="00EA5217">
      <w:r w:rsidRPr="00EA5217">
        <w:t>cd /d "C:\AI_Projects\AI_Newsletter"</w:t>
      </w:r>
    </w:p>
    <w:p w14:paraId="07AABD71" w14:textId="77777777" w:rsidR="00EA5217" w:rsidRPr="00EA5217" w:rsidRDefault="00EA5217" w:rsidP="00EA5217"/>
    <w:p w14:paraId="3C324010" w14:textId="77777777" w:rsidR="00EA5217" w:rsidRPr="00EA5217" w:rsidRDefault="00EA5217" w:rsidP="00EA5217">
      <w:r w:rsidRPr="00EA5217">
        <w:t>echo Pipeline Started: %date% %time% &gt;&gt; pipeline.log</w:t>
      </w:r>
    </w:p>
    <w:p w14:paraId="6ED07F80" w14:textId="77777777" w:rsidR="00EA5217" w:rsidRPr="00EA5217" w:rsidRDefault="00EA5217" w:rsidP="00EA5217"/>
    <w:p w14:paraId="4FB83B99" w14:textId="77777777" w:rsidR="00EA5217" w:rsidRPr="00EA5217" w:rsidRDefault="00EA5217" w:rsidP="00EA5217">
      <w:proofErr w:type="gramStart"/>
      <w:r w:rsidRPr="00EA5217">
        <w:t>::</w:t>
      </w:r>
      <w:proofErr w:type="gramEnd"/>
      <w:r w:rsidRPr="00EA5217">
        <w:t xml:space="preserve"> Stage II: Fetching News</w:t>
      </w:r>
    </w:p>
    <w:p w14:paraId="69D33E36" w14:textId="77777777" w:rsidR="00EA5217" w:rsidRPr="00EA5217" w:rsidRDefault="00EA5217" w:rsidP="00EA5217">
      <w:r w:rsidRPr="00EA5217">
        <w:t xml:space="preserve">call </w:t>
      </w:r>
      <w:proofErr w:type="spellStart"/>
      <w:r w:rsidRPr="00EA5217">
        <w:t>uv</w:t>
      </w:r>
      <w:proofErr w:type="spellEnd"/>
      <w:r w:rsidRPr="00EA5217">
        <w:t xml:space="preserve"> run src/fetcher.py &gt;&gt; pipeline.log 2&gt;&amp;1</w:t>
      </w:r>
    </w:p>
    <w:p w14:paraId="68069174" w14:textId="77777777" w:rsidR="00EA5217" w:rsidRPr="00EA5217" w:rsidRDefault="00EA5217" w:rsidP="00EA5217"/>
    <w:p w14:paraId="5F07084C" w14:textId="77777777" w:rsidR="00EA5217" w:rsidRPr="00EA5217" w:rsidRDefault="00EA5217" w:rsidP="00EA5217">
      <w:proofErr w:type="gramStart"/>
      <w:r w:rsidRPr="00EA5217">
        <w:t>::</w:t>
      </w:r>
      <w:proofErr w:type="gramEnd"/>
      <w:r w:rsidRPr="00EA5217">
        <w:t xml:space="preserve"> Stage III: Clustering Stories</w:t>
      </w:r>
    </w:p>
    <w:p w14:paraId="2BD640CC" w14:textId="77777777" w:rsidR="00EA5217" w:rsidRPr="00EA5217" w:rsidRDefault="00EA5217" w:rsidP="00EA5217">
      <w:r w:rsidRPr="00EA5217">
        <w:t xml:space="preserve">call </w:t>
      </w:r>
      <w:proofErr w:type="spellStart"/>
      <w:r w:rsidRPr="00EA5217">
        <w:t>uv</w:t>
      </w:r>
      <w:proofErr w:type="spellEnd"/>
      <w:r w:rsidRPr="00EA5217">
        <w:t xml:space="preserve"> run src/ai_processor.py &gt;&gt; pipeline.log 2&gt;&amp;1</w:t>
      </w:r>
    </w:p>
    <w:p w14:paraId="5580AF3F" w14:textId="77777777" w:rsidR="00EA5217" w:rsidRPr="00EA5217" w:rsidRDefault="00EA5217" w:rsidP="00EA5217"/>
    <w:p w14:paraId="44CFD542" w14:textId="77777777" w:rsidR="00EA5217" w:rsidRPr="00EA5217" w:rsidRDefault="00EA5217" w:rsidP="00EA5217">
      <w:proofErr w:type="gramStart"/>
      <w:r w:rsidRPr="00EA5217">
        <w:t>::</w:t>
      </w:r>
      <w:proofErr w:type="gramEnd"/>
      <w:r w:rsidRPr="00EA5217">
        <w:t xml:space="preserve"> Stage IV: Writing Newsletter</w:t>
      </w:r>
    </w:p>
    <w:p w14:paraId="743528DA" w14:textId="77777777" w:rsidR="00EA5217" w:rsidRPr="00EA5217" w:rsidRDefault="00EA5217" w:rsidP="00EA5217">
      <w:r w:rsidRPr="00EA5217">
        <w:t xml:space="preserve">call </w:t>
      </w:r>
      <w:proofErr w:type="spellStart"/>
      <w:r w:rsidRPr="00EA5217">
        <w:t>uv</w:t>
      </w:r>
      <w:proofErr w:type="spellEnd"/>
      <w:r w:rsidRPr="00EA5217">
        <w:t xml:space="preserve"> run src/writer.py &gt;&gt; pipeline.log 2&gt;&amp;1</w:t>
      </w:r>
    </w:p>
    <w:p w14:paraId="366D3845" w14:textId="77777777" w:rsidR="00EA5217" w:rsidRPr="00EA5217" w:rsidRDefault="00EA5217" w:rsidP="00EA5217"/>
    <w:p w14:paraId="17147953" w14:textId="77777777" w:rsidR="00EA5217" w:rsidRPr="00EA5217" w:rsidRDefault="00EA5217" w:rsidP="00EA5217">
      <w:proofErr w:type="gramStart"/>
      <w:r w:rsidRPr="00EA5217">
        <w:t>::</w:t>
      </w:r>
      <w:proofErr w:type="gramEnd"/>
      <w:r w:rsidRPr="00EA5217">
        <w:t xml:space="preserve"> Stage V: Sending Email</w:t>
      </w:r>
    </w:p>
    <w:p w14:paraId="077F18DB" w14:textId="77777777" w:rsidR="00EA5217" w:rsidRPr="00EA5217" w:rsidRDefault="00EA5217" w:rsidP="00EA5217">
      <w:r w:rsidRPr="00EA5217">
        <w:t xml:space="preserve">call </w:t>
      </w:r>
      <w:proofErr w:type="spellStart"/>
      <w:r w:rsidRPr="00EA5217">
        <w:t>uv</w:t>
      </w:r>
      <w:proofErr w:type="spellEnd"/>
      <w:r w:rsidRPr="00EA5217">
        <w:t xml:space="preserve"> run src/emailer.py &gt;&gt; pipeline.log 2&gt;&amp;1</w:t>
      </w:r>
    </w:p>
    <w:p w14:paraId="31E949C6" w14:textId="77777777" w:rsidR="00EA5217" w:rsidRPr="00EA5217" w:rsidRDefault="00EA5217" w:rsidP="00EA5217"/>
    <w:p w14:paraId="5DBFFDF4" w14:textId="77777777" w:rsidR="00EA5217" w:rsidRPr="00EA5217" w:rsidRDefault="00EA5217" w:rsidP="00EA5217">
      <w:r w:rsidRPr="00EA5217">
        <w:t>echo Pipeline Finished: %date% %time% &gt;&gt; pipeline.log</w:t>
      </w:r>
    </w:p>
    <w:p w14:paraId="297E6F5B" w14:textId="77777777" w:rsidR="00EA5217" w:rsidRPr="00EA5217" w:rsidRDefault="00EA5217" w:rsidP="00EA5217">
      <w:r w:rsidRPr="00EA5217">
        <w:pict w14:anchorId="0097859D">
          <v:rect id="_x0000_i1038" style="width:0;height:1.5pt" o:hralign="center" o:hrstd="t" o:hr="t" fillcolor="#a0a0a0" stroked="f"/>
        </w:pict>
      </w:r>
    </w:p>
    <w:p w14:paraId="7282B73E" w14:textId="77777777" w:rsidR="00EA5217" w:rsidRPr="00EA5217" w:rsidRDefault="00EA5217" w:rsidP="00EA5217">
      <w:pPr>
        <w:rPr>
          <w:b/>
          <w:bCs/>
        </w:rPr>
      </w:pPr>
      <w:r w:rsidRPr="00EA5217">
        <w:rPr>
          <w:b/>
          <w:bCs/>
        </w:rPr>
        <w:t>6. Tips for Feedback Collection</w:t>
      </w:r>
    </w:p>
    <w:p w14:paraId="1BBCC6C7" w14:textId="77777777" w:rsidR="00EA5217" w:rsidRPr="00EA5217" w:rsidRDefault="00EA5217" w:rsidP="00EA5217">
      <w:r w:rsidRPr="00EA5217">
        <w:t>When sharing this documentation and the newsletter itself, focus your feedback questions on the following points:</w:t>
      </w:r>
    </w:p>
    <w:p w14:paraId="34228082" w14:textId="77777777" w:rsidR="00EA5217" w:rsidRPr="00EA5217" w:rsidRDefault="00EA5217" w:rsidP="00EA5217">
      <w:pPr>
        <w:numPr>
          <w:ilvl w:val="0"/>
          <w:numId w:val="4"/>
        </w:numPr>
      </w:pPr>
      <w:r w:rsidRPr="00EA5217">
        <w:rPr>
          <w:b/>
          <w:bCs/>
        </w:rPr>
        <w:t>Editorial Tone:</w:t>
      </w:r>
      <w:r w:rsidRPr="00EA5217">
        <w:t xml:space="preserve"> "Is the tone (witty/sarcastic/informative) appropriate for a daily brief?"</w:t>
      </w:r>
    </w:p>
    <w:p w14:paraId="2AA8C841" w14:textId="77777777" w:rsidR="00EA5217" w:rsidRPr="00EA5217" w:rsidRDefault="00EA5217" w:rsidP="00EA5217">
      <w:pPr>
        <w:numPr>
          <w:ilvl w:val="0"/>
          <w:numId w:val="4"/>
        </w:numPr>
      </w:pPr>
      <w:r w:rsidRPr="00EA5217">
        <w:rPr>
          <w:b/>
          <w:bCs/>
        </w:rPr>
        <w:t>Clustering Success:</w:t>
      </w:r>
      <w:r w:rsidRPr="00EA5217">
        <w:t xml:space="preserve"> "Did you notice any duplicate stories, or did the system effectively combine related news?"</w:t>
      </w:r>
    </w:p>
    <w:p w14:paraId="281734F7" w14:textId="77777777" w:rsidR="00EA5217" w:rsidRPr="00EA5217" w:rsidRDefault="00EA5217" w:rsidP="00EA5217">
      <w:pPr>
        <w:numPr>
          <w:ilvl w:val="0"/>
          <w:numId w:val="4"/>
        </w:numPr>
      </w:pPr>
      <w:r w:rsidRPr="00EA5217">
        <w:rPr>
          <w:b/>
          <w:bCs/>
        </w:rPr>
        <w:t>Readability:</w:t>
      </w:r>
      <w:r w:rsidRPr="00EA5217">
        <w:t xml:space="preserve"> "Is the 'Bloomberg-Style' HTML template clean and easy to scan on your phone/desktop?"</w:t>
      </w:r>
    </w:p>
    <w:p w14:paraId="1D57A8EC" w14:textId="77777777" w:rsidR="00EA5217" w:rsidRPr="00EA5217" w:rsidRDefault="00EA5217" w:rsidP="00EA5217">
      <w:pPr>
        <w:numPr>
          <w:ilvl w:val="0"/>
          <w:numId w:val="4"/>
        </w:numPr>
      </w:pPr>
      <w:r w:rsidRPr="00EA5217">
        <w:rPr>
          <w:b/>
          <w:bCs/>
        </w:rPr>
        <w:t>Content Value:</w:t>
      </w:r>
      <w:r w:rsidRPr="00EA5217">
        <w:t xml:space="preserve"> "Did the </w:t>
      </w:r>
      <w:r w:rsidRPr="00EA5217">
        <w:rPr>
          <w:b/>
          <w:bCs/>
        </w:rPr>
        <w:t>Deep Dives</w:t>
      </w:r>
      <w:r w:rsidRPr="00EA5217">
        <w:t xml:space="preserve"> vs. </w:t>
      </w:r>
      <w:r w:rsidRPr="00EA5217">
        <w:rPr>
          <w:b/>
          <w:bCs/>
        </w:rPr>
        <w:t>Quick Hits</w:t>
      </w:r>
      <w:r w:rsidRPr="00EA5217">
        <w:t xml:space="preserve"> distinction help you quickly determine the most important news?"</w:t>
      </w:r>
    </w:p>
    <w:p w14:paraId="675B46E1" w14:textId="77777777" w:rsidR="00516A9E" w:rsidRDefault="00516A9E"/>
    <w:sectPr w:rsidR="00516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65F8"/>
    <w:multiLevelType w:val="multilevel"/>
    <w:tmpl w:val="316C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526F8"/>
    <w:multiLevelType w:val="multilevel"/>
    <w:tmpl w:val="61C8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01DB4"/>
    <w:multiLevelType w:val="multilevel"/>
    <w:tmpl w:val="7FC2B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C46D09"/>
    <w:multiLevelType w:val="multilevel"/>
    <w:tmpl w:val="68C0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236432">
    <w:abstractNumId w:val="3"/>
  </w:num>
  <w:num w:numId="2" w16cid:durableId="326906453">
    <w:abstractNumId w:val="0"/>
  </w:num>
  <w:num w:numId="3" w16cid:durableId="630474392">
    <w:abstractNumId w:val="1"/>
  </w:num>
  <w:num w:numId="4" w16cid:durableId="786704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217"/>
    <w:rsid w:val="000F62DB"/>
    <w:rsid w:val="00246FF4"/>
    <w:rsid w:val="00516A9E"/>
    <w:rsid w:val="00E65581"/>
    <w:rsid w:val="00EA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28D5D"/>
  <w15:chartTrackingRefBased/>
  <w15:docId w15:val="{74720A94-D953-4C5A-806F-EBEA1CF2E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806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BAPI R</dc:creator>
  <cp:keywords/>
  <dc:description/>
  <cp:lastModifiedBy>BAPI R</cp:lastModifiedBy>
  <cp:revision>1</cp:revision>
  <dcterms:created xsi:type="dcterms:W3CDTF">2025-12-15T04:12:00Z</dcterms:created>
  <dcterms:modified xsi:type="dcterms:W3CDTF">2025-12-15T04:15:00Z</dcterms:modified>
</cp:coreProperties>
</file>