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C4406" w14:textId="77777777" w:rsidR="00234B2C" w:rsidRDefault="00234B2C" w:rsidP="00234B2C">
      <w:pPr>
        <w:rPr>
          <w:b/>
          <w:bCs/>
          <w:u w:val="single"/>
        </w:rPr>
      </w:pPr>
      <w:r>
        <w:rPr>
          <w:b/>
          <w:bCs/>
          <w:u w:val="single"/>
        </w:rPr>
        <w:t>Web Services Developer - Contractor</w:t>
      </w:r>
    </w:p>
    <w:p w14:paraId="1FBA809C" w14:textId="77777777" w:rsidR="00234B2C" w:rsidRDefault="00234B2C" w:rsidP="00234B2C">
      <w:pPr>
        <w:rPr>
          <w:b/>
          <w:bCs/>
          <w:u w:val="single"/>
        </w:rPr>
      </w:pPr>
      <w:r>
        <w:rPr>
          <w:b/>
          <w:bCs/>
          <w:u w:val="single"/>
        </w:rPr>
        <w:t>Position Description:</w:t>
      </w:r>
    </w:p>
    <w:p w14:paraId="50E49FC3" w14:textId="77777777" w:rsidR="00234B2C" w:rsidRDefault="00234B2C" w:rsidP="00234B2C">
      <w:r>
        <w:t xml:space="preserve">The Web services developer under the Enterprise Section reports to the Michigan Department of Technology, Management, and Budget (DTMB) Agency Services supporting the Michigan Department of Transportation (MDOT). This position will work with Enterprise Solutions Architect and Enterprise Data Architects. The focus in this role is on building robust, efficient, and secure APIs, leveraging the Spring Framework to create scalable and maintainable solutions. This position will design/develop/maintain APIs using Spring framework. </w:t>
      </w:r>
    </w:p>
    <w:p w14:paraId="6DD1D36E" w14:textId="77777777" w:rsidR="00234B2C" w:rsidRDefault="00234B2C" w:rsidP="00234B2C">
      <w:pPr>
        <w:rPr>
          <w:b/>
          <w:bCs/>
          <w:u w:val="single"/>
        </w:rPr>
      </w:pPr>
      <w:r>
        <w:rPr>
          <w:b/>
          <w:bCs/>
          <w:u w:val="single"/>
        </w:rPr>
        <w:t>Experience Required:</w:t>
      </w:r>
    </w:p>
    <w:p w14:paraId="25A909C4" w14:textId="77777777" w:rsidR="00234B2C" w:rsidRDefault="00234B2C" w:rsidP="00234B2C">
      <w:pPr>
        <w:numPr>
          <w:ilvl w:val="0"/>
          <w:numId w:val="1"/>
        </w:numPr>
        <w:rPr>
          <w:rFonts w:eastAsia="Times New Roman"/>
        </w:rPr>
      </w:pPr>
      <w:r>
        <w:rPr>
          <w:rFonts w:eastAsia="Times New Roman"/>
        </w:rPr>
        <w:t>Minimum of 10 years of experience in Java</w:t>
      </w:r>
    </w:p>
    <w:p w14:paraId="60E85FC5" w14:textId="77777777" w:rsidR="00234B2C" w:rsidRDefault="00234B2C" w:rsidP="00234B2C">
      <w:pPr>
        <w:numPr>
          <w:ilvl w:val="0"/>
          <w:numId w:val="1"/>
        </w:numPr>
        <w:rPr>
          <w:rFonts w:eastAsia="Times New Roman"/>
        </w:rPr>
      </w:pPr>
      <w:r>
        <w:rPr>
          <w:rFonts w:eastAsia="Times New Roman"/>
        </w:rPr>
        <w:t>Minimum of 5 years of experience in Spring Framework</w:t>
      </w:r>
    </w:p>
    <w:p w14:paraId="4DAEF1EA" w14:textId="77777777" w:rsidR="00234B2C" w:rsidRDefault="00234B2C" w:rsidP="00234B2C">
      <w:pPr>
        <w:numPr>
          <w:ilvl w:val="0"/>
          <w:numId w:val="1"/>
        </w:numPr>
        <w:rPr>
          <w:rFonts w:eastAsia="Times New Roman"/>
        </w:rPr>
      </w:pPr>
      <w:r>
        <w:rPr>
          <w:rFonts w:eastAsia="Times New Roman"/>
        </w:rPr>
        <w:t>Minimum of 5 Years of experience in developing and consuming Rest APIs</w:t>
      </w:r>
    </w:p>
    <w:p w14:paraId="4B8386AF" w14:textId="77777777" w:rsidR="00234B2C" w:rsidRDefault="00234B2C" w:rsidP="00234B2C">
      <w:pPr>
        <w:numPr>
          <w:ilvl w:val="0"/>
          <w:numId w:val="1"/>
        </w:numPr>
        <w:rPr>
          <w:rFonts w:eastAsia="Times New Roman"/>
        </w:rPr>
      </w:pPr>
      <w:r>
        <w:rPr>
          <w:rFonts w:eastAsia="Times New Roman"/>
        </w:rPr>
        <w:t xml:space="preserve">Minimum of 3 Years of experience in Oracle/SQL </w:t>
      </w:r>
    </w:p>
    <w:p w14:paraId="0FD2B7E7" w14:textId="77777777" w:rsidR="00234B2C" w:rsidRDefault="00234B2C" w:rsidP="00234B2C">
      <w:pPr>
        <w:numPr>
          <w:ilvl w:val="0"/>
          <w:numId w:val="1"/>
        </w:numPr>
        <w:rPr>
          <w:rFonts w:eastAsia="Times New Roman"/>
        </w:rPr>
      </w:pPr>
      <w:r>
        <w:rPr>
          <w:rFonts w:eastAsia="Times New Roman"/>
        </w:rPr>
        <w:t>Minimum of 2 Years of experience in React</w:t>
      </w:r>
    </w:p>
    <w:p w14:paraId="21E5C19B" w14:textId="77777777" w:rsidR="00234B2C" w:rsidRDefault="00234B2C" w:rsidP="00234B2C">
      <w:pPr>
        <w:rPr>
          <w:b/>
          <w:bCs/>
          <w:u w:val="single"/>
        </w:rPr>
      </w:pPr>
      <w:r>
        <w:rPr>
          <w:b/>
          <w:bCs/>
          <w:u w:val="single"/>
        </w:rPr>
        <w:t>Skillsets Required:</w:t>
      </w:r>
    </w:p>
    <w:p w14:paraId="064122FD" w14:textId="77777777" w:rsidR="00234B2C" w:rsidRDefault="00234B2C" w:rsidP="00234B2C">
      <w:pPr>
        <w:numPr>
          <w:ilvl w:val="0"/>
          <w:numId w:val="2"/>
        </w:numPr>
        <w:rPr>
          <w:rFonts w:eastAsia="Times New Roman"/>
        </w:rPr>
      </w:pPr>
      <w:r>
        <w:rPr>
          <w:rFonts w:eastAsia="Times New Roman"/>
        </w:rPr>
        <w:t>Expert level experience with Spring Boot, Spring MVC, Spring Data, JPA, Hibernate, Swagger (Open API), Spring Security, JWT and React</w:t>
      </w:r>
    </w:p>
    <w:p w14:paraId="0BE808EC" w14:textId="77777777" w:rsidR="00234B2C" w:rsidRDefault="00234B2C" w:rsidP="00234B2C">
      <w:pPr>
        <w:numPr>
          <w:ilvl w:val="0"/>
          <w:numId w:val="2"/>
        </w:numPr>
        <w:rPr>
          <w:rFonts w:eastAsia="Times New Roman"/>
        </w:rPr>
      </w:pPr>
      <w:r>
        <w:rPr>
          <w:rFonts w:eastAsia="Times New Roman"/>
        </w:rPr>
        <w:t>Write complex queries and interact with relational databases for CRUD operations</w:t>
      </w:r>
    </w:p>
    <w:p w14:paraId="5FAB045F" w14:textId="77777777" w:rsidR="00234B2C" w:rsidRDefault="00234B2C" w:rsidP="00234B2C">
      <w:pPr>
        <w:numPr>
          <w:ilvl w:val="0"/>
          <w:numId w:val="2"/>
        </w:numPr>
        <w:rPr>
          <w:rFonts w:eastAsia="Times New Roman"/>
        </w:rPr>
      </w:pPr>
      <w:r>
        <w:rPr>
          <w:rFonts w:eastAsia="Times New Roman"/>
        </w:rPr>
        <w:t>Strong knowledge of REST and/SOAP web services</w:t>
      </w:r>
    </w:p>
    <w:p w14:paraId="3ED3AB05" w14:textId="77777777" w:rsidR="00234B2C" w:rsidRDefault="00234B2C" w:rsidP="00234B2C">
      <w:pPr>
        <w:numPr>
          <w:ilvl w:val="0"/>
          <w:numId w:val="2"/>
        </w:numPr>
        <w:rPr>
          <w:rFonts w:eastAsia="Times New Roman"/>
        </w:rPr>
      </w:pPr>
      <w:r>
        <w:rPr>
          <w:rFonts w:eastAsia="Times New Roman"/>
        </w:rPr>
        <w:t>Experience in OAUTH or OpenID or SAML authentication integration technologies</w:t>
      </w:r>
    </w:p>
    <w:p w14:paraId="5954B7FB" w14:textId="77777777" w:rsidR="00234B2C" w:rsidRDefault="00234B2C" w:rsidP="00234B2C">
      <w:pPr>
        <w:numPr>
          <w:ilvl w:val="0"/>
          <w:numId w:val="2"/>
        </w:numPr>
        <w:rPr>
          <w:rFonts w:eastAsia="Times New Roman"/>
        </w:rPr>
      </w:pPr>
      <w:r>
        <w:rPr>
          <w:rFonts w:eastAsia="Times New Roman"/>
        </w:rPr>
        <w:t>Experience in developing in Kubernetes platforms preferably OpenShift</w:t>
      </w:r>
    </w:p>
    <w:p w14:paraId="2222F7DF" w14:textId="77777777" w:rsidR="00234B2C" w:rsidRDefault="00234B2C" w:rsidP="00234B2C">
      <w:pPr>
        <w:numPr>
          <w:ilvl w:val="0"/>
          <w:numId w:val="2"/>
        </w:numPr>
        <w:rPr>
          <w:rFonts w:eastAsia="Times New Roman"/>
        </w:rPr>
      </w:pPr>
      <w:r>
        <w:rPr>
          <w:rFonts w:eastAsia="Times New Roman"/>
        </w:rPr>
        <w:t>Experience in developing secure microservices</w:t>
      </w:r>
    </w:p>
    <w:p w14:paraId="328BD7C4" w14:textId="77777777" w:rsidR="00234B2C" w:rsidRDefault="00234B2C" w:rsidP="00234B2C">
      <w:pPr>
        <w:numPr>
          <w:ilvl w:val="0"/>
          <w:numId w:val="2"/>
        </w:numPr>
        <w:rPr>
          <w:rFonts w:eastAsia="Times New Roman"/>
        </w:rPr>
      </w:pPr>
      <w:r>
        <w:rPr>
          <w:rFonts w:eastAsia="Times New Roman"/>
        </w:rPr>
        <w:t>Experience with version control systems</w:t>
      </w:r>
    </w:p>
    <w:p w14:paraId="39E1450F" w14:textId="77777777" w:rsidR="00234B2C" w:rsidRDefault="00234B2C" w:rsidP="00234B2C">
      <w:pPr>
        <w:numPr>
          <w:ilvl w:val="0"/>
          <w:numId w:val="2"/>
        </w:numPr>
        <w:rPr>
          <w:rFonts w:eastAsia="Times New Roman"/>
        </w:rPr>
      </w:pPr>
      <w:r>
        <w:rPr>
          <w:rFonts w:eastAsia="Times New Roman"/>
        </w:rPr>
        <w:t>Solid knowledge of security standards, particularly with Spring Security</w:t>
      </w:r>
    </w:p>
    <w:p w14:paraId="12231589" w14:textId="77777777" w:rsidR="00234B2C" w:rsidRDefault="00234B2C" w:rsidP="00234B2C">
      <w:pPr>
        <w:numPr>
          <w:ilvl w:val="0"/>
          <w:numId w:val="2"/>
        </w:numPr>
        <w:rPr>
          <w:rFonts w:eastAsia="Times New Roman"/>
        </w:rPr>
      </w:pPr>
      <w:r>
        <w:rPr>
          <w:rFonts w:eastAsia="Times New Roman"/>
        </w:rPr>
        <w:t>Knowledge of JBOSS EAP platform</w:t>
      </w:r>
    </w:p>
    <w:p w14:paraId="66FDEE60" w14:textId="77777777" w:rsidR="00234B2C" w:rsidRDefault="00234B2C" w:rsidP="00234B2C">
      <w:pPr>
        <w:numPr>
          <w:ilvl w:val="0"/>
          <w:numId w:val="2"/>
        </w:numPr>
        <w:rPr>
          <w:rFonts w:eastAsia="Times New Roman"/>
        </w:rPr>
      </w:pPr>
      <w:r>
        <w:rPr>
          <w:rFonts w:eastAsia="Times New Roman"/>
        </w:rPr>
        <w:t>Knowledge of Cloud Platforms preferably AWS / Azure</w:t>
      </w:r>
    </w:p>
    <w:p w14:paraId="36AECF43" w14:textId="77777777" w:rsidR="00234B2C" w:rsidRDefault="00234B2C" w:rsidP="00234B2C">
      <w:pPr>
        <w:numPr>
          <w:ilvl w:val="0"/>
          <w:numId w:val="2"/>
        </w:numPr>
        <w:rPr>
          <w:rFonts w:eastAsia="Times New Roman"/>
        </w:rPr>
      </w:pPr>
      <w:r>
        <w:rPr>
          <w:rFonts w:eastAsia="Times New Roman"/>
        </w:rPr>
        <w:t>Experience participating as a programmer within an Agile development environment</w:t>
      </w:r>
    </w:p>
    <w:p w14:paraId="6B5216E0" w14:textId="77777777" w:rsidR="00234B2C" w:rsidRDefault="00234B2C" w:rsidP="00234B2C">
      <w:pPr>
        <w:numPr>
          <w:ilvl w:val="0"/>
          <w:numId w:val="2"/>
        </w:numPr>
        <w:rPr>
          <w:rFonts w:eastAsia="Times New Roman"/>
        </w:rPr>
      </w:pPr>
      <w:r>
        <w:rPr>
          <w:rFonts w:eastAsia="Times New Roman"/>
        </w:rPr>
        <w:t>Strong analytical and problem-solving skills, with attention to detail</w:t>
      </w:r>
    </w:p>
    <w:p w14:paraId="474491E6" w14:textId="77777777" w:rsidR="00234B2C" w:rsidRDefault="00234B2C" w:rsidP="00234B2C">
      <w:pPr>
        <w:numPr>
          <w:ilvl w:val="0"/>
          <w:numId w:val="2"/>
        </w:numPr>
        <w:rPr>
          <w:rFonts w:eastAsia="Times New Roman"/>
        </w:rPr>
      </w:pPr>
      <w:r>
        <w:rPr>
          <w:rFonts w:eastAsia="Times New Roman"/>
        </w:rPr>
        <w:t>Excellent communication skills to collaborate at all levels of the organization</w:t>
      </w:r>
    </w:p>
    <w:p w14:paraId="2C9E0E94" w14:textId="77777777" w:rsidR="00234B2C" w:rsidRDefault="00234B2C" w:rsidP="00234B2C">
      <w:pPr>
        <w:rPr>
          <w:b/>
          <w:bCs/>
          <w:u w:val="single"/>
        </w:rPr>
      </w:pPr>
      <w:r>
        <w:rPr>
          <w:b/>
          <w:bCs/>
          <w:u w:val="single"/>
        </w:rPr>
        <w:t>Position Summary:</w:t>
      </w:r>
    </w:p>
    <w:p w14:paraId="46A21E6E" w14:textId="77777777" w:rsidR="00234B2C" w:rsidRDefault="00234B2C" w:rsidP="00234B2C">
      <w:r>
        <w:rPr>
          <w:b/>
          <w:bCs/>
        </w:rPr>
        <w:t xml:space="preserve">               </w:t>
      </w:r>
      <w:r>
        <w:t xml:space="preserve">The web services developer will be the key resource in integrating MDOT applications for various Enterprise needs. The duty of this position involves understanding the needs of the applications and </w:t>
      </w:r>
      <w:proofErr w:type="gramStart"/>
      <w:r>
        <w:t>develop</w:t>
      </w:r>
      <w:proofErr w:type="gramEnd"/>
      <w:r>
        <w:t xml:space="preserve">/implement web services utilizing Spring framework. In addition, document APIs using tools like Swagger or Open API. Work closely with Solution Architect, Data Architect, Technical leads, and other stakeholders to define and deliver features. This position will also support </w:t>
      </w:r>
      <w:proofErr w:type="gramStart"/>
      <w:r>
        <w:t>integration</w:t>
      </w:r>
      <w:proofErr w:type="gramEnd"/>
      <w:r>
        <w:t xml:space="preserve"> needs of COTS applications and interfacing with cloud. </w:t>
      </w:r>
    </w:p>
    <w:p w14:paraId="087489B8" w14:textId="77777777" w:rsidR="00234B2C" w:rsidRDefault="00234B2C"/>
    <w:sectPr w:rsidR="0023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32385"/>
    <w:multiLevelType w:val="hybridMultilevel"/>
    <w:tmpl w:val="DBBC7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DCA5C25"/>
    <w:multiLevelType w:val="hybridMultilevel"/>
    <w:tmpl w:val="A190B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91242929">
    <w:abstractNumId w:val="0"/>
    <w:lvlOverride w:ilvl="0"/>
    <w:lvlOverride w:ilvl="1"/>
    <w:lvlOverride w:ilvl="2"/>
    <w:lvlOverride w:ilvl="3"/>
    <w:lvlOverride w:ilvl="4"/>
    <w:lvlOverride w:ilvl="5"/>
    <w:lvlOverride w:ilvl="6"/>
    <w:lvlOverride w:ilvl="7"/>
    <w:lvlOverride w:ilvl="8"/>
  </w:num>
  <w:num w:numId="2" w16cid:durableId="109774913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2C"/>
    <w:rsid w:val="00234B2C"/>
    <w:rsid w:val="00660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097F"/>
  <w15:chartTrackingRefBased/>
  <w15:docId w15:val="{E776BA4D-E4B5-4C83-A369-3ED36FA6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2C"/>
    <w:pPr>
      <w:spacing w:after="0" w:line="240" w:lineRule="auto"/>
    </w:pPr>
    <w:rPr>
      <w:rFonts w:ascii="Aptos" w:hAnsi="Aptos" w:cs="Aptos"/>
      <w:kern w:val="0"/>
      <w:sz w:val="22"/>
      <w:szCs w:val="22"/>
    </w:rPr>
  </w:style>
  <w:style w:type="paragraph" w:styleId="Heading1">
    <w:name w:val="heading 1"/>
    <w:basedOn w:val="Normal"/>
    <w:next w:val="Normal"/>
    <w:link w:val="Heading1Char"/>
    <w:uiPriority w:val="9"/>
    <w:qFormat/>
    <w:rsid w:val="00234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B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B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B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B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B2C"/>
    <w:rPr>
      <w:rFonts w:eastAsiaTheme="majorEastAsia" w:cstheme="majorBidi"/>
      <w:color w:val="272727" w:themeColor="text1" w:themeTint="D8"/>
    </w:rPr>
  </w:style>
  <w:style w:type="paragraph" w:styleId="Title">
    <w:name w:val="Title"/>
    <w:basedOn w:val="Normal"/>
    <w:next w:val="Normal"/>
    <w:link w:val="TitleChar"/>
    <w:uiPriority w:val="10"/>
    <w:qFormat/>
    <w:rsid w:val="00234B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B2C"/>
    <w:pPr>
      <w:spacing w:before="160"/>
      <w:jc w:val="center"/>
    </w:pPr>
    <w:rPr>
      <w:i/>
      <w:iCs/>
      <w:color w:val="404040" w:themeColor="text1" w:themeTint="BF"/>
    </w:rPr>
  </w:style>
  <w:style w:type="character" w:customStyle="1" w:styleId="QuoteChar">
    <w:name w:val="Quote Char"/>
    <w:basedOn w:val="DefaultParagraphFont"/>
    <w:link w:val="Quote"/>
    <w:uiPriority w:val="29"/>
    <w:rsid w:val="00234B2C"/>
    <w:rPr>
      <w:i/>
      <w:iCs/>
      <w:color w:val="404040" w:themeColor="text1" w:themeTint="BF"/>
    </w:rPr>
  </w:style>
  <w:style w:type="paragraph" w:styleId="ListParagraph">
    <w:name w:val="List Paragraph"/>
    <w:basedOn w:val="Normal"/>
    <w:uiPriority w:val="34"/>
    <w:qFormat/>
    <w:rsid w:val="00234B2C"/>
    <w:pPr>
      <w:ind w:left="720"/>
      <w:contextualSpacing/>
    </w:pPr>
  </w:style>
  <w:style w:type="character" w:styleId="IntenseEmphasis">
    <w:name w:val="Intense Emphasis"/>
    <w:basedOn w:val="DefaultParagraphFont"/>
    <w:uiPriority w:val="21"/>
    <w:qFormat/>
    <w:rsid w:val="00234B2C"/>
    <w:rPr>
      <w:i/>
      <w:iCs/>
      <w:color w:val="0F4761" w:themeColor="accent1" w:themeShade="BF"/>
    </w:rPr>
  </w:style>
  <w:style w:type="paragraph" w:styleId="IntenseQuote">
    <w:name w:val="Intense Quote"/>
    <w:basedOn w:val="Normal"/>
    <w:next w:val="Normal"/>
    <w:link w:val="IntenseQuoteChar"/>
    <w:uiPriority w:val="30"/>
    <w:qFormat/>
    <w:rsid w:val="00234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B2C"/>
    <w:rPr>
      <w:i/>
      <w:iCs/>
      <w:color w:val="0F4761" w:themeColor="accent1" w:themeShade="BF"/>
    </w:rPr>
  </w:style>
  <w:style w:type="character" w:styleId="IntenseReference">
    <w:name w:val="Intense Reference"/>
    <w:basedOn w:val="DefaultParagraphFont"/>
    <w:uiPriority w:val="32"/>
    <w:qFormat/>
    <w:rsid w:val="00234B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05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Collins</dc:creator>
  <cp:keywords/>
  <dc:description/>
  <cp:lastModifiedBy>Stephanie Collins</cp:lastModifiedBy>
  <cp:revision>1</cp:revision>
  <dcterms:created xsi:type="dcterms:W3CDTF">2024-11-22T19:08:00Z</dcterms:created>
  <dcterms:modified xsi:type="dcterms:W3CDTF">2024-11-22T19:08:00Z</dcterms:modified>
</cp:coreProperties>
</file>