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7.6 3D çap — qat-qat istehsal</w:t>
      </w:r>
    </w:p>
    <w:p>
      <w:pPr>
        <w:keepNext/>
        <w:widowControl/>
      </w:pPr>
      <w:r>
        <w:rPr>
          <w:sz w:val="20"/>
        </w:rPr>
        <w:t>7 Yeni və dəyişdirici texnologiyalar</w:t>
      </w:r>
    </w:p>
    <w:p>
      <w:pPr>
        <w:keepNext/>
        <w:widowControl/>
      </w:pPr>
      <w:r>
        <w:rPr>
          <w:sz w:val="20"/>
        </w:rPr>
        <w:t>Dövr: 1984–1986 (Hallın stereolitoqrafiyası); 1990-cı illərdən kommersiya istifadəsi; 2010-cu illərdən geniş yayılma | Əsas şəxslər: Çak Hall (stereolitoqrafiya); Karl Dekard (seçici lazerlə sinterləmə — SLS); Skott Kramp (əridilmiş materialın qatlarla yığılması — FDM, Stratasys)</w:t>
      </w:r>
    </w:p>
    <w:p>
      <w:pPr>
        <w:widowControl/>
      </w:pPr>
      <w:r>
        <w:t>3D, yəni üçölçülü çap rəqəmsal model əsasında əşyanı qat-qat qurur. Materialı kəsib çıxarmaq əvəzinə əlavə edir. Bu, sınaq nümunələri, ehtiyat hissələri və bəzi hazır məhsullar hazırlamağın yeni yoludur.</w:t>
      </w:r>
    </w:p>
    <w:p>
      <w:pPr>
        <w:pStyle w:val="Heading1"/>
        <w:widowControl/>
      </w:pPr>
      <w:r>
        <w:t>Əsas məlumatlar</w:t>
      </w:r>
    </w:p>
    <w:p>
      <w:pPr>
        <w:pStyle w:val="ListBullet"/>
        <w:widowControl/>
      </w:pPr>
      <w:r>
        <w:t>Çak Hall 1986-cı ildə stereolitoqrafiyanı patentləşdirdi və 3D Systems şirkətinin həmtəsisçisi oldu.</w:t>
      </w:r>
    </w:p>
    <w:p>
      <w:pPr>
        <w:pStyle w:val="ListBullet"/>
        <w:widowControl/>
      </w:pPr>
      <w:r>
        <w:t>Sənayedə buna additiv istehsal deyilir: material çıxarılmır, əlavə olunur.</w:t>
      </w:r>
    </w:p>
    <w:p>
      <w:pPr>
        <w:pStyle w:val="ListBullet"/>
        <w:widowControl/>
      </w:pPr>
      <w:r>
        <w:t>Üsullar plastik, qatran, metal, tədqiqatlarda hətta canlı hüceyrələrlə işləyir.</w:t>
      </w:r>
    </w:p>
    <w:p>
      <w:pPr>
        <w:pStyle w:val="ListBullet"/>
        <w:widowControl/>
      </w:pPr>
      <w:r>
        <w:t>Rəqəmsal fayldan xüsusi qəlib hazırlamadan fiziki hissə almaq mümkündür.</w:t>
      </w:r>
    </w:p>
    <w:p>
      <w:pPr>
        <w:pStyle w:val="ListBullet"/>
        <w:widowControl/>
      </w:pPr>
      <w:r>
        <w:t>Sürət, möhkəmlik və xərc hansı əşyanın çap, hansının kütləvi üsulla istehsal olunmasını hələ də məhdudlaşdırır.</w:t>
      </w:r>
    </w:p>
    <w:p>
      <w:pPr>
        <w:pStyle w:val="Heading1"/>
        <w:widowControl/>
      </w:pPr>
      <w:r>
        <w:t>Bu nədir</w:t>
      </w:r>
    </w:p>
    <w:p>
      <w:pPr>
        <w:widowControl/>
      </w:pPr>
      <w:r>
        <w:t>3D çap və ya additiv istehsal kompüter modelinə uyğun nazik qatlar yığaraq bərk əşya yaradır. Material çıxaran istehsal bütöv parçanı yonur, additiv istehsal isə formanı material əlavə edərək qurur. Stereolitoqrafiya maye qatranı işıqla bərkidir. Başqa printerlər plastik sapı əridir və ya metal tozunu lazerlə birləşdirir. Ortaq fikir budur: fiziki qəlibin rolunu rəqəmsal fayl oynayır.</w:t>
      </w:r>
    </w:p>
    <w:p>
      <w:pPr>
        <w:pStyle w:val="Heading1"/>
        <w:widowControl/>
      </w:pPr>
      <w:r>
        <w:t>Kim kəşf edib və ya yaradıb</w:t>
      </w:r>
    </w:p>
    <w:p>
      <w:pPr>
        <w:widowControl/>
      </w:pPr>
      <w:r>
        <w:t>Çak Hall 1980-ci illərin ortalarında stereolitoqrafiyanı yaratdı və kommersiyalaşdırılmasına kömək etdi. Skott Kramp plastik sapı əridib qatlarla yerləşdirmə üsulunu inkişaf etdirdi və Stratasys şirkətinin həmtəsisçisi oldu. Sonrakı tədqiqatçılar metal, keramika və bioloji materiallarla çap üsulları əlavə etdilər. 2000-ci illərin açıq mənbəli RepRap — özünü çoxalda bilən sürətli prototipləmə layihəsi — sadə plastik printerləri məktəb və ev emalatxanalarına gətirdi. Burada bir ixtiradan çox üsullar ailəsi var.</w:t>
      </w:r>
    </w:p>
    <w:p>
      <w:pPr>
        <w:pStyle w:val="Heading1"/>
        <w:widowControl/>
      </w:pPr>
      <w:r>
        <w:t>Nə vaxt və necə yaranıb</w:t>
      </w:r>
    </w:p>
    <w:p>
      <w:pPr>
        <w:widowControl/>
      </w:pPr>
      <w:r>
        <w:t>Sənaye mexaniki emal və qəlib hazırlamaqdan daha sürətli sınaq nümunələri istəyirdi. Daha yaxşı kompüterlər, kompüterlə layihələndirmə — CAD proqramları və işıqda bərkiyən fotopolimerlər zəmin yaratdı. Bəzi patentlərin müddəti bitib qiymətlər enənədək patentlər kimin nə sata biləcəyini müəyyənləşdirirdi. 2010-cu illərdə «hər emalatxanaya printer» şüarı yayıldı, amma yalnız qismən gerçəkləşdi. Aerokosmik sənaye və tibb az sayda lazım olan mürəkkəb hissələr üçün metal çapını qəbul etdi.</w:t>
      </w:r>
    </w:p>
    <w:p>
      <w:pPr>
        <w:pStyle w:val="Heading1"/>
        <w:widowControl/>
      </w:pPr>
      <w:r>
        <w:t>Elm üçün əhəmiyyəti</w:t>
      </w:r>
    </w:p>
    <w:p>
      <w:pPr>
        <w:widowControl/>
      </w:pPr>
      <w:r>
        <w:t>Qat-qat istehsal adi emalla çətin hazırlanan daxili kanallar və tor quruluşları yarada bilir. Bu, yalnız yeni maşın deyil, yeni layihələndirmə sərbəstliyidir. Materialşünaslıq proqram təminatı ilə birləşir. Qatlar arasındakı bağların, məsamələrin və materialın keçirdiyi istilik dəyişmələrinin möhkəmliyi necə müəyyənləşdirdiyi araşdırılır. Əsas elmi çətinlik çap olunmuş oyuncağın yeniliyi deyil, keyfiyyətə nəzarətdir.</w:t>
      </w:r>
    </w:p>
    <w:p>
      <w:pPr>
        <w:pStyle w:val="Heading1"/>
        <w:widowControl/>
      </w:pPr>
      <w:r>
        <w:t>Sonrakı inkişafa təsiri</w:t>
      </w:r>
    </w:p>
    <w:p>
      <w:pPr>
        <w:widowControl/>
      </w:pPr>
      <w:r>
        <w:t>Eşitmə cihazı korpusları, dişləri düzəldən şəffaf qəliblər, raket püskürdücüləri və uzaq yerlərdə ehtiyat hissələri real tətbiqlərdir. Toxumaların böyüməsi üçün dayaq strukturlarının və binaların çapı isə əsasən təcrübi mərhələdədir. Sertifikatlaşdırma sualı yaranır: çap olunmuş hissə nə vaxt təyyarədə və ya insan bədənində istifadə edilə bilər? Sadə əşyaların kütləvi istehsalında qəliblər hələ üstünlük təşkil edir. 3D çap zavodu tamamlayır, tam əvəz etmir.</w:t>
      </w:r>
    </w:p>
    <w:p>
      <w:pPr>
        <w:pStyle w:val="Heading1"/>
        <w:widowControl/>
      </w:pPr>
      <w:r>
        <w:t>İnsan həyatını necə dəyişib</w:t>
      </w:r>
    </w:p>
    <w:p>
      <w:pPr>
        <w:widowControl/>
      </w:pPr>
      <w:r>
        <w:t>Dizaynerlər bir gecəyə sınaq nümunəsi, bəzi xəstələr fərdi implant qazandılar. Həvəskarlar yeni məşğuliyyətlə yanaşı uğursuz plastik çaplar da əldə etdilər. Silahlar, müəllif hüququ və yerli istehsal barədə suallar yarandı. İstehsal bir qədər daha rəqəmsal və müxtəlif məkanlara paylanmış oldu. Masadakı printer fayl gözləyən kiçik fabrikdir.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'3D printing.' </w:t>
      </w:r>
      <w:hyperlink r:id="rId9">
        <w:r>
          <w:rPr>
            <w:sz w:val="20"/>
          </w:rPr>
          <w:t>https://www.britannica.com/technology/3D-printing</w:t>
        </w:r>
      </w:hyperlink>
      <w:r>
        <w:rPr>
          <w:sz w:val="20"/>
        </w:rPr>
      </w:r>
    </w:p>
    <w:p>
      <w:pPr>
        <w:pStyle w:val="Heading2"/>
        <w:widowControl/>
      </w:pPr>
      <w:r>
        <w:rPr>
          <w:sz w:val="20"/>
        </w:rPr>
        <w:t>D Muzey arxiv və kitabxana materialları</w:t>
      </w:r>
    </w:p>
    <w:p>
      <w:pPr>
        <w:widowControl/>
      </w:pPr>
      <w:r>
        <w:rPr>
          <w:sz w:val="20"/>
        </w:rPr>
        <w:t xml:space="preserve">1. Science Museum (London). Rapid prototyping and additive manufacturing objects. </w:t>
      </w:r>
      <w:hyperlink r:id="rId10">
        <w:r>
          <w:rPr>
            <w:sz w:val="20"/>
          </w:rPr>
          <w:t>https://www.sciencemuseum.org.uk/objects-and-stories</w:t>
        </w:r>
      </w:hyperlink>
      <w:r>
        <w:rPr>
          <w:sz w:val="20"/>
        </w:rPr>
      </w:r>
    </w:p>
    <w:p>
      <w:pPr>
        <w:pStyle w:val="Heading2"/>
        <w:widowControl/>
      </w:pPr>
      <w:r>
        <w:rPr>
          <w:sz w:val="20"/>
        </w:rPr>
        <w:t>H Peşə birlikləri və standartlaşdırma qurumları</w:t>
      </w:r>
    </w:p>
    <w:p>
      <w:pPr>
        <w:widowControl/>
      </w:pPr>
      <w:r>
        <w:rPr>
          <w:sz w:val="20"/>
        </w:rPr>
        <w:t xml:space="preserve">1. ASTM International. Additive manufacturing standards (ISO/ASTM 52900 family). </w:t>
      </w:r>
      <w:hyperlink r:id="rId11">
        <w:r>
          <w:rPr>
            <w:sz w:val="20"/>
          </w:rPr>
          <w:t>https://www.astm.org/</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'A Brief History of 3D Printing.' </w:t>
      </w:r>
      <w:hyperlink r:id="rId12">
        <w:r>
          <w:rPr>
            <w:sz w:val="20"/>
          </w:rPr>
          <w:t>https://www.smithsonianmag.com/innovation/a-history-of-3d-printing-180975475/</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3D-printing" TargetMode="External"/><Relationship Id="rId10" Type="http://schemas.openxmlformats.org/officeDocument/2006/relationships/hyperlink" Target="https://www.sciencemuseum.org.uk/objects-and-stories" TargetMode="External"/><Relationship Id="rId11" Type="http://schemas.openxmlformats.org/officeDocument/2006/relationships/hyperlink" Target="https://www.astm.org/" TargetMode="External"/><Relationship Id="rId12" Type="http://schemas.openxmlformats.org/officeDocument/2006/relationships/hyperlink" Target="https://www.smithsonianmag.com/innovation/a-history-of-3d-printing-180975475/"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çap — qat-qat istehsal</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