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Лектор и мехтер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Лектора приглашают в деревню, чтобы просветить население. Мужчина входит в зал и видит, что внутри сидит только один человек. Поздоровавшись, он обращается к этому человеку: «Больше никто не пришел. Что скажете, идти на лекцию или нет?»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Единственный «слушатель» говорит: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Учитель, я мехтер, у меня двадцать лошадей. Если все лошади убегут и останется только одна, я все равно буду ее кормить, поить и кормить.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Лектор начинает свою речь и говорит долго. Закончив, он спрашивает мехтера: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Как вам понравилась моя лекция?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Мехтер отвечает: «Я коневод, я ничего не понял из того, что вы сказали. Но я могу сказать только, что я буду кормить одну лошадь водой и кормом двадцати лошадей и не сломаю ее».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Умение хорошо говорить — это не значит говорить слишком много, а значит, чтобы идея была понята и усвоена слушателем.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Лектор и мехтер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