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5.7 Distillə</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qədim və orta əsrlər; İslam dünyasında və Avropada alembik ənənələri; XIX əsrdən sənaye tipli fraksiyalama kolonları | Əsas simalar: ellinizm dövrünün və İslam dünyasının kimyagərləri və təbibləri; sonrakı sənaye kimyaçıları və neft mühəndisləri</w:t>
      </w:r>
    </w:p>
    <w:p>
      <w:pPr>
        <w:spacing w:after="160" w:line="276" w:lineRule="auto"/>
      </w:pPr>
      <w:r>
        <w:rPr>
          <w:rFonts w:ascii="Calibri" w:hAnsi="Calibri" w:eastAsia="Calibri"/>
          <w:b w:val="0"/>
          <w:i w:val="0"/>
          <w:sz w:val="22"/>
        </w:rPr>
        <w:t>Distillə zamanı maye qarışıq qızdırılır, yaranan buxar toplanır, sonra soyudularaq yenidən mayeyə çevrilir. Müxtəlif maddələrin qaynama temperaturu fərqli olduğuna görə bu üsulla spirtli içkiləri, yanacaqları, şirin suyu və kimyəvi maddələri bir-birindən ayırmaq mümkündür.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Sadə distillə qurğularına və alembiklərə (distillə üçün istifadə olunan qədim cihazlara) ellinizm dövründə və İslam dünyasının texniki ənənələrində rast gəlinir.</w:t>
      </w:r>
    </w:p>
    <w:p>
      <w:pPr>
        <w:pStyle w:val="ListBullet"/>
      </w:pPr>
      <w:r>
        <w:rPr>
          <w:rFonts w:ascii="Calibri" w:hAnsi="Calibri" w:eastAsia="Calibri"/>
          <w:b w:val="0"/>
          <w:i w:val="0"/>
          <w:sz w:val="22"/>
        </w:rPr>
        <w:t>Distillənin ilk məhsulları arasında spirtli içkilər, ətirlər və dərmanlar var idi.</w:t>
      </w:r>
    </w:p>
    <w:p>
      <w:pPr>
        <w:pStyle w:val="ListBullet"/>
      </w:pPr>
      <w:r>
        <w:rPr>
          <w:rFonts w:ascii="Calibri" w:hAnsi="Calibri" w:eastAsia="Calibri"/>
          <w:b w:val="0"/>
          <w:i w:val="0"/>
          <w:sz w:val="22"/>
        </w:rPr>
        <w:t>Fraksiyalı distillə (təkrar-təkrar aparılan distillə üsulu) xam nefti benzin, kerosin və başqa hissələrə ayırır.</w:t>
      </w:r>
    </w:p>
    <w:p>
      <w:pPr>
        <w:pStyle w:val="ListBullet"/>
      </w:pPr>
      <w:r>
        <w:rPr>
          <w:rFonts w:ascii="Calibri" w:hAnsi="Calibri" w:eastAsia="Calibri"/>
          <w:b w:val="0"/>
          <w:i w:val="0"/>
          <w:sz w:val="22"/>
        </w:rPr>
        <w:t>Suyun duzunu təmizləməkdə (duzsuzlaşdırma) və laboratoriyalarda maddələri təmizləməkdə də distillədən istifadə olunur.</w:t>
      </w:r>
    </w:p>
    <w:p>
      <w:pPr>
        <w:pStyle w:val="ListBullet"/>
      </w:pPr>
      <w:r>
        <w:rPr>
          <w:rFonts w:ascii="Calibri" w:hAnsi="Calibri" w:eastAsia="Calibri"/>
          <w:b w:val="0"/>
          <w:i w:val="0"/>
          <w:sz w:val="22"/>
        </w:rPr>
        <w:t>Zavodlardakı distillə kolonlarında ayırmanı yaxşılaşdırmaq üçün boşqablar və ya doldurucu material, həmçinin reflüks (buxarın bir hissəsinin geri qaytarılıb yenidən soyudulması) tətbiq edilir.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Distillə maye qarışığının tərkib hissələrini qızdırıb sonra soyutmaqla ayırır. Qaynama temperaturu daha aşağı olan maddə adətən daha asan buxara çevrilir. Distillə qurğusu bu buxarı kondensatora — onu yenidən mayeyə çevirən sərin boruya və ya kameraya yönəldir. Bu, çaydandan çıxan buxarın soyuq pəncərədə su damcılarına çevrilməsinə bənzəyir. Bu prosesin dəfələrlə təkrarlanmasına fraksiyalı distillə deyilir və bu, maddələri daha dəqiq ayırmağa imkan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Distilləni bir nəfər ixtira etməyib. Ellinizm dünyasının ustaları ilk distillə cihazlarından istifadə edirdilər. Orta əsrlərdə İslam dünyasının alim və sənətkarları ətir və dərman hazırlamaq üçün alembikləri təkmilləşdirdilər. Sonralar Avropanın əczaçıları və kimyaçıları bu üsulu daha da inkişaf etdirdilər. XIX əsrdə mühəndislər daş kömür qatranını, spirti və nefti emal etmək üçün qurğuları böyütdülər. Bu biliklərin mühüm hissəsini adları bizə gəlib çatmayan sənətkarlar öz praktiki işləri zamanı toplamışdılar.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Distillə son antik dövrdə artıq laboratoriya və sənətkarlıq üsulu kimi işlədilirdi. Orta əsrlərdə İslam dünyasında yüksək səviyyəyə çatdı, sonra Avropada təbabətə və spirtli içki istehsalına yayıldı. Sənaye inqilabı daha böyük və fasiləsiz işləyən distillə qurğularının yaranmasına səbəb oldu. XIX əsrdən neftayırma zavodları xam nefti faydalı məhsullara ayırmaq üçün hündür fraksiyalama kolonlarından istifadə etməyə başladı. Müasir laboratoriya şüşə qablarında da eyni əsas mərhələlər izlənir: qızdırma, buxarlanma, soyutma və toplama.</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Distillə temperatur, təzyiq və mayenin tərkibi arasındakı əlaqəni anlamağa kömək etdi. Buxar–maye tarazlığı maddənin nə qədərinin maye halında qaldığını, nə qədərinin isə buxara çevrildiyini göstərir. Bu tarazlığın ölçülməsi ayırma prosesini yalnız təcrübəyə əsaslanan üsuldan qabaqcadan hesablana bilən elmi prosesə çevirdi. Aydın oldu ki, qaynama temperaturu maddəni tanımaq və təmizləmək üçün yararlı bir göstəricidir. Bunun sayəsində kimya laboratoriyaları və zavodlar sabit keyfiyyətli həlledicilər və xammal hazırlaya bildilər.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Neft emalında benzin, kerosin, dizel və kimya sənayesi üçün xammal əldə etmək fraksiyalı distillədən asılıdır. Distillə həmçinin suyun duzsuzlaşdırılmasında, spirt istehsalında və həlledicilərin yenidən istifadəyə hazırlanmasında işlədilir. Mühəndislər kolonlara boşqablar, doldurucu material və reflüks əlavə edərək prosesi təkmilləşdirdilər. Reflüks zamanı sıxılmış mayenin bir hissəsi geri qaytarılır və yuxarı qalxan buxarla yenidən təmasda olur. Eyni material yığınının bir neçə dəfə süzülməsinə bənzəyən bu təkrar təmas daha dəqiq ayırma verir. İsti avadanlıq və alışa bilən buxarlarla bağlı müasir təhlükəsizlik qaydalarının bir hissəsi də məhz bu sistemlərin işlədilməsi zamanı formalaşdı.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Distillə qatı ətirlərin, dərmanların və spirtli içkilərin istehsalını asanlaşdırdı. Sonralar emal olunmuş yanacaqlar lampaları, avtomobilləri, təyyarələri və zavodları işlətməyə başladı. Distillə və ya duzsuzlaşdırma yolu ilə alınan su gəmiləri və quraq bölgələri su ilə təmin edə bilər, amma bu proses çox enerji tələb edir. Neftayırma zavodları yanğın təhlükəsi, hava çirkliliyi və neft məhsullarından asılılıq da yaratdı. Bu gün gündəlik istifadə etdiyimiz bir çox maye butulkaya, yanacaq çəninə və ya zavoda çatmazdan xeyli əvvəl distillə qurğularından keçir.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Forbes, R. J. A Short History of the Art of Distillation. Leiden: Brill, 1948.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“Distillation” (“Distillə”).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https://www.britannica.com/technology/distillation</w:t>
        </w:r>
      </w:hyperlink>
    </w:p>
    <w:p>
      <w:pPr>
        <w:spacing w:after="80"/>
        <w:ind w:left="360"/>
      </w:pPr>
      <w:r>
        <w:rPr>
          <w:rFonts w:ascii="Calibri" w:hAnsi="Calibri" w:eastAsia="Calibri"/>
          <w:b w:val="0"/>
          <w:i w:val="0"/>
          <w:sz w:val="22"/>
        </w:rPr>
        <w:t>2. Encyclopaedia Britannica. “Petroleum refining” (“Neft emalı”).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https://www.britannica.com/technology/petroleum-refining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Distillə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