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Жертвенное мясо</w:t>
      </w:r>
    </w:p>
    <w:p>
      <w:pPr/>
      <w:r>
        <w:t>Я учился в пятом классе. Мы жили без чужой помощи. Отец работал строителем и вступил в жилищный кооператив. Мы мечтали, что через шесть-семь месяцев переедем в свою квартиру.</w:t>
      </w:r>
    </w:p>
    <w:p>
      <w:pPr/>
      <w:r>
        <w:t>Однажды утром мы проснулись от ужасной тряски. Произошло землетрясение. К счастью, с нами и окружающими ничего плохого не случилось. Никто в нашем доме не пострадал. Но хотя наш дом и наши жизни были в безопасности, это событие принесло нашей семье еще одну беду: в результате землетрясения строительные работы остановились, и мой отец остался без работы.</w:t>
      </w:r>
    </w:p>
    <w:p>
      <w:pPr/>
      <w:r>
        <w:t>Как бы мы ни старались копить, денег, которые мой отец зарабатывал на ремонтных работах, которые он время от времени находил, не хватало на содержание семьи.</w:t>
      </w:r>
    </w:p>
    <w:p>
      <w:pPr>
        <w:spacing w:after="80"/>
      </w:pPr>
      <w:r>
        <w:t>Всю зиму отец не мог найти работу. Он уходил с надеждой и возвращался грустным.</w:t>
      </w:r>
    </w:p>
    <w:p>
      <w:pPr/>
      <w:r>
        <w:t>До праздника Ураза-байрам оставалось несколько дней. Мой отец вернулся домой счастливым — он нашёл работу. «Подготовь документы и приходи», — сказали ему. Он радостно объявил новость и молниеносно выбежал из дома. «Сегодня я должен успеть», — сказал он.</w:t>
      </w:r>
    </w:p>
    <w:p>
      <w:pPr>
        <w:spacing w:after="80"/>
      </w:pPr>
      <w:r>
        <w:t>Прошло несколько часов, когда вошел наш сосед за стеной с паническим выражением лица.</w:t>
      </w:r>
    </w:p>
    <w:p>
      <w:pPr>
        <w:spacing w:after="80"/>
      </w:pPr>
      <w:r>
        <w:t>«Не бойтесь, но ваш отец попал в небольшую аварию», — сказал он.</w:t>
      </w:r>
    </w:p>
    <w:p>
      <w:pPr/>
      <w:r>
        <w:t>Когда мы приехали в больницу, лицо моего отца было бледным. Его рука и ноги были перебинтованы. Машина, на скорости проскочившая на красный свет, сбила моего отца. Когда мы молились, чтобы он остался жив, отец пытался скрыть слезы, которые текли из его глаз, смущенно говоря: «Почему я выжил? Я сделал ваше бремя тяжелее».</w:t>
      </w:r>
    </w:p>
    <w:p>
      <w:pPr/>
      <w:r>
        <w:t>Через некоторое время отец вернулся домой. Наша печь не горела, в доме было холодно. Несколько наших соседей позвонили в муниципалитет и попросили для нас уголь. «Ни за что», — сказали они, — нам нужно было зарегистрироваться заранее.</w:t>
      </w:r>
    </w:p>
    <w:p>
      <w:pPr/>
      <w:r>
        <w:t>Так прошёл и наш праздник Ураза-байрам — без сладостей. Несмотря на все трудности, немного потеплело. С руки отца сняли повязку, но нога ещё была перевязана.</w:t>
      </w:r>
    </w:p>
    <w:p>
      <w:pPr/>
      <w:r>
        <w:t>Затем наступил Ид аль-Адха. Я подумал про себя: «В нашем доме двенадцать квартир, многие из них принесут жертву. По крайней мере, нам тоже дадут долю, а мама приготовит мои любимые мясные блюда». Я наблюдал из окна, как на пустыре напротив резали жертвенный скот и снимали шкуры, а миски с мясом разносили по домам. Каждый раз, когда открывалась дверь, восхитительный запах жарящегося в домах мяса доносился до нашего дома. Но, к сожалению, никто не принёс нам кусок мяса.</w:t>
      </w:r>
    </w:p>
    <w:p>
      <w:pPr/>
      <w:r>
        <w:t>Тем временем бабушка позвонила из деревни, чтобы поздравить нас с праздником. По моему голосу она почувствовала, что я волнуюсь. Она настойчиво и тревожно спросила: «Твоему отцу стало хуже?»</w:t>
      </w:r>
    </w:p>
    <w:p>
      <w:pPr>
        <w:spacing w:after="80"/>
      </w:pPr>
      <w:r>
        <w:t>«Нет», — тихо ответил я. «Соседи не принесли нам жертвенного мяса».</w:t>
      </w:r>
    </w:p>
    <w:p>
      <w:pPr/>
      <w:r>
        <w:t>Летом мы ездили в деревню к бабушке. У неё была корова и пять или шесть кур. Корова давала хорошее молоко. Когда она доила, бабушка пела ей песенки.</w:t>
      </w:r>
    </w:p>
    <w:p>
      <w:pPr/>
      <w:r>
        <w:t>На третий день праздника рано утром к нам постучали. На пороге стояла бабушка. Мы радостно встретили её. Обнимая нас и плача, она говорила: «Мои ягнята, я привезла вам много мяса!»</w:t>
      </w:r>
    </w:p>
    <w:p>
      <w:pPr/>
      <w:r>
        <w:t>Холодильник заполнился доверху. Сестра принялась готовить. Запах жареного мяса ещё сильнее разжёг аппетит, который копился уже два дня, и я не выдержал: схватил вилку, наколол кусочек и, дуя на него, уже поднёс ко рту. Тут слова отца, сказанные бабушке, едва не пронзили мне уши:</w:t>
      </w:r>
    </w:p>
    <w:p>
      <w:pPr>
        <w:spacing w:after="80"/>
      </w:pPr>
      <w:r>
        <w:t>— О, мама, о! Зачем ты зарезала эту корову?</w:t>
      </w:r>
    </w:p>
    <w:p>
      <w:pPr/>
      <w:r>
        <w:t>Меня затошнило, голова закружилась. Я бросил вилку и выбежал из дома. Неужели из-за того, что мне так захотелось мяса, бабушка зарезала свою надежду — ту самую корову, которой пела, когда доила?</w:t>
      </w:r>
    </w:p>
    <w:p>
      <w:pPr/>
      <w:r>
        <w:t>Когда стол накрыли, меня взяли за руку и настойчиво усадили. Я снова нехотя и стыдясь взял кусочек мяса, но он застрял в горле. Потекли слёзы. «Что с тобой?» — спросили родные.</w:t>
      </w:r>
    </w:p>
    <w:p>
      <w:pPr>
        <w:keepNext/>
        <w:spacing w:after="80"/>
      </w:pPr>
      <w:r>
        <w:t>— Мой зуб!… — сказал я. — У меня очень болит зуб.</w:t>
      </w:r>
    </w:p>
    <w:p>
      <w:pPr>
        <w:keepNext/>
        <w:keepLines/>
        <w:spacing w:before="160"/>
      </w:pPr>
      <w:r>
        <w:rPr>
          <w:b/>
        </w:rPr>
        <w:t>Мораль: Праздник становится настоящим, когда он — праздник для всех. Живя в достатке, наш человеческий долг — не забывать тех, у кого на столе нет даже куска мяса.</w:t>
      </w:r>
      <w:r/>
    </w:p>
    <w:p>
      <w:pPr>
        <w:spacing w:after="80"/>
      </w:pPr>
      <w:r>
        <w:rPr>
          <w:i/>
          <w:sz w:val="18"/>
        </w:rPr>
        <w:t>Рассказы взяты из открытых интернет-источников, а иллюстрации созданы с помощью ИИ.</w:t>
      </w:r>
    </w:p>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9" w:lineRule="auto"/>
    </w:pPr>
    <w:rPr>
      <w:rFonts w:ascii="Arial" w:hAnsi="Arial"/>
      <w:color w:val="000000"/>
      <w:sz w:val="22"/>
      <w:lang w:val="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Жертвенное мясо</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