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E33FC53" w14:textId="2AAB6C39" w:rsidR="007751C7" w:rsidRPr="00674D55" w:rsidRDefault="00182443">
      <w:pPr>
        <w:pStyle w:val="PDParagraphDefault"/>
        <w:spacing w:before="135" w:line="276" w:lineRule="auto"/>
        <w:ind w:right="45"/>
        <w:jc w:val="center"/>
        <w:rPr>
          <w:rFonts w:ascii="Times New Roman" w:hAnsi="Times New Roman" w:cs="Times New Roman"/>
        </w:rPr>
      </w:pPr>
      <w:r w:rsidRPr="00674D55">
        <w:rPr>
          <w:rFonts w:ascii="Times New Roman" w:hAnsi="Times New Roman" w:cs="Times New Roman"/>
          <w:b/>
          <w:bCs/>
        </w:rPr>
        <w:t xml:space="preserve">ANNEX </w:t>
      </w:r>
      <w:r w:rsidR="00AD04F4">
        <w:rPr>
          <w:rFonts w:ascii="Times New Roman" w:hAnsi="Times New Roman" w:cs="Times New Roman"/>
          <w:b/>
          <w:bCs/>
        </w:rPr>
        <w:t>B</w:t>
      </w:r>
      <w:r w:rsidRPr="00674D55">
        <w:rPr>
          <w:rFonts w:ascii="Times New Roman" w:hAnsi="Times New Roman" w:cs="Times New Roman"/>
          <w:b/>
          <w:bCs/>
        </w:rPr>
        <w:t xml:space="preserve"> - Partners of the Americas Code of Conduct</w:t>
      </w:r>
    </w:p>
    <w:p w14:paraId="2B63FA2F" w14:textId="77777777" w:rsidR="007751C7" w:rsidRPr="00674D55" w:rsidRDefault="007751C7">
      <w:pPr>
        <w:spacing w:after="0" w:line="240" w:lineRule="auto"/>
        <w:rPr>
          <w:rFonts w:ascii="Times New Roman" w:hAnsi="Times New Roman" w:cs="Times New Roman"/>
        </w:rPr>
      </w:pPr>
    </w:p>
    <w:p w14:paraId="3581B005"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No code or policy can anticipate every situation that may arise. Accordingly, this Code is intended to serve as a source of guiding principles. Partner of the Americas (Partners) reserves the right to make all decisions on a case-by-case basis.</w:t>
      </w:r>
    </w:p>
    <w:p w14:paraId="4B4A8C94" w14:textId="77777777" w:rsidR="007751C7" w:rsidRPr="00674D55" w:rsidRDefault="007751C7">
      <w:pPr>
        <w:pStyle w:val="PDParagraphDefault"/>
        <w:spacing w:line="240" w:lineRule="auto"/>
        <w:rPr>
          <w:rFonts w:ascii="Times New Roman" w:hAnsi="Times New Roman" w:cs="Times New Roman"/>
        </w:rPr>
      </w:pPr>
    </w:p>
    <w:p w14:paraId="05FFDEAA" w14:textId="77777777" w:rsidR="007751C7" w:rsidRPr="00674D55" w:rsidRDefault="00182443">
      <w:pPr>
        <w:pStyle w:val="Heading3"/>
        <w:spacing w:after="0" w:line="240" w:lineRule="auto"/>
        <w:jc w:val="both"/>
        <w:rPr>
          <w:rFonts w:ascii="Times New Roman" w:hAnsi="Times New Roman" w:cs="Times New Roman"/>
        </w:rPr>
      </w:pPr>
      <w:r w:rsidRPr="00674D55">
        <w:rPr>
          <w:rFonts w:ascii="Times New Roman" w:hAnsi="Times New Roman" w:cs="Times New Roman"/>
          <w:color w:val="FF5050"/>
          <w:sz w:val="21"/>
          <w:szCs w:val="21"/>
        </w:rPr>
        <w:t>Introduction</w:t>
      </w:r>
    </w:p>
    <w:p w14:paraId="440DCB84"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Each employee, volunteer, consultant and representative and member of the Partners Network is expected to adhere to a high standard of ethical conduct. The good name of Partners of the Americas depends on the way its network and representatives conduct business and the way the public perceives that conduct. Unethical actions, or the appearance of unethical actions, are not acceptable.</w:t>
      </w:r>
    </w:p>
    <w:p w14:paraId="604563CA" w14:textId="77777777" w:rsidR="007751C7" w:rsidRPr="00674D55" w:rsidRDefault="007751C7">
      <w:pPr>
        <w:pStyle w:val="PDParagraphDefault"/>
        <w:spacing w:before="15" w:line="240" w:lineRule="auto"/>
        <w:jc w:val="both"/>
        <w:rPr>
          <w:rFonts w:ascii="Times New Roman" w:hAnsi="Times New Roman" w:cs="Times New Roman"/>
        </w:rPr>
      </w:pPr>
    </w:p>
    <w:p w14:paraId="6112183E" w14:textId="77777777" w:rsidR="007751C7" w:rsidRPr="00674D55" w:rsidRDefault="00182443">
      <w:pPr>
        <w:pStyle w:val="Heading3"/>
        <w:spacing w:after="0" w:line="240" w:lineRule="auto"/>
        <w:jc w:val="both"/>
        <w:rPr>
          <w:rFonts w:ascii="Times New Roman" w:hAnsi="Times New Roman" w:cs="Times New Roman"/>
        </w:rPr>
      </w:pPr>
      <w:r w:rsidRPr="00674D55">
        <w:rPr>
          <w:rFonts w:ascii="Times New Roman" w:hAnsi="Times New Roman" w:cs="Times New Roman"/>
          <w:color w:val="FF5050"/>
          <w:sz w:val="21"/>
          <w:szCs w:val="21"/>
        </w:rPr>
        <w:t>Confidentiality</w:t>
      </w:r>
    </w:p>
    <w:p w14:paraId="0E38F6E4"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All persons interacting with or representing the Partners Network should maintain the confidentiality of information entrusted to them by Partners of the Americas and any other confidential information about the organization, its activities, partners, funders, stakeholders, or suppliers, that comes to them, from whatever source, except when disclosure is authorized or legally mandated.</w:t>
      </w:r>
    </w:p>
    <w:p w14:paraId="3A643FAD" w14:textId="77777777" w:rsidR="007751C7" w:rsidRPr="00674D55" w:rsidRDefault="007751C7">
      <w:pPr>
        <w:pStyle w:val="PDParagraphDefault"/>
        <w:spacing w:line="240" w:lineRule="auto"/>
        <w:jc w:val="both"/>
        <w:rPr>
          <w:rFonts w:ascii="Times New Roman" w:hAnsi="Times New Roman" w:cs="Times New Roman"/>
        </w:rPr>
      </w:pPr>
    </w:p>
    <w:p w14:paraId="32EBA830" w14:textId="77777777" w:rsidR="007751C7" w:rsidRPr="00674D55" w:rsidRDefault="00182443">
      <w:pPr>
        <w:pStyle w:val="Heading3"/>
        <w:spacing w:after="0" w:line="240" w:lineRule="auto"/>
        <w:jc w:val="both"/>
        <w:rPr>
          <w:rFonts w:ascii="Times New Roman" w:hAnsi="Times New Roman" w:cs="Times New Roman"/>
        </w:rPr>
      </w:pPr>
      <w:r w:rsidRPr="00674D55">
        <w:rPr>
          <w:rFonts w:ascii="Times New Roman" w:hAnsi="Times New Roman" w:cs="Times New Roman"/>
          <w:color w:val="FF5050"/>
          <w:sz w:val="21"/>
          <w:szCs w:val="21"/>
        </w:rPr>
        <w:t>International Activity</w:t>
      </w:r>
    </w:p>
    <w:p w14:paraId="15A01933"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Partners of the Americas conducts operations and activities around the world. Many of the countries where Partners conducts business have laws and regulations that may be significantly different from those of the US. Persons interacting with or representing Partners in a foreign country are responsible for knowing and complying with these laws. Furthermore, anyone interacting with or representing the Partners Network must also take care to understand and respect the cultures and customs of the countries where Partners operates.</w:t>
      </w:r>
    </w:p>
    <w:p w14:paraId="39F37240" w14:textId="77777777" w:rsidR="007751C7" w:rsidRPr="00674D55" w:rsidRDefault="007751C7">
      <w:pPr>
        <w:pStyle w:val="PDParagraphDefault"/>
        <w:spacing w:line="240" w:lineRule="auto"/>
        <w:jc w:val="both"/>
        <w:rPr>
          <w:rFonts w:ascii="Times New Roman" w:hAnsi="Times New Roman" w:cs="Times New Roman"/>
        </w:rPr>
      </w:pPr>
    </w:p>
    <w:p w14:paraId="4B72C7FB"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Anyone working in the international arena should be aware of the US Foreign Corrupt Practices Act. The Act prohibits giving anything of value to officials of foreign governments in order to obtain or retain business. It is prohibited for any representative of Partners of the Americas or its network to engage in bribery, kickbacks, payoffs, or other corrupt business practices. It is also Partners of the Americas’ policy to fully comply with all applicable US export, customs and trade control and regulations, licensing/ trademarking/ copyright requirements and other relevant US and international laws.</w:t>
      </w:r>
    </w:p>
    <w:p w14:paraId="0D6ED402" w14:textId="77777777" w:rsidR="007751C7" w:rsidRPr="00674D55" w:rsidRDefault="007751C7">
      <w:pPr>
        <w:pStyle w:val="PDParagraphDefault"/>
        <w:spacing w:line="240" w:lineRule="auto"/>
        <w:jc w:val="both"/>
        <w:rPr>
          <w:rFonts w:ascii="Times New Roman" w:hAnsi="Times New Roman" w:cs="Times New Roman"/>
        </w:rPr>
      </w:pPr>
    </w:p>
    <w:p w14:paraId="6FC812D0" w14:textId="77777777" w:rsidR="007751C7" w:rsidRPr="00674D55" w:rsidRDefault="00182443">
      <w:pPr>
        <w:pStyle w:val="Heading3"/>
        <w:spacing w:after="0" w:line="240" w:lineRule="auto"/>
        <w:jc w:val="both"/>
        <w:rPr>
          <w:rFonts w:ascii="Times New Roman" w:hAnsi="Times New Roman" w:cs="Times New Roman"/>
        </w:rPr>
      </w:pPr>
      <w:r w:rsidRPr="00674D55">
        <w:rPr>
          <w:rFonts w:ascii="Times New Roman" w:hAnsi="Times New Roman" w:cs="Times New Roman"/>
          <w:color w:val="FF5050"/>
          <w:sz w:val="21"/>
          <w:szCs w:val="21"/>
        </w:rPr>
        <w:t>Harassment</w:t>
      </w:r>
    </w:p>
    <w:p w14:paraId="69869757"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Partners of the Americas intends to provide a pleasant, healthful, comfortable, and professional atmosphere that is free from intimidation, hostility or other offenses which might interfere with the pursuit of our mission. Moreover, Partners does not tolerate discrimination on the basis of sex, race, color, age, religion, disability, national origin, sexual orientation, or any other legally prohibited characteristic.</w:t>
      </w:r>
    </w:p>
    <w:p w14:paraId="6B68E674" w14:textId="77777777" w:rsidR="007751C7" w:rsidRPr="00674D55" w:rsidRDefault="007751C7">
      <w:pPr>
        <w:pStyle w:val="PDParagraphDefault"/>
        <w:spacing w:line="240" w:lineRule="auto"/>
        <w:jc w:val="both"/>
        <w:rPr>
          <w:rFonts w:ascii="Times New Roman" w:hAnsi="Times New Roman" w:cs="Times New Roman"/>
        </w:rPr>
      </w:pPr>
    </w:p>
    <w:p w14:paraId="325DE807"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Harassment or discrimination based on sex, or any other legally prohibited basis is illegal and is contrary to the policy of Partners.</w:t>
      </w:r>
    </w:p>
    <w:p w14:paraId="579B1FFF" w14:textId="77777777" w:rsidR="007751C7" w:rsidRPr="00674D55" w:rsidRDefault="007751C7">
      <w:pPr>
        <w:pStyle w:val="PDParagraphDefault"/>
        <w:spacing w:line="240" w:lineRule="auto"/>
        <w:jc w:val="both"/>
        <w:rPr>
          <w:rFonts w:ascii="Times New Roman" w:hAnsi="Times New Roman" w:cs="Times New Roman"/>
        </w:rPr>
      </w:pPr>
    </w:p>
    <w:p w14:paraId="7527501A" w14:textId="77777777" w:rsidR="007751C7" w:rsidRPr="00674D55" w:rsidRDefault="00182443">
      <w:pPr>
        <w:pStyle w:val="Heading3"/>
        <w:spacing w:after="0" w:line="240" w:lineRule="auto"/>
        <w:jc w:val="both"/>
        <w:rPr>
          <w:rFonts w:ascii="Times New Roman" w:hAnsi="Times New Roman" w:cs="Times New Roman"/>
        </w:rPr>
      </w:pPr>
      <w:r w:rsidRPr="00674D55">
        <w:rPr>
          <w:rFonts w:ascii="Times New Roman" w:hAnsi="Times New Roman" w:cs="Times New Roman"/>
          <w:color w:val="FF5050"/>
          <w:sz w:val="21"/>
          <w:szCs w:val="21"/>
        </w:rPr>
        <w:t>Compliance</w:t>
      </w:r>
    </w:p>
    <w:p w14:paraId="0038E6D1"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If you know of or suspect a violation of applicable laws, rules or regulations or this Code, you must immediately report that information to any Senior Manager or member of the International Board of Partners of the Americas, Inc. They could also contact Partners confidential hotline at +1 (443)-951-4951. The President or Chairman of the Board shall determine, or shall designate appropriate persons to determine, appropriate action in response to violations of this Code.</w:t>
      </w:r>
    </w:p>
    <w:p w14:paraId="21FB8CA9" w14:textId="77777777" w:rsidR="007751C7" w:rsidRPr="00674D55" w:rsidRDefault="007751C7">
      <w:pPr>
        <w:pStyle w:val="PDParagraphDefault"/>
        <w:spacing w:line="240" w:lineRule="auto"/>
        <w:jc w:val="both"/>
        <w:rPr>
          <w:rFonts w:ascii="Times New Roman" w:hAnsi="Times New Roman" w:cs="Times New Roman"/>
        </w:rPr>
      </w:pPr>
    </w:p>
    <w:p w14:paraId="4A4FF3BB"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Partners of the Americas prohibits any retaliation against anyone who makes a good faith report of a suspected violation or who participates in an investigation. There is to be no interference, coercion, discrimination, reprisal, or retaliation against any person for making a valid and truthful complaint or good faith report of a violation. Nothing in this policy is meant to, nor should it be interpreted to, in any way limit your rights under any applicable federal, state, or local laws.</w:t>
      </w:r>
    </w:p>
    <w:p w14:paraId="784627F8" w14:textId="77777777" w:rsidR="007751C7" w:rsidRPr="00674D55" w:rsidRDefault="007751C7">
      <w:pPr>
        <w:pStyle w:val="PDParagraphDefault"/>
        <w:spacing w:line="240" w:lineRule="auto"/>
        <w:jc w:val="both"/>
        <w:rPr>
          <w:rFonts w:ascii="Times New Roman" w:hAnsi="Times New Roman" w:cs="Times New Roman"/>
        </w:rPr>
      </w:pPr>
    </w:p>
    <w:p w14:paraId="36784989"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b/>
          <w:bCs/>
          <w:sz w:val="21"/>
          <w:szCs w:val="21"/>
        </w:rPr>
        <w:t>By signing below, I certify that I have read and understood the statement written above.</w:t>
      </w:r>
    </w:p>
    <w:p w14:paraId="3FA9CABC" w14:textId="77777777" w:rsidR="007751C7" w:rsidRPr="00674D55" w:rsidRDefault="007751C7">
      <w:pPr>
        <w:spacing w:after="0" w:line="240" w:lineRule="auto"/>
        <w:rPr>
          <w:rFonts w:ascii="Times New Roman" w:hAnsi="Times New Roman" w:cs="Times New Roman"/>
        </w:rPr>
      </w:pPr>
    </w:p>
    <w:p w14:paraId="6FD37073" w14:textId="77777777" w:rsidR="007751C7" w:rsidRPr="00674D55" w:rsidRDefault="007751C7">
      <w:pPr>
        <w:pStyle w:val="PDParagraphDefault"/>
        <w:spacing w:line="276" w:lineRule="auto"/>
        <w:ind w:right="4110"/>
        <w:rPr>
          <w:rFonts w:ascii="Times New Roman" w:hAnsi="Times New Roman" w:cs="Times New Roman"/>
        </w:rPr>
      </w:pPr>
    </w:p>
    <w:p w14:paraId="1D8DEA09" w14:textId="77777777" w:rsidR="007751C7" w:rsidRPr="00674D55" w:rsidRDefault="00182443">
      <w:pPr>
        <w:pStyle w:val="PDParagraphDefault"/>
        <w:spacing w:line="276" w:lineRule="auto"/>
        <w:ind w:right="4110"/>
        <w:rPr>
          <w:rFonts w:ascii="Times New Roman" w:hAnsi="Times New Roman" w:cs="Times New Roman"/>
        </w:rPr>
      </w:pPr>
      <w:r w:rsidRPr="00674D55">
        <w:rPr>
          <w:rFonts w:ascii="Times New Roman" w:hAnsi="Times New Roman" w:cs="Times New Roman"/>
          <w:b/>
          <w:bCs/>
          <w:sz w:val="21"/>
          <w:szCs w:val="21"/>
        </w:rPr>
        <w:t>Signature:</w:t>
      </w:r>
      <w:r w:rsidRPr="00674D55">
        <w:rPr>
          <w:rFonts w:ascii="Times New Roman" w:hAnsi="Times New Roman" w:cs="Times New Roman"/>
        </w:rPr>
        <w:tab/>
      </w:r>
    </w:p>
    <w:p w14:paraId="6858114A" w14:textId="77777777" w:rsidR="007751C7" w:rsidRPr="00674D55" w:rsidRDefault="007751C7">
      <w:pPr>
        <w:pStyle w:val="PDParagraphDefault"/>
        <w:spacing w:line="276" w:lineRule="auto"/>
        <w:ind w:right="4110"/>
        <w:rPr>
          <w:rFonts w:ascii="Times New Roman" w:hAnsi="Times New Roman" w:cs="Times New Roman"/>
        </w:rPr>
      </w:pPr>
    </w:p>
    <w:p w14:paraId="159C42AA" w14:textId="77777777" w:rsidR="007751C7" w:rsidRPr="00674D55" w:rsidRDefault="00182443">
      <w:pPr>
        <w:pStyle w:val="PDParagraphDefault"/>
        <w:spacing w:line="276" w:lineRule="auto"/>
        <w:ind w:right="4110"/>
        <w:rPr>
          <w:rFonts w:ascii="Times New Roman" w:hAnsi="Times New Roman" w:cs="Times New Roman"/>
        </w:rPr>
      </w:pPr>
      <w:r w:rsidRPr="00674D55">
        <w:rPr>
          <w:rFonts w:ascii="Times New Roman" w:hAnsi="Times New Roman" w:cs="Times New Roman"/>
          <w:sz w:val="21"/>
          <w:szCs w:val="21"/>
        </w:rPr>
        <w:t>​</w:t>
      </w:r>
      <w:r w:rsidRPr="00674D55">
        <w:rPr>
          <w:rFonts w:ascii="Times New Roman" w:hAnsi="Times New Roman" w:cs="Times New Roman"/>
          <w:b/>
          <w:bCs/>
          <w:sz w:val="21"/>
          <w:szCs w:val="21"/>
        </w:rPr>
        <w:t>Date:</w:t>
      </w:r>
      <w:r w:rsidRPr="00674D55">
        <w:rPr>
          <w:rFonts w:ascii="Times New Roman" w:hAnsi="Times New Roman" w:cs="Times New Roman"/>
        </w:rPr>
        <w:tab/>
      </w:r>
      <w:r w:rsidRPr="00674D55">
        <w:rPr>
          <w:rFonts w:ascii="Times New Roman" w:hAnsi="Times New Roman" w:cs="Times New Roman"/>
          <w:b/>
          <w:bCs/>
          <w:sz w:val="21"/>
          <w:szCs w:val="21"/>
        </w:rPr>
        <w:t xml:space="preserve"> </w:t>
      </w:r>
    </w:p>
    <w:p w14:paraId="26B63420" w14:textId="77777777" w:rsidR="007751C7" w:rsidRPr="00674D55" w:rsidRDefault="007751C7">
      <w:pPr>
        <w:pStyle w:val="PDParagraphDefault"/>
        <w:spacing w:line="276" w:lineRule="auto"/>
        <w:ind w:right="4110"/>
        <w:rPr>
          <w:rFonts w:ascii="Times New Roman" w:hAnsi="Times New Roman" w:cs="Times New Roman"/>
        </w:rPr>
      </w:pPr>
    </w:p>
    <w:p w14:paraId="36FA643A" w14:textId="21EA1134" w:rsidR="007751C7" w:rsidRPr="00674D55" w:rsidRDefault="00182443">
      <w:pPr>
        <w:pStyle w:val="PDParagraphDefault"/>
        <w:spacing w:line="276" w:lineRule="auto"/>
        <w:ind w:right="4110"/>
        <w:rPr>
          <w:rFonts w:ascii="Times New Roman" w:hAnsi="Times New Roman" w:cs="Times New Roman"/>
        </w:rPr>
        <w:sectPr w:rsidR="007751C7" w:rsidRPr="00674D55">
          <w:headerReference w:type="default" r:id="rId7"/>
          <w:footerReference w:type="default" r:id="rId8"/>
          <w:pgSz w:w="12240" w:h="15840" w:code="1"/>
          <w:pgMar w:top="1440" w:right="1440" w:bottom="1440" w:left="1440" w:header="240" w:footer="240" w:gutter="0"/>
          <w:cols w:space="720"/>
        </w:sectPr>
      </w:pPr>
      <w:r w:rsidRPr="00674D55">
        <w:rPr>
          <w:rFonts w:ascii="Times New Roman" w:hAnsi="Times New Roman" w:cs="Times New Roman"/>
          <w:b/>
          <w:bCs/>
          <w:sz w:val="21"/>
          <w:szCs w:val="21"/>
        </w:rPr>
        <w:t>Printed Name: ​</w:t>
      </w:r>
    </w:p>
    <w:p w14:paraId="3EE3CC2D" w14:textId="3D1985D3" w:rsidR="007751C7" w:rsidRPr="00674D55" w:rsidRDefault="00182443">
      <w:pPr>
        <w:pStyle w:val="PDParagraphDefault"/>
        <w:spacing w:before="135" w:line="276" w:lineRule="auto"/>
        <w:ind w:right="45"/>
        <w:jc w:val="center"/>
        <w:rPr>
          <w:rFonts w:ascii="Times New Roman" w:hAnsi="Times New Roman" w:cs="Times New Roman"/>
        </w:rPr>
      </w:pPr>
      <w:r w:rsidRPr="00674D55">
        <w:rPr>
          <w:rFonts w:ascii="Times New Roman" w:hAnsi="Times New Roman" w:cs="Times New Roman"/>
          <w:b/>
          <w:bCs/>
        </w:rPr>
        <w:lastRenderedPageBreak/>
        <w:t xml:space="preserve">ANNEX </w:t>
      </w:r>
      <w:r w:rsidR="00AD04F4">
        <w:rPr>
          <w:rFonts w:ascii="Times New Roman" w:hAnsi="Times New Roman" w:cs="Times New Roman"/>
          <w:b/>
          <w:bCs/>
        </w:rPr>
        <w:t>C</w:t>
      </w:r>
      <w:r w:rsidRPr="00674D55">
        <w:rPr>
          <w:rFonts w:ascii="Times New Roman" w:hAnsi="Times New Roman" w:cs="Times New Roman"/>
          <w:b/>
          <w:bCs/>
        </w:rPr>
        <w:t xml:space="preserve"> - Statement of Confidentiality of Corporate Affairs</w:t>
      </w:r>
    </w:p>
    <w:p w14:paraId="441CC2A6" w14:textId="77777777" w:rsidR="007751C7" w:rsidRPr="00674D55" w:rsidRDefault="007751C7">
      <w:pPr>
        <w:spacing w:after="0" w:line="240" w:lineRule="auto"/>
        <w:rPr>
          <w:rFonts w:ascii="Times New Roman" w:hAnsi="Times New Roman" w:cs="Times New Roman"/>
        </w:rPr>
      </w:pPr>
    </w:p>
    <w:p w14:paraId="1E642E27" w14:textId="77777777" w:rsidR="007751C7" w:rsidRPr="00674D55" w:rsidRDefault="00182443">
      <w:pPr>
        <w:pStyle w:val="PDParagraphDefault"/>
        <w:spacing w:line="276" w:lineRule="auto"/>
        <w:jc w:val="both"/>
        <w:rPr>
          <w:rFonts w:ascii="Times New Roman" w:hAnsi="Times New Roman" w:cs="Times New Roman"/>
        </w:rPr>
      </w:pPr>
      <w:r w:rsidRPr="00674D55">
        <w:rPr>
          <w:rFonts w:ascii="Times New Roman" w:hAnsi="Times New Roman" w:cs="Times New Roman"/>
          <w:sz w:val="21"/>
          <w:szCs w:val="21"/>
        </w:rPr>
        <w:t xml:space="preserve">The nature of </w:t>
      </w: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 xml:space="preserve">work makes it essential that employees do not divulge proprietary company information unless expressly authorized by an officer of the company. All inquiries about </w:t>
      </w: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 xml:space="preserve">corporate policies or details of our business or work products are to be referred to or reviewed with an officer of the company. Unless authorized by a company officer, employees may not reveal details of </w:t>
      </w: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clientele and contracts.</w:t>
      </w:r>
    </w:p>
    <w:p w14:paraId="044B4B77" w14:textId="77777777" w:rsidR="007751C7" w:rsidRPr="00674D55" w:rsidRDefault="007751C7">
      <w:pPr>
        <w:pStyle w:val="PDParagraphDefault"/>
        <w:spacing w:line="276" w:lineRule="auto"/>
        <w:jc w:val="both"/>
        <w:rPr>
          <w:rFonts w:ascii="Times New Roman" w:hAnsi="Times New Roman" w:cs="Times New Roman"/>
        </w:rPr>
      </w:pPr>
    </w:p>
    <w:p w14:paraId="579AB7AC" w14:textId="77777777" w:rsidR="007751C7" w:rsidRPr="00674D55" w:rsidRDefault="00182443">
      <w:pPr>
        <w:pStyle w:val="Heading3"/>
        <w:spacing w:after="0" w:line="276" w:lineRule="auto"/>
        <w:jc w:val="both"/>
        <w:rPr>
          <w:rFonts w:ascii="Times New Roman" w:hAnsi="Times New Roman" w:cs="Times New Roman"/>
        </w:rPr>
      </w:pPr>
      <w:r w:rsidRPr="00674D55">
        <w:rPr>
          <w:rFonts w:ascii="Times New Roman" w:hAnsi="Times New Roman" w:cs="Times New Roman"/>
          <w:color w:val="FF5050"/>
          <w:sz w:val="21"/>
          <w:szCs w:val="21"/>
        </w:rPr>
        <w:t>Use of Proprietary and Confidential Information</w:t>
      </w:r>
    </w:p>
    <w:p w14:paraId="65851819" w14:textId="77777777" w:rsidR="007751C7" w:rsidRPr="00674D55" w:rsidRDefault="00182443">
      <w:pPr>
        <w:pStyle w:val="PDParagraphDefault"/>
        <w:spacing w:line="276" w:lineRule="auto"/>
        <w:jc w:val="both"/>
        <w:rPr>
          <w:rFonts w:ascii="Times New Roman" w:hAnsi="Times New Roman" w:cs="Times New Roman"/>
        </w:rPr>
      </w:pP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 xml:space="preserve">employees and independent contractors may have access to and become acquainted with proprietary and confidential information such as client lists, rates, financial records, internal structure, internal policies, publications, inventories, computer software and related documentation and similar information, which is owned by </w:t>
      </w: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 xml:space="preserve">and which is regularly used in the operation of the business of the company. I agree not to use such proprietary or confidential information obtained during employment or contractual relationship with </w:t>
      </w: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as a means of making private profit.</w:t>
      </w:r>
    </w:p>
    <w:p w14:paraId="3DFA7663" w14:textId="77777777" w:rsidR="007751C7" w:rsidRPr="00674D55" w:rsidRDefault="007751C7">
      <w:pPr>
        <w:pStyle w:val="PDParagraphDefault"/>
        <w:spacing w:line="276" w:lineRule="auto"/>
        <w:jc w:val="both"/>
        <w:rPr>
          <w:rFonts w:ascii="Times New Roman" w:hAnsi="Times New Roman" w:cs="Times New Roman"/>
        </w:rPr>
      </w:pPr>
    </w:p>
    <w:p w14:paraId="4C9C7EBE" w14:textId="77777777" w:rsidR="007751C7" w:rsidRPr="00674D55" w:rsidRDefault="00182443">
      <w:pPr>
        <w:pStyle w:val="Heading3"/>
        <w:spacing w:after="0" w:line="276" w:lineRule="auto"/>
        <w:jc w:val="both"/>
        <w:rPr>
          <w:rFonts w:ascii="Times New Roman" w:hAnsi="Times New Roman" w:cs="Times New Roman"/>
        </w:rPr>
      </w:pPr>
      <w:r w:rsidRPr="00674D55">
        <w:rPr>
          <w:rFonts w:ascii="Times New Roman" w:hAnsi="Times New Roman" w:cs="Times New Roman"/>
          <w:color w:val="FF5050"/>
          <w:sz w:val="21"/>
          <w:szCs w:val="21"/>
        </w:rPr>
        <w:t>Nondisclosure of Proprietary or Confidential Information</w:t>
      </w:r>
    </w:p>
    <w:p w14:paraId="2AB72381" w14:textId="77777777" w:rsidR="007751C7" w:rsidRPr="00674D55" w:rsidRDefault="00182443">
      <w:pPr>
        <w:pStyle w:val="PDParagraphDefault"/>
        <w:spacing w:line="276" w:lineRule="auto"/>
        <w:jc w:val="both"/>
        <w:rPr>
          <w:rFonts w:ascii="Times New Roman" w:hAnsi="Times New Roman" w:cs="Times New Roman"/>
        </w:rPr>
      </w:pPr>
      <w:r w:rsidRPr="00674D55">
        <w:rPr>
          <w:rFonts w:ascii="Times New Roman" w:hAnsi="Times New Roman" w:cs="Times New Roman"/>
          <w:sz w:val="21"/>
          <w:szCs w:val="21"/>
        </w:rPr>
        <w:t xml:space="preserve">I recognize and acknowledge that certain information concerning </w:t>
      </w: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 xml:space="preserve">business is a valuable, special, and unique asset of the company. I agree not to disclose </w:t>
      </w: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proprietary or confidential information to any person or entity for any reason, except as required in the course of employment or contractual relationship, or required by law or court order; and further agree not to make use of such information for my own benefit or the private benefit of others.</w:t>
      </w:r>
    </w:p>
    <w:p w14:paraId="4ED9D598" w14:textId="77777777" w:rsidR="007751C7" w:rsidRPr="00674D55" w:rsidRDefault="007751C7">
      <w:pPr>
        <w:pStyle w:val="PDParagraphDefault"/>
        <w:spacing w:line="276" w:lineRule="auto"/>
        <w:jc w:val="both"/>
        <w:rPr>
          <w:rFonts w:ascii="Times New Roman" w:hAnsi="Times New Roman" w:cs="Times New Roman"/>
        </w:rPr>
      </w:pPr>
    </w:p>
    <w:p w14:paraId="15E3F7DF" w14:textId="77777777" w:rsidR="007751C7" w:rsidRPr="00674D55" w:rsidRDefault="00182443">
      <w:pPr>
        <w:pStyle w:val="Heading3"/>
        <w:spacing w:after="0" w:line="276" w:lineRule="auto"/>
        <w:jc w:val="both"/>
        <w:rPr>
          <w:rFonts w:ascii="Times New Roman" w:hAnsi="Times New Roman" w:cs="Times New Roman"/>
        </w:rPr>
      </w:pPr>
      <w:r w:rsidRPr="00674D55">
        <w:rPr>
          <w:rFonts w:ascii="Times New Roman" w:hAnsi="Times New Roman" w:cs="Times New Roman"/>
          <w:color w:val="FF5050"/>
          <w:sz w:val="21"/>
          <w:szCs w:val="21"/>
        </w:rPr>
        <w:t>Ownership of Property</w:t>
      </w:r>
    </w:p>
    <w:p w14:paraId="65A8DCB5" w14:textId="77777777" w:rsidR="007751C7" w:rsidRPr="00674D55" w:rsidRDefault="00182443">
      <w:pPr>
        <w:pStyle w:val="PDParagraphDefault"/>
        <w:spacing w:line="276" w:lineRule="auto"/>
        <w:jc w:val="both"/>
        <w:rPr>
          <w:rFonts w:ascii="Times New Roman" w:hAnsi="Times New Roman" w:cs="Times New Roman"/>
        </w:rPr>
      </w:pPr>
      <w:r w:rsidRPr="00674D55">
        <w:rPr>
          <w:rFonts w:ascii="Times New Roman" w:hAnsi="Times New Roman" w:cs="Times New Roman"/>
          <w:sz w:val="21"/>
          <w:szCs w:val="21"/>
        </w:rPr>
        <w:t xml:space="preserve">All files, records, documents, drawings, specifications, equipment, and similar items relating to the business of </w:t>
      </w:r>
      <w:r w:rsidRPr="00674D55">
        <w:rPr>
          <w:rFonts w:ascii="Times New Roman" w:hAnsi="Times New Roman" w:cs="Times New Roman"/>
          <w:i/>
          <w:iCs/>
          <w:sz w:val="21"/>
          <w:szCs w:val="21"/>
        </w:rPr>
        <w:t>Partners</w:t>
      </w:r>
      <w:r w:rsidRPr="00674D55">
        <w:rPr>
          <w:rFonts w:ascii="Times New Roman" w:hAnsi="Times New Roman" w:cs="Times New Roman"/>
          <w:sz w:val="21"/>
          <w:szCs w:val="21"/>
        </w:rPr>
        <w:t xml:space="preserve">, including computer software or software documentation, whether prepared by me or otherwise coming into my access or possession, shall remain the exclusive property of </w:t>
      </w: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 xml:space="preserve">and shall not be reproduced, removed, or transmitted from the premises of the company under any circumstances without the prior written consent of the company. Upon termination of employment with </w:t>
      </w:r>
      <w:r w:rsidRPr="00674D55">
        <w:rPr>
          <w:rFonts w:ascii="Times New Roman" w:hAnsi="Times New Roman" w:cs="Times New Roman"/>
          <w:i/>
          <w:iCs/>
          <w:sz w:val="21"/>
          <w:szCs w:val="21"/>
        </w:rPr>
        <w:t>Partners</w:t>
      </w:r>
      <w:r w:rsidRPr="00674D55">
        <w:rPr>
          <w:rFonts w:ascii="Times New Roman" w:hAnsi="Times New Roman" w:cs="Times New Roman"/>
          <w:sz w:val="21"/>
          <w:szCs w:val="21"/>
        </w:rPr>
        <w:t>, I will return all company property to my supervisor or a company officer.</w:t>
      </w:r>
    </w:p>
    <w:p w14:paraId="1A27FC86" w14:textId="77777777" w:rsidR="007751C7" w:rsidRPr="00674D55" w:rsidRDefault="007751C7">
      <w:pPr>
        <w:pStyle w:val="PDParagraphDefault"/>
        <w:spacing w:line="276" w:lineRule="auto"/>
        <w:jc w:val="both"/>
        <w:rPr>
          <w:rFonts w:ascii="Times New Roman" w:hAnsi="Times New Roman" w:cs="Times New Roman"/>
        </w:rPr>
      </w:pPr>
    </w:p>
    <w:p w14:paraId="0B0F6252" w14:textId="77777777" w:rsidR="007751C7" w:rsidRPr="00674D55" w:rsidRDefault="00182443">
      <w:pPr>
        <w:pStyle w:val="PDParagraphDefault"/>
        <w:spacing w:line="276" w:lineRule="auto"/>
        <w:jc w:val="both"/>
        <w:rPr>
          <w:rFonts w:ascii="Times New Roman" w:hAnsi="Times New Roman" w:cs="Times New Roman"/>
        </w:rPr>
      </w:pPr>
      <w:r w:rsidRPr="00674D55">
        <w:rPr>
          <w:rFonts w:ascii="Times New Roman" w:hAnsi="Times New Roman" w:cs="Times New Roman"/>
          <w:sz w:val="21"/>
          <w:szCs w:val="21"/>
        </w:rPr>
        <w:t xml:space="preserve">I agree that if any trade secret, formula, device, technology, technical information, process, etc. (“invention”) is made by me during the course of my employment or contractual relationship, alone or jointly with others which is made with </w:t>
      </w: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 xml:space="preserve">equipment, supplies, facilities, trade secrets or time, or which relates to the business of </w:t>
      </w:r>
      <w:r w:rsidRPr="00674D55">
        <w:rPr>
          <w:rFonts w:ascii="Times New Roman" w:hAnsi="Times New Roman" w:cs="Times New Roman"/>
          <w:i/>
          <w:iCs/>
          <w:sz w:val="21"/>
          <w:szCs w:val="21"/>
        </w:rPr>
        <w:t>Partners</w:t>
      </w:r>
      <w:r w:rsidRPr="00674D55">
        <w:rPr>
          <w:rFonts w:ascii="Times New Roman" w:hAnsi="Times New Roman" w:cs="Times New Roman"/>
          <w:sz w:val="21"/>
          <w:szCs w:val="21"/>
        </w:rPr>
        <w:t xml:space="preserve">, or which results from any work performed by me for </w:t>
      </w:r>
      <w:r w:rsidRPr="00674D55">
        <w:rPr>
          <w:rFonts w:ascii="Times New Roman" w:hAnsi="Times New Roman" w:cs="Times New Roman"/>
          <w:i/>
          <w:iCs/>
          <w:sz w:val="21"/>
          <w:szCs w:val="21"/>
        </w:rPr>
        <w:t>Partners</w:t>
      </w:r>
      <w:r w:rsidRPr="00674D55">
        <w:rPr>
          <w:rFonts w:ascii="Times New Roman" w:hAnsi="Times New Roman" w:cs="Times New Roman"/>
          <w:sz w:val="21"/>
          <w:szCs w:val="21"/>
        </w:rPr>
        <w:t xml:space="preserve">, such invention will belong to </w:t>
      </w: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 xml:space="preserve">and </w:t>
      </w: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 xml:space="preserve">will have full authority to use, transfer or license it. I agree that </w:t>
      </w: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 xml:space="preserve">will have the right to keep such invention as a trade secret if it so chooses. I further agree to assign to </w:t>
      </w: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 xml:space="preserve">my rights in any invention where the company is required to grant those rights to the United States Government. It is further agreed that </w:t>
      </w: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is not required to designate me as the inventor or author of any such invention if it is distributed publicly or otherwise.</w:t>
      </w:r>
    </w:p>
    <w:p w14:paraId="683B9BC2" w14:textId="77777777" w:rsidR="007751C7" w:rsidRPr="00674D55" w:rsidRDefault="007751C7">
      <w:pPr>
        <w:pStyle w:val="PDParagraphDefault"/>
        <w:spacing w:line="276" w:lineRule="auto"/>
        <w:jc w:val="both"/>
        <w:rPr>
          <w:rFonts w:ascii="Times New Roman" w:hAnsi="Times New Roman" w:cs="Times New Roman"/>
        </w:rPr>
      </w:pPr>
    </w:p>
    <w:p w14:paraId="51D3559D" w14:textId="77777777" w:rsidR="007751C7" w:rsidRPr="00674D55" w:rsidRDefault="00182443">
      <w:pPr>
        <w:pStyle w:val="PDParagraphDefault"/>
        <w:spacing w:line="276" w:lineRule="auto"/>
        <w:jc w:val="both"/>
        <w:rPr>
          <w:rFonts w:ascii="Times New Roman" w:hAnsi="Times New Roman" w:cs="Times New Roman"/>
        </w:rPr>
      </w:pPr>
      <w:r w:rsidRPr="00674D55">
        <w:rPr>
          <w:rFonts w:ascii="Times New Roman" w:hAnsi="Times New Roman" w:cs="Times New Roman"/>
          <w:sz w:val="21"/>
          <w:szCs w:val="21"/>
        </w:rPr>
        <w:t xml:space="preserve">I understand that violation of this policy is cause for immediate dismissal or termination of contractual relationship and/or demand for financial restitution to </w:t>
      </w:r>
      <w:r w:rsidRPr="00674D55">
        <w:rPr>
          <w:rFonts w:ascii="Times New Roman" w:hAnsi="Times New Roman" w:cs="Times New Roman"/>
          <w:i/>
          <w:iCs/>
          <w:sz w:val="21"/>
          <w:szCs w:val="21"/>
        </w:rPr>
        <w:t xml:space="preserve">Partners </w:t>
      </w:r>
      <w:r w:rsidRPr="00674D55">
        <w:rPr>
          <w:rFonts w:ascii="Times New Roman" w:hAnsi="Times New Roman" w:cs="Times New Roman"/>
          <w:sz w:val="21"/>
          <w:szCs w:val="21"/>
        </w:rPr>
        <w:t>for damages to the limit allowed by law.</w:t>
      </w:r>
    </w:p>
    <w:p w14:paraId="338856B5" w14:textId="77777777" w:rsidR="007751C7" w:rsidRPr="00674D55" w:rsidRDefault="007751C7">
      <w:pPr>
        <w:pStyle w:val="PDParagraphDefault"/>
        <w:spacing w:line="276" w:lineRule="auto"/>
        <w:jc w:val="both"/>
        <w:rPr>
          <w:rFonts w:ascii="Times New Roman" w:hAnsi="Times New Roman" w:cs="Times New Roman"/>
        </w:rPr>
      </w:pPr>
    </w:p>
    <w:p w14:paraId="10731C19" w14:textId="77777777" w:rsidR="007751C7" w:rsidRPr="00674D55" w:rsidRDefault="00182443">
      <w:pPr>
        <w:pStyle w:val="PDParagraphDefault"/>
        <w:spacing w:line="276" w:lineRule="auto"/>
        <w:jc w:val="center"/>
        <w:rPr>
          <w:rFonts w:ascii="Times New Roman" w:hAnsi="Times New Roman" w:cs="Times New Roman"/>
        </w:rPr>
      </w:pPr>
      <w:r w:rsidRPr="00674D55">
        <w:rPr>
          <w:rFonts w:ascii="Times New Roman" w:hAnsi="Times New Roman" w:cs="Times New Roman"/>
          <w:b/>
          <w:bCs/>
        </w:rPr>
        <w:t>Conflict of Interest Polic</w:t>
      </w:r>
      <w:r w:rsidRPr="00674D55">
        <w:rPr>
          <w:rFonts w:ascii="Times New Roman" w:hAnsi="Times New Roman" w:cs="Times New Roman"/>
          <w:b/>
          <w:bCs/>
          <w:sz w:val="21"/>
          <w:szCs w:val="21"/>
        </w:rPr>
        <w:t>y</w:t>
      </w:r>
    </w:p>
    <w:p w14:paraId="2B09A35B" w14:textId="77777777" w:rsidR="007751C7" w:rsidRPr="00674D55" w:rsidRDefault="007751C7">
      <w:pPr>
        <w:pStyle w:val="PDParagraphDefault"/>
        <w:spacing w:line="276" w:lineRule="auto"/>
        <w:jc w:val="both"/>
        <w:rPr>
          <w:rFonts w:ascii="Times New Roman" w:hAnsi="Times New Roman" w:cs="Times New Roman"/>
        </w:rPr>
      </w:pPr>
    </w:p>
    <w:p w14:paraId="2BCC9D59" w14:textId="77777777" w:rsidR="007751C7" w:rsidRPr="00674D55" w:rsidRDefault="00182443">
      <w:pPr>
        <w:pStyle w:val="PDParagraphDefault"/>
        <w:spacing w:line="276" w:lineRule="auto"/>
        <w:jc w:val="both"/>
        <w:rPr>
          <w:rFonts w:ascii="Times New Roman" w:hAnsi="Times New Roman" w:cs="Times New Roman"/>
        </w:rPr>
      </w:pPr>
      <w:r w:rsidRPr="00674D55">
        <w:rPr>
          <w:rFonts w:ascii="Times New Roman" w:hAnsi="Times New Roman" w:cs="Times New Roman"/>
          <w:sz w:val="21"/>
          <w:szCs w:val="21"/>
        </w:rPr>
        <w:t>The following Conflict of Interest Policy has been adopted by the Partners of the Americas Boards of Directors. Each board member, officer, employee, and Independent Contractor of Partners must sign this statement annually to reflect the absence of any relationships or financial interests described in the policy or disclose any which do or may exist.</w:t>
      </w:r>
    </w:p>
    <w:p w14:paraId="63BD1727" w14:textId="77777777" w:rsidR="007751C7" w:rsidRPr="00674D55" w:rsidRDefault="007751C7">
      <w:pPr>
        <w:pStyle w:val="PDParagraphDefault"/>
        <w:spacing w:line="276" w:lineRule="auto"/>
        <w:jc w:val="both"/>
        <w:rPr>
          <w:rFonts w:ascii="Times New Roman" w:hAnsi="Times New Roman" w:cs="Times New Roman"/>
        </w:rPr>
      </w:pPr>
    </w:p>
    <w:p w14:paraId="682E195E" w14:textId="77777777" w:rsidR="007751C7" w:rsidRPr="00674D55" w:rsidRDefault="00182443">
      <w:pPr>
        <w:pStyle w:val="PDParagraphDefault"/>
        <w:spacing w:line="276" w:lineRule="auto"/>
        <w:jc w:val="both"/>
        <w:rPr>
          <w:rFonts w:ascii="Times New Roman" w:hAnsi="Times New Roman" w:cs="Times New Roman"/>
        </w:rPr>
      </w:pPr>
      <w:r w:rsidRPr="00674D55">
        <w:rPr>
          <w:rFonts w:ascii="Times New Roman" w:hAnsi="Times New Roman" w:cs="Times New Roman"/>
          <w:sz w:val="21"/>
          <w:szCs w:val="21"/>
        </w:rPr>
        <w:t xml:space="preserve">“Contracts or transactions </w:t>
      </w:r>
    </w:p>
    <w:p w14:paraId="4B90220F" w14:textId="77777777" w:rsidR="007751C7" w:rsidRPr="00674D55" w:rsidRDefault="00182443">
      <w:pPr>
        <w:pStyle w:val="PDParagraphDefault"/>
        <w:numPr>
          <w:ilvl w:val="0"/>
          <w:numId w:val="3"/>
        </w:numPr>
        <w:spacing w:line="276" w:lineRule="auto"/>
        <w:jc w:val="both"/>
        <w:rPr>
          <w:rFonts w:ascii="Times New Roman" w:hAnsi="Times New Roman" w:cs="Times New Roman"/>
        </w:rPr>
      </w:pPr>
      <w:r w:rsidRPr="00674D55">
        <w:rPr>
          <w:rFonts w:ascii="Times New Roman" w:hAnsi="Times New Roman" w:cs="Times New Roman"/>
          <w:sz w:val="21"/>
          <w:szCs w:val="21"/>
        </w:rPr>
        <w:t>between Partners and one or more of its board members, officers, or employees, or</w:t>
      </w:r>
    </w:p>
    <w:p w14:paraId="73777D67" w14:textId="77777777" w:rsidR="007751C7" w:rsidRPr="00674D55" w:rsidRDefault="00182443">
      <w:pPr>
        <w:pStyle w:val="PDParagraphDefault"/>
        <w:numPr>
          <w:ilvl w:val="0"/>
          <w:numId w:val="3"/>
        </w:numPr>
        <w:spacing w:line="276" w:lineRule="auto"/>
        <w:jc w:val="both"/>
        <w:rPr>
          <w:rFonts w:ascii="Times New Roman" w:hAnsi="Times New Roman" w:cs="Times New Roman"/>
        </w:rPr>
      </w:pPr>
      <w:r w:rsidRPr="00674D55">
        <w:rPr>
          <w:rFonts w:ascii="Times New Roman" w:hAnsi="Times New Roman" w:cs="Times New Roman"/>
          <w:sz w:val="21"/>
          <w:szCs w:val="21"/>
        </w:rPr>
        <w:t>between Partners and any corporation, partnership, association, or other organization in which one or more of its board members, officers or employees are directors or officers, or have a financial interest, shall not be void or voidable solely for this reason, or solely because the board member, officer or employee is present at or participates in any meeting which authorizes the contract or transaction, or solely because his, her, or their votes are counted for such purpose, if:</w:t>
      </w:r>
    </w:p>
    <w:p w14:paraId="4A12BE18" w14:textId="77777777" w:rsidR="007751C7" w:rsidRPr="00674D55" w:rsidRDefault="00182443">
      <w:pPr>
        <w:pStyle w:val="PDParagraphDefault"/>
        <w:numPr>
          <w:ilvl w:val="0"/>
          <w:numId w:val="4"/>
        </w:numPr>
        <w:spacing w:line="276" w:lineRule="auto"/>
        <w:jc w:val="both"/>
        <w:rPr>
          <w:rFonts w:ascii="Times New Roman" w:hAnsi="Times New Roman" w:cs="Times New Roman"/>
        </w:rPr>
      </w:pPr>
      <w:r w:rsidRPr="00674D55">
        <w:rPr>
          <w:rFonts w:ascii="Times New Roman" w:hAnsi="Times New Roman" w:cs="Times New Roman"/>
          <w:sz w:val="21"/>
          <w:szCs w:val="21"/>
        </w:rPr>
        <w:t>The material facts regarding the relationship or interest are disclosed or are known to the Board of Directors, and the Board of Directors in good faith authorized the contract or transaction by the affirmative votes of a majority of the disinterested board members or officers, even though the disinterested board members or officers may then become less than a quorum; or</w:t>
      </w:r>
    </w:p>
    <w:p w14:paraId="4C138B4A" w14:textId="77777777" w:rsidR="007751C7" w:rsidRPr="00674D55" w:rsidRDefault="00182443">
      <w:pPr>
        <w:pStyle w:val="PDParagraphDefault"/>
        <w:numPr>
          <w:ilvl w:val="0"/>
          <w:numId w:val="4"/>
        </w:numPr>
        <w:spacing w:line="276" w:lineRule="auto"/>
        <w:jc w:val="both"/>
        <w:rPr>
          <w:rFonts w:ascii="Times New Roman" w:hAnsi="Times New Roman" w:cs="Times New Roman"/>
        </w:rPr>
      </w:pPr>
      <w:r w:rsidRPr="00674D55">
        <w:rPr>
          <w:rFonts w:ascii="Times New Roman" w:hAnsi="Times New Roman" w:cs="Times New Roman"/>
          <w:sz w:val="21"/>
          <w:szCs w:val="21"/>
        </w:rPr>
        <w:t>The material facts regarding the relationship or interest are disclosed or are known to the Board of Directors and officers voting thereon and the contract or transaction is specifically approved in good faith by a vote of the Board of Directors; or</w:t>
      </w:r>
    </w:p>
    <w:p w14:paraId="24D3774B" w14:textId="77777777" w:rsidR="007751C7" w:rsidRPr="00674D55" w:rsidRDefault="00182443">
      <w:pPr>
        <w:pStyle w:val="PDParagraphDefault"/>
        <w:numPr>
          <w:ilvl w:val="0"/>
          <w:numId w:val="4"/>
        </w:numPr>
        <w:spacing w:line="276" w:lineRule="auto"/>
        <w:jc w:val="both"/>
        <w:rPr>
          <w:rFonts w:ascii="Times New Roman" w:hAnsi="Times New Roman" w:cs="Times New Roman"/>
        </w:rPr>
      </w:pPr>
      <w:r w:rsidRPr="00674D55">
        <w:rPr>
          <w:rFonts w:ascii="Times New Roman" w:hAnsi="Times New Roman" w:cs="Times New Roman"/>
          <w:sz w:val="21"/>
          <w:szCs w:val="21"/>
        </w:rPr>
        <w:t>The contract or transaction is fair to Partners as of the time it is authorized, approved, or ratified by the Board of Directors.</w:t>
      </w:r>
    </w:p>
    <w:p w14:paraId="5F9430D1" w14:textId="77777777" w:rsidR="007751C7" w:rsidRPr="00674D55" w:rsidRDefault="007751C7">
      <w:pPr>
        <w:pStyle w:val="PDParagraphDefault"/>
        <w:spacing w:line="276" w:lineRule="auto"/>
        <w:jc w:val="both"/>
        <w:rPr>
          <w:rFonts w:ascii="Times New Roman" w:hAnsi="Times New Roman" w:cs="Times New Roman"/>
        </w:rPr>
      </w:pPr>
    </w:p>
    <w:p w14:paraId="5321A115" w14:textId="77777777" w:rsidR="007751C7" w:rsidRPr="00674D55" w:rsidRDefault="00182443">
      <w:pPr>
        <w:pStyle w:val="PDParagraphDefault"/>
        <w:spacing w:line="276" w:lineRule="auto"/>
        <w:jc w:val="both"/>
        <w:rPr>
          <w:rFonts w:ascii="Times New Roman" w:hAnsi="Times New Roman" w:cs="Times New Roman"/>
        </w:rPr>
      </w:pPr>
      <w:r w:rsidRPr="00674D55">
        <w:rPr>
          <w:rFonts w:ascii="Times New Roman" w:hAnsi="Times New Roman" w:cs="Times New Roman"/>
          <w:sz w:val="21"/>
          <w:szCs w:val="21"/>
        </w:rPr>
        <w:t>Common or interested Board members or officers may be counted in determining a quorum at any meeting of the   Board of Directors which authorizes the contract or transaction, provided, however, that the interested person or persons shall be excluded from the room during the discussion of the contract or transaction in question and during the vote thereon.”</w:t>
      </w:r>
    </w:p>
    <w:p w14:paraId="4C2D96B1" w14:textId="77777777" w:rsidR="007751C7" w:rsidRPr="00674D55" w:rsidRDefault="007751C7">
      <w:pPr>
        <w:pStyle w:val="PDParagraphDefault"/>
        <w:spacing w:line="276" w:lineRule="auto"/>
        <w:jc w:val="both"/>
        <w:rPr>
          <w:rFonts w:ascii="Times New Roman" w:hAnsi="Times New Roman" w:cs="Times New Roman"/>
        </w:rPr>
      </w:pPr>
    </w:p>
    <w:p w14:paraId="0BFAEC01" w14:textId="77777777" w:rsidR="007751C7" w:rsidRPr="00674D55" w:rsidRDefault="00182443">
      <w:pPr>
        <w:pStyle w:val="PDParagraphDefault"/>
        <w:spacing w:line="276" w:lineRule="auto"/>
        <w:jc w:val="both"/>
        <w:rPr>
          <w:rFonts w:ascii="Times New Roman" w:hAnsi="Times New Roman" w:cs="Times New Roman"/>
        </w:rPr>
      </w:pPr>
      <w:r w:rsidRPr="00674D55">
        <w:rPr>
          <w:rFonts w:ascii="Times New Roman" w:hAnsi="Times New Roman" w:cs="Times New Roman"/>
          <w:b/>
          <w:bCs/>
          <w:sz w:val="21"/>
          <w:szCs w:val="21"/>
        </w:rPr>
        <w:t xml:space="preserve">By signing below, I certify that I have read and understood the statement written above. </w:t>
      </w:r>
    </w:p>
    <w:p w14:paraId="343CA4D3" w14:textId="77777777" w:rsidR="007751C7" w:rsidRPr="00674D55" w:rsidRDefault="007751C7">
      <w:pPr>
        <w:spacing w:after="0" w:line="240" w:lineRule="auto"/>
        <w:rPr>
          <w:rFonts w:ascii="Times New Roman" w:hAnsi="Times New Roman" w:cs="Times New Roman"/>
        </w:rPr>
      </w:pPr>
    </w:p>
    <w:p w14:paraId="158C10EA" w14:textId="77777777" w:rsidR="007751C7" w:rsidRPr="00674D55" w:rsidRDefault="007751C7">
      <w:pPr>
        <w:pStyle w:val="PDParagraphDefault"/>
        <w:spacing w:line="276" w:lineRule="auto"/>
        <w:ind w:right="4110"/>
        <w:rPr>
          <w:rFonts w:ascii="Times New Roman" w:hAnsi="Times New Roman" w:cs="Times New Roman"/>
        </w:rPr>
      </w:pPr>
    </w:p>
    <w:p w14:paraId="3971A7D1" w14:textId="77777777" w:rsidR="007751C7" w:rsidRPr="00674D55" w:rsidRDefault="00182443">
      <w:pPr>
        <w:pStyle w:val="PDParagraphDefault"/>
        <w:spacing w:line="276" w:lineRule="auto"/>
        <w:ind w:right="4110"/>
        <w:rPr>
          <w:rFonts w:ascii="Times New Roman" w:hAnsi="Times New Roman" w:cs="Times New Roman"/>
        </w:rPr>
      </w:pPr>
      <w:r w:rsidRPr="00674D55">
        <w:rPr>
          <w:rFonts w:ascii="Times New Roman" w:hAnsi="Times New Roman" w:cs="Times New Roman"/>
          <w:b/>
          <w:bCs/>
          <w:sz w:val="21"/>
          <w:szCs w:val="21"/>
        </w:rPr>
        <w:t>Signature:</w:t>
      </w:r>
      <w:r w:rsidRPr="00674D55">
        <w:rPr>
          <w:rFonts w:ascii="Times New Roman" w:hAnsi="Times New Roman" w:cs="Times New Roman"/>
        </w:rPr>
        <w:tab/>
      </w:r>
    </w:p>
    <w:p w14:paraId="583FC95A" w14:textId="77777777" w:rsidR="007751C7" w:rsidRPr="00674D55" w:rsidRDefault="007751C7">
      <w:pPr>
        <w:pStyle w:val="PDParagraphDefault"/>
        <w:spacing w:line="276" w:lineRule="auto"/>
        <w:ind w:right="4110"/>
        <w:rPr>
          <w:rFonts w:ascii="Times New Roman" w:hAnsi="Times New Roman" w:cs="Times New Roman"/>
        </w:rPr>
      </w:pPr>
    </w:p>
    <w:p w14:paraId="221C6607" w14:textId="77777777" w:rsidR="007751C7" w:rsidRPr="00674D55" w:rsidRDefault="00182443">
      <w:pPr>
        <w:pStyle w:val="PDParagraphDefault"/>
        <w:spacing w:line="276" w:lineRule="auto"/>
        <w:ind w:right="4110"/>
        <w:rPr>
          <w:rFonts w:ascii="Times New Roman" w:hAnsi="Times New Roman" w:cs="Times New Roman"/>
        </w:rPr>
      </w:pPr>
      <w:r w:rsidRPr="00674D55">
        <w:rPr>
          <w:rFonts w:ascii="Times New Roman" w:hAnsi="Times New Roman" w:cs="Times New Roman"/>
          <w:sz w:val="21"/>
          <w:szCs w:val="21"/>
        </w:rPr>
        <w:t>​</w:t>
      </w:r>
      <w:r w:rsidRPr="00674D55">
        <w:rPr>
          <w:rFonts w:ascii="Times New Roman" w:hAnsi="Times New Roman" w:cs="Times New Roman"/>
          <w:b/>
          <w:bCs/>
          <w:sz w:val="21"/>
          <w:szCs w:val="21"/>
        </w:rPr>
        <w:t>Date:</w:t>
      </w:r>
      <w:r w:rsidRPr="00674D55">
        <w:rPr>
          <w:rFonts w:ascii="Times New Roman" w:hAnsi="Times New Roman" w:cs="Times New Roman"/>
        </w:rPr>
        <w:tab/>
      </w:r>
      <w:r w:rsidRPr="00674D55">
        <w:rPr>
          <w:rFonts w:ascii="Times New Roman" w:hAnsi="Times New Roman" w:cs="Times New Roman"/>
          <w:b/>
          <w:bCs/>
          <w:sz w:val="21"/>
          <w:szCs w:val="21"/>
        </w:rPr>
        <w:t xml:space="preserve"> </w:t>
      </w:r>
    </w:p>
    <w:p w14:paraId="3682D656" w14:textId="77777777" w:rsidR="007751C7" w:rsidRPr="00674D55" w:rsidRDefault="007751C7">
      <w:pPr>
        <w:pStyle w:val="PDParagraphDefault"/>
        <w:spacing w:line="276" w:lineRule="auto"/>
        <w:ind w:right="4110"/>
        <w:rPr>
          <w:rFonts w:ascii="Times New Roman" w:hAnsi="Times New Roman" w:cs="Times New Roman"/>
        </w:rPr>
      </w:pPr>
    </w:p>
    <w:p w14:paraId="54657922" w14:textId="2BA2AEAA" w:rsidR="007751C7" w:rsidRPr="00674D55" w:rsidRDefault="00182443">
      <w:pPr>
        <w:pStyle w:val="PDParagraphDefault"/>
        <w:spacing w:line="276" w:lineRule="auto"/>
        <w:ind w:right="4110"/>
        <w:rPr>
          <w:rFonts w:ascii="Times New Roman" w:hAnsi="Times New Roman" w:cs="Times New Roman"/>
        </w:rPr>
        <w:sectPr w:rsidR="007751C7" w:rsidRPr="00674D55">
          <w:footerReference w:type="default" r:id="rId9"/>
          <w:pgSz w:w="12240" w:h="15840" w:code="1"/>
          <w:pgMar w:top="1440" w:right="1440" w:bottom="1440" w:left="1440" w:header="240" w:footer="240" w:gutter="0"/>
          <w:cols w:space="720"/>
        </w:sectPr>
      </w:pPr>
      <w:r w:rsidRPr="00674D55">
        <w:rPr>
          <w:rFonts w:ascii="Times New Roman" w:hAnsi="Times New Roman" w:cs="Times New Roman"/>
          <w:b/>
          <w:bCs/>
          <w:sz w:val="21"/>
          <w:szCs w:val="21"/>
        </w:rPr>
        <w:t xml:space="preserve">Printed Name: </w:t>
      </w:r>
    </w:p>
    <w:p w14:paraId="53E4E9AA" w14:textId="28966229" w:rsidR="007751C7" w:rsidRPr="00674D55" w:rsidRDefault="00182443">
      <w:pPr>
        <w:pStyle w:val="PDParagraphDefault"/>
        <w:spacing w:before="135" w:line="276" w:lineRule="auto"/>
        <w:ind w:right="45"/>
        <w:jc w:val="center"/>
        <w:rPr>
          <w:rFonts w:ascii="Times New Roman" w:hAnsi="Times New Roman" w:cs="Times New Roman"/>
        </w:rPr>
      </w:pPr>
      <w:r w:rsidRPr="00674D55">
        <w:rPr>
          <w:rFonts w:ascii="Times New Roman" w:hAnsi="Times New Roman" w:cs="Times New Roman"/>
          <w:b/>
          <w:bCs/>
        </w:rPr>
        <w:lastRenderedPageBreak/>
        <w:t xml:space="preserve">Annex </w:t>
      </w:r>
      <w:r w:rsidR="00AD04F4">
        <w:rPr>
          <w:rFonts w:ascii="Times New Roman" w:hAnsi="Times New Roman" w:cs="Times New Roman"/>
          <w:b/>
          <w:bCs/>
        </w:rPr>
        <w:t>D</w:t>
      </w:r>
      <w:r w:rsidRPr="00674D55">
        <w:rPr>
          <w:rFonts w:ascii="Times New Roman" w:hAnsi="Times New Roman" w:cs="Times New Roman"/>
          <w:b/>
          <w:bCs/>
        </w:rPr>
        <w:t xml:space="preserve"> - Productive Work Environment/Sexual Harassment</w:t>
      </w:r>
    </w:p>
    <w:p w14:paraId="0FE4F035" w14:textId="77777777" w:rsidR="007751C7" w:rsidRPr="00674D55" w:rsidRDefault="007751C7">
      <w:pPr>
        <w:spacing w:after="0" w:line="240" w:lineRule="auto"/>
        <w:rPr>
          <w:rFonts w:ascii="Times New Roman" w:hAnsi="Times New Roman" w:cs="Times New Roman"/>
        </w:rPr>
      </w:pPr>
    </w:p>
    <w:p w14:paraId="5CDFE5BD"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Partners intends to provide for its employees, and non-employees (such as interns, volunteers, consultants, and independent contractors), a work environment that is pleasant, healthful, comfortable, and free from intimidation, hostility or other offenses which might interfere with their performance. Harassment of any sort – verbal, physical, environmental – is prohibited by this policy and will not be tolerated. Moreover, Partners will not tolerate harassment by any employee, non-employee, or member of the Partners network.</w:t>
      </w:r>
    </w:p>
    <w:p w14:paraId="147D5E40" w14:textId="77777777" w:rsidR="007751C7" w:rsidRPr="00674D55" w:rsidRDefault="007751C7">
      <w:pPr>
        <w:pStyle w:val="PDParagraphDefault"/>
        <w:spacing w:line="240" w:lineRule="auto"/>
        <w:jc w:val="both"/>
        <w:rPr>
          <w:rFonts w:ascii="Times New Roman" w:hAnsi="Times New Roman" w:cs="Times New Roman"/>
        </w:rPr>
      </w:pPr>
    </w:p>
    <w:p w14:paraId="289587E1"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w:t>
      </w:r>
    </w:p>
    <w:p w14:paraId="0B8A9949" w14:textId="77777777" w:rsidR="007751C7" w:rsidRPr="00674D55" w:rsidRDefault="007751C7">
      <w:pPr>
        <w:pStyle w:val="PDParagraphDefault"/>
        <w:spacing w:line="240" w:lineRule="auto"/>
        <w:jc w:val="both"/>
        <w:rPr>
          <w:rFonts w:ascii="Times New Roman" w:hAnsi="Times New Roman" w:cs="Times New Roman"/>
        </w:rPr>
      </w:pPr>
    </w:p>
    <w:p w14:paraId="5F273120"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Partners will not tolerate verbal or physical conduct which harasses, disrupts, or interferes with work performance or which creates an intimidating, offensive or hostile work environment. In order to avoid circumstances where harassment becomes severe or pervasive, employees and non-employees should report all incidents of harassment immediately. While all forms of harassment are prohibited, Partners emphasizes that sexual harassment is specifically prohibited. Each employee and non-employee has the responsibility to ensure that the workplace is free of any form of sexual harassment. No Partners employees, non-employees or members of the Partners network shall threaten or insinuate, either explicitly or implicitly, that any person’s refusal to submit to sexual advances will adversely affect the work.</w:t>
      </w:r>
    </w:p>
    <w:p w14:paraId="7D948DE2" w14:textId="77777777" w:rsidR="007751C7" w:rsidRPr="00674D55" w:rsidRDefault="007751C7">
      <w:pPr>
        <w:pStyle w:val="PDParagraphDefault"/>
        <w:spacing w:line="240" w:lineRule="auto"/>
        <w:jc w:val="both"/>
        <w:rPr>
          <w:rFonts w:ascii="Times New Roman" w:hAnsi="Times New Roman" w:cs="Times New Roman"/>
        </w:rPr>
      </w:pPr>
    </w:p>
    <w:p w14:paraId="47142192"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Other sexually harassing conduct in the workplace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 or transmission of sexually suggestive objects or pictures.</w:t>
      </w:r>
    </w:p>
    <w:p w14:paraId="6A58AB4A" w14:textId="77777777" w:rsidR="007751C7" w:rsidRPr="00674D55" w:rsidRDefault="007751C7">
      <w:pPr>
        <w:pStyle w:val="PDParagraphDefault"/>
        <w:spacing w:line="240" w:lineRule="auto"/>
        <w:jc w:val="both"/>
        <w:rPr>
          <w:rFonts w:ascii="Times New Roman" w:hAnsi="Times New Roman" w:cs="Times New Roman"/>
        </w:rPr>
      </w:pPr>
    </w:p>
    <w:p w14:paraId="66B01A23" w14:textId="77777777" w:rsidR="007751C7" w:rsidRPr="00674D55" w:rsidRDefault="00182443">
      <w:pPr>
        <w:pStyle w:val="Heading3"/>
        <w:spacing w:after="0" w:line="240" w:lineRule="auto"/>
        <w:ind w:left="300"/>
        <w:jc w:val="both"/>
        <w:rPr>
          <w:rFonts w:ascii="Times New Roman" w:hAnsi="Times New Roman" w:cs="Times New Roman"/>
        </w:rPr>
      </w:pPr>
      <w:r w:rsidRPr="00674D55">
        <w:rPr>
          <w:rFonts w:ascii="Times New Roman" w:hAnsi="Times New Roman" w:cs="Times New Roman"/>
          <w:color w:val="E44620"/>
          <w:sz w:val="21"/>
          <w:szCs w:val="21"/>
        </w:rPr>
        <w:t>Harassment Complaint Procedure</w:t>
      </w:r>
    </w:p>
    <w:p w14:paraId="0CE78BE8"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w:t>
      </w:r>
    </w:p>
    <w:p w14:paraId="29EEF8EE" w14:textId="77777777" w:rsidR="007751C7" w:rsidRPr="00674D55" w:rsidRDefault="007751C7">
      <w:pPr>
        <w:pStyle w:val="PDParagraphDefault"/>
        <w:spacing w:before="15" w:line="240" w:lineRule="auto"/>
        <w:rPr>
          <w:rFonts w:ascii="Times New Roman" w:hAnsi="Times New Roman" w:cs="Times New Roman"/>
        </w:rPr>
      </w:pPr>
    </w:p>
    <w:p w14:paraId="4FD09E66" w14:textId="77777777" w:rsidR="007751C7" w:rsidRPr="00674D55" w:rsidRDefault="00182443">
      <w:pPr>
        <w:pStyle w:val="Heading3"/>
        <w:spacing w:after="0" w:line="240" w:lineRule="auto"/>
        <w:ind w:left="300"/>
        <w:jc w:val="both"/>
        <w:rPr>
          <w:rFonts w:ascii="Times New Roman" w:hAnsi="Times New Roman" w:cs="Times New Roman"/>
        </w:rPr>
      </w:pPr>
      <w:r w:rsidRPr="00674D55">
        <w:rPr>
          <w:rFonts w:ascii="Times New Roman" w:hAnsi="Times New Roman" w:cs="Times New Roman"/>
          <w:color w:val="E44620"/>
          <w:sz w:val="21"/>
          <w:szCs w:val="21"/>
        </w:rPr>
        <w:t>Retaliation for Harassment Complaint</w:t>
      </w:r>
    </w:p>
    <w:p w14:paraId="11598407"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Partners prohibits any retaliation against anyone who legitimately exercise their rights under this policy or who participate in an investigation. There is to be no interference, coercion, discrimination, reprisal, or retaliation against any person for making a valid and truthful complaint or report of a violation. Any employees or non-employees who believe they are being discriminated against as a result of having legitimately filed a complaint or having truthfully participated in an investigation should immediately notify a member of management. Anyone who becomes aware of possible harassment or retaliation must immediately advise Partners of the Americas so it can be investigated in a timely and confidential manner.</w:t>
      </w:r>
    </w:p>
    <w:p w14:paraId="322AB345" w14:textId="77777777" w:rsidR="007751C7" w:rsidRPr="00674D55" w:rsidRDefault="007751C7">
      <w:pPr>
        <w:pStyle w:val="PDParagraphDefault"/>
        <w:spacing w:line="240" w:lineRule="auto"/>
        <w:jc w:val="both"/>
        <w:rPr>
          <w:rFonts w:ascii="Times New Roman" w:hAnsi="Times New Roman" w:cs="Times New Roman"/>
        </w:rPr>
      </w:pPr>
    </w:p>
    <w:p w14:paraId="2B2C36C8"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This policy applies to all individuals when interacting with members of the Partners staff or network.</w:t>
      </w:r>
    </w:p>
    <w:p w14:paraId="5A3E72E4" w14:textId="77777777" w:rsidR="007751C7" w:rsidRPr="00674D55" w:rsidRDefault="007751C7">
      <w:pPr>
        <w:pStyle w:val="PDParagraphDefault"/>
        <w:spacing w:line="240" w:lineRule="auto"/>
        <w:jc w:val="both"/>
        <w:rPr>
          <w:rFonts w:ascii="Times New Roman" w:hAnsi="Times New Roman" w:cs="Times New Roman"/>
        </w:rPr>
      </w:pPr>
    </w:p>
    <w:p w14:paraId="28CA85AC"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b/>
          <w:bCs/>
          <w:sz w:val="21"/>
          <w:szCs w:val="21"/>
        </w:rPr>
        <w:t>By signing below, I certify that I have read and understood the statement written above.</w:t>
      </w:r>
    </w:p>
    <w:p w14:paraId="7C76E016" w14:textId="77777777" w:rsidR="007751C7" w:rsidRPr="00674D55" w:rsidRDefault="007751C7">
      <w:pPr>
        <w:spacing w:after="0" w:line="240" w:lineRule="auto"/>
        <w:rPr>
          <w:rFonts w:ascii="Times New Roman" w:hAnsi="Times New Roman" w:cs="Times New Roman"/>
        </w:rPr>
      </w:pPr>
    </w:p>
    <w:p w14:paraId="777FAC91" w14:textId="77777777" w:rsidR="007751C7" w:rsidRPr="00674D55" w:rsidRDefault="007751C7">
      <w:pPr>
        <w:pStyle w:val="PDParagraphDefault"/>
        <w:spacing w:line="276" w:lineRule="auto"/>
        <w:ind w:right="4110"/>
        <w:rPr>
          <w:rFonts w:ascii="Times New Roman" w:hAnsi="Times New Roman" w:cs="Times New Roman"/>
        </w:rPr>
      </w:pPr>
    </w:p>
    <w:p w14:paraId="780C2B30" w14:textId="77777777" w:rsidR="007751C7" w:rsidRPr="00674D55" w:rsidRDefault="00182443">
      <w:pPr>
        <w:pStyle w:val="PDParagraphDefault"/>
        <w:spacing w:line="276" w:lineRule="auto"/>
        <w:ind w:right="4110"/>
        <w:rPr>
          <w:rFonts w:ascii="Times New Roman" w:hAnsi="Times New Roman" w:cs="Times New Roman"/>
        </w:rPr>
      </w:pPr>
      <w:r w:rsidRPr="00674D55">
        <w:rPr>
          <w:rFonts w:ascii="Times New Roman" w:hAnsi="Times New Roman" w:cs="Times New Roman"/>
          <w:b/>
          <w:bCs/>
          <w:sz w:val="21"/>
          <w:szCs w:val="21"/>
        </w:rPr>
        <w:lastRenderedPageBreak/>
        <w:t>Signature:</w:t>
      </w:r>
      <w:r w:rsidRPr="00674D55">
        <w:rPr>
          <w:rFonts w:ascii="Times New Roman" w:hAnsi="Times New Roman" w:cs="Times New Roman"/>
        </w:rPr>
        <w:tab/>
      </w:r>
    </w:p>
    <w:p w14:paraId="05E1BBAA" w14:textId="77777777" w:rsidR="007751C7" w:rsidRPr="00674D55" w:rsidRDefault="007751C7">
      <w:pPr>
        <w:pStyle w:val="PDParagraphDefault"/>
        <w:spacing w:line="276" w:lineRule="auto"/>
        <w:ind w:right="4110"/>
        <w:rPr>
          <w:rFonts w:ascii="Times New Roman" w:hAnsi="Times New Roman" w:cs="Times New Roman"/>
        </w:rPr>
      </w:pPr>
    </w:p>
    <w:p w14:paraId="3FE91989" w14:textId="77777777" w:rsidR="007751C7" w:rsidRPr="00674D55" w:rsidRDefault="00182443">
      <w:pPr>
        <w:pStyle w:val="PDParagraphDefault"/>
        <w:spacing w:line="276" w:lineRule="auto"/>
        <w:ind w:right="4110"/>
        <w:rPr>
          <w:rFonts w:ascii="Times New Roman" w:hAnsi="Times New Roman" w:cs="Times New Roman"/>
        </w:rPr>
      </w:pPr>
      <w:r w:rsidRPr="00674D55">
        <w:rPr>
          <w:rFonts w:ascii="Times New Roman" w:hAnsi="Times New Roman" w:cs="Times New Roman"/>
          <w:sz w:val="21"/>
          <w:szCs w:val="21"/>
        </w:rPr>
        <w:t>​</w:t>
      </w:r>
      <w:r w:rsidRPr="00674D55">
        <w:rPr>
          <w:rFonts w:ascii="Times New Roman" w:hAnsi="Times New Roman" w:cs="Times New Roman"/>
          <w:b/>
          <w:bCs/>
          <w:sz w:val="21"/>
          <w:szCs w:val="21"/>
        </w:rPr>
        <w:t>Date:</w:t>
      </w:r>
      <w:r w:rsidRPr="00674D55">
        <w:rPr>
          <w:rFonts w:ascii="Times New Roman" w:hAnsi="Times New Roman" w:cs="Times New Roman"/>
        </w:rPr>
        <w:tab/>
      </w:r>
      <w:r w:rsidRPr="00674D55">
        <w:rPr>
          <w:rFonts w:ascii="Times New Roman" w:hAnsi="Times New Roman" w:cs="Times New Roman"/>
          <w:b/>
          <w:bCs/>
          <w:sz w:val="21"/>
          <w:szCs w:val="21"/>
        </w:rPr>
        <w:t xml:space="preserve"> </w:t>
      </w:r>
    </w:p>
    <w:p w14:paraId="6C85801F" w14:textId="77777777" w:rsidR="007751C7" w:rsidRPr="00674D55" w:rsidRDefault="007751C7">
      <w:pPr>
        <w:pStyle w:val="PDParagraphDefault"/>
        <w:spacing w:line="276" w:lineRule="auto"/>
        <w:ind w:right="4110"/>
        <w:rPr>
          <w:rFonts w:ascii="Times New Roman" w:hAnsi="Times New Roman" w:cs="Times New Roman"/>
        </w:rPr>
      </w:pPr>
    </w:p>
    <w:p w14:paraId="58911FEB" w14:textId="564DB2DE" w:rsidR="007751C7" w:rsidRPr="00674D55" w:rsidRDefault="00182443">
      <w:pPr>
        <w:pStyle w:val="PDParagraphDefault"/>
        <w:spacing w:line="276" w:lineRule="auto"/>
        <w:ind w:right="4110"/>
        <w:rPr>
          <w:rFonts w:ascii="Times New Roman" w:hAnsi="Times New Roman" w:cs="Times New Roman"/>
        </w:rPr>
        <w:sectPr w:rsidR="007751C7" w:rsidRPr="00674D55">
          <w:footerReference w:type="default" r:id="rId10"/>
          <w:pgSz w:w="12240" w:h="15840" w:code="1"/>
          <w:pgMar w:top="1440" w:right="1440" w:bottom="1440" w:left="1440" w:header="240" w:footer="240" w:gutter="0"/>
          <w:cols w:space="720"/>
        </w:sectPr>
      </w:pPr>
      <w:r w:rsidRPr="00674D55">
        <w:rPr>
          <w:rFonts w:ascii="Times New Roman" w:hAnsi="Times New Roman" w:cs="Times New Roman"/>
          <w:b/>
          <w:bCs/>
          <w:sz w:val="21"/>
          <w:szCs w:val="21"/>
        </w:rPr>
        <w:t>Printed Name:</w:t>
      </w:r>
      <w:r w:rsidR="00674D55" w:rsidRPr="00674D55">
        <w:rPr>
          <w:rFonts w:ascii="Times New Roman" w:hAnsi="Times New Roman" w:cs="Times New Roman"/>
          <w:b/>
          <w:bCs/>
          <w:sz w:val="21"/>
          <w:szCs w:val="21"/>
        </w:rPr>
        <w:t xml:space="preserve"> </w:t>
      </w:r>
      <w:r w:rsidRPr="00674D55">
        <w:rPr>
          <w:rFonts w:ascii="Times New Roman" w:hAnsi="Times New Roman" w:cs="Times New Roman"/>
          <w:b/>
          <w:bCs/>
          <w:sz w:val="21"/>
          <w:szCs w:val="21"/>
        </w:rPr>
        <w:t>​</w:t>
      </w:r>
    </w:p>
    <w:p w14:paraId="5282618C" w14:textId="43336CDC" w:rsidR="007751C7" w:rsidRPr="00674D55" w:rsidRDefault="00182443">
      <w:pPr>
        <w:pStyle w:val="PDParagraphDefault"/>
        <w:spacing w:before="135" w:line="276" w:lineRule="auto"/>
        <w:ind w:right="45"/>
        <w:jc w:val="center"/>
        <w:rPr>
          <w:rFonts w:ascii="Times New Roman" w:hAnsi="Times New Roman" w:cs="Times New Roman"/>
        </w:rPr>
      </w:pPr>
      <w:r w:rsidRPr="00674D55">
        <w:rPr>
          <w:rFonts w:ascii="Times New Roman" w:hAnsi="Times New Roman" w:cs="Times New Roman"/>
          <w:b/>
          <w:bCs/>
        </w:rPr>
        <w:lastRenderedPageBreak/>
        <w:t xml:space="preserve">ANNEX </w:t>
      </w:r>
      <w:r w:rsidR="00AD04F4">
        <w:rPr>
          <w:rFonts w:ascii="Times New Roman" w:hAnsi="Times New Roman" w:cs="Times New Roman"/>
          <w:b/>
          <w:bCs/>
        </w:rPr>
        <w:t>E</w:t>
      </w:r>
      <w:r w:rsidRPr="00674D55">
        <w:rPr>
          <w:rFonts w:ascii="Times New Roman" w:hAnsi="Times New Roman" w:cs="Times New Roman"/>
          <w:b/>
          <w:bCs/>
        </w:rPr>
        <w:t xml:space="preserve"> -Non-Discrimination/Affirmative Action</w:t>
      </w:r>
    </w:p>
    <w:p w14:paraId="6EE51644" w14:textId="77777777" w:rsidR="007751C7" w:rsidRPr="00674D55" w:rsidRDefault="007751C7">
      <w:pPr>
        <w:spacing w:after="0" w:line="240" w:lineRule="auto"/>
        <w:rPr>
          <w:rFonts w:ascii="Times New Roman" w:hAnsi="Times New Roman" w:cs="Times New Roman"/>
        </w:rPr>
      </w:pPr>
    </w:p>
    <w:p w14:paraId="659429CF" w14:textId="77777777" w:rsidR="007751C7" w:rsidRPr="00674D55" w:rsidRDefault="00182443">
      <w:pPr>
        <w:pStyle w:val="PDParagraphDefault"/>
        <w:spacing w:line="276" w:lineRule="auto"/>
        <w:jc w:val="both"/>
        <w:rPr>
          <w:rFonts w:ascii="Times New Roman" w:hAnsi="Times New Roman" w:cs="Times New Roman"/>
        </w:rPr>
      </w:pPr>
      <w:r w:rsidRPr="00674D55">
        <w:rPr>
          <w:rFonts w:ascii="Times New Roman" w:hAnsi="Times New Roman" w:cs="Times New Roman"/>
          <w:sz w:val="21"/>
          <w:szCs w:val="21"/>
        </w:rPr>
        <w:t>Partners of the Americas is an equal opportunity employer. Partners does not discriminate regardless of actual or perceived race, creed, color, sex (including pregnancy, childbirth and other pregnancy-related conditions), religion, national origin, citizenship, sexual orientation, personal appearance, gender identity or expression, physical or mental handicap or disability, age (18 or over), marital status (including parenthood), family responsibilities, matriculation, genetic information, political affiliation, veteran status or any other areas of discrimination prohibited by applicable law. This policy applies to all terms, conditions, and privileges of employment including hiring, training and staff development, promotion, and compensation.</w:t>
      </w:r>
    </w:p>
    <w:p w14:paraId="0014D4D4" w14:textId="77777777" w:rsidR="007751C7" w:rsidRPr="00674D55" w:rsidRDefault="007751C7">
      <w:pPr>
        <w:pStyle w:val="PDParagraphDefault"/>
        <w:spacing w:line="276" w:lineRule="auto"/>
        <w:jc w:val="both"/>
        <w:rPr>
          <w:rFonts w:ascii="Times New Roman" w:hAnsi="Times New Roman" w:cs="Times New Roman"/>
        </w:rPr>
      </w:pPr>
    </w:p>
    <w:p w14:paraId="3A356856" w14:textId="77777777" w:rsidR="007751C7" w:rsidRPr="00674D55" w:rsidRDefault="00182443">
      <w:pPr>
        <w:pStyle w:val="PDParagraphDefault"/>
        <w:spacing w:line="276" w:lineRule="auto"/>
        <w:jc w:val="both"/>
        <w:rPr>
          <w:rFonts w:ascii="Times New Roman" w:hAnsi="Times New Roman" w:cs="Times New Roman"/>
        </w:rPr>
      </w:pPr>
      <w:r w:rsidRPr="00674D55">
        <w:rPr>
          <w:rFonts w:ascii="Times New Roman" w:hAnsi="Times New Roman" w:cs="Times New Roman"/>
          <w:sz w:val="21"/>
          <w:szCs w:val="21"/>
        </w:rPr>
        <w:t>Partners promotes diversity and equal opportunity in the workplace in accordance with all applicable Federal and local law requirements.</w:t>
      </w:r>
    </w:p>
    <w:p w14:paraId="2DF0823D" w14:textId="77777777" w:rsidR="007751C7" w:rsidRPr="00674D55" w:rsidRDefault="007751C7">
      <w:pPr>
        <w:pStyle w:val="PDParagraphDefault"/>
        <w:spacing w:line="276" w:lineRule="auto"/>
        <w:jc w:val="both"/>
        <w:rPr>
          <w:rFonts w:ascii="Times New Roman" w:hAnsi="Times New Roman" w:cs="Times New Roman"/>
        </w:rPr>
      </w:pPr>
    </w:p>
    <w:p w14:paraId="7EC11AD9" w14:textId="77777777" w:rsidR="007751C7" w:rsidRPr="00674D55" w:rsidRDefault="00182443">
      <w:pPr>
        <w:pStyle w:val="PDParagraphDefault"/>
        <w:spacing w:line="276" w:lineRule="auto"/>
        <w:jc w:val="both"/>
        <w:rPr>
          <w:rFonts w:ascii="Times New Roman" w:hAnsi="Times New Roman" w:cs="Times New Roman"/>
        </w:rPr>
      </w:pPr>
      <w:r w:rsidRPr="00674D55">
        <w:rPr>
          <w:rFonts w:ascii="Times New Roman" w:hAnsi="Times New Roman" w:cs="Times New Roman"/>
          <w:sz w:val="21"/>
          <w:szCs w:val="21"/>
        </w:rPr>
        <w:t>Employees with questions or concerns about any type of discrimination in the workplace are encouraged to contact their supervisor. If you believe that you have been the victim of any type of discrimination or are aware of such conduct, you must promptly notify your supervisor or a Senior Manager of Partners. Employees may raise concerns and make reports without fear of reprisal. Anyone found to be engaging in any type of unlawful discrimination will be subject to disciplinary action, up to and including termination of employment.</w:t>
      </w:r>
    </w:p>
    <w:p w14:paraId="512FFBFB" w14:textId="77777777" w:rsidR="007751C7" w:rsidRPr="00674D55" w:rsidRDefault="007751C7">
      <w:pPr>
        <w:pStyle w:val="PDParagraphDefault"/>
        <w:spacing w:line="276" w:lineRule="auto"/>
        <w:jc w:val="both"/>
        <w:rPr>
          <w:rFonts w:ascii="Times New Roman" w:hAnsi="Times New Roman" w:cs="Times New Roman"/>
        </w:rPr>
      </w:pPr>
    </w:p>
    <w:p w14:paraId="38E29D7B" w14:textId="77777777" w:rsidR="007751C7" w:rsidRPr="00674D55" w:rsidRDefault="00182443" w:rsidP="00AD04F4">
      <w:pPr>
        <w:pStyle w:val="Heading3"/>
        <w:spacing w:after="0" w:line="276" w:lineRule="auto"/>
        <w:jc w:val="both"/>
        <w:rPr>
          <w:rFonts w:ascii="Times New Roman" w:hAnsi="Times New Roman" w:cs="Times New Roman"/>
        </w:rPr>
      </w:pPr>
      <w:r w:rsidRPr="00674D55">
        <w:rPr>
          <w:rFonts w:ascii="Times New Roman" w:hAnsi="Times New Roman" w:cs="Times New Roman"/>
          <w:color w:val="FF5050"/>
          <w:sz w:val="21"/>
          <w:szCs w:val="21"/>
        </w:rPr>
        <w:t>Persons with Disabilities</w:t>
      </w:r>
    </w:p>
    <w:p w14:paraId="68C05498" w14:textId="77777777" w:rsidR="007751C7" w:rsidRPr="00674D55" w:rsidRDefault="00182443">
      <w:pPr>
        <w:pStyle w:val="PDParagraphDefault"/>
        <w:spacing w:line="276" w:lineRule="auto"/>
        <w:jc w:val="both"/>
        <w:rPr>
          <w:rFonts w:ascii="Times New Roman" w:hAnsi="Times New Roman" w:cs="Times New Roman"/>
        </w:rPr>
      </w:pPr>
      <w:r w:rsidRPr="00674D55">
        <w:rPr>
          <w:rFonts w:ascii="Times New Roman" w:hAnsi="Times New Roman" w:cs="Times New Roman"/>
          <w:sz w:val="21"/>
          <w:szCs w:val="21"/>
        </w:rPr>
        <w:t>As part of its commitment to a diverse workforce, Partners does not discriminate in its hiring or employment practices against qualified individuals with disabilities who can perform the essential job functions with or without reasonable accommodation. In compliance with the Americans with Disabilities Act, Partners adheres to the following guidelines:</w:t>
      </w:r>
    </w:p>
    <w:p w14:paraId="357A2E0D" w14:textId="77777777" w:rsidR="007751C7" w:rsidRPr="00674D55" w:rsidRDefault="007751C7">
      <w:pPr>
        <w:pStyle w:val="PDParagraphDefault"/>
        <w:spacing w:line="276" w:lineRule="auto"/>
        <w:jc w:val="both"/>
        <w:rPr>
          <w:rFonts w:ascii="Times New Roman" w:hAnsi="Times New Roman" w:cs="Times New Roman"/>
        </w:rPr>
      </w:pPr>
    </w:p>
    <w:p w14:paraId="2B45729B" w14:textId="77777777" w:rsidR="007751C7" w:rsidRPr="00674D55" w:rsidRDefault="00182443">
      <w:pPr>
        <w:pStyle w:val="PDParagraphDefault"/>
        <w:numPr>
          <w:ilvl w:val="0"/>
          <w:numId w:val="5"/>
        </w:numPr>
        <w:spacing w:line="276" w:lineRule="auto"/>
        <w:jc w:val="both"/>
        <w:rPr>
          <w:rFonts w:ascii="Times New Roman" w:hAnsi="Times New Roman" w:cs="Times New Roman"/>
        </w:rPr>
      </w:pPr>
      <w:r w:rsidRPr="00674D55">
        <w:rPr>
          <w:rFonts w:ascii="Times New Roman" w:hAnsi="Times New Roman" w:cs="Times New Roman"/>
          <w:sz w:val="21"/>
          <w:szCs w:val="21"/>
        </w:rPr>
        <w:t>The application process is used solely to determine whether a candidate's qualifications and abilities reasonably match job requirements. Therefore, applicants are not queried about their physical condition or medical history (except where it appears that essential job functions could not be performed without accommodations, in which case only appropriate inquiries relating to functional limitations are made).</w:t>
      </w:r>
    </w:p>
    <w:p w14:paraId="224A5B88" w14:textId="77777777" w:rsidR="007751C7" w:rsidRPr="00674D55" w:rsidRDefault="00182443">
      <w:pPr>
        <w:pStyle w:val="PDParagraphDefault"/>
        <w:numPr>
          <w:ilvl w:val="0"/>
          <w:numId w:val="5"/>
        </w:numPr>
        <w:spacing w:line="276" w:lineRule="auto"/>
        <w:jc w:val="both"/>
        <w:rPr>
          <w:rFonts w:ascii="Times New Roman" w:hAnsi="Times New Roman" w:cs="Times New Roman"/>
        </w:rPr>
      </w:pPr>
      <w:r w:rsidRPr="00674D55">
        <w:rPr>
          <w:rFonts w:ascii="Times New Roman" w:hAnsi="Times New Roman" w:cs="Times New Roman"/>
          <w:sz w:val="21"/>
          <w:szCs w:val="21"/>
        </w:rPr>
        <w:t>Partners will make reasonable accommodations to enable a qualified individual with a disability to perform essential job functions, unless doing so will create an undue hardship.</w:t>
      </w:r>
    </w:p>
    <w:p w14:paraId="19A6453A" w14:textId="77777777" w:rsidR="007751C7" w:rsidRPr="00674D55" w:rsidRDefault="00182443">
      <w:pPr>
        <w:pStyle w:val="PDParagraphDefault"/>
        <w:numPr>
          <w:ilvl w:val="0"/>
          <w:numId w:val="5"/>
        </w:numPr>
        <w:spacing w:line="276" w:lineRule="auto"/>
        <w:jc w:val="both"/>
        <w:rPr>
          <w:rFonts w:ascii="Times New Roman" w:hAnsi="Times New Roman" w:cs="Times New Roman"/>
        </w:rPr>
      </w:pPr>
      <w:r w:rsidRPr="00674D55">
        <w:rPr>
          <w:rFonts w:ascii="Times New Roman" w:hAnsi="Times New Roman" w:cs="Times New Roman"/>
          <w:sz w:val="21"/>
          <w:szCs w:val="21"/>
        </w:rPr>
        <w:t>Employees who need a reasonable accommodation should inform their supervisor or a Senior Manager of Partners as soon as possible and Partners will engage in an interactive process with the employee to evaluate potential accommodations.</w:t>
      </w:r>
    </w:p>
    <w:p w14:paraId="1ABA8D3A" w14:textId="77777777" w:rsidR="007751C7" w:rsidRPr="00674D55" w:rsidRDefault="007751C7">
      <w:pPr>
        <w:pStyle w:val="PDParagraphDefault"/>
        <w:spacing w:line="276" w:lineRule="auto"/>
        <w:jc w:val="both"/>
        <w:rPr>
          <w:rFonts w:ascii="Times New Roman" w:hAnsi="Times New Roman" w:cs="Times New Roman"/>
        </w:rPr>
      </w:pPr>
    </w:p>
    <w:p w14:paraId="01C8A4AB" w14:textId="77777777" w:rsidR="007751C7" w:rsidRPr="00674D55" w:rsidRDefault="00182443">
      <w:pPr>
        <w:pStyle w:val="PDParagraphDefault"/>
        <w:spacing w:line="276" w:lineRule="auto"/>
        <w:jc w:val="both"/>
        <w:rPr>
          <w:rFonts w:ascii="Times New Roman" w:hAnsi="Times New Roman" w:cs="Times New Roman"/>
        </w:rPr>
      </w:pPr>
      <w:r w:rsidRPr="00674D55">
        <w:rPr>
          <w:rFonts w:ascii="Times New Roman" w:hAnsi="Times New Roman" w:cs="Times New Roman"/>
          <w:b/>
          <w:bCs/>
          <w:sz w:val="21"/>
          <w:szCs w:val="21"/>
        </w:rPr>
        <w:t>By signing below, I certify that I have read and understood the statement written above.</w:t>
      </w:r>
    </w:p>
    <w:p w14:paraId="0961E940" w14:textId="77777777" w:rsidR="007751C7" w:rsidRPr="00674D55" w:rsidRDefault="007751C7">
      <w:pPr>
        <w:spacing w:after="0" w:line="240" w:lineRule="auto"/>
        <w:rPr>
          <w:rFonts w:ascii="Times New Roman" w:hAnsi="Times New Roman" w:cs="Times New Roman"/>
        </w:rPr>
      </w:pPr>
    </w:p>
    <w:p w14:paraId="0C3DE76A" w14:textId="77777777" w:rsidR="007751C7" w:rsidRPr="00674D55" w:rsidRDefault="007751C7">
      <w:pPr>
        <w:pStyle w:val="PDParagraphDefault"/>
        <w:spacing w:line="276" w:lineRule="auto"/>
        <w:ind w:right="4110"/>
        <w:rPr>
          <w:rFonts w:ascii="Times New Roman" w:hAnsi="Times New Roman" w:cs="Times New Roman"/>
        </w:rPr>
      </w:pPr>
    </w:p>
    <w:p w14:paraId="3DE38997" w14:textId="77777777" w:rsidR="007751C7" w:rsidRPr="00674D55" w:rsidRDefault="00182443">
      <w:pPr>
        <w:pStyle w:val="PDParagraphDefault"/>
        <w:spacing w:line="276" w:lineRule="auto"/>
        <w:ind w:right="4110"/>
        <w:rPr>
          <w:rFonts w:ascii="Times New Roman" w:hAnsi="Times New Roman" w:cs="Times New Roman"/>
        </w:rPr>
      </w:pPr>
      <w:r w:rsidRPr="00674D55">
        <w:rPr>
          <w:rFonts w:ascii="Times New Roman" w:hAnsi="Times New Roman" w:cs="Times New Roman"/>
          <w:b/>
          <w:bCs/>
          <w:sz w:val="21"/>
          <w:szCs w:val="21"/>
        </w:rPr>
        <w:t>Signature:</w:t>
      </w:r>
      <w:r w:rsidRPr="00674D55">
        <w:rPr>
          <w:rFonts w:ascii="Times New Roman" w:hAnsi="Times New Roman" w:cs="Times New Roman"/>
        </w:rPr>
        <w:tab/>
      </w:r>
    </w:p>
    <w:p w14:paraId="5D224A5C" w14:textId="77777777" w:rsidR="007751C7" w:rsidRPr="00674D55" w:rsidRDefault="007751C7">
      <w:pPr>
        <w:pStyle w:val="PDParagraphDefault"/>
        <w:spacing w:line="276" w:lineRule="auto"/>
        <w:ind w:right="4110"/>
        <w:rPr>
          <w:rFonts w:ascii="Times New Roman" w:hAnsi="Times New Roman" w:cs="Times New Roman"/>
        </w:rPr>
      </w:pPr>
    </w:p>
    <w:p w14:paraId="078BA2F0" w14:textId="77777777" w:rsidR="007751C7" w:rsidRPr="00674D55" w:rsidRDefault="00182443">
      <w:pPr>
        <w:pStyle w:val="PDParagraphDefault"/>
        <w:spacing w:line="276" w:lineRule="auto"/>
        <w:ind w:right="4110"/>
        <w:rPr>
          <w:rFonts w:ascii="Times New Roman" w:hAnsi="Times New Roman" w:cs="Times New Roman"/>
        </w:rPr>
      </w:pPr>
      <w:r w:rsidRPr="00674D55">
        <w:rPr>
          <w:rFonts w:ascii="Times New Roman" w:hAnsi="Times New Roman" w:cs="Times New Roman"/>
          <w:sz w:val="21"/>
          <w:szCs w:val="21"/>
        </w:rPr>
        <w:t>​</w:t>
      </w:r>
      <w:r w:rsidRPr="00674D55">
        <w:rPr>
          <w:rFonts w:ascii="Times New Roman" w:hAnsi="Times New Roman" w:cs="Times New Roman"/>
          <w:b/>
          <w:bCs/>
          <w:sz w:val="21"/>
          <w:szCs w:val="21"/>
        </w:rPr>
        <w:t>Date:</w:t>
      </w:r>
      <w:r w:rsidRPr="00674D55">
        <w:rPr>
          <w:rFonts w:ascii="Times New Roman" w:hAnsi="Times New Roman" w:cs="Times New Roman"/>
        </w:rPr>
        <w:tab/>
      </w:r>
      <w:r w:rsidRPr="00674D55">
        <w:rPr>
          <w:rFonts w:ascii="Times New Roman" w:hAnsi="Times New Roman" w:cs="Times New Roman"/>
          <w:b/>
          <w:bCs/>
          <w:sz w:val="21"/>
          <w:szCs w:val="21"/>
        </w:rPr>
        <w:t xml:space="preserve"> </w:t>
      </w:r>
    </w:p>
    <w:p w14:paraId="12F679CD" w14:textId="77777777" w:rsidR="007751C7" w:rsidRPr="00674D55" w:rsidRDefault="007751C7">
      <w:pPr>
        <w:pStyle w:val="PDParagraphDefault"/>
        <w:spacing w:line="276" w:lineRule="auto"/>
        <w:ind w:right="4110"/>
        <w:rPr>
          <w:rFonts w:ascii="Times New Roman" w:hAnsi="Times New Roman" w:cs="Times New Roman"/>
        </w:rPr>
      </w:pPr>
    </w:p>
    <w:p w14:paraId="14AB722F" w14:textId="7DD3CD5B" w:rsidR="007751C7" w:rsidRPr="00674D55" w:rsidRDefault="00182443">
      <w:pPr>
        <w:pStyle w:val="PDParagraphDefault"/>
        <w:spacing w:line="276" w:lineRule="auto"/>
        <w:ind w:right="4110"/>
        <w:rPr>
          <w:rFonts w:ascii="Times New Roman" w:hAnsi="Times New Roman" w:cs="Times New Roman"/>
        </w:rPr>
        <w:sectPr w:rsidR="007751C7" w:rsidRPr="00674D55">
          <w:footerReference w:type="default" r:id="rId11"/>
          <w:pgSz w:w="12240" w:h="15840" w:code="1"/>
          <w:pgMar w:top="1440" w:right="1440" w:bottom="1440" w:left="1440" w:header="240" w:footer="240" w:gutter="0"/>
          <w:cols w:space="720"/>
        </w:sectPr>
      </w:pPr>
      <w:r w:rsidRPr="00674D55">
        <w:rPr>
          <w:rFonts w:ascii="Times New Roman" w:hAnsi="Times New Roman" w:cs="Times New Roman"/>
          <w:b/>
          <w:bCs/>
          <w:sz w:val="21"/>
          <w:szCs w:val="21"/>
        </w:rPr>
        <w:t xml:space="preserve">Printed Name: </w:t>
      </w:r>
    </w:p>
    <w:p w14:paraId="10483E35" w14:textId="15F3A363" w:rsidR="007751C7" w:rsidRPr="00674D55" w:rsidRDefault="00182443">
      <w:pPr>
        <w:pStyle w:val="PDParagraphDefault"/>
        <w:spacing w:before="135" w:line="276" w:lineRule="auto"/>
        <w:ind w:right="45"/>
        <w:jc w:val="center"/>
        <w:rPr>
          <w:rFonts w:ascii="Times New Roman" w:hAnsi="Times New Roman" w:cs="Times New Roman"/>
        </w:rPr>
      </w:pPr>
      <w:r w:rsidRPr="00674D55">
        <w:rPr>
          <w:rFonts w:ascii="Times New Roman" w:hAnsi="Times New Roman" w:cs="Times New Roman"/>
          <w:b/>
          <w:bCs/>
        </w:rPr>
        <w:lastRenderedPageBreak/>
        <w:t xml:space="preserve">ANNEX </w:t>
      </w:r>
      <w:r w:rsidR="00AD04F4">
        <w:rPr>
          <w:rFonts w:ascii="Times New Roman" w:hAnsi="Times New Roman" w:cs="Times New Roman"/>
          <w:b/>
          <w:bCs/>
        </w:rPr>
        <w:t>F</w:t>
      </w:r>
      <w:r w:rsidRPr="00674D55">
        <w:rPr>
          <w:rFonts w:ascii="Times New Roman" w:hAnsi="Times New Roman" w:cs="Times New Roman"/>
          <w:b/>
          <w:bCs/>
        </w:rPr>
        <w:t xml:space="preserve"> -Sexual Exploitation and Abuse Prevention Code of Conduct</w:t>
      </w:r>
    </w:p>
    <w:p w14:paraId="3E873585" w14:textId="77777777" w:rsidR="007751C7" w:rsidRPr="00674D55" w:rsidRDefault="007751C7">
      <w:pPr>
        <w:spacing w:after="0" w:line="240" w:lineRule="auto"/>
        <w:rPr>
          <w:rFonts w:ascii="Times New Roman" w:hAnsi="Times New Roman" w:cs="Times New Roman"/>
        </w:rPr>
      </w:pPr>
    </w:p>
    <w:p w14:paraId="641D06FB"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14:paraId="48A1B8F4" w14:textId="77777777" w:rsidR="007751C7" w:rsidRPr="00674D55" w:rsidRDefault="007751C7">
      <w:pPr>
        <w:pStyle w:val="PDParagraphDefault"/>
        <w:spacing w:line="240" w:lineRule="auto"/>
        <w:jc w:val="both"/>
        <w:rPr>
          <w:rFonts w:ascii="Times New Roman" w:hAnsi="Times New Roman" w:cs="Times New Roman"/>
        </w:rPr>
      </w:pPr>
    </w:p>
    <w:p w14:paraId="7F414673" w14:textId="77777777" w:rsidR="007751C7" w:rsidRPr="00674D55" w:rsidRDefault="00182443">
      <w:pPr>
        <w:pStyle w:val="Heading2"/>
        <w:spacing w:after="0" w:line="240" w:lineRule="auto"/>
        <w:jc w:val="both"/>
        <w:rPr>
          <w:rFonts w:ascii="Times New Roman" w:hAnsi="Times New Roman" w:cs="Times New Roman"/>
        </w:rPr>
      </w:pPr>
      <w:r w:rsidRPr="00674D55">
        <w:rPr>
          <w:rFonts w:ascii="Times New Roman" w:hAnsi="Times New Roman" w:cs="Times New Roman"/>
          <w:color w:val="FF5050"/>
          <w:sz w:val="21"/>
          <w:szCs w:val="21"/>
        </w:rPr>
        <w:t>Sexual Exploitation &amp; Abuse Prevention</w:t>
      </w:r>
    </w:p>
    <w:p w14:paraId="06389381"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POA is committed to providing a safe and supportive working environment, free from sexual abuse, exploitation, and harassment for all program beneficiaries (hereafter referred to as “Participants”) who attend or participate in programs, activities, and/or events sponsored by the organization. Sexual exploitation and abuse (SEA) of any sort – verbal or physical – is prohibited and will not be tolerated by POA. Moreover, POA will not tolerate acts of SEA by any employee, non-employee, members of the Board of Directors, members of a partner organization with a contractual relationship with POA, or members of the POA network, including but not limited to consultants, volunteers, and Chapter members implementing programs on behalf of POA (hereafter referred to as a “POA Affiliate”). This policy applies to all POA Affiliates interacting with Participants.</w:t>
      </w:r>
    </w:p>
    <w:p w14:paraId="437F7ABA" w14:textId="77777777" w:rsidR="007751C7" w:rsidRPr="00674D55" w:rsidRDefault="007751C7">
      <w:pPr>
        <w:pStyle w:val="PDParagraphDefault"/>
        <w:spacing w:line="240" w:lineRule="auto"/>
        <w:jc w:val="both"/>
        <w:rPr>
          <w:rFonts w:ascii="Times New Roman" w:hAnsi="Times New Roman" w:cs="Times New Roman"/>
        </w:rPr>
      </w:pPr>
    </w:p>
    <w:p w14:paraId="0C941AA0"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POA recognizes the unequal power dynamic that may exist between POA Affiliates and Participants, and therefore the potential for exploitation in its work. POA further recognizes that exploitation undermines the credibility of its work and severely harms victims of these exploitative acts and their families and communities. No POA Affiliate shall threaten or insinuate, either explicitly or implicitly, that any person’s refusal to submit to sexual advances will adversely affect them.</w:t>
      </w:r>
    </w:p>
    <w:p w14:paraId="28CE1291" w14:textId="77777777" w:rsidR="007751C7" w:rsidRPr="00674D55" w:rsidRDefault="007751C7">
      <w:pPr>
        <w:pStyle w:val="PDParagraphDefault"/>
        <w:spacing w:line="240" w:lineRule="auto"/>
        <w:jc w:val="both"/>
        <w:rPr>
          <w:rFonts w:ascii="Times New Roman" w:hAnsi="Times New Roman" w:cs="Times New Roman"/>
        </w:rPr>
      </w:pPr>
    </w:p>
    <w:p w14:paraId="04AAFF20"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POA Affiliates will respond to Participants with respect, consideration, and equal treatment, regardless of sex, gender, race, religion, sexual orientation, culture, ability, or socio- economic status. POA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12">
        <w:r w:rsidRPr="00674D55">
          <w:rPr>
            <w:rStyle w:val="Hyperlink"/>
            <w:rFonts w:ascii="Times New Roman" w:hAnsi="Times New Roman" w:cs="Times New Roman"/>
            <w:color w:val="0563C1"/>
            <w:sz w:val="21"/>
            <w:szCs w:val="21"/>
          </w:rPr>
          <w:t>ST/SGB/2003/13</w:t>
        </w:r>
      </w:hyperlink>
      <w:r w:rsidRPr="00674D55">
        <w:rPr>
          <w:rFonts w:ascii="Times New Roman" w:hAnsi="Times New Roman" w:cs="Times New Roman"/>
          <w:sz w:val="21"/>
          <w:szCs w:val="21"/>
        </w:rPr>
        <w:t>). Thus, as a condition of their employment or engagement, POA Affiliates must acknowledge and agree to the following core principles which are consistent with Section 3 of the U.N. Secretary-General’s Bulletin (</w:t>
      </w:r>
      <w:hyperlink r:id="rId13">
        <w:r w:rsidRPr="00674D55">
          <w:rPr>
            <w:rStyle w:val="Hyperlink"/>
            <w:rFonts w:ascii="Times New Roman" w:hAnsi="Times New Roman" w:cs="Times New Roman"/>
            <w:color w:val="0563C1"/>
            <w:sz w:val="21"/>
            <w:szCs w:val="21"/>
          </w:rPr>
          <w:t>ST/SGB/2003/13</w:t>
        </w:r>
      </w:hyperlink>
      <w:r w:rsidRPr="00674D55">
        <w:rPr>
          <w:rFonts w:ascii="Times New Roman" w:hAnsi="Times New Roman" w:cs="Times New Roman"/>
          <w:sz w:val="21"/>
          <w:szCs w:val="21"/>
        </w:rPr>
        <w:t>):</w:t>
      </w:r>
    </w:p>
    <w:p w14:paraId="2F0A15D0" w14:textId="77777777" w:rsidR="007751C7" w:rsidRPr="00674D55" w:rsidRDefault="00182443">
      <w:pPr>
        <w:pStyle w:val="PDParagraphDefault"/>
        <w:numPr>
          <w:ilvl w:val="0"/>
          <w:numId w:val="6"/>
        </w:numPr>
        <w:spacing w:line="240" w:lineRule="auto"/>
        <w:jc w:val="both"/>
        <w:rPr>
          <w:rFonts w:ascii="Times New Roman" w:hAnsi="Times New Roman" w:cs="Times New Roman"/>
        </w:rPr>
      </w:pPr>
      <w:r w:rsidRPr="00674D55">
        <w:rPr>
          <w:rFonts w:ascii="Times New Roman" w:hAnsi="Times New Roman" w:cs="Times New Roman"/>
          <w:sz w:val="21"/>
          <w:szCs w:val="21"/>
        </w:rPr>
        <w:t>Sexual exploitation and abuse by a POA Affiliate constitute acts of gross misconduct and are therefore grounds for termination of employment and/or relationship.</w:t>
      </w:r>
    </w:p>
    <w:p w14:paraId="30F3A654" w14:textId="77777777" w:rsidR="007751C7" w:rsidRPr="00674D55" w:rsidRDefault="00182443">
      <w:pPr>
        <w:pStyle w:val="PDParagraphDefault"/>
        <w:numPr>
          <w:ilvl w:val="0"/>
          <w:numId w:val="6"/>
        </w:numPr>
        <w:spacing w:line="240" w:lineRule="auto"/>
        <w:jc w:val="both"/>
        <w:rPr>
          <w:rFonts w:ascii="Times New Roman" w:hAnsi="Times New Roman" w:cs="Times New Roman"/>
        </w:rPr>
      </w:pPr>
      <w:r w:rsidRPr="00674D55">
        <w:rPr>
          <w:rFonts w:ascii="Times New Roman" w:hAnsi="Times New Roman" w:cs="Times New Roman"/>
          <w:sz w:val="21"/>
          <w:szCs w:val="21"/>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0E40AF39" w14:textId="77777777" w:rsidR="007751C7" w:rsidRPr="00674D55" w:rsidRDefault="00182443">
      <w:pPr>
        <w:pStyle w:val="PDParagraphDefault"/>
        <w:numPr>
          <w:ilvl w:val="0"/>
          <w:numId w:val="6"/>
        </w:numPr>
        <w:spacing w:line="240" w:lineRule="auto"/>
        <w:jc w:val="both"/>
        <w:rPr>
          <w:rFonts w:ascii="Times New Roman" w:hAnsi="Times New Roman" w:cs="Times New Roman"/>
        </w:rPr>
      </w:pPr>
      <w:r w:rsidRPr="00674D55">
        <w:rPr>
          <w:rFonts w:ascii="Times New Roman" w:hAnsi="Times New Roman" w:cs="Times New Roman"/>
          <w:sz w:val="21"/>
          <w:szCs w:val="21"/>
        </w:rPr>
        <w:t>Exchange of money, employment, goods, or services for sex, including sexual favors or other forms of humiliating, degrading, or exploitative behavior, is prohibited. This includes exchange of assistance that is due to beneficiaries.</w:t>
      </w:r>
    </w:p>
    <w:p w14:paraId="628ED4DA" w14:textId="77777777" w:rsidR="007751C7" w:rsidRPr="00674D55" w:rsidRDefault="00182443">
      <w:pPr>
        <w:pStyle w:val="PDParagraphDefault"/>
        <w:numPr>
          <w:ilvl w:val="0"/>
          <w:numId w:val="6"/>
        </w:numPr>
        <w:spacing w:line="240" w:lineRule="auto"/>
        <w:jc w:val="both"/>
        <w:rPr>
          <w:rFonts w:ascii="Times New Roman" w:hAnsi="Times New Roman" w:cs="Times New Roman"/>
        </w:rPr>
      </w:pPr>
      <w:r w:rsidRPr="00674D55">
        <w:rPr>
          <w:rFonts w:ascii="Times New Roman" w:hAnsi="Times New Roman" w:cs="Times New Roman"/>
          <w:sz w:val="21"/>
          <w:szCs w:val="21"/>
        </w:rPr>
        <w:t>Sexual relationships between POA Affiliates and Participants are prohibited since they are based on inherently unequal power dynamics. Such relationships undermine the credibility and integrity of humanitarian aid work.</w:t>
      </w:r>
    </w:p>
    <w:p w14:paraId="1C88A369" w14:textId="77777777" w:rsidR="007751C7" w:rsidRPr="00674D55" w:rsidRDefault="00182443">
      <w:pPr>
        <w:pStyle w:val="PDParagraphDefault"/>
        <w:numPr>
          <w:ilvl w:val="0"/>
          <w:numId w:val="6"/>
        </w:numPr>
        <w:spacing w:line="240" w:lineRule="auto"/>
        <w:jc w:val="both"/>
        <w:rPr>
          <w:rFonts w:ascii="Times New Roman" w:hAnsi="Times New Roman" w:cs="Times New Roman"/>
        </w:rPr>
      </w:pPr>
      <w:r w:rsidRPr="00674D55">
        <w:rPr>
          <w:rFonts w:ascii="Times New Roman" w:hAnsi="Times New Roman" w:cs="Times New Roman"/>
          <w:sz w:val="21"/>
          <w:szCs w:val="21"/>
        </w:rPr>
        <w:t>Where a POA Affiliate develops concerns or suspicions regarding sexual abuse or exploitation by another POA Affiliate, they must report such concerns via established organizational reporting mechanisms.</w:t>
      </w:r>
    </w:p>
    <w:p w14:paraId="40F1C26B" w14:textId="77777777" w:rsidR="007751C7" w:rsidRPr="00674D55" w:rsidRDefault="00182443">
      <w:pPr>
        <w:pStyle w:val="PDParagraphDefault"/>
        <w:numPr>
          <w:ilvl w:val="0"/>
          <w:numId w:val="6"/>
        </w:numPr>
        <w:spacing w:after="180" w:line="240" w:lineRule="auto"/>
        <w:jc w:val="both"/>
        <w:rPr>
          <w:rFonts w:ascii="Times New Roman" w:hAnsi="Times New Roman" w:cs="Times New Roman"/>
        </w:rPr>
      </w:pPr>
      <w:r w:rsidRPr="00674D55">
        <w:rPr>
          <w:rFonts w:ascii="Times New Roman" w:hAnsi="Times New Roman" w:cs="Times New Roman"/>
          <w:sz w:val="21"/>
          <w:szCs w:val="21"/>
        </w:rPr>
        <w:t>POA Affiliates are obliged to create and maintain an environment that prevents sexual exploitation and abuse and promotes the implementation of this code of conduct. Managers at all levels have a particular responsibility to support and develop systems that maintain this environment.</w:t>
      </w:r>
    </w:p>
    <w:p w14:paraId="15BC6375" w14:textId="77777777" w:rsidR="007751C7" w:rsidRPr="00674D55" w:rsidRDefault="00182443">
      <w:pPr>
        <w:pStyle w:val="Heading2"/>
        <w:spacing w:after="0" w:line="240" w:lineRule="auto"/>
        <w:jc w:val="both"/>
        <w:rPr>
          <w:rFonts w:ascii="Times New Roman" w:hAnsi="Times New Roman" w:cs="Times New Roman"/>
        </w:rPr>
      </w:pPr>
      <w:r w:rsidRPr="00674D55">
        <w:rPr>
          <w:rFonts w:ascii="Times New Roman" w:hAnsi="Times New Roman" w:cs="Times New Roman"/>
          <w:color w:val="FF5050"/>
          <w:sz w:val="21"/>
          <w:szCs w:val="21"/>
        </w:rPr>
        <w:lastRenderedPageBreak/>
        <w:t xml:space="preserve">SEA Complaint Procedure </w:t>
      </w:r>
    </w:p>
    <w:p w14:paraId="77403826"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 xml:space="preserve">If you believe you have been subjected to SEA or you are aware of any such conduct, the incident must be reported immediately. POA Affiliates must report all incidents or suspicions of SEA immediately through one of the means listed below. </w:t>
      </w:r>
    </w:p>
    <w:p w14:paraId="75B6EFEE" w14:textId="77777777" w:rsidR="007751C7" w:rsidRPr="00674D55" w:rsidRDefault="00182443">
      <w:pPr>
        <w:pStyle w:val="PDParagraphDefault"/>
        <w:numPr>
          <w:ilvl w:val="0"/>
          <w:numId w:val="7"/>
        </w:numPr>
        <w:spacing w:after="195" w:line="240" w:lineRule="auto"/>
        <w:jc w:val="both"/>
        <w:rPr>
          <w:rFonts w:ascii="Times New Roman" w:hAnsi="Times New Roman" w:cs="Times New Roman"/>
        </w:rPr>
      </w:pPr>
      <w:r w:rsidRPr="00674D55">
        <w:rPr>
          <w:rFonts w:ascii="Times New Roman" w:hAnsi="Times New Roman" w:cs="Times New Roman"/>
          <w:sz w:val="21"/>
          <w:szCs w:val="21"/>
        </w:rPr>
        <w:t>Contact the immediate supervisor, program, or country director of the alleged offender.</w:t>
      </w:r>
    </w:p>
    <w:p w14:paraId="061F6D7C" w14:textId="77777777" w:rsidR="007751C7" w:rsidRPr="00674D55" w:rsidRDefault="00182443">
      <w:pPr>
        <w:pStyle w:val="PDParagraphDefault"/>
        <w:numPr>
          <w:ilvl w:val="0"/>
          <w:numId w:val="7"/>
        </w:numPr>
        <w:spacing w:after="195" w:line="240" w:lineRule="auto"/>
        <w:jc w:val="both"/>
        <w:rPr>
          <w:rFonts w:ascii="Times New Roman" w:hAnsi="Times New Roman" w:cs="Times New Roman"/>
        </w:rPr>
      </w:pPr>
      <w:r w:rsidRPr="00674D55">
        <w:rPr>
          <w:rFonts w:ascii="Times New Roman" w:hAnsi="Times New Roman" w:cs="Times New Roman"/>
          <w:sz w:val="21"/>
          <w:szCs w:val="21"/>
        </w:rPr>
        <w:t>Contact POA’s external and confidential hotline, Foster Thomas, at +1 (443)-951-4951. Foster Thomas is an outside party who will relay any concerns to the Ethics Committee of the Board. Reports may be made anonymously.</w:t>
      </w:r>
    </w:p>
    <w:p w14:paraId="7EB7D06F" w14:textId="77777777" w:rsidR="007751C7" w:rsidRPr="00674D55" w:rsidRDefault="00182443">
      <w:pPr>
        <w:pStyle w:val="PDParagraphDefault"/>
        <w:numPr>
          <w:ilvl w:val="0"/>
          <w:numId w:val="7"/>
        </w:numPr>
        <w:spacing w:after="195" w:line="240" w:lineRule="auto"/>
        <w:jc w:val="both"/>
        <w:rPr>
          <w:rFonts w:ascii="Times New Roman" w:hAnsi="Times New Roman" w:cs="Times New Roman"/>
        </w:rPr>
      </w:pPr>
      <w:r w:rsidRPr="00674D55">
        <w:rPr>
          <w:rFonts w:ascii="Times New Roman" w:hAnsi="Times New Roman" w:cs="Times New Roman"/>
          <w:sz w:val="21"/>
          <w:szCs w:val="21"/>
        </w:rPr>
        <w:t xml:space="preserve">Contact POA’s internal HR department at </w:t>
      </w:r>
      <w:hyperlink r:id="rId14">
        <w:r w:rsidRPr="00674D55">
          <w:rPr>
            <w:rStyle w:val="Hyperlink"/>
            <w:rFonts w:ascii="Times New Roman" w:hAnsi="Times New Roman" w:cs="Times New Roman"/>
            <w:color w:val="0563C1"/>
            <w:sz w:val="21"/>
            <w:szCs w:val="21"/>
          </w:rPr>
          <w:t>poahr@partners.net</w:t>
        </w:r>
      </w:hyperlink>
      <w:r w:rsidRPr="00674D55">
        <w:rPr>
          <w:rFonts w:ascii="Times New Roman" w:hAnsi="Times New Roman" w:cs="Times New Roman"/>
          <w:sz w:val="21"/>
          <w:szCs w:val="21"/>
        </w:rPr>
        <w:t xml:space="preserve">.  </w:t>
      </w:r>
    </w:p>
    <w:p w14:paraId="6CC440D6"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14:paraId="3FF83E2A" w14:textId="77777777" w:rsidR="007751C7" w:rsidRPr="00674D55" w:rsidRDefault="007751C7">
      <w:pPr>
        <w:pStyle w:val="PDParagraphDefault"/>
        <w:spacing w:line="240" w:lineRule="auto"/>
        <w:jc w:val="both"/>
        <w:rPr>
          <w:rFonts w:ascii="Times New Roman" w:hAnsi="Times New Roman" w:cs="Times New Roman"/>
        </w:rPr>
      </w:pPr>
    </w:p>
    <w:p w14:paraId="3175A4CE" w14:textId="77777777" w:rsidR="007751C7" w:rsidRPr="00674D55" w:rsidRDefault="00182443">
      <w:pPr>
        <w:pStyle w:val="Heading2"/>
        <w:spacing w:after="0" w:line="240" w:lineRule="auto"/>
        <w:jc w:val="both"/>
        <w:rPr>
          <w:rFonts w:ascii="Times New Roman" w:hAnsi="Times New Roman" w:cs="Times New Roman"/>
        </w:rPr>
      </w:pPr>
      <w:r w:rsidRPr="00674D55">
        <w:rPr>
          <w:rFonts w:ascii="Times New Roman" w:hAnsi="Times New Roman" w:cs="Times New Roman"/>
          <w:color w:val="FF5050"/>
          <w:sz w:val="21"/>
          <w:szCs w:val="21"/>
        </w:rPr>
        <w:t xml:space="preserve">Retaliation for SEA Complaint </w:t>
      </w:r>
    </w:p>
    <w:p w14:paraId="09403A9F"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POA prohibits any retaliation against anyone who legitimately exercises their rights under this policy, files a complaint,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14:paraId="001599B1" w14:textId="77777777" w:rsidR="007751C7" w:rsidRPr="00674D55" w:rsidRDefault="007751C7">
      <w:pPr>
        <w:pStyle w:val="PDParagraphDefault"/>
        <w:spacing w:line="240" w:lineRule="auto"/>
        <w:jc w:val="both"/>
        <w:rPr>
          <w:rFonts w:ascii="Times New Roman" w:hAnsi="Times New Roman" w:cs="Times New Roman"/>
        </w:rPr>
      </w:pPr>
    </w:p>
    <w:p w14:paraId="57B5CA0E"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14:paraId="7415621C" w14:textId="77777777" w:rsidR="007751C7" w:rsidRPr="00674D55" w:rsidRDefault="007751C7">
      <w:pPr>
        <w:pStyle w:val="PDParagraphDefault"/>
        <w:spacing w:line="240" w:lineRule="auto"/>
        <w:jc w:val="both"/>
        <w:rPr>
          <w:rFonts w:ascii="Times New Roman" w:hAnsi="Times New Roman" w:cs="Times New Roman"/>
        </w:rPr>
      </w:pPr>
    </w:p>
    <w:p w14:paraId="7361D0A4"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 xml:space="preserve">Please refer to the </w:t>
      </w:r>
      <w:hyperlink r:id="rId15">
        <w:r w:rsidRPr="00674D55">
          <w:rPr>
            <w:rStyle w:val="Hyperlink"/>
            <w:rFonts w:ascii="Times New Roman" w:hAnsi="Times New Roman" w:cs="Times New Roman"/>
            <w:color w:val="0563C1"/>
            <w:sz w:val="21"/>
            <w:szCs w:val="21"/>
          </w:rPr>
          <w:t>SEA Prevention Policy</w:t>
        </w:r>
      </w:hyperlink>
      <w:r w:rsidRPr="00674D55">
        <w:rPr>
          <w:rFonts w:ascii="Times New Roman" w:hAnsi="Times New Roman" w:cs="Times New Roman"/>
          <w:sz w:val="21"/>
          <w:szCs w:val="21"/>
        </w:rPr>
        <w:t xml:space="preserve"> for further information and guidance.</w:t>
      </w:r>
    </w:p>
    <w:p w14:paraId="0A8E292E" w14:textId="77777777" w:rsidR="007751C7" w:rsidRPr="00674D55" w:rsidRDefault="007751C7">
      <w:pPr>
        <w:pStyle w:val="PDParagraphDefault"/>
        <w:spacing w:line="240" w:lineRule="auto"/>
        <w:jc w:val="both"/>
        <w:rPr>
          <w:rFonts w:ascii="Times New Roman" w:hAnsi="Times New Roman" w:cs="Times New Roman"/>
        </w:rPr>
      </w:pPr>
    </w:p>
    <w:p w14:paraId="0ACE7818"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b/>
          <w:bCs/>
          <w:sz w:val="21"/>
          <w:szCs w:val="21"/>
          <w:u w:val="single"/>
        </w:rPr>
        <w:t xml:space="preserve">I have read and agree to this policy. By signing below, I agree to abide by the above policies. I also agree to attend one of the SEA Prevention trainings/courses listed in the SEA Prevention Policy within 30 days of signing this Code of Conduct and again once annually thereafter. </w:t>
      </w:r>
    </w:p>
    <w:p w14:paraId="2DE1F4E8" w14:textId="77777777" w:rsidR="007751C7" w:rsidRPr="00674D55" w:rsidRDefault="007751C7">
      <w:pPr>
        <w:spacing w:after="0" w:line="240" w:lineRule="auto"/>
        <w:rPr>
          <w:rFonts w:ascii="Times New Roman" w:hAnsi="Times New Roman" w:cs="Times New Roman"/>
        </w:rPr>
      </w:pPr>
    </w:p>
    <w:p w14:paraId="507D26FF" w14:textId="77777777" w:rsidR="007751C7" w:rsidRPr="00674D55" w:rsidRDefault="007751C7">
      <w:pPr>
        <w:pStyle w:val="PDParagraphDefault"/>
        <w:spacing w:line="276" w:lineRule="auto"/>
        <w:ind w:right="4110"/>
        <w:rPr>
          <w:rFonts w:ascii="Times New Roman" w:hAnsi="Times New Roman" w:cs="Times New Roman"/>
        </w:rPr>
      </w:pPr>
    </w:p>
    <w:p w14:paraId="6C4DDFBF" w14:textId="77777777" w:rsidR="007751C7" w:rsidRPr="00674D55" w:rsidRDefault="00182443">
      <w:pPr>
        <w:pStyle w:val="PDParagraphDefault"/>
        <w:spacing w:line="276" w:lineRule="auto"/>
        <w:ind w:right="4110"/>
        <w:rPr>
          <w:rFonts w:ascii="Times New Roman" w:hAnsi="Times New Roman" w:cs="Times New Roman"/>
        </w:rPr>
      </w:pPr>
      <w:r w:rsidRPr="00674D55">
        <w:rPr>
          <w:rFonts w:ascii="Times New Roman" w:hAnsi="Times New Roman" w:cs="Times New Roman"/>
          <w:b/>
          <w:bCs/>
          <w:sz w:val="21"/>
          <w:szCs w:val="21"/>
        </w:rPr>
        <w:t>Signature:</w:t>
      </w:r>
      <w:r w:rsidRPr="00674D55">
        <w:rPr>
          <w:rFonts w:ascii="Times New Roman" w:hAnsi="Times New Roman" w:cs="Times New Roman"/>
        </w:rPr>
        <w:tab/>
      </w:r>
    </w:p>
    <w:p w14:paraId="028D9DCC" w14:textId="77777777" w:rsidR="007751C7" w:rsidRPr="00674D55" w:rsidRDefault="007751C7">
      <w:pPr>
        <w:pStyle w:val="PDParagraphDefault"/>
        <w:spacing w:line="276" w:lineRule="auto"/>
        <w:ind w:right="4110"/>
        <w:rPr>
          <w:rFonts w:ascii="Times New Roman" w:hAnsi="Times New Roman" w:cs="Times New Roman"/>
        </w:rPr>
      </w:pPr>
    </w:p>
    <w:p w14:paraId="0DEB54E2" w14:textId="77777777" w:rsidR="007751C7" w:rsidRPr="00674D55" w:rsidRDefault="00182443">
      <w:pPr>
        <w:pStyle w:val="PDParagraphDefault"/>
        <w:spacing w:line="276" w:lineRule="auto"/>
        <w:ind w:right="4110"/>
        <w:rPr>
          <w:rFonts w:ascii="Times New Roman" w:hAnsi="Times New Roman" w:cs="Times New Roman"/>
        </w:rPr>
      </w:pPr>
      <w:r w:rsidRPr="00674D55">
        <w:rPr>
          <w:rFonts w:ascii="Times New Roman" w:hAnsi="Times New Roman" w:cs="Times New Roman"/>
          <w:sz w:val="21"/>
          <w:szCs w:val="21"/>
        </w:rPr>
        <w:t>​</w:t>
      </w:r>
      <w:r w:rsidRPr="00674D55">
        <w:rPr>
          <w:rFonts w:ascii="Times New Roman" w:hAnsi="Times New Roman" w:cs="Times New Roman"/>
          <w:b/>
          <w:bCs/>
          <w:sz w:val="21"/>
          <w:szCs w:val="21"/>
        </w:rPr>
        <w:t>Date:</w:t>
      </w:r>
      <w:r w:rsidRPr="00674D55">
        <w:rPr>
          <w:rFonts w:ascii="Times New Roman" w:hAnsi="Times New Roman" w:cs="Times New Roman"/>
        </w:rPr>
        <w:tab/>
      </w:r>
      <w:r w:rsidRPr="00674D55">
        <w:rPr>
          <w:rFonts w:ascii="Times New Roman" w:hAnsi="Times New Roman" w:cs="Times New Roman"/>
          <w:b/>
          <w:bCs/>
          <w:sz w:val="21"/>
          <w:szCs w:val="21"/>
        </w:rPr>
        <w:t xml:space="preserve"> </w:t>
      </w:r>
    </w:p>
    <w:p w14:paraId="1824174E" w14:textId="77777777" w:rsidR="007751C7" w:rsidRPr="00674D55" w:rsidRDefault="007751C7">
      <w:pPr>
        <w:pStyle w:val="PDParagraphDefault"/>
        <w:spacing w:line="276" w:lineRule="auto"/>
        <w:ind w:right="4110"/>
        <w:rPr>
          <w:rFonts w:ascii="Times New Roman" w:hAnsi="Times New Roman" w:cs="Times New Roman"/>
        </w:rPr>
      </w:pPr>
    </w:p>
    <w:p w14:paraId="3B9ED477" w14:textId="2A02EE2E" w:rsidR="007751C7" w:rsidRPr="00674D55" w:rsidRDefault="00182443">
      <w:pPr>
        <w:pStyle w:val="PDParagraphDefault"/>
        <w:spacing w:line="276" w:lineRule="auto"/>
        <w:ind w:right="4110"/>
        <w:rPr>
          <w:rFonts w:ascii="Times New Roman" w:hAnsi="Times New Roman" w:cs="Times New Roman"/>
        </w:rPr>
        <w:sectPr w:rsidR="007751C7" w:rsidRPr="00674D55">
          <w:footerReference w:type="default" r:id="rId16"/>
          <w:pgSz w:w="12240" w:h="15840" w:code="1"/>
          <w:pgMar w:top="1440" w:right="1440" w:bottom="1440" w:left="1440" w:header="240" w:footer="240" w:gutter="0"/>
          <w:cols w:space="720"/>
        </w:sectPr>
      </w:pPr>
      <w:r w:rsidRPr="00674D55">
        <w:rPr>
          <w:rFonts w:ascii="Times New Roman" w:hAnsi="Times New Roman" w:cs="Times New Roman"/>
          <w:b/>
          <w:bCs/>
          <w:sz w:val="21"/>
          <w:szCs w:val="21"/>
        </w:rPr>
        <w:t>Printed Name: ​</w:t>
      </w:r>
    </w:p>
    <w:p w14:paraId="5749BDDC" w14:textId="4267289D" w:rsidR="007751C7" w:rsidRPr="00674D55" w:rsidRDefault="00182443">
      <w:pPr>
        <w:pStyle w:val="PDParagraphDefault"/>
        <w:spacing w:before="135" w:line="276" w:lineRule="auto"/>
        <w:ind w:right="45"/>
        <w:jc w:val="center"/>
        <w:rPr>
          <w:rFonts w:ascii="Times New Roman" w:hAnsi="Times New Roman" w:cs="Times New Roman"/>
        </w:rPr>
      </w:pPr>
      <w:r w:rsidRPr="00674D55">
        <w:rPr>
          <w:rFonts w:ascii="Times New Roman" w:hAnsi="Times New Roman" w:cs="Times New Roman"/>
          <w:b/>
          <w:bCs/>
        </w:rPr>
        <w:lastRenderedPageBreak/>
        <w:t xml:space="preserve">ANNEX </w:t>
      </w:r>
      <w:r w:rsidR="00AD04F4">
        <w:rPr>
          <w:rFonts w:ascii="Times New Roman" w:hAnsi="Times New Roman" w:cs="Times New Roman"/>
          <w:b/>
          <w:bCs/>
        </w:rPr>
        <w:t>G</w:t>
      </w:r>
      <w:r w:rsidRPr="00674D55">
        <w:rPr>
          <w:rFonts w:ascii="Times New Roman" w:hAnsi="Times New Roman" w:cs="Times New Roman"/>
          <w:b/>
          <w:bCs/>
        </w:rPr>
        <w:t xml:space="preserve"> -Child Safeguarding Code of Conduct</w:t>
      </w:r>
    </w:p>
    <w:p w14:paraId="43057897" w14:textId="77777777" w:rsidR="007751C7" w:rsidRPr="00674D55" w:rsidRDefault="007751C7">
      <w:pPr>
        <w:spacing w:after="0" w:line="240" w:lineRule="auto"/>
        <w:rPr>
          <w:rFonts w:ascii="Times New Roman" w:hAnsi="Times New Roman" w:cs="Times New Roman"/>
        </w:rPr>
      </w:pPr>
    </w:p>
    <w:p w14:paraId="43F00043"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14:paraId="6946E826" w14:textId="77777777" w:rsidR="007751C7" w:rsidRPr="00674D55" w:rsidRDefault="007751C7">
      <w:pPr>
        <w:pStyle w:val="PDParagraphDefault"/>
        <w:spacing w:line="240" w:lineRule="auto"/>
        <w:jc w:val="both"/>
        <w:rPr>
          <w:rFonts w:ascii="Times New Roman" w:hAnsi="Times New Roman" w:cs="Times New Roman"/>
        </w:rPr>
      </w:pPr>
    </w:p>
    <w:p w14:paraId="6044E387" w14:textId="77777777" w:rsidR="007751C7" w:rsidRPr="00674D55" w:rsidRDefault="00182443">
      <w:pPr>
        <w:pStyle w:val="Heading2"/>
        <w:spacing w:after="0" w:line="240" w:lineRule="auto"/>
        <w:jc w:val="both"/>
        <w:rPr>
          <w:rFonts w:ascii="Times New Roman" w:hAnsi="Times New Roman" w:cs="Times New Roman"/>
        </w:rPr>
      </w:pPr>
      <w:r w:rsidRPr="00674D55">
        <w:rPr>
          <w:rFonts w:ascii="Times New Roman" w:hAnsi="Times New Roman" w:cs="Times New Roman"/>
          <w:color w:val="FF5050"/>
          <w:sz w:val="21"/>
          <w:szCs w:val="21"/>
        </w:rPr>
        <w:t>Child Safeguarding</w:t>
      </w:r>
    </w:p>
    <w:p w14:paraId="4DD99732"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Moreover, POA will not tolerate any violations of this Child Safeguarding policy and confirms commitment to report, investigate, respond to any alleged policy violations. POA takes a zero-tolerance approach to child exploitation and/or abuse by any POA Affiliates. This policy applies to all POA Affiliates interacting with children.</w:t>
      </w:r>
    </w:p>
    <w:p w14:paraId="2F8A3B3F" w14:textId="77777777" w:rsidR="007751C7" w:rsidRPr="00674D55" w:rsidRDefault="007751C7">
      <w:pPr>
        <w:pStyle w:val="PDParagraphDefault"/>
        <w:spacing w:line="240" w:lineRule="auto"/>
        <w:jc w:val="both"/>
        <w:rPr>
          <w:rFonts w:ascii="Times New Roman" w:hAnsi="Times New Roman" w:cs="Times New Roman"/>
        </w:rPr>
      </w:pPr>
    </w:p>
    <w:p w14:paraId="650FB0CF"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the </w:t>
      </w:r>
      <w:hyperlink r:id="rId17">
        <w:r w:rsidRPr="00674D55">
          <w:rPr>
            <w:rStyle w:val="Hyperlink"/>
            <w:rFonts w:ascii="Times New Roman" w:hAnsi="Times New Roman" w:cs="Times New Roman"/>
            <w:color w:val="0563C1"/>
            <w:sz w:val="21"/>
            <w:szCs w:val="21"/>
          </w:rPr>
          <w:t>Child Safeguarding Policy</w:t>
        </w:r>
      </w:hyperlink>
      <w:r w:rsidRPr="00674D55">
        <w:rPr>
          <w:rFonts w:ascii="Times New Roman" w:hAnsi="Times New Roman" w:cs="Times New Roman"/>
          <w:sz w:val="21"/>
          <w:szCs w:val="21"/>
        </w:rPr>
        <w:t xml:space="preserve">, the </w:t>
      </w:r>
      <w:hyperlink r:id="rId18">
        <w:r w:rsidRPr="00674D55">
          <w:rPr>
            <w:rStyle w:val="Hyperlink"/>
            <w:rFonts w:ascii="Times New Roman" w:hAnsi="Times New Roman" w:cs="Times New Roman"/>
            <w:color w:val="0563C1"/>
            <w:sz w:val="21"/>
            <w:szCs w:val="21"/>
          </w:rPr>
          <w:t>Sexual Exploitation and Abuse Prevention Policy</w:t>
        </w:r>
      </w:hyperlink>
      <w:r w:rsidRPr="00674D55">
        <w:rPr>
          <w:rFonts w:ascii="Times New Roman" w:hAnsi="Times New Roman" w:cs="Times New Roman"/>
          <w:sz w:val="21"/>
          <w:szCs w:val="21"/>
        </w:rPr>
        <w:t xml:space="preserve">, and the </w:t>
      </w:r>
      <w:hyperlink r:id="rId19">
        <w:r w:rsidRPr="00674D55">
          <w:rPr>
            <w:rStyle w:val="Hyperlink"/>
            <w:rFonts w:ascii="Times New Roman" w:hAnsi="Times New Roman" w:cs="Times New Roman"/>
            <w:color w:val="0563C1"/>
            <w:sz w:val="21"/>
            <w:szCs w:val="21"/>
          </w:rPr>
          <w:t>Sexual Harassment Policy</w:t>
        </w:r>
      </w:hyperlink>
      <w:r w:rsidRPr="00674D55">
        <w:rPr>
          <w:rFonts w:ascii="Times New Roman" w:hAnsi="Times New Roman" w:cs="Times New Roman"/>
          <w:sz w:val="21"/>
          <w:szCs w:val="21"/>
        </w:rPr>
        <w:t xml:space="preserve"> serve to transform POA’s values into behaviors to which all POA Affiliates are expected to conform.</w:t>
      </w:r>
    </w:p>
    <w:p w14:paraId="25FED5A2" w14:textId="77777777" w:rsidR="007751C7" w:rsidRPr="00674D55" w:rsidRDefault="007751C7">
      <w:pPr>
        <w:pStyle w:val="PDParagraphDefault"/>
        <w:spacing w:line="240" w:lineRule="auto"/>
        <w:jc w:val="both"/>
        <w:rPr>
          <w:rFonts w:ascii="Times New Roman" w:hAnsi="Times New Roman" w:cs="Times New Roman"/>
        </w:rPr>
      </w:pPr>
    </w:p>
    <w:p w14:paraId="3C5678ED"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 The following core principles are to be followed by all POA Affiliates:</w:t>
      </w:r>
    </w:p>
    <w:p w14:paraId="5C69E41A" w14:textId="77777777" w:rsidR="007751C7" w:rsidRPr="00674D55" w:rsidRDefault="00182443">
      <w:pPr>
        <w:pStyle w:val="PDParagraphDefault"/>
        <w:numPr>
          <w:ilvl w:val="0"/>
          <w:numId w:val="8"/>
        </w:numPr>
        <w:spacing w:line="240" w:lineRule="auto"/>
        <w:jc w:val="both"/>
        <w:rPr>
          <w:rFonts w:ascii="Times New Roman" w:hAnsi="Times New Roman" w:cs="Times New Roman"/>
        </w:rPr>
      </w:pPr>
      <w:r w:rsidRPr="00674D55">
        <w:rPr>
          <w:rFonts w:ascii="Times New Roman" w:hAnsi="Times New Roman" w:cs="Times New Roman"/>
          <w:sz w:val="21"/>
          <w:szCs w:val="21"/>
        </w:rPr>
        <w:t xml:space="preserve">All children under the age of 18 have equal rights to protection from all forms of violence, as declared in </w:t>
      </w:r>
      <w:hyperlink r:id="rId20">
        <w:r w:rsidRPr="00674D55">
          <w:rPr>
            <w:rStyle w:val="Hyperlink"/>
            <w:rFonts w:ascii="Times New Roman" w:hAnsi="Times New Roman" w:cs="Times New Roman"/>
            <w:color w:val="0563C1"/>
            <w:sz w:val="21"/>
            <w:szCs w:val="21"/>
          </w:rPr>
          <w:t>Article 19 of the United Nations Convention on the Rights of the Child</w:t>
        </w:r>
      </w:hyperlink>
      <w:r w:rsidRPr="00674D55">
        <w:rPr>
          <w:rFonts w:ascii="Times New Roman" w:hAnsi="Times New Roman" w:cs="Times New Roman"/>
          <w:sz w:val="21"/>
          <w:szCs w:val="21"/>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14:paraId="6560A8A3" w14:textId="77777777" w:rsidR="007751C7" w:rsidRPr="00674D55" w:rsidRDefault="00182443">
      <w:pPr>
        <w:pStyle w:val="PDParagraphDefault"/>
        <w:numPr>
          <w:ilvl w:val="0"/>
          <w:numId w:val="8"/>
        </w:numPr>
        <w:spacing w:line="240" w:lineRule="auto"/>
        <w:jc w:val="both"/>
        <w:rPr>
          <w:rFonts w:ascii="Times New Roman" w:hAnsi="Times New Roman" w:cs="Times New Roman"/>
        </w:rPr>
      </w:pPr>
      <w:r w:rsidRPr="00674D55">
        <w:rPr>
          <w:rFonts w:ascii="Times New Roman" w:hAnsi="Times New Roman" w:cs="Times New Roman"/>
          <w:sz w:val="21"/>
          <w:szCs w:val="21"/>
        </w:rPr>
        <w:t>Ensure compliance with host country and local child welfare and protection legislation or international standards, whichever gives greater protection, and with U.S. law where applicable;</w:t>
      </w:r>
    </w:p>
    <w:p w14:paraId="48326455" w14:textId="77777777" w:rsidR="007751C7" w:rsidRPr="00674D55" w:rsidRDefault="00182443">
      <w:pPr>
        <w:pStyle w:val="PDParagraphDefault"/>
        <w:numPr>
          <w:ilvl w:val="0"/>
          <w:numId w:val="8"/>
        </w:numPr>
        <w:spacing w:line="240" w:lineRule="auto"/>
        <w:jc w:val="both"/>
        <w:rPr>
          <w:rFonts w:ascii="Times New Roman" w:hAnsi="Times New Roman" w:cs="Times New Roman"/>
        </w:rPr>
      </w:pPr>
      <w:r w:rsidRPr="00674D55">
        <w:rPr>
          <w:rFonts w:ascii="Times New Roman" w:hAnsi="Times New Roman" w:cs="Times New Roman"/>
          <w:sz w:val="21"/>
          <w:szCs w:val="21"/>
        </w:rPr>
        <w:t>Prohibit all personnel from engaging in child abuse, exploitation, or neglect;</w:t>
      </w:r>
    </w:p>
    <w:p w14:paraId="503FF907" w14:textId="77777777" w:rsidR="007751C7" w:rsidRPr="00674D55" w:rsidRDefault="00182443">
      <w:pPr>
        <w:pStyle w:val="PDParagraphDefault"/>
        <w:numPr>
          <w:ilvl w:val="0"/>
          <w:numId w:val="8"/>
        </w:numPr>
        <w:spacing w:line="240" w:lineRule="auto"/>
        <w:jc w:val="both"/>
        <w:rPr>
          <w:rFonts w:ascii="Times New Roman" w:hAnsi="Times New Roman" w:cs="Times New Roman"/>
        </w:rPr>
      </w:pPr>
      <w:r w:rsidRPr="00674D55">
        <w:rPr>
          <w:rFonts w:ascii="Times New Roman" w:hAnsi="Times New Roman" w:cs="Times New Roman"/>
          <w:sz w:val="21"/>
          <w:szCs w:val="21"/>
        </w:rPr>
        <w:t>Consider Child Safeguarding in project planning and implementation to determine potential risks to children that are associated with project activities and operations and identify gaps and ways to address;</w:t>
      </w:r>
    </w:p>
    <w:p w14:paraId="41416DD1" w14:textId="77777777" w:rsidR="007751C7" w:rsidRPr="00674D55" w:rsidRDefault="00182443">
      <w:pPr>
        <w:pStyle w:val="PDParagraphDefault"/>
        <w:numPr>
          <w:ilvl w:val="0"/>
          <w:numId w:val="8"/>
        </w:numPr>
        <w:spacing w:line="240" w:lineRule="auto"/>
        <w:jc w:val="both"/>
        <w:rPr>
          <w:rFonts w:ascii="Times New Roman" w:hAnsi="Times New Roman" w:cs="Times New Roman"/>
        </w:rPr>
      </w:pPr>
      <w:r w:rsidRPr="00674D55">
        <w:rPr>
          <w:rFonts w:ascii="Times New Roman" w:hAnsi="Times New Roman" w:cs="Times New Roman"/>
          <w:sz w:val="21"/>
          <w:szCs w:val="21"/>
        </w:rPr>
        <w:t xml:space="preserve">Apply measures to reduce the risk of child abuse, exploitation, or neglect, </w:t>
      </w:r>
      <w:r w:rsidRPr="00674D55">
        <w:rPr>
          <w:rFonts w:ascii="Times New Roman" w:hAnsi="Times New Roman" w:cs="Times New Roman"/>
        </w:rPr>
        <w:tab/>
      </w:r>
      <w:r w:rsidRPr="00674D55">
        <w:rPr>
          <w:rFonts w:ascii="Times New Roman" w:hAnsi="Times New Roman" w:cs="Times New Roman"/>
          <w:sz w:val="21"/>
          <w:szCs w:val="21"/>
        </w:rPr>
        <w:t>including, but not limited to, limiting unsupervised interactions with children; prohibiting exposure to pornography; and complying with applicable laws, regulations, or customs regarding the photographing, filming, or other image- generating activities of children;</w:t>
      </w:r>
    </w:p>
    <w:p w14:paraId="061EB077" w14:textId="77777777" w:rsidR="007751C7" w:rsidRPr="00674D55" w:rsidRDefault="00182443">
      <w:pPr>
        <w:pStyle w:val="PDParagraphDefault"/>
        <w:numPr>
          <w:ilvl w:val="0"/>
          <w:numId w:val="8"/>
        </w:numPr>
        <w:spacing w:line="240" w:lineRule="auto"/>
        <w:jc w:val="both"/>
        <w:rPr>
          <w:rFonts w:ascii="Times New Roman" w:hAnsi="Times New Roman" w:cs="Times New Roman"/>
        </w:rPr>
      </w:pPr>
      <w:r w:rsidRPr="00674D55">
        <w:rPr>
          <w:rFonts w:ascii="Times New Roman" w:hAnsi="Times New Roman" w:cs="Times New Roman"/>
          <w:sz w:val="21"/>
          <w:szCs w:val="21"/>
        </w:rPr>
        <w:t xml:space="preserve">Promote child-safe screening procedures for personnel, particularly personnel whose work brings them in direct contact with children; </w:t>
      </w:r>
    </w:p>
    <w:p w14:paraId="626467EC" w14:textId="77777777" w:rsidR="007751C7" w:rsidRPr="00674D55" w:rsidRDefault="00182443">
      <w:pPr>
        <w:pStyle w:val="PDParagraphDefault"/>
        <w:numPr>
          <w:ilvl w:val="0"/>
          <w:numId w:val="8"/>
        </w:numPr>
        <w:spacing w:line="240" w:lineRule="auto"/>
        <w:jc w:val="both"/>
        <w:rPr>
          <w:rFonts w:ascii="Times New Roman" w:hAnsi="Times New Roman" w:cs="Times New Roman"/>
        </w:rPr>
      </w:pPr>
      <w:r w:rsidRPr="00674D55">
        <w:rPr>
          <w:rFonts w:ascii="Times New Roman" w:hAnsi="Times New Roman" w:cs="Times New Roman"/>
          <w:sz w:val="21"/>
          <w:szCs w:val="21"/>
        </w:rPr>
        <w:lastRenderedPageBreak/>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14:paraId="40F3A665" w14:textId="77777777" w:rsidR="007751C7" w:rsidRPr="00674D55" w:rsidRDefault="00182443">
      <w:pPr>
        <w:pStyle w:val="PDParagraphDefault"/>
        <w:numPr>
          <w:ilvl w:val="0"/>
          <w:numId w:val="8"/>
        </w:numPr>
        <w:spacing w:line="240" w:lineRule="auto"/>
        <w:jc w:val="both"/>
        <w:rPr>
          <w:rFonts w:ascii="Times New Roman" w:hAnsi="Times New Roman" w:cs="Times New Roman"/>
        </w:rPr>
      </w:pPr>
      <w:r w:rsidRPr="00674D55">
        <w:rPr>
          <w:rFonts w:ascii="Times New Roman" w:hAnsi="Times New Roman" w:cs="Times New Roman"/>
          <w:sz w:val="21"/>
          <w:szCs w:val="21"/>
        </w:rPr>
        <w:t>Train all POA Affiliates to know how to report and who to contact when any concern arises, no matter how seemingly small or insignificant;</w:t>
      </w:r>
    </w:p>
    <w:p w14:paraId="5E434C7A" w14:textId="77777777" w:rsidR="007751C7" w:rsidRPr="00674D55" w:rsidRDefault="00182443">
      <w:pPr>
        <w:pStyle w:val="PDParagraphDefault"/>
        <w:numPr>
          <w:ilvl w:val="0"/>
          <w:numId w:val="8"/>
        </w:numPr>
        <w:spacing w:line="240" w:lineRule="auto"/>
        <w:jc w:val="both"/>
        <w:rPr>
          <w:rFonts w:ascii="Times New Roman" w:hAnsi="Times New Roman" w:cs="Times New Roman"/>
        </w:rPr>
      </w:pPr>
      <w:r w:rsidRPr="00674D55">
        <w:rPr>
          <w:rFonts w:ascii="Times New Roman" w:hAnsi="Times New Roman" w:cs="Times New Roman"/>
          <w:sz w:val="21"/>
          <w:szCs w:val="21"/>
        </w:rPr>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14:paraId="56D9D1B7" w14:textId="77777777" w:rsidR="007751C7" w:rsidRPr="00674D55" w:rsidRDefault="00182443">
      <w:pPr>
        <w:pStyle w:val="PDParagraphDefault"/>
        <w:numPr>
          <w:ilvl w:val="0"/>
          <w:numId w:val="8"/>
        </w:numPr>
        <w:spacing w:line="240" w:lineRule="auto"/>
        <w:jc w:val="both"/>
        <w:rPr>
          <w:rFonts w:ascii="Times New Roman" w:hAnsi="Times New Roman" w:cs="Times New Roman"/>
        </w:rPr>
      </w:pPr>
      <w:r w:rsidRPr="00674D55">
        <w:rPr>
          <w:rFonts w:ascii="Times New Roman" w:hAnsi="Times New Roman" w:cs="Times New Roman"/>
          <w:sz w:val="21"/>
          <w:szCs w:val="21"/>
        </w:rPr>
        <w:t>Ensure all POA Affiliates receive training and are made aware of the expectation in this policy in order to prevent, report, and respond to safeguarding concerns. Additionally, ensuring that all program beneficiaries are aware of the standards of behavior they can expect from POA Affiliates and of how they can raise a concern or report an alleged violation.</w:t>
      </w:r>
    </w:p>
    <w:p w14:paraId="7D4F3ACF" w14:textId="77777777" w:rsidR="007751C7" w:rsidRPr="00674D55" w:rsidRDefault="007751C7">
      <w:pPr>
        <w:pStyle w:val="PDParagraphDefault"/>
        <w:spacing w:line="240" w:lineRule="auto"/>
        <w:jc w:val="both"/>
        <w:rPr>
          <w:rFonts w:ascii="Times New Roman" w:hAnsi="Times New Roman" w:cs="Times New Roman"/>
        </w:rPr>
      </w:pPr>
    </w:p>
    <w:p w14:paraId="63901587"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 xml:space="preserve">POA Affiliates are required to comply with the following code of conduct when interacting with children: </w:t>
      </w:r>
    </w:p>
    <w:p w14:paraId="2996BF79" w14:textId="77777777" w:rsidR="007751C7" w:rsidRPr="00674D55" w:rsidRDefault="00182443">
      <w:pPr>
        <w:pStyle w:val="PDParagraphDefault"/>
        <w:numPr>
          <w:ilvl w:val="0"/>
          <w:numId w:val="9"/>
        </w:numPr>
        <w:spacing w:after="195" w:line="240" w:lineRule="auto"/>
        <w:jc w:val="both"/>
        <w:rPr>
          <w:rFonts w:ascii="Times New Roman" w:hAnsi="Times New Roman" w:cs="Times New Roman"/>
        </w:rPr>
      </w:pPr>
      <w:r w:rsidRPr="00674D55">
        <w:rPr>
          <w:rFonts w:ascii="Times New Roman" w:hAnsi="Times New Roman" w:cs="Times New Roman"/>
          <w:sz w:val="21"/>
          <w:szCs w:val="21"/>
        </w:rPr>
        <w:t>Any individual under the age of 18 is a child and is “underage,” regardless of the legal age of consent of the country in which the child lives and/or in which the offense occurs;</w:t>
      </w:r>
    </w:p>
    <w:p w14:paraId="173C6039" w14:textId="77777777" w:rsidR="007751C7" w:rsidRPr="00674D55" w:rsidRDefault="00182443">
      <w:pPr>
        <w:pStyle w:val="PDParagraphDefault"/>
        <w:numPr>
          <w:ilvl w:val="0"/>
          <w:numId w:val="9"/>
        </w:numPr>
        <w:spacing w:after="195" w:line="240" w:lineRule="auto"/>
        <w:jc w:val="both"/>
        <w:rPr>
          <w:rFonts w:ascii="Times New Roman" w:hAnsi="Times New Roman" w:cs="Times New Roman"/>
        </w:rPr>
      </w:pPr>
      <w:r w:rsidRPr="00674D55">
        <w:rPr>
          <w:rFonts w:ascii="Times New Roman" w:hAnsi="Times New Roman" w:cs="Times New Roman"/>
          <w:sz w:val="21"/>
          <w:szCs w:val="21"/>
        </w:rPr>
        <w:t>POA Affiliates must not abuse or exploit a child or behave in any way that places a child at risk of harm;</w:t>
      </w:r>
    </w:p>
    <w:p w14:paraId="02442754" w14:textId="77777777" w:rsidR="007751C7" w:rsidRPr="00674D55" w:rsidRDefault="00182443">
      <w:pPr>
        <w:pStyle w:val="PDParagraphDefault"/>
        <w:numPr>
          <w:ilvl w:val="0"/>
          <w:numId w:val="9"/>
        </w:numPr>
        <w:spacing w:after="195" w:line="240" w:lineRule="auto"/>
        <w:jc w:val="both"/>
        <w:rPr>
          <w:rFonts w:ascii="Times New Roman" w:hAnsi="Times New Roman" w:cs="Times New Roman"/>
        </w:rPr>
      </w:pPr>
      <w:r w:rsidRPr="00674D55">
        <w:rPr>
          <w:rFonts w:ascii="Times New Roman" w:hAnsi="Times New Roman" w:cs="Times New Roman"/>
          <w:sz w:val="21"/>
          <w:szCs w:val="21"/>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0BA572F9" w14:textId="77777777" w:rsidR="007751C7" w:rsidRPr="00674D55" w:rsidRDefault="00182443">
      <w:pPr>
        <w:pStyle w:val="PDParagraphDefault"/>
        <w:numPr>
          <w:ilvl w:val="0"/>
          <w:numId w:val="9"/>
        </w:numPr>
        <w:spacing w:line="240" w:lineRule="auto"/>
        <w:jc w:val="both"/>
        <w:rPr>
          <w:rFonts w:ascii="Times New Roman" w:hAnsi="Times New Roman" w:cs="Times New Roman"/>
        </w:rPr>
      </w:pPr>
      <w:r w:rsidRPr="00674D55">
        <w:rPr>
          <w:rFonts w:ascii="Times New Roman" w:hAnsi="Times New Roman" w:cs="Times New Roman"/>
          <w:sz w:val="21"/>
          <w:szCs w:val="21"/>
        </w:rPr>
        <w:t>POA Affiliates are prohibited from dating or becoming romantically involved with a child;</w:t>
      </w:r>
    </w:p>
    <w:p w14:paraId="65386970" w14:textId="77777777" w:rsidR="007751C7" w:rsidRPr="00674D55" w:rsidRDefault="00182443">
      <w:pPr>
        <w:pStyle w:val="PDParagraphDefault"/>
        <w:numPr>
          <w:ilvl w:val="0"/>
          <w:numId w:val="9"/>
        </w:numPr>
        <w:spacing w:line="240" w:lineRule="auto"/>
        <w:jc w:val="both"/>
        <w:rPr>
          <w:rFonts w:ascii="Times New Roman" w:hAnsi="Times New Roman" w:cs="Times New Roman"/>
        </w:rPr>
      </w:pPr>
      <w:r w:rsidRPr="00674D55">
        <w:rPr>
          <w:rFonts w:ascii="Times New Roman" w:hAnsi="Times New Roman" w:cs="Times New Roman"/>
          <w:sz w:val="21"/>
          <w:szCs w:val="21"/>
        </w:rPr>
        <w:t>POA Affiliates are prohibited from using language or behave towards a child or young person in a way that is inappropriate, offensive, abusive, sexually provocative, demeaning, or culturally inappropriate;</w:t>
      </w:r>
    </w:p>
    <w:p w14:paraId="4031DA40" w14:textId="77777777" w:rsidR="007751C7" w:rsidRPr="00674D55" w:rsidRDefault="00182443">
      <w:pPr>
        <w:pStyle w:val="PDParagraphDefault"/>
        <w:numPr>
          <w:ilvl w:val="0"/>
          <w:numId w:val="9"/>
        </w:numPr>
        <w:spacing w:after="195" w:line="240" w:lineRule="auto"/>
        <w:jc w:val="both"/>
        <w:rPr>
          <w:rFonts w:ascii="Times New Roman" w:hAnsi="Times New Roman" w:cs="Times New Roman"/>
        </w:rPr>
      </w:pPr>
      <w:r w:rsidRPr="00674D55">
        <w:rPr>
          <w:rFonts w:ascii="Times New Roman" w:hAnsi="Times New Roman" w:cs="Times New Roman"/>
          <w:sz w:val="21"/>
          <w:szCs w:val="21"/>
        </w:rPr>
        <w:t>POA Affiliates are prohibited from fondling, holding, kissing, hugging, or touching children in an inappropriate or culturally insensitive way;</w:t>
      </w:r>
    </w:p>
    <w:p w14:paraId="538E9B5F" w14:textId="77777777" w:rsidR="007751C7" w:rsidRPr="00674D55" w:rsidRDefault="00182443">
      <w:pPr>
        <w:pStyle w:val="PDParagraphDefault"/>
        <w:numPr>
          <w:ilvl w:val="0"/>
          <w:numId w:val="9"/>
        </w:numPr>
        <w:spacing w:line="240" w:lineRule="auto"/>
        <w:jc w:val="both"/>
        <w:rPr>
          <w:rFonts w:ascii="Times New Roman" w:hAnsi="Times New Roman" w:cs="Times New Roman"/>
        </w:rPr>
      </w:pPr>
      <w:r w:rsidRPr="00674D55">
        <w:rPr>
          <w:rFonts w:ascii="Times New Roman" w:hAnsi="Times New Roman" w:cs="Times New Roman"/>
          <w:sz w:val="21"/>
          <w:szCs w:val="21"/>
        </w:rPr>
        <w:t>POA Affiliates are prohibited from acting in ways that shame, humiliate, belittle, or degrade children and young people, or otherwise perpetrate any form of emotional abuse;</w:t>
      </w:r>
    </w:p>
    <w:p w14:paraId="20EB685A" w14:textId="77777777" w:rsidR="007751C7" w:rsidRPr="00674D55" w:rsidRDefault="00182443">
      <w:pPr>
        <w:pStyle w:val="PDParagraphDefault"/>
        <w:numPr>
          <w:ilvl w:val="0"/>
          <w:numId w:val="9"/>
        </w:numPr>
        <w:spacing w:after="195" w:line="240" w:lineRule="auto"/>
        <w:jc w:val="both"/>
        <w:rPr>
          <w:rFonts w:ascii="Times New Roman" w:hAnsi="Times New Roman" w:cs="Times New Roman"/>
        </w:rPr>
      </w:pPr>
      <w:r w:rsidRPr="00674D55">
        <w:rPr>
          <w:rFonts w:ascii="Times New Roman" w:hAnsi="Times New Roman" w:cs="Times New Roman"/>
          <w:sz w:val="21"/>
          <w:szCs w:val="21"/>
        </w:rPr>
        <w:t>POA Affiliates are prohibited from doing things of a personal nature for children, with whom they are in contact in a work-related context (e.g., taking a child/young person to the toilet/bathroom; helping them get un/dressed);</w:t>
      </w:r>
    </w:p>
    <w:p w14:paraId="020EFA33" w14:textId="77777777" w:rsidR="007751C7" w:rsidRPr="00674D55" w:rsidRDefault="00182443">
      <w:pPr>
        <w:pStyle w:val="PDParagraphDefault"/>
        <w:numPr>
          <w:ilvl w:val="0"/>
          <w:numId w:val="9"/>
        </w:numPr>
        <w:spacing w:after="195" w:line="240" w:lineRule="auto"/>
        <w:jc w:val="both"/>
        <w:rPr>
          <w:rFonts w:ascii="Times New Roman" w:hAnsi="Times New Roman" w:cs="Times New Roman"/>
        </w:rPr>
      </w:pPr>
      <w:r w:rsidRPr="00674D55">
        <w:rPr>
          <w:rFonts w:ascii="Times New Roman" w:hAnsi="Times New Roman" w:cs="Times New Roman"/>
          <w:sz w:val="21"/>
          <w:szCs w:val="21"/>
        </w:rPr>
        <w:t>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child/children with whom the employee is in contact in a work-related context (program beneficiaries) stay overnight at their home or any other personal residential location or accommodation;</w:t>
      </w:r>
    </w:p>
    <w:p w14:paraId="13A11E2B" w14:textId="77777777" w:rsidR="007751C7" w:rsidRPr="00674D55" w:rsidRDefault="00182443">
      <w:pPr>
        <w:pStyle w:val="PDParagraphDefault"/>
        <w:numPr>
          <w:ilvl w:val="0"/>
          <w:numId w:val="9"/>
        </w:numPr>
        <w:spacing w:line="240" w:lineRule="auto"/>
        <w:jc w:val="both"/>
        <w:rPr>
          <w:rFonts w:ascii="Times New Roman" w:hAnsi="Times New Roman" w:cs="Times New Roman"/>
        </w:rPr>
      </w:pPr>
      <w:r w:rsidRPr="00674D55">
        <w:rPr>
          <w:rFonts w:ascii="Times New Roman" w:hAnsi="Times New Roman" w:cs="Times New Roman"/>
          <w:sz w:val="21"/>
          <w:szCs w:val="21"/>
        </w:rPr>
        <w:t>POA Affiliates are prohibited from discussing their own sexual activities, including dreams and fantasies, or discussing their use of sexually oriented or explicit materials, such as pornography, videos, or materials on or from the Internet, with children;</w:t>
      </w:r>
    </w:p>
    <w:p w14:paraId="270F0E79" w14:textId="77777777" w:rsidR="007751C7" w:rsidRPr="00674D55" w:rsidRDefault="00182443">
      <w:pPr>
        <w:pStyle w:val="PDParagraphDefault"/>
        <w:numPr>
          <w:ilvl w:val="0"/>
          <w:numId w:val="9"/>
        </w:numPr>
        <w:spacing w:after="195" w:line="240" w:lineRule="auto"/>
        <w:jc w:val="both"/>
        <w:rPr>
          <w:rFonts w:ascii="Times New Roman" w:hAnsi="Times New Roman" w:cs="Times New Roman"/>
        </w:rPr>
      </w:pPr>
      <w:r w:rsidRPr="00674D55">
        <w:rPr>
          <w:rFonts w:ascii="Times New Roman" w:hAnsi="Times New Roman" w:cs="Times New Roman"/>
          <w:sz w:val="21"/>
          <w:szCs w:val="21"/>
        </w:rPr>
        <w:t xml:space="preserve">POA Affiliates are prohibited from possessing, viewing, streaming, downloading from the Internet, etc. any sexually oriented materials (magazines, cards, videos, films, clothing, etc.) on organization </w:t>
      </w:r>
      <w:r w:rsidRPr="00674D55">
        <w:rPr>
          <w:rFonts w:ascii="Times New Roman" w:hAnsi="Times New Roman" w:cs="Times New Roman"/>
          <w:sz w:val="21"/>
          <w:szCs w:val="21"/>
        </w:rPr>
        <w:lastRenderedPageBreak/>
        <w:t>property or in the presence of children except as expressly permitted as part of a pre-authorized educational program;</w:t>
      </w:r>
    </w:p>
    <w:p w14:paraId="07AB00F1" w14:textId="77777777" w:rsidR="007751C7" w:rsidRPr="00674D55" w:rsidRDefault="00182443">
      <w:pPr>
        <w:pStyle w:val="PDParagraphDefault"/>
        <w:numPr>
          <w:ilvl w:val="0"/>
          <w:numId w:val="9"/>
        </w:numPr>
        <w:spacing w:after="195" w:line="240" w:lineRule="auto"/>
        <w:jc w:val="both"/>
        <w:rPr>
          <w:rFonts w:ascii="Times New Roman" w:hAnsi="Times New Roman" w:cs="Times New Roman"/>
        </w:rPr>
      </w:pPr>
      <w:r w:rsidRPr="00674D55">
        <w:rPr>
          <w:rFonts w:ascii="Times New Roman" w:hAnsi="Times New Roman" w:cs="Times New Roman"/>
          <w:sz w:val="21"/>
          <w:szCs w:val="21"/>
        </w:rPr>
        <w:t>POA Affiliates are prohibited from using computers, mobile phones, or video/digital cameras or other electronic devices, to access, view, create, download, or distribute child pornography, including abusive images of children or young people;</w:t>
      </w:r>
    </w:p>
    <w:p w14:paraId="464FCDE1" w14:textId="77777777" w:rsidR="007751C7" w:rsidRPr="00674D55" w:rsidRDefault="00182443">
      <w:pPr>
        <w:pStyle w:val="PDParagraphDefault"/>
        <w:numPr>
          <w:ilvl w:val="0"/>
          <w:numId w:val="9"/>
        </w:numPr>
        <w:spacing w:after="195" w:line="240" w:lineRule="auto"/>
        <w:jc w:val="both"/>
        <w:rPr>
          <w:rFonts w:ascii="Times New Roman" w:hAnsi="Times New Roman" w:cs="Times New Roman"/>
        </w:rPr>
      </w:pPr>
      <w:r w:rsidRPr="00674D55">
        <w:rPr>
          <w:rFonts w:ascii="Times New Roman" w:hAnsi="Times New Roman" w:cs="Times New Roman"/>
          <w:sz w:val="21"/>
          <w:szCs w:val="21"/>
        </w:rPr>
        <w:t>POA Affiliates are prohibited from using computers, mobile phones, video and digital cameras, or other electronic devices or mediums to exploit, harass, or bully children;</w:t>
      </w:r>
    </w:p>
    <w:p w14:paraId="7E9A10A5" w14:textId="77777777" w:rsidR="007751C7" w:rsidRPr="00674D55" w:rsidRDefault="00182443">
      <w:pPr>
        <w:pStyle w:val="PDParagraphDefault"/>
        <w:numPr>
          <w:ilvl w:val="0"/>
          <w:numId w:val="9"/>
        </w:numPr>
        <w:spacing w:after="195" w:line="240" w:lineRule="auto"/>
        <w:jc w:val="both"/>
        <w:rPr>
          <w:rFonts w:ascii="Times New Roman" w:hAnsi="Times New Roman" w:cs="Times New Roman"/>
        </w:rPr>
      </w:pPr>
      <w:r w:rsidRPr="00674D55">
        <w:rPr>
          <w:rFonts w:ascii="Times New Roman" w:hAnsi="Times New Roman" w:cs="Times New Roman"/>
          <w:sz w:val="21"/>
          <w:szCs w:val="21"/>
        </w:rPr>
        <w:t xml:space="preserve">POA Affiliates are prohibited from dressing, undressing, bathing, or showering in the presence of children; </w:t>
      </w:r>
    </w:p>
    <w:p w14:paraId="777D76F6" w14:textId="77777777" w:rsidR="007751C7" w:rsidRPr="00674D55" w:rsidRDefault="00182443">
      <w:pPr>
        <w:pStyle w:val="PDParagraphDefault"/>
        <w:numPr>
          <w:ilvl w:val="0"/>
          <w:numId w:val="9"/>
        </w:numPr>
        <w:spacing w:after="195" w:line="240" w:lineRule="auto"/>
        <w:jc w:val="both"/>
        <w:rPr>
          <w:rFonts w:ascii="Times New Roman" w:hAnsi="Times New Roman" w:cs="Times New Roman"/>
        </w:rPr>
      </w:pPr>
      <w:r w:rsidRPr="00674D55">
        <w:rPr>
          <w:rFonts w:ascii="Times New Roman" w:hAnsi="Times New Roman" w:cs="Times New Roman"/>
          <w:sz w:val="21"/>
          <w:szCs w:val="21"/>
        </w:rPr>
        <w:t>POA Affiliates are prohibited from discriminating against, showing differential or preferential to, or favoring particular children;</w:t>
      </w:r>
    </w:p>
    <w:p w14:paraId="2349A04C" w14:textId="77777777" w:rsidR="007751C7" w:rsidRPr="00674D55" w:rsidRDefault="00182443">
      <w:pPr>
        <w:pStyle w:val="PDParagraphDefault"/>
        <w:numPr>
          <w:ilvl w:val="0"/>
          <w:numId w:val="9"/>
        </w:numPr>
        <w:spacing w:after="195" w:line="240" w:lineRule="auto"/>
        <w:jc w:val="both"/>
        <w:rPr>
          <w:rFonts w:ascii="Times New Roman" w:hAnsi="Times New Roman" w:cs="Times New Roman"/>
        </w:rPr>
      </w:pPr>
      <w:r w:rsidRPr="00674D55">
        <w:rPr>
          <w:rFonts w:ascii="Times New Roman" w:hAnsi="Times New Roman" w:cs="Times New Roman"/>
          <w:sz w:val="21"/>
          <w:szCs w:val="21"/>
        </w:rPr>
        <w:t>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14:paraId="5A9750DC" w14:textId="77777777" w:rsidR="007751C7" w:rsidRPr="00674D55" w:rsidRDefault="00182443">
      <w:pPr>
        <w:pStyle w:val="PDParagraphDefault"/>
        <w:numPr>
          <w:ilvl w:val="0"/>
          <w:numId w:val="9"/>
        </w:numPr>
        <w:spacing w:after="195" w:line="240" w:lineRule="auto"/>
        <w:jc w:val="both"/>
        <w:rPr>
          <w:rFonts w:ascii="Times New Roman" w:hAnsi="Times New Roman" w:cs="Times New Roman"/>
        </w:rPr>
      </w:pPr>
      <w:r w:rsidRPr="00674D55">
        <w:rPr>
          <w:rFonts w:ascii="Times New Roman" w:hAnsi="Times New Roman" w:cs="Times New Roman"/>
          <w:sz w:val="21"/>
          <w:szCs w:val="21"/>
        </w:rPr>
        <w:t>POA Affiliates are prohibited from the use, possession, distribution, or being under the influence of alcohol, illegal drugs, or the misuse of legal drugs while participating in or assisting with programs or activities specifically for children;</w:t>
      </w:r>
    </w:p>
    <w:p w14:paraId="7A05EC2C" w14:textId="77777777" w:rsidR="007751C7" w:rsidRPr="00674D55" w:rsidRDefault="00182443">
      <w:pPr>
        <w:pStyle w:val="PDParagraphDefault"/>
        <w:numPr>
          <w:ilvl w:val="0"/>
          <w:numId w:val="9"/>
        </w:numPr>
        <w:spacing w:after="195" w:line="240" w:lineRule="auto"/>
        <w:jc w:val="both"/>
        <w:rPr>
          <w:rFonts w:ascii="Times New Roman" w:hAnsi="Times New Roman" w:cs="Times New Roman"/>
        </w:rPr>
      </w:pPr>
      <w:r w:rsidRPr="00674D55">
        <w:rPr>
          <w:rFonts w:ascii="Times New Roman" w:hAnsi="Times New Roman" w:cs="Times New Roman"/>
          <w:sz w:val="21"/>
          <w:szCs w:val="21"/>
        </w:rPr>
        <w:t>Every program for children must have established ratios of 2 adults per 1-20 children. Compliance with the established ratio is required at all times, including activities that occur off the organization’s premises;</w:t>
      </w:r>
    </w:p>
    <w:p w14:paraId="50425589" w14:textId="77777777" w:rsidR="007751C7" w:rsidRPr="00674D55" w:rsidRDefault="00182443">
      <w:pPr>
        <w:pStyle w:val="PDParagraphDefault"/>
        <w:numPr>
          <w:ilvl w:val="0"/>
          <w:numId w:val="9"/>
        </w:numPr>
        <w:spacing w:line="240" w:lineRule="auto"/>
        <w:jc w:val="both"/>
        <w:rPr>
          <w:rFonts w:ascii="Times New Roman" w:hAnsi="Times New Roman" w:cs="Times New Roman"/>
        </w:rPr>
      </w:pPr>
      <w:r w:rsidRPr="00674D55">
        <w:rPr>
          <w:rFonts w:ascii="Times New Roman" w:hAnsi="Times New Roman" w:cs="Times New Roman"/>
          <w:sz w:val="21"/>
          <w:szCs w:val="21"/>
        </w:rPr>
        <w:t xml:space="preserve">When boys, girls and other gender identities are participating, male, female and other gender identities adults must be present; </w:t>
      </w:r>
    </w:p>
    <w:p w14:paraId="1BD844DC" w14:textId="77777777" w:rsidR="007751C7" w:rsidRPr="00674D55" w:rsidRDefault="00182443">
      <w:pPr>
        <w:pStyle w:val="PDParagraphDefault"/>
        <w:numPr>
          <w:ilvl w:val="0"/>
          <w:numId w:val="9"/>
        </w:numPr>
        <w:spacing w:line="240" w:lineRule="auto"/>
        <w:jc w:val="both"/>
        <w:rPr>
          <w:rFonts w:ascii="Times New Roman" w:hAnsi="Times New Roman" w:cs="Times New Roman"/>
        </w:rPr>
      </w:pPr>
      <w:r w:rsidRPr="00674D55">
        <w:rPr>
          <w:rFonts w:ascii="Times New Roman" w:hAnsi="Times New Roman" w:cs="Times New Roman"/>
          <w:sz w:val="21"/>
          <w:szCs w:val="21"/>
        </w:rPr>
        <w:t>One-to-one counseling/meetings with children will be done in an open or public or other place where private conversations are possible but occur in full view of others or with another adult present;</w:t>
      </w:r>
    </w:p>
    <w:p w14:paraId="52D66877" w14:textId="77777777" w:rsidR="007751C7" w:rsidRPr="00674D55" w:rsidRDefault="00182443">
      <w:pPr>
        <w:pStyle w:val="PDParagraphDefault"/>
        <w:numPr>
          <w:ilvl w:val="0"/>
          <w:numId w:val="9"/>
        </w:numPr>
        <w:spacing w:line="240" w:lineRule="auto"/>
        <w:jc w:val="both"/>
        <w:rPr>
          <w:rFonts w:ascii="Times New Roman" w:hAnsi="Times New Roman" w:cs="Times New Roman"/>
        </w:rPr>
      </w:pPr>
      <w:r w:rsidRPr="00674D55">
        <w:rPr>
          <w:rFonts w:ascii="Times New Roman" w:hAnsi="Times New Roman" w:cs="Times New Roman"/>
          <w:sz w:val="21"/>
          <w:szCs w:val="21"/>
        </w:rPr>
        <w:t>When supervising or assisting private activities, such as dressing or showering children, POA Affiliates will remain in an area observable by other adults or work in pairs;</w:t>
      </w:r>
    </w:p>
    <w:p w14:paraId="06726E15" w14:textId="77777777" w:rsidR="007751C7" w:rsidRPr="00674D55" w:rsidRDefault="00182443">
      <w:pPr>
        <w:pStyle w:val="PDParagraphDefault"/>
        <w:numPr>
          <w:ilvl w:val="0"/>
          <w:numId w:val="9"/>
        </w:numPr>
        <w:spacing w:line="240" w:lineRule="auto"/>
        <w:jc w:val="both"/>
        <w:rPr>
          <w:rFonts w:ascii="Times New Roman" w:hAnsi="Times New Roman" w:cs="Times New Roman"/>
        </w:rPr>
      </w:pPr>
      <w:r w:rsidRPr="00674D55">
        <w:rPr>
          <w:rFonts w:ascii="Times New Roman" w:hAnsi="Times New Roman" w:cs="Times New Roman"/>
          <w:sz w:val="21"/>
          <w:szCs w:val="21"/>
        </w:rPr>
        <w:t>Parents or guardians must complete written permission forms before POA Affiliates transport children for a company sponsored activity or for any purpose; and</w:t>
      </w:r>
    </w:p>
    <w:p w14:paraId="6EF5CEBA" w14:textId="77777777" w:rsidR="007751C7" w:rsidRPr="00674D55" w:rsidRDefault="00182443">
      <w:pPr>
        <w:pStyle w:val="PDParagraphDefault"/>
        <w:numPr>
          <w:ilvl w:val="0"/>
          <w:numId w:val="9"/>
        </w:numPr>
        <w:spacing w:after="195" w:line="240" w:lineRule="auto"/>
        <w:jc w:val="both"/>
        <w:rPr>
          <w:rFonts w:ascii="Times New Roman" w:hAnsi="Times New Roman" w:cs="Times New Roman"/>
        </w:rPr>
      </w:pPr>
      <w:r w:rsidRPr="00674D55">
        <w:rPr>
          <w:rFonts w:ascii="Times New Roman" w:hAnsi="Times New Roman" w:cs="Times New Roman"/>
          <w:sz w:val="21"/>
          <w:szCs w:val="21"/>
        </w:rPr>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14:paraId="6708B120" w14:textId="77777777" w:rsidR="007751C7" w:rsidRPr="00674D55" w:rsidRDefault="00182443">
      <w:pPr>
        <w:pStyle w:val="Heading2"/>
        <w:spacing w:after="0" w:line="240" w:lineRule="auto"/>
        <w:jc w:val="both"/>
        <w:rPr>
          <w:rFonts w:ascii="Times New Roman" w:hAnsi="Times New Roman" w:cs="Times New Roman"/>
        </w:rPr>
      </w:pPr>
      <w:r w:rsidRPr="00674D55">
        <w:rPr>
          <w:rFonts w:ascii="Times New Roman" w:hAnsi="Times New Roman" w:cs="Times New Roman"/>
          <w:color w:val="FF5050"/>
          <w:sz w:val="21"/>
          <w:szCs w:val="21"/>
        </w:rPr>
        <w:t xml:space="preserve">Child Safeguarding Complaint Procedure </w:t>
      </w:r>
    </w:p>
    <w:p w14:paraId="538006B2"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 xml:space="preserve">POA Affiliates must report all violations of the Child Safeguarding Policy immediately through one of the means listed below. </w:t>
      </w:r>
    </w:p>
    <w:p w14:paraId="718DADFB" w14:textId="77777777" w:rsidR="007751C7" w:rsidRPr="00674D55" w:rsidRDefault="00182443">
      <w:pPr>
        <w:pStyle w:val="PDParagraphDefault"/>
        <w:numPr>
          <w:ilvl w:val="0"/>
          <w:numId w:val="10"/>
        </w:numPr>
        <w:spacing w:after="195" w:line="240" w:lineRule="auto"/>
        <w:jc w:val="both"/>
        <w:rPr>
          <w:rFonts w:ascii="Times New Roman" w:hAnsi="Times New Roman" w:cs="Times New Roman"/>
        </w:rPr>
      </w:pPr>
      <w:r w:rsidRPr="00674D55">
        <w:rPr>
          <w:rFonts w:ascii="Times New Roman" w:hAnsi="Times New Roman" w:cs="Times New Roman"/>
          <w:sz w:val="21"/>
          <w:szCs w:val="21"/>
        </w:rPr>
        <w:t>Contact the immediate supervisor, program, or country director of the alleged offender.</w:t>
      </w:r>
    </w:p>
    <w:p w14:paraId="635875C9" w14:textId="77777777" w:rsidR="007751C7" w:rsidRPr="00674D55" w:rsidRDefault="00182443">
      <w:pPr>
        <w:pStyle w:val="PDParagraphDefault"/>
        <w:numPr>
          <w:ilvl w:val="0"/>
          <w:numId w:val="10"/>
        </w:numPr>
        <w:spacing w:after="195" w:line="240" w:lineRule="auto"/>
        <w:jc w:val="both"/>
        <w:rPr>
          <w:rFonts w:ascii="Times New Roman" w:hAnsi="Times New Roman" w:cs="Times New Roman"/>
        </w:rPr>
      </w:pPr>
      <w:r w:rsidRPr="00674D55">
        <w:rPr>
          <w:rFonts w:ascii="Times New Roman" w:hAnsi="Times New Roman" w:cs="Times New Roman"/>
          <w:sz w:val="21"/>
          <w:szCs w:val="21"/>
        </w:rPr>
        <w:t>Contact POA’s external and confidential hotline, Foster Thomas, at +1 (443)-951-4951. Foster Thomas is an outside party who will relay any concerns to the Ethics Committee of the Board. Reports may be made anonymously.</w:t>
      </w:r>
    </w:p>
    <w:p w14:paraId="53AB86BF" w14:textId="77777777" w:rsidR="007751C7" w:rsidRPr="00674D55" w:rsidRDefault="00182443">
      <w:pPr>
        <w:pStyle w:val="PDParagraphDefault"/>
        <w:numPr>
          <w:ilvl w:val="0"/>
          <w:numId w:val="10"/>
        </w:numPr>
        <w:spacing w:after="195" w:line="240" w:lineRule="auto"/>
        <w:jc w:val="both"/>
        <w:rPr>
          <w:rFonts w:ascii="Times New Roman" w:hAnsi="Times New Roman" w:cs="Times New Roman"/>
        </w:rPr>
      </w:pPr>
      <w:r w:rsidRPr="00674D55">
        <w:rPr>
          <w:rFonts w:ascii="Times New Roman" w:hAnsi="Times New Roman" w:cs="Times New Roman"/>
          <w:sz w:val="21"/>
          <w:szCs w:val="21"/>
        </w:rPr>
        <w:t xml:space="preserve">Contact POA’s internal HR department at </w:t>
      </w:r>
      <w:hyperlink r:id="rId21">
        <w:r w:rsidRPr="00674D55">
          <w:rPr>
            <w:rStyle w:val="Hyperlink"/>
            <w:rFonts w:ascii="Times New Roman" w:hAnsi="Times New Roman" w:cs="Times New Roman"/>
            <w:color w:val="0563C1"/>
            <w:sz w:val="21"/>
            <w:szCs w:val="21"/>
          </w:rPr>
          <w:t>poahr@partners.net</w:t>
        </w:r>
      </w:hyperlink>
      <w:r w:rsidRPr="00674D55">
        <w:rPr>
          <w:rFonts w:ascii="Times New Roman" w:hAnsi="Times New Roman" w:cs="Times New Roman"/>
          <w:sz w:val="21"/>
          <w:szCs w:val="21"/>
        </w:rPr>
        <w:t xml:space="preserve">.  </w:t>
      </w:r>
    </w:p>
    <w:p w14:paraId="765D2859"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lastRenderedPageBreak/>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14:paraId="6EE1CBCD" w14:textId="77777777" w:rsidR="007751C7" w:rsidRPr="00674D55" w:rsidRDefault="007751C7">
      <w:pPr>
        <w:pStyle w:val="PDParagraphDefault"/>
        <w:spacing w:line="240" w:lineRule="auto"/>
        <w:jc w:val="both"/>
        <w:rPr>
          <w:rFonts w:ascii="Times New Roman" w:hAnsi="Times New Roman" w:cs="Times New Roman"/>
        </w:rPr>
      </w:pPr>
    </w:p>
    <w:p w14:paraId="67545FD8" w14:textId="77777777" w:rsidR="007751C7" w:rsidRPr="00674D55" w:rsidRDefault="00182443">
      <w:pPr>
        <w:pStyle w:val="Heading2"/>
        <w:spacing w:after="0" w:line="240" w:lineRule="auto"/>
        <w:jc w:val="both"/>
        <w:rPr>
          <w:rFonts w:ascii="Times New Roman" w:hAnsi="Times New Roman" w:cs="Times New Roman"/>
        </w:rPr>
      </w:pPr>
      <w:r w:rsidRPr="00674D55">
        <w:rPr>
          <w:rFonts w:ascii="Times New Roman" w:hAnsi="Times New Roman" w:cs="Times New Roman"/>
          <w:color w:val="FF5050"/>
          <w:sz w:val="21"/>
          <w:szCs w:val="21"/>
        </w:rPr>
        <w:t xml:space="preserve">Retaliation for SEA Complaint </w:t>
      </w:r>
    </w:p>
    <w:p w14:paraId="2AEDE2B9"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POA prohibits any retaliation against anyone who legitimately exercises their rights under this policy, files a compliant,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14:paraId="031F935A" w14:textId="77777777" w:rsidR="007751C7" w:rsidRPr="00674D55" w:rsidRDefault="007751C7">
      <w:pPr>
        <w:pStyle w:val="PDParagraphDefault"/>
        <w:spacing w:line="240" w:lineRule="auto"/>
        <w:jc w:val="both"/>
        <w:rPr>
          <w:rFonts w:ascii="Times New Roman" w:hAnsi="Times New Roman" w:cs="Times New Roman"/>
        </w:rPr>
      </w:pPr>
    </w:p>
    <w:p w14:paraId="6D648363"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14:paraId="441166CD" w14:textId="77777777" w:rsidR="007751C7" w:rsidRPr="00674D55" w:rsidRDefault="007751C7">
      <w:pPr>
        <w:pStyle w:val="PDParagraphDefault"/>
        <w:spacing w:line="240" w:lineRule="auto"/>
        <w:jc w:val="both"/>
        <w:rPr>
          <w:rFonts w:ascii="Times New Roman" w:hAnsi="Times New Roman" w:cs="Times New Roman"/>
        </w:rPr>
      </w:pPr>
    </w:p>
    <w:p w14:paraId="6AA19E5C"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 xml:space="preserve">Please refer to the </w:t>
      </w:r>
      <w:hyperlink r:id="rId22">
        <w:r w:rsidRPr="00674D55">
          <w:rPr>
            <w:rStyle w:val="Hyperlink"/>
            <w:rFonts w:ascii="Times New Roman" w:hAnsi="Times New Roman" w:cs="Times New Roman"/>
            <w:color w:val="0563C1"/>
            <w:sz w:val="21"/>
            <w:szCs w:val="21"/>
          </w:rPr>
          <w:t>Child Safeguarding Policy</w:t>
        </w:r>
      </w:hyperlink>
      <w:r w:rsidRPr="00674D55">
        <w:rPr>
          <w:rFonts w:ascii="Times New Roman" w:hAnsi="Times New Roman" w:cs="Times New Roman"/>
          <w:sz w:val="21"/>
          <w:szCs w:val="21"/>
        </w:rPr>
        <w:t xml:space="preserve"> for further information and guidance.</w:t>
      </w:r>
    </w:p>
    <w:p w14:paraId="55453219" w14:textId="77777777" w:rsidR="007751C7" w:rsidRPr="00674D55" w:rsidRDefault="007751C7">
      <w:pPr>
        <w:pStyle w:val="PDParagraphDefault"/>
        <w:spacing w:line="240" w:lineRule="auto"/>
        <w:jc w:val="both"/>
        <w:rPr>
          <w:rFonts w:ascii="Times New Roman" w:hAnsi="Times New Roman" w:cs="Times New Roman"/>
        </w:rPr>
      </w:pPr>
    </w:p>
    <w:p w14:paraId="5A9FBA87"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b/>
          <w:bCs/>
          <w:sz w:val="21"/>
          <w:szCs w:val="21"/>
          <w:u w:val="single"/>
        </w:rPr>
        <w:t xml:space="preserve">I have read and agree to this policy. By signing below, I agree to abide by the above policies. I also agree to attend one of the Child Safeguarding trainings/courses listed in the Child Safeguarding Policy within 30 days of signing this Code of Conduct and again once annually thereafter. </w:t>
      </w:r>
    </w:p>
    <w:p w14:paraId="3CC3B7E4" w14:textId="77777777" w:rsidR="007751C7" w:rsidRPr="00674D55" w:rsidRDefault="007751C7">
      <w:pPr>
        <w:spacing w:after="0" w:line="240" w:lineRule="auto"/>
        <w:rPr>
          <w:rFonts w:ascii="Times New Roman" w:hAnsi="Times New Roman" w:cs="Times New Roman"/>
        </w:rPr>
      </w:pPr>
    </w:p>
    <w:p w14:paraId="3B72806B" w14:textId="77777777" w:rsidR="007751C7" w:rsidRPr="00674D55" w:rsidRDefault="007751C7">
      <w:pPr>
        <w:pStyle w:val="PDParagraphDefault"/>
        <w:spacing w:line="276" w:lineRule="auto"/>
        <w:ind w:right="4110"/>
        <w:rPr>
          <w:rFonts w:ascii="Times New Roman" w:hAnsi="Times New Roman" w:cs="Times New Roman"/>
        </w:rPr>
      </w:pPr>
    </w:p>
    <w:p w14:paraId="32B55380" w14:textId="77777777" w:rsidR="007751C7" w:rsidRPr="00674D55" w:rsidRDefault="00182443">
      <w:pPr>
        <w:pStyle w:val="PDParagraphDefault"/>
        <w:spacing w:line="276" w:lineRule="auto"/>
        <w:ind w:right="4110"/>
        <w:rPr>
          <w:rFonts w:ascii="Times New Roman" w:hAnsi="Times New Roman" w:cs="Times New Roman"/>
        </w:rPr>
      </w:pPr>
      <w:r w:rsidRPr="00674D55">
        <w:rPr>
          <w:rFonts w:ascii="Times New Roman" w:hAnsi="Times New Roman" w:cs="Times New Roman"/>
          <w:b/>
          <w:bCs/>
          <w:sz w:val="21"/>
          <w:szCs w:val="21"/>
        </w:rPr>
        <w:t>Signature:</w:t>
      </w:r>
      <w:r w:rsidRPr="00674D55">
        <w:rPr>
          <w:rFonts w:ascii="Times New Roman" w:hAnsi="Times New Roman" w:cs="Times New Roman"/>
        </w:rPr>
        <w:tab/>
      </w:r>
    </w:p>
    <w:p w14:paraId="71512C0A" w14:textId="77777777" w:rsidR="007751C7" w:rsidRPr="00674D55" w:rsidRDefault="007751C7">
      <w:pPr>
        <w:pStyle w:val="PDParagraphDefault"/>
        <w:spacing w:line="276" w:lineRule="auto"/>
        <w:ind w:right="4110"/>
        <w:rPr>
          <w:rFonts w:ascii="Times New Roman" w:hAnsi="Times New Roman" w:cs="Times New Roman"/>
        </w:rPr>
      </w:pPr>
    </w:p>
    <w:p w14:paraId="521373F8" w14:textId="77777777" w:rsidR="007751C7" w:rsidRPr="00674D55" w:rsidRDefault="00182443">
      <w:pPr>
        <w:pStyle w:val="PDParagraphDefault"/>
        <w:spacing w:line="276" w:lineRule="auto"/>
        <w:ind w:right="4110"/>
        <w:rPr>
          <w:rFonts w:ascii="Times New Roman" w:hAnsi="Times New Roman" w:cs="Times New Roman"/>
        </w:rPr>
      </w:pPr>
      <w:r w:rsidRPr="00674D55">
        <w:rPr>
          <w:rFonts w:ascii="Times New Roman" w:hAnsi="Times New Roman" w:cs="Times New Roman"/>
          <w:sz w:val="21"/>
          <w:szCs w:val="21"/>
        </w:rPr>
        <w:t>​</w:t>
      </w:r>
      <w:r w:rsidRPr="00674D55">
        <w:rPr>
          <w:rFonts w:ascii="Times New Roman" w:hAnsi="Times New Roman" w:cs="Times New Roman"/>
          <w:b/>
          <w:bCs/>
          <w:sz w:val="21"/>
          <w:szCs w:val="21"/>
        </w:rPr>
        <w:t>Date:</w:t>
      </w:r>
      <w:r w:rsidRPr="00674D55">
        <w:rPr>
          <w:rFonts w:ascii="Times New Roman" w:hAnsi="Times New Roman" w:cs="Times New Roman"/>
        </w:rPr>
        <w:tab/>
      </w:r>
      <w:r w:rsidRPr="00674D55">
        <w:rPr>
          <w:rFonts w:ascii="Times New Roman" w:hAnsi="Times New Roman" w:cs="Times New Roman"/>
          <w:b/>
          <w:bCs/>
          <w:sz w:val="21"/>
          <w:szCs w:val="21"/>
        </w:rPr>
        <w:t xml:space="preserve"> </w:t>
      </w:r>
    </w:p>
    <w:p w14:paraId="4F54C024" w14:textId="77777777" w:rsidR="007751C7" w:rsidRPr="00674D55" w:rsidRDefault="007751C7">
      <w:pPr>
        <w:pStyle w:val="PDParagraphDefault"/>
        <w:spacing w:line="276" w:lineRule="auto"/>
        <w:ind w:right="4110"/>
        <w:rPr>
          <w:rFonts w:ascii="Times New Roman" w:hAnsi="Times New Roman" w:cs="Times New Roman"/>
        </w:rPr>
      </w:pPr>
    </w:p>
    <w:p w14:paraId="015C1720" w14:textId="09BCB99A" w:rsidR="007751C7" w:rsidRPr="00674D55" w:rsidRDefault="00182443">
      <w:pPr>
        <w:pStyle w:val="PDParagraphDefault"/>
        <w:spacing w:line="276" w:lineRule="auto"/>
        <w:ind w:right="4110"/>
        <w:rPr>
          <w:rFonts w:ascii="Times New Roman" w:hAnsi="Times New Roman" w:cs="Times New Roman"/>
        </w:rPr>
        <w:sectPr w:rsidR="007751C7" w:rsidRPr="00674D55">
          <w:footerReference w:type="default" r:id="rId23"/>
          <w:pgSz w:w="12240" w:h="15840" w:code="1"/>
          <w:pgMar w:top="1440" w:right="1440" w:bottom="1440" w:left="1440" w:header="240" w:footer="240" w:gutter="0"/>
          <w:cols w:space="720"/>
        </w:sectPr>
      </w:pPr>
      <w:r w:rsidRPr="00674D55">
        <w:rPr>
          <w:rFonts w:ascii="Times New Roman" w:hAnsi="Times New Roman" w:cs="Times New Roman"/>
          <w:b/>
          <w:bCs/>
          <w:sz w:val="21"/>
          <w:szCs w:val="21"/>
        </w:rPr>
        <w:t xml:space="preserve">Printed Name: </w:t>
      </w:r>
    </w:p>
    <w:p w14:paraId="44EFC545" w14:textId="7E88296F" w:rsidR="007751C7" w:rsidRPr="00674D55" w:rsidRDefault="00182443">
      <w:pPr>
        <w:pStyle w:val="PDParagraphDefault"/>
        <w:spacing w:before="135" w:line="276" w:lineRule="auto"/>
        <w:ind w:right="45"/>
        <w:jc w:val="center"/>
        <w:rPr>
          <w:rFonts w:ascii="Times New Roman" w:hAnsi="Times New Roman" w:cs="Times New Roman"/>
        </w:rPr>
      </w:pPr>
      <w:r w:rsidRPr="00674D55">
        <w:rPr>
          <w:rFonts w:ascii="Times New Roman" w:hAnsi="Times New Roman" w:cs="Times New Roman"/>
          <w:b/>
          <w:bCs/>
        </w:rPr>
        <w:lastRenderedPageBreak/>
        <w:t xml:space="preserve">ANNEX </w:t>
      </w:r>
      <w:r w:rsidR="00AD04F4">
        <w:rPr>
          <w:rFonts w:ascii="Times New Roman" w:hAnsi="Times New Roman" w:cs="Times New Roman"/>
          <w:b/>
          <w:bCs/>
        </w:rPr>
        <w:t>H</w:t>
      </w:r>
      <w:r w:rsidRPr="00674D55">
        <w:rPr>
          <w:rFonts w:ascii="Times New Roman" w:hAnsi="Times New Roman" w:cs="Times New Roman"/>
          <w:b/>
          <w:bCs/>
        </w:rPr>
        <w:t xml:space="preserve"> – Video &amp; Media Release Form</w:t>
      </w:r>
    </w:p>
    <w:p w14:paraId="3D6FCD12" w14:textId="77777777" w:rsidR="007751C7" w:rsidRPr="00674D55" w:rsidRDefault="007751C7">
      <w:pPr>
        <w:spacing w:after="0" w:line="240" w:lineRule="auto"/>
        <w:rPr>
          <w:rFonts w:ascii="Times New Roman" w:hAnsi="Times New Roman" w:cs="Times New Roman"/>
        </w:rPr>
      </w:pPr>
    </w:p>
    <w:p w14:paraId="051B0B27" w14:textId="4C7F5D3C"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 xml:space="preserve">I, </w:t>
      </w:r>
      <w:r w:rsidR="00674D55">
        <w:rPr>
          <w:rFonts w:ascii="Times New Roman" w:hAnsi="Times New Roman" w:cs="Times New Roman"/>
          <w:sz w:val="21"/>
          <w:szCs w:val="21"/>
        </w:rPr>
        <w:t>__________________</w:t>
      </w:r>
      <w:r w:rsidRPr="00674D55">
        <w:rPr>
          <w:rFonts w:ascii="Times New Roman" w:hAnsi="Times New Roman" w:cs="Times New Roman"/>
          <w:sz w:val="21"/>
          <w:szCs w:val="21"/>
        </w:rPr>
        <w:t>, hereby authorize Partners of the , its designees, licensees, and assignees to interview me, and/or photograph, audio and/or videotape my image.  I acknowledge that the above is/ was done with my full and complete knowledge and consent.  I further authorize Partners of the Americas to use full or partial reproductions of my interview and image made with a still, motion, or audio recording device, to reprint, transcribe, edit, excerpt from, or otherwise include all or part of my interview and image in Partners of the Americas’ publications, presentations, printed materials, publicity, and on the Partners of the Americas web site.  Such use may include, but is not limited to, publication in all media (print, graphic, film, and electronic media) currently in existence or yet to be developed in the future.</w:t>
      </w:r>
    </w:p>
    <w:p w14:paraId="798781F3" w14:textId="77777777" w:rsidR="007751C7" w:rsidRPr="00674D55" w:rsidRDefault="007751C7">
      <w:pPr>
        <w:pStyle w:val="PDParagraphDefault"/>
        <w:spacing w:line="240" w:lineRule="auto"/>
        <w:jc w:val="both"/>
        <w:rPr>
          <w:rFonts w:ascii="Times New Roman" w:hAnsi="Times New Roman" w:cs="Times New Roman"/>
        </w:rPr>
      </w:pPr>
    </w:p>
    <w:p w14:paraId="5E913C9D"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I give these rights freely to Partners of the Americas. I understand that these materials will be housed at Partners of the , and copies may be donated to other institutions to be used by scholars, researchers, educators, and the general public.</w:t>
      </w:r>
    </w:p>
    <w:p w14:paraId="04CF3E43" w14:textId="77777777" w:rsidR="007751C7" w:rsidRPr="00674D55" w:rsidRDefault="007751C7">
      <w:pPr>
        <w:pStyle w:val="PDParagraphDefault"/>
        <w:spacing w:line="240" w:lineRule="auto"/>
        <w:jc w:val="both"/>
        <w:rPr>
          <w:rFonts w:ascii="Times New Roman" w:hAnsi="Times New Roman" w:cs="Times New Roman"/>
        </w:rPr>
      </w:pPr>
    </w:p>
    <w:p w14:paraId="1D94410C" w14:textId="77777777" w:rsidR="007751C7" w:rsidRPr="00674D55" w:rsidRDefault="00182443">
      <w:pPr>
        <w:pStyle w:val="PDParagraphDefault"/>
        <w:spacing w:line="240" w:lineRule="auto"/>
        <w:jc w:val="both"/>
        <w:rPr>
          <w:rFonts w:ascii="Times New Roman" w:hAnsi="Times New Roman" w:cs="Times New Roman"/>
        </w:rPr>
      </w:pPr>
      <w:r w:rsidRPr="00674D55">
        <w:rPr>
          <w:rFonts w:ascii="Times New Roman" w:hAnsi="Times New Roman" w:cs="Times New Roman"/>
          <w:sz w:val="21"/>
          <w:szCs w:val="21"/>
        </w:rPr>
        <w:t xml:space="preserve">For privacy concerns, please circle if first and last name may be used:      </w:t>
      </w:r>
      <w:r w:rsidRPr="00674D55">
        <w:rPr>
          <w:rFonts w:ascii="Times New Roman" w:hAnsi="Times New Roman" w:cs="Times New Roman"/>
        </w:rPr>
        <w:tab/>
      </w:r>
      <w:r w:rsidRPr="00674D55">
        <w:rPr>
          <w:rFonts w:ascii="Times New Roman" w:hAnsi="Times New Roman" w:cs="Times New Roman"/>
          <w:sz w:val="21"/>
          <w:szCs w:val="21"/>
        </w:rPr>
        <w:t xml:space="preserve">YES             NO    </w:t>
      </w:r>
    </w:p>
    <w:p w14:paraId="5B901F62" w14:textId="77777777" w:rsidR="007751C7" w:rsidRPr="00674D55" w:rsidRDefault="007751C7">
      <w:pPr>
        <w:pStyle w:val="PDParagraphDefault"/>
        <w:spacing w:line="240" w:lineRule="auto"/>
        <w:jc w:val="both"/>
        <w:rPr>
          <w:rFonts w:ascii="Times New Roman" w:hAnsi="Times New Roman" w:cs="Times New Roman"/>
        </w:rPr>
      </w:pPr>
    </w:p>
    <w:p w14:paraId="4310CB04" w14:textId="77777777" w:rsidR="007751C7" w:rsidRPr="00674D55" w:rsidRDefault="00182443">
      <w:pPr>
        <w:pStyle w:val="PDParagraphDefault"/>
        <w:spacing w:line="276" w:lineRule="auto"/>
        <w:rPr>
          <w:rFonts w:ascii="Times New Roman" w:hAnsi="Times New Roman" w:cs="Times New Roman"/>
        </w:rPr>
      </w:pPr>
      <w:r w:rsidRPr="00674D55">
        <w:rPr>
          <w:rFonts w:ascii="Times New Roman" w:hAnsi="Times New Roman" w:cs="Times New Roman"/>
          <w:b/>
          <w:bCs/>
          <w:sz w:val="21"/>
          <w:szCs w:val="21"/>
        </w:rPr>
        <w:t>Signature:</w:t>
      </w:r>
      <w:r w:rsidRPr="00674D55">
        <w:rPr>
          <w:rFonts w:ascii="Times New Roman" w:hAnsi="Times New Roman" w:cs="Times New Roman"/>
        </w:rPr>
        <w:tab/>
      </w:r>
    </w:p>
    <w:p w14:paraId="76493F2D" w14:textId="77777777" w:rsidR="007751C7" w:rsidRPr="00674D55" w:rsidRDefault="007751C7">
      <w:pPr>
        <w:pStyle w:val="PDParagraphDefault"/>
        <w:spacing w:line="276" w:lineRule="auto"/>
        <w:rPr>
          <w:rFonts w:ascii="Times New Roman" w:hAnsi="Times New Roman" w:cs="Times New Roman"/>
        </w:rPr>
      </w:pPr>
    </w:p>
    <w:p w14:paraId="7309A2AC" w14:textId="77777777" w:rsidR="007751C7" w:rsidRPr="00674D55" w:rsidRDefault="00182443">
      <w:pPr>
        <w:pStyle w:val="PDParagraphDefault"/>
        <w:spacing w:line="276" w:lineRule="auto"/>
        <w:rPr>
          <w:rFonts w:ascii="Times New Roman" w:hAnsi="Times New Roman" w:cs="Times New Roman"/>
        </w:rPr>
      </w:pPr>
      <w:r w:rsidRPr="00674D55">
        <w:rPr>
          <w:rFonts w:ascii="Times New Roman" w:hAnsi="Times New Roman" w:cs="Times New Roman"/>
          <w:sz w:val="21"/>
          <w:szCs w:val="21"/>
        </w:rPr>
        <w:t>​</w:t>
      </w:r>
      <w:r w:rsidRPr="00674D55">
        <w:rPr>
          <w:rFonts w:ascii="Times New Roman" w:hAnsi="Times New Roman" w:cs="Times New Roman"/>
          <w:b/>
          <w:bCs/>
          <w:sz w:val="21"/>
          <w:szCs w:val="21"/>
        </w:rPr>
        <w:t>Date:</w:t>
      </w:r>
      <w:r w:rsidRPr="00674D55">
        <w:rPr>
          <w:rFonts w:ascii="Times New Roman" w:hAnsi="Times New Roman" w:cs="Times New Roman"/>
        </w:rPr>
        <w:tab/>
      </w:r>
      <w:r w:rsidRPr="00674D55">
        <w:rPr>
          <w:rFonts w:ascii="Times New Roman" w:hAnsi="Times New Roman" w:cs="Times New Roman"/>
          <w:b/>
          <w:bCs/>
          <w:sz w:val="21"/>
          <w:szCs w:val="21"/>
        </w:rPr>
        <w:t xml:space="preserve"> </w:t>
      </w:r>
    </w:p>
    <w:p w14:paraId="53B28E1B" w14:textId="77777777" w:rsidR="007751C7" w:rsidRPr="00674D55" w:rsidRDefault="007751C7">
      <w:pPr>
        <w:pStyle w:val="PDParagraphDefault"/>
        <w:spacing w:line="276" w:lineRule="auto"/>
        <w:rPr>
          <w:rFonts w:ascii="Times New Roman" w:hAnsi="Times New Roman" w:cs="Times New Roman"/>
        </w:rPr>
      </w:pPr>
    </w:p>
    <w:p w14:paraId="040271C3" w14:textId="46CD53E4" w:rsidR="007751C7" w:rsidRPr="00674D55" w:rsidRDefault="00182443">
      <w:pPr>
        <w:pStyle w:val="PDParagraphDefault"/>
        <w:spacing w:line="276" w:lineRule="auto"/>
        <w:rPr>
          <w:rFonts w:ascii="Times New Roman" w:hAnsi="Times New Roman" w:cs="Times New Roman"/>
        </w:rPr>
      </w:pPr>
      <w:r w:rsidRPr="00674D55">
        <w:rPr>
          <w:rFonts w:ascii="Times New Roman" w:hAnsi="Times New Roman" w:cs="Times New Roman"/>
          <w:b/>
          <w:bCs/>
          <w:sz w:val="21"/>
          <w:szCs w:val="21"/>
        </w:rPr>
        <w:t xml:space="preserve">Printed Name: </w:t>
      </w:r>
    </w:p>
    <w:sectPr w:rsidR="007751C7" w:rsidRPr="00674D55">
      <w:footerReference w:type="default" r:id="rId24"/>
      <w:pgSz w:w="12240" w:h="15840" w:code="1"/>
      <w:pgMar w:top="1440" w:right="1440" w:bottom="1440" w:left="1440"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E6B8E" w14:textId="77777777" w:rsidR="00582353" w:rsidRDefault="00582353">
      <w:pPr>
        <w:spacing w:after="0" w:line="240" w:lineRule="auto"/>
      </w:pPr>
      <w:r>
        <w:separator/>
      </w:r>
    </w:p>
  </w:endnote>
  <w:endnote w:type="continuationSeparator" w:id="0">
    <w:p w14:paraId="04D637F1" w14:textId="77777777" w:rsidR="00582353" w:rsidRDefault="00582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045F4" w14:textId="77777777" w:rsidR="007751C7" w:rsidRDefault="00182443">
    <w:pPr>
      <w:jc w:val="right"/>
    </w:pPr>
    <w:r>
      <w:rPr>
        <w:noProof/>
      </w:rPr>
      <w:drawing>
        <wp:inline distT="0" distB="0" distL="0" distR="0" wp14:anchorId="518EF0D8" wp14:editId="73BA69CE">
          <wp:extent cx="3733800" cy="34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733800" cy="3429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05B20" w14:textId="77777777" w:rsidR="007751C7" w:rsidRDefault="00182443">
    <w:pPr>
      <w:jc w:val="right"/>
    </w:pPr>
    <w:r>
      <w:rPr>
        <w:noProof/>
      </w:rPr>
      <w:drawing>
        <wp:inline distT="0" distB="0" distL="0" distR="0" wp14:anchorId="5179EDC9" wp14:editId="4DA40BDD">
          <wp:extent cx="3733800" cy="342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733800" cy="3429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31A6D" w14:textId="77777777" w:rsidR="007751C7" w:rsidRDefault="00182443">
    <w:pPr>
      <w:jc w:val="right"/>
    </w:pPr>
    <w:r>
      <w:rPr>
        <w:noProof/>
      </w:rPr>
      <w:drawing>
        <wp:inline distT="0" distB="0" distL="0" distR="0" wp14:anchorId="296800F1" wp14:editId="15F8E75C">
          <wp:extent cx="3733800" cy="34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733800" cy="34290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6E156" w14:textId="77777777" w:rsidR="007751C7" w:rsidRDefault="00182443">
    <w:pPr>
      <w:jc w:val="right"/>
    </w:pPr>
    <w:r>
      <w:rPr>
        <w:noProof/>
      </w:rPr>
      <w:drawing>
        <wp:inline distT="0" distB="0" distL="0" distR="0" wp14:anchorId="08D064AE" wp14:editId="3DB319CA">
          <wp:extent cx="3733800" cy="342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733800" cy="342900"/>
                  </a:xfrm>
                  <a:prstGeom prst="rect">
                    <a:avLst/>
                  </a:prstGeom>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9BA4E" w14:textId="77777777" w:rsidR="007751C7" w:rsidRDefault="00182443">
    <w:pPr>
      <w:jc w:val="right"/>
    </w:pPr>
    <w:r>
      <w:rPr>
        <w:noProof/>
      </w:rPr>
      <w:drawing>
        <wp:inline distT="0" distB="0" distL="0" distR="0" wp14:anchorId="1AF1252A" wp14:editId="302B7A60">
          <wp:extent cx="3733800" cy="342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733800" cy="342900"/>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E397E" w14:textId="77777777" w:rsidR="007751C7" w:rsidRDefault="00182443">
    <w:pPr>
      <w:jc w:val="right"/>
    </w:pPr>
    <w:r>
      <w:rPr>
        <w:noProof/>
      </w:rPr>
      <w:drawing>
        <wp:inline distT="0" distB="0" distL="0" distR="0" wp14:anchorId="0F027E9C" wp14:editId="6DBFCFF4">
          <wp:extent cx="3733800" cy="342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733800" cy="342900"/>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3767C" w14:textId="77777777" w:rsidR="007751C7" w:rsidRDefault="00182443">
    <w:pPr>
      <w:jc w:val="right"/>
    </w:pPr>
    <w:r>
      <w:rPr>
        <w:noProof/>
      </w:rPr>
      <w:drawing>
        <wp:inline distT="0" distB="0" distL="0" distR="0" wp14:anchorId="7299C710" wp14:editId="1076A1BC">
          <wp:extent cx="3733800" cy="342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733800" cy="3429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55554" w14:textId="77777777" w:rsidR="00582353" w:rsidRDefault="00582353">
      <w:pPr>
        <w:spacing w:after="0" w:line="240" w:lineRule="auto"/>
      </w:pPr>
      <w:r>
        <w:separator/>
      </w:r>
    </w:p>
  </w:footnote>
  <w:footnote w:type="continuationSeparator" w:id="0">
    <w:p w14:paraId="04E98DE0" w14:textId="77777777" w:rsidR="00582353" w:rsidRDefault="005823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F5F47" w14:textId="2A808F15" w:rsidR="00674D55" w:rsidRDefault="00674D55">
    <w:pPr>
      <w:pStyle w:val="Header"/>
    </w:pPr>
    <w:r>
      <w:rPr>
        <w:noProof/>
      </w:rPr>
      <w:drawing>
        <wp:inline distT="0" distB="0" distL="0" distR="0" wp14:anchorId="20FDE97B" wp14:editId="47F2C6C9">
          <wp:extent cx="2614930" cy="584835"/>
          <wp:effectExtent l="0" t="0" r="0" b="5715"/>
          <wp:docPr id="10" name="Picture 10"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3AE0"/>
    <w:multiLevelType w:val="hybridMultilevel"/>
    <w:tmpl w:val="2B165798"/>
    <w:lvl w:ilvl="0" w:tplc="BC5E0264">
      <w:start w:val="1"/>
      <w:numFmt w:val="decimal"/>
      <w:lvlText w:val="%1."/>
      <w:lvlJc w:val="left"/>
      <w:pPr>
        <w:ind w:left="720" w:hanging="360"/>
      </w:pPr>
      <w:rPr>
        <w:rFonts w:ascii="Times New Roman" w:hAnsi="Times New Roman" w:cs="Times New Roman" w:hint="default"/>
      </w:rPr>
    </w:lvl>
    <w:lvl w:ilvl="1" w:tplc="B1BE698E">
      <w:numFmt w:val="decimal"/>
      <w:lvlText w:val=""/>
      <w:lvlJc w:val="left"/>
    </w:lvl>
    <w:lvl w:ilvl="2" w:tplc="0504B476">
      <w:numFmt w:val="decimal"/>
      <w:lvlText w:val=""/>
      <w:lvlJc w:val="left"/>
    </w:lvl>
    <w:lvl w:ilvl="3" w:tplc="856AB98A">
      <w:numFmt w:val="decimal"/>
      <w:lvlText w:val=""/>
      <w:lvlJc w:val="left"/>
    </w:lvl>
    <w:lvl w:ilvl="4" w:tplc="96303D4A">
      <w:numFmt w:val="decimal"/>
      <w:lvlText w:val=""/>
      <w:lvlJc w:val="left"/>
    </w:lvl>
    <w:lvl w:ilvl="5" w:tplc="AB485B70">
      <w:numFmt w:val="decimal"/>
      <w:lvlText w:val=""/>
      <w:lvlJc w:val="left"/>
    </w:lvl>
    <w:lvl w:ilvl="6" w:tplc="525E7478">
      <w:numFmt w:val="decimal"/>
      <w:lvlText w:val=""/>
      <w:lvlJc w:val="left"/>
    </w:lvl>
    <w:lvl w:ilvl="7" w:tplc="957AE656">
      <w:numFmt w:val="decimal"/>
      <w:lvlText w:val=""/>
      <w:lvlJc w:val="left"/>
    </w:lvl>
    <w:lvl w:ilvl="8" w:tplc="368E447A">
      <w:numFmt w:val="decimal"/>
      <w:lvlText w:val=""/>
      <w:lvlJc w:val="left"/>
    </w:lvl>
  </w:abstractNum>
  <w:abstractNum w:abstractNumId="1" w15:restartNumberingAfterBreak="0">
    <w:nsid w:val="159813CE"/>
    <w:multiLevelType w:val="hybridMultilevel"/>
    <w:tmpl w:val="A434FD08"/>
    <w:lvl w:ilvl="0" w:tplc="AE56BF0E">
      <w:start w:val="1"/>
      <w:numFmt w:val="decimal"/>
      <w:lvlText w:val="%1."/>
      <w:lvlJc w:val="left"/>
      <w:pPr>
        <w:ind w:left="720" w:hanging="360"/>
      </w:pPr>
      <w:rPr>
        <w:rFonts w:ascii="Times New Roman" w:hAnsi="Times New Roman" w:cs="Times New Roman" w:hint="default"/>
      </w:rPr>
    </w:lvl>
    <w:lvl w:ilvl="1" w:tplc="5596C8A6">
      <w:numFmt w:val="decimal"/>
      <w:lvlText w:val=""/>
      <w:lvlJc w:val="left"/>
    </w:lvl>
    <w:lvl w:ilvl="2" w:tplc="410CBDF4">
      <w:numFmt w:val="decimal"/>
      <w:lvlText w:val=""/>
      <w:lvlJc w:val="left"/>
    </w:lvl>
    <w:lvl w:ilvl="3" w:tplc="BE08B558">
      <w:numFmt w:val="decimal"/>
      <w:lvlText w:val=""/>
      <w:lvlJc w:val="left"/>
    </w:lvl>
    <w:lvl w:ilvl="4" w:tplc="A064A890">
      <w:numFmt w:val="decimal"/>
      <w:lvlText w:val=""/>
      <w:lvlJc w:val="left"/>
    </w:lvl>
    <w:lvl w:ilvl="5" w:tplc="2E02653E">
      <w:numFmt w:val="decimal"/>
      <w:lvlText w:val=""/>
      <w:lvlJc w:val="left"/>
    </w:lvl>
    <w:lvl w:ilvl="6" w:tplc="94F03BBA">
      <w:numFmt w:val="decimal"/>
      <w:lvlText w:val=""/>
      <w:lvlJc w:val="left"/>
    </w:lvl>
    <w:lvl w:ilvl="7" w:tplc="D7F8CE18">
      <w:numFmt w:val="decimal"/>
      <w:lvlText w:val=""/>
      <w:lvlJc w:val="left"/>
    </w:lvl>
    <w:lvl w:ilvl="8" w:tplc="EC9CDFA8">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311353E"/>
    <w:multiLevelType w:val="hybridMultilevel"/>
    <w:tmpl w:val="B2FE35B4"/>
    <w:lvl w:ilvl="0" w:tplc="C5200400">
      <w:start w:val="1"/>
      <w:numFmt w:val="bullet"/>
      <w:lvlText w:val="●"/>
      <w:lvlJc w:val="left"/>
      <w:pPr>
        <w:ind w:left="720" w:hanging="360"/>
      </w:pPr>
      <w:rPr>
        <w:rFonts w:ascii="Arial" w:hAnsi="Arial" w:hint="default"/>
      </w:rPr>
    </w:lvl>
    <w:lvl w:ilvl="1" w:tplc="BBEE1CB6">
      <w:numFmt w:val="decimal"/>
      <w:lvlText w:val=""/>
      <w:lvlJc w:val="left"/>
    </w:lvl>
    <w:lvl w:ilvl="2" w:tplc="E4226794">
      <w:numFmt w:val="decimal"/>
      <w:lvlText w:val=""/>
      <w:lvlJc w:val="left"/>
    </w:lvl>
    <w:lvl w:ilvl="3" w:tplc="3A3EEFEE">
      <w:numFmt w:val="decimal"/>
      <w:lvlText w:val=""/>
      <w:lvlJc w:val="left"/>
    </w:lvl>
    <w:lvl w:ilvl="4" w:tplc="47F2854A">
      <w:numFmt w:val="decimal"/>
      <w:lvlText w:val=""/>
      <w:lvlJc w:val="left"/>
    </w:lvl>
    <w:lvl w:ilvl="5" w:tplc="CB1A5418">
      <w:numFmt w:val="decimal"/>
      <w:lvlText w:val=""/>
      <w:lvlJc w:val="left"/>
    </w:lvl>
    <w:lvl w:ilvl="6" w:tplc="8332972C">
      <w:numFmt w:val="decimal"/>
      <w:lvlText w:val=""/>
      <w:lvlJc w:val="left"/>
    </w:lvl>
    <w:lvl w:ilvl="7" w:tplc="DC46E7B4">
      <w:numFmt w:val="decimal"/>
      <w:lvlText w:val=""/>
      <w:lvlJc w:val="left"/>
    </w:lvl>
    <w:lvl w:ilvl="8" w:tplc="722C7CD2">
      <w:numFmt w:val="decimal"/>
      <w:lvlText w:val=""/>
      <w:lvlJc w:val="left"/>
    </w:lvl>
  </w:abstractNum>
  <w:abstractNum w:abstractNumId="4" w15:restartNumberingAfterBreak="0">
    <w:nsid w:val="46237737"/>
    <w:multiLevelType w:val="hybridMultilevel"/>
    <w:tmpl w:val="8332B9D4"/>
    <w:lvl w:ilvl="0" w:tplc="96AE3252">
      <w:start w:val="1"/>
      <w:numFmt w:val="lowerLetter"/>
      <w:lvlText w:val="%1."/>
      <w:lvlJc w:val="left"/>
      <w:pPr>
        <w:ind w:left="720" w:hanging="360"/>
      </w:pPr>
      <w:rPr>
        <w:rFonts w:ascii="Times New Roman" w:hAnsi="Times New Roman" w:cs="Times New Roman" w:hint="default"/>
      </w:rPr>
    </w:lvl>
    <w:lvl w:ilvl="1" w:tplc="E494B6A8">
      <w:numFmt w:val="decimal"/>
      <w:lvlText w:val=""/>
      <w:lvlJc w:val="left"/>
    </w:lvl>
    <w:lvl w:ilvl="2" w:tplc="E66652BE">
      <w:numFmt w:val="decimal"/>
      <w:lvlText w:val=""/>
      <w:lvlJc w:val="left"/>
    </w:lvl>
    <w:lvl w:ilvl="3" w:tplc="C1B4B906">
      <w:numFmt w:val="decimal"/>
      <w:lvlText w:val=""/>
      <w:lvlJc w:val="left"/>
    </w:lvl>
    <w:lvl w:ilvl="4" w:tplc="D1C4C140">
      <w:numFmt w:val="decimal"/>
      <w:lvlText w:val=""/>
      <w:lvlJc w:val="left"/>
    </w:lvl>
    <w:lvl w:ilvl="5" w:tplc="488C8134">
      <w:numFmt w:val="decimal"/>
      <w:lvlText w:val=""/>
      <w:lvlJc w:val="left"/>
    </w:lvl>
    <w:lvl w:ilvl="6" w:tplc="21A88F38">
      <w:numFmt w:val="decimal"/>
      <w:lvlText w:val=""/>
      <w:lvlJc w:val="left"/>
    </w:lvl>
    <w:lvl w:ilvl="7" w:tplc="D6F298B8">
      <w:numFmt w:val="decimal"/>
      <w:lvlText w:val=""/>
      <w:lvlJc w:val="left"/>
    </w:lvl>
    <w:lvl w:ilvl="8" w:tplc="62A49720">
      <w:numFmt w:val="decimal"/>
      <w:lvlText w:val=""/>
      <w:lvlJc w:val="left"/>
    </w:lvl>
  </w:abstractNum>
  <w:abstractNum w:abstractNumId="5" w15:restartNumberingAfterBreak="0">
    <w:nsid w:val="50367716"/>
    <w:multiLevelType w:val="hybridMultilevel"/>
    <w:tmpl w:val="458A527A"/>
    <w:lvl w:ilvl="0" w:tplc="A3EAD84A">
      <w:start w:val="1"/>
      <w:numFmt w:val="lowerLetter"/>
      <w:lvlText w:val="%1."/>
      <w:lvlJc w:val="left"/>
      <w:pPr>
        <w:ind w:left="720" w:hanging="360"/>
      </w:pPr>
      <w:rPr>
        <w:rFonts w:ascii="Times New Roman" w:hAnsi="Times New Roman" w:cs="Times New Roman" w:hint="default"/>
      </w:rPr>
    </w:lvl>
    <w:lvl w:ilvl="1" w:tplc="261C7062">
      <w:numFmt w:val="decimal"/>
      <w:lvlText w:val=""/>
      <w:lvlJc w:val="left"/>
    </w:lvl>
    <w:lvl w:ilvl="2" w:tplc="F1085DF8">
      <w:numFmt w:val="decimal"/>
      <w:lvlText w:val=""/>
      <w:lvlJc w:val="left"/>
    </w:lvl>
    <w:lvl w:ilvl="3" w:tplc="63CC0A06">
      <w:numFmt w:val="decimal"/>
      <w:lvlText w:val=""/>
      <w:lvlJc w:val="left"/>
    </w:lvl>
    <w:lvl w:ilvl="4" w:tplc="D09CA8C0">
      <w:numFmt w:val="decimal"/>
      <w:lvlText w:val=""/>
      <w:lvlJc w:val="left"/>
    </w:lvl>
    <w:lvl w:ilvl="5" w:tplc="640C7832">
      <w:numFmt w:val="decimal"/>
      <w:lvlText w:val=""/>
      <w:lvlJc w:val="left"/>
    </w:lvl>
    <w:lvl w:ilvl="6" w:tplc="A64C2A0C">
      <w:numFmt w:val="decimal"/>
      <w:lvlText w:val=""/>
      <w:lvlJc w:val="left"/>
    </w:lvl>
    <w:lvl w:ilvl="7" w:tplc="91366122">
      <w:numFmt w:val="decimal"/>
      <w:lvlText w:val=""/>
      <w:lvlJc w:val="left"/>
    </w:lvl>
    <w:lvl w:ilvl="8" w:tplc="E236C4D0">
      <w:numFmt w:val="decimal"/>
      <w:lvlText w:val=""/>
      <w:lvlJc w:val="left"/>
    </w:lvl>
  </w:abstractNum>
  <w:abstractNum w:abstractNumId="6" w15:restartNumberingAfterBreak="0">
    <w:nsid w:val="515C02D6"/>
    <w:multiLevelType w:val="hybridMultilevel"/>
    <w:tmpl w:val="2E3613E0"/>
    <w:lvl w:ilvl="0" w:tplc="F7BEF886">
      <w:start w:val="1"/>
      <w:numFmt w:val="upperRoman"/>
      <w:lvlText w:val="%1."/>
      <w:lvlJc w:val="left"/>
      <w:pPr>
        <w:ind w:left="720" w:hanging="360"/>
      </w:pPr>
      <w:rPr>
        <w:rFonts w:ascii="Times New Roman" w:hAnsi="Times New Roman" w:cs="Times New Roman" w:hint="default"/>
      </w:rPr>
    </w:lvl>
    <w:lvl w:ilvl="1" w:tplc="CD26EAE2">
      <w:numFmt w:val="decimal"/>
      <w:lvlText w:val=""/>
      <w:lvlJc w:val="left"/>
    </w:lvl>
    <w:lvl w:ilvl="2" w:tplc="964A1230">
      <w:numFmt w:val="decimal"/>
      <w:lvlText w:val=""/>
      <w:lvlJc w:val="left"/>
    </w:lvl>
    <w:lvl w:ilvl="3" w:tplc="39EA36AC">
      <w:numFmt w:val="decimal"/>
      <w:lvlText w:val=""/>
      <w:lvlJc w:val="left"/>
    </w:lvl>
    <w:lvl w:ilvl="4" w:tplc="D7F0B55C">
      <w:numFmt w:val="decimal"/>
      <w:lvlText w:val=""/>
      <w:lvlJc w:val="left"/>
    </w:lvl>
    <w:lvl w:ilvl="5" w:tplc="FD5A1864">
      <w:numFmt w:val="decimal"/>
      <w:lvlText w:val=""/>
      <w:lvlJc w:val="left"/>
    </w:lvl>
    <w:lvl w:ilvl="6" w:tplc="20F0E748">
      <w:numFmt w:val="decimal"/>
      <w:lvlText w:val=""/>
      <w:lvlJc w:val="left"/>
    </w:lvl>
    <w:lvl w:ilvl="7" w:tplc="722EC36E">
      <w:numFmt w:val="decimal"/>
      <w:lvlText w:val=""/>
      <w:lvlJc w:val="left"/>
    </w:lvl>
    <w:lvl w:ilvl="8" w:tplc="D6F4E542">
      <w:numFmt w:val="decimal"/>
      <w:lvlText w:val=""/>
      <w:lvlJc w:val="left"/>
    </w:lvl>
  </w:abstractNum>
  <w:abstractNum w:abstractNumId="7" w15:restartNumberingAfterBreak="0">
    <w:nsid w:val="63D94C5E"/>
    <w:multiLevelType w:val="hybridMultilevel"/>
    <w:tmpl w:val="0052A5A4"/>
    <w:lvl w:ilvl="0" w:tplc="31DEA1AE">
      <w:start w:val="1"/>
      <w:numFmt w:val="bullet"/>
      <w:lvlText w:val="●"/>
      <w:lvlJc w:val="left"/>
      <w:pPr>
        <w:ind w:left="720" w:hanging="360"/>
      </w:pPr>
      <w:rPr>
        <w:rFonts w:ascii="Arial" w:hAnsi="Arial" w:hint="default"/>
      </w:rPr>
    </w:lvl>
    <w:lvl w:ilvl="1" w:tplc="FECEC718">
      <w:numFmt w:val="decimal"/>
      <w:lvlText w:val=""/>
      <w:lvlJc w:val="left"/>
    </w:lvl>
    <w:lvl w:ilvl="2" w:tplc="70B6642A">
      <w:numFmt w:val="decimal"/>
      <w:lvlText w:val=""/>
      <w:lvlJc w:val="left"/>
    </w:lvl>
    <w:lvl w:ilvl="3" w:tplc="288CF390">
      <w:numFmt w:val="decimal"/>
      <w:lvlText w:val=""/>
      <w:lvlJc w:val="left"/>
    </w:lvl>
    <w:lvl w:ilvl="4" w:tplc="A2E49CB0">
      <w:numFmt w:val="decimal"/>
      <w:lvlText w:val=""/>
      <w:lvlJc w:val="left"/>
    </w:lvl>
    <w:lvl w:ilvl="5" w:tplc="ADD6720A">
      <w:numFmt w:val="decimal"/>
      <w:lvlText w:val=""/>
      <w:lvlJc w:val="left"/>
    </w:lvl>
    <w:lvl w:ilvl="6" w:tplc="89700DDE">
      <w:numFmt w:val="decimal"/>
      <w:lvlText w:val=""/>
      <w:lvlJc w:val="left"/>
    </w:lvl>
    <w:lvl w:ilvl="7" w:tplc="75524D9E">
      <w:numFmt w:val="decimal"/>
      <w:lvlText w:val=""/>
      <w:lvlJc w:val="left"/>
    </w:lvl>
    <w:lvl w:ilvl="8" w:tplc="27ECDEC2">
      <w:numFmt w:val="decimal"/>
      <w:lvlText w:val=""/>
      <w:lvlJc w:val="left"/>
    </w:lvl>
  </w:abstractNum>
  <w:abstractNum w:abstractNumId="8" w15:restartNumberingAfterBreak="0">
    <w:nsid w:val="7BD85DFD"/>
    <w:multiLevelType w:val="hybridMultilevel"/>
    <w:tmpl w:val="465211DA"/>
    <w:lvl w:ilvl="0" w:tplc="29727CE4">
      <w:start w:val="1"/>
      <w:numFmt w:val="lowerLetter"/>
      <w:lvlText w:val="%1."/>
      <w:lvlJc w:val="left"/>
      <w:pPr>
        <w:ind w:left="1440" w:hanging="360"/>
      </w:pPr>
      <w:rPr>
        <w:rFonts w:ascii="Times New Roman" w:hAnsi="Times New Roman" w:cs="Times New Roman" w:hint="default"/>
      </w:rPr>
    </w:lvl>
    <w:lvl w:ilvl="1" w:tplc="23443D12">
      <w:numFmt w:val="decimal"/>
      <w:lvlText w:val=""/>
      <w:lvlJc w:val="left"/>
    </w:lvl>
    <w:lvl w:ilvl="2" w:tplc="5022A366">
      <w:numFmt w:val="decimal"/>
      <w:lvlText w:val=""/>
      <w:lvlJc w:val="left"/>
    </w:lvl>
    <w:lvl w:ilvl="3" w:tplc="08A635E8">
      <w:numFmt w:val="decimal"/>
      <w:lvlText w:val=""/>
      <w:lvlJc w:val="left"/>
    </w:lvl>
    <w:lvl w:ilvl="4" w:tplc="67DCD3D4">
      <w:numFmt w:val="decimal"/>
      <w:lvlText w:val=""/>
      <w:lvlJc w:val="left"/>
    </w:lvl>
    <w:lvl w:ilvl="5" w:tplc="EAE29F12">
      <w:numFmt w:val="decimal"/>
      <w:lvlText w:val=""/>
      <w:lvlJc w:val="left"/>
    </w:lvl>
    <w:lvl w:ilvl="6" w:tplc="01124DAC">
      <w:numFmt w:val="decimal"/>
      <w:lvlText w:val=""/>
      <w:lvlJc w:val="left"/>
    </w:lvl>
    <w:lvl w:ilvl="7" w:tplc="293E9F5C">
      <w:numFmt w:val="decimal"/>
      <w:lvlText w:val=""/>
      <w:lvlJc w:val="left"/>
    </w:lvl>
    <w:lvl w:ilvl="8" w:tplc="020AAA80">
      <w:numFmt w:val="decimal"/>
      <w:lvlText w:val=""/>
      <w:lvlJc w:val="left"/>
    </w:lvl>
  </w:abstractNum>
  <w:abstractNum w:abstractNumId="9"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72331985">
    <w:abstractNumId w:val="9"/>
  </w:num>
  <w:num w:numId="2" w16cid:durableId="800654671">
    <w:abstractNumId w:val="2"/>
  </w:num>
  <w:num w:numId="3" w16cid:durableId="1900628200">
    <w:abstractNumId w:val="6"/>
  </w:num>
  <w:num w:numId="4" w16cid:durableId="886917632">
    <w:abstractNumId w:val="8"/>
  </w:num>
  <w:num w:numId="5" w16cid:durableId="1238055807">
    <w:abstractNumId w:val="7"/>
  </w:num>
  <w:num w:numId="6" w16cid:durableId="58674028">
    <w:abstractNumId w:val="3"/>
  </w:num>
  <w:num w:numId="7" w16cid:durableId="190150896">
    <w:abstractNumId w:val="1"/>
  </w:num>
  <w:num w:numId="8" w16cid:durableId="1831214509">
    <w:abstractNumId w:val="5"/>
  </w:num>
  <w:num w:numId="9" w16cid:durableId="1299069338">
    <w:abstractNumId w:val="4"/>
  </w:num>
  <w:num w:numId="10" w16cid:durableId="1873348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751C7"/>
    <w:rsid w:val="00182443"/>
    <w:rsid w:val="00582353"/>
    <w:rsid w:val="00674D55"/>
    <w:rsid w:val="007751C7"/>
    <w:rsid w:val="00AD0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7FB31"/>
  <w15:docId w15:val="{0F7BEB68-6ADF-4614-AF51-7E03D4D28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jc w:val="center"/>
      <w:outlineLvl w:val="1"/>
    </w:pPr>
    <w:rPr>
      <w:sz w:val="28"/>
      <w:szCs w:val="28"/>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6"/>
      <w:szCs w:val="16"/>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105" w:right="105"/>
    </w:pPr>
    <w:rPr>
      <w:rFonts w:ascii="Arial" w:hAnsi="Arial" w:cs="Arial"/>
      <w:color w:val="000000"/>
      <w:sz w:val="24"/>
      <w:szCs w:val="24"/>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360" w:lineRule="auto"/>
      <w:ind w:left="105" w:right="105"/>
    </w:pPr>
    <w:rPr>
      <w:rFonts w:ascii="Arial" w:hAnsi="Arial" w:cs="Arial"/>
      <w:color w:val="000000"/>
      <w:sz w:val="24"/>
      <w:szCs w:val="24"/>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PricingTableTotal">
    <w:name w:val="PDPricingTableTotal"/>
    <w:uiPriority w:val="99"/>
    <w:pPr>
      <w:spacing w:after="0" w:line="360" w:lineRule="auto"/>
    </w:pPr>
    <w:rPr>
      <w:rFonts w:ascii="Arial" w:hAnsi="Arial" w:cs="Arial"/>
      <w:color w:val="000000"/>
      <w:sz w:val="24"/>
      <w:szCs w:val="24"/>
    </w:rPr>
    <w:tblPr>
      <w:tblCellMar>
        <w:top w:w="0" w:type="dxa"/>
        <w:left w:w="0" w:type="dxa"/>
        <w:bottom w:w="0" w:type="dxa"/>
        <w:right w:w="0" w:type="dxa"/>
      </w:tblCellMar>
    </w:tblPr>
  </w:style>
  <w:style w:type="table" w:styleId="TableGrid">
    <w:name w:val="Table Grid"/>
    <w:basedOn w:val="TableNormal"/>
    <w:uiPriority w:val="59"/>
    <w:pPr>
      <w:spacing w:after="0" w:line="360" w:lineRule="auto"/>
      <w:ind w:left="105" w:right="105"/>
    </w:pPr>
    <w:rPr>
      <w:rFonts w:ascii="Arial" w:hAnsi="Arial" w:cs="Arial"/>
      <w:color w:val="000000"/>
      <w:sz w:val="24"/>
      <w:szCs w:val="24"/>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360" w:lineRule="auto"/>
      <w:ind w:left="105" w:right="105"/>
    </w:pPr>
    <w:rPr>
      <w:rFonts w:ascii="Arial" w:hAnsi="Arial" w:cs="Arial"/>
      <w:color w:val="000000"/>
      <w:sz w:val="24"/>
      <w:szCs w:val="24"/>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60" w:lineRule="auto"/>
    </w:pPr>
    <w:rPr>
      <w:rFonts w:ascii="Arial" w:hAnsi="Arial" w:cs="Arial"/>
      <w:color w:val="000000"/>
      <w:sz w:val="24"/>
      <w:szCs w:val="24"/>
    </w:rPr>
  </w:style>
  <w:style w:type="paragraph" w:styleId="Footer">
    <w:name w:val="footer"/>
    <w:basedOn w:val="Normal"/>
    <w:link w:val="FooterChar"/>
    <w:uiPriority w:val="99"/>
    <w:unhideWhenUsed/>
    <w:rsid w:val="00674D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undocs.org/ST/SGB/2003/13" TargetMode="External"/><Relationship Id="rId18" Type="http://schemas.openxmlformats.org/officeDocument/2006/relationships/hyperlink" Target="https://partnersnet107.sharepoint.com/:w:/s/FA/EUOSx4XSx-NNuM0JuZ0ReGYBuoQQ5D6Vhbr65WWO2gXi7Q?e=cRVbF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poahr@partners.net" TargetMode="External"/><Relationship Id="rId7" Type="http://schemas.openxmlformats.org/officeDocument/2006/relationships/header" Target="header1.xml"/><Relationship Id="rId12" Type="http://schemas.openxmlformats.org/officeDocument/2006/relationships/hyperlink" Target="https://undocs.org/ST/SGB/2003/13" TargetMode="External"/><Relationship Id="rId17" Type="http://schemas.openxmlformats.org/officeDocument/2006/relationships/hyperlink" Target="https://partnersnet107.sharepoint.com/:w:/s/FA/EQgRNSPDaG5Ln3pKytQm4wkB7IZUJnr1AGuVxBmZhrA63A?e=3AjrvW"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s://www.ohchr.org/en/professionalinterest/pages/crc.aspx" TargetMode="External"/><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yperlink" Target="https://partnersnet107.sharepoint.com/:w:/s/FA/EUOSx4XSx-NNuM0JuZ0ReGYBuoQQ5D6Vhbr65WWO2gXi7Q?e=8jQ7KW" TargetMode="External"/><Relationship Id="rId23" Type="http://schemas.openxmlformats.org/officeDocument/2006/relationships/footer" Target="footer6.xml"/><Relationship Id="rId28" Type="http://schemas.openxmlformats.org/officeDocument/2006/relationships/customXml" Target="../customXml/item2.xml"/><Relationship Id="rId10" Type="http://schemas.openxmlformats.org/officeDocument/2006/relationships/footer" Target="footer3.xml"/><Relationship Id="rId19" Type="http://schemas.openxmlformats.org/officeDocument/2006/relationships/hyperlink" Target="https://partnersnet107.sharepoint.com/:b:/s/FA/EXnzP9ohuY5NlhQFl7JXOiUBKYCCc2Nlz7EbWteu4yf6_g?e=fIReE2"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mailto:poahr@partners.net" TargetMode="External"/><Relationship Id="rId22" Type="http://schemas.openxmlformats.org/officeDocument/2006/relationships/hyperlink" Target="https://partnersnet107.sharepoint.com/:w:/s/FA/EQgRNSPDaG5Ln3pKytQm4wkB7IZUJnr1AGuVxBmZhrA63A?e=3AjrvW" TargetMode="External"/><Relationship Id="rId27"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36C8D6E8-D6FC-4236-89C3-888EC01E7E1D}"/>
</file>

<file path=customXml/itemProps2.xml><?xml version="1.0" encoding="utf-8"?>
<ds:datastoreItem xmlns:ds="http://schemas.openxmlformats.org/officeDocument/2006/customXml" ds:itemID="{934E6233-C4C1-46CC-8F2F-B37C0DBB43D9}"/>
</file>

<file path=customXml/itemProps3.xml><?xml version="1.0" encoding="utf-8"?>
<ds:datastoreItem xmlns:ds="http://schemas.openxmlformats.org/officeDocument/2006/customXml" ds:itemID="{7479088B-DF5A-4D7E-A12C-324EF0DB64EB}"/>
</file>

<file path=docProps/app.xml><?xml version="1.0" encoding="utf-8"?>
<Properties xmlns="http://schemas.openxmlformats.org/officeDocument/2006/extended-properties" xmlns:vt="http://schemas.openxmlformats.org/officeDocument/2006/docPropsVTypes">
  <Template>Normal</Template>
  <TotalTime>2</TotalTime>
  <Pages>14</Pages>
  <Words>5675</Words>
  <Characters>32349</Characters>
  <Application>Microsoft Office Word</Application>
  <DocSecurity>0</DocSecurity>
  <Lines>269</Lines>
  <Paragraphs>75</Paragraphs>
  <ScaleCrop>false</ScaleCrop>
  <Company/>
  <LinksUpToDate>false</LinksUpToDate>
  <CharactersWithSpaces>37949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Danielle Martin</cp:lastModifiedBy>
  <cp:revision>3</cp:revision>
  <dcterms:created xsi:type="dcterms:W3CDTF">2022-09-06T00:11:00Z</dcterms:created>
  <dcterms:modified xsi:type="dcterms:W3CDTF">2022-09-06T00:16:00Z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