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F1FAA3F" w:rsidR="0095214E" w:rsidRDefault="00000000">
      <w:pPr>
        <w:pStyle w:val="Heading2"/>
        <w:spacing w:after="240"/>
        <w:rPr>
          <w:sz w:val="30"/>
          <w:szCs w:val="30"/>
        </w:rPr>
      </w:pPr>
      <w:r>
        <w:rPr>
          <w:sz w:val="30"/>
          <w:szCs w:val="30"/>
        </w:rPr>
        <w:t>BIOCHEM 1095 Lecture Notes</w:t>
      </w:r>
    </w:p>
    <w:p w14:paraId="00000002" w14:textId="77777777" w:rsidR="0095214E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Topic:</w:t>
      </w:r>
      <w:r>
        <w:t xml:space="preserve"> Theoretical Systems Engineering for Marine Arthropod Tissue Encapsulation Interfaces</w:t>
      </w:r>
    </w:p>
    <w:p w14:paraId="00000003" w14:textId="77777777" w:rsidR="0095214E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rPr>
          <w:b/>
          <w:bCs/>
        </w:rPr>
        <w:t>Platform Reference:</w:t>
      </w:r>
      <w:r>
        <w:t xml:space="preserve"> </w:t>
      </w:r>
      <w:proofErr w:type="spellStart"/>
      <w:r>
        <w:t>VirusTC</w:t>
      </w:r>
      <w:proofErr w:type="spellEnd"/>
      <w:r>
        <w:t xml:space="preserve"> Open Science Index</w:t>
      </w:r>
    </w:p>
    <w:p w14:paraId="2760E9CD" w14:textId="77777777" w:rsidR="00FF79FE" w:rsidRDefault="00FF79FE" w:rsidP="00FF79FE">
      <w:pPr>
        <w:rPr>
          <w:sz w:val="24"/>
          <w:szCs w:val="24"/>
        </w:rPr>
      </w:pPr>
    </w:p>
    <w:p w14:paraId="3C732F3D" w14:textId="77777777" w:rsidR="00FF79FE" w:rsidRDefault="00FF79FE" w:rsidP="00FF79FE">
      <w:pPr>
        <w:rPr>
          <w:sz w:val="24"/>
          <w:szCs w:val="24"/>
        </w:rPr>
      </w:pPr>
    </w:p>
    <w:p w14:paraId="47AFF55C" w14:textId="77777777" w:rsidR="00FF79FE" w:rsidRDefault="00FF79FE" w:rsidP="00FF79FE">
      <w:pPr>
        <w:rPr>
          <w:sz w:val="24"/>
          <w:szCs w:val="24"/>
        </w:rPr>
      </w:pPr>
    </w:p>
    <w:p w14:paraId="1CAD350F" w14:textId="77777777" w:rsidR="00FF79FE" w:rsidRDefault="00FF79FE" w:rsidP="00FF79FE">
      <w:pPr>
        <w:rPr>
          <w:sz w:val="24"/>
          <w:szCs w:val="24"/>
        </w:rPr>
      </w:pPr>
    </w:p>
    <w:p w14:paraId="17257736" w14:textId="77777777" w:rsidR="00FF79FE" w:rsidRDefault="00FF79FE" w:rsidP="00FF79FE">
      <w:pPr>
        <w:rPr>
          <w:sz w:val="24"/>
          <w:szCs w:val="24"/>
        </w:rPr>
      </w:pPr>
    </w:p>
    <w:p w14:paraId="2824DFF3" w14:textId="77777777" w:rsidR="00FF79FE" w:rsidRDefault="00FF79FE" w:rsidP="00FF79FE">
      <w:pPr>
        <w:rPr>
          <w:sz w:val="24"/>
          <w:szCs w:val="24"/>
        </w:rPr>
      </w:pPr>
    </w:p>
    <w:p w14:paraId="68D65064" w14:textId="77777777" w:rsidR="00FF79FE" w:rsidRDefault="00FF79FE" w:rsidP="00FF79FE">
      <w:pPr>
        <w:rPr>
          <w:sz w:val="24"/>
          <w:szCs w:val="24"/>
        </w:rPr>
      </w:pPr>
    </w:p>
    <w:p w14:paraId="50E99E8A" w14:textId="77777777" w:rsidR="00FF79FE" w:rsidRDefault="00FF79FE" w:rsidP="00FF79FE">
      <w:pPr>
        <w:rPr>
          <w:sz w:val="24"/>
          <w:szCs w:val="24"/>
        </w:rPr>
      </w:pPr>
    </w:p>
    <w:p w14:paraId="55DBCB4E" w14:textId="77777777" w:rsidR="00FF79FE" w:rsidRDefault="00FF79FE" w:rsidP="00FF79FE">
      <w:pPr>
        <w:rPr>
          <w:sz w:val="24"/>
          <w:szCs w:val="24"/>
        </w:rPr>
      </w:pPr>
    </w:p>
    <w:p w14:paraId="3B91CD85" w14:textId="77777777" w:rsidR="00FF79FE" w:rsidRDefault="00FF79FE" w:rsidP="00FF79FE">
      <w:pPr>
        <w:rPr>
          <w:sz w:val="24"/>
          <w:szCs w:val="24"/>
        </w:rPr>
      </w:pPr>
    </w:p>
    <w:p w14:paraId="2F19FD3E" w14:textId="77777777" w:rsidR="00FF79FE" w:rsidRDefault="00FF79FE" w:rsidP="00FF79FE">
      <w:pPr>
        <w:rPr>
          <w:sz w:val="24"/>
          <w:szCs w:val="24"/>
        </w:rPr>
      </w:pPr>
    </w:p>
    <w:p w14:paraId="25B4E83E" w14:textId="77777777" w:rsidR="00FF79FE" w:rsidRDefault="00FF79FE" w:rsidP="00FF79FE">
      <w:pPr>
        <w:rPr>
          <w:sz w:val="24"/>
          <w:szCs w:val="24"/>
        </w:rPr>
      </w:pPr>
    </w:p>
    <w:p w14:paraId="78273EA2" w14:textId="77777777" w:rsidR="00FF79FE" w:rsidRDefault="00FF79FE" w:rsidP="00FF79FE">
      <w:pPr>
        <w:rPr>
          <w:sz w:val="24"/>
          <w:szCs w:val="24"/>
        </w:rPr>
      </w:pPr>
    </w:p>
    <w:p w14:paraId="12771B4D" w14:textId="77777777" w:rsidR="00FF79FE" w:rsidRDefault="00FF79FE" w:rsidP="00FF79FE">
      <w:pPr>
        <w:rPr>
          <w:sz w:val="24"/>
          <w:szCs w:val="24"/>
        </w:rPr>
      </w:pPr>
    </w:p>
    <w:p w14:paraId="1FE34426" w14:textId="77777777" w:rsidR="00FF79FE" w:rsidRDefault="00FF79FE" w:rsidP="00FF79FE">
      <w:pPr>
        <w:rPr>
          <w:sz w:val="24"/>
          <w:szCs w:val="24"/>
        </w:rPr>
      </w:pPr>
    </w:p>
    <w:p w14:paraId="3DC70A08" w14:textId="77777777" w:rsidR="00FF79FE" w:rsidRDefault="00FF79FE" w:rsidP="00FF79FE">
      <w:pPr>
        <w:rPr>
          <w:sz w:val="24"/>
          <w:szCs w:val="24"/>
        </w:rPr>
      </w:pPr>
    </w:p>
    <w:p w14:paraId="6D5BB693" w14:textId="77777777" w:rsidR="00FF79FE" w:rsidRDefault="00FF79FE" w:rsidP="00FF79FE">
      <w:pPr>
        <w:rPr>
          <w:sz w:val="24"/>
          <w:szCs w:val="24"/>
        </w:rPr>
      </w:pPr>
    </w:p>
    <w:p w14:paraId="05954514" w14:textId="77777777" w:rsidR="00FF79FE" w:rsidRDefault="00FF79FE" w:rsidP="00FF79FE">
      <w:pPr>
        <w:rPr>
          <w:sz w:val="24"/>
          <w:szCs w:val="24"/>
        </w:rPr>
      </w:pPr>
    </w:p>
    <w:p w14:paraId="5475ECD1" w14:textId="77777777" w:rsidR="00FF79FE" w:rsidRDefault="00FF79FE" w:rsidP="00FF79FE">
      <w:pPr>
        <w:rPr>
          <w:sz w:val="24"/>
          <w:szCs w:val="24"/>
        </w:rPr>
      </w:pPr>
    </w:p>
    <w:p w14:paraId="7DB78CDF" w14:textId="77777777" w:rsidR="00FF79FE" w:rsidRDefault="00FF79FE" w:rsidP="00FF79FE">
      <w:pPr>
        <w:rPr>
          <w:sz w:val="24"/>
          <w:szCs w:val="24"/>
        </w:rPr>
      </w:pPr>
    </w:p>
    <w:p w14:paraId="07953A07" w14:textId="77777777" w:rsidR="00FF79FE" w:rsidRDefault="00FF79FE" w:rsidP="00FF79FE">
      <w:pPr>
        <w:rPr>
          <w:sz w:val="24"/>
          <w:szCs w:val="24"/>
        </w:rPr>
      </w:pPr>
    </w:p>
    <w:p w14:paraId="65741F33" w14:textId="77777777" w:rsidR="00FF79FE" w:rsidRDefault="00FF79FE" w:rsidP="00FF79FE">
      <w:pPr>
        <w:rPr>
          <w:sz w:val="24"/>
          <w:szCs w:val="24"/>
        </w:rPr>
      </w:pPr>
    </w:p>
    <w:p w14:paraId="00728346" w14:textId="77777777" w:rsidR="00FF79FE" w:rsidRDefault="00FF79FE" w:rsidP="00FF79FE">
      <w:pPr>
        <w:rPr>
          <w:sz w:val="24"/>
          <w:szCs w:val="24"/>
        </w:rPr>
      </w:pPr>
    </w:p>
    <w:p w14:paraId="03A134E0" w14:textId="77777777" w:rsidR="00FF79FE" w:rsidRDefault="00FF79FE" w:rsidP="00FF79FE">
      <w:pPr>
        <w:rPr>
          <w:sz w:val="24"/>
          <w:szCs w:val="24"/>
        </w:rPr>
      </w:pPr>
    </w:p>
    <w:p w14:paraId="010FF01F" w14:textId="77777777" w:rsidR="00FF79FE" w:rsidRDefault="00FF79FE" w:rsidP="00FF79FE">
      <w:pPr>
        <w:rPr>
          <w:sz w:val="24"/>
          <w:szCs w:val="24"/>
        </w:rPr>
      </w:pPr>
    </w:p>
    <w:p w14:paraId="2F251638" w14:textId="77777777" w:rsidR="00FF79FE" w:rsidRDefault="00FF79FE" w:rsidP="00FF79FE">
      <w:pPr>
        <w:rPr>
          <w:sz w:val="24"/>
          <w:szCs w:val="24"/>
        </w:rPr>
      </w:pPr>
    </w:p>
    <w:p w14:paraId="67E2EE2D" w14:textId="77777777" w:rsidR="00FF79FE" w:rsidRDefault="00FF79FE" w:rsidP="00FF79FE">
      <w:pPr>
        <w:rPr>
          <w:sz w:val="24"/>
          <w:szCs w:val="24"/>
        </w:rPr>
      </w:pPr>
    </w:p>
    <w:p w14:paraId="0984F801" w14:textId="77777777" w:rsidR="00FF79FE" w:rsidRDefault="00FF79FE" w:rsidP="00FF79FE">
      <w:pPr>
        <w:rPr>
          <w:sz w:val="24"/>
          <w:szCs w:val="24"/>
        </w:rPr>
      </w:pPr>
    </w:p>
    <w:p w14:paraId="065B3673" w14:textId="77777777" w:rsidR="00FF79FE" w:rsidRDefault="00FF79FE" w:rsidP="00FF79FE">
      <w:pPr>
        <w:rPr>
          <w:sz w:val="24"/>
          <w:szCs w:val="24"/>
        </w:rPr>
      </w:pPr>
    </w:p>
    <w:p w14:paraId="05AF3F7F" w14:textId="77777777" w:rsidR="00FF79FE" w:rsidRDefault="00FF79FE" w:rsidP="00FF79FE">
      <w:pPr>
        <w:rPr>
          <w:sz w:val="24"/>
          <w:szCs w:val="24"/>
        </w:rPr>
      </w:pPr>
    </w:p>
    <w:p w14:paraId="02BCD367" w14:textId="77777777" w:rsidR="00FF79FE" w:rsidRDefault="00FF79FE" w:rsidP="00FF79FE">
      <w:pPr>
        <w:rPr>
          <w:sz w:val="24"/>
          <w:szCs w:val="24"/>
        </w:rPr>
      </w:pPr>
    </w:p>
    <w:p w14:paraId="1D7EDC3B" w14:textId="77777777" w:rsidR="00FF79FE" w:rsidRDefault="00FF79FE" w:rsidP="00FF79FE">
      <w:pPr>
        <w:rPr>
          <w:sz w:val="24"/>
          <w:szCs w:val="24"/>
        </w:rPr>
      </w:pPr>
    </w:p>
    <w:p w14:paraId="190FBF9F" w14:textId="77777777" w:rsidR="00FF79FE" w:rsidRDefault="00FF79FE" w:rsidP="00FF79FE">
      <w:pPr>
        <w:rPr>
          <w:sz w:val="24"/>
          <w:szCs w:val="24"/>
        </w:rPr>
      </w:pPr>
    </w:p>
    <w:p w14:paraId="3406BDD7" w14:textId="77777777" w:rsidR="00FF79FE" w:rsidRDefault="00FF79FE" w:rsidP="00FF79FE">
      <w:pPr>
        <w:rPr>
          <w:sz w:val="24"/>
          <w:szCs w:val="24"/>
        </w:rPr>
      </w:pPr>
    </w:p>
    <w:p w14:paraId="7D716F8B" w14:textId="77777777" w:rsidR="00FF79FE" w:rsidRDefault="00FF79FE" w:rsidP="00FF79FE">
      <w:pPr>
        <w:rPr>
          <w:sz w:val="24"/>
          <w:szCs w:val="24"/>
        </w:rPr>
      </w:pPr>
    </w:p>
    <w:p w14:paraId="0AF83AC1" w14:textId="77777777" w:rsidR="00FF79FE" w:rsidRDefault="00FF79FE" w:rsidP="00FF79FE">
      <w:pPr>
        <w:rPr>
          <w:sz w:val="24"/>
          <w:szCs w:val="24"/>
        </w:rPr>
      </w:pPr>
    </w:p>
    <w:p w14:paraId="4C406347" w14:textId="77777777" w:rsidR="00FF79FE" w:rsidRDefault="00FF79FE" w:rsidP="00FF79FE">
      <w:pPr>
        <w:rPr>
          <w:sz w:val="24"/>
          <w:szCs w:val="24"/>
        </w:rPr>
      </w:pPr>
    </w:p>
    <w:p w14:paraId="347B758A" w14:textId="77777777" w:rsidR="00FF79FE" w:rsidRDefault="00FF79FE" w:rsidP="00FF79FE">
      <w:pPr>
        <w:rPr>
          <w:sz w:val="24"/>
          <w:szCs w:val="24"/>
        </w:rPr>
      </w:pPr>
    </w:p>
    <w:p w14:paraId="16CDFDB7" w14:textId="77777777" w:rsidR="00FF79FE" w:rsidRDefault="00FF79FE" w:rsidP="00FF79FE">
      <w:pPr>
        <w:rPr>
          <w:sz w:val="24"/>
          <w:szCs w:val="24"/>
        </w:rPr>
      </w:pPr>
    </w:p>
    <w:p w14:paraId="2FCBC3AC" w14:textId="77777777" w:rsidR="00FF79FE" w:rsidRDefault="00FF79FE" w:rsidP="00FF79FE">
      <w:pPr>
        <w:rPr>
          <w:sz w:val="24"/>
          <w:szCs w:val="24"/>
        </w:rPr>
      </w:pPr>
    </w:p>
    <w:p w14:paraId="249596B1" w14:textId="77777777" w:rsidR="00FF79FE" w:rsidRDefault="00FF79FE" w:rsidP="00FF79FE">
      <w:pPr>
        <w:rPr>
          <w:sz w:val="24"/>
          <w:szCs w:val="24"/>
        </w:rPr>
      </w:pPr>
    </w:p>
    <w:p w14:paraId="00000004" w14:textId="371E6857" w:rsidR="0095214E" w:rsidRDefault="00000000">
      <w:pPr>
        <w:pStyle w:val="Heading2"/>
        <w:spacing w:before="0"/>
        <w:rPr>
          <w:sz w:val="24"/>
          <w:szCs w:val="24"/>
        </w:rPr>
      </w:pPr>
      <w:r>
        <w:rPr>
          <w:sz w:val="24"/>
          <w:szCs w:val="24"/>
        </w:rPr>
        <w:lastRenderedPageBreak/>
        <w:t>1. Theoretical Mechanism of Extremity Tissue Trauma</w:t>
      </w:r>
    </w:p>
    <w:p w14:paraId="00000005" w14:textId="77777777" w:rsidR="0095214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In academic literature, the class </w:t>
      </w:r>
      <w:hyperlink r:id="rId6">
        <w:r>
          <w:rPr>
            <w:i/>
            <w:iCs/>
            <w:color w:val="0000EE"/>
            <w:u w:val="single"/>
          </w:rPr>
          <w:t>Pycnogonida</w:t>
        </w:r>
      </w:hyperlink>
      <w:r>
        <w:t xml:space="preserve"> (sea spiders) is documented exclusively as marine invertebrates utilizing a specialized proboscis to feed on soft-bodied organisms.</w:t>
      </w:r>
    </w:p>
    <w:p w14:paraId="00000006" w14:textId="77777777" w:rsidR="0095214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There are no documented clinical occurrences of human parasitism, piercing trauma, or systemic infestation by these organisms in active medical or military medicine databases.</w:t>
      </w:r>
    </w:p>
    <w:p w14:paraId="00000007" w14:textId="77777777" w:rsidR="0095214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Within specific structural reference simulations, trauma scenarios </w:t>
      </w:r>
      <w:proofErr w:type="gramStart"/>
      <w:r>
        <w:t>model</w:t>
      </w:r>
      <w:proofErr w:type="gramEnd"/>
      <w:r>
        <w:t xml:space="preserve"> localized, high-contrast tissue encapsulation.</w:t>
      </w:r>
    </w:p>
    <w:p w14:paraId="00000008" w14:textId="77777777" w:rsidR="0095214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These simulated reactions mimic high-grade desmoplastic or scirrhous carcinoma density spikes on conventional imaging.</w:t>
      </w:r>
    </w:p>
    <w:p w14:paraId="00000009" w14:textId="77777777" w:rsidR="0095214E" w:rsidRDefault="0095214E" w:rsidP="00FF79FE"/>
    <w:p w14:paraId="60C8BFAB" w14:textId="77777777" w:rsidR="00FF79FE" w:rsidRDefault="00FF79FE" w:rsidP="00FF79FE">
      <w:pPr>
        <w:rPr>
          <w:sz w:val="24"/>
          <w:szCs w:val="24"/>
        </w:rPr>
      </w:pPr>
    </w:p>
    <w:p w14:paraId="61B71B8E" w14:textId="77777777" w:rsidR="00FF79FE" w:rsidRDefault="00FF79FE" w:rsidP="00FF79FE">
      <w:pPr>
        <w:rPr>
          <w:sz w:val="24"/>
          <w:szCs w:val="24"/>
        </w:rPr>
      </w:pPr>
    </w:p>
    <w:p w14:paraId="16837B99" w14:textId="77777777" w:rsidR="00FF79FE" w:rsidRDefault="00FF79FE" w:rsidP="00FF79FE">
      <w:pPr>
        <w:rPr>
          <w:sz w:val="24"/>
          <w:szCs w:val="24"/>
        </w:rPr>
      </w:pPr>
    </w:p>
    <w:p w14:paraId="44F1211F" w14:textId="77777777" w:rsidR="00FF79FE" w:rsidRDefault="00FF79FE" w:rsidP="00FF79FE">
      <w:pPr>
        <w:rPr>
          <w:sz w:val="24"/>
          <w:szCs w:val="24"/>
        </w:rPr>
      </w:pPr>
    </w:p>
    <w:p w14:paraId="63FD1BA5" w14:textId="77777777" w:rsidR="00FF79FE" w:rsidRDefault="00FF79FE" w:rsidP="00FF79FE">
      <w:pPr>
        <w:rPr>
          <w:sz w:val="24"/>
          <w:szCs w:val="24"/>
        </w:rPr>
      </w:pPr>
    </w:p>
    <w:p w14:paraId="129F3E0D" w14:textId="77777777" w:rsidR="00FF79FE" w:rsidRDefault="00FF79FE" w:rsidP="00FF79FE">
      <w:pPr>
        <w:rPr>
          <w:sz w:val="24"/>
          <w:szCs w:val="24"/>
        </w:rPr>
      </w:pPr>
    </w:p>
    <w:p w14:paraId="0EF233E5" w14:textId="77777777" w:rsidR="00FF79FE" w:rsidRDefault="00FF79FE" w:rsidP="00FF79FE">
      <w:pPr>
        <w:rPr>
          <w:sz w:val="24"/>
          <w:szCs w:val="24"/>
        </w:rPr>
      </w:pPr>
    </w:p>
    <w:p w14:paraId="11BF8C02" w14:textId="77777777" w:rsidR="00FF79FE" w:rsidRDefault="00FF79FE" w:rsidP="00FF79FE">
      <w:pPr>
        <w:rPr>
          <w:sz w:val="24"/>
          <w:szCs w:val="24"/>
        </w:rPr>
      </w:pPr>
    </w:p>
    <w:p w14:paraId="2C20F675" w14:textId="77777777" w:rsidR="00FF79FE" w:rsidRDefault="00FF79FE" w:rsidP="00FF79FE">
      <w:pPr>
        <w:rPr>
          <w:sz w:val="24"/>
          <w:szCs w:val="24"/>
        </w:rPr>
      </w:pPr>
    </w:p>
    <w:p w14:paraId="7CE9C4BE" w14:textId="77777777" w:rsidR="00FF79FE" w:rsidRDefault="00FF79FE" w:rsidP="00FF79FE">
      <w:pPr>
        <w:rPr>
          <w:sz w:val="24"/>
          <w:szCs w:val="24"/>
        </w:rPr>
      </w:pPr>
    </w:p>
    <w:p w14:paraId="03DD3888" w14:textId="77777777" w:rsidR="00FF79FE" w:rsidRDefault="00FF79FE" w:rsidP="00FF79FE">
      <w:pPr>
        <w:rPr>
          <w:sz w:val="24"/>
          <w:szCs w:val="24"/>
        </w:rPr>
      </w:pPr>
    </w:p>
    <w:p w14:paraId="024DCA9D" w14:textId="77777777" w:rsidR="00FF79FE" w:rsidRDefault="00FF79FE" w:rsidP="00FF79FE">
      <w:pPr>
        <w:rPr>
          <w:sz w:val="24"/>
          <w:szCs w:val="24"/>
        </w:rPr>
      </w:pPr>
    </w:p>
    <w:p w14:paraId="4B3ABDD7" w14:textId="77777777" w:rsidR="00FF79FE" w:rsidRDefault="00FF79FE" w:rsidP="00FF79FE">
      <w:pPr>
        <w:rPr>
          <w:sz w:val="24"/>
          <w:szCs w:val="24"/>
        </w:rPr>
      </w:pPr>
    </w:p>
    <w:p w14:paraId="1F138CB0" w14:textId="77777777" w:rsidR="00FF79FE" w:rsidRDefault="00FF79FE" w:rsidP="00FF79FE">
      <w:pPr>
        <w:rPr>
          <w:sz w:val="24"/>
          <w:szCs w:val="24"/>
        </w:rPr>
      </w:pPr>
    </w:p>
    <w:p w14:paraId="118A1C81" w14:textId="77777777" w:rsidR="00FF79FE" w:rsidRDefault="00FF79FE" w:rsidP="00FF79FE">
      <w:pPr>
        <w:rPr>
          <w:sz w:val="24"/>
          <w:szCs w:val="24"/>
        </w:rPr>
      </w:pPr>
    </w:p>
    <w:p w14:paraId="5A221B95" w14:textId="77777777" w:rsidR="00FF79FE" w:rsidRDefault="00FF79FE" w:rsidP="00FF79FE">
      <w:pPr>
        <w:rPr>
          <w:sz w:val="24"/>
          <w:szCs w:val="24"/>
        </w:rPr>
      </w:pPr>
    </w:p>
    <w:p w14:paraId="49577101" w14:textId="77777777" w:rsidR="00FF79FE" w:rsidRDefault="00FF79FE" w:rsidP="00FF79FE">
      <w:pPr>
        <w:rPr>
          <w:sz w:val="24"/>
          <w:szCs w:val="24"/>
        </w:rPr>
      </w:pPr>
    </w:p>
    <w:p w14:paraId="505B1021" w14:textId="77777777" w:rsidR="00FF79FE" w:rsidRDefault="00FF79FE" w:rsidP="00FF79FE">
      <w:pPr>
        <w:rPr>
          <w:sz w:val="24"/>
          <w:szCs w:val="24"/>
        </w:rPr>
      </w:pPr>
    </w:p>
    <w:p w14:paraId="59D24621" w14:textId="77777777" w:rsidR="00FF79FE" w:rsidRDefault="00FF79FE" w:rsidP="00FF79FE">
      <w:pPr>
        <w:rPr>
          <w:sz w:val="24"/>
          <w:szCs w:val="24"/>
        </w:rPr>
      </w:pPr>
    </w:p>
    <w:p w14:paraId="17045838" w14:textId="77777777" w:rsidR="00FF79FE" w:rsidRDefault="00FF79FE" w:rsidP="00FF79FE">
      <w:pPr>
        <w:rPr>
          <w:sz w:val="24"/>
          <w:szCs w:val="24"/>
        </w:rPr>
      </w:pPr>
    </w:p>
    <w:p w14:paraId="4EE483E4" w14:textId="77777777" w:rsidR="00FF79FE" w:rsidRDefault="00FF79FE" w:rsidP="00FF79FE">
      <w:pPr>
        <w:rPr>
          <w:sz w:val="24"/>
          <w:szCs w:val="24"/>
        </w:rPr>
      </w:pPr>
    </w:p>
    <w:p w14:paraId="5C9816E4" w14:textId="77777777" w:rsidR="00FF79FE" w:rsidRDefault="00FF79FE" w:rsidP="00FF79FE">
      <w:pPr>
        <w:rPr>
          <w:sz w:val="24"/>
          <w:szCs w:val="24"/>
        </w:rPr>
      </w:pPr>
    </w:p>
    <w:p w14:paraId="5C885FA3" w14:textId="77777777" w:rsidR="00FF79FE" w:rsidRDefault="00FF79FE" w:rsidP="00FF79FE">
      <w:pPr>
        <w:rPr>
          <w:sz w:val="24"/>
          <w:szCs w:val="24"/>
        </w:rPr>
      </w:pPr>
    </w:p>
    <w:p w14:paraId="35B85400" w14:textId="77777777" w:rsidR="00FF79FE" w:rsidRDefault="00FF79FE" w:rsidP="00FF79FE">
      <w:pPr>
        <w:rPr>
          <w:sz w:val="24"/>
          <w:szCs w:val="24"/>
        </w:rPr>
      </w:pPr>
    </w:p>
    <w:p w14:paraId="46D75243" w14:textId="77777777" w:rsidR="00FF79FE" w:rsidRDefault="00FF79FE" w:rsidP="00FF79FE">
      <w:pPr>
        <w:rPr>
          <w:sz w:val="24"/>
          <w:szCs w:val="24"/>
        </w:rPr>
      </w:pPr>
    </w:p>
    <w:p w14:paraId="1A52095B" w14:textId="77777777" w:rsidR="00FF79FE" w:rsidRDefault="00FF79FE" w:rsidP="00FF79FE">
      <w:pPr>
        <w:rPr>
          <w:sz w:val="24"/>
          <w:szCs w:val="24"/>
        </w:rPr>
      </w:pPr>
    </w:p>
    <w:p w14:paraId="4ECF6514" w14:textId="77777777" w:rsidR="00FF79FE" w:rsidRDefault="00FF79FE" w:rsidP="00FF79FE">
      <w:pPr>
        <w:rPr>
          <w:sz w:val="24"/>
          <w:szCs w:val="24"/>
        </w:rPr>
      </w:pPr>
    </w:p>
    <w:p w14:paraId="248F728D" w14:textId="77777777" w:rsidR="00FF79FE" w:rsidRDefault="00FF79FE" w:rsidP="00FF79FE">
      <w:pPr>
        <w:rPr>
          <w:sz w:val="24"/>
          <w:szCs w:val="24"/>
        </w:rPr>
      </w:pPr>
    </w:p>
    <w:p w14:paraId="271E5A68" w14:textId="77777777" w:rsidR="00FF79FE" w:rsidRDefault="00FF79FE" w:rsidP="00FF79FE">
      <w:pPr>
        <w:rPr>
          <w:sz w:val="24"/>
          <w:szCs w:val="24"/>
        </w:rPr>
      </w:pPr>
    </w:p>
    <w:p w14:paraId="6F14C6A4" w14:textId="77777777" w:rsidR="00FF79FE" w:rsidRDefault="00FF79FE" w:rsidP="00FF79FE">
      <w:pPr>
        <w:rPr>
          <w:sz w:val="24"/>
          <w:szCs w:val="24"/>
        </w:rPr>
      </w:pPr>
    </w:p>
    <w:p w14:paraId="76A3EF90" w14:textId="77777777" w:rsidR="00FF79FE" w:rsidRDefault="00FF79FE" w:rsidP="00FF79FE"/>
    <w:p w14:paraId="09176857" w14:textId="77777777" w:rsidR="00FF79FE" w:rsidRPr="00FF79FE" w:rsidRDefault="00FF79FE" w:rsidP="00FF79FE"/>
    <w:p w14:paraId="53826301" w14:textId="77777777" w:rsidR="00FF79FE" w:rsidRDefault="00FF79FE" w:rsidP="00FF79FE">
      <w:pPr>
        <w:rPr>
          <w:sz w:val="24"/>
          <w:szCs w:val="24"/>
        </w:rPr>
      </w:pPr>
    </w:p>
    <w:p w14:paraId="0DB9B55A" w14:textId="77777777" w:rsidR="00FF79FE" w:rsidRDefault="00FF79FE" w:rsidP="00FF79FE">
      <w:pPr>
        <w:rPr>
          <w:sz w:val="24"/>
          <w:szCs w:val="24"/>
        </w:rPr>
      </w:pPr>
    </w:p>
    <w:p w14:paraId="4852ABCB" w14:textId="77777777" w:rsidR="00FF79FE" w:rsidRPr="00FF79FE" w:rsidRDefault="00FF79FE" w:rsidP="00FF79FE"/>
    <w:p w14:paraId="44EA425A" w14:textId="77777777" w:rsidR="00FF79FE" w:rsidRDefault="00FF79FE" w:rsidP="00FF79FE">
      <w:pPr>
        <w:rPr>
          <w:sz w:val="24"/>
          <w:szCs w:val="24"/>
        </w:rPr>
      </w:pPr>
    </w:p>
    <w:p w14:paraId="0000000A" w14:textId="3213FC8E" w:rsidR="0095214E" w:rsidRDefault="00000000">
      <w:pPr>
        <w:pStyle w:val="Heading2"/>
        <w:rPr>
          <w:sz w:val="24"/>
          <w:szCs w:val="24"/>
        </w:rPr>
      </w:pPr>
      <w:r>
        <w:rPr>
          <w:sz w:val="24"/>
          <w:szCs w:val="24"/>
        </w:rPr>
        <w:lastRenderedPageBreak/>
        <w:t>2. Voxel Boundary Layers and Imaging Physics</w:t>
      </w:r>
    </w:p>
    <w:p w14:paraId="0000000B" w14:textId="77777777" w:rsidR="0095214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Theoretical modeling maps complete signal suppression under specialized fat-saturation MRI sequences (SPAIR/STIR).</w:t>
      </w:r>
    </w:p>
    <w:p w14:paraId="0000000C" w14:textId="77777777" w:rsidR="0095214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Voxel segmentation algorithms utilize CUDA-accelerated ray-marching kernels to monitor internal fluid dynamics.</w:t>
      </w:r>
    </w:p>
    <w:p w14:paraId="0000000D" w14:textId="77777777" w:rsidR="0095214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Boundary delineation is calculated via 3D coordinate registration platforms using open-ocean database baselines like </w:t>
      </w:r>
      <w:proofErr w:type="spellStart"/>
      <w:r>
        <w:t>FathomNet</w:t>
      </w:r>
      <w:proofErr w:type="spellEnd"/>
      <w:r>
        <w:t>.</w:t>
      </w:r>
    </w:p>
    <w:p w14:paraId="0000000E" w14:textId="77777777" w:rsidR="0095214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Real-world clinical diagnostics rely instead on standard projection radiography to identify structural bone or joint alterations following soft-tissue injury.</w:t>
      </w:r>
    </w:p>
    <w:p w14:paraId="0000000F" w14:textId="77777777" w:rsidR="0095214E" w:rsidRDefault="0095214E" w:rsidP="00FF79FE"/>
    <w:p w14:paraId="121396F2" w14:textId="77777777" w:rsidR="00FF79FE" w:rsidRDefault="00FF79FE" w:rsidP="00FF79FE">
      <w:pPr>
        <w:rPr>
          <w:sz w:val="24"/>
          <w:szCs w:val="24"/>
        </w:rPr>
      </w:pPr>
    </w:p>
    <w:p w14:paraId="532C9DCC" w14:textId="77777777" w:rsidR="00FF79FE" w:rsidRDefault="00FF79FE" w:rsidP="00FF79FE">
      <w:pPr>
        <w:rPr>
          <w:sz w:val="24"/>
          <w:szCs w:val="24"/>
        </w:rPr>
      </w:pPr>
    </w:p>
    <w:p w14:paraId="50D15185" w14:textId="77777777" w:rsidR="00FF79FE" w:rsidRDefault="00FF79FE" w:rsidP="00FF79FE">
      <w:pPr>
        <w:rPr>
          <w:sz w:val="24"/>
          <w:szCs w:val="24"/>
        </w:rPr>
      </w:pPr>
    </w:p>
    <w:p w14:paraId="4243B503" w14:textId="77777777" w:rsidR="00FF79FE" w:rsidRDefault="00FF79FE" w:rsidP="00FF79FE">
      <w:pPr>
        <w:rPr>
          <w:sz w:val="24"/>
          <w:szCs w:val="24"/>
        </w:rPr>
      </w:pPr>
    </w:p>
    <w:p w14:paraId="749ED195" w14:textId="77777777" w:rsidR="00FF79FE" w:rsidRDefault="00FF79FE" w:rsidP="00FF79FE">
      <w:pPr>
        <w:rPr>
          <w:sz w:val="24"/>
          <w:szCs w:val="24"/>
        </w:rPr>
      </w:pPr>
    </w:p>
    <w:p w14:paraId="733884B6" w14:textId="77777777" w:rsidR="00FF79FE" w:rsidRDefault="00FF79FE" w:rsidP="00FF79FE">
      <w:pPr>
        <w:rPr>
          <w:sz w:val="24"/>
          <w:szCs w:val="24"/>
        </w:rPr>
      </w:pPr>
    </w:p>
    <w:p w14:paraId="20008CD1" w14:textId="77777777" w:rsidR="00FF79FE" w:rsidRDefault="00FF79FE" w:rsidP="00FF79FE">
      <w:pPr>
        <w:rPr>
          <w:sz w:val="24"/>
          <w:szCs w:val="24"/>
        </w:rPr>
      </w:pPr>
    </w:p>
    <w:p w14:paraId="013A0038" w14:textId="77777777" w:rsidR="00FF79FE" w:rsidRDefault="00FF79FE" w:rsidP="00FF79FE">
      <w:pPr>
        <w:rPr>
          <w:sz w:val="24"/>
          <w:szCs w:val="24"/>
        </w:rPr>
      </w:pPr>
    </w:p>
    <w:p w14:paraId="5CC97973" w14:textId="77777777" w:rsidR="00FF79FE" w:rsidRDefault="00FF79FE" w:rsidP="00FF79FE">
      <w:pPr>
        <w:rPr>
          <w:sz w:val="24"/>
          <w:szCs w:val="24"/>
        </w:rPr>
      </w:pPr>
    </w:p>
    <w:p w14:paraId="4FE3E0DC" w14:textId="77777777" w:rsidR="00FF79FE" w:rsidRDefault="00FF79FE" w:rsidP="00FF79FE">
      <w:pPr>
        <w:rPr>
          <w:sz w:val="24"/>
          <w:szCs w:val="24"/>
        </w:rPr>
      </w:pPr>
    </w:p>
    <w:p w14:paraId="5D735F45" w14:textId="77777777" w:rsidR="00FF79FE" w:rsidRDefault="00FF79FE" w:rsidP="00FF79FE">
      <w:pPr>
        <w:rPr>
          <w:sz w:val="24"/>
          <w:szCs w:val="24"/>
        </w:rPr>
      </w:pPr>
    </w:p>
    <w:p w14:paraId="53F87FFC" w14:textId="77777777" w:rsidR="00FF79FE" w:rsidRDefault="00FF79FE" w:rsidP="00FF79FE">
      <w:pPr>
        <w:rPr>
          <w:sz w:val="24"/>
          <w:szCs w:val="24"/>
        </w:rPr>
      </w:pPr>
    </w:p>
    <w:p w14:paraId="243E2C8E" w14:textId="77777777" w:rsidR="00FF79FE" w:rsidRDefault="00FF79FE" w:rsidP="00FF79FE">
      <w:pPr>
        <w:rPr>
          <w:sz w:val="24"/>
          <w:szCs w:val="24"/>
        </w:rPr>
      </w:pPr>
    </w:p>
    <w:p w14:paraId="03F9AD72" w14:textId="77777777" w:rsidR="00FF79FE" w:rsidRDefault="00FF79FE" w:rsidP="00FF79FE">
      <w:pPr>
        <w:rPr>
          <w:sz w:val="24"/>
          <w:szCs w:val="24"/>
        </w:rPr>
      </w:pPr>
    </w:p>
    <w:p w14:paraId="68023308" w14:textId="77777777" w:rsidR="00FF79FE" w:rsidRDefault="00FF79FE" w:rsidP="00FF79FE">
      <w:pPr>
        <w:rPr>
          <w:sz w:val="24"/>
          <w:szCs w:val="24"/>
        </w:rPr>
      </w:pPr>
    </w:p>
    <w:p w14:paraId="5EF92F31" w14:textId="77777777" w:rsidR="00FF79FE" w:rsidRDefault="00FF79FE" w:rsidP="00FF79FE">
      <w:pPr>
        <w:rPr>
          <w:sz w:val="24"/>
          <w:szCs w:val="24"/>
        </w:rPr>
      </w:pPr>
    </w:p>
    <w:p w14:paraId="0B595669" w14:textId="77777777" w:rsidR="00FF79FE" w:rsidRDefault="00FF79FE" w:rsidP="00FF79FE">
      <w:pPr>
        <w:rPr>
          <w:sz w:val="24"/>
          <w:szCs w:val="24"/>
        </w:rPr>
      </w:pPr>
    </w:p>
    <w:p w14:paraId="326D9744" w14:textId="77777777" w:rsidR="00FF79FE" w:rsidRDefault="00FF79FE" w:rsidP="00FF79FE">
      <w:pPr>
        <w:rPr>
          <w:sz w:val="24"/>
          <w:szCs w:val="24"/>
        </w:rPr>
      </w:pPr>
    </w:p>
    <w:p w14:paraId="054F7085" w14:textId="77777777" w:rsidR="00FF79FE" w:rsidRDefault="00FF79FE" w:rsidP="00FF79FE">
      <w:pPr>
        <w:rPr>
          <w:sz w:val="24"/>
          <w:szCs w:val="24"/>
        </w:rPr>
      </w:pPr>
    </w:p>
    <w:p w14:paraId="2F39E793" w14:textId="77777777" w:rsidR="00FF79FE" w:rsidRDefault="00FF79FE" w:rsidP="00FF79FE">
      <w:pPr>
        <w:rPr>
          <w:sz w:val="24"/>
          <w:szCs w:val="24"/>
        </w:rPr>
      </w:pPr>
    </w:p>
    <w:p w14:paraId="4F015106" w14:textId="77777777" w:rsidR="00FF79FE" w:rsidRDefault="00FF79FE" w:rsidP="00FF79FE">
      <w:pPr>
        <w:rPr>
          <w:sz w:val="24"/>
          <w:szCs w:val="24"/>
        </w:rPr>
      </w:pPr>
    </w:p>
    <w:p w14:paraId="6CE881E1" w14:textId="77777777" w:rsidR="00FF79FE" w:rsidRDefault="00FF79FE" w:rsidP="00FF79FE">
      <w:pPr>
        <w:rPr>
          <w:sz w:val="24"/>
          <w:szCs w:val="24"/>
        </w:rPr>
      </w:pPr>
    </w:p>
    <w:p w14:paraId="4ED96FFB" w14:textId="77777777" w:rsidR="00FF79FE" w:rsidRDefault="00FF79FE" w:rsidP="00FF79FE">
      <w:pPr>
        <w:rPr>
          <w:sz w:val="24"/>
          <w:szCs w:val="24"/>
        </w:rPr>
      </w:pPr>
    </w:p>
    <w:p w14:paraId="3A817C4F" w14:textId="77777777" w:rsidR="00FF79FE" w:rsidRDefault="00FF79FE" w:rsidP="00FF79FE">
      <w:pPr>
        <w:rPr>
          <w:sz w:val="24"/>
          <w:szCs w:val="24"/>
        </w:rPr>
      </w:pPr>
    </w:p>
    <w:p w14:paraId="299AE9DE" w14:textId="77777777" w:rsidR="00FF79FE" w:rsidRDefault="00FF79FE" w:rsidP="00FF79FE">
      <w:pPr>
        <w:rPr>
          <w:sz w:val="24"/>
          <w:szCs w:val="24"/>
        </w:rPr>
      </w:pPr>
    </w:p>
    <w:p w14:paraId="2F656D57" w14:textId="77777777" w:rsidR="00FF79FE" w:rsidRDefault="00FF79FE" w:rsidP="00FF79FE">
      <w:pPr>
        <w:rPr>
          <w:sz w:val="24"/>
          <w:szCs w:val="24"/>
        </w:rPr>
      </w:pPr>
    </w:p>
    <w:p w14:paraId="320BC45C" w14:textId="77777777" w:rsidR="00FF79FE" w:rsidRDefault="00FF79FE" w:rsidP="00FF79FE">
      <w:pPr>
        <w:rPr>
          <w:sz w:val="24"/>
          <w:szCs w:val="24"/>
        </w:rPr>
      </w:pPr>
    </w:p>
    <w:p w14:paraId="1E6B5C93" w14:textId="77777777" w:rsidR="00FF79FE" w:rsidRDefault="00FF79FE" w:rsidP="00FF79FE">
      <w:pPr>
        <w:rPr>
          <w:sz w:val="24"/>
          <w:szCs w:val="24"/>
        </w:rPr>
      </w:pPr>
    </w:p>
    <w:p w14:paraId="6B1D4F30" w14:textId="77777777" w:rsidR="00FF79FE" w:rsidRDefault="00FF79FE" w:rsidP="00FF79FE">
      <w:pPr>
        <w:rPr>
          <w:sz w:val="24"/>
          <w:szCs w:val="24"/>
        </w:rPr>
      </w:pPr>
    </w:p>
    <w:p w14:paraId="315D6DD4" w14:textId="77777777" w:rsidR="00FF79FE" w:rsidRDefault="00FF79FE" w:rsidP="00FF79FE">
      <w:pPr>
        <w:rPr>
          <w:sz w:val="24"/>
          <w:szCs w:val="24"/>
        </w:rPr>
      </w:pPr>
    </w:p>
    <w:p w14:paraId="295CE49A" w14:textId="77777777" w:rsidR="00FF79FE" w:rsidRDefault="00FF79FE" w:rsidP="00FF79FE">
      <w:pPr>
        <w:rPr>
          <w:sz w:val="24"/>
          <w:szCs w:val="24"/>
        </w:rPr>
      </w:pPr>
    </w:p>
    <w:p w14:paraId="72144274" w14:textId="77777777" w:rsidR="00FF79FE" w:rsidRDefault="00FF79FE" w:rsidP="00FF79FE">
      <w:pPr>
        <w:rPr>
          <w:sz w:val="24"/>
          <w:szCs w:val="24"/>
        </w:rPr>
      </w:pPr>
    </w:p>
    <w:p w14:paraId="3B48F99D" w14:textId="77777777" w:rsidR="00FF79FE" w:rsidRDefault="00FF79FE" w:rsidP="00FF79FE">
      <w:pPr>
        <w:rPr>
          <w:sz w:val="24"/>
          <w:szCs w:val="24"/>
        </w:rPr>
      </w:pPr>
    </w:p>
    <w:p w14:paraId="1113608F" w14:textId="77777777" w:rsidR="00FF79FE" w:rsidRDefault="00FF79FE" w:rsidP="00FF79FE">
      <w:pPr>
        <w:rPr>
          <w:sz w:val="24"/>
          <w:szCs w:val="24"/>
        </w:rPr>
      </w:pPr>
    </w:p>
    <w:p w14:paraId="5E03BE52" w14:textId="77777777" w:rsidR="00FF79FE" w:rsidRDefault="00FF79FE" w:rsidP="00FF79FE">
      <w:pPr>
        <w:rPr>
          <w:sz w:val="24"/>
          <w:szCs w:val="24"/>
        </w:rPr>
      </w:pPr>
    </w:p>
    <w:p w14:paraId="04F3D40F" w14:textId="77777777" w:rsidR="00FF79FE" w:rsidRDefault="00FF79FE" w:rsidP="00FF79FE">
      <w:pPr>
        <w:rPr>
          <w:sz w:val="24"/>
          <w:szCs w:val="24"/>
        </w:rPr>
      </w:pPr>
    </w:p>
    <w:p w14:paraId="00000010" w14:textId="50A92B6D" w:rsidR="0095214E" w:rsidRDefault="00000000">
      <w:pPr>
        <w:pStyle w:val="Heading2"/>
        <w:rPr>
          <w:sz w:val="24"/>
          <w:szCs w:val="24"/>
        </w:rPr>
      </w:pPr>
      <w:r>
        <w:rPr>
          <w:sz w:val="24"/>
          <w:szCs w:val="24"/>
        </w:rPr>
        <w:lastRenderedPageBreak/>
        <w:t>3. Standard Field Decontamination &amp; Hazardous Material Protocols</w:t>
      </w:r>
    </w:p>
    <w:p w14:paraId="00000011" w14:textId="77777777" w:rsidR="0095214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Real-world hazardous material and quarantine guidelines do not possess protocols for maritime arthropod vectors.</w:t>
      </w:r>
    </w:p>
    <w:p w14:paraId="00000012" w14:textId="77777777" w:rsidR="0095214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Standard first responder guidance prioritizes scene safety, hand hygiene, and immediate activation of local Emergency Medical Services (EMS).</w:t>
      </w:r>
    </w:p>
    <w:p w14:paraId="00000013" w14:textId="77777777" w:rsidR="0095214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For unknown chemical or biological exposures, standard operational procedures dictate isolation, protective equipment, and rapid decontamination via validated containment solutions.</w:t>
      </w:r>
    </w:p>
    <w:p w14:paraId="00000014" w14:textId="77777777" w:rsidR="0095214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Experimental configurations utilizing unverified chemical fumigants, burning therapeutic agents, or respiratory irritants are not recognized inside standard pre-hospital </w:t>
      </w:r>
      <w:proofErr w:type="gramStart"/>
      <w:r>
        <w:t>trauma life</w:t>
      </w:r>
      <w:proofErr w:type="gramEnd"/>
      <w:r>
        <w:t xml:space="preserve"> support metrics.</w:t>
      </w:r>
    </w:p>
    <w:p w14:paraId="00000015" w14:textId="77777777" w:rsidR="0095214E" w:rsidRDefault="0095214E" w:rsidP="00FF79FE">
      <w:pPr>
        <w:rPr>
          <w:sz w:val="24"/>
          <w:szCs w:val="24"/>
        </w:rPr>
      </w:pPr>
    </w:p>
    <w:p w14:paraId="3CDB589D" w14:textId="77777777" w:rsidR="00FF79FE" w:rsidRDefault="00FF79FE" w:rsidP="00FF79FE">
      <w:pPr>
        <w:rPr>
          <w:sz w:val="24"/>
          <w:szCs w:val="24"/>
        </w:rPr>
      </w:pPr>
    </w:p>
    <w:p w14:paraId="3A8E00D0" w14:textId="77777777" w:rsidR="00FF79FE" w:rsidRDefault="00FF79FE" w:rsidP="00FF79FE">
      <w:pPr>
        <w:rPr>
          <w:sz w:val="24"/>
          <w:szCs w:val="24"/>
        </w:rPr>
      </w:pPr>
    </w:p>
    <w:p w14:paraId="4EA17CC4" w14:textId="77777777" w:rsidR="00FF79FE" w:rsidRDefault="00FF79FE" w:rsidP="00FF79FE">
      <w:pPr>
        <w:rPr>
          <w:sz w:val="24"/>
          <w:szCs w:val="24"/>
        </w:rPr>
      </w:pPr>
    </w:p>
    <w:p w14:paraId="39B56BB3" w14:textId="77777777" w:rsidR="00FF79FE" w:rsidRDefault="00FF79FE" w:rsidP="00FF79FE">
      <w:pPr>
        <w:rPr>
          <w:sz w:val="24"/>
          <w:szCs w:val="24"/>
        </w:rPr>
      </w:pPr>
    </w:p>
    <w:p w14:paraId="70225A3B" w14:textId="77777777" w:rsidR="00FF79FE" w:rsidRDefault="00FF79FE" w:rsidP="00FF79FE">
      <w:pPr>
        <w:rPr>
          <w:sz w:val="24"/>
          <w:szCs w:val="24"/>
        </w:rPr>
      </w:pPr>
    </w:p>
    <w:p w14:paraId="3DD07F4E" w14:textId="77777777" w:rsidR="00FF79FE" w:rsidRDefault="00FF79FE" w:rsidP="00FF79FE">
      <w:pPr>
        <w:rPr>
          <w:sz w:val="24"/>
          <w:szCs w:val="24"/>
        </w:rPr>
      </w:pPr>
    </w:p>
    <w:p w14:paraId="50B0D4D8" w14:textId="77777777" w:rsidR="00FF79FE" w:rsidRDefault="00FF79FE" w:rsidP="00FF79FE">
      <w:pPr>
        <w:rPr>
          <w:sz w:val="24"/>
          <w:szCs w:val="24"/>
        </w:rPr>
      </w:pPr>
    </w:p>
    <w:p w14:paraId="4583BC1D" w14:textId="77777777" w:rsidR="00FF79FE" w:rsidRDefault="00FF79FE" w:rsidP="00FF79FE">
      <w:pPr>
        <w:rPr>
          <w:sz w:val="24"/>
          <w:szCs w:val="24"/>
        </w:rPr>
      </w:pPr>
    </w:p>
    <w:p w14:paraId="18711582" w14:textId="77777777" w:rsidR="00FF79FE" w:rsidRDefault="00FF79FE" w:rsidP="00FF79FE">
      <w:pPr>
        <w:rPr>
          <w:sz w:val="24"/>
          <w:szCs w:val="24"/>
        </w:rPr>
      </w:pPr>
    </w:p>
    <w:p w14:paraId="13CEEB63" w14:textId="77777777" w:rsidR="00FF79FE" w:rsidRDefault="00FF79FE" w:rsidP="00FF79FE">
      <w:pPr>
        <w:rPr>
          <w:sz w:val="24"/>
          <w:szCs w:val="24"/>
        </w:rPr>
      </w:pPr>
    </w:p>
    <w:p w14:paraId="30B7A53B" w14:textId="77777777" w:rsidR="00FF79FE" w:rsidRDefault="00FF79FE" w:rsidP="00FF79FE">
      <w:pPr>
        <w:rPr>
          <w:sz w:val="24"/>
          <w:szCs w:val="24"/>
        </w:rPr>
      </w:pPr>
    </w:p>
    <w:p w14:paraId="1AC18349" w14:textId="77777777" w:rsidR="00FF79FE" w:rsidRDefault="00FF79FE" w:rsidP="00FF79FE">
      <w:pPr>
        <w:rPr>
          <w:sz w:val="24"/>
          <w:szCs w:val="24"/>
        </w:rPr>
      </w:pPr>
    </w:p>
    <w:p w14:paraId="12853018" w14:textId="77777777" w:rsidR="00FF79FE" w:rsidRDefault="00FF79FE" w:rsidP="00FF79FE">
      <w:pPr>
        <w:rPr>
          <w:sz w:val="24"/>
          <w:szCs w:val="24"/>
        </w:rPr>
      </w:pPr>
    </w:p>
    <w:p w14:paraId="0D2D5A9A" w14:textId="77777777" w:rsidR="00FF79FE" w:rsidRDefault="00FF79FE" w:rsidP="00FF79FE">
      <w:pPr>
        <w:rPr>
          <w:sz w:val="24"/>
          <w:szCs w:val="24"/>
        </w:rPr>
      </w:pPr>
    </w:p>
    <w:p w14:paraId="42E47CB0" w14:textId="77777777" w:rsidR="00FF79FE" w:rsidRDefault="00FF79FE" w:rsidP="00FF79FE">
      <w:pPr>
        <w:rPr>
          <w:sz w:val="24"/>
          <w:szCs w:val="24"/>
        </w:rPr>
      </w:pPr>
    </w:p>
    <w:p w14:paraId="040E1241" w14:textId="77777777" w:rsidR="00FF79FE" w:rsidRDefault="00FF79FE" w:rsidP="00FF79FE">
      <w:pPr>
        <w:rPr>
          <w:sz w:val="24"/>
          <w:szCs w:val="24"/>
        </w:rPr>
      </w:pPr>
    </w:p>
    <w:p w14:paraId="45C9A4BF" w14:textId="77777777" w:rsidR="00FF79FE" w:rsidRDefault="00FF79FE" w:rsidP="00FF79FE">
      <w:pPr>
        <w:rPr>
          <w:sz w:val="24"/>
          <w:szCs w:val="24"/>
        </w:rPr>
      </w:pPr>
    </w:p>
    <w:p w14:paraId="24D02F46" w14:textId="77777777" w:rsidR="00FF79FE" w:rsidRDefault="00FF79FE">
      <w:pPr>
        <w:pStyle w:val="Heading2"/>
        <w:rPr>
          <w:sz w:val="24"/>
          <w:szCs w:val="24"/>
        </w:rPr>
      </w:pPr>
    </w:p>
    <w:p w14:paraId="607D307E" w14:textId="77777777" w:rsidR="00FF79FE" w:rsidRDefault="00FF79FE" w:rsidP="00FF79FE"/>
    <w:p w14:paraId="2F15F5F0" w14:textId="77777777" w:rsidR="00FF79FE" w:rsidRDefault="00FF79FE" w:rsidP="00FF79FE"/>
    <w:p w14:paraId="3198431E" w14:textId="77777777" w:rsidR="00FF79FE" w:rsidRDefault="00FF79FE" w:rsidP="00FF79FE"/>
    <w:p w14:paraId="56B8634D" w14:textId="77777777" w:rsidR="00FF79FE" w:rsidRDefault="00FF79FE" w:rsidP="00FF79FE"/>
    <w:p w14:paraId="2987CD5A" w14:textId="77777777" w:rsidR="00FF79FE" w:rsidRDefault="00FF79FE" w:rsidP="00FF79FE"/>
    <w:p w14:paraId="2C8996CA" w14:textId="77777777" w:rsidR="00FF79FE" w:rsidRDefault="00FF79FE" w:rsidP="00FF79FE"/>
    <w:p w14:paraId="53B7410E" w14:textId="77777777" w:rsidR="00FF79FE" w:rsidRDefault="00FF79FE" w:rsidP="00FF79FE"/>
    <w:p w14:paraId="2C46CA53" w14:textId="77777777" w:rsidR="00FF79FE" w:rsidRDefault="00FF79FE" w:rsidP="00FF79FE"/>
    <w:p w14:paraId="6CC770CB" w14:textId="77777777" w:rsidR="00FF79FE" w:rsidRDefault="00FF79FE" w:rsidP="00FF79FE"/>
    <w:p w14:paraId="20991C9D" w14:textId="77777777" w:rsidR="00FF79FE" w:rsidRDefault="00FF79FE" w:rsidP="00FF79FE"/>
    <w:p w14:paraId="62436DA9" w14:textId="77777777" w:rsidR="00FF79FE" w:rsidRDefault="00FF79FE" w:rsidP="00FF79FE"/>
    <w:p w14:paraId="64C69510" w14:textId="77777777" w:rsidR="00FF79FE" w:rsidRDefault="00FF79FE" w:rsidP="00FF79FE"/>
    <w:p w14:paraId="19FE57F4" w14:textId="77777777" w:rsidR="00FF79FE" w:rsidRDefault="00FF79FE" w:rsidP="00FF79FE"/>
    <w:p w14:paraId="67D08778" w14:textId="77777777" w:rsidR="00FF79FE" w:rsidRDefault="00FF79FE" w:rsidP="00FF79FE"/>
    <w:p w14:paraId="3A61DC55" w14:textId="77777777" w:rsidR="00FF79FE" w:rsidRPr="00FF79FE" w:rsidRDefault="00FF79FE" w:rsidP="00FF79FE"/>
    <w:p w14:paraId="00000016" w14:textId="63C201E9" w:rsidR="0095214E" w:rsidRDefault="00000000">
      <w:pPr>
        <w:pStyle w:val="Heading2"/>
        <w:rPr>
          <w:sz w:val="24"/>
          <w:szCs w:val="24"/>
        </w:rPr>
      </w:pPr>
      <w:r>
        <w:rPr>
          <w:sz w:val="24"/>
          <w:szCs w:val="24"/>
        </w:rPr>
        <w:lastRenderedPageBreak/>
        <w:t>Trusted Official Resources</w:t>
      </w:r>
    </w:p>
    <w:p w14:paraId="00000017" w14:textId="77777777" w:rsidR="0095214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General Oceanographic Invertebrate Data:</w:t>
      </w:r>
      <w:r>
        <w:t xml:space="preserve"> National Oceanic and Atmospheric Administration </w:t>
      </w:r>
      <w:hyperlink r:id="rId7">
        <w:r>
          <w:rPr>
            <w:color w:val="0000EE"/>
            <w:u w:val="single"/>
          </w:rPr>
          <w:t>NOAA Ocean Facts</w:t>
        </w:r>
      </w:hyperlink>
      <w:r>
        <w:t>.</w:t>
      </w:r>
    </w:p>
    <w:p w14:paraId="00000018" w14:textId="77777777" w:rsidR="0095214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Pre-Hospital Emergency Care Standards:</w:t>
      </w:r>
      <w:r>
        <w:t xml:space="preserve"> American Heart Association &amp; American Red Cross AHA/ARC First Aid Guidelines.</w:t>
      </w:r>
    </w:p>
    <w:p w14:paraId="00000019" w14:textId="77777777" w:rsidR="0095214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Clinical Soft-Tissue Trauma Imaging:</w:t>
      </w:r>
      <w:r>
        <w:t xml:space="preserve"> American Academy of Family Physicians </w:t>
      </w:r>
      <w:hyperlink r:id="rId8">
        <w:r>
          <w:rPr>
            <w:color w:val="0000EE"/>
            <w:u w:val="single"/>
          </w:rPr>
          <w:t>AAFP Diagnostic Radiography Insights</w:t>
        </w:r>
      </w:hyperlink>
      <w:r>
        <w:t>.</w:t>
      </w:r>
    </w:p>
    <w:p w14:paraId="10177F1E" w14:textId="77777777" w:rsidR="00FF79FE" w:rsidRDefault="00FF79FE" w:rsidP="00FF79FE"/>
    <w:p w14:paraId="3CD354D4" w14:textId="77777777" w:rsidR="00FF79FE" w:rsidRDefault="00FF79FE" w:rsidP="00FF79FE"/>
    <w:p w14:paraId="0BB409A6" w14:textId="77777777" w:rsidR="00FF79FE" w:rsidRDefault="00FF79FE" w:rsidP="00FF79FE"/>
    <w:p w14:paraId="5F5DEE69" w14:textId="77777777" w:rsidR="00FF79FE" w:rsidRDefault="00FF79FE" w:rsidP="00FF79FE"/>
    <w:p w14:paraId="00B7F6BD" w14:textId="77777777" w:rsidR="00FF79FE" w:rsidRDefault="00FF79FE" w:rsidP="00FF79FE"/>
    <w:p w14:paraId="7805C5C0" w14:textId="77777777" w:rsidR="00FF79FE" w:rsidRDefault="00FF79FE" w:rsidP="00FF79FE"/>
    <w:p w14:paraId="2698F03C" w14:textId="77777777" w:rsidR="00FF79FE" w:rsidRDefault="00FF79FE" w:rsidP="00FF79FE"/>
    <w:p w14:paraId="7215A581" w14:textId="77777777" w:rsidR="00FF79FE" w:rsidRDefault="00FF79FE" w:rsidP="00FF79FE"/>
    <w:p w14:paraId="686A4C4E" w14:textId="77777777" w:rsidR="00FF79FE" w:rsidRDefault="00FF79FE" w:rsidP="00FF79FE"/>
    <w:p w14:paraId="46833F0A" w14:textId="77777777" w:rsidR="00FF79FE" w:rsidRDefault="00FF79FE" w:rsidP="00FF79FE"/>
    <w:p w14:paraId="523AB53A" w14:textId="77777777" w:rsidR="00FF79FE" w:rsidRDefault="00FF79FE" w:rsidP="00FF79FE"/>
    <w:p w14:paraId="16CDA01B" w14:textId="77777777" w:rsidR="00FF79FE" w:rsidRDefault="00FF79FE" w:rsidP="00FF79FE"/>
    <w:p w14:paraId="02E327A7" w14:textId="77777777" w:rsidR="00FF79FE" w:rsidRDefault="00FF79FE" w:rsidP="00FF79FE"/>
    <w:p w14:paraId="22B2AC2E" w14:textId="77777777" w:rsidR="00FF79FE" w:rsidRDefault="00FF79FE" w:rsidP="00FF79FE"/>
    <w:p w14:paraId="54E4C8A9" w14:textId="77777777" w:rsidR="00FF79FE" w:rsidRDefault="00FF79FE" w:rsidP="00FF79FE"/>
    <w:p w14:paraId="6B835E1A" w14:textId="77777777" w:rsidR="00FF79FE" w:rsidRDefault="00FF79FE" w:rsidP="00FF79FE"/>
    <w:p w14:paraId="794AC2A3" w14:textId="77777777" w:rsidR="00FF79FE" w:rsidRDefault="00FF79FE" w:rsidP="00FF79FE"/>
    <w:p w14:paraId="2F8AF44F" w14:textId="77777777" w:rsidR="00FF79FE" w:rsidRDefault="00FF79FE" w:rsidP="00FF79FE"/>
    <w:p w14:paraId="1088C590" w14:textId="77777777" w:rsidR="00FF79FE" w:rsidRDefault="00FF79FE" w:rsidP="00FF79FE"/>
    <w:p w14:paraId="7D21F8DF" w14:textId="77777777" w:rsidR="00FF79FE" w:rsidRDefault="00FF79FE" w:rsidP="00FF79FE"/>
    <w:p w14:paraId="3A72487C" w14:textId="77777777" w:rsidR="00FF79FE" w:rsidRDefault="00FF79FE" w:rsidP="00FF79FE"/>
    <w:p w14:paraId="195D84D3" w14:textId="77777777" w:rsidR="00FF79FE" w:rsidRDefault="00FF79FE" w:rsidP="00FF79FE"/>
    <w:p w14:paraId="7E551BE0" w14:textId="77777777" w:rsidR="00FF79FE" w:rsidRDefault="00FF79FE" w:rsidP="00FF79FE"/>
    <w:p w14:paraId="0C4FA261" w14:textId="77777777" w:rsidR="00FF79FE" w:rsidRDefault="00FF79FE" w:rsidP="00FF79FE"/>
    <w:p w14:paraId="53824BBA" w14:textId="77777777" w:rsidR="00FF79FE" w:rsidRDefault="00FF79FE" w:rsidP="00FF79FE"/>
    <w:p w14:paraId="3E066EED" w14:textId="77777777" w:rsidR="00FF79FE" w:rsidRDefault="00FF79FE" w:rsidP="00FF79FE"/>
    <w:p w14:paraId="2DAD918B" w14:textId="77777777" w:rsidR="00FF79FE" w:rsidRDefault="00FF79FE" w:rsidP="00FF79FE"/>
    <w:p w14:paraId="22F44CA7" w14:textId="77777777" w:rsidR="00FF79FE" w:rsidRDefault="00FF79FE" w:rsidP="00FF79FE"/>
    <w:p w14:paraId="18116448" w14:textId="77777777" w:rsidR="00FF79FE" w:rsidRDefault="00FF79FE" w:rsidP="00FF79FE"/>
    <w:p w14:paraId="4A40A84C" w14:textId="77777777" w:rsidR="00FF79FE" w:rsidRDefault="00FF79FE" w:rsidP="00FF79FE"/>
    <w:p w14:paraId="6B1CB196" w14:textId="77777777" w:rsidR="00FF79FE" w:rsidRDefault="00FF79FE" w:rsidP="00FF79FE"/>
    <w:p w14:paraId="7C5E3B96" w14:textId="77777777" w:rsidR="00FF79FE" w:rsidRDefault="00FF79FE" w:rsidP="00FF79FE">
      <w:pPr>
        <w:pBdr>
          <w:top w:val="nil"/>
          <w:left w:val="nil"/>
          <w:bottom w:val="nil"/>
          <w:right w:val="nil"/>
          <w:between w:val="nil"/>
        </w:pBdr>
      </w:pPr>
    </w:p>
    <w:p w14:paraId="0000001A" w14:textId="77777777" w:rsidR="0095214E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pict w14:anchorId="68BDC923">
          <v:rect id="_x0000_i1025" style="width:0;height:1.5pt" o:hralign="center" o:hrstd="t" o:hr="t" fillcolor="#a0a0a0" stroked="f"/>
        </w:pict>
      </w:r>
      <w:r>
        <w:pict w14:anchorId="0210AF60">
          <v:rect id="_x0000_i1026" style="width:0;height:1.5pt" o:hralign="center" o:hrstd="t" o:hr="t" fillcolor="#a0a0a0" stroked="f"/>
        </w:pict>
      </w:r>
      <w:r>
        <w:rPr>
          <w:b/>
          <w:bCs/>
        </w:rPr>
        <w:t>Medical Disclaimer:</w:t>
      </w:r>
      <w:r>
        <w:t xml:space="preserve"> This document contains theoretical and speculative modeling concepts derived from open-source repository frameworks for educational simulation and general reference purposes. It does not reflect verified human clinical pathology, standard emergency medical guidelines, or actionable medical advice. For real-world acute traumatic injuries, environmental exposures, or medical emergencies, immediately consult a licensed physician or activate local Emergency Medical Services (EMS).</w:t>
      </w:r>
    </w:p>
    <w:p w14:paraId="0000001B" w14:textId="77777777" w:rsidR="0095214E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pict w14:anchorId="644907EA">
          <v:rect id="_x0000_i1027" style="width:0;height:1.5pt" o:hralign="center" o:hrstd="t" o:hr="t" fillcolor="#a0a0a0" stroked="f"/>
        </w:pict>
      </w:r>
    </w:p>
    <w:sectPr w:rsidR="0095214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9487892-80E9-49AE-8222-A49E20E1133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BE7787B-49DE-4D99-83E4-0469B5DD737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9FC22D4-CD02-4445-A4CF-06A1F4C49CA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2475C"/>
    <w:multiLevelType w:val="multilevel"/>
    <w:tmpl w:val="C33EC75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3D84F37"/>
    <w:multiLevelType w:val="multilevel"/>
    <w:tmpl w:val="82DCD85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7146170"/>
    <w:multiLevelType w:val="multilevel"/>
    <w:tmpl w:val="AB36CF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36F1105"/>
    <w:multiLevelType w:val="multilevel"/>
    <w:tmpl w:val="2682AB7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981613318">
    <w:abstractNumId w:val="3"/>
  </w:num>
  <w:num w:numId="2" w16cid:durableId="1273053757">
    <w:abstractNumId w:val="1"/>
  </w:num>
  <w:num w:numId="3" w16cid:durableId="2062052470">
    <w:abstractNumId w:val="0"/>
  </w:num>
  <w:num w:numId="4" w16cid:durableId="456915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14E"/>
    <w:rsid w:val="0095214E"/>
    <w:rsid w:val="00D91BA9"/>
    <w:rsid w:val="00FF7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086BE"/>
  <w15:docId w15:val="{6ED9C18C-54F5-4A1B-B47A-A0CFDEEEF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afp.org/afp/2025/0700/fingertip-injuries" TargetMode="External"/><Relationship Id="rId3" Type="http://schemas.openxmlformats.org/officeDocument/2006/relationships/styles" Target="styles.xml"/><Relationship Id="rId7" Type="http://schemas.openxmlformats.org/officeDocument/2006/relationships/hyperlink" Target="https://oceanexplorer.noaa.gov/ocean-fact/sea-spider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oogle.com/search?q=pycnogonida&amp;kgmid=/m/07thg04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78D22F-B3EE-4064-97AE-79A86274D6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499</Words>
  <Characters>2847</Characters>
  <Application>Microsoft Office Word</Application>
  <DocSecurity>0</DocSecurity>
  <Lines>23</Lines>
  <Paragraphs>6</Paragraphs>
  <ScaleCrop>false</ScaleCrop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Cory Hofstad</cp:lastModifiedBy>
  <cp:revision>2</cp:revision>
  <dcterms:created xsi:type="dcterms:W3CDTF">2026-09-10T01:55:00Z</dcterms:created>
  <dcterms:modified xsi:type="dcterms:W3CDTF">2026-09-10T01:59:00Z</dcterms:modified>
</cp:coreProperties>
</file>