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13" w:rsidRPr="004F6D13" w:rsidRDefault="004F6D13" w:rsidP="004F6D13">
      <w:pPr>
        <w:jc w:val="center"/>
        <w:rPr>
          <w:rFonts w:ascii="Calibri" w:hAnsi="Calibri" w:cs="Times New Roman"/>
          <w:szCs w:val="21"/>
        </w:rPr>
      </w:pPr>
    </w:p>
    <w:p w:rsidR="004F6D13" w:rsidRPr="004F6D13" w:rsidRDefault="004F6D13" w:rsidP="004F6D13">
      <w:pPr>
        <w:jc w:val="center"/>
        <w:rPr>
          <w:rFonts w:ascii="Calibri" w:hAnsi="Calibri" w:cs="Times New Roman"/>
        </w:rPr>
      </w:pPr>
      <w:r w:rsidRPr="004F6D13">
        <w:rPr>
          <w:rFonts w:ascii="Calibri" w:hAnsi="Calibri" w:cs="Times New Roman"/>
          <w:noProof/>
          <w:szCs w:val="21"/>
        </w:rPr>
        <w:drawing>
          <wp:inline distT="0" distB="0" distL="0" distR="0" wp14:anchorId="49C93FDB" wp14:editId="48A38D0C">
            <wp:extent cx="2647950" cy="447675"/>
            <wp:effectExtent l="0" t="0" r="0" b="9525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jc w:val="center"/>
        <w:rPr>
          <w:rFonts w:ascii="仿宋" w:eastAsia="仿宋" w:hAnsi="仿宋" w:cs="Times New Roman"/>
          <w:b/>
          <w:sz w:val="84"/>
          <w:szCs w:val="84"/>
        </w:rPr>
      </w:pPr>
      <w:r w:rsidRPr="004F6D13">
        <w:rPr>
          <w:rFonts w:ascii="仿宋" w:eastAsia="仿宋" w:hAnsi="仿宋" w:cs="Times New Roman" w:hint="eastAsia"/>
          <w:b/>
          <w:sz w:val="84"/>
          <w:szCs w:val="84"/>
        </w:rPr>
        <w:t>课程实验报告</w:t>
      </w: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  <w:b/>
          <w:sz w:val="36"/>
          <w:szCs w:val="36"/>
        </w:rPr>
      </w:pPr>
    </w:p>
    <w:p w:rsidR="004F6D13" w:rsidRDefault="004F6D13" w:rsidP="004F6D13">
      <w:pPr>
        <w:ind w:left="242" w:firstLineChars="398" w:firstLine="1438"/>
        <w:rPr>
          <w:rFonts w:ascii="黑体" w:eastAsia="黑体" w:hAnsi="黑体" w:cs="Times New Roman" w:hint="eastAsia"/>
          <w:b/>
          <w:sz w:val="36"/>
          <w:szCs w:val="36"/>
        </w:rPr>
      </w:pPr>
      <w:r>
        <w:rPr>
          <w:rFonts w:ascii="黑体" w:eastAsia="黑体" w:hAnsi="黑体" w:cs="Times New Roman"/>
          <w:b/>
          <w:sz w:val="36"/>
          <w:szCs w:val="36"/>
        </w:rPr>
        <w:tab/>
      </w:r>
      <w:r>
        <w:rPr>
          <w:rFonts w:ascii="黑体" w:eastAsia="黑体" w:hAnsi="黑体" w:cs="Times New Roman"/>
          <w:b/>
          <w:sz w:val="36"/>
          <w:szCs w:val="36"/>
        </w:rPr>
        <w:tab/>
      </w:r>
      <w:r>
        <w:rPr>
          <w:rFonts w:ascii="黑体" w:eastAsia="黑体" w:hAnsi="黑体" w:cs="Times New Roman"/>
          <w:b/>
          <w:sz w:val="36"/>
          <w:szCs w:val="36"/>
        </w:rPr>
        <w:tab/>
      </w:r>
      <w:r>
        <w:rPr>
          <w:rFonts w:ascii="黑体" w:eastAsia="黑体" w:hAnsi="黑体" w:cs="Times New Roman"/>
          <w:b/>
          <w:sz w:val="36"/>
          <w:szCs w:val="36"/>
        </w:rPr>
        <w:tab/>
      </w:r>
      <w:r>
        <w:rPr>
          <w:rFonts w:ascii="黑体" w:eastAsia="黑体" w:hAnsi="黑体" w:cs="Times New Roman" w:hint="eastAsia"/>
          <w:b/>
          <w:sz w:val="36"/>
          <w:szCs w:val="36"/>
        </w:rPr>
        <w:t>实验名称：</w:t>
      </w:r>
    </w:p>
    <w:p w:rsidR="004F6D13" w:rsidRPr="004F6D13" w:rsidRDefault="004F6D13" w:rsidP="004F6D13">
      <w:pPr>
        <w:ind w:left="242" w:firstLineChars="398" w:firstLine="1438"/>
        <w:rPr>
          <w:rFonts w:ascii="黑体" w:eastAsia="黑体" w:hAnsi="黑体" w:cs="Times New Roman"/>
          <w:b/>
          <w:sz w:val="36"/>
          <w:szCs w:val="36"/>
          <w:u w:val="single"/>
        </w:rPr>
      </w:pPr>
      <w:r w:rsidRPr="004F6D13">
        <w:rPr>
          <w:rFonts w:ascii="黑体" w:eastAsia="黑体" w:hAnsi="黑体" w:cs="Times New Roman" w:hint="eastAsia"/>
          <w:b/>
          <w:sz w:val="36"/>
          <w:szCs w:val="36"/>
          <w:u w:val="single"/>
        </w:rPr>
        <w:t>物联网数据存储与管理（实验部分）</w:t>
      </w: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</w:rPr>
      </w:pPr>
    </w:p>
    <w:p w:rsidR="004F6D13" w:rsidRPr="004F6D13" w:rsidRDefault="004F6D13" w:rsidP="004F6D13">
      <w:pPr>
        <w:rPr>
          <w:rFonts w:ascii="Calibri" w:hAnsi="Calibri" w:cs="Times New Roman"/>
          <w:b/>
          <w:sz w:val="28"/>
          <w:szCs w:val="28"/>
        </w:rPr>
      </w:pPr>
    </w:p>
    <w:p w:rsidR="004F6D13" w:rsidRPr="004F6D13" w:rsidRDefault="004F6D13" w:rsidP="004F6D13">
      <w:pPr>
        <w:ind w:firstLineChars="642" w:firstLine="1805"/>
        <w:rPr>
          <w:rFonts w:ascii="Calibri" w:hAnsi="Calibri" w:cs="Times New Roman"/>
          <w:b/>
          <w:sz w:val="28"/>
          <w:szCs w:val="28"/>
        </w:rPr>
      </w:pPr>
      <w:r w:rsidRPr="004F6D13">
        <w:rPr>
          <w:rFonts w:ascii="Calibri" w:hAnsi="Calibri" w:cs="Times New Roman" w:hint="eastAsia"/>
          <w:b/>
          <w:sz w:val="28"/>
          <w:szCs w:val="28"/>
        </w:rPr>
        <w:t>专业班级：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物联网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1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>501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 xml:space="preserve"> </w:t>
      </w:r>
    </w:p>
    <w:p w:rsidR="004F6D13" w:rsidRPr="004F6D13" w:rsidRDefault="004F6D13" w:rsidP="004F6D13">
      <w:pPr>
        <w:ind w:firstLineChars="642" w:firstLine="1805"/>
        <w:rPr>
          <w:rFonts w:ascii="Calibri" w:hAnsi="Calibri" w:cs="Times New Roman"/>
          <w:b/>
          <w:sz w:val="28"/>
          <w:szCs w:val="28"/>
          <w:u w:val="single"/>
        </w:rPr>
      </w:pPr>
      <w:r w:rsidRPr="004F6D13">
        <w:rPr>
          <w:rFonts w:ascii="Calibri" w:hAnsi="Calibri" w:cs="Times New Roman" w:hint="eastAsia"/>
          <w:b/>
          <w:sz w:val="28"/>
          <w:szCs w:val="28"/>
        </w:rPr>
        <w:t>学</w:t>
      </w:r>
      <w:r w:rsidRPr="004F6D13">
        <w:rPr>
          <w:rFonts w:ascii="Calibri" w:hAnsi="Calibri" w:cs="Times New Roman" w:hint="eastAsia"/>
          <w:b/>
          <w:sz w:val="28"/>
          <w:szCs w:val="28"/>
        </w:rPr>
        <w:t xml:space="preserve">    </w:t>
      </w:r>
      <w:r w:rsidRPr="004F6D13">
        <w:rPr>
          <w:rFonts w:ascii="Calibri" w:hAnsi="Calibri" w:cs="Times New Roman" w:hint="eastAsia"/>
          <w:b/>
          <w:sz w:val="28"/>
          <w:szCs w:val="28"/>
        </w:rPr>
        <w:t>号：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 xml:space="preserve"> U201514864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 xml:space="preserve"> </w:t>
      </w:r>
    </w:p>
    <w:p w:rsidR="004F6D13" w:rsidRPr="004F6D13" w:rsidRDefault="004F6D13" w:rsidP="004F6D13">
      <w:pPr>
        <w:ind w:firstLineChars="642" w:firstLine="1805"/>
        <w:rPr>
          <w:rFonts w:ascii="Calibri" w:hAnsi="Calibri" w:cs="Times New Roman"/>
          <w:b/>
          <w:sz w:val="28"/>
          <w:szCs w:val="28"/>
          <w:u w:val="single"/>
        </w:rPr>
      </w:pPr>
      <w:r w:rsidRPr="004F6D13">
        <w:rPr>
          <w:rFonts w:ascii="Calibri" w:hAnsi="Calibri" w:cs="Times New Roman" w:hint="eastAsia"/>
          <w:b/>
          <w:sz w:val="28"/>
          <w:szCs w:val="28"/>
        </w:rPr>
        <w:t>姓</w:t>
      </w:r>
      <w:r w:rsidRPr="004F6D13">
        <w:rPr>
          <w:rFonts w:ascii="Calibri" w:hAnsi="Calibri" w:cs="Times New Roman" w:hint="eastAsia"/>
          <w:b/>
          <w:sz w:val="28"/>
          <w:szCs w:val="28"/>
        </w:rPr>
        <w:t xml:space="preserve">    </w:t>
      </w:r>
      <w:r w:rsidRPr="004F6D13">
        <w:rPr>
          <w:rFonts w:ascii="Calibri" w:hAnsi="Calibri" w:cs="Times New Roman" w:hint="eastAsia"/>
          <w:b/>
          <w:sz w:val="28"/>
          <w:szCs w:val="28"/>
        </w:rPr>
        <w:t>名：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 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 xml:space="preserve">  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张可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</w:t>
      </w:r>
      <w:r w:rsidRPr="004F6D13">
        <w:rPr>
          <w:rFonts w:ascii="Calibri" w:hAnsi="Calibri" w:cs="Times New Roman"/>
          <w:b/>
          <w:sz w:val="28"/>
          <w:szCs w:val="28"/>
          <w:u w:val="single"/>
        </w:rPr>
        <w:t xml:space="preserve"> 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   </w:t>
      </w:r>
    </w:p>
    <w:p w:rsidR="004F6D13" w:rsidRPr="004F6D13" w:rsidRDefault="004F6D13" w:rsidP="004F6D13">
      <w:pPr>
        <w:ind w:firstLineChars="642" w:firstLine="1805"/>
        <w:rPr>
          <w:rFonts w:ascii="Calibri" w:hAnsi="Calibri" w:cs="Times New Roman"/>
          <w:b/>
          <w:sz w:val="28"/>
          <w:szCs w:val="28"/>
          <w:u w:val="single"/>
        </w:rPr>
      </w:pPr>
      <w:r w:rsidRPr="004F6D13">
        <w:rPr>
          <w:rFonts w:ascii="Calibri" w:hAnsi="Calibri" w:cs="Times New Roman" w:hint="eastAsia"/>
          <w:b/>
          <w:sz w:val="28"/>
          <w:szCs w:val="28"/>
        </w:rPr>
        <w:t>指导教师：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 </w:t>
      </w:r>
      <w:r>
        <w:rPr>
          <w:rFonts w:ascii="Calibri" w:hAnsi="Calibri" w:cs="Times New Roman"/>
          <w:b/>
          <w:sz w:val="28"/>
          <w:szCs w:val="28"/>
          <w:u w:val="single"/>
        </w:rPr>
        <w:t xml:space="preserve">  </w:t>
      </w:r>
      <w:r>
        <w:rPr>
          <w:rFonts w:ascii="Calibri" w:hAnsi="Calibri" w:cs="Times New Roman" w:hint="eastAsia"/>
          <w:b/>
          <w:sz w:val="28"/>
          <w:szCs w:val="28"/>
          <w:u w:val="single"/>
        </w:rPr>
        <w:t>施展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      </w:t>
      </w:r>
    </w:p>
    <w:p w:rsidR="001C2975" w:rsidRPr="001C2975" w:rsidRDefault="004F6D13" w:rsidP="001C2975">
      <w:pPr>
        <w:ind w:firstLineChars="642" w:firstLine="1805"/>
        <w:rPr>
          <w:rFonts w:ascii="Calibri" w:hAnsi="Calibri" w:cs="Times New Roman" w:hint="eastAsia"/>
          <w:b/>
          <w:sz w:val="28"/>
          <w:szCs w:val="28"/>
          <w:u w:val="single"/>
        </w:rPr>
      </w:pPr>
      <w:r w:rsidRPr="004F6D13">
        <w:rPr>
          <w:rFonts w:ascii="Calibri" w:hAnsi="Calibri" w:cs="Times New Roman" w:hint="eastAsia"/>
          <w:b/>
          <w:sz w:val="28"/>
          <w:szCs w:val="28"/>
        </w:rPr>
        <w:t>报告日期：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 2018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年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4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>月</w:t>
      </w:r>
      <w:r>
        <w:rPr>
          <w:rFonts w:ascii="Calibri" w:hAnsi="Calibri" w:cs="Times New Roman" w:hint="eastAsia"/>
          <w:b/>
          <w:sz w:val="28"/>
          <w:szCs w:val="28"/>
          <w:u w:val="single"/>
        </w:rPr>
        <w:t>23</w:t>
      </w:r>
      <w:r>
        <w:rPr>
          <w:rFonts w:ascii="Calibri" w:hAnsi="Calibri" w:cs="Times New Roman" w:hint="eastAsia"/>
          <w:b/>
          <w:sz w:val="28"/>
          <w:szCs w:val="28"/>
          <w:u w:val="single"/>
        </w:rPr>
        <w:t>日</w:t>
      </w:r>
      <w:r w:rsidRPr="004F6D13">
        <w:rPr>
          <w:rFonts w:ascii="Calibri" w:hAnsi="Calibri" w:cs="Times New Roman" w:hint="eastAsia"/>
          <w:b/>
          <w:sz w:val="28"/>
          <w:szCs w:val="28"/>
          <w:u w:val="single"/>
        </w:rPr>
        <w:t xml:space="preserve">    </w:t>
      </w:r>
    </w:p>
    <w:p w:rsidR="001C2975" w:rsidRDefault="001C2975">
      <w:pPr>
        <w:widowControl/>
        <w:spacing w:line="240" w:lineRule="auto"/>
        <w:rPr>
          <w:rFonts w:asciiTheme="majorHAnsi" w:hAnsiTheme="majorHAnsi" w:cstheme="majorBidi"/>
          <w:b/>
          <w:bCs/>
          <w:sz w:val="32"/>
          <w:szCs w:val="32"/>
        </w:rPr>
      </w:pPr>
      <w:r>
        <w:lastRenderedPageBreak/>
        <w:br w:type="page"/>
      </w:r>
    </w:p>
    <w:sdt>
      <w:sdtPr>
        <w:rPr>
          <w:lang w:val="zh-CN"/>
        </w:rPr>
        <w:id w:val="1132529848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1C2975" w:rsidRDefault="001C2975">
          <w:pPr>
            <w:pStyle w:val="TOC"/>
          </w:pPr>
          <w:r>
            <w:rPr>
              <w:lang w:val="zh-CN"/>
            </w:rPr>
            <w:t>目录</w:t>
          </w:r>
        </w:p>
        <w:p w:rsidR="001C2975" w:rsidRDefault="001C2975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7905" w:history="1">
            <w:r w:rsidRPr="00967B09">
              <w:rPr>
                <w:rStyle w:val="a9"/>
                <w:noProof/>
              </w:rPr>
              <w:t xml:space="preserve">1. </w:t>
            </w:r>
            <w:r w:rsidRPr="00967B09">
              <w:rPr>
                <w:rStyle w:val="a9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75" w:rsidRDefault="001C2975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12277906" w:history="1">
            <w:r w:rsidRPr="00967B09">
              <w:rPr>
                <w:rStyle w:val="a9"/>
                <w:noProof/>
              </w:rPr>
              <w:t xml:space="preserve">2. </w:t>
            </w:r>
            <w:r w:rsidRPr="00967B09">
              <w:rPr>
                <w:rStyle w:val="a9"/>
                <w:noProof/>
              </w:rPr>
              <w:t>实验过程与分析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75" w:rsidRDefault="001C297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12277907" w:history="1">
            <w:r w:rsidRPr="00967B09">
              <w:rPr>
                <w:rStyle w:val="a9"/>
                <w:noProof/>
              </w:rPr>
              <w:t xml:space="preserve">2.1 </w:t>
            </w:r>
            <w:r w:rsidRPr="00967B09">
              <w:rPr>
                <w:rStyle w:val="a9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75" w:rsidRDefault="001C2975">
          <w:pPr>
            <w:pStyle w:val="31"/>
            <w:tabs>
              <w:tab w:val="right" w:leader="dot" w:pos="8296"/>
            </w:tabs>
            <w:ind w:left="960"/>
            <w:rPr>
              <w:noProof/>
            </w:rPr>
          </w:pPr>
          <w:hyperlink w:anchor="_Toc512277908" w:history="1">
            <w:r w:rsidRPr="00967B09">
              <w:rPr>
                <w:rStyle w:val="a9"/>
                <w:noProof/>
              </w:rPr>
              <w:t xml:space="preserve">2.2 </w:t>
            </w:r>
            <w:r w:rsidRPr="00967B09">
              <w:rPr>
                <w:rStyle w:val="a9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75" w:rsidRDefault="001C2975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512277909" w:history="1">
            <w:r w:rsidRPr="00967B09">
              <w:rPr>
                <w:rStyle w:val="a9"/>
                <w:noProof/>
              </w:rPr>
              <w:t xml:space="preserve">3. </w:t>
            </w:r>
            <w:r w:rsidRPr="00967B09">
              <w:rPr>
                <w:rStyle w:val="a9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975" w:rsidRDefault="001C2975">
          <w:r>
            <w:rPr>
              <w:b/>
              <w:bCs/>
              <w:lang w:val="zh-CN"/>
            </w:rPr>
            <w:fldChar w:fldCharType="end"/>
          </w:r>
        </w:p>
      </w:sdtContent>
    </w:sdt>
    <w:p w:rsidR="001C2975" w:rsidRDefault="001C2975">
      <w:pPr>
        <w:widowControl/>
        <w:spacing w:line="240" w:lineRule="auto"/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4F6D13" w:rsidRDefault="004F6D13" w:rsidP="004F6D13">
      <w:pPr>
        <w:pStyle w:val="2"/>
      </w:pPr>
      <w:bookmarkStart w:id="0" w:name="_Toc5122779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实验环境</w:t>
      </w:r>
      <w:bookmarkEnd w:id="0"/>
    </w:p>
    <w:p w:rsidR="004F6D13" w:rsidRPr="004F6D13" w:rsidRDefault="004F6D13" w:rsidP="004F6D13">
      <w:pPr>
        <w:rPr>
          <w:rFonts w:hint="eastAsia"/>
        </w:rPr>
      </w:pPr>
      <w:r>
        <w:rPr>
          <w:rFonts w:hint="eastAsia"/>
        </w:rPr>
        <w:t>系统版本为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专业版。</w:t>
      </w:r>
    </w:p>
    <w:p w:rsidR="004368D9" w:rsidRDefault="003E6A92">
      <w:r>
        <w:rPr>
          <w:rFonts w:hint="eastAsia"/>
        </w:rPr>
        <w:t>对象存储</w:t>
      </w:r>
      <w:r w:rsidR="001C2975">
        <w:rPr>
          <w:rFonts w:hint="eastAsia"/>
        </w:rPr>
        <w:t>客户端：</w:t>
      </w:r>
      <w:r w:rsidR="001C2975">
        <w:rPr>
          <w:rFonts w:hint="eastAsia"/>
        </w:rPr>
        <w:t>Minio</w:t>
      </w:r>
    </w:p>
    <w:p w:rsidR="001C2975" w:rsidRDefault="003E6A92">
      <w:r>
        <w:rPr>
          <w:rFonts w:hint="eastAsia"/>
        </w:rPr>
        <w:t>对象存储</w:t>
      </w:r>
      <w:r w:rsidR="001C2975">
        <w:rPr>
          <w:rFonts w:hint="eastAsia"/>
        </w:rPr>
        <w:t>服务</w:t>
      </w:r>
      <w:r>
        <w:rPr>
          <w:rFonts w:hint="eastAsia"/>
        </w:rPr>
        <w:t>器</w:t>
      </w:r>
      <w:r w:rsidR="001C2975">
        <w:rPr>
          <w:rFonts w:hint="eastAsia"/>
        </w:rPr>
        <w:t>端：</w:t>
      </w:r>
      <w:r w:rsidR="001C2975">
        <w:rPr>
          <w:rFonts w:hint="eastAsia"/>
        </w:rPr>
        <w:t>Minio</w:t>
      </w:r>
      <w:r w:rsidR="001C2975">
        <w:rPr>
          <w:rFonts w:hint="eastAsia"/>
        </w:rPr>
        <w:t>、</w:t>
      </w:r>
      <w:r w:rsidR="001C2975">
        <w:rPr>
          <w:rFonts w:hint="eastAsia"/>
        </w:rPr>
        <w:t>S3proxy</w:t>
      </w:r>
    </w:p>
    <w:p w:rsidR="003E6A92" w:rsidRDefault="003E6A92">
      <w:pPr>
        <w:rPr>
          <w:rFonts w:hint="eastAsia"/>
        </w:rPr>
      </w:pPr>
      <w:r>
        <w:rPr>
          <w:rFonts w:hint="eastAsia"/>
        </w:rPr>
        <w:t>对象存储测试工具：</w:t>
      </w:r>
      <w:r>
        <w:rPr>
          <w:rFonts w:hint="eastAsia"/>
        </w:rPr>
        <w:t>COS-Bench</w:t>
      </w:r>
    </w:p>
    <w:p w:rsidR="00805E26" w:rsidRDefault="00805E26" w:rsidP="00805E26">
      <w:pPr>
        <w:pStyle w:val="2"/>
      </w:pPr>
      <w:bookmarkStart w:id="1" w:name="_Toc512277906"/>
      <w:r>
        <w:rPr>
          <w:rFonts w:hint="eastAsia"/>
        </w:rPr>
        <w:t xml:space="preserve">2. </w:t>
      </w:r>
      <w:r>
        <w:rPr>
          <w:rFonts w:hint="eastAsia"/>
        </w:rPr>
        <w:t>实验过程与分析</w:t>
      </w:r>
      <w:bookmarkStart w:id="2" w:name="_GoBack"/>
      <w:bookmarkEnd w:id="1"/>
      <w:bookmarkEnd w:id="2"/>
    </w:p>
    <w:p w:rsidR="00E14C98" w:rsidRDefault="00E14C98" w:rsidP="00E14C98">
      <w:pPr>
        <w:pStyle w:val="3"/>
      </w:pPr>
      <w:bookmarkStart w:id="3" w:name="_Toc512277907"/>
      <w:r>
        <w:rPr>
          <w:rFonts w:hint="eastAsia"/>
        </w:rPr>
        <w:t xml:space="preserve">2.1 </w:t>
      </w:r>
      <w:r>
        <w:rPr>
          <w:rFonts w:hint="eastAsia"/>
        </w:rPr>
        <w:t>实验过程</w:t>
      </w:r>
      <w:bookmarkEnd w:id="3"/>
    </w:p>
    <w:p w:rsidR="006C1DD1" w:rsidRPr="006C1DD1" w:rsidRDefault="006C1DD1" w:rsidP="006C1DD1">
      <w:pPr>
        <w:rPr>
          <w:rFonts w:hint="eastAsia"/>
          <w:b/>
        </w:rPr>
      </w:pPr>
      <w:r w:rsidRPr="006C1DD1">
        <w:rPr>
          <w:b/>
        </w:rPr>
        <w:t>M</w:t>
      </w:r>
      <w:r w:rsidRPr="006C1DD1">
        <w:rPr>
          <w:rFonts w:hint="eastAsia"/>
          <w:b/>
        </w:rPr>
        <w:t>inio</w:t>
      </w:r>
      <w:r w:rsidRPr="006C1DD1">
        <w:rPr>
          <w:rFonts w:hint="eastAsia"/>
          <w:b/>
        </w:rPr>
        <w:t>：</w:t>
      </w:r>
    </w:p>
    <w:p w:rsidR="00805E26" w:rsidRDefault="00805E26" w:rsidP="00805E26">
      <w:r>
        <w:tab/>
      </w:r>
      <w:r>
        <w:rPr>
          <w:rFonts w:hint="eastAsia"/>
        </w:rPr>
        <w:t>下载好老师给的文件夹，打开</w:t>
      </w:r>
      <w:r w:rsidR="00764A46">
        <w:rPr>
          <w:rFonts w:hint="eastAsia"/>
        </w:rPr>
        <w:t>run</w:t>
      </w:r>
      <w:r w:rsidR="00764A46">
        <w:t xml:space="preserve">-minio.cmd. </w:t>
      </w:r>
      <w:r w:rsidR="00764A46">
        <w:rPr>
          <w:rFonts w:hint="eastAsia"/>
        </w:rPr>
        <w:t>注意，该文件里如果想要放到指定的文件夹，即把指定文件夹路径替换原文件中的</w:t>
      </w:r>
      <w:r w:rsidR="00764A46" w:rsidRPr="00764A46">
        <w:t>server ./root</w:t>
      </w:r>
      <w:r w:rsidR="00764A46">
        <w:rPr>
          <w:rFonts w:hint="eastAsia"/>
        </w:rPr>
        <w:t>即可。密码和用户名也可替换。打开之后如图</w:t>
      </w:r>
      <w:r w:rsidR="00764A46">
        <w:rPr>
          <w:rFonts w:hint="eastAsia"/>
        </w:rPr>
        <w:t>2.1</w:t>
      </w:r>
      <w:r w:rsidR="00764A46">
        <w:rPr>
          <w:rFonts w:hint="eastAsia"/>
        </w:rPr>
        <w:t>。</w:t>
      </w:r>
    </w:p>
    <w:p w:rsidR="00764A46" w:rsidRDefault="00764A46" w:rsidP="00805E26">
      <w:r>
        <w:rPr>
          <w:noProof/>
        </w:rPr>
        <w:drawing>
          <wp:inline distT="0" distB="0" distL="0" distR="0" wp14:anchorId="558F2550" wp14:editId="3CEAF929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6" w:rsidRDefault="00764A46" w:rsidP="000240A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764A46" w:rsidRDefault="00E87FD6" w:rsidP="00764A46">
      <w:r>
        <w:rPr>
          <w:rFonts w:hint="eastAsia"/>
        </w:rPr>
        <w:t>之后</w:t>
      </w:r>
      <w:r w:rsidR="00E14C98">
        <w:rPr>
          <w:rFonts w:hint="eastAsia"/>
        </w:rPr>
        <w:t>双击打开</w:t>
      </w:r>
      <w:r w:rsidR="00E14C98">
        <w:rPr>
          <w:rFonts w:hint="eastAsia"/>
        </w:rPr>
        <w:t>start-all.bat</w:t>
      </w:r>
      <w:r w:rsidR="00E14C98">
        <w:t xml:space="preserve"> </w:t>
      </w:r>
      <w:r w:rsidR="00E14C98">
        <w:rPr>
          <w:rFonts w:hint="eastAsia"/>
        </w:rPr>
        <w:t>，得到图</w:t>
      </w:r>
      <w:r w:rsidR="00E14C98">
        <w:rPr>
          <w:rFonts w:hint="eastAsia"/>
        </w:rPr>
        <w:t>2.2</w:t>
      </w:r>
      <w:r w:rsidR="00E14C98">
        <w:rPr>
          <w:rFonts w:hint="eastAsia"/>
        </w:rPr>
        <w:t>内容。打开端口进行监听。</w:t>
      </w:r>
    </w:p>
    <w:p w:rsidR="00E14C98" w:rsidRDefault="00E14C98" w:rsidP="00764A46">
      <w:r>
        <w:rPr>
          <w:noProof/>
        </w:rPr>
        <w:lastRenderedPageBreak/>
        <w:drawing>
          <wp:inline distT="0" distB="0" distL="0" distR="0" wp14:anchorId="1A2685BA" wp14:editId="67159174">
            <wp:extent cx="5274310" cy="2284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98" w:rsidRDefault="00E14C98" w:rsidP="000240A5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:rsidR="00E14C98" w:rsidRDefault="00E14C98" w:rsidP="00E14C98">
      <w:r>
        <w:rPr>
          <w:rFonts w:hint="eastAsia"/>
        </w:rPr>
        <w:t>打开浏览器，进入</w:t>
      </w:r>
      <w:hyperlink r:id="rId10" w:history="1">
        <w:r w:rsidRPr="002E163C">
          <w:rPr>
            <w:rStyle w:val="a9"/>
          </w:rPr>
          <w:t>http://127.0.0.1:19088/controller/index.html</w:t>
        </w:r>
      </w:hyperlink>
      <w:r>
        <w:t xml:space="preserve"> </w:t>
      </w:r>
      <w:r>
        <w:rPr>
          <w:rFonts w:hint="eastAsia"/>
        </w:rPr>
        <w:t>。上传负载，运行。运行后结果如图</w:t>
      </w:r>
      <w:r>
        <w:rPr>
          <w:rFonts w:hint="eastAsia"/>
        </w:rPr>
        <w:t xml:space="preserve">2.3 </w:t>
      </w:r>
      <w:r>
        <w:rPr>
          <w:rFonts w:hint="eastAsia"/>
        </w:rPr>
        <w:t>。</w:t>
      </w:r>
    </w:p>
    <w:p w:rsidR="00E14C98" w:rsidRDefault="00E14C98" w:rsidP="00E14C98">
      <w:r>
        <w:rPr>
          <w:noProof/>
        </w:rPr>
        <w:drawing>
          <wp:inline distT="0" distB="0" distL="0" distR="0" wp14:anchorId="3B03690C" wp14:editId="0CE1D2EB">
            <wp:extent cx="5274310" cy="1521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98" w:rsidRDefault="00E14C98" w:rsidP="000240A5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2.3</w:t>
      </w:r>
    </w:p>
    <w:p w:rsidR="00E14C98" w:rsidRDefault="006C1DD1" w:rsidP="006C1DD1">
      <w:pPr>
        <w:rPr>
          <w:b/>
        </w:rPr>
      </w:pPr>
      <w:r>
        <w:rPr>
          <w:b/>
        </w:rPr>
        <w:t>M</w:t>
      </w:r>
      <w:r>
        <w:rPr>
          <w:rFonts w:hint="eastAsia"/>
          <w:b/>
        </w:rPr>
        <w:t>ock-</w:t>
      </w:r>
      <w:r w:rsidRPr="006C1DD1">
        <w:rPr>
          <w:rFonts w:hint="eastAsia"/>
          <w:b/>
        </w:rPr>
        <w:t>S3</w:t>
      </w:r>
      <w:r w:rsidRPr="006C1DD1">
        <w:rPr>
          <w:rFonts w:hint="eastAsia"/>
          <w:b/>
        </w:rPr>
        <w:t>：</w:t>
      </w:r>
    </w:p>
    <w:p w:rsidR="006C1DD1" w:rsidRDefault="006C1DD1" w:rsidP="006C1DD1">
      <w:pPr>
        <w:rPr>
          <w:rFonts w:hint="eastAsia"/>
        </w:rPr>
      </w:pPr>
      <w:r w:rsidRPr="006C1DD1">
        <w:rPr>
          <w:rFonts w:hint="eastAsia"/>
        </w:rPr>
        <w:t>打开终端，</w:t>
      </w:r>
      <w:r>
        <w:rPr>
          <w:rFonts w:hint="eastAsia"/>
        </w:rPr>
        <w:t>执行命令。如图</w:t>
      </w:r>
      <w:r>
        <w:rPr>
          <w:rFonts w:hint="eastAsia"/>
        </w:rPr>
        <w:t>2.4</w:t>
      </w:r>
    </w:p>
    <w:p w:rsidR="006C1DD1" w:rsidRPr="006C1DD1" w:rsidRDefault="006C1DD1" w:rsidP="006C1DD1">
      <w:pPr>
        <w:rPr>
          <w:rFonts w:hint="eastAsia"/>
        </w:rPr>
      </w:pPr>
      <w:r>
        <w:rPr>
          <w:noProof/>
        </w:rPr>
        <w:drawing>
          <wp:inline distT="0" distB="0" distL="0" distR="0" wp14:anchorId="2E918924" wp14:editId="13584EC9">
            <wp:extent cx="5274310" cy="554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D1" w:rsidRDefault="006C1DD1" w:rsidP="000240A5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2.4</w:t>
      </w:r>
    </w:p>
    <w:p w:rsidR="006C1DD1" w:rsidRDefault="006C1DD1" w:rsidP="006C1DD1">
      <w:pPr>
        <w:rPr>
          <w:rFonts w:hint="eastAsia"/>
        </w:rPr>
      </w:pPr>
      <w:r>
        <w:rPr>
          <w:rFonts w:hint="eastAsia"/>
        </w:rPr>
        <w:t>再打开</w:t>
      </w:r>
      <w:r>
        <w:rPr>
          <w:rFonts w:hint="eastAsia"/>
        </w:rPr>
        <w:t>start-all.bat</w:t>
      </w:r>
      <w:r>
        <w:rPr>
          <w:rFonts w:hint="eastAsia"/>
        </w:rPr>
        <w:t>（同</w:t>
      </w:r>
      <w:r>
        <w:rPr>
          <w:rFonts w:hint="eastAsia"/>
        </w:rPr>
        <w:t>minio</w:t>
      </w:r>
      <w:r>
        <w:rPr>
          <w:rFonts w:hint="eastAsia"/>
        </w:rPr>
        <w:t>）</w:t>
      </w:r>
      <w:r w:rsidR="00806565">
        <w:rPr>
          <w:rFonts w:hint="eastAsia"/>
        </w:rPr>
        <w:t>，运行结果如图</w:t>
      </w:r>
      <w:r w:rsidR="00806565">
        <w:rPr>
          <w:rFonts w:hint="eastAsia"/>
        </w:rPr>
        <w:t>2.5</w:t>
      </w:r>
    </w:p>
    <w:p w:rsidR="00806565" w:rsidRDefault="00806565" w:rsidP="006C1DD1">
      <w:r>
        <w:rPr>
          <w:noProof/>
        </w:rPr>
        <w:lastRenderedPageBreak/>
        <w:drawing>
          <wp:inline distT="0" distB="0" distL="0" distR="0" wp14:anchorId="11A95E31" wp14:editId="18393BE8">
            <wp:extent cx="5274310" cy="1977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65" w:rsidRDefault="00806565" w:rsidP="000240A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2.5</w:t>
      </w:r>
    </w:p>
    <w:p w:rsidR="00806565" w:rsidRDefault="00806565" w:rsidP="00806565">
      <w:pPr>
        <w:pStyle w:val="3"/>
      </w:pPr>
      <w:bookmarkStart w:id="4" w:name="_Toc512277908"/>
      <w:r>
        <w:rPr>
          <w:rFonts w:hint="eastAsia"/>
        </w:rPr>
        <w:t xml:space="preserve">2.2 </w:t>
      </w:r>
      <w:r>
        <w:rPr>
          <w:rFonts w:hint="eastAsia"/>
        </w:rPr>
        <w:t>实验分析</w:t>
      </w:r>
      <w:bookmarkEnd w:id="4"/>
    </w:p>
    <w:p w:rsidR="000240A5" w:rsidRDefault="000240A5" w:rsidP="00806565">
      <w:pPr>
        <w:rPr>
          <w:rFonts w:hint="eastAsia"/>
        </w:rPr>
      </w:pPr>
      <w:r>
        <w:rPr>
          <w:rFonts w:hint="eastAsia"/>
        </w:rPr>
        <w:t>Minio</w:t>
      </w:r>
      <w:r>
        <w:rPr>
          <w:rFonts w:hint="eastAsia"/>
        </w:rPr>
        <w:t>的具体信息如图</w:t>
      </w:r>
      <w:r>
        <w:rPr>
          <w:rFonts w:hint="eastAsia"/>
        </w:rPr>
        <w:t>2.6</w:t>
      </w:r>
      <w:r>
        <w:rPr>
          <w:rFonts w:hint="eastAsia"/>
        </w:rPr>
        <w:t>；</w:t>
      </w:r>
      <w:r>
        <w:rPr>
          <w:rFonts w:hint="eastAsia"/>
        </w:rPr>
        <w:t>S3</w:t>
      </w:r>
      <w:r>
        <w:rPr>
          <w:rFonts w:hint="eastAsia"/>
        </w:rPr>
        <w:t>出现了错误，具体信息如图</w:t>
      </w:r>
      <w:r>
        <w:rPr>
          <w:rFonts w:hint="eastAsia"/>
        </w:rPr>
        <w:t>2.7</w:t>
      </w:r>
    </w:p>
    <w:p w:rsidR="00806565" w:rsidRDefault="000240A5" w:rsidP="00806565">
      <w:pPr>
        <w:rPr>
          <w:rStyle w:val="a8"/>
        </w:rPr>
      </w:pPr>
      <w:r>
        <w:rPr>
          <w:noProof/>
        </w:rPr>
        <w:drawing>
          <wp:inline distT="0" distB="0" distL="0" distR="0" wp14:anchorId="3A89F764" wp14:editId="4678A14B">
            <wp:extent cx="5274310" cy="2237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5" w:rsidRPr="000240A5" w:rsidRDefault="000240A5" w:rsidP="000240A5">
      <w:pPr>
        <w:pStyle w:val="a7"/>
        <w:rPr>
          <w:rStyle w:val="a8"/>
          <w:rFonts w:hint="eastAsia"/>
        </w:rPr>
      </w:pPr>
      <w:r>
        <w:rPr>
          <w:rStyle w:val="a8"/>
          <w:rFonts w:hint="eastAsia"/>
        </w:rPr>
        <w:t>图</w:t>
      </w:r>
      <w:r>
        <w:rPr>
          <w:rStyle w:val="a8"/>
          <w:rFonts w:hint="eastAsia"/>
        </w:rPr>
        <w:t>2.6</w:t>
      </w:r>
    </w:p>
    <w:p w:rsidR="000240A5" w:rsidRDefault="000240A5" w:rsidP="00806565">
      <w:r>
        <w:rPr>
          <w:noProof/>
        </w:rPr>
        <w:drawing>
          <wp:inline distT="0" distB="0" distL="0" distR="0" wp14:anchorId="0D867401" wp14:editId="06FE9672">
            <wp:extent cx="5274310" cy="22415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A5" w:rsidRDefault="000240A5" w:rsidP="000240A5">
      <w:pPr>
        <w:pStyle w:val="a7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2.7</w:t>
      </w:r>
    </w:p>
    <w:p w:rsidR="002849D6" w:rsidRPr="00806565" w:rsidRDefault="000240A5" w:rsidP="00745C94">
      <w:pPr>
        <w:ind w:firstLine="420"/>
        <w:rPr>
          <w:rFonts w:hint="eastAsia"/>
        </w:rPr>
      </w:pPr>
      <w:r>
        <w:rPr>
          <w:rFonts w:hint="eastAsia"/>
        </w:rPr>
        <w:lastRenderedPageBreak/>
        <w:t>可见，正常情况下，</w:t>
      </w:r>
      <w:r w:rsidR="00622CDC">
        <w:rPr>
          <w:rFonts w:hint="eastAsia"/>
        </w:rPr>
        <w:t>S3proxy</w:t>
      </w:r>
      <w:r w:rsidR="00622CDC">
        <w:rPr>
          <w:rFonts w:hint="eastAsia"/>
        </w:rPr>
        <w:t>作为服务端时，速率远远比</w:t>
      </w:r>
      <w:r w:rsidR="00622CDC">
        <w:rPr>
          <w:rFonts w:hint="eastAsia"/>
        </w:rPr>
        <w:t>minio</w:t>
      </w:r>
      <w:r w:rsidR="00622CDC">
        <w:rPr>
          <w:rFonts w:hint="eastAsia"/>
        </w:rPr>
        <w:t>作为服务端时速率快。拿</w:t>
      </w:r>
      <w:r w:rsidR="00622CDC">
        <w:rPr>
          <w:rFonts w:hint="eastAsia"/>
        </w:rPr>
        <w:t>size</w:t>
      </w:r>
      <w:r w:rsidR="00622CDC">
        <w:rPr>
          <w:rFonts w:hint="eastAsia"/>
        </w:rPr>
        <w:t>为</w:t>
      </w:r>
      <w:r w:rsidR="00622CDC">
        <w:t>1</w:t>
      </w:r>
      <w:r w:rsidR="00622CDC">
        <w:rPr>
          <w:rFonts w:hint="eastAsia"/>
        </w:rPr>
        <w:t>mb</w:t>
      </w:r>
      <w:r w:rsidR="00622CDC">
        <w:rPr>
          <w:rFonts w:hint="eastAsia"/>
        </w:rPr>
        <w:t>来说，</w:t>
      </w:r>
      <w:r w:rsidR="00622CDC">
        <w:rPr>
          <w:rFonts w:hint="eastAsia"/>
        </w:rPr>
        <w:t>minio</w:t>
      </w:r>
      <w:r w:rsidR="00622CDC">
        <w:rPr>
          <w:rFonts w:hint="eastAsia"/>
        </w:rPr>
        <w:t>读取速率为</w:t>
      </w:r>
      <w:r w:rsidR="00622CDC">
        <w:rPr>
          <w:rFonts w:hint="eastAsia"/>
        </w:rPr>
        <w:t>47.21MB/S</w:t>
      </w:r>
      <w:r w:rsidR="00622CDC">
        <w:rPr>
          <w:rFonts w:hint="eastAsia"/>
        </w:rPr>
        <w:t>，写入速率为</w:t>
      </w:r>
      <w:r w:rsidR="00622CDC">
        <w:rPr>
          <w:rFonts w:hint="eastAsia"/>
        </w:rPr>
        <w:t>11.29MB/S</w:t>
      </w:r>
      <w:r w:rsidR="00622CDC">
        <w:rPr>
          <w:rFonts w:hint="eastAsia"/>
        </w:rPr>
        <w:t>；</w:t>
      </w:r>
      <w:r w:rsidR="00622CDC">
        <w:rPr>
          <w:rFonts w:hint="eastAsia"/>
        </w:rPr>
        <w:t>S3proxy</w:t>
      </w:r>
      <w:r w:rsidR="00622CDC">
        <w:rPr>
          <w:rFonts w:hint="eastAsia"/>
        </w:rPr>
        <w:t>读取速率为</w:t>
      </w:r>
      <w:r w:rsidR="00FF69BE">
        <w:rPr>
          <w:rFonts w:hint="eastAsia"/>
        </w:rPr>
        <w:t>96.67MB/S</w:t>
      </w:r>
      <w:r w:rsidR="00FF69BE">
        <w:rPr>
          <w:rFonts w:hint="eastAsia"/>
        </w:rPr>
        <w:t>，写入速率为</w:t>
      </w:r>
      <w:r w:rsidR="00FF69BE">
        <w:rPr>
          <w:rFonts w:hint="eastAsia"/>
        </w:rPr>
        <w:t>23.91MB/S</w:t>
      </w:r>
      <w:r w:rsidR="00FF69BE">
        <w:rPr>
          <w:rFonts w:hint="eastAsia"/>
        </w:rPr>
        <w:t>。吞吐量上</w:t>
      </w:r>
      <w:r w:rsidR="00FF69BE">
        <w:rPr>
          <w:rFonts w:hint="eastAsia"/>
        </w:rPr>
        <w:t>S3proxy</w:t>
      </w:r>
      <w:r w:rsidR="00FF69BE">
        <w:rPr>
          <w:rFonts w:hint="eastAsia"/>
        </w:rPr>
        <w:t>也占上风。但是！！成功率上，</w:t>
      </w:r>
      <w:r w:rsidR="00FF69BE">
        <w:rPr>
          <w:rFonts w:hint="eastAsia"/>
        </w:rPr>
        <w:t>S3proxy</w:t>
      </w:r>
      <w:r w:rsidR="00FF69BE">
        <w:rPr>
          <w:rFonts w:hint="eastAsia"/>
        </w:rPr>
        <w:t>却远远比不上</w:t>
      </w:r>
      <w:r w:rsidR="00FF69BE">
        <w:rPr>
          <w:rFonts w:hint="eastAsia"/>
        </w:rPr>
        <w:t xml:space="preserve">minio. </w:t>
      </w:r>
    </w:p>
    <w:p w:rsidR="004368D9" w:rsidRDefault="00805E26" w:rsidP="00805E26">
      <w:pPr>
        <w:pStyle w:val="2"/>
      </w:pPr>
      <w:bookmarkStart w:id="5" w:name="_Toc512277909"/>
      <w:r>
        <w:rPr>
          <w:rFonts w:hint="eastAsia"/>
        </w:rPr>
        <w:t xml:space="preserve">3. </w:t>
      </w:r>
      <w:r>
        <w:rPr>
          <w:rFonts w:hint="eastAsia"/>
        </w:rPr>
        <w:t>实验心得</w:t>
      </w:r>
      <w:bookmarkEnd w:id="5"/>
    </w:p>
    <w:p w:rsidR="00805E26" w:rsidRDefault="00805E26" w:rsidP="00805E26">
      <w:pPr>
        <w:ind w:firstLine="420"/>
      </w:pPr>
      <w:r>
        <w:rPr>
          <w:rFonts w:hint="eastAsia"/>
        </w:rPr>
        <w:t>在刚打开图</w:t>
      </w:r>
      <w:r w:rsidR="00E87FD6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的界面时，我发现里面的内容和我</w:t>
      </w:r>
      <w:r>
        <w:rPr>
          <w:rFonts w:hint="eastAsia"/>
        </w:rPr>
        <w:t>minio</w:t>
      </w:r>
      <w:r>
        <w:rPr>
          <w:rFonts w:hint="eastAsia"/>
        </w:rPr>
        <w:t>文件夹下的内容图</w:t>
      </w:r>
      <w:r w:rsidR="00E87FD6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完全不一样</w:t>
      </w:r>
    </w:p>
    <w:p w:rsidR="00E87FD6" w:rsidRDefault="00E87FD6" w:rsidP="00E87FD6">
      <w:r>
        <w:rPr>
          <w:noProof/>
        </w:rPr>
        <w:drawing>
          <wp:inline distT="0" distB="0" distL="0" distR="0" wp14:anchorId="1CDE3088" wp14:editId="44EDB84A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D6" w:rsidRDefault="00E87FD6" w:rsidP="000240A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E87FD6" w:rsidRDefault="00E87FD6" w:rsidP="00E87FD6">
      <w:r>
        <w:rPr>
          <w:noProof/>
        </w:rPr>
        <w:lastRenderedPageBreak/>
        <w:drawing>
          <wp:inline distT="0" distB="0" distL="0" distR="0" wp14:anchorId="0E7A1E00" wp14:editId="6F71F78D">
            <wp:extent cx="5274310" cy="3067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D6" w:rsidRDefault="00E87FD6" w:rsidP="000240A5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E87FD6" w:rsidRDefault="00E87FD6" w:rsidP="00E87FD6">
      <w:r>
        <w:rPr>
          <w:rFonts w:hint="eastAsia"/>
        </w:rPr>
        <w:t>询问老师之后，我知道要修改</w:t>
      </w:r>
      <w:r>
        <w:rPr>
          <w:rFonts w:hint="eastAsia"/>
        </w:rPr>
        <w:t>minio.cmd</w:t>
      </w:r>
      <w:r>
        <w:rPr>
          <w:rFonts w:hint="eastAsia"/>
        </w:rPr>
        <w:t>里的内容才可以到指定文件夹。</w:t>
      </w:r>
    </w:p>
    <w:p w:rsidR="00E87FD6" w:rsidRDefault="00E87FD6" w:rsidP="00E87FD6">
      <w:r>
        <w:tab/>
      </w:r>
      <w:r>
        <w:rPr>
          <w:rFonts w:hint="eastAsia"/>
        </w:rPr>
        <w:t>这次实验老师强调要的是“干货”，即在</w:t>
      </w:r>
      <w:r w:rsidR="00E14C98">
        <w:rPr>
          <w:rFonts w:hint="eastAsia"/>
        </w:rPr>
        <w:t>自主分析后得到</w:t>
      </w:r>
      <w:r w:rsidR="00FF69BE">
        <w:rPr>
          <w:rFonts w:hint="eastAsia"/>
        </w:rPr>
        <w:t>结论。我觉得这样的方式很好，这样我们便没有必要为了完成任务而完成任务，充分调动了同学们的积极性，毕竟从小到大我们一听到完成什么什么报告，积极性就降了一半。</w:t>
      </w:r>
    </w:p>
    <w:p w:rsidR="00FF69BE" w:rsidRDefault="00FF69BE" w:rsidP="00E87FD6">
      <w:r>
        <w:tab/>
      </w:r>
      <w:r>
        <w:rPr>
          <w:rFonts w:hint="eastAsia"/>
        </w:rPr>
        <w:t>通过这次实验，我了解了</w:t>
      </w:r>
      <w:r>
        <w:rPr>
          <w:rFonts w:hint="eastAsia"/>
        </w:rPr>
        <w:t>minio</w:t>
      </w:r>
      <w:r>
        <w:rPr>
          <w:rFonts w:hint="eastAsia"/>
        </w:rPr>
        <w:t>这样的简单的、入门级的应用，也了解了高端一点的</w:t>
      </w:r>
      <w:r>
        <w:rPr>
          <w:rFonts w:hint="eastAsia"/>
        </w:rPr>
        <w:t>S3proxy</w:t>
      </w:r>
      <w:r>
        <w:rPr>
          <w:rFonts w:hint="eastAsia"/>
        </w:rPr>
        <w:t>，相信如果工作了，学到的这些知识会很快让我融入到企业中。总之，这个实验让我收获颇丰。</w:t>
      </w:r>
    </w:p>
    <w:p w:rsidR="00FF69BE" w:rsidRPr="00805E26" w:rsidRDefault="00FF69BE" w:rsidP="00E87FD6">
      <w:pPr>
        <w:rPr>
          <w:rFonts w:hint="eastAsia"/>
        </w:rPr>
      </w:pPr>
      <w:r>
        <w:tab/>
      </w:r>
      <w:r>
        <w:rPr>
          <w:rFonts w:hint="eastAsia"/>
        </w:rPr>
        <w:t>最后，谢谢老师的耐心指导！</w:t>
      </w:r>
    </w:p>
    <w:sectPr w:rsidR="00FF69BE" w:rsidRPr="0080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FF" w:rsidRDefault="006B3BFF" w:rsidP="004F6D13">
      <w:pPr>
        <w:spacing w:line="240" w:lineRule="auto"/>
      </w:pPr>
      <w:r>
        <w:separator/>
      </w:r>
    </w:p>
  </w:endnote>
  <w:endnote w:type="continuationSeparator" w:id="0">
    <w:p w:rsidR="006B3BFF" w:rsidRDefault="006B3BFF" w:rsidP="004F6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FF" w:rsidRDefault="006B3BFF" w:rsidP="004F6D13">
      <w:pPr>
        <w:spacing w:line="240" w:lineRule="auto"/>
      </w:pPr>
      <w:r>
        <w:separator/>
      </w:r>
    </w:p>
  </w:footnote>
  <w:footnote w:type="continuationSeparator" w:id="0">
    <w:p w:rsidR="006B3BFF" w:rsidRDefault="006B3BFF" w:rsidP="004F6D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D9"/>
    <w:rsid w:val="000240A5"/>
    <w:rsid w:val="000B3902"/>
    <w:rsid w:val="001C2975"/>
    <w:rsid w:val="002849D6"/>
    <w:rsid w:val="003E6A92"/>
    <w:rsid w:val="003F1C51"/>
    <w:rsid w:val="004368D9"/>
    <w:rsid w:val="004F6D13"/>
    <w:rsid w:val="00622CDC"/>
    <w:rsid w:val="006B3BFF"/>
    <w:rsid w:val="006C1DD1"/>
    <w:rsid w:val="00745C94"/>
    <w:rsid w:val="00764A46"/>
    <w:rsid w:val="007657D6"/>
    <w:rsid w:val="007C0CD4"/>
    <w:rsid w:val="00805E26"/>
    <w:rsid w:val="00806565"/>
    <w:rsid w:val="00A65DC0"/>
    <w:rsid w:val="00E14C98"/>
    <w:rsid w:val="00E87FD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E35A"/>
  <w15:chartTrackingRefBased/>
  <w15:docId w15:val="{AAC6422D-D734-4090-B1A9-3EF4497F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DC0"/>
    <w:pPr>
      <w:widowControl w:val="0"/>
      <w:spacing w:line="360" w:lineRule="auto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C0CD4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C51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4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0CD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1C5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F6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1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13"/>
    <w:rPr>
      <w:rFonts w:eastAsia="宋体"/>
      <w:sz w:val="18"/>
      <w:szCs w:val="18"/>
    </w:rPr>
  </w:style>
  <w:style w:type="paragraph" w:customStyle="1" w:styleId="a7">
    <w:name w:val="图标"/>
    <w:basedOn w:val="a"/>
    <w:link w:val="a8"/>
    <w:autoRedefine/>
    <w:qFormat/>
    <w:rsid w:val="000240A5"/>
    <w:pPr>
      <w:spacing w:line="240" w:lineRule="auto"/>
      <w:jc w:val="center"/>
    </w:pPr>
    <w:rPr>
      <w:sz w:val="21"/>
    </w:rPr>
  </w:style>
  <w:style w:type="character" w:styleId="a9">
    <w:name w:val="Hyperlink"/>
    <w:basedOn w:val="a0"/>
    <w:uiPriority w:val="99"/>
    <w:unhideWhenUsed/>
    <w:rsid w:val="00E14C98"/>
    <w:rPr>
      <w:color w:val="0563C1" w:themeColor="hyperlink"/>
      <w:u w:val="single"/>
    </w:rPr>
  </w:style>
  <w:style w:type="character" w:customStyle="1" w:styleId="a8">
    <w:name w:val="图标 字符"/>
    <w:basedOn w:val="a0"/>
    <w:link w:val="a7"/>
    <w:rsid w:val="000240A5"/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E14C98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29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C297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C297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27.0.0.1:19088/controller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0DE4-278E-4ADA-BAE7-D2EC7127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Zhang Ke</cp:lastModifiedBy>
  <cp:revision>6</cp:revision>
  <dcterms:created xsi:type="dcterms:W3CDTF">2018-04-12T12:09:00Z</dcterms:created>
  <dcterms:modified xsi:type="dcterms:W3CDTF">2018-04-23T12:21:00Z</dcterms:modified>
</cp:coreProperties>
</file>