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438" w:rsidRDefault="00FD5438" w:rsidP="00FD5438">
      <w:r>
        <w:rPr>
          <w:rFonts w:hint="eastAsia"/>
        </w:rPr>
        <w:t>这一周工作上面</w:t>
      </w:r>
      <w:r>
        <w:rPr>
          <w:rFonts w:hint="eastAsia"/>
        </w:rPr>
        <w:t>先是把JAWS这个story</w:t>
      </w:r>
      <w:r>
        <w:t xml:space="preserve"> </w:t>
      </w:r>
      <w:r>
        <w:rPr>
          <w:rFonts w:hint="eastAsia"/>
        </w:rPr>
        <w:t>sign</w:t>
      </w:r>
      <w:r>
        <w:t xml:space="preserve"> </w:t>
      </w:r>
      <w:r>
        <w:rPr>
          <w:rFonts w:hint="eastAsia"/>
        </w:rPr>
        <w:t>off了，然后开始写demo</w:t>
      </w:r>
      <w:r>
        <w:t xml:space="preserve"> </w:t>
      </w:r>
      <w:r>
        <w:rPr>
          <w:rFonts w:hint="eastAsia"/>
        </w:rPr>
        <w:t>page这个story，开始看color</w:t>
      </w:r>
      <w:r>
        <w:t xml:space="preserve"> </w:t>
      </w:r>
      <w:r>
        <w:rPr>
          <w:rFonts w:hint="eastAsia"/>
        </w:rPr>
        <w:t>palate这个story。终于结束了坑爹的JAWS，这种感觉很舒服。心得就是做事情还是要耐心点、慢慢来，把事情理清楚，把逻辑搞明白。</w:t>
      </w:r>
    </w:p>
    <w:p w:rsidR="00FD5438" w:rsidRDefault="00FD5438" w:rsidP="00FD5438">
      <w:pPr>
        <w:rPr>
          <w:rFonts w:hint="eastAsia"/>
        </w:rPr>
      </w:pPr>
    </w:p>
    <w:p w:rsidR="00C91C53" w:rsidRDefault="00FD5438" w:rsidP="00FD5438">
      <w:r>
        <w:rPr>
          <w:rFonts w:hint="eastAsia"/>
        </w:rPr>
        <w:t>生活方面</w:t>
      </w:r>
      <w:r>
        <w:rPr>
          <w:rFonts w:hint="eastAsia"/>
        </w:rPr>
        <w:t>的话，好哥们来上海参加保研面试</w:t>
      </w:r>
      <w:r>
        <w:rPr>
          <w:rFonts w:hint="eastAsia"/>
        </w:rPr>
        <w:t>。</w:t>
      </w:r>
      <w:r>
        <w:rPr>
          <w:rFonts w:hint="eastAsia"/>
        </w:rPr>
        <w:t>和他一起去了南京路步行街、豫园、城隍庙一带。还跟着周同推荐的一篇博文骑行了一下上海的老城区：松雪街、文庙一带。</w:t>
      </w:r>
      <w:bookmarkStart w:id="0" w:name="_GoBack"/>
      <w:bookmarkEnd w:id="0"/>
    </w:p>
    <w:sectPr w:rsidR="00C9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AB8" w:rsidRDefault="00E85AB8" w:rsidP="00FD5438">
      <w:r>
        <w:separator/>
      </w:r>
    </w:p>
  </w:endnote>
  <w:endnote w:type="continuationSeparator" w:id="0">
    <w:p w:rsidR="00E85AB8" w:rsidRDefault="00E85AB8" w:rsidP="00FD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AB8" w:rsidRDefault="00E85AB8" w:rsidP="00FD5438">
      <w:r>
        <w:separator/>
      </w:r>
    </w:p>
  </w:footnote>
  <w:footnote w:type="continuationSeparator" w:id="0">
    <w:p w:rsidR="00E85AB8" w:rsidRDefault="00E85AB8" w:rsidP="00FD5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99"/>
    <w:rsid w:val="003D7322"/>
    <w:rsid w:val="00462A90"/>
    <w:rsid w:val="00A74F99"/>
    <w:rsid w:val="00E85AB8"/>
    <w:rsid w:val="00FD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B9DA"/>
  <w15:chartTrackingRefBased/>
  <w15:docId w15:val="{AFA3274D-C065-4762-92D6-E2C12CA0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54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5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54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2017-09-19T15:17:00Z</dcterms:created>
  <dcterms:modified xsi:type="dcterms:W3CDTF">2017-09-19T15:22:00Z</dcterms:modified>
</cp:coreProperties>
</file>