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 w:beforeAutospacing="0" w:before="220" w:afterAutospacing="0" w:after="198"/>
        <w:jc w:val="center"/>
        <w:rPr/>
      </w:pPr>
      <w:r>
        <w:rPr>
          <w:rFonts w:eastAsia="Montserrat" w:cs="Montserrat" w:ascii="Montserrat" w:hAnsi="Montserrat"/>
          <w:b/>
          <w:bCs/>
          <w:color w:val="788C7D"/>
          <w:sz w:val="52"/>
          <w:szCs w:val="52"/>
          <w:lang w:val="ca-ES"/>
        </w:rPr>
        <w:t>CARTA DEI SERVIZI</w:t>
      </w:r>
    </w:p>
    <w:p>
      <w:pPr>
        <w:pStyle w:val="Normal"/>
        <w:spacing w:lineRule="auto" w:line="276" w:beforeAutospacing="0" w:before="220" w:afterAutospacing="0" w:after="198"/>
        <w:jc w:val="center"/>
        <w:rPr/>
      </w:pPr>
      <w:r>
        <w:rPr>
          <w:rFonts w:eastAsia="Montserrat" w:cs="Montserrat" w:ascii="Montserrat" w:hAnsi="Montserrat"/>
          <w:color w:val="464646"/>
          <w:sz w:val="26"/>
          <w:szCs w:val="26"/>
          <w:lang w:val="ca-ES"/>
        </w:rPr>
        <w:t>AllegraMente</w:t>
      </w:r>
    </w:p>
    <w:p>
      <w:pPr>
        <w:pStyle w:val="Normal"/>
        <w:spacing w:lineRule="auto" w:line="276" w:beforeAutospacing="0" w:before="220" w:afterAutospacing="0" w:after="198"/>
        <w:jc w:val="center"/>
        <w:rPr/>
      </w:pPr>
      <w:r>
        <w:rPr>
          <w:rFonts w:eastAsia="Montserrat" w:cs="Montserrat" w:ascii="Montserrat" w:hAnsi="Montserrat"/>
          <w:color w:val="464646"/>
          <w:sz w:val="26"/>
          <w:szCs w:val="26"/>
          <w:lang w:val="ca-ES"/>
        </w:rPr>
        <w:t>Casa Famiglia per Anziani Autosufficienti</w:t>
      </w:r>
    </w:p>
    <w:p>
      <w:pPr>
        <w:pStyle w:val="Normal"/>
        <w:spacing w:lineRule="auto" w:line="276" w:beforeAutospacing="0" w:before="220" w:afterAutospacing="0" w:after="198"/>
        <w:jc w:val="center"/>
        <w:rPr/>
      </w:pPr>
      <w:r>
        <w:rPr>
          <w:rFonts w:eastAsia="Montserrat" w:cs="Montserrat" w:ascii="Montserrat" w:hAnsi="Montserrat"/>
          <w:color w:val="464646"/>
          <w:sz w:val="26"/>
          <w:szCs w:val="26"/>
          <w:lang w:val="ca-ES"/>
        </w:rPr>
        <w:t>Via Gria 12 - Rivarolo Canavese (TO)</w:t>
      </w:r>
    </w:p>
    <w:p>
      <w:pPr>
        <w:pStyle w:val="Normal"/>
        <w:spacing w:lineRule="auto" w:line="276" w:beforeAutospacing="0" w:before="220" w:afterAutospacing="0" w:after="198"/>
        <w:jc w:val="left"/>
        <w:rPr/>
      </w:pPr>
      <w:r>
        <w:rPr/>
      </w:r>
    </w:p>
    <w:p>
      <w:pPr>
        <w:pStyle w:val="Normal"/>
        <w:spacing w:lineRule="auto" w:line="276" w:beforeAutospacing="0" w:before="220" w:afterAutospacing="0" w:after="198"/>
        <w:jc w:val="left"/>
        <w:rPr/>
      </w:pPr>
      <w:r>
        <w:rPr/>
      </w:r>
    </w:p>
    <w:p>
      <w:pPr>
        <w:pStyle w:val="Normal"/>
        <w:spacing w:lineRule="auto" w:line="276" w:beforeAutospacing="0" w:before="220" w:afterAutospacing="0" w:after="198"/>
        <w:jc w:val="left"/>
        <w:rPr>
          <w:rFonts w:ascii="Montserrat" w:hAnsi="Montserrat" w:eastAsia="Montserrat" w:cs="Montserrat"/>
          <w:b/>
          <w:bCs/>
          <w:color w:val="788C7D"/>
          <w:sz w:val="32"/>
          <w:szCs w:val="32"/>
          <w:lang w:val="ca-ES"/>
        </w:rPr>
      </w:pPr>
      <w:r>
        <w:rPr>
          <w:rFonts w:eastAsia="Montserrat" w:cs="Montserrat" w:ascii="Montserrat" w:hAnsi="Montserrat"/>
          <w:b/>
          <w:bCs/>
          <w:color w:val="788C7D"/>
          <w:sz w:val="32"/>
          <w:szCs w:val="32"/>
          <w:lang w:val="ca-ES"/>
        </w:rPr>
        <w:t>Benvenuti in AllegraMente</w:t>
      </w:r>
    </w:p>
    <w:p>
      <w:pPr>
        <w:pStyle w:val="Normal"/>
        <w:spacing w:lineRule="auto" w:line="276" w:beforeAutospacing="0" w:before="220" w:afterAutospacing="0" w:after="159"/>
        <w:jc w:val="left"/>
        <w:rPr/>
      </w:pPr>
      <w:r>
        <w:rPr>
          <w:rFonts w:eastAsia="Montserrat" w:cs="Montserrat" w:ascii="Montserrat" w:hAnsi="Montserrat"/>
          <w:color w:val="464646"/>
          <w:sz w:val="22"/>
          <w:szCs w:val="22"/>
          <w:lang w:val="ca-ES"/>
        </w:rPr>
        <w:t>AllegraMente nasce con un’idea semplice: offrire agli anziani un luogo accogliente, sereno e familiare, dove sentirsi davvero a casa.</w:t>
      </w:r>
    </w:p>
    <w:p>
      <w:pPr>
        <w:pStyle w:val="Normal"/>
        <w:spacing w:lineRule="auto" w:line="276" w:beforeAutospacing="0" w:before="220" w:afterAutospacing="0" w:after="159"/>
        <w:jc w:val="left"/>
        <w:rPr/>
      </w:pPr>
      <w:r>
        <w:rPr>
          <w:rFonts w:eastAsia="Montserrat" w:cs="Montserrat" w:ascii="Montserrat" w:hAnsi="Montserrat"/>
          <w:color w:val="464646"/>
          <w:sz w:val="22"/>
          <w:szCs w:val="22"/>
          <w:lang w:val="ca-ES"/>
        </w:rPr>
        <w:t>La nostra casa famiglia accoglie un numero limitato di ospiti over 65 autosufficienti, in un ambiente curato, tranquillo e privo di barriere architettoniche, pensato per favorire benessere, autonomia e relazioni umane autentiche.</w:t>
      </w:r>
    </w:p>
    <w:p>
      <w:pPr>
        <w:pStyle w:val="Normal"/>
        <w:spacing w:lineRule="auto" w:line="276" w:beforeAutospacing="0" w:before="220" w:afterAutospacing="0" w:after="159"/>
        <w:jc w:val="left"/>
        <w:rPr/>
      </w:pPr>
      <w:r>
        <w:rPr>
          <w:rFonts w:eastAsia="Montserrat" w:cs="Montserrat" w:ascii="Montserrat" w:hAnsi="Montserrat"/>
          <w:color w:val="464646"/>
          <w:sz w:val="22"/>
          <w:szCs w:val="22"/>
          <w:lang w:val="ca-ES"/>
        </w:rPr>
        <w:t>Crediamo che ogni persona abbia bisogno di mantenere i propri ritmi, le proprie abitudini e la propria dignità, ricevendo allo stesso tempo attenzione, sicurezza e accompagnamento quotidiano.</w:t>
      </w:r>
    </w:p>
    <w:p>
      <w:pPr>
        <w:pStyle w:val="Normal"/>
        <w:spacing w:lineRule="auto" w:line="276" w:beforeAutospacing="0" w:before="220" w:afterAutospacing="0" w:after="198"/>
        <w:jc w:val="left"/>
        <w:rPr/>
      </w:pPr>
      <w:r>
        <w:rPr>
          <w:rFonts w:eastAsia="Montserrat" w:cs="Montserrat" w:ascii="Montserrat" w:hAnsi="Montserrat"/>
          <w:b/>
          <w:bCs/>
          <w:color w:val="788C7D"/>
          <w:sz w:val="32"/>
          <w:szCs w:val="32"/>
          <w:lang w:val="ca-ES"/>
        </w:rPr>
        <w:t>La Casa</w:t>
      </w:r>
    </w:p>
    <w:p>
      <w:pPr>
        <w:pStyle w:val="Normal"/>
        <w:spacing w:lineRule="auto" w:line="276" w:beforeAutospacing="0" w:before="220" w:afterAutospacing="0" w:after="159"/>
        <w:jc w:val="left"/>
        <w:rPr/>
      </w:pPr>
      <w:r>
        <w:rPr>
          <w:rFonts w:eastAsia="Montserrat" w:cs="Montserrat" w:ascii="Montserrat" w:hAnsi="Montserrat"/>
          <w:color w:val="464646"/>
          <w:sz w:val="22"/>
          <w:szCs w:val="22"/>
          <w:lang w:val="ca-ES"/>
        </w:rPr>
        <w:t xml:space="preserve">La struttura si trova in una tranquilla zona residenziale di Rivarolo Canavese, cittadina immersa nel verde e dotata di tutti i principali servizi. Rivarolo dispone di ottimi collegamenti con Torino, dalla quale dista circa 30 km. </w:t>
      </w:r>
    </w:p>
    <w:p>
      <w:pPr>
        <w:pStyle w:val="Normal"/>
        <w:spacing w:lineRule="auto" w:line="276" w:beforeAutospacing="0" w:before="220" w:afterAutospacing="0" w:after="159"/>
        <w:jc w:val="left"/>
        <w:rPr/>
      </w:pPr>
      <w:r>
        <w:rPr>
          <w:rFonts w:eastAsia="Montserrat" w:cs="Montserrat" w:ascii="Montserrat" w:hAnsi="Montserrat"/>
          <w:color w:val="464646"/>
          <w:sz w:val="22"/>
          <w:szCs w:val="22"/>
          <w:lang w:val="ca-ES"/>
        </w:rPr>
        <w:t>La villa si sviluppa interamente su un unico piano ed è circondata da un ampio giardino attrezzato, ideale per trascorrere momenti all’aria aperta in sicurezza.</w:t>
      </w:r>
    </w:p>
    <w:p>
      <w:pPr>
        <w:pStyle w:val="Normal"/>
        <w:spacing w:lineRule="auto" w:line="276" w:beforeAutospacing="0" w:before="220" w:afterAutospacing="0" w:after="159"/>
        <w:jc w:val="left"/>
        <w:rPr>
          <w:rFonts w:ascii="Montserrat" w:hAnsi="Montserrat" w:eastAsia="Montserrat" w:cs="Montserrat"/>
          <w:color w:val="464646"/>
          <w:sz w:val="28"/>
          <w:szCs w:val="28"/>
          <w:lang w:val="ca-ES"/>
        </w:rPr>
      </w:pPr>
      <w:r>
        <w:rPr>
          <w:rFonts w:eastAsia="Montserrat" w:cs="Montserrat" w:ascii="Montserrat" w:hAnsi="Montserrat"/>
          <w:color w:val="464646"/>
          <w:sz w:val="22"/>
          <w:szCs w:val="22"/>
          <w:lang w:val="ca-ES"/>
        </w:rPr>
        <w:t>Gli ambienti sono luminosi, domestici e progettati per offrire comfort e convivialità.</w:t>
      </w:r>
    </w:p>
    <w:p>
      <w:pPr>
        <w:pStyle w:val="Normal"/>
        <w:spacing w:lineRule="auto" w:line="276" w:beforeAutospacing="0" w:before="220" w:afterAutospacing="0" w:after="198"/>
        <w:jc w:val="left"/>
        <w:rPr>
          <w:rFonts w:ascii="Montserrat" w:hAnsi="Montserrat" w:eastAsia="Montserrat" w:cs="Montserrat"/>
          <w:b/>
          <w:bCs/>
          <w:color w:val="788C7D"/>
          <w:sz w:val="32"/>
          <w:szCs w:val="32"/>
          <w:lang w:val="ca-ES"/>
        </w:rPr>
      </w:pPr>
      <w:r>
        <w:rPr>
          <w:rFonts w:eastAsia="Montserrat" w:cs="Montserrat" w:ascii="Montserrat" w:hAnsi="Montserrat"/>
          <w:b/>
          <w:bCs/>
          <w:color w:val="788C7D"/>
          <w:sz w:val="32"/>
          <w:szCs w:val="32"/>
          <w:lang w:val="ca-ES"/>
        </w:rPr>
        <w:t>A chi ci rivolgiamo</w:t>
      </w:r>
    </w:p>
    <w:p>
      <w:pPr>
        <w:pStyle w:val="Normal"/>
        <w:spacing w:lineRule="auto" w:line="276" w:beforeAutospacing="0" w:before="220" w:afterAutospacing="0" w:after="159"/>
        <w:jc w:val="left"/>
        <w:rPr/>
      </w:pPr>
      <w:r>
        <w:rPr>
          <w:rFonts w:eastAsia="Montserrat" w:cs="Montserrat" w:ascii="Montserrat" w:hAnsi="Montserrat"/>
          <w:color w:val="464646"/>
          <w:sz w:val="22"/>
          <w:szCs w:val="22"/>
          <w:lang w:val="ca-ES"/>
        </w:rPr>
        <w:t xml:space="preserve">AllegraMente è dedicata a persone over 65 autosufficienti che desiderano vivere in un contesto sereno, familiare e rispettoso dei propri tempi, con la sicurezza di una presenza continua. </w:t>
      </w:r>
    </w:p>
    <w:p>
      <w:pPr>
        <w:pStyle w:val="Normal"/>
        <w:spacing w:lineRule="auto" w:line="276" w:beforeAutospacing="0" w:before="220" w:afterAutospacing="0" w:after="159"/>
        <w:jc w:val="left"/>
        <w:rPr/>
      </w:pPr>
      <w:r>
        <w:rPr>
          <w:rFonts w:eastAsia="Montserrat" w:cs="Montserrat" w:ascii="Montserrat" w:hAnsi="Montserrat"/>
          <w:color w:val="464646"/>
          <w:sz w:val="22"/>
          <w:szCs w:val="22"/>
          <w:lang w:val="ca-ES"/>
        </w:rPr>
        <w:t>La struttura puó accogliere fino ad un massimo di 6 ospiti residenziali.</w:t>
      </w:r>
    </w:p>
    <w:p>
      <w:pPr>
        <w:pStyle w:val="Normal"/>
        <w:spacing w:lineRule="auto" w:line="276" w:beforeAutospacing="0" w:before="220" w:afterAutospacing="0" w:after="159"/>
        <w:jc w:val="left"/>
        <w:rPr/>
      </w:pPr>
      <w:r>
        <w:rPr/>
      </w:r>
    </w:p>
    <w:p>
      <w:pPr>
        <w:pStyle w:val="Normal"/>
        <w:spacing w:lineRule="auto" w:line="276" w:beforeAutospacing="0" w:before="220" w:afterAutospacing="0" w:after="159"/>
        <w:jc w:val="left"/>
        <w:rPr/>
      </w:pPr>
      <w:r>
        <w:rPr>
          <w:rFonts w:eastAsia="Montserrat" w:cs="Montserrat" w:ascii="Montserrat" w:hAnsi="Montserrat"/>
          <w:color w:val="464646"/>
          <w:sz w:val="22"/>
          <w:szCs w:val="22"/>
          <w:lang w:val="ca-ES"/>
        </w:rPr>
        <w:t xml:space="preserve">La casa offre anche la possibilità di ospitalità diurna occasionale per una persona anziana autosufficiente, con partecipazione alla vita quotidiana della struttura, ai pasti e alle attività condivise. </w:t>
      </w:r>
    </w:p>
    <w:p>
      <w:pPr>
        <w:pStyle w:val="Normal"/>
        <w:spacing w:lineRule="auto" w:line="276" w:beforeAutospacing="0" w:before="220" w:afterAutospacing="0" w:after="198"/>
        <w:jc w:val="left"/>
        <w:rPr>
          <w:rFonts w:ascii="Montserrat" w:hAnsi="Montserrat" w:eastAsia="Montserrat" w:cs="Montserrat"/>
          <w:b/>
          <w:bCs/>
          <w:color w:val="788C7D"/>
          <w:sz w:val="32"/>
          <w:szCs w:val="32"/>
          <w:lang w:val="ca-ES"/>
        </w:rPr>
      </w:pPr>
      <w:r>
        <w:rPr>
          <w:rFonts w:eastAsia="Montserrat" w:cs="Montserrat" w:ascii="Montserrat" w:hAnsi="Montserrat"/>
          <w:b/>
          <w:bCs/>
          <w:color w:val="788C7D"/>
          <w:sz w:val="32"/>
          <w:szCs w:val="32"/>
          <w:lang w:val="ca-ES"/>
        </w:rPr>
      </w:r>
    </w:p>
    <w:p>
      <w:pPr>
        <w:pStyle w:val="Normal"/>
        <w:spacing w:lineRule="auto" w:line="276" w:beforeAutospacing="0" w:before="220" w:afterAutospacing="0" w:after="198"/>
        <w:jc w:val="left"/>
        <w:rPr/>
      </w:pPr>
      <w:r>
        <w:rPr>
          <w:rFonts w:eastAsia="Montserrat" w:cs="Montserrat" w:ascii="Montserrat" w:hAnsi="Montserrat"/>
          <w:b/>
          <w:bCs/>
          <w:color w:val="788C7D"/>
          <w:sz w:val="32"/>
          <w:szCs w:val="32"/>
          <w:lang w:val="ca-ES"/>
        </w:rPr>
        <w:t>Il nostro approccio</w:t>
      </w:r>
    </w:p>
    <w:p>
      <w:pPr>
        <w:pStyle w:val="Normal"/>
        <w:spacing w:lineRule="auto" w:line="276" w:beforeAutospacing="0" w:before="220" w:afterAutospacing="0" w:after="159"/>
        <w:jc w:val="left"/>
        <w:rPr/>
      </w:pPr>
      <w:r>
        <w:rPr>
          <w:rFonts w:eastAsia="Montserrat" w:cs="Montserrat" w:ascii="Montserrat" w:hAnsi="Montserrat"/>
          <w:color w:val="464646"/>
          <w:sz w:val="22"/>
          <w:szCs w:val="22"/>
          <w:lang w:val="ca-ES"/>
        </w:rPr>
        <w:t>Ogni ospite viene accolto con attenzione, ascolto e rispetto della propria individualità.</w:t>
      </w:r>
    </w:p>
    <w:p>
      <w:pPr>
        <w:pStyle w:val="Normal"/>
        <w:spacing w:lineRule="auto" w:line="276" w:beforeAutospacing="0" w:before="220" w:afterAutospacing="0" w:after="159"/>
        <w:jc w:val="left"/>
        <w:rPr/>
      </w:pPr>
      <w:r>
        <w:rPr>
          <w:rFonts w:eastAsia="Montserrat" w:cs="Montserrat" w:ascii="Montserrat" w:hAnsi="Montserrat"/>
          <w:color w:val="464646"/>
          <w:sz w:val="22"/>
          <w:szCs w:val="22"/>
          <w:lang w:val="ca-ES"/>
        </w:rPr>
        <w:t>Promuoviamo il mantenimento delle capacità cognitive, relazionali e motorie attraverso attività semplici, quotidiane e significative, sempre nel rispetto dei ritmi e delle preferenze personali.</w:t>
      </w:r>
    </w:p>
    <w:p>
      <w:pPr>
        <w:pStyle w:val="Normal"/>
        <w:spacing w:lineRule="auto" w:line="276" w:beforeAutospacing="0" w:before="220" w:afterAutospacing="0" w:after="159"/>
        <w:jc w:val="left"/>
        <w:rPr/>
      </w:pPr>
      <w:r>
        <w:rPr>
          <w:rFonts w:eastAsia="Montserrat" w:cs="Montserrat" w:ascii="Montserrat" w:hAnsi="Montserrat"/>
          <w:color w:val="464646"/>
          <w:sz w:val="22"/>
          <w:szCs w:val="22"/>
          <w:lang w:val="ca-ES"/>
        </w:rPr>
        <w:t>Desideriamo mantenere vivi i legami affettivi e la continuità con la vita familiare degli ospiti. Per questo la casa è aperta a familiari e amici, affinché possano condividere momenti della giornata, ricorrenze e occasioni speciali in un ambiente sereno e accogliente.</w:t>
      </w:r>
    </w:p>
    <w:p>
      <w:pPr>
        <w:pStyle w:val="Normal"/>
        <w:spacing w:lineRule="auto" w:line="276" w:beforeAutospacing="0" w:before="220" w:afterAutospacing="0" w:after="159"/>
        <w:jc w:val="left"/>
        <w:rPr>
          <w:rFonts w:ascii="Montserrat" w:hAnsi="Montserrat" w:eastAsia="Montserrat" w:cs="Montserrat"/>
          <w:b/>
          <w:bCs/>
          <w:color w:val="788C7D"/>
          <w:sz w:val="32"/>
          <w:szCs w:val="32"/>
          <w:lang w:val="ca-ES"/>
        </w:rPr>
      </w:pPr>
      <w:r>
        <w:rPr>
          <w:rFonts w:eastAsia="Montserrat" w:cs="Montserrat" w:ascii="Montserrat" w:hAnsi="Montserrat"/>
          <w:b/>
          <w:bCs/>
          <w:color w:val="788C7D"/>
          <w:sz w:val="32"/>
          <w:szCs w:val="32"/>
          <w:lang w:val="ca-ES"/>
        </w:rPr>
      </w:r>
    </w:p>
    <w:p>
      <w:pPr>
        <w:pStyle w:val="Normal"/>
        <w:spacing w:lineRule="auto" w:line="276" w:beforeAutospacing="0" w:before="220" w:afterAutospacing="0" w:after="159"/>
        <w:jc w:val="left"/>
        <w:rPr/>
      </w:pPr>
      <w:r>
        <w:rPr>
          <w:rFonts w:eastAsia="Montserrat" w:cs="Montserrat" w:ascii="Montserrat" w:hAnsi="Montserrat"/>
          <w:b/>
          <w:bCs/>
          <w:color w:val="788C7D"/>
          <w:sz w:val="32"/>
          <w:szCs w:val="32"/>
          <w:lang w:val="ca-ES"/>
        </w:rPr>
        <w:t>Attività e partecipazione alla vita quotidiana</w:t>
      </w:r>
    </w:p>
    <w:p>
      <w:pPr>
        <w:pStyle w:val="Normal"/>
        <w:spacing w:lineRule="auto" w:line="276" w:beforeAutospacing="0" w:before="220" w:afterAutospacing="0" w:after="159"/>
        <w:jc w:val="left"/>
        <w:rPr/>
      </w:pPr>
      <w:r>
        <w:rPr>
          <w:rFonts w:eastAsia="Montserrat" w:cs="Montserrat" w:ascii="Montserrat" w:hAnsi="Montserrat"/>
          <w:color w:val="464646"/>
          <w:sz w:val="22"/>
          <w:szCs w:val="22"/>
          <w:lang w:val="ca-ES"/>
        </w:rPr>
        <w:t>Le giornate sono organizzate nel rispetto dei ritmi individuali e la vita della casa può diventare occasione di relazione, stimolo e coinvolgimento.</w:t>
      </w:r>
    </w:p>
    <w:p>
      <w:pPr>
        <w:pStyle w:val="Normal"/>
        <w:spacing w:lineRule="auto" w:line="276" w:beforeAutospacing="0" w:before="220" w:afterAutospacing="0" w:after="159"/>
        <w:jc w:val="left"/>
        <w:rPr/>
      </w:pPr>
      <w:r>
        <w:rPr>
          <w:rFonts w:eastAsia="Montserrat" w:cs="Montserrat" w:ascii="Montserrat" w:hAnsi="Montserrat"/>
          <w:color w:val="464646"/>
          <w:sz w:val="22"/>
          <w:szCs w:val="22"/>
          <w:lang w:val="ca-ES"/>
        </w:rPr>
        <w:t>L’obiettivo è far sentire ogni ospite parte di un ambiente familiare e accogliente, favorendo il mantenimento delle capacità cognitive, relazionali e motorie attraverso attività semplici e significative, sempre compatibili con le preferenze e l’autonomia personale.</w:t>
      </w:r>
    </w:p>
    <w:p>
      <w:pPr>
        <w:pStyle w:val="Normal"/>
        <w:spacing w:lineRule="auto" w:line="276" w:beforeAutospacing="0" w:before="220" w:afterAutospacing="0" w:after="159"/>
        <w:jc w:val="left"/>
        <w:rPr>
          <w:rFonts w:ascii="Montserrat" w:hAnsi="Montserrat" w:eastAsia="Montserrat" w:cs="Montserrat"/>
          <w:color w:val="464646"/>
          <w:sz w:val="22"/>
          <w:szCs w:val="22"/>
          <w:lang w:val="ca-ES"/>
        </w:rPr>
      </w:pPr>
      <w:r>
        <w:rPr>
          <w:rFonts w:eastAsia="Montserrat" w:cs="Montserrat" w:ascii="Montserrat" w:hAnsi="Montserrat"/>
          <w:color w:val="464646"/>
          <w:sz w:val="22"/>
          <w:szCs w:val="22"/>
          <w:lang w:val="ca-ES"/>
        </w:rPr>
        <w:t>Gli ospiti, se lo desiderano, possono partecipare a:</w:t>
      </w:r>
    </w:p>
    <w:p>
      <w:pPr>
        <w:pStyle w:val="ListParagraph"/>
        <w:numPr>
          <w:ilvl w:val="0"/>
          <w:numId w:val="6"/>
        </w:numPr>
        <w:spacing w:lineRule="auto" w:line="276" w:beforeAutospacing="0" w:before="220" w:afterAutospacing="0" w:after="0"/>
        <w:contextualSpacing/>
        <w:jc w:val="left"/>
        <w:rPr>
          <w:rFonts w:ascii="Montserrat" w:hAnsi="Montserrat" w:eastAsia="Montserrat" w:cs="Montserrat"/>
          <w:color w:val="464646"/>
          <w:sz w:val="22"/>
          <w:szCs w:val="22"/>
          <w:lang w:val="ca-ES"/>
        </w:rPr>
      </w:pPr>
      <w:r>
        <w:rPr>
          <w:rFonts w:eastAsia="Montserrat" w:cs="Montserrat" w:ascii="Montserrat" w:hAnsi="Montserrat"/>
          <w:color w:val="464646"/>
          <w:sz w:val="22"/>
          <w:szCs w:val="22"/>
          <w:lang w:val="ca-ES"/>
        </w:rPr>
        <w:t xml:space="preserve">preparazione dei pasti </w:t>
      </w:r>
      <w:r>
        <w:rPr/>
        <w:tab/>
      </w:r>
    </w:p>
    <w:p>
      <w:pPr>
        <w:pStyle w:val="ListParagraph"/>
        <w:numPr>
          <w:ilvl w:val="0"/>
          <w:numId w:val="6"/>
        </w:numPr>
        <w:spacing w:lineRule="auto" w:line="276" w:beforeAutospacing="0" w:before="0" w:afterAutospacing="0" w:after="0"/>
        <w:contextualSpacing/>
        <w:jc w:val="left"/>
        <w:rPr>
          <w:rFonts w:ascii="Montserrat" w:hAnsi="Montserrat" w:eastAsia="Montserrat" w:cs="Montserrat"/>
          <w:color w:val="464646"/>
          <w:sz w:val="22"/>
          <w:szCs w:val="22"/>
          <w:lang w:val="ca-ES"/>
        </w:rPr>
      </w:pPr>
      <w:r>
        <w:rPr>
          <w:rFonts w:eastAsia="Montserrat" w:cs="Montserrat" w:ascii="Montserrat" w:hAnsi="Montserrat"/>
          <w:color w:val="464646"/>
          <w:sz w:val="22"/>
          <w:szCs w:val="22"/>
          <w:lang w:val="ca-ES"/>
        </w:rPr>
        <w:t xml:space="preserve">cucina condivisa </w:t>
      </w:r>
      <w:r>
        <w:rPr/>
        <w:tab/>
      </w:r>
    </w:p>
    <w:p>
      <w:pPr>
        <w:pStyle w:val="ListParagraph"/>
        <w:numPr>
          <w:ilvl w:val="0"/>
          <w:numId w:val="6"/>
        </w:numPr>
        <w:spacing w:lineRule="auto" w:line="276" w:beforeAutospacing="0" w:before="0" w:afterAutospacing="0" w:after="0"/>
        <w:contextualSpacing/>
        <w:jc w:val="left"/>
        <w:rPr>
          <w:rFonts w:ascii="Montserrat" w:hAnsi="Montserrat" w:eastAsia="Montserrat" w:cs="Montserrat"/>
          <w:color w:val="464646"/>
          <w:sz w:val="22"/>
          <w:szCs w:val="22"/>
          <w:lang w:val="ca-ES"/>
        </w:rPr>
      </w:pPr>
      <w:r>
        <w:rPr>
          <w:rFonts w:eastAsia="Montserrat" w:cs="Montserrat" w:ascii="Montserrat" w:hAnsi="Montserrat"/>
          <w:color w:val="464646"/>
          <w:sz w:val="22"/>
          <w:szCs w:val="22"/>
          <w:lang w:val="ca-ES"/>
        </w:rPr>
        <w:t xml:space="preserve">cura delle piante e degli spazi esterni </w:t>
      </w:r>
      <w:r>
        <w:rPr/>
        <w:tab/>
      </w:r>
    </w:p>
    <w:p>
      <w:pPr>
        <w:pStyle w:val="ListParagraph"/>
        <w:numPr>
          <w:ilvl w:val="0"/>
          <w:numId w:val="6"/>
        </w:numPr>
        <w:spacing w:lineRule="auto" w:line="276" w:beforeAutospacing="0" w:before="0" w:afterAutospacing="0" w:after="0"/>
        <w:contextualSpacing/>
        <w:jc w:val="left"/>
        <w:rPr>
          <w:rFonts w:ascii="Montserrat" w:hAnsi="Montserrat" w:eastAsia="Montserrat" w:cs="Montserrat"/>
          <w:color w:val="464646"/>
          <w:sz w:val="22"/>
          <w:szCs w:val="22"/>
          <w:lang w:val="ca-ES"/>
        </w:rPr>
      </w:pPr>
      <w:r>
        <w:rPr>
          <w:rFonts w:eastAsia="Montserrat" w:cs="Montserrat" w:ascii="Montserrat" w:hAnsi="Montserrat"/>
          <w:color w:val="464646"/>
          <w:sz w:val="22"/>
          <w:szCs w:val="22"/>
          <w:lang w:val="ca-ES"/>
        </w:rPr>
        <w:t>attivitá motorie quale ginnastica dolce</w:t>
      </w:r>
    </w:p>
    <w:p>
      <w:pPr>
        <w:pStyle w:val="ListParagraph"/>
        <w:numPr>
          <w:ilvl w:val="0"/>
          <w:numId w:val="6"/>
        </w:numPr>
        <w:spacing w:lineRule="auto" w:line="276" w:beforeAutospacing="0" w:before="0" w:afterAutospacing="0" w:after="0"/>
        <w:contextualSpacing/>
        <w:jc w:val="left"/>
        <w:rPr>
          <w:rFonts w:ascii="Montserrat" w:hAnsi="Montserrat" w:eastAsia="Montserrat" w:cs="Montserrat"/>
          <w:color w:val="464646"/>
          <w:sz w:val="22"/>
          <w:szCs w:val="22"/>
          <w:lang w:val="ca-ES"/>
        </w:rPr>
      </w:pPr>
      <w:r>
        <w:rPr>
          <w:rFonts w:eastAsia="Montserrat" w:cs="Montserrat" w:ascii="Montserrat" w:hAnsi="Montserrat"/>
          <w:color w:val="464646"/>
          <w:sz w:val="22"/>
          <w:szCs w:val="22"/>
          <w:lang w:val="ca-ES"/>
        </w:rPr>
        <w:t>lettura e conversazione</w:t>
      </w:r>
    </w:p>
    <w:p>
      <w:pPr>
        <w:pStyle w:val="ListParagraph"/>
        <w:numPr>
          <w:ilvl w:val="0"/>
          <w:numId w:val="6"/>
        </w:numPr>
        <w:spacing w:lineRule="auto" w:line="276" w:beforeAutospacing="0" w:before="0" w:afterAutospacing="0" w:after="0"/>
        <w:contextualSpacing/>
        <w:jc w:val="left"/>
        <w:rPr>
          <w:rFonts w:ascii="Montserrat" w:hAnsi="Montserrat" w:eastAsia="Montserrat" w:cs="Montserrat"/>
          <w:color w:val="464646"/>
          <w:sz w:val="22"/>
          <w:szCs w:val="22"/>
          <w:lang w:val="ca-ES"/>
        </w:rPr>
      </w:pPr>
      <w:r>
        <w:rPr>
          <w:rFonts w:eastAsia="Montserrat" w:cs="Montserrat" w:ascii="Montserrat" w:hAnsi="Montserrat"/>
          <w:color w:val="464646"/>
          <w:sz w:val="22"/>
          <w:szCs w:val="22"/>
          <w:lang w:val="ca-ES"/>
        </w:rPr>
        <w:t xml:space="preserve">giochi da tavola </w:t>
      </w:r>
      <w:r>
        <w:rPr/>
        <w:tab/>
      </w:r>
    </w:p>
    <w:p>
      <w:pPr>
        <w:pStyle w:val="ListParagraph"/>
        <w:numPr>
          <w:ilvl w:val="0"/>
          <w:numId w:val="6"/>
        </w:numPr>
        <w:spacing w:lineRule="auto" w:line="276" w:beforeAutospacing="0" w:before="0" w:afterAutospacing="0" w:after="0"/>
        <w:contextualSpacing/>
        <w:jc w:val="left"/>
        <w:rPr>
          <w:rFonts w:ascii="Montserrat" w:hAnsi="Montserrat" w:eastAsia="Montserrat" w:cs="Montserrat"/>
          <w:color w:val="464646"/>
          <w:sz w:val="22"/>
          <w:szCs w:val="22"/>
          <w:lang w:val="ca-ES"/>
        </w:rPr>
      </w:pPr>
      <w:r>
        <w:rPr>
          <w:rFonts w:eastAsia="Montserrat" w:cs="Montserrat" w:ascii="Montserrat" w:hAnsi="Montserrat"/>
          <w:color w:val="464646"/>
          <w:sz w:val="22"/>
          <w:szCs w:val="22"/>
          <w:lang w:val="ca-ES"/>
        </w:rPr>
        <w:t xml:space="preserve">attività manuali leggere </w:t>
      </w:r>
      <w:r>
        <w:rPr/>
        <w:tab/>
      </w:r>
    </w:p>
    <w:p>
      <w:pPr>
        <w:pStyle w:val="ListParagraph"/>
        <w:numPr>
          <w:ilvl w:val="0"/>
          <w:numId w:val="6"/>
        </w:numPr>
        <w:spacing w:lineRule="auto" w:line="276" w:beforeAutospacing="0" w:before="0" w:afterAutospacing="0" w:after="0"/>
        <w:contextualSpacing/>
        <w:jc w:val="left"/>
        <w:rPr>
          <w:rFonts w:ascii="Montserrat" w:hAnsi="Montserrat" w:eastAsia="Montserrat" w:cs="Montserrat"/>
          <w:color w:val="464646"/>
          <w:sz w:val="22"/>
          <w:szCs w:val="22"/>
          <w:lang w:val="ca-ES"/>
        </w:rPr>
      </w:pPr>
      <w:r>
        <w:rPr>
          <w:rFonts w:eastAsia="Montserrat" w:cs="Montserrat" w:ascii="Montserrat" w:hAnsi="Montserrat"/>
          <w:color w:val="464646"/>
          <w:sz w:val="22"/>
          <w:szCs w:val="22"/>
          <w:lang w:val="ca-ES"/>
        </w:rPr>
        <w:t>piccolo orto stagionale</w:t>
      </w:r>
    </w:p>
    <w:p>
      <w:pPr>
        <w:pStyle w:val="ListParagraph"/>
        <w:numPr>
          <w:ilvl w:val="0"/>
          <w:numId w:val="6"/>
        </w:numPr>
        <w:spacing w:lineRule="auto" w:line="276" w:beforeAutospacing="0" w:before="0" w:afterAutospacing="0" w:after="0"/>
        <w:contextualSpacing/>
        <w:jc w:val="left"/>
        <w:rPr>
          <w:rFonts w:ascii="Montserrat" w:hAnsi="Montserrat" w:eastAsia="Montserrat" w:cs="Montserrat"/>
          <w:color w:val="464646"/>
          <w:sz w:val="22"/>
          <w:szCs w:val="22"/>
          <w:lang w:val="ca-ES"/>
        </w:rPr>
      </w:pPr>
      <w:r>
        <w:rPr>
          <w:rFonts w:eastAsia="Montserrat" w:cs="Montserrat" w:ascii="Montserrat" w:hAnsi="Montserrat"/>
          <w:color w:val="464646"/>
          <w:sz w:val="22"/>
          <w:szCs w:val="22"/>
          <w:lang w:val="ca-ES"/>
        </w:rPr>
        <w:t xml:space="preserve">passeggiate e momenti all’aperto </w:t>
      </w:r>
      <w:r>
        <w:rPr/>
        <w:tab/>
      </w:r>
    </w:p>
    <w:p>
      <w:pPr>
        <w:pStyle w:val="ListParagraph"/>
        <w:numPr>
          <w:ilvl w:val="0"/>
          <w:numId w:val="6"/>
        </w:numPr>
        <w:spacing w:lineRule="auto" w:line="276" w:beforeAutospacing="0" w:before="0" w:afterAutospacing="0" w:after="0"/>
        <w:contextualSpacing/>
        <w:jc w:val="left"/>
        <w:rPr>
          <w:rFonts w:ascii="Montserrat" w:hAnsi="Montserrat" w:eastAsia="Montserrat" w:cs="Montserrat"/>
          <w:color w:val="464646"/>
          <w:sz w:val="22"/>
          <w:szCs w:val="22"/>
          <w:lang w:val="ca-ES"/>
        </w:rPr>
      </w:pPr>
      <w:r>
        <w:rPr>
          <w:rFonts w:eastAsia="Montserrat" w:cs="Montserrat" w:ascii="Montserrat" w:hAnsi="Montserrat"/>
          <w:color w:val="464646"/>
          <w:sz w:val="22"/>
          <w:szCs w:val="22"/>
          <w:lang w:val="ca-ES"/>
        </w:rPr>
        <w:t>gite ed escursioni</w:t>
      </w:r>
      <w:r>
        <w:rPr/>
        <w:tab/>
      </w:r>
    </w:p>
    <w:p>
      <w:pPr>
        <w:pStyle w:val="ListParagraph"/>
        <w:numPr>
          <w:ilvl w:val="0"/>
          <w:numId w:val="6"/>
        </w:numPr>
        <w:spacing w:lineRule="auto" w:line="276" w:beforeAutospacing="0" w:before="0" w:afterAutospacing="0" w:after="159"/>
        <w:contextualSpacing/>
        <w:jc w:val="left"/>
        <w:rPr>
          <w:rFonts w:ascii="Montserrat" w:hAnsi="Montserrat" w:eastAsia="Montserrat" w:cs="Montserrat"/>
          <w:color w:val="464646"/>
          <w:sz w:val="22"/>
          <w:szCs w:val="22"/>
          <w:lang w:val="ca-ES"/>
        </w:rPr>
      </w:pPr>
      <w:r>
        <w:rPr>
          <w:rFonts w:eastAsia="Montserrat" w:cs="Montserrat" w:ascii="Montserrat" w:hAnsi="Montserrat"/>
          <w:color w:val="464646"/>
          <w:sz w:val="22"/>
          <w:szCs w:val="22"/>
          <w:lang w:val="ca-ES"/>
        </w:rPr>
        <w:t>eventi e momenti conviviali aperti ai familiari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lineRule="auto" w:line="276" w:beforeAutospacing="0" w:before="0" w:afterAutospacing="0" w:after="198"/>
        <w:jc w:val="left"/>
        <w:rPr>
          <w:rFonts w:ascii="Montserrat" w:hAnsi="Montserrat" w:eastAsia="Montserrat" w:cs="Montserrat"/>
          <w:b/>
          <w:bCs/>
          <w:color w:val="788C7D"/>
          <w:sz w:val="32"/>
          <w:szCs w:val="32"/>
          <w:lang w:val="ca-ES"/>
        </w:rPr>
      </w:pPr>
      <w:r>
        <w:rPr>
          <w:rFonts w:eastAsia="Montserrat" w:cs="Montserrat" w:ascii="Montserrat" w:hAnsi="Montserrat"/>
          <w:b/>
          <w:bCs/>
          <w:color w:val="788C7D"/>
          <w:sz w:val="32"/>
          <w:szCs w:val="32"/>
          <w:lang w:val="ca-ES"/>
        </w:rPr>
        <w:t xml:space="preserve">Alimentazione </w:t>
      </w:r>
    </w:p>
    <w:p>
      <w:pPr>
        <w:pStyle w:val="Normal"/>
        <w:spacing w:lineRule="auto" w:line="276" w:beforeAutospacing="0" w:before="220" w:afterAutospacing="0" w:after="159"/>
        <w:jc w:val="left"/>
        <w:rPr/>
      </w:pPr>
      <w:r>
        <w:rPr>
          <w:rFonts w:eastAsia="Montserrat" w:cs="Montserrat" w:ascii="Montserrat" w:hAnsi="Montserrat"/>
          <w:color w:val="464646"/>
          <w:sz w:val="22"/>
          <w:szCs w:val="22"/>
          <w:lang w:val="ca-ES"/>
        </w:rPr>
        <w:t>Dedichiamo particolare attenzione ai pasti, considerati momenti importanti di benessere e condivisione.</w:t>
      </w:r>
    </w:p>
    <w:p>
      <w:pPr>
        <w:pStyle w:val="Normal"/>
        <w:spacing w:lineRule="auto" w:line="276" w:beforeAutospacing="0" w:before="220" w:afterAutospacing="0" w:after="159"/>
        <w:jc w:val="left"/>
        <w:rPr/>
      </w:pPr>
      <w:r>
        <w:rPr>
          <w:rFonts w:eastAsia="Montserrat" w:cs="Montserrat" w:ascii="Montserrat" w:hAnsi="Montserrat"/>
          <w:color w:val="464646"/>
          <w:sz w:val="22"/>
          <w:szCs w:val="22"/>
          <w:lang w:val="ca-ES"/>
        </w:rPr>
        <w:t>La cucina propone piatti semplici, genuini e ispirati alla tradizione mediterranea, preparati con ingredienti freschi e di qualità.</w:t>
      </w:r>
    </w:p>
    <w:p>
      <w:pPr>
        <w:pStyle w:val="Normal"/>
        <w:spacing w:lineRule="auto" w:line="276" w:beforeAutospacing="0" w:before="220" w:afterAutospacing="0" w:after="159"/>
        <w:jc w:val="left"/>
        <w:rPr>
          <w:rFonts w:ascii="Montserrat" w:hAnsi="Montserrat" w:eastAsia="Montserrat" w:cs="Montserrat"/>
          <w:color w:val="464646"/>
          <w:sz w:val="22"/>
          <w:szCs w:val="22"/>
          <w:lang w:val="ca-ES"/>
        </w:rPr>
      </w:pPr>
      <w:r>
        <w:rPr>
          <w:rFonts w:eastAsia="Montserrat" w:cs="Montserrat" w:ascii="Montserrat" w:hAnsi="Montserrat"/>
          <w:color w:val="464646"/>
          <w:sz w:val="22"/>
          <w:szCs w:val="22"/>
          <w:lang w:val="ca-ES"/>
        </w:rPr>
      </w:r>
    </w:p>
    <w:p>
      <w:pPr>
        <w:pStyle w:val="Normal"/>
        <w:spacing w:lineRule="auto" w:line="276" w:beforeAutospacing="0" w:before="220" w:afterAutospacing="0" w:after="198"/>
        <w:jc w:val="left"/>
        <w:rPr>
          <w:rFonts w:ascii="Montserrat" w:hAnsi="Montserrat" w:eastAsia="Montserrat" w:cs="Montserrat"/>
          <w:b/>
          <w:bCs/>
          <w:color w:val="788C7D"/>
          <w:sz w:val="32"/>
          <w:szCs w:val="32"/>
          <w:lang w:val="ca-ES"/>
        </w:rPr>
      </w:pPr>
      <w:r>
        <w:rPr>
          <w:rFonts w:eastAsia="Montserrat" w:cs="Montserrat" w:ascii="Montserrat" w:hAnsi="Montserrat"/>
          <w:b/>
          <w:bCs/>
          <w:color w:val="788C7D"/>
          <w:sz w:val="32"/>
          <w:szCs w:val="32"/>
          <w:lang w:val="ca-ES"/>
        </w:rPr>
        <w:t>Assistenza sanitaria</w:t>
      </w:r>
    </w:p>
    <w:p>
      <w:pPr>
        <w:pStyle w:val="Normal"/>
        <w:spacing w:lineRule="auto" w:line="276" w:beforeAutospacing="0" w:before="220" w:afterAutospacing="0" w:after="159"/>
        <w:jc w:val="left"/>
        <w:rPr/>
      </w:pPr>
      <w:r>
        <w:rPr>
          <w:rFonts w:eastAsia="Montserrat" w:cs="Montserrat" w:ascii="Montserrat" w:hAnsi="Montserrat"/>
          <w:color w:val="464646"/>
          <w:sz w:val="22"/>
          <w:szCs w:val="22"/>
          <w:lang w:val="ca-ES"/>
        </w:rPr>
        <w:t>Gli ospiti mantengono il proprio Medico di Medicina Generale e l’assistenza sanitaria garantita dal Servizio Sanitario Nazionale.</w:t>
      </w:r>
    </w:p>
    <w:p>
      <w:pPr>
        <w:pStyle w:val="Normal"/>
        <w:spacing w:lineRule="auto" w:line="276" w:beforeAutospacing="0" w:before="220" w:afterAutospacing="0" w:after="159"/>
        <w:jc w:val="left"/>
        <w:rPr/>
      </w:pPr>
      <w:r>
        <w:rPr>
          <w:rFonts w:eastAsia="Montserrat" w:cs="Montserrat" w:ascii="Montserrat" w:hAnsi="Montserrat"/>
          <w:color w:val="464646"/>
          <w:sz w:val="22"/>
          <w:szCs w:val="22"/>
          <w:lang w:val="ca-ES"/>
        </w:rPr>
        <w:t>In caso di necessità o emergenza, il personale contatterà tempestivamente i servizi sanitari competenti e i familiari di riferimento.</w:t>
      </w:r>
    </w:p>
    <w:p>
      <w:pPr>
        <w:pStyle w:val="Normal"/>
        <w:spacing w:lineRule="auto" w:line="276" w:beforeAutospacing="0" w:before="220" w:afterAutospacing="0" w:after="198"/>
        <w:jc w:val="left"/>
        <w:rPr>
          <w:rFonts w:ascii="Montserrat" w:hAnsi="Montserrat" w:eastAsia="Montserrat" w:cs="Montserrat"/>
          <w:b/>
          <w:bCs/>
          <w:color w:val="788C7D"/>
          <w:sz w:val="32"/>
          <w:szCs w:val="32"/>
          <w:lang w:val="ca-ES"/>
        </w:rPr>
      </w:pPr>
      <w:r>
        <w:rPr>
          <w:rFonts w:eastAsia="Montserrat" w:cs="Montserrat" w:ascii="Montserrat" w:hAnsi="Montserrat"/>
          <w:b/>
          <w:bCs/>
          <w:color w:val="788C7D"/>
          <w:sz w:val="32"/>
          <w:szCs w:val="32"/>
          <w:lang w:val="ca-ES"/>
        </w:rPr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lineRule="auto" w:line="276" w:beforeAutospacing="0" w:before="0" w:afterAutospacing="0" w:after="198"/>
        <w:jc w:val="left"/>
        <w:rPr>
          <w:rFonts w:ascii="Montserrat" w:hAnsi="Montserrat" w:eastAsia="Montserrat" w:cs="Montserrat"/>
          <w:b/>
          <w:bCs/>
          <w:color w:val="788C7D"/>
          <w:sz w:val="32"/>
          <w:szCs w:val="32"/>
          <w:lang w:val="ca-ES"/>
        </w:rPr>
      </w:pPr>
      <w:r>
        <w:rPr>
          <w:rFonts w:eastAsia="Montserrat" w:cs="Montserrat" w:ascii="Montserrat" w:hAnsi="Montserrat"/>
          <w:b/>
          <w:bCs/>
          <w:color w:val="788C7D"/>
          <w:sz w:val="32"/>
          <w:szCs w:val="32"/>
          <w:lang w:val="ca-ES"/>
        </w:rPr>
        <w:t>Servizi inclusi nella retta</w:t>
      </w:r>
    </w:p>
    <w:p>
      <w:pPr>
        <w:pStyle w:val="ListParagraph"/>
        <w:numPr>
          <w:ilvl w:val="0"/>
          <w:numId w:val="5"/>
        </w:numPr>
        <w:spacing w:lineRule="auto" w:line="276" w:beforeAutospacing="0" w:before="240" w:afterAutospacing="0" w:after="0"/>
        <w:contextualSpacing/>
        <w:jc w:val="left"/>
        <w:rPr>
          <w:rFonts w:ascii="Montserrat" w:hAnsi="Montserrat" w:eastAsia="Montserrat" w:cs="Montserrat"/>
          <w:color w:val="464646"/>
          <w:sz w:val="22"/>
          <w:szCs w:val="22"/>
          <w:lang w:val="ca-ES"/>
        </w:rPr>
      </w:pPr>
      <w:r>
        <w:rPr>
          <w:rFonts w:eastAsia="Montserrat" w:cs="Montserrat" w:ascii="Montserrat" w:hAnsi="Montserrat"/>
          <w:color w:val="464646"/>
          <w:sz w:val="22"/>
          <w:szCs w:val="22"/>
          <w:lang w:val="ca-ES"/>
        </w:rPr>
        <w:t xml:space="preserve">Assistenza </w:t>
      </w:r>
      <w:r>
        <w:rPr/>
        <w:tab/>
      </w:r>
      <w:r>
        <w:rPr>
          <w:rFonts w:eastAsia="Montserrat" w:cs="Montserrat" w:ascii="Montserrat" w:hAnsi="Montserrat"/>
          <w:color w:val="464646"/>
          <w:sz w:val="22"/>
          <w:szCs w:val="22"/>
          <w:lang w:val="ca-ES"/>
        </w:rPr>
        <w:t>continuativa e presenza 24 ore su 24</w:t>
      </w:r>
    </w:p>
    <w:p>
      <w:pPr>
        <w:pStyle w:val="ListParagraph"/>
        <w:numPr>
          <w:ilvl w:val="0"/>
          <w:numId w:val="5"/>
        </w:numPr>
        <w:spacing w:lineRule="auto" w:line="276" w:beforeAutospacing="0" w:before="0" w:afterAutospacing="0" w:after="0"/>
        <w:contextualSpacing/>
        <w:jc w:val="left"/>
        <w:rPr>
          <w:rFonts w:ascii="Montserrat" w:hAnsi="Montserrat" w:eastAsia="Montserrat" w:cs="Montserrat"/>
          <w:color w:val="464646"/>
          <w:sz w:val="22"/>
          <w:szCs w:val="22"/>
          <w:lang w:val="ca-ES"/>
        </w:rPr>
      </w:pPr>
      <w:r>
        <w:rPr>
          <w:rFonts w:eastAsia="Montserrat" w:cs="Montserrat" w:ascii="Montserrat" w:hAnsi="Montserrat"/>
          <w:color w:val="464646"/>
          <w:sz w:val="22"/>
          <w:szCs w:val="22"/>
          <w:lang w:val="ca-ES"/>
        </w:rPr>
        <w:t xml:space="preserve">Vitto </w:t>
      </w:r>
      <w:r>
        <w:rPr/>
        <w:tab/>
      </w:r>
      <w:r>
        <w:rPr>
          <w:rFonts w:eastAsia="Montserrat" w:cs="Montserrat" w:ascii="Montserrat" w:hAnsi="Montserrat"/>
          <w:color w:val="464646"/>
          <w:sz w:val="22"/>
          <w:szCs w:val="22"/>
          <w:lang w:val="ca-ES"/>
        </w:rPr>
        <w:t>e alloggio</w:t>
      </w:r>
    </w:p>
    <w:p>
      <w:pPr>
        <w:pStyle w:val="ListParagraph"/>
        <w:numPr>
          <w:ilvl w:val="0"/>
          <w:numId w:val="5"/>
        </w:numPr>
        <w:spacing w:lineRule="auto" w:line="276" w:beforeAutospacing="0" w:before="0" w:afterAutospacing="0" w:after="0"/>
        <w:contextualSpacing/>
        <w:jc w:val="left"/>
        <w:rPr>
          <w:rFonts w:ascii="Montserrat" w:hAnsi="Montserrat" w:eastAsia="Montserrat" w:cs="Montserrat"/>
          <w:color w:val="464646"/>
          <w:sz w:val="22"/>
          <w:szCs w:val="22"/>
          <w:lang w:val="ca-ES"/>
        </w:rPr>
      </w:pPr>
      <w:r>
        <w:rPr>
          <w:rFonts w:eastAsia="Montserrat" w:cs="Montserrat" w:ascii="Montserrat" w:hAnsi="Montserrat"/>
          <w:color w:val="464646"/>
          <w:sz w:val="22"/>
          <w:szCs w:val="22"/>
          <w:lang w:val="ca-ES"/>
        </w:rPr>
        <w:t xml:space="preserve">Pulizia </w:t>
      </w:r>
      <w:r>
        <w:rPr/>
        <w:tab/>
      </w:r>
      <w:r>
        <w:rPr>
          <w:rFonts w:eastAsia="Montserrat" w:cs="Montserrat" w:ascii="Montserrat" w:hAnsi="Montserrat"/>
          <w:color w:val="464646"/>
          <w:sz w:val="22"/>
          <w:szCs w:val="22"/>
          <w:lang w:val="ca-ES"/>
        </w:rPr>
        <w:t>quotidiana degli ambienti</w:t>
      </w:r>
    </w:p>
    <w:p>
      <w:pPr>
        <w:pStyle w:val="ListParagraph"/>
        <w:numPr>
          <w:ilvl w:val="0"/>
          <w:numId w:val="5"/>
        </w:numPr>
        <w:spacing w:lineRule="auto" w:line="276" w:beforeAutospacing="0" w:before="0" w:afterAutospacing="0" w:after="0"/>
        <w:contextualSpacing/>
        <w:jc w:val="left"/>
        <w:rPr>
          <w:rFonts w:ascii="Montserrat" w:hAnsi="Montserrat" w:eastAsia="Montserrat" w:cs="Montserrat"/>
          <w:color w:val="464646"/>
          <w:sz w:val="22"/>
          <w:szCs w:val="22"/>
          <w:lang w:val="ca-ES"/>
        </w:rPr>
      </w:pPr>
      <w:r>
        <w:rPr>
          <w:rFonts w:eastAsia="Montserrat" w:cs="Montserrat" w:ascii="Montserrat" w:hAnsi="Montserrat"/>
          <w:color w:val="464646"/>
          <w:sz w:val="22"/>
          <w:szCs w:val="22"/>
          <w:lang w:val="ca-ES"/>
        </w:rPr>
        <w:t xml:space="preserve">Lavanderia </w:t>
      </w:r>
      <w:r>
        <w:rPr/>
        <w:tab/>
      </w:r>
      <w:r>
        <w:rPr>
          <w:rFonts w:eastAsia="Montserrat" w:cs="Montserrat" w:ascii="Montserrat" w:hAnsi="Montserrat"/>
          <w:color w:val="464646"/>
          <w:sz w:val="22"/>
          <w:szCs w:val="22"/>
          <w:lang w:val="ca-ES"/>
        </w:rPr>
        <w:t>e cambio biancheria</w:t>
      </w:r>
    </w:p>
    <w:p>
      <w:pPr>
        <w:pStyle w:val="ListParagraph"/>
        <w:numPr>
          <w:ilvl w:val="0"/>
          <w:numId w:val="5"/>
        </w:numPr>
        <w:spacing w:lineRule="auto" w:line="276" w:beforeAutospacing="0" w:before="0" w:afterAutospacing="0" w:after="0"/>
        <w:contextualSpacing/>
        <w:jc w:val="left"/>
        <w:rPr>
          <w:rFonts w:ascii="Montserrat" w:hAnsi="Montserrat" w:eastAsia="Montserrat" w:cs="Montserrat"/>
          <w:color w:val="464646"/>
          <w:sz w:val="22"/>
          <w:szCs w:val="22"/>
          <w:lang w:val="ca-ES"/>
        </w:rPr>
      </w:pPr>
      <w:r>
        <w:rPr>
          <w:rFonts w:eastAsia="Montserrat" w:cs="Montserrat" w:ascii="Montserrat" w:hAnsi="Montserrat"/>
          <w:color w:val="464646"/>
          <w:sz w:val="22"/>
          <w:szCs w:val="22"/>
          <w:lang w:val="ca-ES"/>
        </w:rPr>
        <w:t xml:space="preserve">Supporto </w:t>
      </w:r>
      <w:r>
        <w:rPr/>
        <w:tab/>
      </w:r>
      <w:r>
        <w:rPr>
          <w:rFonts w:eastAsia="Montserrat" w:cs="Montserrat" w:ascii="Montserrat" w:hAnsi="Montserrat"/>
          <w:color w:val="464646"/>
          <w:sz w:val="22"/>
          <w:szCs w:val="22"/>
          <w:lang w:val="ca-ES"/>
        </w:rPr>
        <w:t>nell’igiene personale</w:t>
      </w:r>
    </w:p>
    <w:p>
      <w:pPr>
        <w:pStyle w:val="ListParagraph"/>
        <w:numPr>
          <w:ilvl w:val="0"/>
          <w:numId w:val="5"/>
        </w:numPr>
        <w:spacing w:lineRule="auto" w:line="276" w:beforeAutospacing="0" w:before="0" w:afterAutospacing="0" w:after="0"/>
        <w:contextualSpacing/>
        <w:jc w:val="left"/>
        <w:rPr>
          <w:rFonts w:ascii="Montserrat" w:hAnsi="Montserrat" w:eastAsia="Montserrat" w:cs="Montserrat"/>
          <w:color w:val="464646"/>
          <w:sz w:val="22"/>
          <w:szCs w:val="22"/>
          <w:lang w:val="ca-ES"/>
        </w:rPr>
      </w:pPr>
      <w:r>
        <w:rPr>
          <w:rFonts w:eastAsia="Montserrat" w:cs="Montserrat" w:ascii="Montserrat" w:hAnsi="Montserrat"/>
          <w:color w:val="464646"/>
          <w:sz w:val="22"/>
          <w:szCs w:val="22"/>
          <w:lang w:val="ca-ES"/>
        </w:rPr>
        <w:t xml:space="preserve">Monitoraggio </w:t>
      </w:r>
      <w:r>
        <w:rPr/>
        <w:tab/>
      </w:r>
      <w:r>
        <w:rPr>
          <w:rFonts w:eastAsia="Montserrat" w:cs="Montserrat" w:ascii="Montserrat" w:hAnsi="Montserrat"/>
          <w:color w:val="464646"/>
          <w:sz w:val="22"/>
          <w:szCs w:val="22"/>
          <w:lang w:val="ca-ES"/>
        </w:rPr>
        <w:t>dell’assunzione delle terapie</w:t>
      </w:r>
    </w:p>
    <w:p>
      <w:pPr>
        <w:pStyle w:val="ListParagraph"/>
        <w:numPr>
          <w:ilvl w:val="0"/>
          <w:numId w:val="5"/>
        </w:numPr>
        <w:spacing w:lineRule="auto" w:line="276" w:beforeAutospacing="0" w:before="0" w:afterAutospacing="0" w:after="0"/>
        <w:contextualSpacing/>
        <w:jc w:val="left"/>
        <w:rPr>
          <w:rFonts w:ascii="Montserrat" w:hAnsi="Montserrat" w:eastAsia="Montserrat" w:cs="Montserrat"/>
          <w:color w:val="464646"/>
          <w:sz w:val="22"/>
          <w:szCs w:val="22"/>
          <w:lang w:val="ca-ES"/>
        </w:rPr>
      </w:pPr>
      <w:r>
        <w:rPr>
          <w:rFonts w:eastAsia="Montserrat" w:cs="Montserrat" w:ascii="Montserrat" w:hAnsi="Montserrat"/>
          <w:color w:val="464646"/>
          <w:sz w:val="22"/>
          <w:szCs w:val="22"/>
          <w:lang w:val="ca-ES"/>
        </w:rPr>
        <w:t xml:space="preserve">Attività </w:t>
      </w:r>
      <w:r>
        <w:rPr/>
        <w:tab/>
      </w:r>
      <w:r>
        <w:rPr>
          <w:rFonts w:eastAsia="Montserrat" w:cs="Montserrat" w:ascii="Montserrat" w:hAnsi="Montserrat"/>
          <w:color w:val="464646"/>
          <w:sz w:val="22"/>
          <w:szCs w:val="22"/>
          <w:lang w:val="ca-ES"/>
        </w:rPr>
        <w:t>ricreative e ginnastica dolce</w:t>
      </w:r>
    </w:p>
    <w:p>
      <w:pPr>
        <w:pStyle w:val="ListParagraph"/>
        <w:numPr>
          <w:ilvl w:val="0"/>
          <w:numId w:val="5"/>
        </w:numPr>
        <w:spacing w:lineRule="auto" w:line="276" w:beforeAutospacing="0" w:before="0" w:afterAutospacing="0" w:after="0"/>
        <w:contextualSpacing/>
        <w:jc w:val="left"/>
        <w:rPr>
          <w:rFonts w:ascii="Montserrat" w:hAnsi="Montserrat" w:eastAsia="Montserrat" w:cs="Montserrat"/>
          <w:color w:val="464646"/>
          <w:sz w:val="22"/>
          <w:szCs w:val="22"/>
          <w:lang w:val="ca-ES"/>
        </w:rPr>
      </w:pPr>
      <w:r>
        <w:rPr>
          <w:rFonts w:eastAsia="Montserrat" w:cs="Montserrat" w:ascii="Montserrat" w:hAnsi="Montserrat"/>
          <w:color w:val="464646"/>
          <w:sz w:val="22"/>
          <w:szCs w:val="22"/>
          <w:lang w:val="ca-ES"/>
        </w:rPr>
        <w:t>Wi</w:t>
      </w:r>
      <w:r>
        <w:rPr/>
        <w:noBreakHyphen/>
      </w:r>
      <w:r>
        <w:rPr>
          <w:rFonts w:eastAsia="Montserrat" w:cs="Montserrat" w:ascii="Montserrat" w:hAnsi="Montserrat"/>
          <w:color w:val="464646"/>
          <w:sz w:val="22"/>
          <w:szCs w:val="22"/>
          <w:lang w:val="ca-ES"/>
        </w:rPr>
        <w:t xml:space="preserve">Fi </w:t>
      </w:r>
      <w:r>
        <w:rPr/>
        <w:tab/>
      </w:r>
      <w:r>
        <w:rPr>
          <w:rFonts w:eastAsia="Montserrat" w:cs="Montserrat" w:ascii="Montserrat" w:hAnsi="Montserrat"/>
          <w:color w:val="464646"/>
          <w:sz w:val="22"/>
          <w:szCs w:val="22"/>
          <w:lang w:val="ca-ES"/>
        </w:rPr>
        <w:t>e televisione</w:t>
      </w:r>
    </w:p>
    <w:p>
      <w:pPr>
        <w:pStyle w:val="ListParagraph"/>
        <w:numPr>
          <w:ilvl w:val="0"/>
          <w:numId w:val="5"/>
        </w:numPr>
        <w:spacing w:lineRule="auto" w:line="276" w:beforeAutospacing="0" w:before="0" w:afterAutospacing="0" w:after="240"/>
        <w:contextualSpacing/>
        <w:jc w:val="left"/>
        <w:rPr>
          <w:rFonts w:ascii="Montserrat" w:hAnsi="Montserrat" w:eastAsia="Montserrat" w:cs="Montserrat"/>
          <w:color w:val="464646"/>
          <w:sz w:val="22"/>
          <w:szCs w:val="22"/>
          <w:lang w:val="ca-ES"/>
        </w:rPr>
      </w:pPr>
      <w:r>
        <w:rPr>
          <w:rFonts w:eastAsia="Montserrat" w:cs="Montserrat" w:ascii="Montserrat" w:hAnsi="Montserrat"/>
          <w:color w:val="464646"/>
          <w:sz w:val="22"/>
          <w:szCs w:val="22"/>
          <w:lang w:val="ca-ES"/>
        </w:rPr>
        <w:t xml:space="preserve">Supporto </w:t>
      </w:r>
      <w:r>
        <w:rPr/>
        <w:tab/>
      </w:r>
      <w:r>
        <w:rPr>
          <w:rFonts w:eastAsia="Montserrat" w:cs="Montserrat" w:ascii="Montserrat" w:hAnsi="Montserrat"/>
          <w:color w:val="464646"/>
          <w:sz w:val="22"/>
          <w:szCs w:val="22"/>
          <w:lang w:val="ca-ES"/>
        </w:rPr>
        <w:t xml:space="preserve">relazionale e accompagnamento nella quotidianità </w:t>
      </w:r>
      <w:r>
        <w:rPr/>
        <w:tab/>
      </w:r>
    </w:p>
    <w:p>
      <w:pPr>
        <w:pStyle w:val="Normal"/>
        <w:spacing w:lineRule="auto" w:line="276" w:beforeAutospacing="0" w:before="220" w:afterAutospacing="0" w:after="198"/>
        <w:jc w:val="left"/>
        <w:rPr>
          <w:rFonts w:ascii="Montserrat" w:hAnsi="Montserrat" w:eastAsia="Montserrat" w:cs="Montserrat"/>
          <w:b/>
          <w:bCs/>
          <w:color w:val="788C7D"/>
          <w:sz w:val="32"/>
          <w:szCs w:val="32"/>
          <w:lang w:val="ca-ES"/>
        </w:rPr>
      </w:pPr>
      <w:r>
        <w:rPr>
          <w:rFonts w:eastAsia="Montserrat" w:cs="Montserrat" w:ascii="Montserrat" w:hAnsi="Montserrat"/>
          <w:b/>
          <w:bCs/>
          <w:color w:val="788C7D"/>
          <w:sz w:val="32"/>
          <w:szCs w:val="32"/>
          <w:lang w:val="ca-ES"/>
        </w:rPr>
      </w:r>
    </w:p>
    <w:p>
      <w:pPr>
        <w:pStyle w:val="Normal"/>
        <w:spacing w:lineRule="auto" w:line="276" w:beforeAutospacing="0" w:before="220" w:afterAutospacing="0" w:after="198"/>
        <w:jc w:val="left"/>
        <w:rPr>
          <w:rFonts w:ascii="Montserrat" w:hAnsi="Montserrat" w:eastAsia="Montserrat" w:cs="Montserrat"/>
          <w:b/>
          <w:bCs/>
          <w:color w:val="788C7D"/>
          <w:sz w:val="32"/>
          <w:szCs w:val="32"/>
          <w:lang w:val="ca-ES"/>
        </w:rPr>
      </w:pPr>
      <w:r>
        <w:rPr>
          <w:rFonts w:eastAsia="Montserrat" w:cs="Montserrat" w:ascii="Montserrat" w:hAnsi="Montserrat"/>
          <w:b/>
          <w:bCs/>
          <w:color w:val="788C7D"/>
          <w:sz w:val="32"/>
          <w:szCs w:val="32"/>
          <w:lang w:val="ca-ES"/>
        </w:rPr>
        <w:t>Servizi extra</w:t>
      </w:r>
    </w:p>
    <w:p>
      <w:pPr>
        <w:pStyle w:val="ListParagraph"/>
        <w:numPr>
          <w:ilvl w:val="0"/>
          <w:numId w:val="4"/>
        </w:numPr>
        <w:spacing w:lineRule="auto" w:line="276" w:beforeAutospacing="0" w:before="220" w:afterAutospacing="0" w:after="0"/>
        <w:contextualSpacing/>
        <w:jc w:val="left"/>
        <w:rPr>
          <w:rFonts w:ascii="Montserrat" w:hAnsi="Montserrat" w:eastAsia="Montserrat" w:cs="Montserrat"/>
          <w:color w:val="464646"/>
          <w:sz w:val="22"/>
          <w:szCs w:val="22"/>
          <w:lang w:val="ca-ES"/>
        </w:rPr>
      </w:pPr>
      <w:r>
        <w:rPr>
          <w:rFonts w:eastAsia="Montserrat" w:cs="Montserrat" w:ascii="Montserrat" w:hAnsi="Montserrat"/>
          <w:color w:val="464646"/>
          <w:sz w:val="22"/>
          <w:szCs w:val="22"/>
          <w:lang w:val="ca-ES"/>
        </w:rPr>
        <w:t>Fisioterapia</w:t>
      </w:r>
    </w:p>
    <w:p>
      <w:pPr>
        <w:pStyle w:val="ListParagraph"/>
        <w:numPr>
          <w:ilvl w:val="0"/>
          <w:numId w:val="4"/>
        </w:numPr>
        <w:spacing w:lineRule="auto" w:line="276" w:beforeAutospacing="0" w:before="0" w:afterAutospacing="0" w:after="0"/>
        <w:contextualSpacing/>
        <w:jc w:val="left"/>
        <w:rPr>
          <w:rFonts w:ascii="Montserrat" w:hAnsi="Montserrat" w:eastAsia="Montserrat" w:cs="Montserrat"/>
          <w:color w:val="464646"/>
          <w:sz w:val="22"/>
          <w:szCs w:val="22"/>
          <w:lang w:val="ca-ES"/>
        </w:rPr>
      </w:pPr>
      <w:r>
        <w:rPr>
          <w:rFonts w:eastAsia="Montserrat" w:cs="Montserrat" w:ascii="Montserrat" w:hAnsi="Montserrat"/>
          <w:color w:val="464646"/>
          <w:sz w:val="22"/>
          <w:szCs w:val="22"/>
          <w:lang w:val="ca-ES"/>
        </w:rPr>
        <w:t>Servizio infermieristico</w:t>
      </w:r>
    </w:p>
    <w:p>
      <w:pPr>
        <w:pStyle w:val="ListParagraph"/>
        <w:numPr>
          <w:ilvl w:val="0"/>
          <w:numId w:val="4"/>
        </w:numPr>
        <w:spacing w:lineRule="auto" w:line="276" w:beforeAutospacing="0" w:before="0" w:afterAutospacing="0" w:after="0"/>
        <w:contextualSpacing/>
        <w:jc w:val="left"/>
        <w:rPr>
          <w:rFonts w:ascii="Montserrat" w:hAnsi="Montserrat" w:eastAsia="Montserrat" w:cs="Montserrat"/>
          <w:color w:val="464646"/>
          <w:sz w:val="22"/>
          <w:szCs w:val="22"/>
          <w:lang w:val="ca-ES"/>
        </w:rPr>
      </w:pPr>
      <w:r>
        <w:rPr>
          <w:rFonts w:eastAsia="Montserrat" w:cs="Montserrat" w:ascii="Montserrat" w:hAnsi="Montserrat"/>
          <w:color w:val="464646"/>
          <w:sz w:val="22"/>
          <w:szCs w:val="22"/>
          <w:lang w:val="ca-ES"/>
        </w:rPr>
        <w:t>Parrucchiere ed estetista</w:t>
      </w:r>
    </w:p>
    <w:p>
      <w:pPr>
        <w:pStyle w:val="ListParagraph"/>
        <w:numPr>
          <w:ilvl w:val="0"/>
          <w:numId w:val="4"/>
        </w:numPr>
        <w:spacing w:lineRule="auto" w:line="276" w:beforeAutospacing="0" w:before="0" w:afterAutospacing="0" w:after="0"/>
        <w:contextualSpacing/>
        <w:jc w:val="left"/>
        <w:rPr>
          <w:rFonts w:ascii="Montserrat" w:hAnsi="Montserrat" w:eastAsia="Montserrat" w:cs="Montserrat"/>
          <w:color w:val="464646"/>
          <w:sz w:val="22"/>
          <w:szCs w:val="22"/>
          <w:lang w:val="ca-ES"/>
        </w:rPr>
      </w:pPr>
      <w:r>
        <w:rPr>
          <w:rFonts w:eastAsia="Montserrat" w:cs="Montserrat" w:ascii="Montserrat" w:hAnsi="Montserrat"/>
          <w:color w:val="464646"/>
          <w:sz w:val="22"/>
          <w:szCs w:val="22"/>
          <w:lang w:val="ca-ES"/>
        </w:rPr>
        <w:t>Accompagnamenti e trasporti</w:t>
      </w:r>
    </w:p>
    <w:p>
      <w:pPr>
        <w:pStyle w:val="ListParagraph"/>
        <w:numPr>
          <w:ilvl w:val="0"/>
          <w:numId w:val="4"/>
        </w:numPr>
        <w:spacing w:lineRule="auto" w:line="276" w:beforeAutospacing="0" w:before="0" w:afterAutospacing="0" w:after="0"/>
        <w:contextualSpacing/>
        <w:jc w:val="left"/>
        <w:rPr>
          <w:rFonts w:ascii="Montserrat" w:hAnsi="Montserrat" w:eastAsia="Montserrat" w:cs="Montserrat"/>
          <w:color w:val="464646"/>
          <w:sz w:val="22"/>
          <w:szCs w:val="22"/>
          <w:lang w:val="ca-ES"/>
        </w:rPr>
      </w:pPr>
      <w:r>
        <w:rPr>
          <w:rFonts w:eastAsia="Montserrat" w:cs="Montserrat" w:ascii="Montserrat" w:hAnsi="Montserrat"/>
          <w:color w:val="464646"/>
          <w:sz w:val="22"/>
          <w:szCs w:val="22"/>
          <w:lang w:val="ca-ES"/>
        </w:rPr>
        <w:t>Prenotazione visite ed esami</w:t>
      </w:r>
    </w:p>
    <w:p>
      <w:pPr>
        <w:pStyle w:val="ListParagraph"/>
        <w:numPr>
          <w:ilvl w:val="0"/>
          <w:numId w:val="4"/>
        </w:numPr>
        <w:spacing w:lineRule="auto" w:line="276" w:beforeAutospacing="0" w:before="0" w:afterAutospacing="0" w:after="198"/>
        <w:contextualSpacing/>
        <w:jc w:val="left"/>
        <w:rPr>
          <w:rFonts w:ascii="Montserrat" w:hAnsi="Montserrat" w:eastAsia="Montserrat" w:cs="Montserrat"/>
          <w:color w:val="464646"/>
          <w:sz w:val="22"/>
          <w:szCs w:val="22"/>
          <w:lang w:val="ca-ES"/>
        </w:rPr>
      </w:pPr>
      <w:r>
        <w:rPr>
          <w:rFonts w:eastAsia="Montserrat" w:cs="Montserrat" w:ascii="Montserrat" w:hAnsi="Montserrat"/>
          <w:color w:val="464646"/>
          <w:sz w:val="22"/>
          <w:szCs w:val="22"/>
          <w:lang w:val="ca-ES"/>
        </w:rPr>
        <w:t>Servizio lavanderia esterna per capi delicati</w:t>
      </w:r>
    </w:p>
    <w:p>
      <w:pPr>
        <w:pStyle w:val="Normal"/>
        <w:spacing w:lineRule="auto" w:line="276" w:beforeAutospacing="0" w:before="220" w:afterAutospacing="0" w:after="198"/>
        <w:jc w:val="left"/>
        <w:rPr>
          <w:rFonts w:ascii="Montserrat" w:hAnsi="Montserrat" w:eastAsia="Montserrat" w:cs="Montserrat"/>
          <w:b/>
          <w:bCs/>
          <w:color w:val="788C7D"/>
          <w:sz w:val="32"/>
          <w:szCs w:val="32"/>
          <w:lang w:val="ca-ES"/>
        </w:rPr>
      </w:pPr>
      <w:r>
        <w:rPr/>
        <w:br/>
      </w:r>
      <w:r>
        <w:rPr>
          <w:rFonts w:eastAsia="Montserrat" w:cs="Montserrat" w:ascii="Montserrat" w:hAnsi="Montserrat"/>
          <w:b/>
          <w:bCs/>
          <w:color w:val="788C7D"/>
          <w:sz w:val="32"/>
          <w:szCs w:val="32"/>
          <w:lang w:val="ca-ES"/>
        </w:rPr>
        <w:t>Retta</w:t>
      </w:r>
    </w:p>
    <w:p>
      <w:pPr>
        <w:pStyle w:val="Heading3"/>
        <w:spacing w:lineRule="auto" w:line="276" w:beforeAutospacing="0" w:before="0" w:afterAutospacing="0" w:after="159"/>
        <w:jc w:val="left"/>
        <w:rPr/>
      </w:pPr>
      <w:r>
        <w:rPr>
          <w:rFonts w:eastAsia="Calibri" w:cs="Calibri" w:ascii="Calibri" w:hAnsi="Calibri"/>
          <w:b/>
          <w:bCs/>
          <w:color w:val="4F81BD"/>
          <w:sz w:val="22"/>
          <w:szCs w:val="22"/>
          <w:lang w:val="ca-ES"/>
        </w:rPr>
        <w:t>Camera doppia</w:t>
      </w:r>
    </w:p>
    <w:p>
      <w:pPr>
        <w:pStyle w:val="Normal"/>
        <w:spacing w:lineRule="auto" w:line="276" w:beforeAutospacing="0" w:before="220" w:afterAutospacing="0" w:after="159"/>
        <w:jc w:val="left"/>
        <w:rPr/>
      </w:pPr>
      <w:r>
        <w:rPr>
          <w:rFonts w:eastAsia="Montserrat" w:cs="Montserrat" w:ascii="Montserrat" w:hAnsi="Montserrat"/>
          <w:color w:val="464646"/>
          <w:sz w:val="22"/>
          <w:szCs w:val="22"/>
          <w:lang w:val="ca-ES"/>
        </w:rPr>
        <w:t xml:space="preserve">€ </w:t>
      </w:r>
      <w:r>
        <w:rPr>
          <w:rFonts w:eastAsia="Montserrat" w:cs="Montserrat" w:ascii="Montserrat" w:hAnsi="Montserrat"/>
          <w:color w:val="464646"/>
          <w:sz w:val="22"/>
          <w:szCs w:val="22"/>
          <w:lang w:val="ca-ES"/>
        </w:rPr>
        <w:t xml:space="preserve">2.500 / mese </w:t>
      </w:r>
    </w:p>
    <w:p>
      <w:pPr>
        <w:pStyle w:val="Normal"/>
        <w:spacing w:lineRule="auto" w:line="276" w:beforeAutospacing="0" w:before="220" w:afterAutospacing="0" w:after="159"/>
        <w:jc w:val="left"/>
        <w:rPr/>
      </w:pPr>
      <w:r>
        <w:rPr>
          <w:rFonts w:eastAsia="Calibri" w:cs="Calibri" w:ascii="Calibri" w:hAnsi="Calibri"/>
          <w:b/>
          <w:bCs/>
          <w:color w:val="4F81BD"/>
          <w:sz w:val="22"/>
          <w:szCs w:val="22"/>
          <w:lang w:val="ca-ES"/>
        </w:rPr>
        <w:t>Soggiorni temporanei</w:t>
      </w:r>
    </w:p>
    <w:p>
      <w:pPr>
        <w:pStyle w:val="Normal"/>
        <w:spacing w:lineRule="auto" w:line="276" w:beforeAutospacing="0" w:before="220" w:afterAutospacing="0" w:after="159"/>
        <w:jc w:val="left"/>
        <w:rPr/>
      </w:pPr>
      <w:r>
        <w:rPr>
          <w:rFonts w:eastAsia="Montserrat" w:cs="Montserrat" w:ascii="Montserrat" w:hAnsi="Montserrat"/>
          <w:color w:val="464646"/>
          <w:sz w:val="22"/>
          <w:szCs w:val="22"/>
          <w:lang w:val="ca-ES"/>
        </w:rPr>
        <w:t xml:space="preserve">€ </w:t>
      </w:r>
      <w:r>
        <w:rPr>
          <w:rFonts w:eastAsia="Montserrat" w:cs="Montserrat" w:ascii="Montserrat" w:hAnsi="Montserrat"/>
          <w:color w:val="464646"/>
          <w:sz w:val="22"/>
          <w:szCs w:val="22"/>
          <w:lang w:val="ca-ES"/>
        </w:rPr>
        <w:t>800 / settimana</w:t>
      </w:r>
      <w:r>
        <w:rPr/>
        <w:br/>
      </w:r>
      <w:r>
        <w:rPr>
          <w:rFonts w:eastAsia="Montserrat" w:cs="Montserrat" w:ascii="Montserrat" w:hAnsi="Montserrat"/>
          <w:color w:val="464646"/>
          <w:sz w:val="22"/>
          <w:szCs w:val="22"/>
          <w:lang w:val="ca-ES"/>
        </w:rPr>
        <w:t xml:space="preserve"> Compatibilmente con la disponibilità delle camere</w:t>
      </w:r>
    </w:p>
    <w:p>
      <w:pPr>
        <w:pStyle w:val="Heading3"/>
        <w:spacing w:lineRule="auto" w:line="276" w:beforeAutospacing="0" w:before="0" w:afterAutospacing="0" w:after="159"/>
        <w:jc w:val="left"/>
        <w:rPr/>
      </w:pPr>
      <w:r>
        <w:rPr>
          <w:rFonts w:eastAsia="Calibri" w:cs="Calibri" w:ascii="Calibri" w:hAnsi="Calibri"/>
          <w:b/>
          <w:bCs/>
          <w:color w:val="4F81BD"/>
          <w:sz w:val="22"/>
          <w:szCs w:val="22"/>
          <w:lang w:val="ca-ES"/>
        </w:rPr>
        <w:t>Ospitalità diurna</w:t>
      </w:r>
    </w:p>
    <w:p>
      <w:pPr>
        <w:pStyle w:val="Normal"/>
        <w:spacing w:lineRule="auto" w:line="276" w:beforeAutospacing="0" w:before="220" w:afterAutospacing="0" w:after="159"/>
        <w:jc w:val="left"/>
        <w:rPr/>
      </w:pPr>
      <w:r>
        <w:rPr>
          <w:rFonts w:eastAsia="Montserrat" w:cs="Montserrat" w:ascii="Montserrat" w:hAnsi="Montserrat"/>
          <w:color w:val="464646"/>
          <w:sz w:val="22"/>
          <w:szCs w:val="22"/>
          <w:lang w:val="ca-ES"/>
        </w:rPr>
        <w:t>9:00 – 19:00</w:t>
      </w:r>
      <w:r>
        <w:rPr/>
        <w:br/>
      </w:r>
      <w:r>
        <w:rPr>
          <w:rFonts w:eastAsia="Montserrat" w:cs="Montserrat" w:ascii="Montserrat" w:hAnsi="Montserrat"/>
          <w:color w:val="464646"/>
          <w:sz w:val="22"/>
          <w:szCs w:val="22"/>
          <w:lang w:val="ca-ES"/>
        </w:rPr>
        <w:t xml:space="preserve"> € 70 / giorno</w:t>
      </w:r>
      <w:r>
        <w:rPr/>
        <w:br/>
      </w:r>
      <w:r>
        <w:rPr>
          <w:rFonts w:eastAsia="Montserrat" w:cs="Montserrat" w:ascii="Montserrat" w:hAnsi="Montserrat"/>
          <w:color w:val="464646"/>
          <w:sz w:val="22"/>
          <w:szCs w:val="22"/>
          <w:lang w:val="ca-ES"/>
        </w:rPr>
        <w:t xml:space="preserve"> oppure</w:t>
      </w:r>
      <w:r>
        <w:rPr/>
        <w:br/>
      </w:r>
      <w:r>
        <w:rPr>
          <w:rFonts w:eastAsia="Montserrat" w:cs="Montserrat" w:ascii="Montserrat" w:hAnsi="Montserrat"/>
          <w:color w:val="464646"/>
          <w:sz w:val="22"/>
          <w:szCs w:val="22"/>
          <w:lang w:val="ca-ES"/>
        </w:rPr>
        <w:t xml:space="preserve"> € 1.300 / mese (lun–ven)</w:t>
      </w:r>
    </w:p>
    <w:p>
      <w:pPr>
        <w:pStyle w:val="Normal"/>
        <w:spacing w:lineRule="auto" w:line="276" w:beforeAutospacing="0" w:before="220" w:afterAutospacing="0" w:after="198"/>
        <w:jc w:val="left"/>
        <w:rPr/>
      </w:pPr>
      <w:r>
        <w:rPr/>
        <w:b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lineRule="auto" w:line="276" w:beforeAutospacing="0" w:before="0" w:afterAutospacing="0" w:after="198"/>
        <w:jc w:val="left"/>
        <w:rPr>
          <w:rFonts w:ascii="Montserrat" w:hAnsi="Montserrat" w:eastAsia="Montserrat" w:cs="Montserrat"/>
          <w:b/>
          <w:bCs/>
          <w:color w:val="788C7D"/>
          <w:sz w:val="32"/>
          <w:szCs w:val="32"/>
          <w:lang w:val="ca-ES"/>
        </w:rPr>
      </w:pPr>
      <w:r>
        <w:rPr>
          <w:rFonts w:eastAsia="Montserrat" w:cs="Montserrat" w:ascii="Montserrat" w:hAnsi="Montserrat"/>
          <w:b/>
          <w:bCs/>
          <w:color w:val="788C7D"/>
          <w:sz w:val="32"/>
          <w:szCs w:val="32"/>
          <w:lang w:val="ca-ES"/>
        </w:rPr>
        <w:t>Modalità di ingresso</w:t>
      </w:r>
    </w:p>
    <w:p>
      <w:pPr>
        <w:pStyle w:val="Normal"/>
        <w:spacing w:beforeAutospacing="0" w:before="0" w:afterAutospacing="0" w:after="0"/>
        <w:ind w:left="0"/>
        <w:jc w:val="left"/>
        <w:rPr>
          <w:rFonts w:ascii="Montserrat" w:hAnsi="Montserrat" w:eastAsia="Montserrat" w:cs="Montserrat"/>
          <w:sz w:val="22"/>
          <w:szCs w:val="22"/>
          <w:lang w:val="ca-ES"/>
        </w:rPr>
      </w:pPr>
      <w:r>
        <w:rPr>
          <w:rFonts w:eastAsia="Montserrat" w:cs="Montserrat" w:ascii="Montserrat" w:hAnsi="Montserrat"/>
          <w:sz w:val="22"/>
          <w:szCs w:val="22"/>
          <w:lang w:val="ca-ES"/>
        </w:rPr>
        <w:t>L’ingresso in struttura prevede un colloquio conoscitivo preliminare con l’ospite e i familiari, finalizzato a comprendere bisogni, abitudini, autonomia e necessità assistenziali, così da garantire un’accoglienza serena e personalizzata.</w:t>
      </w:r>
    </w:p>
    <w:p>
      <w:pPr>
        <w:pStyle w:val="Normal"/>
        <w:spacing w:beforeAutospacing="0" w:before="240" w:afterAutospacing="0" w:after="240"/>
        <w:ind w:left="0"/>
        <w:rPr>
          <w:rFonts w:ascii="Montserrat" w:hAnsi="Montserrat" w:eastAsia="Montserrat" w:cs="Montserrat"/>
          <w:sz w:val="22"/>
          <w:szCs w:val="22"/>
          <w:lang w:val="it-IT"/>
        </w:rPr>
      </w:pPr>
      <w:r>
        <w:rPr>
          <w:rFonts w:eastAsia="Montserrat" w:cs="Montserrat" w:ascii="Montserrat" w:hAnsi="Montserrat"/>
          <w:sz w:val="22"/>
          <w:szCs w:val="22"/>
          <w:lang w:val="it-IT"/>
        </w:rPr>
        <w:t>È inoltre richiesta la compilazione della documentazione amministrativa e socio-sanitaria necessaria all’organizzazione della permanenza in struttura.</w:t>
      </w:r>
    </w:p>
    <w:p>
      <w:pPr>
        <w:pStyle w:val="Heading2"/>
        <w:spacing w:beforeAutospacing="0" w:before="299" w:afterAutospacing="0" w:after="299"/>
        <w:ind w:left="0"/>
        <w:rPr>
          <w:rFonts w:ascii="Calibri" w:hAnsi="Calibri" w:eastAsia="Calibri" w:cs="Calibri"/>
          <w:b/>
          <w:bCs/>
          <w:sz w:val="22"/>
          <w:szCs w:val="22"/>
          <w:lang w:val="ca-ES"/>
        </w:rPr>
      </w:pPr>
      <w:r>
        <w:rPr>
          <w:rFonts w:eastAsia="Calibri" w:cs="Calibri" w:ascii="Calibri" w:hAnsi="Calibri"/>
          <w:b/>
          <w:bCs/>
          <w:sz w:val="22"/>
          <w:szCs w:val="22"/>
          <w:lang w:val="ca-ES"/>
        </w:rPr>
        <w:t>Documentazione richiesta</w:t>
      </w:r>
    </w:p>
    <w:p>
      <w:pPr>
        <w:pStyle w:val="ListParagraph"/>
        <w:numPr>
          <w:ilvl w:val="0"/>
          <w:numId w:val="3"/>
        </w:numPr>
        <w:spacing w:beforeAutospacing="0" w:before="0" w:afterAutospacing="0" w:after="0"/>
        <w:contextualSpacing/>
        <w:rPr>
          <w:rFonts w:ascii="Montserrat" w:hAnsi="Montserrat" w:eastAsia="Montserrat" w:cs="Montserrat"/>
          <w:sz w:val="22"/>
          <w:szCs w:val="22"/>
          <w:lang w:val="ca-ES"/>
        </w:rPr>
      </w:pPr>
      <w:r>
        <w:rPr>
          <w:rFonts w:eastAsia="Montserrat" w:cs="Montserrat" w:ascii="Montserrat" w:hAnsi="Montserrat"/>
          <w:sz w:val="22"/>
          <w:szCs w:val="22"/>
          <w:lang w:val="ca-ES"/>
        </w:rPr>
        <w:t xml:space="preserve">Copia di: documento d’identità, tessera sanitaria e codice fiscale </w:t>
      </w:r>
    </w:p>
    <w:p>
      <w:pPr>
        <w:pStyle w:val="ListParagraph"/>
        <w:numPr>
          <w:ilvl w:val="0"/>
          <w:numId w:val="2"/>
        </w:numPr>
        <w:spacing w:beforeAutospacing="0" w:before="0" w:afterAutospacing="0" w:after="0"/>
        <w:contextualSpacing/>
        <w:rPr>
          <w:rFonts w:ascii="Montserrat" w:hAnsi="Montserrat" w:eastAsia="Montserrat" w:cs="Montserrat"/>
          <w:sz w:val="22"/>
          <w:szCs w:val="22"/>
          <w:lang w:val="ca-ES"/>
        </w:rPr>
      </w:pPr>
      <w:r>
        <w:rPr>
          <w:rFonts w:eastAsia="Montserrat" w:cs="Montserrat" w:ascii="Montserrat" w:hAnsi="Montserrat"/>
          <w:sz w:val="22"/>
          <w:szCs w:val="22"/>
          <w:lang w:val="ca-ES"/>
        </w:rPr>
        <w:t xml:space="preserve">Documentazione socio-sanitaria aggiornata </w:t>
      </w:r>
    </w:p>
    <w:p>
      <w:pPr>
        <w:pStyle w:val="ListParagraph"/>
        <w:numPr>
          <w:ilvl w:val="0"/>
          <w:numId w:val="1"/>
        </w:numPr>
        <w:spacing w:beforeAutospacing="0" w:before="0" w:afterAutospacing="0" w:after="0"/>
        <w:contextualSpacing/>
        <w:rPr>
          <w:rFonts w:ascii="Montserrat" w:hAnsi="Montserrat" w:eastAsia="Montserrat" w:cs="Montserrat"/>
          <w:sz w:val="22"/>
          <w:szCs w:val="22"/>
          <w:lang w:val="ca-ES"/>
        </w:rPr>
      </w:pPr>
      <w:r>
        <w:rPr>
          <w:rFonts w:eastAsia="Montserrat" w:cs="Montserrat" w:ascii="Montserrat" w:hAnsi="Montserrat"/>
          <w:sz w:val="22"/>
          <w:szCs w:val="22"/>
          <w:lang w:val="ca-ES"/>
        </w:rPr>
        <w:t xml:space="preserve">certificazione della terapia farmacologica in corso redatta dal medico curante </w:t>
      </w:r>
    </w:p>
    <w:p>
      <w:pPr>
        <w:pStyle w:val="ListParagraph"/>
        <w:numPr>
          <w:ilvl w:val="0"/>
          <w:numId w:val="1"/>
        </w:numPr>
        <w:spacing w:beforeAutospacing="0" w:before="0" w:afterAutospacing="0" w:after="0"/>
        <w:contextualSpacing/>
        <w:rPr>
          <w:rFonts w:ascii="Montserrat" w:hAnsi="Montserrat" w:eastAsia="Montserrat" w:cs="Montserrat"/>
          <w:sz w:val="22"/>
          <w:szCs w:val="22"/>
          <w:lang w:val="ca-ES"/>
        </w:rPr>
      </w:pPr>
      <w:r>
        <w:rPr>
          <w:rFonts w:eastAsia="Montserrat" w:cs="Montserrat" w:ascii="Montserrat" w:hAnsi="Montserrat"/>
          <w:sz w:val="22"/>
          <w:szCs w:val="22"/>
          <w:lang w:val="ca-ES"/>
        </w:rPr>
        <w:t>Certificazione di autosufficienza</w:t>
      </w:r>
    </w:p>
    <w:p>
      <w:pPr>
        <w:pStyle w:val="ListParagraph"/>
        <w:numPr>
          <w:ilvl w:val="0"/>
          <w:numId w:val="1"/>
        </w:numPr>
        <w:spacing w:beforeAutospacing="0" w:before="0" w:afterAutospacing="0" w:after="0"/>
        <w:contextualSpacing/>
        <w:rPr>
          <w:rFonts w:ascii="Montserrat" w:hAnsi="Montserrat" w:eastAsia="Montserrat" w:cs="Montserrat"/>
          <w:sz w:val="22"/>
          <w:szCs w:val="22"/>
          <w:lang w:val="ca-ES"/>
        </w:rPr>
      </w:pPr>
      <w:r>
        <w:rPr>
          <w:rFonts w:eastAsia="Montserrat" w:cs="Montserrat" w:ascii="Montserrat" w:hAnsi="Montserrat"/>
          <w:sz w:val="22"/>
          <w:szCs w:val="22"/>
          <w:lang w:val="ca-ES"/>
        </w:rPr>
        <w:t xml:space="preserve">Contratto tra le parti </w:t>
      </w:r>
    </w:p>
    <w:p>
      <w:pPr>
        <w:pStyle w:val="Normal"/>
        <w:spacing w:beforeAutospacing="0" w:before="0" w:afterAutospacing="0" w:after="0"/>
        <w:ind w:left="428" w:right="0"/>
        <w:jc w:val="left"/>
        <w:rPr>
          <w:sz w:val="22"/>
          <w:szCs w:val="22"/>
        </w:rPr>
      </w:pPr>
      <w:r>
        <w:rPr/>
        <w:br/>
      </w:r>
    </w:p>
    <w:p>
      <w:pPr>
        <w:pStyle w:val="Normal"/>
        <w:spacing w:lineRule="auto" w:line="276" w:beforeAutospacing="0" w:before="220" w:afterAutospacing="0" w:after="198"/>
        <w:jc w:val="left"/>
        <w:rPr>
          <w:rFonts w:ascii="Montserrat" w:hAnsi="Montserrat" w:eastAsia="Montserrat" w:cs="Montserrat"/>
          <w:b/>
          <w:bCs/>
          <w:color w:val="788C7D"/>
          <w:sz w:val="32"/>
          <w:szCs w:val="32"/>
          <w:lang w:val="ca-ES"/>
        </w:rPr>
      </w:pPr>
      <w:r>
        <w:rPr>
          <w:rFonts w:eastAsia="Montserrat" w:cs="Montserrat" w:ascii="Montserrat" w:hAnsi="Montserrat"/>
          <w:b/>
          <w:bCs/>
          <w:color w:val="788C7D"/>
          <w:sz w:val="32"/>
          <w:szCs w:val="32"/>
          <w:lang w:val="ca-ES"/>
        </w:rPr>
      </w:r>
    </w:p>
    <w:p>
      <w:pPr>
        <w:pStyle w:val="Normal"/>
        <w:spacing w:lineRule="auto" w:line="276" w:beforeAutospacing="0" w:before="220" w:afterAutospacing="0" w:after="198"/>
        <w:jc w:val="left"/>
        <w:rPr>
          <w:rFonts w:ascii="Montserrat" w:hAnsi="Montserrat" w:eastAsia="Montserrat" w:cs="Montserrat"/>
          <w:b/>
          <w:bCs/>
          <w:color w:val="788C7D"/>
          <w:sz w:val="32"/>
          <w:szCs w:val="32"/>
          <w:lang w:val="ca-ES"/>
        </w:rPr>
      </w:pPr>
      <w:r>
        <w:rPr>
          <w:rFonts w:eastAsia="Montserrat" w:cs="Montserrat" w:ascii="Montserrat" w:hAnsi="Montserrat"/>
          <w:b/>
          <w:bCs/>
          <w:color w:val="788C7D"/>
          <w:sz w:val="32"/>
          <w:szCs w:val="32"/>
          <w:lang w:val="ca-ES"/>
        </w:rPr>
        <w:t>Privacy</w:t>
      </w:r>
    </w:p>
    <w:p>
      <w:pPr>
        <w:pStyle w:val="Normal"/>
        <w:spacing w:lineRule="auto" w:line="276" w:beforeAutospacing="0" w:before="220" w:afterAutospacing="0" w:after="159"/>
        <w:jc w:val="left"/>
        <w:rPr/>
      </w:pPr>
      <w:r>
        <w:rPr>
          <w:rFonts w:eastAsia="Montserrat" w:cs="Montserrat" w:ascii="Montserrat" w:hAnsi="Montserrat"/>
          <w:color w:val="464646"/>
          <w:sz w:val="22"/>
          <w:szCs w:val="22"/>
          <w:lang w:val="ca-ES"/>
        </w:rPr>
        <w:t>La gestione dei dati personali e sanitari avviene nel pieno rispetto della normativa vigente in materia di protezione dei dati personali.</w:t>
      </w:r>
    </w:p>
    <w:p>
      <w:pPr>
        <w:pStyle w:val="Normal"/>
        <w:spacing w:lineRule="auto" w:line="276" w:beforeAutospacing="0" w:before="220" w:afterAutospacing="0" w:after="198"/>
        <w:jc w:val="left"/>
        <w:rPr>
          <w:rFonts w:ascii="Montserrat" w:hAnsi="Montserrat" w:eastAsia="Montserrat" w:cs="Montserrat"/>
          <w:b/>
          <w:bCs/>
          <w:color w:val="788C7D"/>
          <w:sz w:val="36"/>
          <w:szCs w:val="36"/>
          <w:lang w:val="ca-ES"/>
        </w:rPr>
      </w:pPr>
      <w:r>
        <w:rPr>
          <w:rFonts w:eastAsia="Montserrat" w:cs="Montserrat" w:ascii="Montserrat" w:hAnsi="Montserrat"/>
          <w:b/>
          <w:bCs/>
          <w:color w:val="788C7D"/>
          <w:sz w:val="36"/>
          <w:szCs w:val="36"/>
          <w:lang w:val="ca-ES"/>
        </w:rPr>
      </w:r>
    </w:p>
    <w:p>
      <w:pPr>
        <w:pStyle w:val="Normal"/>
        <w:spacing w:lineRule="auto" w:line="276" w:beforeAutospacing="0" w:before="220" w:afterAutospacing="0" w:after="198"/>
        <w:jc w:val="left"/>
        <w:rPr>
          <w:rFonts w:ascii="Montserrat" w:hAnsi="Montserrat" w:eastAsia="Montserrat" w:cs="Montserrat"/>
          <w:b/>
          <w:bCs/>
          <w:color w:val="788C7D"/>
          <w:sz w:val="32"/>
          <w:szCs w:val="32"/>
          <w:lang w:val="ca-ES"/>
        </w:rPr>
      </w:pPr>
      <w:r>
        <w:rPr>
          <w:rFonts w:eastAsia="Montserrat" w:cs="Montserrat" w:ascii="Montserrat" w:hAnsi="Montserrat"/>
          <w:b/>
          <w:bCs/>
          <w:color w:val="788C7D"/>
          <w:sz w:val="32"/>
          <w:szCs w:val="32"/>
          <w:lang w:val="ca-ES"/>
        </w:rPr>
        <w:t>Contatti</w:t>
      </w:r>
    </w:p>
    <w:p>
      <w:pPr>
        <w:pStyle w:val="Normal"/>
        <w:spacing w:lineRule="auto" w:line="276" w:beforeAutospacing="0" w:before="220" w:afterAutospacing="0" w:after="159"/>
        <w:jc w:val="left"/>
        <w:rPr/>
      </w:pPr>
      <w:r>
        <w:rPr>
          <w:rFonts w:eastAsia="Montserrat" w:cs="Montserrat" w:ascii="Montserrat" w:hAnsi="Montserrat"/>
          <w:color w:val="464646"/>
          <w:sz w:val="22"/>
          <w:szCs w:val="22"/>
          <w:lang w:val="it-IT"/>
        </w:rPr>
        <w:t>AllegraMente</w:t>
      </w:r>
      <w:r>
        <w:rPr/>
        <w:br/>
      </w:r>
      <w:r>
        <w:rPr>
          <w:rFonts w:eastAsia="Montserrat" w:cs="Montserrat" w:ascii="Montserrat" w:hAnsi="Montserrat"/>
          <w:color w:val="464646"/>
          <w:sz w:val="22"/>
          <w:szCs w:val="22"/>
          <w:lang w:val="it-IT"/>
        </w:rPr>
        <w:t xml:space="preserve"> Via Gria 12 — Rivarolo Canavese (TO)</w:t>
      </w:r>
      <w:r>
        <w:rPr/>
        <w:br/>
      </w:r>
      <w:r>
        <w:rPr>
          <w:rFonts w:eastAsia="Montserrat" w:cs="Montserrat" w:ascii="Montserrat" w:hAnsi="Montserrat"/>
          <w:color w:val="464646"/>
          <w:sz w:val="22"/>
          <w:szCs w:val="22"/>
          <w:lang w:val="it-IT"/>
        </w:rPr>
        <w:t xml:space="preserve"> Telefono:</w:t>
      </w:r>
      <w:r>
        <w:rPr/>
        <w:br/>
      </w:r>
      <w:r>
        <w:rPr>
          <w:rFonts w:eastAsia="Montserrat" w:cs="Montserrat" w:ascii="Montserrat" w:hAnsi="Montserrat"/>
          <w:color w:val="464646"/>
          <w:sz w:val="22"/>
          <w:szCs w:val="22"/>
          <w:lang w:val="it-IT"/>
        </w:rPr>
        <w:t xml:space="preserve"> Email:</w:t>
      </w:r>
      <w:r>
        <w:rPr/>
        <w:br/>
      </w:r>
      <w:r>
        <w:rPr>
          <w:rFonts w:eastAsia="Montserrat" w:cs="Montserrat" w:ascii="Montserrat" w:hAnsi="Montserrat"/>
          <w:color w:val="464646"/>
          <w:sz w:val="22"/>
          <w:szCs w:val="22"/>
          <w:lang w:val="it-IT"/>
        </w:rPr>
        <w:t xml:space="preserve"> Sito web: www.casafamigliacanavese.com</w:t>
      </w:r>
    </w:p>
    <w:p>
      <w:pPr>
        <w:pStyle w:val="Normal"/>
        <w:spacing w:lineRule="auto" w:line="276" w:beforeAutospacing="0" w:before="220" w:afterAutospacing="0" w:after="198"/>
        <w:jc w:val="left"/>
        <w:rPr/>
      </w:pPr>
      <w:r>
        <w:rPr/>
      </w:r>
    </w:p>
    <w:p>
      <w:pPr>
        <w:pStyle w:val="Normal"/>
        <w:spacing w:lineRule="auto" w:line="276" w:beforeAutospacing="0" w:before="220" w:afterAutospacing="0" w:after="198"/>
        <w:jc w:val="left"/>
        <w:rPr/>
      </w:pPr>
      <w:r>
        <w:rPr/>
      </w:r>
    </w:p>
    <w:p>
      <w:pPr>
        <w:pStyle w:val="Normal"/>
        <w:widowControl/>
        <w:bidi w:val="0"/>
        <w:spacing w:lineRule="auto" w:line="278" w:before="0" w:after="160"/>
        <w:jc w:val="left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swiss"/>
    <w:pitch w:val="variable"/>
  </w:font>
  <w:font w:name="Liberation Sans">
    <w:altName w:val="Arial"/>
    <w:charset w:val="00"/>
    <w:family w:val="swiss"/>
    <w:pitch w:val="variable"/>
  </w:font>
  <w:font w:name="Montserrat">
    <w:charset w:val="00"/>
    <w:family w:val="roman"/>
    <w:pitch w:val="variable"/>
  </w:font>
  <w:font w:name="Calibri">
    <w:charset w:val="00"/>
    <w:family w:val="swiss"/>
    <w:pitch w:val="variable"/>
  </w:font>
  <w:font w:name="Aptos">
    <w:charset w:val="01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-"/>
      <w:lvlJc w:val="left"/>
      <w:pPr>
        <w:tabs>
          <w:tab w:val="num" w:pos="0"/>
        </w:tabs>
        <w:ind w:left="1068" w:hanging="360"/>
      </w:pPr>
      <w:rPr>
        <w:rFonts w:ascii="Aptos" w:hAnsi="Aptos" w:cs="Apto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78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0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2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6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38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28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-"/>
      <w:lvlJc w:val="left"/>
      <w:pPr>
        <w:tabs>
          <w:tab w:val="num" w:pos="0"/>
        </w:tabs>
        <w:ind w:left="1080" w:hanging="360"/>
      </w:pPr>
      <w:rPr>
        <w:rFonts w:ascii="Aptos" w:hAnsi="Aptos" w:cs="Apto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-"/>
      <w:lvlJc w:val="left"/>
      <w:pPr>
        <w:tabs>
          <w:tab w:val="num" w:pos="0"/>
        </w:tabs>
        <w:ind w:left="1068" w:hanging="360"/>
      </w:pPr>
      <w:rPr>
        <w:rFonts w:ascii="Aptos" w:hAnsi="Aptos" w:cs="Apto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78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0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2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6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38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28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ptos" w:hAnsi="Aptos" w:cs="Apto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ptos" w:hAnsi="Aptos" w:cs="Apto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ptos" w:hAnsi="Aptos" w:cs="Apto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ca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ca-E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ca-ES" w:eastAsia="en-US" w:bidi="ar-SA"/>
    </w:rPr>
  </w:style>
  <w:style w:type="paragraph" w:styleId="Heading2">
    <w:name w:val="heading 2"/>
    <w:basedOn w:val="Normal"/>
    <w:next w:val="Normal"/>
    <w:uiPriority w:val="9"/>
    <w:unhideWhenUsed/>
    <w:qFormat/>
    <w:rsid w:val="4218ad94"/>
    <w:pPr>
      <w:keepNext w:val="true"/>
      <w:keepLines/>
      <w:spacing w:before="160" w:after="80"/>
      <w:outlineLvl w:val="1"/>
    </w:pPr>
    <w:rPr>
      <w:rFonts w:ascii="Aptos Display" w:hAnsi="Aptos Display" w:eastAsia="" w:cs="" w:asciiTheme="majorAscii" w:cstheme="majorBidi" w:eastAsiaTheme="majorEastAsia" w:hAnsiTheme="majorAsci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4218ad94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34"/>
    <w:qFormat/>
    <w:rsid w:val="4218ad94"/>
    <w:pPr>
      <w:spacing w:before="0" w:after="160"/>
      <w:ind w:left="720"/>
      <w:contextualSpacing/>
    </w:pPr>
    <w:rPr/>
  </w:style>
  <w:style w:type="numbering" w:styleId="Nessunelenco" w:default="1">
    <w:name w:val="Nessun elenco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LibreOffice/25.2.7.2$Windows_X86_64 LibreOffice_project/5cbfd1ab6520636bb5f7b99185aa69bd7456825d</Application>
  <AppVersion>15.0000</AppVersion>
  <Pages>4</Pages>
  <Words>751</Words>
  <Characters>4576</Characters>
  <CharactersWithSpaces>5263</CharactersWithSpaces>
  <Paragraphs>80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2026-05-26T16:46:01Z</dcterms:created>
  <dc:creator>Cresto, Elena</dc:creator>
  <dc:description/>
  <dc:language>it-IT</dc:language>
  <cp:lastModifiedBy>Cresto, Elena</cp:lastModifiedBy>
  <dcterms:modified xsi:type="dcterms:W3CDTF">2026-05-26T17:07:00Z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