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F0" w:rsidRPr="004369F0" w:rsidRDefault="004369F0" w:rsidP="004369F0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C0504D" w:themeColor="accent2"/>
          <w:sz w:val="72"/>
          <w:szCs w:val="72"/>
        </w:rPr>
        <w:t>Tactic Board Editor</w:t>
      </w:r>
      <w:r w:rsidRPr="004369F0">
        <w:rPr>
          <w:rFonts w:ascii="Arial" w:hAnsi="Arial" w:cs="Arial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7675" cy="6529705"/>
            <wp:effectExtent l="19050" t="0" r="9525" b="0"/>
            <wp:wrapTopAndBottom/>
            <wp:docPr id="3" name="Grafik 2" descr="logo_rot 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rot Ko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7E2" w:rsidRPr="004369F0" w:rsidRDefault="004369F0" w:rsidP="004369F0">
      <w:pPr>
        <w:jc w:val="center"/>
        <w:rPr>
          <w:rFonts w:ascii="Arial" w:hAnsi="Arial" w:cs="Arial"/>
          <w:sz w:val="52"/>
          <w:szCs w:val="52"/>
        </w:rPr>
      </w:pPr>
      <w:r w:rsidRPr="004369F0">
        <w:rPr>
          <w:rFonts w:ascii="Arial" w:hAnsi="Arial" w:cs="Arial"/>
          <w:sz w:val="52"/>
          <w:szCs w:val="52"/>
        </w:rPr>
        <w:t>Funktionsübersicht und Hilfe</w:t>
      </w:r>
    </w:p>
    <w:p w:rsidR="004369F0" w:rsidRPr="004369F0" w:rsidRDefault="004369F0" w:rsidP="004369F0">
      <w:pPr>
        <w:jc w:val="center"/>
        <w:rPr>
          <w:rFonts w:ascii="Arial" w:hAnsi="Arial" w:cs="Arial"/>
          <w:color w:val="943634" w:themeColor="accent2" w:themeShade="BF"/>
        </w:rPr>
      </w:pPr>
    </w:p>
    <w:p w:rsidR="004369F0" w:rsidRPr="004369F0" w:rsidRDefault="004369F0" w:rsidP="004369F0">
      <w:pPr>
        <w:pStyle w:val="KeinLeerraum"/>
        <w:jc w:val="center"/>
        <w:rPr>
          <w:rFonts w:ascii="Arial" w:hAnsi="Arial" w:cs="Arial"/>
        </w:rPr>
      </w:pPr>
      <w:r w:rsidRPr="004369F0">
        <w:rPr>
          <w:rFonts w:ascii="Arial" w:hAnsi="Arial" w:cs="Arial"/>
          <w:b/>
        </w:rPr>
        <w:t>Projektteam</w:t>
      </w:r>
      <w:r w:rsidRPr="004369F0">
        <w:rPr>
          <w:rFonts w:ascii="Arial" w:hAnsi="Arial" w:cs="Arial"/>
        </w:rPr>
        <w:t>:</w:t>
      </w:r>
    </w:p>
    <w:p w:rsidR="004369F0" w:rsidRDefault="004369F0" w:rsidP="004369F0">
      <w:pPr>
        <w:pStyle w:val="KeinLeerraum"/>
        <w:jc w:val="center"/>
        <w:rPr>
          <w:rFonts w:ascii="Arial" w:hAnsi="Arial" w:cs="Arial"/>
        </w:rPr>
      </w:pPr>
      <w:r w:rsidRPr="004369F0">
        <w:rPr>
          <w:rFonts w:ascii="Arial" w:hAnsi="Arial" w:cs="Arial"/>
        </w:rPr>
        <w:t>Ramon Zumstein, David Meier, Lars Schnyder, Rosmarie Wysseier</w:t>
      </w:r>
    </w:p>
    <w:p w:rsidR="004369F0" w:rsidRDefault="004369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84863799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0"/>
          <w:szCs w:val="20"/>
          <w:lang w:val="de-DE"/>
        </w:rPr>
      </w:sdtEndPr>
      <w:sdtContent>
        <w:p w:rsidR="004369F0" w:rsidRDefault="004369F0">
          <w:pPr>
            <w:pStyle w:val="Inhaltsverzeichnisberschrift"/>
          </w:pPr>
          <w:r>
            <w:t>Inhalt</w:t>
          </w:r>
        </w:p>
        <w:p w:rsidR="008235D4" w:rsidRDefault="004369F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171432522" w:history="1">
            <w:r w:rsidR="008235D4" w:rsidRPr="00273DDE">
              <w:rPr>
                <w:rStyle w:val="Hyperlink"/>
                <w:noProof/>
              </w:rPr>
              <w:t>Systemanforderungen</w:t>
            </w:r>
            <w:r w:rsidR="008235D4">
              <w:rPr>
                <w:noProof/>
                <w:webHidden/>
              </w:rPr>
              <w:tab/>
            </w:r>
            <w:r w:rsidR="008235D4">
              <w:rPr>
                <w:noProof/>
                <w:webHidden/>
              </w:rPr>
              <w:fldChar w:fldCharType="begin"/>
            </w:r>
            <w:r w:rsidR="008235D4">
              <w:rPr>
                <w:noProof/>
                <w:webHidden/>
              </w:rPr>
              <w:instrText xml:space="preserve"> PAGEREF _Toc171432522 \h </w:instrText>
            </w:r>
            <w:r w:rsidR="008235D4">
              <w:rPr>
                <w:noProof/>
                <w:webHidden/>
              </w:rPr>
            </w:r>
            <w:r w:rsidR="008235D4">
              <w:rPr>
                <w:noProof/>
                <w:webHidden/>
              </w:rPr>
              <w:fldChar w:fldCharType="separate"/>
            </w:r>
            <w:r w:rsidR="008235D4">
              <w:rPr>
                <w:noProof/>
                <w:webHidden/>
              </w:rPr>
              <w:t>4</w:t>
            </w:r>
            <w:r w:rsidR="008235D4"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3" w:history="1">
            <w:r w:rsidRPr="00273DDE">
              <w:rPr>
                <w:rStyle w:val="Hyperlink"/>
                <w:noProof/>
                <w:lang w:val="de-CH"/>
              </w:rPr>
              <w:t>TBE installieren und erstmals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4" w:history="1">
            <w:r w:rsidRPr="00273DDE">
              <w:rPr>
                <w:rStyle w:val="Hyperlink"/>
                <w:noProof/>
                <w:lang w:val="de-DE"/>
              </w:rPr>
              <w:t>Welcome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5" w:history="1">
            <w:r w:rsidRPr="00273DDE">
              <w:rPr>
                <w:rStyle w:val="Hyperlink"/>
                <w:noProof/>
                <w:lang w:val="de-DE"/>
              </w:rPr>
              <w:t>Vorhandene Dateien 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6" w:history="1">
            <w:r w:rsidRPr="00273DDE">
              <w:rPr>
                <w:rStyle w:val="Hyperlink"/>
                <w:noProof/>
                <w:lang w:val="de-DE"/>
              </w:rPr>
              <w:t>Neue Datei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7" w:history="1">
            <w:r w:rsidRPr="00273DDE">
              <w:rPr>
                <w:rStyle w:val="Hyperlink"/>
                <w:noProof/>
                <w:lang w:val="de-DE"/>
              </w:rPr>
              <w:t>Menu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8" w:history="1">
            <w:r w:rsidRPr="00273DDE">
              <w:rPr>
                <w:rStyle w:val="Hyperlink"/>
                <w:noProof/>
                <w:lang w:val="de-DE"/>
              </w:rPr>
              <w:t>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29" w:history="1">
            <w:r w:rsidRPr="00273DDE">
              <w:rPr>
                <w:rStyle w:val="Hyperlink"/>
                <w:noProof/>
                <w:lang w:val="de-DE"/>
              </w:rPr>
              <w:t>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0" w:history="1">
            <w:r w:rsidRPr="00273DDE">
              <w:rPr>
                <w:rStyle w:val="Hyperlink"/>
                <w:noProof/>
                <w:lang w:val="de-DE"/>
              </w:rPr>
              <w:t>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1" w:history="1">
            <w:r w:rsidRPr="00273DDE">
              <w:rPr>
                <w:rStyle w:val="Hyperlink"/>
                <w:noProof/>
                <w:lang w:val="de-DE"/>
              </w:rPr>
              <w:t>Speichern 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2" w:history="1">
            <w:r w:rsidRPr="00273DDE">
              <w:rPr>
                <w:rStyle w:val="Hyperlink"/>
                <w:noProof/>
                <w:lang w:val="de-DE"/>
              </w:rPr>
              <w:t>Share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3" w:history="1">
            <w:r w:rsidRPr="00273DDE">
              <w:rPr>
                <w:rStyle w:val="Hyperlink"/>
                <w:noProof/>
                <w:lang w:val="de-DE"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4" w:history="1">
            <w:r w:rsidRPr="00273DDE">
              <w:rPr>
                <w:rStyle w:val="Hyperlink"/>
                <w:noProof/>
                <w:lang w:val="de-DE"/>
              </w:rPr>
              <w:t>Drucken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5" w:history="1">
            <w:r w:rsidRPr="00273DDE">
              <w:rPr>
                <w:rStyle w:val="Hyperlink"/>
                <w:noProof/>
                <w:lang w:val="de-DE"/>
              </w:rPr>
              <w:t>Druckvorschau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6" w:history="1">
            <w:r w:rsidRPr="00273DDE">
              <w:rPr>
                <w:rStyle w:val="Hyperlink"/>
                <w:noProof/>
                <w:lang w:val="de-DE"/>
              </w:rPr>
              <w:t>Schliessen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7" w:history="1">
            <w:r w:rsidRPr="00273DDE">
              <w:rPr>
                <w:rStyle w:val="Hyperlink"/>
                <w:noProof/>
                <w:lang w:val="de-DE"/>
              </w:rPr>
              <w:t>TBE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8" w:history="1">
            <w:r w:rsidRPr="00273DDE">
              <w:rPr>
                <w:rStyle w:val="Hyperlink"/>
                <w:noProof/>
                <w:lang w:val="de-DE"/>
              </w:rPr>
              <w:t>Menu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39" w:history="1">
            <w:r w:rsidRPr="00273DDE">
              <w:rPr>
                <w:rStyle w:val="Hyperlink"/>
                <w:noProof/>
                <w:lang w:val="de-DE"/>
              </w:rPr>
              <w:t>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0" w:history="1">
            <w:r w:rsidRPr="00273DDE">
              <w:rPr>
                <w:rStyle w:val="Hyperlink"/>
                <w:noProof/>
                <w:lang w:val="de-DE"/>
              </w:rPr>
              <w:t>Ausschneiden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1" w:history="1">
            <w:r w:rsidRPr="00273DDE">
              <w:rPr>
                <w:rStyle w:val="Hyperlink"/>
                <w:noProof/>
                <w:lang w:val="de-DE"/>
              </w:rPr>
              <w:t>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2" w:history="1">
            <w:r w:rsidRPr="00273DDE">
              <w:rPr>
                <w:rStyle w:val="Hyperlink"/>
                <w:noProof/>
                <w:lang w:val="de-DE"/>
              </w:rPr>
              <w:t>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3" w:history="1">
            <w:r w:rsidRPr="00273DDE">
              <w:rPr>
                <w:rStyle w:val="Hyperlink"/>
                <w:noProof/>
                <w:lang w:val="de-DE"/>
              </w:rPr>
              <w:t>Alles ausschneiden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4" w:history="1">
            <w:r w:rsidRPr="00273DDE">
              <w:rPr>
                <w:rStyle w:val="Hyperlink"/>
                <w:noProof/>
                <w:lang w:val="de-DE"/>
              </w:rPr>
              <w:t>Rückgängig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5" w:history="1">
            <w:r w:rsidRPr="00273DDE">
              <w:rPr>
                <w:rStyle w:val="Hyperlink"/>
                <w:noProof/>
                <w:lang w:val="de-DE"/>
              </w:rPr>
              <w:t>Wiederherstellen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6" w:history="1">
            <w:r w:rsidRPr="00273DDE">
              <w:rPr>
                <w:rStyle w:val="Hyperlink"/>
                <w:noProof/>
                <w:lang w:val="de-DE"/>
              </w:rPr>
              <w:t>Punkt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7" w:history="1">
            <w:r w:rsidRPr="00273DDE">
              <w:rPr>
                <w:rStyle w:val="Hyperlink"/>
                <w:noProof/>
                <w:lang w:val="de-DE"/>
              </w:rPr>
              <w:t>Punkt 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8" w:history="1">
            <w:r w:rsidRPr="00273DDE">
              <w:rPr>
                <w:rStyle w:val="Hyperlink"/>
                <w:noProof/>
                <w:lang w:val="de-DE"/>
              </w:rPr>
              <w:t>Menu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49" w:history="1">
            <w:r w:rsidRPr="00273DDE">
              <w:rPr>
                <w:rStyle w:val="Hyperlink"/>
                <w:noProof/>
                <w:lang w:val="de-DE"/>
              </w:rPr>
              <w:t>Spielfeld wechseln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0" w:history="1">
            <w:r w:rsidRPr="00273DDE">
              <w:rPr>
                <w:rStyle w:val="Hyperlink"/>
                <w:noProof/>
                <w:lang w:val="de-DE"/>
              </w:rPr>
              <w:t>Alles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1" w:history="1">
            <w:r w:rsidRPr="00273DDE">
              <w:rPr>
                <w:rStyle w:val="Hyperlink"/>
                <w:noProof/>
                <w:lang w:val="de-DE"/>
              </w:rPr>
              <w:t>Menu 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2" w:history="1">
            <w:r w:rsidRPr="00273DDE">
              <w:rPr>
                <w:rStyle w:val="Hyperlink"/>
                <w:noProof/>
                <w:lang w:val="de-DE"/>
              </w:rPr>
              <w:t>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3" w:history="1">
            <w:r w:rsidRPr="00273DDE">
              <w:rPr>
                <w:rStyle w:val="Hyperlink"/>
                <w:noProof/>
                <w:lang w:val="de-DE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4" w:history="1">
            <w:r w:rsidRPr="00273DDE">
              <w:rPr>
                <w:rStyle w:val="Hyperlink"/>
                <w:noProof/>
                <w:lang w:val="de-DE"/>
              </w:rPr>
              <w:t>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5" w:history="1">
            <w:r w:rsidRPr="00273DDE">
              <w:rPr>
                <w:rStyle w:val="Hyperlink"/>
                <w:noProof/>
                <w:lang w:val="de-DE"/>
              </w:rPr>
              <w:t>Menu TBE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6" w:history="1">
            <w:r w:rsidRPr="00273DDE">
              <w:rPr>
                <w:rStyle w:val="Hyperlink"/>
                <w:noProof/>
                <w:lang w:val="de-DE"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7" w:history="1">
            <w:r w:rsidRPr="00273DDE">
              <w:rPr>
                <w:rStyle w:val="Hyperlink"/>
                <w:noProof/>
                <w:lang w:val="de-DE"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8" w:history="1">
            <w:r w:rsidRPr="00273DDE">
              <w:rPr>
                <w:rStyle w:val="Hyperlink"/>
                <w:noProof/>
                <w:lang w:val="de-DE"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59" w:history="1">
            <w:r w:rsidRPr="00273DDE">
              <w:rPr>
                <w:rStyle w:val="Hyperlink"/>
                <w:noProof/>
                <w:lang w:val="de-DE"/>
              </w:rPr>
              <w:t>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0" w:history="1">
            <w:r w:rsidRPr="00273DDE">
              <w:rPr>
                <w:rStyle w:val="Hyperlink"/>
                <w:noProof/>
                <w:lang w:val="de-DE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1" w:history="1">
            <w:r w:rsidRPr="00273DDE">
              <w:rPr>
                <w:rStyle w:val="Hyperlink"/>
                <w:noProof/>
                <w:lang w:val="de-DE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2" w:history="1">
            <w:r w:rsidRPr="00273DDE">
              <w:rPr>
                <w:rStyle w:val="Hyperlink"/>
                <w:noProof/>
                <w:lang w:val="de-DE"/>
              </w:rPr>
              <w:t>Symbole zeichnen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3" w:history="1">
            <w:r w:rsidRPr="00273DDE">
              <w:rPr>
                <w:rStyle w:val="Hyperlink"/>
                <w:noProof/>
                <w:lang w:val="de-DE"/>
              </w:rPr>
              <w:t>Symbole verschieben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4" w:history="1">
            <w:r w:rsidRPr="00273DDE">
              <w:rPr>
                <w:rStyle w:val="Hyperlink"/>
                <w:noProof/>
                <w:lang w:val="de-DE"/>
              </w:rPr>
              <w:t>Symbole skalieren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5" w:history="1">
            <w:r w:rsidRPr="00273DDE">
              <w:rPr>
                <w:rStyle w:val="Hyperlink"/>
                <w:noProof/>
                <w:lang w:val="de-DE"/>
              </w:rPr>
              <w:t>Symbole rotieren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6" w:history="1">
            <w:r w:rsidRPr="00273DDE">
              <w:rPr>
                <w:rStyle w:val="Hyperlink"/>
                <w:noProof/>
                <w:lang w:val="de-DE"/>
              </w:rPr>
              <w:t>Pfeile zeichnen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7" w:history="1">
            <w:r w:rsidRPr="00273DDE">
              <w:rPr>
                <w:rStyle w:val="Hyperlink"/>
                <w:noProof/>
                <w:lang w:val="de-DE"/>
              </w:rPr>
              <w:t>Punkte hinzufügen und 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8" w:history="1">
            <w:r w:rsidRPr="00273DDE">
              <w:rPr>
                <w:rStyle w:val="Hyperlink"/>
                <w:noProof/>
                <w:lang w:val="de-DE"/>
              </w:rPr>
              <w:t>Texte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5D4" w:rsidRDefault="008235D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CH" w:eastAsia="de-CH" w:bidi="ar-SA"/>
            </w:rPr>
          </w:pPr>
          <w:hyperlink w:anchor="_Toc171432569" w:history="1">
            <w:r w:rsidRPr="00273DDE">
              <w:rPr>
                <w:rStyle w:val="Hyperlink"/>
                <w:noProof/>
                <w:lang w:val="de-DE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9F0" w:rsidRDefault="004369F0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4369F0" w:rsidRDefault="004369F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:rsidR="008235D4" w:rsidRPr="008235D4" w:rsidRDefault="008235D4" w:rsidP="008235D4">
      <w:pPr>
        <w:pStyle w:val="berschrift1"/>
      </w:pPr>
      <w:bookmarkStart w:id="0" w:name="_Toc171432522"/>
      <w:r>
        <w:lastRenderedPageBreak/>
        <w:t>Systemanforderungen</w:t>
      </w:r>
      <w:bookmarkEnd w:id="0"/>
    </w:p>
    <w:p w:rsidR="004369F0" w:rsidRPr="008235D4" w:rsidRDefault="004369F0" w:rsidP="008235D4">
      <w:pPr>
        <w:pStyle w:val="berschrift1"/>
        <w:rPr>
          <w:lang w:val="de-CH"/>
        </w:rPr>
      </w:pPr>
      <w:bookmarkStart w:id="1" w:name="_Toc171432523"/>
      <w:r w:rsidRPr="00BE4F78">
        <w:rPr>
          <w:lang w:val="de-CH"/>
        </w:rPr>
        <w:t xml:space="preserve">TBE </w:t>
      </w:r>
      <w:r w:rsidR="00B9150A">
        <w:rPr>
          <w:lang w:val="de-CH"/>
        </w:rPr>
        <w:t xml:space="preserve">installieren und erstmals </w:t>
      </w:r>
      <w:r w:rsidRPr="00BE4F78">
        <w:rPr>
          <w:lang w:val="de-CH"/>
        </w:rPr>
        <w:t>starten</w:t>
      </w:r>
      <w:bookmarkEnd w:id="1"/>
    </w:p>
    <w:p w:rsidR="00B9150A" w:rsidRDefault="00B9150A" w:rsidP="00B9150A">
      <w:pPr>
        <w:pStyle w:val="berschrift1"/>
        <w:rPr>
          <w:lang w:val="de-DE"/>
        </w:rPr>
      </w:pPr>
      <w:bookmarkStart w:id="2" w:name="_Toc171432524"/>
      <w:r>
        <w:rPr>
          <w:lang w:val="de-DE"/>
        </w:rPr>
        <w:t>Welcome View</w:t>
      </w:r>
      <w:bookmarkEnd w:id="2"/>
    </w:p>
    <w:p w:rsidR="00B9150A" w:rsidRDefault="00B9150A" w:rsidP="00B9150A">
      <w:pPr>
        <w:pStyle w:val="berschrift2"/>
        <w:rPr>
          <w:lang w:val="de-DE"/>
        </w:rPr>
      </w:pPr>
      <w:bookmarkStart w:id="3" w:name="_Toc171432525"/>
      <w:r>
        <w:rPr>
          <w:lang w:val="de-DE"/>
        </w:rPr>
        <w:t>Vorhandene Dateien öffnen</w:t>
      </w:r>
      <w:bookmarkEnd w:id="3"/>
    </w:p>
    <w:p w:rsidR="00B9150A" w:rsidRDefault="00B9150A" w:rsidP="008235D4">
      <w:pPr>
        <w:pStyle w:val="berschrift2"/>
        <w:rPr>
          <w:lang w:val="de-DE"/>
        </w:rPr>
      </w:pPr>
      <w:bookmarkStart w:id="4" w:name="_Toc171432526"/>
      <w:r>
        <w:rPr>
          <w:lang w:val="de-DE"/>
        </w:rPr>
        <w:t>Neue Datei erstellen</w:t>
      </w:r>
      <w:bookmarkEnd w:id="4"/>
    </w:p>
    <w:p w:rsidR="00B9150A" w:rsidRPr="00B9150A" w:rsidRDefault="00B9150A" w:rsidP="00B9150A">
      <w:pPr>
        <w:pStyle w:val="berschrift1"/>
        <w:rPr>
          <w:lang w:val="de-DE"/>
        </w:rPr>
      </w:pPr>
      <w:bookmarkStart w:id="5" w:name="_Toc171432527"/>
      <w:r>
        <w:rPr>
          <w:lang w:val="de-DE"/>
        </w:rPr>
        <w:t>Menu Datei</w:t>
      </w:r>
      <w:bookmarkEnd w:id="5"/>
    </w:p>
    <w:p w:rsidR="00BE4F78" w:rsidRDefault="00BE4F78" w:rsidP="00B9150A">
      <w:pPr>
        <w:pStyle w:val="berschrift2"/>
        <w:rPr>
          <w:lang w:val="de-DE"/>
        </w:rPr>
      </w:pPr>
      <w:bookmarkStart w:id="6" w:name="_Toc171432528"/>
      <w:r>
        <w:rPr>
          <w:lang w:val="de-DE"/>
        </w:rPr>
        <w:t>Neu</w:t>
      </w:r>
      <w:bookmarkEnd w:id="6"/>
    </w:p>
    <w:p w:rsidR="00B9150A" w:rsidRDefault="00B9150A" w:rsidP="00B9150A">
      <w:pPr>
        <w:pStyle w:val="berschrift2"/>
        <w:rPr>
          <w:lang w:val="de-DE"/>
        </w:rPr>
      </w:pPr>
      <w:bookmarkStart w:id="7" w:name="_Toc171432529"/>
      <w:r>
        <w:rPr>
          <w:lang w:val="de-DE"/>
        </w:rPr>
        <w:t>Öffnen</w:t>
      </w:r>
      <w:bookmarkEnd w:id="7"/>
    </w:p>
    <w:p w:rsidR="00B9150A" w:rsidRDefault="00B9150A" w:rsidP="00B9150A">
      <w:pPr>
        <w:pStyle w:val="berschrift2"/>
        <w:rPr>
          <w:lang w:val="de-DE"/>
        </w:rPr>
      </w:pPr>
      <w:bookmarkStart w:id="8" w:name="_Toc171432530"/>
      <w:r>
        <w:rPr>
          <w:lang w:val="de-DE"/>
        </w:rPr>
        <w:t>Speichern</w:t>
      </w:r>
      <w:bookmarkEnd w:id="8"/>
    </w:p>
    <w:p w:rsidR="00B9150A" w:rsidRDefault="00B9150A" w:rsidP="00B9150A">
      <w:pPr>
        <w:pStyle w:val="berschrift2"/>
        <w:rPr>
          <w:lang w:val="de-DE"/>
        </w:rPr>
      </w:pPr>
      <w:bookmarkStart w:id="9" w:name="_Toc171432531"/>
      <w:r>
        <w:rPr>
          <w:lang w:val="de-DE"/>
        </w:rPr>
        <w:t>Speichern als</w:t>
      </w:r>
      <w:bookmarkEnd w:id="9"/>
    </w:p>
    <w:p w:rsidR="00B9150A" w:rsidRDefault="00B9150A" w:rsidP="00B9150A">
      <w:pPr>
        <w:pStyle w:val="berschrift2"/>
        <w:rPr>
          <w:lang w:val="de-DE"/>
        </w:rPr>
      </w:pPr>
      <w:bookmarkStart w:id="10" w:name="_Toc171432532"/>
      <w:r>
        <w:rPr>
          <w:lang w:val="de-DE"/>
        </w:rPr>
        <w:t>Share Board</w:t>
      </w:r>
      <w:bookmarkEnd w:id="10"/>
    </w:p>
    <w:p w:rsidR="00B9150A" w:rsidRDefault="00B9150A" w:rsidP="00B9150A">
      <w:pPr>
        <w:pStyle w:val="berschrift2"/>
        <w:rPr>
          <w:lang w:val="de-DE"/>
        </w:rPr>
      </w:pPr>
      <w:bookmarkStart w:id="11" w:name="_Toc171432533"/>
      <w:r>
        <w:rPr>
          <w:lang w:val="de-DE"/>
        </w:rPr>
        <w:t>Export</w:t>
      </w:r>
      <w:bookmarkEnd w:id="11"/>
    </w:p>
    <w:p w:rsidR="00B9150A" w:rsidRDefault="00B9150A" w:rsidP="00B9150A">
      <w:pPr>
        <w:pStyle w:val="berschrift2"/>
        <w:rPr>
          <w:lang w:val="de-DE"/>
        </w:rPr>
      </w:pPr>
      <w:bookmarkStart w:id="12" w:name="_Toc171432534"/>
      <w:r>
        <w:rPr>
          <w:lang w:val="de-DE"/>
        </w:rPr>
        <w:t>Drucken</w:t>
      </w:r>
      <w:bookmarkEnd w:id="12"/>
    </w:p>
    <w:p w:rsidR="00B9150A" w:rsidRDefault="00B9150A" w:rsidP="00B9150A">
      <w:pPr>
        <w:pStyle w:val="berschrift2"/>
        <w:rPr>
          <w:lang w:val="de-DE"/>
        </w:rPr>
      </w:pPr>
      <w:bookmarkStart w:id="13" w:name="_Toc171432535"/>
      <w:r>
        <w:rPr>
          <w:lang w:val="de-DE"/>
        </w:rPr>
        <w:t>Druckvorschau</w:t>
      </w:r>
      <w:bookmarkEnd w:id="13"/>
    </w:p>
    <w:p w:rsidR="00B9150A" w:rsidRDefault="00B9150A" w:rsidP="00B9150A">
      <w:pPr>
        <w:pStyle w:val="berschrift2"/>
        <w:rPr>
          <w:lang w:val="de-DE"/>
        </w:rPr>
      </w:pPr>
      <w:bookmarkStart w:id="14" w:name="_Toc171432536"/>
      <w:r>
        <w:rPr>
          <w:lang w:val="de-DE"/>
        </w:rPr>
        <w:t>Schliessen</w:t>
      </w:r>
      <w:bookmarkEnd w:id="14"/>
    </w:p>
    <w:p w:rsidR="00B9150A" w:rsidRDefault="00B9150A" w:rsidP="008235D4">
      <w:pPr>
        <w:pStyle w:val="berschrift2"/>
        <w:rPr>
          <w:lang w:val="de-DE"/>
        </w:rPr>
      </w:pPr>
      <w:bookmarkStart w:id="15" w:name="_Toc171432537"/>
      <w:r>
        <w:rPr>
          <w:lang w:val="de-DE"/>
        </w:rPr>
        <w:t>TBE beenden</w:t>
      </w:r>
      <w:bookmarkEnd w:id="15"/>
    </w:p>
    <w:p w:rsidR="00B9150A" w:rsidRDefault="00B9150A" w:rsidP="00B9150A">
      <w:pPr>
        <w:pStyle w:val="berschrift1"/>
        <w:rPr>
          <w:lang w:val="de-DE"/>
        </w:rPr>
      </w:pPr>
      <w:bookmarkStart w:id="16" w:name="_Toc171432538"/>
      <w:r>
        <w:rPr>
          <w:lang w:val="de-DE"/>
        </w:rPr>
        <w:t>Menu Bearbeiten</w:t>
      </w:r>
      <w:bookmarkEnd w:id="16"/>
    </w:p>
    <w:p w:rsidR="00B9150A" w:rsidRDefault="00B9150A" w:rsidP="00B9150A">
      <w:pPr>
        <w:pStyle w:val="berschrift2"/>
        <w:rPr>
          <w:lang w:val="de-DE"/>
        </w:rPr>
      </w:pPr>
      <w:bookmarkStart w:id="17" w:name="_Toc171432539"/>
      <w:r>
        <w:rPr>
          <w:lang w:val="de-DE"/>
        </w:rPr>
        <w:t>Löschen</w:t>
      </w:r>
      <w:bookmarkEnd w:id="17"/>
    </w:p>
    <w:p w:rsidR="00B9150A" w:rsidRDefault="00B9150A" w:rsidP="00B9150A">
      <w:pPr>
        <w:pStyle w:val="berschrift2"/>
        <w:rPr>
          <w:lang w:val="de-DE"/>
        </w:rPr>
      </w:pPr>
      <w:bookmarkStart w:id="18" w:name="_Toc171432540"/>
      <w:r>
        <w:rPr>
          <w:lang w:val="de-DE"/>
        </w:rPr>
        <w:t>Ausschneiden</w:t>
      </w:r>
      <w:bookmarkEnd w:id="18"/>
    </w:p>
    <w:p w:rsidR="00B9150A" w:rsidRDefault="00B9150A" w:rsidP="00B9150A">
      <w:pPr>
        <w:pStyle w:val="berschrift2"/>
        <w:rPr>
          <w:lang w:val="de-DE"/>
        </w:rPr>
      </w:pPr>
      <w:bookmarkStart w:id="19" w:name="_Toc171432541"/>
      <w:r>
        <w:rPr>
          <w:lang w:val="de-DE"/>
        </w:rPr>
        <w:t>Kopieren</w:t>
      </w:r>
      <w:bookmarkEnd w:id="19"/>
    </w:p>
    <w:p w:rsidR="00B9150A" w:rsidRDefault="00B9150A" w:rsidP="00B9150A">
      <w:pPr>
        <w:pStyle w:val="berschrift2"/>
        <w:rPr>
          <w:lang w:val="de-DE"/>
        </w:rPr>
      </w:pPr>
      <w:bookmarkStart w:id="20" w:name="_Toc171432542"/>
      <w:r>
        <w:rPr>
          <w:lang w:val="de-DE"/>
        </w:rPr>
        <w:t>Einfügen</w:t>
      </w:r>
      <w:bookmarkEnd w:id="20"/>
    </w:p>
    <w:p w:rsidR="00B9150A" w:rsidRDefault="00B9150A" w:rsidP="00B9150A">
      <w:pPr>
        <w:pStyle w:val="berschrift2"/>
        <w:rPr>
          <w:lang w:val="de-DE"/>
        </w:rPr>
      </w:pPr>
      <w:bookmarkStart w:id="21" w:name="_Toc171432543"/>
      <w:r>
        <w:rPr>
          <w:lang w:val="de-DE"/>
        </w:rPr>
        <w:lastRenderedPageBreak/>
        <w:t>Alles ausschneiden</w:t>
      </w:r>
      <w:bookmarkEnd w:id="21"/>
    </w:p>
    <w:p w:rsidR="00B9150A" w:rsidRDefault="00FC6138" w:rsidP="00B9150A">
      <w:pPr>
        <w:pStyle w:val="berschrift2"/>
        <w:rPr>
          <w:lang w:val="de-DE"/>
        </w:rPr>
      </w:pPr>
      <w:bookmarkStart w:id="22" w:name="_Toc171432544"/>
      <w:r>
        <w:rPr>
          <w:lang w:val="de-DE"/>
        </w:rPr>
        <w:t>Rückgängi</w:t>
      </w:r>
      <w:r w:rsidR="00B9150A">
        <w:rPr>
          <w:lang w:val="de-DE"/>
        </w:rPr>
        <w:t>g</w:t>
      </w:r>
      <w:bookmarkEnd w:id="22"/>
    </w:p>
    <w:p w:rsidR="00B9150A" w:rsidRDefault="00B9150A" w:rsidP="00B9150A">
      <w:pPr>
        <w:pStyle w:val="berschrift2"/>
        <w:rPr>
          <w:lang w:val="de-DE"/>
        </w:rPr>
      </w:pPr>
      <w:bookmarkStart w:id="23" w:name="_Toc171432545"/>
      <w:r>
        <w:rPr>
          <w:lang w:val="de-DE"/>
        </w:rPr>
        <w:t>Wiederherstellen</w:t>
      </w:r>
      <w:bookmarkEnd w:id="23"/>
    </w:p>
    <w:p w:rsidR="00B9150A" w:rsidRDefault="00B9150A" w:rsidP="00B9150A">
      <w:pPr>
        <w:pStyle w:val="berschrift2"/>
        <w:rPr>
          <w:lang w:val="de-DE"/>
        </w:rPr>
      </w:pPr>
      <w:bookmarkStart w:id="24" w:name="_Toc171432546"/>
      <w:r>
        <w:rPr>
          <w:lang w:val="de-DE"/>
        </w:rPr>
        <w:t>Punkt hinzufügen</w:t>
      </w:r>
      <w:bookmarkEnd w:id="24"/>
    </w:p>
    <w:p w:rsidR="00B9150A" w:rsidRDefault="00B9150A" w:rsidP="00B9150A">
      <w:pPr>
        <w:pStyle w:val="berschrift2"/>
        <w:rPr>
          <w:lang w:val="de-DE"/>
        </w:rPr>
      </w:pPr>
      <w:bookmarkStart w:id="25" w:name="_Toc171432547"/>
      <w:r>
        <w:rPr>
          <w:lang w:val="de-DE"/>
        </w:rPr>
        <w:t>Punkt entfernen</w:t>
      </w:r>
      <w:bookmarkEnd w:id="25"/>
    </w:p>
    <w:p w:rsidR="00B9150A" w:rsidRDefault="00B9150A" w:rsidP="00B9150A">
      <w:pPr>
        <w:pStyle w:val="berschrift1"/>
        <w:rPr>
          <w:lang w:val="de-DE"/>
        </w:rPr>
      </w:pPr>
      <w:bookmarkStart w:id="26" w:name="_Toc171432548"/>
      <w:r>
        <w:rPr>
          <w:lang w:val="de-DE"/>
        </w:rPr>
        <w:t>Menu Board</w:t>
      </w:r>
      <w:bookmarkEnd w:id="26"/>
    </w:p>
    <w:p w:rsidR="00B9150A" w:rsidRDefault="00B9150A" w:rsidP="00B9150A">
      <w:pPr>
        <w:pStyle w:val="berschrift2"/>
        <w:rPr>
          <w:lang w:val="de-DE"/>
        </w:rPr>
      </w:pPr>
      <w:bookmarkStart w:id="27" w:name="_Toc171432549"/>
      <w:r>
        <w:rPr>
          <w:lang w:val="de-DE"/>
        </w:rPr>
        <w:t>Spielfeld wechseln</w:t>
      </w:r>
      <w:bookmarkEnd w:id="27"/>
    </w:p>
    <w:p w:rsidR="00B9150A" w:rsidRDefault="00B9150A" w:rsidP="00B9150A">
      <w:pPr>
        <w:pStyle w:val="berschrift2"/>
        <w:rPr>
          <w:lang w:val="de-DE"/>
        </w:rPr>
      </w:pPr>
      <w:bookmarkStart w:id="28" w:name="_Toc171432550"/>
      <w:r>
        <w:rPr>
          <w:lang w:val="de-DE"/>
        </w:rPr>
        <w:t>Alles löschen</w:t>
      </w:r>
      <w:bookmarkEnd w:id="28"/>
    </w:p>
    <w:p w:rsidR="00B9150A" w:rsidRDefault="00B9150A" w:rsidP="00B9150A">
      <w:pPr>
        <w:pStyle w:val="berschrift1"/>
        <w:rPr>
          <w:lang w:val="de-DE"/>
        </w:rPr>
      </w:pPr>
      <w:bookmarkStart w:id="29" w:name="_Toc171432551"/>
      <w:r>
        <w:rPr>
          <w:lang w:val="de-DE"/>
        </w:rPr>
        <w:t>Menu Ansicht</w:t>
      </w:r>
      <w:bookmarkEnd w:id="29"/>
    </w:p>
    <w:p w:rsidR="00B9150A" w:rsidRDefault="00BA33B6" w:rsidP="00BA33B6">
      <w:pPr>
        <w:pStyle w:val="berschrift2"/>
        <w:rPr>
          <w:lang w:val="de-DE"/>
        </w:rPr>
      </w:pPr>
      <w:bookmarkStart w:id="30" w:name="_Toc171432552"/>
      <w:r>
        <w:rPr>
          <w:lang w:val="de-DE"/>
        </w:rPr>
        <w:t>Toolbar</w:t>
      </w:r>
      <w:bookmarkEnd w:id="30"/>
    </w:p>
    <w:p w:rsidR="00BA33B6" w:rsidRDefault="00BA33B6" w:rsidP="00BA33B6">
      <w:pPr>
        <w:pStyle w:val="berschrift2"/>
        <w:rPr>
          <w:lang w:val="de-DE"/>
        </w:rPr>
      </w:pPr>
      <w:bookmarkStart w:id="31" w:name="_Toc171432553"/>
      <w:r>
        <w:rPr>
          <w:lang w:val="de-DE"/>
        </w:rPr>
        <w:t>Attribute</w:t>
      </w:r>
      <w:bookmarkEnd w:id="31"/>
    </w:p>
    <w:p w:rsidR="00BA33B6" w:rsidRPr="00BA33B6" w:rsidRDefault="00BA33B6" w:rsidP="00BA33B6">
      <w:pPr>
        <w:pStyle w:val="berschrift2"/>
        <w:rPr>
          <w:lang w:val="de-DE"/>
        </w:rPr>
      </w:pPr>
      <w:bookmarkStart w:id="32" w:name="_Toc171432554"/>
      <w:r>
        <w:rPr>
          <w:lang w:val="de-DE"/>
        </w:rPr>
        <w:t>Legende</w:t>
      </w:r>
      <w:bookmarkEnd w:id="32"/>
    </w:p>
    <w:p w:rsidR="00B9150A" w:rsidRDefault="00BA33B6" w:rsidP="00BA33B6">
      <w:pPr>
        <w:pStyle w:val="berschrift1"/>
        <w:rPr>
          <w:lang w:val="de-DE"/>
        </w:rPr>
      </w:pPr>
      <w:bookmarkStart w:id="33" w:name="_Toc171432555"/>
      <w:r>
        <w:rPr>
          <w:lang w:val="de-DE"/>
        </w:rPr>
        <w:t>Menu TBE</w:t>
      </w:r>
      <w:bookmarkEnd w:id="33"/>
    </w:p>
    <w:p w:rsidR="00BA33B6" w:rsidRDefault="00BA33B6" w:rsidP="00BA33B6">
      <w:pPr>
        <w:pStyle w:val="berschrift2"/>
        <w:rPr>
          <w:lang w:val="de-DE"/>
        </w:rPr>
      </w:pPr>
      <w:bookmarkStart w:id="34" w:name="_Toc171432556"/>
      <w:r>
        <w:rPr>
          <w:lang w:val="de-DE"/>
        </w:rPr>
        <w:t>Einstellungen</w:t>
      </w:r>
      <w:bookmarkEnd w:id="34"/>
    </w:p>
    <w:p w:rsidR="00BA33B6" w:rsidRDefault="00BA33B6" w:rsidP="00BA33B6">
      <w:pPr>
        <w:pStyle w:val="berschrift3"/>
        <w:rPr>
          <w:lang w:val="de-DE"/>
        </w:rPr>
      </w:pPr>
      <w:bookmarkStart w:id="35" w:name="_Toc171432557"/>
      <w:r>
        <w:rPr>
          <w:lang w:val="de-DE"/>
        </w:rPr>
        <w:t>Allgemein</w:t>
      </w:r>
      <w:bookmarkEnd w:id="35"/>
    </w:p>
    <w:p w:rsidR="00BA33B6" w:rsidRDefault="00BA33B6" w:rsidP="00BA33B6">
      <w:pPr>
        <w:pStyle w:val="berschrift3"/>
        <w:rPr>
          <w:lang w:val="de-DE"/>
        </w:rPr>
      </w:pPr>
      <w:bookmarkStart w:id="36" w:name="_Toc171432558"/>
      <w:r>
        <w:rPr>
          <w:lang w:val="de-DE"/>
        </w:rPr>
        <w:t>FTP</w:t>
      </w:r>
      <w:bookmarkEnd w:id="36"/>
    </w:p>
    <w:p w:rsidR="00BA33B6" w:rsidRPr="00BA33B6" w:rsidRDefault="00BA33B6" w:rsidP="00BA33B6">
      <w:pPr>
        <w:pStyle w:val="berschrift3"/>
        <w:rPr>
          <w:lang w:val="de-DE"/>
        </w:rPr>
      </w:pPr>
      <w:bookmarkStart w:id="37" w:name="_Toc171432559"/>
      <w:r>
        <w:rPr>
          <w:lang w:val="de-DE"/>
        </w:rPr>
        <w:t>Sport</w:t>
      </w:r>
      <w:bookmarkEnd w:id="37"/>
    </w:p>
    <w:p w:rsidR="00BA33B6" w:rsidRDefault="00BA33B6" w:rsidP="00BA33B6">
      <w:pPr>
        <w:pStyle w:val="berschrift2"/>
        <w:rPr>
          <w:lang w:val="de-DE"/>
        </w:rPr>
      </w:pPr>
      <w:bookmarkStart w:id="38" w:name="_Toc171432560"/>
      <w:r>
        <w:rPr>
          <w:lang w:val="de-DE"/>
        </w:rPr>
        <w:t>About</w:t>
      </w:r>
      <w:bookmarkEnd w:id="38"/>
    </w:p>
    <w:p w:rsidR="00BA33B6" w:rsidRPr="00BA33B6" w:rsidRDefault="00BA33B6" w:rsidP="00BA33B6">
      <w:pPr>
        <w:pStyle w:val="berschrift1"/>
        <w:rPr>
          <w:lang w:val="de-DE"/>
        </w:rPr>
      </w:pPr>
      <w:bookmarkStart w:id="39" w:name="_Toc171432561"/>
      <w:r>
        <w:rPr>
          <w:lang w:val="de-DE"/>
        </w:rPr>
        <w:t>Tools</w:t>
      </w:r>
      <w:bookmarkEnd w:id="39"/>
    </w:p>
    <w:p w:rsidR="00EB1F74" w:rsidRDefault="00EB1F74" w:rsidP="00BA33B6">
      <w:pPr>
        <w:pStyle w:val="berschrift2"/>
        <w:rPr>
          <w:lang w:val="de-DE"/>
        </w:rPr>
      </w:pPr>
      <w:bookmarkStart w:id="40" w:name="_Toc171432562"/>
      <w:r>
        <w:rPr>
          <w:lang w:val="de-DE"/>
        </w:rPr>
        <w:t>Symbole zeichnen</w:t>
      </w:r>
      <w:bookmarkEnd w:id="40"/>
    </w:p>
    <w:p w:rsidR="00EB1F74" w:rsidRPr="00EB1F74" w:rsidRDefault="00EB1F74" w:rsidP="00BA33B6">
      <w:pPr>
        <w:pStyle w:val="berschrift2"/>
        <w:rPr>
          <w:lang w:val="de-DE"/>
        </w:rPr>
      </w:pPr>
      <w:bookmarkStart w:id="41" w:name="_Toc171432563"/>
      <w:r>
        <w:rPr>
          <w:lang w:val="de-DE"/>
        </w:rPr>
        <w:t>Symbole verschieben</w:t>
      </w:r>
      <w:bookmarkEnd w:id="41"/>
    </w:p>
    <w:p w:rsidR="00EB1F74" w:rsidRDefault="00EB1F74" w:rsidP="00BA33B6">
      <w:pPr>
        <w:pStyle w:val="berschrift2"/>
        <w:rPr>
          <w:lang w:val="de-DE"/>
        </w:rPr>
      </w:pPr>
      <w:bookmarkStart w:id="42" w:name="_Toc171432564"/>
      <w:r>
        <w:rPr>
          <w:lang w:val="de-DE"/>
        </w:rPr>
        <w:t>Symbole skalieren</w:t>
      </w:r>
      <w:bookmarkEnd w:id="42"/>
    </w:p>
    <w:p w:rsidR="00BE4F78" w:rsidRDefault="00EB1F74" w:rsidP="00BA33B6">
      <w:pPr>
        <w:pStyle w:val="berschrift2"/>
        <w:rPr>
          <w:lang w:val="de-DE"/>
        </w:rPr>
      </w:pPr>
      <w:bookmarkStart w:id="43" w:name="_Toc171432565"/>
      <w:r>
        <w:rPr>
          <w:lang w:val="de-DE"/>
        </w:rPr>
        <w:lastRenderedPageBreak/>
        <w:t>Symbole rotieren</w:t>
      </w:r>
      <w:bookmarkEnd w:id="43"/>
    </w:p>
    <w:p w:rsidR="00EB1F74" w:rsidRDefault="00EB1F74" w:rsidP="00BA33B6">
      <w:pPr>
        <w:pStyle w:val="berschrift2"/>
        <w:rPr>
          <w:lang w:val="de-DE"/>
        </w:rPr>
      </w:pPr>
      <w:bookmarkStart w:id="44" w:name="_Toc171432566"/>
      <w:r>
        <w:rPr>
          <w:lang w:val="de-DE"/>
        </w:rPr>
        <w:t>Pfeile zeichnen</w:t>
      </w:r>
      <w:bookmarkEnd w:id="44"/>
    </w:p>
    <w:p w:rsidR="00EB1F74" w:rsidRDefault="00EB1F74" w:rsidP="00BA33B6">
      <w:pPr>
        <w:pStyle w:val="berschrift2"/>
        <w:rPr>
          <w:lang w:val="de-DE"/>
        </w:rPr>
      </w:pPr>
      <w:bookmarkStart w:id="45" w:name="_Toc171432567"/>
      <w:r>
        <w:rPr>
          <w:lang w:val="de-DE"/>
        </w:rPr>
        <w:t>Punkte hinzufügen und entfernen</w:t>
      </w:r>
      <w:bookmarkEnd w:id="45"/>
    </w:p>
    <w:p w:rsidR="00B9150A" w:rsidRPr="00B9150A" w:rsidRDefault="00EB1F74" w:rsidP="00BA33B6">
      <w:pPr>
        <w:pStyle w:val="berschrift2"/>
        <w:rPr>
          <w:lang w:val="de-DE"/>
        </w:rPr>
      </w:pPr>
      <w:bookmarkStart w:id="46" w:name="_Toc171432568"/>
      <w:r>
        <w:rPr>
          <w:lang w:val="de-DE"/>
        </w:rPr>
        <w:t>Texte hinzufügen</w:t>
      </w:r>
      <w:bookmarkEnd w:id="46"/>
    </w:p>
    <w:p w:rsidR="00BE4F78" w:rsidRDefault="0049320A" w:rsidP="0049320A">
      <w:pPr>
        <w:pStyle w:val="berschrift1"/>
        <w:rPr>
          <w:lang w:val="de-DE"/>
        </w:rPr>
      </w:pPr>
      <w:bookmarkStart w:id="47" w:name="_Toc171432569"/>
      <w:r>
        <w:rPr>
          <w:lang w:val="de-DE"/>
        </w:rPr>
        <w:t>FAQ</w:t>
      </w:r>
      <w:bookmarkEnd w:id="47"/>
    </w:p>
    <w:p w:rsidR="0049320A" w:rsidRPr="0049320A" w:rsidRDefault="0049320A" w:rsidP="0049320A">
      <w:pPr>
        <w:rPr>
          <w:lang w:val="de-DE"/>
        </w:rPr>
      </w:pPr>
    </w:p>
    <w:sectPr w:rsidR="0049320A" w:rsidRPr="0049320A" w:rsidSect="009717E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9B" w:rsidRDefault="00077E9B" w:rsidP="009717E2">
      <w:pPr>
        <w:spacing w:after="0" w:line="240" w:lineRule="auto"/>
      </w:pPr>
      <w:r>
        <w:separator/>
      </w:r>
    </w:p>
  </w:endnote>
  <w:endnote w:type="continuationSeparator" w:id="1">
    <w:p w:rsidR="00077E9B" w:rsidRDefault="00077E9B" w:rsidP="0097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9717E2">
      <w:tc>
        <w:tcPr>
          <w:tcW w:w="4500" w:type="pct"/>
          <w:tcBorders>
            <w:top w:val="single" w:sz="4" w:space="0" w:color="000000" w:themeColor="text1"/>
          </w:tcBorders>
        </w:tcPr>
        <w:p w:rsidR="009717E2" w:rsidRDefault="009717E2" w:rsidP="009717E2">
          <w:pPr>
            <w:pStyle w:val="Fuzeile"/>
            <w:jc w:val="right"/>
          </w:pPr>
          <w:sdt>
            <w:sdtPr>
              <w:alias w:val="Firm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Tactic Board Editor</w:t>
              </w:r>
            </w:sdtContent>
          </w:sdt>
          <w:r>
            <w:t xml:space="preserve"> | 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el"/>
              <w:id w:val="848637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FunktionsÜBERSICHT UND HILFE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717E2" w:rsidRDefault="009717E2">
          <w:pPr>
            <w:pStyle w:val="Kopfzeile"/>
            <w:rPr>
              <w:color w:val="FFFFFF" w:themeColor="background1"/>
            </w:rPr>
          </w:pPr>
          <w:fldSimple w:instr=" PAGE   \* MERGEFORMAT ">
            <w:r w:rsidR="008235D4" w:rsidRPr="008235D4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9717E2" w:rsidRDefault="009717E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9B" w:rsidRDefault="00077E9B" w:rsidP="009717E2">
      <w:pPr>
        <w:spacing w:after="0" w:line="240" w:lineRule="auto"/>
      </w:pPr>
      <w:r>
        <w:separator/>
      </w:r>
    </w:p>
  </w:footnote>
  <w:footnote w:type="continuationSeparator" w:id="1">
    <w:p w:rsidR="00077E9B" w:rsidRDefault="00077E9B" w:rsidP="00971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9717E2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9717E2" w:rsidRDefault="009717E2">
          <w:pPr>
            <w:pStyle w:val="Kopfzeile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Tactic Board Editor</w:t>
          </w:r>
        </w:p>
        <w:p w:rsidR="009717E2" w:rsidRPr="009717E2" w:rsidRDefault="009717E2" w:rsidP="009717E2">
          <w:pPr>
            <w:pStyle w:val="Kopfzeile"/>
            <w:jc w:val="lef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9717E2" w:rsidRDefault="009717E2" w:rsidP="009717E2">
          <w:pPr>
            <w:pStyle w:val="Kopfzeile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noProof/>
              <w:color w:val="76923C" w:themeColor="accent3" w:themeShade="BF"/>
              <w:sz w:val="24"/>
              <w:szCs w:val="24"/>
              <w:lang w:eastAsia="de-CH"/>
            </w:rPr>
            <w:drawing>
              <wp:anchor distT="0" distB="0" distL="114300" distR="114300" simplePos="0" relativeHeight="251658240" behindDoc="0" locked="0" layoutInCell="1" allowOverlap="1">
                <wp:simplePos x="4953000" y="495300"/>
                <wp:positionH relativeFrom="margin">
                  <wp:posOffset>3136900</wp:posOffset>
                </wp:positionH>
                <wp:positionV relativeFrom="margin">
                  <wp:posOffset>-257175</wp:posOffset>
                </wp:positionV>
                <wp:extent cx="933450" cy="342900"/>
                <wp:effectExtent l="19050" t="0" r="0" b="0"/>
                <wp:wrapSquare wrapText="bothSides"/>
                <wp:docPr id="1" name="Grafik 0" descr="schriftzu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riftzug.png"/>
                        <pic:cNvPicPr/>
                      </pic:nvPicPr>
                      <pic:blipFill>
                        <a:blip r:embed="rId1"/>
                        <a:srcRect t="17241" b="206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48" w:name="OLE_LINK1"/>
          <w:bookmarkStart w:id="49" w:name="OLE_LINK2"/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el"/>
              <w:id w:val="77625180"/>
              <w:placeholder>
                <w:docPart w:val="4CD903A807BB4579B342CCB4532FB15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FunktionsÜBERSICHT UND HILFE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  <w:bookmarkEnd w:id="48"/>
          <w:bookmarkEnd w:id="49"/>
        </w:p>
      </w:tc>
    </w:tr>
  </w:tbl>
  <w:p w:rsidR="009717E2" w:rsidRDefault="009717E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43779"/>
    <w:multiLevelType w:val="hybridMultilevel"/>
    <w:tmpl w:val="C712B8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17E2"/>
    <w:rsid w:val="00077E9B"/>
    <w:rsid w:val="00117BDC"/>
    <w:rsid w:val="0033337F"/>
    <w:rsid w:val="004369F0"/>
    <w:rsid w:val="0049320A"/>
    <w:rsid w:val="00665712"/>
    <w:rsid w:val="007C7A55"/>
    <w:rsid w:val="008235D4"/>
    <w:rsid w:val="00883B6D"/>
    <w:rsid w:val="009717E2"/>
    <w:rsid w:val="00B9150A"/>
    <w:rsid w:val="00BA33B6"/>
    <w:rsid w:val="00BE4F78"/>
    <w:rsid w:val="00EB1F74"/>
    <w:rsid w:val="00FC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69F0"/>
  </w:style>
  <w:style w:type="paragraph" w:styleId="berschrift1">
    <w:name w:val="heading 1"/>
    <w:basedOn w:val="Standard"/>
    <w:next w:val="Standard"/>
    <w:link w:val="berschrift1Zchn"/>
    <w:uiPriority w:val="9"/>
    <w:qFormat/>
    <w:rsid w:val="004369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69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69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69F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69F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69F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69F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69F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17E2"/>
  </w:style>
  <w:style w:type="paragraph" w:styleId="Fuzeile">
    <w:name w:val="footer"/>
    <w:basedOn w:val="Standard"/>
    <w:link w:val="FuzeileZchn"/>
    <w:uiPriority w:val="99"/>
    <w:unhideWhenUsed/>
    <w:rsid w:val="0097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17E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7E2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4369F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369F0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69F0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369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69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69F0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69F0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69F0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69F0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69F0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69F0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369F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369F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4369F0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9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9F0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4369F0"/>
    <w:rPr>
      <w:b/>
      <w:color w:val="C0504D" w:themeColor="accent2"/>
    </w:rPr>
  </w:style>
  <w:style w:type="character" w:styleId="Hervorhebung">
    <w:name w:val="Emphasis"/>
    <w:uiPriority w:val="20"/>
    <w:qFormat/>
    <w:rsid w:val="004369F0"/>
    <w:rPr>
      <w:b/>
      <w:i/>
      <w:spacing w:val="1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369F0"/>
  </w:style>
  <w:style w:type="paragraph" w:styleId="Listenabsatz">
    <w:name w:val="List Paragraph"/>
    <w:basedOn w:val="Standard"/>
    <w:uiPriority w:val="34"/>
    <w:qFormat/>
    <w:rsid w:val="004369F0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4369F0"/>
    <w:rPr>
      <w:i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4369F0"/>
    <w:rPr>
      <w:i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369F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369F0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4369F0"/>
    <w:rPr>
      <w:i/>
    </w:rPr>
  </w:style>
  <w:style w:type="character" w:styleId="IntensiveHervorhebung">
    <w:name w:val="Intense Emphasis"/>
    <w:uiPriority w:val="21"/>
    <w:qFormat/>
    <w:rsid w:val="004369F0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4369F0"/>
    <w:rPr>
      <w:b/>
    </w:rPr>
  </w:style>
  <w:style w:type="character" w:styleId="IntensiverVerweis">
    <w:name w:val="Intense Reference"/>
    <w:uiPriority w:val="32"/>
    <w:qFormat/>
    <w:rsid w:val="004369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369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883B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83B6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6571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665712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D903A807BB4579B342CCB4532FB1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84F95B-7E4F-4F21-A23F-071BFA0AD06E}"/>
      </w:docPartPr>
      <w:docPartBody>
        <w:p w:rsidR="00000000" w:rsidRDefault="009572D4" w:rsidP="009572D4">
          <w:pPr>
            <w:pStyle w:val="4CD903A807BB4579B342CCB4532FB151"/>
          </w:pPr>
          <w:r>
            <w:rPr>
              <w:b/>
              <w:bCs/>
              <w:caps/>
              <w:sz w:val="24"/>
              <w:szCs w:val="24"/>
              <w:lang w:val="de-DE"/>
            </w:rPr>
            <w:t>Geben Sie den Titel des Dokuments ein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572D4"/>
    <w:rsid w:val="00227C16"/>
    <w:rsid w:val="0095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907024A01F14AF4897EF82AF3D6C086">
    <w:name w:val="E907024A01F14AF4897EF82AF3D6C086"/>
    <w:rsid w:val="009572D4"/>
  </w:style>
  <w:style w:type="paragraph" w:customStyle="1" w:styleId="290BFD7983D34718BE140EE5B50933D7">
    <w:name w:val="290BFD7983D34718BE140EE5B50933D7"/>
    <w:rsid w:val="009572D4"/>
  </w:style>
  <w:style w:type="paragraph" w:customStyle="1" w:styleId="0F067014964B47CD97371B5AB99BED40">
    <w:name w:val="0F067014964B47CD97371B5AB99BED40"/>
    <w:rsid w:val="009572D4"/>
  </w:style>
  <w:style w:type="paragraph" w:customStyle="1" w:styleId="E4ECD7BEF73F47A897A37812925FF0BC">
    <w:name w:val="E4ECD7BEF73F47A897A37812925FF0BC"/>
    <w:rsid w:val="009572D4"/>
  </w:style>
  <w:style w:type="paragraph" w:customStyle="1" w:styleId="9664B8084AC74FB782858CA074DA2F59">
    <w:name w:val="9664B8084AC74FB782858CA074DA2F59"/>
    <w:rsid w:val="009572D4"/>
  </w:style>
  <w:style w:type="paragraph" w:customStyle="1" w:styleId="152331FFAA754BCDB9CBFD928C8E44B5">
    <w:name w:val="152331FFAA754BCDB9CBFD928C8E44B5"/>
    <w:rsid w:val="009572D4"/>
  </w:style>
  <w:style w:type="paragraph" w:customStyle="1" w:styleId="E4674B9F40DC4C71B7A73A92537564F5">
    <w:name w:val="E4674B9F40DC4C71B7A73A92537564F5"/>
    <w:rsid w:val="009572D4"/>
  </w:style>
  <w:style w:type="paragraph" w:customStyle="1" w:styleId="4CD903A807BB4579B342CCB4532FB151">
    <w:name w:val="4CD903A807BB4579B342CCB4532FB151"/>
    <w:rsid w:val="009572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2E73B-E843-47EF-BE13-D4D4D37C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FunktionsÜBERSICHT UND HILFE</vt:lpstr>
    </vt:vector>
  </TitlesOfParts>
  <Company>Tactic Board Editor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FunktionsÜBERSICHT UND HILFE</dc:title>
  <dc:subject/>
  <dc:creator>Rosmarie Wysseier</dc:creator>
  <cp:keywords/>
  <dc:description/>
  <cp:lastModifiedBy>Rosmarie Wysseier</cp:lastModifiedBy>
  <cp:revision>10</cp:revision>
  <cp:lastPrinted>2007-07-05T18:56:00Z</cp:lastPrinted>
  <dcterms:created xsi:type="dcterms:W3CDTF">2007-07-05T15:23:00Z</dcterms:created>
  <dcterms:modified xsi:type="dcterms:W3CDTF">2007-07-05T18:59:00Z</dcterms:modified>
</cp:coreProperties>
</file>