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6AD10337"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states</w:t>
      </w:r>
      <w:r w:rsidRPr="009754DB">
        <w:rPr>
          <w:rFonts w:ascii="Calibri" w:hAnsi="Calibri" w:cs="Calibri"/>
          <w:sz w:val="22"/>
          <w:szCs w:val="22"/>
          <w:u w:val="dotted"/>
        </w:rPr>
        <w:t xml:space="preserve"> and behaviour</w:t>
      </w:r>
      <w:r w:rsidR="00966B4B" w:rsidRPr="009754DB">
        <w:rPr>
          <w:rFonts w:ascii="Calibri" w:hAnsi="Calibri" w:cs="Calibri"/>
          <w:sz w:val="22"/>
          <w:szCs w:val="22"/>
          <w:u w:val="dotted"/>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 (value) of an object and behaviour represents functionality of an object such as deposit, withdraw.</w:t>
      </w:r>
      <w:r w:rsidR="0091130D">
        <w:rPr>
          <w:rFonts w:ascii="Calibri" w:hAnsi="Calibri" w:cs="Calibri"/>
          <w:sz w:val="22"/>
          <w:szCs w:val="22"/>
          <w:shd w:val="clear" w:color="auto" w:fill="FFFFFF"/>
        </w:rPr>
        <w:t xml:space="preserve">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lastRenderedPageBreak/>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33533D0E"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 xml:space="preserve">Built-in / </w:t>
      </w:r>
      <w:r w:rsidR="00D63FBE">
        <w:rPr>
          <w:rFonts w:ascii="Calibri" w:hAnsi="Calibri" w:cs="Calibri"/>
          <w:b/>
          <w:bCs/>
          <w:sz w:val="22"/>
          <w:szCs w:val="22"/>
        </w:rPr>
        <w:t>P</w:t>
      </w:r>
      <w:r w:rsidRPr="009C7101">
        <w:rPr>
          <w:rFonts w:ascii="Calibri" w:hAnsi="Calibri" w:cs="Calibri"/>
          <w:b/>
          <w:bCs/>
          <w:sz w:val="22"/>
          <w:szCs w:val="22"/>
        </w:rPr>
        <w:t>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lastRenderedPageBreak/>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526034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w:t>
      </w:r>
      <w:r w:rsidR="00C840D7">
        <w:rPr>
          <w:rFonts w:ascii="Calibri" w:hAnsi="Calibri" w:cs="Calibri"/>
          <w:sz w:val="22"/>
          <w:szCs w:val="22"/>
        </w:rPr>
        <w:t xml:space="preserve"> same</w:t>
      </w:r>
      <w:r>
        <w:rPr>
          <w:rFonts w:ascii="Calibri" w:hAnsi="Calibri" w:cs="Calibri"/>
          <w:sz w:val="22"/>
          <w:szCs w:val="22"/>
        </w:rPr>
        <w:t xml:space="preserve"> pack</w:t>
      </w:r>
      <w:r w:rsidR="00CC48FE">
        <w:rPr>
          <w:rFonts w:ascii="Calibri" w:hAnsi="Calibri" w:cs="Calibri"/>
          <w:sz w:val="22"/>
          <w:szCs w:val="22"/>
        </w:rPr>
        <w:t>.</w:t>
      </w:r>
    </w:p>
    <w:p w14:paraId="53B933CA" w14:textId="073EC9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can </w:t>
      </w:r>
      <w:r w:rsidR="00A60A48">
        <w:rPr>
          <w:rFonts w:ascii="Calibri" w:hAnsi="Calibri" w:cs="Calibri"/>
          <w:sz w:val="22"/>
          <w:szCs w:val="22"/>
          <w:shd w:val="clear" w:color="auto" w:fill="FFFFFF"/>
        </w:rPr>
        <w:t>accessible with in the class</w:t>
      </w:r>
      <w:r>
        <w:rPr>
          <w:rFonts w:ascii="Calibri" w:hAnsi="Calibri" w:cs="Calibri"/>
          <w:sz w:val="22"/>
          <w:szCs w:val="22"/>
          <w:shd w:val="clear" w:color="auto" w:fill="FFFFFF"/>
        </w:rPr>
        <w:t xml:space="preserve"> </w:t>
      </w:r>
      <w:r w:rsidR="008D7AD6">
        <w:rPr>
          <w:rFonts w:ascii="Calibri" w:hAnsi="Calibri" w:cs="Calibri"/>
          <w:sz w:val="22"/>
          <w:szCs w:val="22"/>
          <w:shd w:val="clear" w:color="auto" w:fill="FFFFFF"/>
        </w:rPr>
        <w:t xml:space="preserve">in </w:t>
      </w:r>
      <w:r w:rsidR="00A60A48">
        <w:rPr>
          <w:rFonts w:ascii="Calibri" w:hAnsi="Calibri" w:cs="Calibri"/>
          <w:sz w:val="22"/>
          <w:szCs w:val="22"/>
          <w:shd w:val="clear" w:color="auto" w:fill="FFFFFF"/>
        </w:rPr>
        <w:t>which it is defined and in its</w:t>
      </w:r>
      <w:r w:rsidR="008D7AD6">
        <w:rPr>
          <w:rFonts w:ascii="Calibri" w:hAnsi="Calibri" w:cs="Calibri"/>
          <w:sz w:val="22"/>
          <w:szCs w:val="22"/>
          <w:shd w:val="clear" w:color="auto" w:fill="FFFFFF"/>
        </w:rPr>
        <w:t xml:space="preserve"> </w:t>
      </w:r>
      <w:r>
        <w:rPr>
          <w:rFonts w:ascii="Calibri" w:hAnsi="Calibri" w:cs="Calibri"/>
          <w:sz w:val="22"/>
          <w:szCs w:val="22"/>
          <w:shd w:val="clear" w:color="auto" w:fill="FFFFFF"/>
        </w:rPr>
        <w:t>sub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lastRenderedPageBreak/>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lastRenderedPageBreak/>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r w:rsidR="0059016F" w:rsidRPr="00800118">
        <w:rPr>
          <w:rFonts w:ascii="Calibri" w:hAnsi="Calibri" w:cs="Calibri"/>
          <w:bCs/>
          <w:sz w:val="18"/>
          <w:szCs w:val="18"/>
        </w:rPr>
        <w:t>Java_Examples/SecondLargestNumber</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lastRenderedPageBreak/>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lastRenderedPageBreak/>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5680" behindDoc="0" locked="0" layoutInCell="1" allowOverlap="1" wp14:anchorId="610368D2" wp14:editId="4922A8B2">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7728" behindDoc="0" locked="0" layoutInCell="1" allowOverlap="1" wp14:anchorId="5D1B8234" wp14:editId="51AE8164">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2" w:tgtFrame="_blank" w:history="1">
        <w:r w:rsidR="00EF4E43" w:rsidRPr="00545062">
          <w:rPr>
            <w:rStyle w:val="Hyperlink"/>
            <w:rFonts w:ascii="Calibri" w:eastAsiaTheme="majorEastAsia" w:hAnsi="Calibri" w:cs="Calibri"/>
            <w:color w:val="auto"/>
            <w:sz w:val="22"/>
            <w:szCs w:val="22"/>
            <w:u w:val="none"/>
            <w:bdr w:val="none" w:sz="0" w:space="0" w:color="auto" w:frame="1"/>
          </w:rPr>
          <w:t>LinkedHashMap</w:t>
        </w:r>
      </w:hyperlink>
      <w:r w:rsidR="00EF4E43" w:rsidRPr="00545062">
        <w:rPr>
          <w:rFonts w:ascii="Calibri" w:hAnsi="Calibri" w:cs="Calibri"/>
          <w:sz w:val="22"/>
          <w:szCs w:val="22"/>
        </w:rPr>
        <w:t xml:space="preserve"> but some do not like </w:t>
      </w:r>
      <w:hyperlink r:id="rId23" w:tgtFrame="_blank" w:history="1">
        <w:r w:rsidR="00EF4E43" w:rsidRPr="00545062">
          <w:rPr>
            <w:rStyle w:val="Hyperlink"/>
            <w:rFonts w:ascii="Calibri" w:eastAsiaTheme="majorEastAsia" w:hAnsi="Calibri" w:cs="Calibri"/>
            <w:color w:val="auto"/>
            <w:sz w:val="22"/>
            <w:szCs w:val="22"/>
            <w:u w:val="none"/>
            <w:bdr w:val="none" w:sz="0" w:space="0" w:color="auto" w:frame="1"/>
          </w:rPr>
          <w:t>TreeMap</w:t>
        </w:r>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4" w:tgtFrame="_blank" w:history="1">
        <w:r w:rsidRPr="00545062">
          <w:rPr>
            <w:rStyle w:val="Hyperlink"/>
            <w:rFonts w:ascii="Calibri" w:eastAsiaTheme="majorEastAsia" w:hAnsi="Calibri" w:cs="Calibri"/>
            <w:color w:val="auto"/>
            <w:sz w:val="22"/>
            <w:szCs w:val="22"/>
            <w:u w:val="none"/>
            <w:bdr w:val="none" w:sz="0" w:space="0" w:color="auto" w:frame="1"/>
          </w:rPr>
          <w:t>TreeMap </w:t>
        </w:r>
      </w:hyperlink>
      <w:r w:rsidRPr="00545062">
        <w:rPr>
          <w:rFonts w:ascii="Calibri" w:hAnsi="Calibri" w:cs="Calibri"/>
          <w:sz w:val="22"/>
          <w:szCs w:val="22"/>
        </w:rPr>
        <w:t>and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 </w:t>
        </w:r>
      </w:hyperlink>
      <w:r w:rsidRPr="00545062">
        <w:rPr>
          <w:rFonts w:ascii="Calibri" w:hAnsi="Calibri" w:cs="Calibri"/>
          <w:sz w:val="22"/>
          <w:szCs w:val="22"/>
        </w:rPr>
        <w:t>have predictable order, while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p>
    <w:p w14:paraId="71095814" w14:textId="64BD17EC"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AD0E9B">
        <w:rPr>
          <w:rFonts w:ascii="Calibri" w:hAnsi="Calibri" w:cs="Calibri"/>
          <w:sz w:val="22"/>
          <w:szCs w:val="22"/>
          <w:u w:val="dotted"/>
        </w:rPr>
        <w:t>They don't store the value 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EA6B32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C344A4B">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16B64D4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lastRenderedPageBreak/>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400"/>
        <w:gridCol w:w="5760"/>
      </w:tblGrid>
      <w:tr w:rsidR="006576C1" w14:paraId="6B70F4C1" w14:textId="77777777" w:rsidTr="008923FA">
        <w:tc>
          <w:tcPr>
            <w:tcW w:w="540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8923FA">
        <w:tc>
          <w:tcPr>
            <w:tcW w:w="540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76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8923FA">
        <w:tc>
          <w:tcPr>
            <w:tcW w:w="5400" w:type="dxa"/>
          </w:tcPr>
          <w:p w14:paraId="2913B714" w14:textId="2081AC15" w:rsidR="006576C1" w:rsidRPr="006576C1" w:rsidRDefault="006576C1" w:rsidP="00E9142B">
            <w:pPr>
              <w:shd w:val="clear" w:color="auto" w:fill="FFFFFF"/>
              <w:spacing w:after="100" w:afterAutospacing="1"/>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w:t>
            </w:r>
            <w:r w:rsidR="008923FA">
              <w:rPr>
                <w:rFonts w:ascii="Calibri" w:hAnsi="Calibri" w:cs="Calibri"/>
              </w:rPr>
              <w:t>t</w:t>
            </w:r>
            <w:r w:rsidRPr="00FE1D10">
              <w:rPr>
                <w:rFonts w:ascii="Calibri" w:hAnsi="Calibri" w:cs="Calibri"/>
              </w:rPr>
              <w:t>d</w:t>
            </w:r>
            <w:r w:rsidR="00E9142B">
              <w:rPr>
                <w:rFonts w:ascii="Calibri" w:hAnsi="Calibri" w:cs="Calibri"/>
              </w:rPr>
              <w:t xml:space="preserve"> </w:t>
            </w:r>
            <w:r w:rsidR="008923FA">
              <w:rPr>
                <w:rFonts w:ascii="Calibri" w:hAnsi="Calibri" w:cs="Calibri"/>
              </w:rPr>
              <w:t xml:space="preserve">and </w:t>
            </w:r>
            <w:r w:rsidR="00E9142B" w:rsidRPr="00FE1D10">
              <w:rPr>
                <w:rFonts w:ascii="Calibri" w:hAnsi="Calibri" w:cs="Calibri"/>
              </w:rPr>
              <w:t>constr</w:t>
            </w:r>
          </w:p>
        </w:tc>
        <w:tc>
          <w:tcPr>
            <w:tcW w:w="5760" w:type="dxa"/>
          </w:tcPr>
          <w:p w14:paraId="74635334" w14:textId="29B35375"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w:t>
            </w:r>
            <w:r w:rsidR="008923FA">
              <w:rPr>
                <w:rFonts w:ascii="Calibri" w:hAnsi="Calibri" w:cs="Calibri"/>
              </w:rPr>
              <w:t>td</w:t>
            </w:r>
            <w:r w:rsidRPr="00FE1D10">
              <w:rPr>
                <w:rFonts w:ascii="Calibri" w:hAnsi="Calibri" w:cs="Calibri"/>
              </w:rPr>
              <w:t xml:space="preserve"> (impl)</w:t>
            </w:r>
            <w:r w:rsidR="008923FA">
              <w:rPr>
                <w:rFonts w:ascii="Calibri" w:hAnsi="Calibri" w:cs="Calibri"/>
              </w:rPr>
              <w:t xml:space="preserve"> and </w:t>
            </w:r>
            <w:r w:rsidR="008923FA" w:rsidRPr="00FE1D10">
              <w:rPr>
                <w:rFonts w:ascii="Calibri" w:hAnsi="Calibri" w:cs="Calibri"/>
              </w:rPr>
              <w:t>constr</w:t>
            </w:r>
          </w:p>
        </w:tc>
      </w:tr>
      <w:tr w:rsidR="006576C1" w14:paraId="799AD35A" w14:textId="77777777" w:rsidTr="008923FA">
        <w:tc>
          <w:tcPr>
            <w:tcW w:w="540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23F2539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8625BE"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39198D84"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DAF1BC6"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7CC91C2D"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a group of similar types of classes, interfaces </w:t>
      </w:r>
      <w:r w:rsidR="00FB54A9">
        <w:rPr>
          <w:rFonts w:ascii="Calibri" w:hAnsi="Calibri" w:cs="Calibri"/>
          <w:bCs/>
          <w:sz w:val="22"/>
          <w:szCs w:val="22"/>
          <w:lang w:val="en-US"/>
        </w:rPr>
        <w:t>&amp;</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4053C86C"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Java.util, Java.io, Java.lang.</w:t>
      </w:r>
    </w:p>
    <w:p w14:paraId="63E9F880" w14:textId="2FC11900" w:rsidR="007F5EB7" w:rsidRDefault="007F5EB7" w:rsidP="007F5EB7">
      <w:pPr>
        <w:rPr>
          <w:rFonts w:ascii="Calibri" w:hAnsi="Calibri" w:cs="Calibri"/>
          <w:sz w:val="22"/>
          <w:szCs w:val="22"/>
          <w:lang w:val="en-US"/>
        </w:rPr>
      </w:pPr>
      <w:r>
        <w:rPr>
          <w:rFonts w:ascii="Calibri" w:hAnsi="Calibri" w:cs="Calibri"/>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lastRenderedPageBreak/>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6191C9F6"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 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bookmarkStart w:id="0" w:name="_GoBack"/>
      <w:r w:rsidRPr="00F63088">
        <w:rPr>
          <w:rFonts w:ascii="Calibri" w:hAnsi="Calibri" w:cs="Calibri"/>
          <w:b/>
          <w:sz w:val="22"/>
          <w:szCs w:val="22"/>
          <w:lang w:val="en-US"/>
        </w:rPr>
        <w:t xml:space="preserve">String methods: </w:t>
      </w:r>
      <w:bookmarkEnd w:id="0"/>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227CE499" w:rsidR="00517624" w:rsidRDefault="00517624" w:rsidP="002A7F6C">
      <w:pPr>
        <w:jc w:val="center"/>
        <w:rPr>
          <w:rFonts w:ascii="Calibri" w:hAnsi="Calibri" w:cs="Calibri"/>
          <w:b/>
          <w:bCs/>
          <w:color w:val="00B0F0"/>
          <w:sz w:val="22"/>
          <w:szCs w:val="22"/>
          <w:u w:val="thick"/>
          <w:lang w:val="en-US"/>
        </w:rPr>
      </w:pPr>
    </w:p>
    <w:p w14:paraId="2C5A92BB" w14:textId="29BBDEE9" w:rsidR="008710E5" w:rsidRDefault="008710E5" w:rsidP="002A7F6C">
      <w:pPr>
        <w:jc w:val="center"/>
        <w:rPr>
          <w:rFonts w:ascii="Calibri" w:hAnsi="Calibri" w:cs="Calibri"/>
          <w:b/>
          <w:bCs/>
          <w:color w:val="00B0F0"/>
          <w:sz w:val="22"/>
          <w:szCs w:val="22"/>
          <w:u w:val="thick"/>
          <w:lang w:val="en-US"/>
        </w:rPr>
      </w:pPr>
    </w:p>
    <w:p w14:paraId="2763555B" w14:textId="77777777" w:rsidR="008710E5" w:rsidRDefault="008710E5"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lastRenderedPageBreak/>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w:t>
      </w:r>
      <w:r w:rsidR="00F15942" w:rsidRPr="004D44D3">
        <w:rPr>
          <w:rFonts w:ascii="Calibri" w:hAnsi="Calibri" w:cs="Calibri"/>
          <w:sz w:val="22"/>
          <w:szCs w:val="22"/>
          <w:shd w:val="clear" w:color="auto" w:fill="FFFFFF"/>
        </w:rPr>
        <w:lastRenderedPageBreak/>
        <w:t>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lastRenderedPageBreak/>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6704" behindDoc="1" locked="0" layoutInCell="1" allowOverlap="1" wp14:anchorId="1A182F20" wp14:editId="54AA90B2">
            <wp:simplePos x="0" y="0"/>
            <wp:positionH relativeFrom="column">
              <wp:posOffset>5442585</wp:posOffset>
            </wp:positionH>
            <wp:positionV relativeFrom="paragraph">
              <wp:posOffset>154940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lastRenderedPageBreak/>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8625BE"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lastRenderedPageBreak/>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cmd</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lastRenderedPageBreak/>
        <w:t xml:space="preserve">@.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lastRenderedPageBreak/>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lastRenderedPageBreak/>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8752" behindDoc="1" locked="0" layoutInCell="1" allowOverlap="1" wp14:anchorId="73D84C55" wp14:editId="2E7DDE4C">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lastRenderedPageBreak/>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lastRenderedPageBreak/>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2DC5D716">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8625BE" w:rsidP="00444EDE">
      <w:pPr>
        <w:numPr>
          <w:ilvl w:val="0"/>
          <w:numId w:val="41"/>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8625BE" w:rsidP="00444EDE">
      <w:pPr>
        <w:numPr>
          <w:ilvl w:val="0"/>
          <w:numId w:val="41"/>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lastRenderedPageBreak/>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lastRenderedPageBreak/>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hese containers will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lastRenderedPageBreak/>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3AE27E1" w:rsidR="00613D12" w:rsidRDefault="00921F55" w:rsidP="0064707A">
      <w:pPr>
        <w:jc w:val="both"/>
        <w:rPr>
          <w:rFonts w:ascii="Calibri" w:hAnsi="Calibri" w:cs="Calibri"/>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lastRenderedPageBreak/>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lastRenderedPageBreak/>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8625BE"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763248DC" w14:textId="1F9F25F2" w:rsidR="0074161F" w:rsidRDefault="0074161F" w:rsidP="002A7F6C">
      <w:pPr>
        <w:jc w:val="center"/>
        <w:rPr>
          <w:rFonts w:ascii="Calibri" w:hAnsi="Calibri" w:cs="Calibri"/>
          <w:b/>
          <w:bCs/>
          <w:color w:val="00B0F0"/>
          <w:sz w:val="22"/>
          <w:szCs w:val="22"/>
          <w:u w:val="thick"/>
          <w:shd w:val="clear" w:color="auto" w:fill="FFFFFF"/>
        </w:rPr>
      </w:pPr>
    </w:p>
    <w:p w14:paraId="377F676B" w14:textId="2DAF37AF" w:rsidR="00471DAA" w:rsidRDefault="00471DAA" w:rsidP="002A7F6C">
      <w:pPr>
        <w:jc w:val="center"/>
        <w:rPr>
          <w:rFonts w:ascii="Calibri" w:hAnsi="Calibri" w:cs="Calibri"/>
          <w:b/>
          <w:bCs/>
          <w:color w:val="00B0F0"/>
          <w:sz w:val="22"/>
          <w:szCs w:val="22"/>
          <w:u w:val="thick"/>
          <w:shd w:val="clear" w:color="auto" w:fill="FFFFFF"/>
        </w:rPr>
      </w:pPr>
    </w:p>
    <w:p w14:paraId="35F7F6D0" w14:textId="04C452EC" w:rsidR="00471DAA" w:rsidRDefault="00471DAA" w:rsidP="002A7F6C">
      <w:pPr>
        <w:jc w:val="center"/>
        <w:rPr>
          <w:rFonts w:ascii="Calibri" w:hAnsi="Calibri" w:cs="Calibri"/>
          <w:b/>
          <w:bCs/>
          <w:color w:val="00B0F0"/>
          <w:sz w:val="22"/>
          <w:szCs w:val="22"/>
          <w:u w:val="thick"/>
          <w:shd w:val="clear" w:color="auto" w:fill="FFFFFF"/>
        </w:rPr>
      </w:pPr>
    </w:p>
    <w:p w14:paraId="7AADD48A" w14:textId="79BFA3CC" w:rsidR="00471DAA" w:rsidRDefault="00471DAA" w:rsidP="002A7F6C">
      <w:pPr>
        <w:jc w:val="center"/>
        <w:rPr>
          <w:rFonts w:ascii="Calibri" w:hAnsi="Calibri" w:cs="Calibri"/>
          <w:b/>
          <w:bCs/>
          <w:color w:val="00B0F0"/>
          <w:sz w:val="22"/>
          <w:szCs w:val="22"/>
          <w:u w:val="thick"/>
          <w:shd w:val="clear" w:color="auto" w:fill="FFFFFF"/>
        </w:rPr>
      </w:pPr>
    </w:p>
    <w:p w14:paraId="47FBB814" w14:textId="78ABD03E" w:rsidR="00471DAA" w:rsidRDefault="00471DAA" w:rsidP="002A7F6C">
      <w:pPr>
        <w:jc w:val="center"/>
        <w:rPr>
          <w:rFonts w:ascii="Calibri" w:hAnsi="Calibri" w:cs="Calibri"/>
          <w:b/>
          <w:bCs/>
          <w:color w:val="00B0F0"/>
          <w:sz w:val="22"/>
          <w:szCs w:val="22"/>
          <w:u w:val="thick"/>
          <w:shd w:val="clear" w:color="auto" w:fill="FFFFFF"/>
        </w:rPr>
      </w:pPr>
    </w:p>
    <w:p w14:paraId="7260C52E" w14:textId="05797877" w:rsidR="00471DAA" w:rsidRDefault="00471DAA" w:rsidP="002A7F6C">
      <w:pPr>
        <w:jc w:val="center"/>
        <w:rPr>
          <w:rFonts w:ascii="Calibri" w:hAnsi="Calibri" w:cs="Calibri"/>
          <w:b/>
          <w:bCs/>
          <w:color w:val="00B0F0"/>
          <w:sz w:val="22"/>
          <w:szCs w:val="22"/>
          <w:u w:val="thick"/>
          <w:shd w:val="clear" w:color="auto" w:fill="FFFFFF"/>
        </w:rPr>
      </w:pPr>
    </w:p>
    <w:p w14:paraId="200F1F5C" w14:textId="77777777" w:rsidR="00471DAA" w:rsidRDefault="00471DAA"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req</w:t>
      </w:r>
      <w:r w:rsidR="00795A3A">
        <w:rPr>
          <w:rFonts w:ascii="Calibri" w:hAnsi="Calibri" w:cs="Calibri"/>
          <w:sz w:val="22"/>
          <w:szCs w:val="22"/>
          <w:lang w:val="en-US"/>
        </w:rPr>
        <w:t>u’</w:t>
      </w:r>
      <w:r w:rsidRPr="00B9041D">
        <w:rPr>
          <w:rFonts w:ascii="Calibri" w:hAnsi="Calibri" w:cs="Calibri"/>
          <w:sz w:val="22"/>
          <w:szCs w:val="22"/>
          <w:lang w:val="en-US"/>
        </w:rPr>
        <w:t>s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lastRenderedPageBreak/>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lastRenderedPageBreak/>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lastRenderedPageBreak/>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lastRenderedPageBreak/>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lastRenderedPageBreak/>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lastRenderedPageBreak/>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lastRenderedPageBreak/>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lastRenderedPageBreak/>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lastRenderedPageBreak/>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lastRenderedPageBreak/>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lastRenderedPageBreak/>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4C925" w14:textId="77777777" w:rsidR="00985802" w:rsidRDefault="00985802" w:rsidP="00A83869">
      <w:r>
        <w:separator/>
      </w:r>
    </w:p>
  </w:endnote>
  <w:endnote w:type="continuationSeparator" w:id="0">
    <w:p w14:paraId="3FBF3285" w14:textId="77777777" w:rsidR="00985802" w:rsidRDefault="0098580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082B49" w14:textId="77777777" w:rsidR="00985802" w:rsidRDefault="00985802" w:rsidP="00A83869">
      <w:r>
        <w:separator/>
      </w:r>
    </w:p>
  </w:footnote>
  <w:footnote w:type="continuationSeparator" w:id="0">
    <w:p w14:paraId="610C554D" w14:textId="77777777" w:rsidR="00985802" w:rsidRDefault="0098580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BD5"/>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2EF"/>
    <w:rsid w:val="0024539E"/>
    <w:rsid w:val="00245446"/>
    <w:rsid w:val="00245487"/>
    <w:rsid w:val="00245528"/>
    <w:rsid w:val="00245595"/>
    <w:rsid w:val="002455D1"/>
    <w:rsid w:val="0024574A"/>
    <w:rsid w:val="002458C9"/>
    <w:rsid w:val="00245934"/>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E4"/>
    <w:rsid w:val="002E1610"/>
    <w:rsid w:val="002E1657"/>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8EB"/>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DAA"/>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6BB"/>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682"/>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4AB"/>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7C2"/>
    <w:rsid w:val="00735915"/>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58E"/>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6B9"/>
    <w:rsid w:val="007F571F"/>
    <w:rsid w:val="007F584E"/>
    <w:rsid w:val="007F5B95"/>
    <w:rsid w:val="007F5CC7"/>
    <w:rsid w:val="007F5CFB"/>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41"/>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73D"/>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4E"/>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D1"/>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C23"/>
    <w:rsid w:val="00911CD4"/>
    <w:rsid w:val="00911DF8"/>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802"/>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B"/>
    <w:rsid w:val="009F7AFB"/>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A48"/>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366"/>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44"/>
    <w:rsid w:val="00E441F9"/>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4E"/>
    <w:rsid w:val="00FB54A9"/>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java-util-hashmap-in-java/" TargetMode="External"/><Relationship Id="rId21" Type="http://schemas.openxmlformats.org/officeDocument/2006/relationships/image" Target="media/image5.png"/><Relationship Id="rId42" Type="http://schemas.openxmlformats.org/officeDocument/2006/relationships/hyperlink" Target="https://www.guru99.com/sql.html" TargetMode="External"/><Relationship Id="rId47" Type="http://schemas.openxmlformats.org/officeDocument/2006/relationships/image" Target="media/image10.png"/><Relationship Id="rId63" Type="http://schemas.openxmlformats.org/officeDocument/2006/relationships/hyperlink" Target="https://youtu.be/HCeBd5GKNO8" TargetMode="External"/><Relationship Id="rId68" Type="http://schemas.openxmlformats.org/officeDocument/2006/relationships/image" Target="media/image18.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jpe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6.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linkedhashmap-class-java-examples" TargetMode="External"/><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hyperlink" Target="https://www.geeksforgeeks.org/hashmap-treemap-java/" TargetMode="External"/><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image" Target="media/image17.gif"/><Relationship Id="rId20" Type="http://schemas.openxmlformats.org/officeDocument/2006/relationships/image" Target="media/image4.png"/><Relationship Id="rId41" Type="http://schemas.openxmlformats.org/officeDocument/2006/relationships/hyperlink" Target="https://www.guru99.com/data-testing.html" TargetMode="External"/><Relationship Id="rId54" Type="http://schemas.openxmlformats.org/officeDocument/2006/relationships/image" Target="media/image12.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image" Target="media/image13.png"/><Relationship Id="rId10" Type="http://schemas.openxmlformats.org/officeDocument/2006/relationships/hyperlink" Target="https://docs.oracle.com/javase/8/docs/api/java/util/SortedSe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5.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1.PNG"/><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C487F-CDCF-4532-AA30-450A23AEC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131769</TotalTime>
  <Pages>65</Pages>
  <Words>34546</Words>
  <Characters>196914</Characters>
  <Application>Microsoft Office Word</Application>
  <DocSecurity>0</DocSecurity>
  <Lines>1640</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20568</cp:revision>
  <dcterms:created xsi:type="dcterms:W3CDTF">2019-11-29T07:36:00Z</dcterms:created>
  <dcterms:modified xsi:type="dcterms:W3CDTF">2024-04-11T07:25:00Z</dcterms:modified>
</cp:coreProperties>
</file>