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6.SP.A.1   ·   Learning target — I can tell whether a question is statistical by deciding if the answers will vary.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You collect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data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answer it.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non-statistical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one fixed answer, like a fact you can look up.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number answer alone does not make a question statistical. Ask: “Will the answers be different?”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Is “How many minutes does each student in Room 12 ride the bus?” statistical?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Who answers? Every student in Room 12.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Will the answers differ? Yes: 5 min, 12 min, 25 min …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answers vary, so you need data.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Statistical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the question is statistical or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if it is non-statistical.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200"/>
        <w:gridCol w:w="1872"/>
      </w:tblGrid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Question</w:t>
            </w:r>
          </w:p>
        </w:tc>
        <w:tc>
          <w:tcPr>
            <w:tcW w:w="18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 or N</w:t>
            </w: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How many feet are in one yard?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How many hours did each sixth grader sleep last night?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What is the price of a bus ticket in Baltimore today?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How many glasses of water does each person in my family drink a 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Name Lengths.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Ms. Adeyemi asks each student, “How many letters are in your first name?” Five students answer 5, 4, 7, 5, and 6. Is her question statistical? Use the answers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Not statistical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Because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Survey Plan.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Is “How far does each player live from the field?” statistical?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Not statistical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b/>
        </w:rPr>
        <w:t>4.</w:t>
        <w:tab/>
        <w:t>Rewrite It.  Carlos asks, “How tall is the oak tree in front of our school?” Explain why this is not statistical. Then rewrite it as a statistical question.</w:t>
        <w:br/>
        <w:t>Sentence Frame: "I know this because..."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Your Turn.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statistical question you could ask the people in your family. Then list three answers you might get.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a family member one statistical question and one non-statistical question. Can they tell which is which?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build a dot plot and describe the shape of the data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one dot per data value.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tallest stack.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Gap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no dots.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far away.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goes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Pets owned: 0, 0, 1, 1, 1, 1, 2, 2, 3, 5. Name the shape.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Stacks: 2 dots at 0, 4 at 1, 2 at 2, 1 at 3, 1 at 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Peak at 1. The tail stretches right to 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Books read in May by 12 students: 2, 3, 1, 3, 4, 2, 3, 5, 3, 2, 4, 4. Make a dot plot.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335024"/>
                  <wp:docPr id="1" name="Figure 1" descr="Dot plot. Horizontal axis: Books Read in May, 0 to 6, ticks every 1. No dots plotted; complete the plot using the question dat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Arcade Tickets.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Tickets won by 9 friends: 5, 3, 4, 5, 2, 5, 4, 6, 5. Picture the dot plot.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4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Dots at 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goals a team scored in each game.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Games played: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Most common: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Where is the gap?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88720"/>
                  <wp:docPr id="2" name="Figure 2" descr="Dot plot. Horizontal axis: Goals Scored, 0 to 8, ticks every 1. Dots by value: 0: 2; 1: 3; 2: 2; 3: 2; 4: 1; 7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Leah says the Soccer Goals plot is skewed left.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Quiz Scores.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1 dot at 5, 1 at 6, 2 at 7, 4 at 8, 5 at 9, and 3 at 10. Name the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Symmetric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Skewed left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Skewed right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Stacks of 1, 3, 5, 3, and 1 dots sit above 2, 3, 4, 5, and 6. Which word describes the shape?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Symmetric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Skewed left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Skewed right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Has a gap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dot plot has 4 dots above 10, 6 above 11, 2 above 12, and 3 above 13. How many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the letters in each family member’s first name. Make a dot plot and name its shape.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Homework Packet</dc:title>
  <dc:subject>Statistical Questions</dc:subject>
  <dc:creator>Neft Teacher</dc:creator>
  <dcterms:created xsi:type="dcterms:W3CDTF">2026-10-01T15:51:29Z</dcterms:created>
  <dcterms:modified xsi:type="dcterms:W3CDTF">2026-10-01T15:51:29Z</dcterms:modified>
</cp:coreProperties>
</file>