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10-2  •  Standard 6.G.2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prism is 2.5 cm by 4 cm by 3 cm. What is its volume?</w:t>
      </w:r>
    </w:p>
    <w:p>
      <w:pPr>
        <w:spacing w:after="40" w:before="0"/>
      </w:pPr>
      <w:r>
        <w:t xml:space="preserve">     A. 30 cm³</w:t>
      </w:r>
    </w:p>
    <w:p>
      <w:pPr>
        <w:spacing w:after="40" w:before="0"/>
      </w:pPr>
      <w:r>
        <w:t xml:space="preserve">     B. 9.5 cm³</w:t>
      </w:r>
    </w:p>
    <w:p>
      <w:pPr>
        <w:spacing w:after="40" w:before="0"/>
      </w:pPr>
      <w:r>
        <w:t xml:space="preserve">     C. 10 cm³</w:t>
      </w:r>
    </w:p>
    <w:p>
      <w:pPr>
        <w:spacing w:after="40" w:before="0"/>
      </w:pPr>
      <w:r>
        <w:t xml:space="preserve">     D. 24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fish tank is 30 cm long, 20 cm wide, and 25 cm tall. What is its volume?</w:t>
      </w:r>
    </w:p>
    <w:p>
      <w:pPr>
        <w:spacing w:after="40" w:before="0"/>
      </w:pPr>
      <w:r>
        <w:t xml:space="preserve">     A. 15,000 cm³</w:t>
      </w:r>
    </w:p>
    <w:p>
      <w:pPr>
        <w:spacing w:after="40" w:before="0"/>
      </w:pPr>
      <w:r>
        <w:t xml:space="preserve">     B. 75 cm³</w:t>
      </w:r>
    </w:p>
    <w:p>
      <w:pPr>
        <w:spacing w:after="40" w:before="0"/>
      </w:pPr>
      <w:r>
        <w:t xml:space="preserve">     C. 1,500 cm³</w:t>
      </w:r>
    </w:p>
    <w:p>
      <w:pPr>
        <w:spacing w:after="40" w:before="0"/>
      </w:pPr>
      <w:r>
        <w:t xml:space="preserve">     D. 600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box has volume 90 m³ and base area 15 m². What is its height?</w:t>
      </w:r>
    </w:p>
    <w:p>
      <w:pPr>
        <w:spacing w:after="40" w:before="0"/>
      </w:pPr>
      <w:r>
        <w:t xml:space="preserve">     A. 6 m</w:t>
      </w:r>
    </w:p>
    <w:p>
      <w:pPr>
        <w:spacing w:after="40" w:before="0"/>
      </w:pPr>
      <w:r>
        <w:t xml:space="preserve">     B. 75 m</w:t>
      </w:r>
    </w:p>
    <w:p>
      <w:pPr>
        <w:spacing w:after="40" w:before="0"/>
      </w:pPr>
      <w:r>
        <w:t xml:space="preserve">     C. 1,350 m</w:t>
      </w:r>
    </w:p>
    <w:p>
      <w:pPr>
        <w:spacing w:after="40" w:before="0"/>
      </w:pPr>
      <w:r>
        <w:t xml:space="preserve">     D. 5 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prism has length 3½ ft, width 2 ft, and height 4 ft. What is its volume?</w:t>
      </w:r>
    </w:p>
    <w:p>
      <w:pPr>
        <w:spacing w:after="40" w:before="0"/>
      </w:pPr>
      <w:r>
        <w:t xml:space="preserve">     A. 28 ft³</w:t>
      </w:r>
    </w:p>
    <w:p>
      <w:pPr>
        <w:spacing w:after="40" w:before="0"/>
      </w:pPr>
      <w:r>
        <w:t xml:space="preserve">     B. 9.5 ft³</w:t>
      </w:r>
    </w:p>
    <w:p>
      <w:pPr>
        <w:spacing w:after="40" w:before="0"/>
      </w:pPr>
      <w:r>
        <w:t xml:space="preserve">     C. 14 ft³</w:t>
      </w:r>
    </w:p>
    <w:p>
      <w:pPr>
        <w:spacing w:after="40" w:before="0"/>
      </w:pPr>
      <w:r>
        <w:t xml:space="preserve">     D. 24 ft³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80" w:before="0"/>
      </w:pPr>
      <w:r>
        <w:t xml:space="preserve">     V = l × w × h = 4 × 3 × 5 = 60 cubic inches.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80" w:before="0"/>
      </w:pPr>
      <w:r>
        <w:t xml:space="preserve">     V = l × w × h → 36 = 6 × 3 × h → 36 = 18h → h = 2 cm.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80" w:before="0"/>
      </w:pPr>
      <w:r>
        <w:t xml:space="preserve">     Box A: 10 × 5 × 4 = 200 in³. Box B: 8 × 6 × 5 = 240 in³. Box B is bigger by 40 in³.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30 cm³</w:t>
      </w:r>
    </w:p>
    <w:p>
      <w:pPr>
        <w:spacing w:after="80" w:before="0"/>
      </w:pPr>
      <w:r>
        <w:t xml:space="preserve">     V = 2.5 × 4 × 3 = 30 cm³.</w:t>
      </w:r>
    </w:p>
    <w:p>
      <w:pPr>
        <w:spacing w:after="40" w:before="0"/>
      </w:pPr>
      <w:r>
        <w:rPr>
          <w:b/>
          <w:bCs/>
        </w:rPr>
        <w:t xml:space="preserve">7. A. 15,000 cm³</w:t>
      </w:r>
    </w:p>
    <w:p>
      <w:pPr>
        <w:spacing w:after="80" w:before="0"/>
      </w:pPr>
      <w:r>
        <w:t xml:space="preserve">     30 × 20 × 25 = 15,000 cm³.</w:t>
      </w:r>
    </w:p>
    <w:p>
      <w:pPr>
        <w:spacing w:after="40" w:before="0"/>
      </w:pPr>
      <w:r>
        <w:rPr>
          <w:b/>
          <w:bCs/>
        </w:rPr>
        <w:t xml:space="preserve">8. A. 6 m</w:t>
      </w:r>
    </w:p>
    <w:p>
      <w:pPr>
        <w:spacing w:after="80" w:before="0"/>
      </w:pPr>
      <w:r>
        <w:t xml:space="preserve">     height = volume ÷ base area = 90 ÷ 15 = 6 m.</w:t>
      </w:r>
    </w:p>
    <w:p>
      <w:pPr>
        <w:spacing w:after="40" w:before="0"/>
      </w:pPr>
      <w:r>
        <w:rPr>
          <w:b/>
          <w:bCs/>
        </w:rPr>
        <w:t xml:space="preserve">9. A. 28 ft³</w:t>
      </w:r>
    </w:p>
    <w:p>
      <w:pPr>
        <w:spacing w:after="80" w:before="0"/>
      </w:pPr>
      <w:r>
        <w:t xml:space="preserve">     3.5 × 2 × 4 = 28 ft³.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9d03e69f35652ed26132acd9fc896c0eca31b8.png"/><Relationship Id="rId8" Type="http://schemas.openxmlformats.org/officeDocument/2006/relationships/image" Target="media/361aed7f210aacbb5c7ca6a5853858b7d5a135d5.png"/><Relationship Id="rId9" Type="http://schemas.openxmlformats.org/officeDocument/2006/relationships/image" Target="media/ef85fdf18f6888983b8078581719b7fe0b7fae83.png"/><Relationship Id="rId10" Type="http://schemas.openxmlformats.org/officeDocument/2006/relationships/image" Target="media/54feced0a87b297b1fb2ed2ae965c4014c101aa0.png"/><Relationship Id="rId11" Type="http://schemas.openxmlformats.org/officeDocument/2006/relationships/image" Target="media/f789e288891c0107056269aebb885705451663a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2026-06-01T23:32:38.318Z</dcterms:created>
  <dcterms:modified xsi:type="dcterms:W3CDTF">2026-06-01T23:32:38.318Z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