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Linked List – Core Patterns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#</w:t>
            </w:r>
          </w:p>
        </w:tc>
        <w:tc>
          <w:tcPr>
            <w:tcW w:type="dxa" w:w="1728"/>
          </w:tcPr>
          <w:p>
            <w:r>
              <w:t>Pattern</w:t>
            </w:r>
          </w:p>
        </w:tc>
        <w:tc>
          <w:tcPr>
            <w:tcW w:type="dxa" w:w="1728"/>
          </w:tcPr>
          <w:p>
            <w:r>
              <w:t>Core Idea</w:t>
            </w:r>
          </w:p>
        </w:tc>
        <w:tc>
          <w:tcPr>
            <w:tcW w:type="dxa" w:w="1728"/>
          </w:tcPr>
          <w:p>
            <w:r>
              <w:t>Mental Idea</w:t>
            </w:r>
          </w:p>
        </w:tc>
        <w:tc>
          <w:tcPr>
            <w:tcW w:type="dxa" w:w="1728"/>
          </w:tcPr>
          <w:p>
            <w:r>
              <w:t>Typical Scenarios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Traversal (Iterative / Recursive)</w:t>
            </w:r>
          </w:p>
        </w:tc>
        <w:tc>
          <w:tcPr>
            <w:tcW w:type="dxa" w:w="1728"/>
          </w:tcPr>
          <w:p>
            <w:r>
              <w:t>Traverse through nodes one by one (iteratively or recursively) to process or collect data.</w:t>
            </w:r>
          </w:p>
        </w:tc>
        <w:tc>
          <w:tcPr>
            <w:tcW w:type="dxa" w:w="1728"/>
          </w:tcPr>
          <w:p>
            <w:r>
              <w:t>Keep moving curr = curr.next until null — every node is visited exactly once.</w:t>
            </w:r>
          </w:p>
        </w:tc>
        <w:tc>
          <w:tcPr>
            <w:tcW w:type="dxa" w:w="1728"/>
          </w:tcPr>
          <w:p>
            <w:r>
              <w:t>Count nodes, Print list, Sum of values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Fast–Slow Pointer (Runner Technique)</w:t>
            </w:r>
          </w:p>
        </w:tc>
        <w:tc>
          <w:tcPr>
            <w:tcW w:type="dxa" w:w="1728"/>
          </w:tcPr>
          <w:p>
            <w:r>
              <w:t>Use two pointers at different speeds to find middle or detect cycles.</w:t>
            </w:r>
          </w:p>
        </w:tc>
        <w:tc>
          <w:tcPr>
            <w:tcW w:type="dxa" w:w="1728"/>
          </w:tcPr>
          <w:p>
            <w:r>
              <w:t>Let one pointer move faster to compare or meet another at a cycle/midpoint.</w:t>
            </w:r>
          </w:p>
        </w:tc>
        <w:tc>
          <w:tcPr>
            <w:tcW w:type="dxa" w:w="1728"/>
          </w:tcPr>
          <w:p>
            <w:r>
              <w:t>Find Middle Node, Detect Cycle, Palindrome Check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Reversal (In-Place)</w:t>
            </w:r>
          </w:p>
        </w:tc>
        <w:tc>
          <w:tcPr>
            <w:tcW w:type="dxa" w:w="1728"/>
          </w:tcPr>
          <w:p>
            <w:r>
              <w:t>Reverse the direction of links by iteratively changing next pointers.</w:t>
            </w:r>
          </w:p>
        </w:tc>
        <w:tc>
          <w:tcPr>
            <w:tcW w:type="dxa" w:w="1728"/>
          </w:tcPr>
          <w:p>
            <w:r>
              <w:t>Keep track of previous, current, next — flip one pointer at a time.</w:t>
            </w:r>
          </w:p>
        </w:tc>
        <w:tc>
          <w:tcPr>
            <w:tcW w:type="dxa" w:w="1728"/>
          </w:tcPr>
          <w:p>
            <w:r>
              <w:t>Reverse Linked List, Reverse Sublist, K-Group Reversal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Merge / Sort (Divide &amp; Conquer)</w:t>
            </w:r>
          </w:p>
        </w:tc>
        <w:tc>
          <w:tcPr>
            <w:tcW w:type="dxa" w:w="1728"/>
          </w:tcPr>
          <w:p>
            <w:r>
              <w:t>Split the list in halves and merge sorted halves.</w:t>
            </w:r>
          </w:p>
        </w:tc>
        <w:tc>
          <w:tcPr>
            <w:tcW w:type="dxa" w:w="1728"/>
          </w:tcPr>
          <w:p>
            <w:r>
              <w:t>Use slow–fast split, then merge sorted halves like merge sort.</w:t>
            </w:r>
          </w:p>
        </w:tc>
        <w:tc>
          <w:tcPr>
            <w:tcW w:type="dxa" w:w="1728"/>
          </w:tcPr>
          <w:p>
            <w:r>
              <w:t>Merge Two Sorted Lists, Sort Linked List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Cycle Detection and Removal</w:t>
            </w:r>
          </w:p>
        </w:tc>
        <w:tc>
          <w:tcPr>
            <w:tcW w:type="dxa" w:w="1728"/>
          </w:tcPr>
          <w:p>
            <w:r>
              <w:t>Detect a loop using fast–slow pointers, then remove it by pointer tracing.</w:t>
            </w:r>
          </w:p>
        </w:tc>
        <w:tc>
          <w:tcPr>
            <w:tcW w:type="dxa" w:w="1728"/>
          </w:tcPr>
          <w:p>
            <w:r>
              <w:t>If two pointers meet, loop exists; then find loop start to remove it.</w:t>
            </w:r>
          </w:p>
        </w:tc>
        <w:tc>
          <w:tcPr>
            <w:tcW w:type="dxa" w:w="1728"/>
          </w:tcPr>
          <w:p>
            <w:r>
              <w:t>Detect and Remove Loop, Find Cycle Start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Intersection Detection</w:t>
            </w:r>
          </w:p>
        </w:tc>
        <w:tc>
          <w:tcPr>
            <w:tcW w:type="dxa" w:w="1728"/>
          </w:tcPr>
          <w:p>
            <w:r>
              <w:t>Use length difference or hash set to detect common node between two lists.</w:t>
            </w:r>
          </w:p>
        </w:tc>
        <w:tc>
          <w:tcPr>
            <w:tcW w:type="dxa" w:w="1728"/>
          </w:tcPr>
          <w:p>
            <w:r>
              <w:t>Align both lists from equal distance to tail; move together until they meet.</w:t>
            </w:r>
          </w:p>
        </w:tc>
        <w:tc>
          <w:tcPr>
            <w:tcW w:type="dxa" w:w="1728"/>
          </w:tcPr>
          <w:p>
            <w:r>
              <w:t>Intersection of Two Linked Lists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Palindrome Check</w:t>
            </w:r>
          </w:p>
        </w:tc>
        <w:tc>
          <w:tcPr>
            <w:tcW w:type="dxa" w:w="1728"/>
          </w:tcPr>
          <w:p>
            <w:r>
              <w:t>Use fast–slow pointer to reach mid, reverse second half, compare both halves.</w:t>
            </w:r>
          </w:p>
        </w:tc>
        <w:tc>
          <w:tcPr>
            <w:tcW w:type="dxa" w:w="1728"/>
          </w:tcPr>
          <w:p>
            <w:r>
              <w:t>Find mid, reverse second half, then check equality.</w:t>
            </w:r>
          </w:p>
        </w:tc>
        <w:tc>
          <w:tcPr>
            <w:tcW w:type="dxa" w:w="1728"/>
          </w:tcPr>
          <w:p>
            <w:r>
              <w:t>Palindrome Linked List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Clone with Random Pointers</w:t>
            </w:r>
          </w:p>
        </w:tc>
        <w:tc>
          <w:tcPr>
            <w:tcW w:type="dxa" w:w="1728"/>
          </w:tcPr>
          <w:p>
            <w:r>
              <w:t>Use a map or interleaving technique to clone a list with additional random links.</w:t>
            </w:r>
          </w:p>
        </w:tc>
        <w:tc>
          <w:tcPr>
            <w:tcW w:type="dxa" w:w="1728"/>
          </w:tcPr>
          <w:p>
            <w:r>
              <w:t>Create a mapping between original and copied nodes before linking random pointers.</w:t>
            </w:r>
          </w:p>
        </w:tc>
        <w:tc>
          <w:tcPr>
            <w:tcW w:type="dxa" w:w="1728"/>
          </w:tcPr>
          <w:p>
            <w:r>
              <w:t>Copy List with Random Pointer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Segregation / Partitioning</w:t>
            </w:r>
          </w:p>
        </w:tc>
        <w:tc>
          <w:tcPr>
            <w:tcW w:type="dxa" w:w="1728"/>
          </w:tcPr>
          <w:p>
            <w:r>
              <w:t>Split and merge nodes based on a condition (value &lt; pivot).</w:t>
            </w:r>
          </w:p>
        </w:tc>
        <w:tc>
          <w:tcPr>
            <w:tcW w:type="dxa" w:w="1728"/>
          </w:tcPr>
          <w:p>
            <w:r>
              <w:t>Maintain dummy heads for each partition and connect them at the end.</w:t>
            </w:r>
          </w:p>
        </w:tc>
        <w:tc>
          <w:tcPr>
            <w:tcW w:type="dxa" w:w="1728"/>
          </w:tcPr>
          <w:p>
            <w:r>
              <w:t>Partition List, Odd–Even Linked List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K-Group / Segment Reversal</w:t>
            </w:r>
          </w:p>
        </w:tc>
        <w:tc>
          <w:tcPr>
            <w:tcW w:type="dxa" w:w="1728"/>
          </w:tcPr>
          <w:p>
            <w:r>
              <w:t>Reverse linked list in fixed-sized segments.</w:t>
            </w:r>
          </w:p>
        </w:tc>
        <w:tc>
          <w:tcPr>
            <w:tcW w:type="dxa" w:w="1728"/>
          </w:tcPr>
          <w:p>
            <w:r>
              <w:t>Reverse in blocks of size K; connect each reversed part correctly.</w:t>
            </w:r>
          </w:p>
        </w:tc>
        <w:tc>
          <w:tcPr>
            <w:tcW w:type="dxa" w:w="1728"/>
          </w:tcPr>
          <w:p>
            <w:r>
              <w:t>Reverse Nodes in K-Group, Pairwise Swap Nodes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Recursive Decomposition (Backtracking Style)</w:t>
            </w:r>
          </w:p>
        </w:tc>
        <w:tc>
          <w:tcPr>
            <w:tcW w:type="dxa" w:w="1728"/>
          </w:tcPr>
          <w:p>
            <w:r>
              <w:t>Process nodes during unwinding of recursion, useful for symmetric problems.</w:t>
            </w:r>
          </w:p>
        </w:tc>
        <w:tc>
          <w:tcPr>
            <w:tcW w:type="dxa" w:w="1728"/>
          </w:tcPr>
          <w:p>
            <w:r>
              <w:t>Let recursion handle forward motion; logic executes during backtrack.</w:t>
            </w:r>
          </w:p>
        </w:tc>
        <w:tc>
          <w:tcPr>
            <w:tcW w:type="dxa" w:w="1728"/>
          </w:tcPr>
          <w:p>
            <w:r>
              <w:t>Add Two Numbers II, Palindrome Check (recursive)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