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body>
    <w:bookmarkStart w:name="_heading=h.gjdgxs" w:colFirst="0" w:colLast="0" w:id="0"/>
    <w:bookmarkEnd w:id="0"/>
    <w:p w:rsidRPr="00B26E69" w:rsidR="005B0EE7" w:rsidP="00B26E69" w:rsidRDefault="00D60D95" w14:paraId="339896A6" w14:textId="77777777">
      <w:pPr>
        <w:jc w:val="center"/>
        <w:rPr>
          <w:b/>
          <w:bCs/>
          <w:noProof/>
          <w:color w:val="FF0000"/>
          <w:sz w:val="34"/>
          <w:szCs w:val="38"/>
        </w:rPr>
      </w:pPr>
      <w:sdt>
        <w:sdtPr>
          <w:rPr>
            <w:b/>
            <w:bCs/>
            <w:color w:val="FF0000"/>
            <w:sz w:val="34"/>
            <w:szCs w:val="38"/>
          </w:rPr>
          <w:tag w:val="goog_rdk_0"/>
          <w:id w:val="41954373"/>
        </w:sdtPr>
        <w:sdtEndPr/>
        <w:sdtContent>
          <w:r w:rsidRPr="00B26E69" w:rsidR="00F443F9">
            <w:rPr>
              <w:b/>
              <w:bCs/>
              <w:noProof/>
              <w:color w:val="FF0000"/>
              <w:sz w:val="34"/>
              <w:szCs w:val="38"/>
            </w:rPr>
            <w:t>BÀI TẬP VỀ NHÀ</w:t>
          </w:r>
        </w:sdtContent>
      </w:sdt>
    </w:p>
    <w:bookmarkStart w:name="_heading=h.fl84o9v3oa59" w:colFirst="0" w:colLast="0" w:id="1"/>
    <w:bookmarkEnd w:id="1"/>
    <w:p w:rsidR="005B0EE7" w:rsidP="00B26E69" w:rsidRDefault="00D60D95" w14:paraId="7FD82F39" w14:textId="45E0E066">
      <w:pPr>
        <w:jc w:val="center"/>
        <w:rPr>
          <w:noProof/>
        </w:rPr>
      </w:pPr>
      <w:sdt>
        <w:sdtPr>
          <w:rPr>
            <w:b/>
            <w:bCs/>
            <w:color w:val="FF0000"/>
            <w:sz w:val="34"/>
            <w:szCs w:val="38"/>
          </w:rPr>
          <w:tag w:val="goog_rdk_1"/>
          <w:id w:val="-1645811723"/>
        </w:sdtPr>
        <w:sdtEndPr/>
        <w:sdtContent>
          <w:r w:rsidRPr="00B26E69" w:rsidR="00F443F9">
            <w:rPr>
              <w:b/>
              <w:bCs/>
              <w:noProof/>
              <w:color w:val="FF0000"/>
              <w:sz w:val="34"/>
              <w:szCs w:val="38"/>
            </w:rPr>
            <w:t xml:space="preserve"> BUỔI </w:t>
          </w:r>
          <w:r w:rsidR="00BD450A">
            <w:rPr>
              <w:b/>
              <w:bCs/>
              <w:noProof/>
              <w:color w:val="FF0000"/>
              <w:sz w:val="34"/>
              <w:szCs w:val="38"/>
            </w:rPr>
            <w:t xml:space="preserve">2: HÀNH TRÌNH BÍ NGÔ </w:t>
          </w:r>
          <w:r w:rsidRPr="00BD450A" w:rsidR="00BD450A">
            <w:rPr>
              <w:noProof/>
              <w:color w:val="FF0000"/>
              <w:sz w:val="34"/>
              <w:szCs w:val="38"/>
            </w:rPr>
            <w:t>(</w:t>
          </w:r>
          <w:r w:rsidR="00BD450A">
            <w:rPr>
              <w:noProof/>
              <w:color w:val="FF0000"/>
              <w:sz w:val="34"/>
              <w:szCs w:val="38"/>
            </w:rPr>
            <w:t>Phần 1</w:t>
          </w:r>
          <w:r w:rsidRPr="00BD450A" w:rsidR="00BD450A">
            <w:rPr>
              <w:noProof/>
              <w:color w:val="FF0000"/>
              <w:sz w:val="34"/>
              <w:szCs w:val="38"/>
            </w:rPr>
            <w:t>)</w:t>
          </w:r>
        </w:sdtContent>
      </w:sdt>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D60D95" w14:paraId="2398A481" w14:textId="77777777">
            <w:pPr>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F443F9" w14:paraId="31EBBA03" w14:textId="77777777">
            <w:pPr>
              <w:rPr>
                <w:noProof/>
              </w:rPr>
            </w:pPr>
            <w:r w:rsidRPr="00B26E69">
              <w:rPr>
                <w:b/>
                <w:bCs/>
                <w:noProof/>
              </w:rPr>
              <w:t>Năm môn:</w:t>
            </w:r>
            <w:r w:rsidRPr="03ED341A">
              <w:rPr>
                <w:noProof/>
              </w:rPr>
              <w:t xml:space="preserve"> Scratch Creator - Basic</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B26E69" w:rsidRDefault="00F443F9" w14:paraId="671354E2" w14:textId="4F147C9F">
            <w:pPr>
              <w:rPr>
                <w:b/>
                <w:bCs/>
                <w:noProof/>
              </w:rPr>
            </w:pPr>
            <w:bookmarkStart w:name="_heading=h.30j0zll" w:colFirst="0" w:colLast="0" w:id="2"/>
            <w:bookmarkEnd w:id="2"/>
            <w:r w:rsidRPr="00B26E69">
              <w:rPr>
                <w:b/>
                <w:bCs/>
                <w:noProof/>
              </w:rPr>
              <w:t xml:space="preserve">Độ tuổi học viên: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D60D95" w14:paraId="6BAC5198" w14:textId="0559EB94">
            <w:pPr>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p>
        </w:tc>
      </w:tr>
    </w:tbl>
    <w:p w:rsidR="005B0EE7" w:rsidP="001E071B" w:rsidRDefault="00D60D95" w14:paraId="739D1492" w14:textId="77777777">
      <w:pPr>
        <w:pStyle w:val="u1"/>
        <w:keepNext w:val="0"/>
        <w:keepLines w:val="0"/>
        <w:widowControl w:val="0"/>
        <w:spacing w:before="60" w:after="144" w:afterLines="60" w:line="240" w:lineRule="auto"/>
        <w:rPr>
          <w:rFonts w:ascii="Aptos" w:hAnsi="Aptos" w:eastAsia="Aptos" w:cs="Aptos"/>
          <w:noProof/>
          <w:color w:val="E31F26"/>
        </w:rPr>
      </w:pPr>
      <w:sdt>
        <w:sdtPr>
          <w:rPr>
            <w:rFonts w:ascii="Aptos" w:hAnsi="Aptos" w:eastAsia="Aptos" w:cs="Aptos"/>
          </w:rPr>
          <w:tag w:val="goog_rdk_5"/>
          <w:id w:val="935026655"/>
        </w:sdtPr>
        <w:sdtEndPr/>
        <w:sdtContent>
          <w:r w:rsidRPr="03ED341A" w:rsidR="00F443F9">
            <w:rPr>
              <w:rFonts w:ascii="Aptos" w:hAnsi="Aptos" w:eastAsia="Aptos" w:cs="Aptos"/>
              <w:noProof/>
            </w:rPr>
            <w:t>TRẮC NGHIỆM</w:t>
          </w:r>
        </w:sdtContent>
      </w:sdt>
    </w:p>
    <w:tbl>
      <w:tblPr>
        <w:tblStyle w:val="affffff5"/>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605"/>
        <w:gridCol w:w="8130"/>
      </w:tblGrid>
      <w:tr w:rsidR="005B0EE7" w:rsidTr="6ECC5D72"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355C3" w:rsidR="005B0EE7" w:rsidP="007355C3" w:rsidRDefault="00B26E69" w14:paraId="6C2B19C6" w14:textId="38191F70">
            <w:pPr>
              <w:jc w:val="center"/>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5B0EE7" w:rsidP="007355C3" w:rsidRDefault="00F210CF" w14:paraId="4C88C122" w14:textId="0F02EBE0">
            <w:pPr>
              <w:rPr>
                <w:noProof/>
              </w:rPr>
            </w:pPr>
            <w:r>
              <w:rPr>
                <w:noProof/>
              </w:rPr>
              <w:t>Thẻ lệnh &lt;</w:t>
            </w:r>
            <w:r>
              <w:rPr>
                <w:b/>
                <w:bCs/>
                <w:noProof/>
              </w:rPr>
              <w:t xml:space="preserve">broadcast </w:t>
            </w:r>
            <w:r>
              <w:rPr>
                <w:noProof/>
              </w:rPr>
              <w:t xml:space="preserve">()&gt; dùng để làm gì? </w:t>
            </w:r>
          </w:p>
        </w:tc>
      </w:tr>
      <w:tr w:rsidR="005B0EE7" w:rsidTr="6ECC5D72"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62B2A71" w14:textId="77777777">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210CF" w14:paraId="6107FB27" w14:textId="3254A9B3">
            <w:pPr>
              <w:rPr>
                <w:noProof/>
              </w:rPr>
            </w:pPr>
            <w:r>
              <w:rPr>
                <w:noProof/>
              </w:rPr>
              <w:t xml:space="preserve">Dùng để phát ra một tin nhắn </w:t>
            </w:r>
          </w:p>
        </w:tc>
      </w:tr>
      <w:tr w:rsidR="005B0EE7" w:rsidTr="6ECC5D72"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138890DA" w14:textId="77777777">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210CF" w14:paraId="7929C778" w14:textId="0868C148">
            <w:pPr>
              <w:rPr>
                <w:noProof/>
              </w:rPr>
            </w:pPr>
            <w:r>
              <w:rPr>
                <w:noProof/>
              </w:rPr>
              <w:t>Dùng để nhận một tin nhắn</w:t>
            </w:r>
          </w:p>
        </w:tc>
      </w:tr>
      <w:tr w:rsidR="005B0EE7" w:rsidTr="6ECC5D72" w14:paraId="1C5FFE27" w14:textId="77777777">
        <w:trPr>
          <w:trHeight w:val="87"/>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00E297CF" w14:textId="77777777">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210CF" w14:paraId="0FE697F3" w14:textId="058523EF">
            <w:pPr>
              <w:rPr>
                <w:noProof/>
              </w:rPr>
            </w:pPr>
            <w:r>
              <w:rPr>
                <w:noProof/>
              </w:rPr>
              <w:t xml:space="preserve">Dùng để </w:t>
            </w:r>
            <w:r w:rsidR="007E457D">
              <w:rPr>
                <w:noProof/>
              </w:rPr>
              <w:t>tạo một biến</w:t>
            </w:r>
          </w:p>
        </w:tc>
      </w:tr>
      <w:tr w:rsidR="005B0EE7" w:rsidTr="6ECC5D72"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9A5D7FA" w14:textId="77777777">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7E457D" w14:paraId="5A5B5DAF" w14:textId="3FA09920">
            <w:pPr>
              <w:rPr>
                <w:noProof/>
              </w:rPr>
            </w:pPr>
            <w:r>
              <w:rPr>
                <w:noProof/>
              </w:rPr>
              <w:t>Dùng để tạo bản sao</w:t>
            </w:r>
          </w:p>
        </w:tc>
      </w:tr>
      <w:tr w:rsidR="005B0EE7" w:rsidTr="6ECC5D72"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EA0A20" w:rsidRDefault="00F443F9" w14:paraId="0FE2B4EC" w14:textId="3DA526CC">
            <w:pPr>
              <w:rPr>
                <w:noProof/>
              </w:rPr>
            </w:pPr>
            <w:r w:rsidRPr="03ED341A">
              <w:rPr>
                <w:noProof/>
              </w:rPr>
              <w:t xml:space="preserve">Đáp án đúng là: </w:t>
            </w:r>
            <w:r w:rsidR="007E457D">
              <w:rPr>
                <w:noProof/>
              </w:rPr>
              <w:t>A</w:t>
            </w:r>
          </w:p>
        </w:tc>
      </w:tr>
      <w:tr w:rsidRPr="00EA0A20" w:rsidR="005B0EE7" w:rsidTr="6ECC5D72"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5B0EE7" w:rsidP="007355C3" w:rsidRDefault="00EA0A20" w14:paraId="439DD726" w14:textId="2BA3FCAB">
            <w:pPr>
              <w:jc w:val="center"/>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5B0EE7" w:rsidP="00EA0A20" w:rsidRDefault="00894B70" w14:paraId="1953AA18" w14:textId="4401DDDA">
            <w:pPr>
              <w:rPr>
                <w:noProof/>
              </w:rPr>
            </w:pPr>
            <w:r>
              <w:rPr>
                <w:noProof/>
              </w:rPr>
              <w:t>Để nhân vật di chuyển xuống cạnh dưới của màn hình, giá trị x và giá trị  y của nhân vật sẽ thay đổi như thế nào?</w:t>
            </w:r>
          </w:p>
        </w:tc>
      </w:tr>
      <w:tr w:rsidR="00EA0A20" w:rsidTr="6ECC5D72"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594C3C65" w14:textId="50109E95">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894B70" w14:paraId="5CB5CE26" w14:textId="7BA6FC2C">
            <w:pPr>
              <w:rPr>
                <w:noProof/>
              </w:rPr>
            </w:pPr>
            <w:r>
              <w:rPr>
                <w:noProof/>
              </w:rPr>
              <w:t>Giá trị x giảm, giá trị y tăng</w:t>
            </w:r>
          </w:p>
        </w:tc>
      </w:tr>
      <w:tr w:rsidR="00EA0A20" w:rsidTr="6ECC5D72"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69B46D74" w14:textId="28A0AB3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894B70" w14:paraId="49D7E577" w14:textId="19B8496C">
            <w:pPr>
              <w:rPr>
                <w:noProof/>
              </w:rPr>
            </w:pPr>
            <w:r>
              <w:rPr>
                <w:noProof/>
              </w:rPr>
              <w:t>Giá trị x giữ nguyên, giá trị y giảm</w:t>
            </w:r>
          </w:p>
        </w:tc>
      </w:tr>
      <w:tr w:rsidR="00EA0A20" w:rsidTr="6ECC5D72"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3B5014E5" w14:textId="36D47AAD">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894B70" w14:paraId="0A3E6931" w14:textId="2FB6F6CE">
            <w:pPr>
              <w:rPr>
                <w:noProof/>
              </w:rPr>
            </w:pPr>
            <w:r>
              <w:rPr>
                <w:noProof/>
              </w:rPr>
              <w:t>Giá trị x giảm, giá trị y giữ nguyên</w:t>
            </w:r>
          </w:p>
        </w:tc>
      </w:tr>
      <w:tr w:rsidR="00D25D4F" w:rsidTr="6ECC5D72"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5E565EAF" w14:textId="10730CB4">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894B70" w14:paraId="327B36F1" w14:textId="4664D1E2">
            <w:pPr>
              <w:rPr>
                <w:noProof/>
              </w:rPr>
            </w:pPr>
            <w:r>
              <w:rPr>
                <w:noProof/>
              </w:rPr>
              <w:t>Giá trị x tăng, giá trị y giảm</w:t>
            </w:r>
          </w:p>
        </w:tc>
      </w:tr>
      <w:tr w:rsidR="00D25D4F" w:rsidTr="6ECC5D72"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2FA3CB6" w14:textId="0A6FBE41">
            <w:pPr>
              <w:rPr>
                <w:rFonts w:ascii="Aptos" w:hAnsi="Aptos" w:eastAsia="Aptos" w:cs="Aptos"/>
                <w:noProof/>
                <w:sz w:val="22"/>
                <w:szCs w:val="22"/>
              </w:rPr>
            </w:pPr>
            <w:r w:rsidRPr="03ED341A">
              <w:rPr>
                <w:noProof/>
              </w:rPr>
              <w:t xml:space="preserve">Đáp án đúng là: </w:t>
            </w:r>
            <w:r w:rsidR="00894B70">
              <w:rPr>
                <w:noProof/>
              </w:rPr>
              <w:t>B</w:t>
            </w:r>
          </w:p>
        </w:tc>
      </w:tr>
      <w:tr w:rsidR="00D25D4F" w:rsidTr="6ECC5D72"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D25D4F" w:rsidR="00D25D4F" w:rsidP="00D25D4F" w:rsidRDefault="00D25D4F" w14:paraId="628C110F" w14:textId="56C126FB">
            <w:pPr>
              <w:jc w:val="center"/>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D25D4F" w:rsidP="00E45BD6" w:rsidRDefault="00BC312D" w14:paraId="32775460" w14:textId="09992FC3">
            <w:pPr>
              <w:rPr>
                <w:noProof/>
              </w:rPr>
            </w:pPr>
            <w:r>
              <w:rPr>
                <w:noProof/>
              </w:rPr>
              <w:t>Khi một bản sao được tạo ra, bản sao đó sẽ mặc định xuất hiện ở đâu?</w:t>
            </w:r>
          </w:p>
        </w:tc>
      </w:tr>
      <w:tr w:rsidR="00D25D4F" w:rsidTr="6ECC5D72"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3E5940F" w14:textId="4F54E73B">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BC312D" w14:paraId="396DCDA1" w14:textId="37C5E1E7">
            <w:pPr>
              <w:rPr>
                <w:noProof/>
              </w:rPr>
            </w:pPr>
            <w:r>
              <w:rPr>
                <w:noProof/>
              </w:rPr>
              <w:t>Tại cạnh dưới của sân khấu</w:t>
            </w:r>
          </w:p>
        </w:tc>
      </w:tr>
      <w:tr w:rsidR="00D25D4F" w:rsidTr="6ECC5D72"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0E307AD5" w14:textId="7A5F078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BC312D" w14:paraId="74E4E3AA" w14:textId="5BA83D9A">
            <w:pPr>
              <w:rPr>
                <w:noProof/>
              </w:rPr>
            </w:pPr>
            <w:r>
              <w:rPr>
                <w:noProof/>
              </w:rPr>
              <w:t>Tại vị trí ngẫu nhiên</w:t>
            </w:r>
          </w:p>
        </w:tc>
      </w:tr>
      <w:tr w:rsidR="00D25D4F" w:rsidTr="6ECC5D72"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D638B37" w14:textId="456DE594">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BC312D" w14:paraId="7EE0A3EE" w14:textId="561BAC55">
            <w:pPr>
              <w:rPr>
                <w:noProof/>
              </w:rPr>
            </w:pPr>
            <w:r>
              <w:rPr>
                <w:noProof/>
              </w:rPr>
              <w:t>Tại vị trí của nhân vật gốc</w:t>
            </w:r>
          </w:p>
        </w:tc>
      </w:tr>
      <w:tr w:rsidR="00D25D4F" w:rsidTr="6ECC5D72"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65464B3" w14:textId="240D2A4C">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BC312D" w14:paraId="2EA7F10F" w14:textId="7475EDA9">
            <w:pPr>
              <w:rPr>
                <w:noProof/>
              </w:rPr>
            </w:pPr>
            <w:r>
              <w:rPr>
                <w:noProof/>
              </w:rPr>
              <w:t>Tại vị trí trung tâm sân khấu</w:t>
            </w:r>
          </w:p>
        </w:tc>
      </w:tr>
      <w:tr w:rsidR="00D25D4F" w:rsidTr="6ECC5D72"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FA5BAC" w:rsidRDefault="00FA5BAC" w14:paraId="17F9DA40" w14:textId="18416B41">
            <w:pPr>
              <w:rPr>
                <w:rFonts w:ascii="Aptos" w:hAnsi="Aptos" w:eastAsia="Aptos" w:cs="Aptos"/>
                <w:noProof/>
                <w:sz w:val="22"/>
                <w:szCs w:val="22"/>
              </w:rPr>
            </w:pPr>
            <w:r w:rsidRPr="03ED341A">
              <w:rPr>
                <w:noProof/>
              </w:rPr>
              <w:t xml:space="preserve">Đáp án đúng là: </w:t>
            </w:r>
            <w:r w:rsidR="00BC312D">
              <w:rPr>
                <w:noProof/>
              </w:rPr>
              <w:t>C</w:t>
            </w:r>
          </w:p>
        </w:tc>
      </w:tr>
      <w:tr w:rsidR="00FA5BAC" w:rsidTr="6ECC5D72"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FA5BAC" w:rsidP="00FA5BAC" w:rsidRDefault="00FA5BAC" w14:paraId="340A92D3" w14:textId="255FA1AD">
            <w:pPr>
              <w:jc w:val="center"/>
              <w:rPr>
                <w:b/>
                <w:bCs/>
                <w:noProof/>
              </w:rPr>
            </w:pPr>
            <w:r>
              <w:rPr>
                <w:b/>
                <w:bCs/>
                <w:noProof/>
              </w:rPr>
              <w:t xml:space="preserve">CÂU HỎI 4: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00FA5BAC" w:rsidRDefault="00A9497F" w14:paraId="2AC3BDBE" w14:textId="27D1B32F">
            <w:pPr>
              <w:rPr>
                <w:noProof/>
              </w:rPr>
            </w:pPr>
            <w:r>
              <w:rPr>
                <w:noProof/>
              </w:rPr>
              <w:t xml:space="preserve">Chọn phương án đúng nhất: </w:t>
            </w:r>
            <w:r w:rsidR="00F009E0">
              <w:rPr>
                <w:noProof/>
              </w:rPr>
              <w:t>T</w:t>
            </w:r>
            <w:r>
              <w:rPr>
                <w:noProof/>
              </w:rPr>
              <w:t>h</w:t>
            </w:r>
            <w:r w:rsidR="00F009E0">
              <w:rPr>
                <w:noProof/>
              </w:rPr>
              <w:t>ẻ lệnh xoá bản sao có thể được đặt trong vòng lặp</w:t>
            </w:r>
            <w:r>
              <w:rPr>
                <w:noProof/>
              </w:rPr>
              <w:t xml:space="preserve"> &lt;</w:t>
            </w:r>
            <w:r w:rsidRPr="00A9497F">
              <w:rPr>
                <w:b/>
                <w:bCs/>
                <w:noProof/>
              </w:rPr>
              <w:t>forever</w:t>
            </w:r>
            <w:r>
              <w:rPr>
                <w:noProof/>
              </w:rPr>
              <w:t>&gt;</w:t>
            </w:r>
            <w:r w:rsidR="00F009E0">
              <w:rPr>
                <w:noProof/>
              </w:rPr>
              <w:t xml:space="preserve"> không?</w:t>
            </w:r>
          </w:p>
        </w:tc>
      </w:tr>
      <w:tr w:rsidR="00FA5BAC" w:rsidTr="6ECC5D72"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1D7BE84" w14:textId="05EAFBDD">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09E0" w14:paraId="3CB48912" w14:textId="6B4C3BB4">
            <w:pPr>
              <w:rPr>
                <w:noProof/>
              </w:rPr>
            </w:pPr>
            <w:r>
              <w:rPr>
                <w:noProof/>
              </w:rPr>
              <w:t>Được, thực hiện bình thường</w:t>
            </w:r>
          </w:p>
        </w:tc>
      </w:tr>
      <w:tr w:rsidR="00FA5BAC" w:rsidTr="6ECC5D72"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6A3C9316" w14:textId="2C94D6AB">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09E0" w14:paraId="30E3A782" w14:textId="463C12BD">
            <w:pPr>
              <w:rPr>
                <w:noProof/>
              </w:rPr>
            </w:pPr>
            <w:r>
              <w:rPr>
                <w:noProof/>
              </w:rPr>
              <w:t xml:space="preserve">Được, </w:t>
            </w:r>
            <w:r w:rsidR="00A9497F">
              <w:rPr>
                <w:noProof/>
              </w:rPr>
              <w:t xml:space="preserve">chỉ </w:t>
            </w:r>
            <w:r>
              <w:rPr>
                <w:noProof/>
              </w:rPr>
              <w:t>khi trong</w:t>
            </w:r>
            <w:r w:rsidR="00A9497F">
              <w:rPr>
                <w:noProof/>
              </w:rPr>
              <w:t xml:space="preserve"> vòng lặp có</w:t>
            </w:r>
            <w:r>
              <w:rPr>
                <w:noProof/>
              </w:rPr>
              <w:t xml:space="preserve"> thêm thẻ lệnh rẽ nhánh </w:t>
            </w:r>
          </w:p>
        </w:tc>
      </w:tr>
      <w:tr w:rsidR="00FA5BAC" w:rsidTr="6ECC5D72"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D4DA230" w14:textId="3B7A2459">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09E0" w14:paraId="3653EBF2" w14:textId="5F3A614A">
            <w:pPr>
              <w:rPr>
                <w:noProof/>
              </w:rPr>
            </w:pPr>
            <w:r>
              <w:rPr>
                <w:noProof/>
              </w:rPr>
              <w:t xml:space="preserve">Được, </w:t>
            </w:r>
            <w:r w:rsidR="00A9497F">
              <w:rPr>
                <w:noProof/>
              </w:rPr>
              <w:t xml:space="preserve">chỉ </w:t>
            </w:r>
            <w:r>
              <w:rPr>
                <w:noProof/>
              </w:rPr>
              <w:t xml:space="preserve">khi </w:t>
            </w:r>
            <w:r w:rsidR="00A9497F">
              <w:rPr>
                <w:noProof/>
              </w:rPr>
              <w:t>trong vòng lặp có thêm thẻ lệnh &lt;</w:t>
            </w:r>
            <w:r w:rsidRPr="00A9497F" w:rsidR="00A9497F">
              <w:rPr>
                <w:b/>
                <w:bCs/>
                <w:noProof/>
              </w:rPr>
              <w:t xml:space="preserve">wait </w:t>
            </w:r>
            <w:r w:rsidR="00A9497F">
              <w:rPr>
                <w:noProof/>
              </w:rPr>
              <w:t xml:space="preserve">() </w:t>
            </w:r>
            <w:r w:rsidRPr="00A9497F" w:rsidR="00A9497F">
              <w:rPr>
                <w:b/>
                <w:bCs/>
                <w:noProof/>
              </w:rPr>
              <w:t>seconds</w:t>
            </w:r>
            <w:r w:rsidR="00A9497F">
              <w:rPr>
                <w:noProof/>
              </w:rPr>
              <w:t>&gt;</w:t>
            </w:r>
          </w:p>
        </w:tc>
      </w:tr>
      <w:tr w:rsidR="00FA5BAC" w:rsidTr="6ECC5D72"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76CCCE4" w14:textId="13B24C54">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09E0" w14:paraId="63FD1008" w14:textId="61DFB549">
            <w:pPr>
              <w:rPr>
                <w:noProof/>
              </w:rPr>
            </w:pPr>
            <w:r>
              <w:rPr>
                <w:noProof/>
              </w:rPr>
              <w:t>Không được</w:t>
            </w:r>
            <w:r w:rsidR="00A9497F">
              <w:rPr>
                <w:noProof/>
              </w:rPr>
              <w:t>, bản sao sẽ luôn bị xoá đi</w:t>
            </w:r>
          </w:p>
        </w:tc>
      </w:tr>
      <w:tr w:rsidR="00FA5BAC" w:rsidTr="6ECC5D72"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E369E68" w14:textId="3829CFB8">
            <w:pPr>
              <w:rPr>
                <w:noProof/>
              </w:rPr>
            </w:pPr>
            <w:r w:rsidRPr="03ED341A">
              <w:rPr>
                <w:noProof/>
              </w:rPr>
              <w:t xml:space="preserve">Đáp án đúng là: </w:t>
            </w:r>
            <w:r w:rsidR="00F009E0">
              <w:rPr>
                <w:noProof/>
              </w:rPr>
              <w:t>A</w:t>
            </w:r>
          </w:p>
        </w:tc>
      </w:tr>
      <w:tr w:rsidR="00FA5BAC" w:rsidTr="6ECC5D72"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FA5BAC" w:rsidP="00FA5BAC" w:rsidRDefault="00FA5BAC" w14:paraId="4D88E342" w14:textId="2DB02DA8">
            <w:pPr>
              <w:jc w:val="center"/>
              <w:rPr>
                <w:rFonts w:ascii="Aptos" w:hAnsi="Aptos" w:eastAsia="Aptos" w:cs="Aptos"/>
                <w:noProof/>
                <w:sz w:val="22"/>
                <w:szCs w:val="22"/>
              </w:rPr>
            </w:pPr>
            <w:r>
              <w:rPr>
                <w:b/>
                <w:bCs/>
                <w:noProof/>
              </w:rPr>
              <w:t xml:space="preserve">CÂU HỎI </w:t>
            </w:r>
            <w:r w:rsidR="004B5AB7">
              <w:rPr>
                <w:b/>
                <w:bCs/>
                <w:noProof/>
              </w:rPr>
              <w:t>5</w:t>
            </w:r>
            <w:r>
              <w:rPr>
                <w:b/>
                <w:bCs/>
                <w:noProof/>
              </w:rPr>
              <w:t xml:space="preserve">: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7EAEC159" w:rsidRDefault="00B20DEC" w14:paraId="2CA6E3AA" w14:textId="2C107F7F">
            <w:pPr>
              <w:rPr>
                <w:noProof/>
                <w:lang w:val="en-US"/>
              </w:rPr>
            </w:pPr>
            <w:r w:rsidRPr="7EAEC159" w:rsidR="00B20DEC">
              <w:rPr>
                <w:lang w:val="en-US"/>
              </w:rPr>
              <w:t xml:space="preserve">Để </w:t>
            </w:r>
            <w:r w:rsidRPr="7EAEC159" w:rsidR="00F038D1">
              <w:rPr>
                <w:lang w:val="en-US"/>
              </w:rPr>
              <w:t xml:space="preserve">bản sao xuất hiện nhiều hơn, em cần làm gì? </w:t>
            </w:r>
            <w:r w:rsidRPr="7EAEC159" w:rsidR="004B5AB7">
              <w:rPr>
                <w:noProof/>
                <w:lang w:val="en-US"/>
              </w:rPr>
              <w:t xml:space="preserve"> </w:t>
            </w:r>
          </w:p>
          <w:p w:rsidR="003D2B25" w:rsidP="003D2B25" w:rsidRDefault="003D2B25" w14:paraId="62C5A5B9" w14:textId="7F81060F">
            <w:pPr>
              <w:jc w:val="center"/>
              <w:rPr>
                <w:noProof/>
              </w:rPr>
            </w:pPr>
            <w:r>
              <w:rPr>
                <w:noProof/>
              </w:rPr>
              <w:drawing>
                <wp:inline distT="0" distB="0" distL="0" distR="0" wp14:anchorId="7C281561" wp14:editId="607261D7">
                  <wp:extent cx="1333500" cy="1371536"/>
                  <wp:effectExtent l="0" t="0" r="0" b="635"/>
                  <wp:docPr id="95358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6573" cy="1374696"/>
                          </a:xfrm>
                          <a:prstGeom prst="rect">
                            <a:avLst/>
                          </a:prstGeom>
                          <a:noFill/>
                          <a:ln>
                            <a:noFill/>
                          </a:ln>
                        </pic:spPr>
                      </pic:pic>
                    </a:graphicData>
                  </a:graphic>
                </wp:inline>
              </w:drawing>
            </w:r>
            <w:r w:rsidR="00A340EB">
              <w:rPr>
                <w:noProof/>
              </w:rPr>
              <w:t xml:space="preserve">     </w:t>
            </w:r>
            <w:r w:rsidR="00A340EB">
              <w:rPr>
                <w:noProof/>
              </w:rPr>
              <w:drawing>
                <wp:inline distT="0" distB="0" distL="0" distR="0" wp14:anchorId="4E4EA8D7" wp14:editId="13D25C92">
                  <wp:extent cx="1260020" cy="2764790"/>
                  <wp:effectExtent l="0" t="0" r="0" b="0"/>
                  <wp:docPr id="99247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2817" cy="2770928"/>
                          </a:xfrm>
                          <a:prstGeom prst="rect">
                            <a:avLst/>
                          </a:prstGeom>
                          <a:noFill/>
                          <a:ln>
                            <a:noFill/>
                          </a:ln>
                        </pic:spPr>
                      </pic:pic>
                    </a:graphicData>
                  </a:graphic>
                </wp:inline>
              </w:drawing>
            </w:r>
          </w:p>
          <w:p w:rsidR="003D2B25" w:rsidP="00FA5BAC" w:rsidRDefault="003D2B25" w14:paraId="17832BFA" w14:textId="77D89BC3">
            <w:pPr>
              <w:rPr>
                <w:rFonts w:ascii="Aptos" w:hAnsi="Aptos" w:eastAsia="Aptos" w:cs="Aptos"/>
                <w:noProof/>
                <w:sz w:val="22"/>
                <w:szCs w:val="22"/>
              </w:rPr>
            </w:pPr>
          </w:p>
        </w:tc>
      </w:tr>
      <w:tr w:rsidR="00FA5BAC" w:rsidTr="6ECC5D72"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25182DF" w14:textId="30F490A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38D1" w14:paraId="1C1693C2" w14:textId="57F5A2F0">
            <w:pPr>
              <w:rPr>
                <w:rFonts w:ascii="Aptos" w:hAnsi="Aptos" w:eastAsia="Aptos" w:cs="Aptos"/>
                <w:noProof/>
                <w:sz w:val="22"/>
                <w:szCs w:val="22"/>
              </w:rPr>
            </w:pPr>
            <w:r>
              <w:rPr>
                <w:noProof/>
              </w:rPr>
              <w:t>Giảm thời gian ở thẻ lệnh &lt;</w:t>
            </w:r>
            <w:r>
              <w:rPr>
                <w:b/>
                <w:bCs/>
                <w:noProof/>
              </w:rPr>
              <w:t xml:space="preserve">wait </w:t>
            </w:r>
            <w:r>
              <w:rPr>
                <w:noProof/>
              </w:rPr>
              <w:t xml:space="preserve">() </w:t>
            </w:r>
            <w:r>
              <w:rPr>
                <w:b/>
                <w:bCs/>
                <w:noProof/>
              </w:rPr>
              <w:t>seconds</w:t>
            </w:r>
            <w:r>
              <w:rPr>
                <w:noProof/>
              </w:rPr>
              <w:t>&gt;</w:t>
            </w:r>
          </w:p>
        </w:tc>
      </w:tr>
      <w:tr w:rsidR="00FA5BAC" w:rsidTr="6ECC5D72"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14887F89" w14:textId="28B1A727">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38D1" w14:paraId="53916E6E" w14:textId="212DB1C3">
            <w:pPr>
              <w:rPr>
                <w:rFonts w:ascii="Aptos" w:hAnsi="Aptos" w:eastAsia="Aptos" w:cs="Aptos"/>
                <w:noProof/>
                <w:sz w:val="22"/>
                <w:szCs w:val="22"/>
              </w:rPr>
            </w:pPr>
            <w:r>
              <w:rPr>
                <w:noProof/>
              </w:rPr>
              <w:t>Giảm số lượng vòng lặp mà thẻ lệnh tạo bản sao đang ở</w:t>
            </w:r>
          </w:p>
        </w:tc>
      </w:tr>
      <w:tr w:rsidR="00FA5BAC" w:rsidTr="6ECC5D72"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CF667B8" w14:textId="66A72579">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A04D53" w:rsidRDefault="00F038D1" w14:paraId="73F5F6A0" w14:textId="283B3044">
            <w:pPr>
              <w:spacing w:line="360" w:lineRule="auto"/>
              <w:rPr>
                <w:rFonts w:ascii="Aptos" w:hAnsi="Aptos" w:eastAsia="Aptos" w:cs="Aptos"/>
                <w:noProof/>
                <w:sz w:val="22"/>
                <w:szCs w:val="22"/>
              </w:rPr>
            </w:pPr>
            <w:r>
              <w:rPr>
                <w:noProof/>
              </w:rPr>
              <w:t>Giảm số lượng các thẻ lệnh được nối phía sau thẻ lệnh &lt;</w:t>
            </w:r>
            <w:r>
              <w:rPr>
                <w:b/>
                <w:bCs/>
                <w:noProof/>
              </w:rPr>
              <w:t>when I start as a clone</w:t>
            </w:r>
            <w:r>
              <w:rPr>
                <w:noProof/>
              </w:rPr>
              <w:t>&gt;</w:t>
            </w:r>
          </w:p>
        </w:tc>
      </w:tr>
      <w:tr w:rsidR="00FA5BAC" w:rsidTr="6ECC5D72"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2040ED32" w14:textId="2C663B5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038D1" w14:paraId="75D86DA1" w14:textId="315E7D9B">
            <w:pPr>
              <w:rPr>
                <w:rFonts w:ascii="Aptos" w:hAnsi="Aptos" w:eastAsia="Aptos" w:cs="Aptos"/>
                <w:noProof/>
                <w:sz w:val="22"/>
                <w:szCs w:val="22"/>
              </w:rPr>
            </w:pPr>
            <w:r>
              <w:rPr>
                <w:noProof/>
              </w:rPr>
              <w:t>Không thể lập trình cho bản sao xuất hiện nhiều hơn</w:t>
            </w:r>
          </w:p>
        </w:tc>
      </w:tr>
      <w:tr w:rsidR="00FA5BAC" w:rsidTr="6ECC5D72"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4B5AB7" w:rsidRDefault="00FA5BAC" w14:paraId="1A9166A8" w14:textId="55425710">
            <w:pPr>
              <w:rPr>
                <w:rFonts w:ascii="Aptos" w:hAnsi="Aptos" w:eastAsia="Aptos" w:cs="Aptos"/>
                <w:noProof/>
                <w:sz w:val="22"/>
                <w:szCs w:val="22"/>
              </w:rPr>
            </w:pPr>
            <w:r w:rsidRPr="03ED341A">
              <w:rPr>
                <w:noProof/>
              </w:rPr>
              <w:t xml:space="preserve">Đáp án đúng là: </w:t>
            </w:r>
            <w:r w:rsidR="00A04D53">
              <w:rPr>
                <w:noProof/>
              </w:rPr>
              <w:t>A</w:t>
            </w:r>
          </w:p>
        </w:tc>
      </w:tr>
      <w:tr w:rsidR="00FA5BAC" w:rsidTr="6ECC5D72"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FA5BAC" w:rsidP="00FA5BAC" w:rsidRDefault="00A04D53" w14:paraId="682085CC" w14:textId="7682B56B">
            <w:pPr>
              <w:jc w:val="center"/>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A04D53" w:rsidP="7EAEC159" w:rsidRDefault="00DF210B" w14:paraId="42B9DC58" w14:textId="1F39AB08">
            <w:pPr>
              <w:spacing w:line="360" w:lineRule="auto"/>
              <w:rPr>
                <w:noProof/>
                <w:lang w:val="en-US"/>
              </w:rPr>
            </w:pPr>
            <w:r w:rsidRPr="7EAEC159" w:rsidR="00DF210B">
              <w:rPr>
                <w:lang w:val="en-US"/>
              </w:rPr>
              <w:t>Đâu</w:t>
            </w:r>
            <w:r w:rsidRPr="7EAEC159" w:rsidR="00DF210B">
              <w:rPr>
                <w:lang w:val="en-US"/>
              </w:rPr>
              <w:t xml:space="preserve"> KHÔNG PHẢI </w:t>
            </w:r>
            <w:r w:rsidRPr="7EAEC159" w:rsidR="00DF210B">
              <w:rPr>
                <w:lang w:val="en-US"/>
              </w:rPr>
              <w:t>là</w:t>
            </w:r>
            <w:r w:rsidRPr="7EAEC159" w:rsidR="00DF210B">
              <w:rPr>
                <w:lang w:val="en-US"/>
              </w:rPr>
              <w:t xml:space="preserve"> </w:t>
            </w:r>
            <w:r w:rsidRPr="7EAEC159" w:rsidR="00DF210B">
              <w:rPr>
                <w:lang w:val="en-US"/>
              </w:rPr>
              <w:t>một</w:t>
            </w:r>
            <w:r w:rsidRPr="7EAEC159" w:rsidR="00DF210B">
              <w:rPr>
                <w:lang w:val="en-US"/>
              </w:rPr>
              <w:t xml:space="preserve"> </w:t>
            </w:r>
            <w:r w:rsidRPr="7EAEC159" w:rsidR="00DF210B">
              <w:rPr>
                <w:lang w:val="en-US"/>
              </w:rPr>
              <w:t>chức</w:t>
            </w:r>
            <w:r w:rsidRPr="7EAEC159" w:rsidR="00DF210B">
              <w:rPr>
                <w:lang w:val="en-US"/>
              </w:rPr>
              <w:t xml:space="preserve"> </w:t>
            </w:r>
            <w:r w:rsidRPr="7EAEC159" w:rsidR="00DF210B">
              <w:rPr>
                <w:lang w:val="en-US"/>
              </w:rPr>
              <w:t>năng</w:t>
            </w:r>
            <w:r w:rsidRPr="7EAEC159" w:rsidR="00DF210B">
              <w:rPr>
                <w:lang w:val="en-US"/>
              </w:rPr>
              <w:t xml:space="preserve"> </w:t>
            </w:r>
            <w:r w:rsidRPr="7EAEC159" w:rsidR="00DF210B">
              <w:rPr>
                <w:lang w:val="en-US"/>
              </w:rPr>
              <w:t>của</w:t>
            </w:r>
            <w:r w:rsidRPr="7EAEC159" w:rsidR="00DF210B">
              <w:rPr>
                <w:lang w:val="en-US"/>
              </w:rPr>
              <w:t xml:space="preserve"> </w:t>
            </w:r>
            <w:r w:rsidRPr="7EAEC159" w:rsidR="00DF210B">
              <w:rPr>
                <w:lang w:val="en-US"/>
              </w:rPr>
              <w:t>biến</w:t>
            </w:r>
            <w:r w:rsidRPr="7EAEC159" w:rsidR="00DF210B">
              <w:rPr>
                <w:lang w:val="en-US"/>
              </w:rPr>
              <w:t>?</w:t>
            </w:r>
          </w:p>
        </w:tc>
      </w:tr>
      <w:tr w:rsidR="00A04D53" w:rsidTr="6ECC5D72" w14:paraId="0E1DD5B2" w14:textId="77777777">
        <w:trPr>
          <w:trHeight w:val="45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FB59EDC" w14:textId="7AD8C20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DF210B" w14:paraId="459C094E" w14:textId="0213EDC0">
            <w:pPr>
              <w:rPr>
                <w:rFonts w:ascii="Aptos" w:hAnsi="Aptos" w:eastAsia="Aptos" w:cs="Aptos"/>
                <w:noProof/>
                <w:sz w:val="22"/>
                <w:szCs w:val="22"/>
              </w:rPr>
            </w:pPr>
            <w:r>
              <w:rPr>
                <w:noProof/>
              </w:rPr>
              <w:t>Dùng để quản lý tốc độ di chuyển của nhân vật</w:t>
            </w:r>
          </w:p>
        </w:tc>
      </w:tr>
      <w:tr w:rsidR="00A04D53" w:rsidTr="6ECC5D72"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99BD7C5" w14:textId="68999D2D">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DF210B" w14:paraId="5AB16CB1" w14:textId="05D1B2B9">
            <w:pPr>
              <w:rPr>
                <w:rFonts w:ascii="Aptos" w:hAnsi="Aptos" w:eastAsia="Aptos" w:cs="Aptos"/>
                <w:noProof/>
                <w:sz w:val="22"/>
                <w:szCs w:val="22"/>
              </w:rPr>
            </w:pPr>
            <w:r>
              <w:rPr>
                <w:noProof/>
              </w:rPr>
              <w:t>Dùng để hiển thị lượng máu còn lại của nhân vật</w:t>
            </w:r>
          </w:p>
        </w:tc>
      </w:tr>
      <w:tr w:rsidR="00A04D53" w:rsidTr="6ECC5D72" w14:paraId="177F2115" w14:textId="77777777">
        <w:trPr>
          <w:trHeight w:val="55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9CEBE8B" w14:textId="682FBE8E">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DF210B" w14:paraId="2B708A87" w14:textId="32F0C491">
            <w:pPr>
              <w:spacing w:line="360" w:lineRule="auto"/>
              <w:rPr>
                <w:rFonts w:ascii="Aptos" w:hAnsi="Aptos" w:eastAsia="Aptos" w:cs="Aptos"/>
                <w:noProof/>
                <w:sz w:val="22"/>
                <w:szCs w:val="22"/>
              </w:rPr>
            </w:pPr>
            <w:r>
              <w:rPr>
                <w:noProof/>
              </w:rPr>
              <w:t>Dùng để hỗ trợ thẻ lệnh tăng/giảm âm lượng</w:t>
            </w:r>
            <w:r w:rsidR="00A04D53">
              <w:rPr>
                <w:noProof/>
              </w:rPr>
              <w:t xml:space="preserve"> </w:t>
            </w:r>
          </w:p>
        </w:tc>
      </w:tr>
      <w:tr w:rsidR="00A04D53" w:rsidTr="6ECC5D72"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324D369" w14:textId="0AAE4D6B">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DF210B" w14:paraId="36CF2023" w14:textId="783EFED9">
            <w:pPr>
              <w:rPr>
                <w:rFonts w:ascii="Aptos" w:hAnsi="Aptos" w:eastAsia="Aptos" w:cs="Aptos"/>
                <w:noProof/>
                <w:sz w:val="22"/>
                <w:szCs w:val="22"/>
              </w:rPr>
            </w:pPr>
            <w:r>
              <w:rPr>
                <w:noProof/>
              </w:rPr>
              <w:t>Dùng để nhận tin nhắn kết thúc trò chơi</w:t>
            </w:r>
          </w:p>
        </w:tc>
      </w:tr>
      <w:tr w:rsidR="00A04D53" w:rsidTr="6ECC5D72"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2B051D4" w14:textId="38DF36AF">
            <w:pPr>
              <w:rPr>
                <w:rFonts w:ascii="Aptos" w:hAnsi="Aptos" w:eastAsia="Aptos" w:cs="Aptos"/>
                <w:noProof/>
                <w:sz w:val="22"/>
                <w:szCs w:val="22"/>
              </w:rPr>
            </w:pPr>
            <w:r w:rsidRPr="03ED341A">
              <w:rPr>
                <w:noProof/>
              </w:rPr>
              <w:t xml:space="preserve">Đáp án đúng là: </w:t>
            </w:r>
            <w:r w:rsidR="00DF210B">
              <w:rPr>
                <w:noProof/>
              </w:rPr>
              <w:t>D</w:t>
            </w:r>
          </w:p>
        </w:tc>
      </w:tr>
      <w:tr w:rsidR="00A04D53" w:rsidTr="6ECC5D72"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451B93F4" w14:textId="1A8ECBC3">
            <w:pPr>
              <w:jc w:val="center"/>
              <w:rPr>
                <w:rFonts w:ascii="Aptos" w:hAnsi="Aptos" w:eastAsia="Aptos" w:cs="Aptos"/>
                <w:noProof/>
                <w:sz w:val="22"/>
                <w:szCs w:val="22"/>
              </w:rPr>
            </w:pPr>
            <w:r>
              <w:rPr>
                <w:b/>
                <w:bCs/>
                <w:noProof/>
              </w:rPr>
              <w:t xml:space="preserve">CÂU HỎI 7: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A4654" w:rsidR="00A04D53" w:rsidP="00803CFB" w:rsidRDefault="00C7179F" w14:paraId="4E07C963" w14:textId="32A7E54F">
            <w:pPr>
              <w:spacing w:line="360" w:lineRule="auto"/>
              <w:rPr>
                <w:noProof/>
              </w:rPr>
            </w:pPr>
            <w:r>
              <w:rPr>
                <w:noProof/>
              </w:rPr>
              <w:t>Tạo biến “speed” để điều chỉnh tốc độ của một nhân vật, nhằm tránh thao tác nhầm và dễ quản lý biến, em sẽ làm gì để tối ưu nhất</w:t>
            </w:r>
            <w:r w:rsidR="00803CFB">
              <w:rPr>
                <w:noProof/>
              </w:rPr>
              <w:t>?</w:t>
            </w:r>
          </w:p>
        </w:tc>
      </w:tr>
      <w:tr w:rsidR="00A04D53" w:rsidTr="6ECC5D72"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BB02943" w14:textId="7ADC545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3CFB" w14:paraId="002B951C" w14:textId="425BF8C1">
            <w:pPr>
              <w:rPr>
                <w:rFonts w:ascii="Aptos" w:hAnsi="Aptos" w:eastAsia="Aptos" w:cs="Aptos"/>
                <w:noProof/>
                <w:sz w:val="22"/>
                <w:szCs w:val="22"/>
              </w:rPr>
            </w:pPr>
            <w:r>
              <w:rPr>
                <w:noProof/>
              </w:rPr>
              <w:t>Tạo biến “speed” như bình thường</w:t>
            </w:r>
          </w:p>
        </w:tc>
      </w:tr>
      <w:tr w:rsidR="00A04D53" w:rsidTr="6ECC5D72"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69E4FDFB" w14:textId="2EED8CAA">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C7179F" w14:paraId="10F06AF7" w14:textId="3572461A">
            <w:pPr>
              <w:rPr>
                <w:rFonts w:ascii="Aptos" w:hAnsi="Aptos" w:eastAsia="Aptos" w:cs="Aptos"/>
                <w:noProof/>
                <w:sz w:val="22"/>
                <w:szCs w:val="22"/>
              </w:rPr>
            </w:pPr>
            <w:r>
              <w:rPr>
                <w:noProof/>
              </w:rPr>
              <w:t>Không sử dụng biến, điền giá trị vào thẻ lệnh di chuyển</w:t>
            </w:r>
          </w:p>
        </w:tc>
      </w:tr>
      <w:tr w:rsidR="00A04D53" w:rsidTr="6ECC5D72"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4016C39F" w14:textId="550D1495">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C7179F" w14:paraId="445B8965" w14:textId="64B579BF">
            <w:pPr>
              <w:rPr>
                <w:rFonts w:ascii="Aptos" w:hAnsi="Aptos" w:eastAsia="Aptos" w:cs="Aptos"/>
                <w:noProof/>
                <w:sz w:val="22"/>
                <w:szCs w:val="22"/>
              </w:rPr>
            </w:pPr>
            <w:r>
              <w:rPr>
                <w:noProof/>
              </w:rPr>
              <w:t>Đặt tên biến kèm theo tên nhân vật để tránh nhầm lẫn</w:t>
            </w:r>
          </w:p>
        </w:tc>
      </w:tr>
      <w:tr w:rsidR="00A04D53" w:rsidTr="6ECC5D72"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515D4CB" w14:textId="0A3D0DF1">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C7179F" w14:paraId="01912F97" w14:textId="25652978">
            <w:pPr>
              <w:rPr>
                <w:rFonts w:ascii="Aptos" w:hAnsi="Aptos" w:eastAsia="Aptos" w:cs="Aptos"/>
                <w:noProof/>
                <w:sz w:val="22"/>
                <w:szCs w:val="22"/>
              </w:rPr>
            </w:pPr>
            <w:r>
              <w:rPr>
                <w:noProof/>
              </w:rPr>
              <w:t>Tạo biến kèm theo tuỳ chọn “For this sprite only”</w:t>
            </w:r>
          </w:p>
        </w:tc>
      </w:tr>
      <w:tr w:rsidR="00A04D53" w:rsidTr="6ECC5D72"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FB38997" w14:textId="2B66D5A2">
            <w:pPr>
              <w:rPr>
                <w:rFonts w:ascii="Aptos" w:hAnsi="Aptos" w:eastAsia="Aptos" w:cs="Aptos"/>
                <w:noProof/>
                <w:sz w:val="22"/>
                <w:szCs w:val="22"/>
              </w:rPr>
            </w:pPr>
            <w:r w:rsidRPr="03ED341A">
              <w:rPr>
                <w:noProof/>
              </w:rPr>
              <w:t xml:space="preserve">Đáp án đúng là: </w:t>
            </w:r>
            <w:r w:rsidR="00C7179F">
              <w:rPr>
                <w:noProof/>
              </w:rPr>
              <w:t>D</w:t>
            </w:r>
          </w:p>
        </w:tc>
      </w:tr>
      <w:tr w:rsidR="00A04D53" w:rsidTr="6ECC5D72"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70009B54" w14:textId="7F1EE53C">
            <w:pPr>
              <w:jc w:val="center"/>
              <w:rPr>
                <w:rFonts w:ascii="Aptos" w:hAnsi="Aptos" w:eastAsia="Aptos" w:cs="Aptos"/>
                <w:noProof/>
                <w:sz w:val="22"/>
                <w:szCs w:val="22"/>
              </w:rPr>
            </w:pPr>
            <w:r>
              <w:rPr>
                <w:b/>
                <w:bCs/>
                <w:noProof/>
              </w:rPr>
              <w:t xml:space="preserve">CÂU HỎI 8: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803CFB" w:rsidR="00A04D53" w:rsidP="00803CFB" w:rsidRDefault="003A23F4" w14:paraId="6A2B0195" w14:textId="0C116DBD">
            <w:pPr>
              <w:spacing w:line="360" w:lineRule="auto"/>
              <w:rPr>
                <w:noProof/>
              </w:rPr>
            </w:pPr>
            <w:r>
              <w:rPr>
                <w:noProof/>
              </w:rPr>
              <w:t xml:space="preserve">Chọn phương án đúng nhất: </w:t>
            </w:r>
            <w:r w:rsidR="00803CFB">
              <w:rPr>
                <w:noProof/>
              </w:rPr>
              <w:t xml:space="preserve">Biến </w:t>
            </w:r>
            <w:r>
              <w:rPr>
                <w:noProof/>
              </w:rPr>
              <w:t>có thể lưu được những dạng giá trị nào?</w:t>
            </w:r>
          </w:p>
        </w:tc>
      </w:tr>
      <w:tr w:rsidR="00A04D53" w:rsidTr="6ECC5D72"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AD49602" w14:textId="75B1BDB2">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3A23F4" w14:paraId="188B9309" w14:textId="7E4F7CEF">
            <w:pPr>
              <w:rPr>
                <w:rFonts w:ascii="Aptos" w:hAnsi="Aptos" w:eastAsia="Aptos" w:cs="Aptos"/>
                <w:noProof/>
                <w:sz w:val="22"/>
                <w:szCs w:val="22"/>
              </w:rPr>
            </w:pPr>
            <w:r>
              <w:rPr>
                <w:noProof/>
              </w:rPr>
              <w:t>Lưu được số</w:t>
            </w:r>
          </w:p>
        </w:tc>
      </w:tr>
      <w:tr w:rsidR="00A04D53" w:rsidTr="6ECC5D72"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4CA054F" w14:textId="7CE32936">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3A23F4" w14:paraId="553A6AFC" w14:textId="17C0151F">
            <w:pPr>
              <w:rPr>
                <w:rFonts w:ascii="Aptos" w:hAnsi="Aptos" w:eastAsia="Aptos" w:cs="Aptos"/>
                <w:noProof/>
                <w:sz w:val="22"/>
                <w:szCs w:val="22"/>
              </w:rPr>
            </w:pPr>
            <w:r>
              <w:rPr>
                <w:noProof/>
              </w:rPr>
              <w:t>Lưu được chữ cái và số</w:t>
            </w:r>
          </w:p>
        </w:tc>
      </w:tr>
      <w:tr w:rsidR="00A04D53" w:rsidTr="6ECC5D72"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192A323" w14:textId="6D86B9F8">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3A23F4" w14:paraId="11894644" w14:textId="0C7DA15D">
            <w:pPr>
              <w:rPr>
                <w:rFonts w:ascii="Aptos" w:hAnsi="Aptos" w:eastAsia="Aptos" w:cs="Aptos"/>
                <w:noProof/>
                <w:sz w:val="22"/>
                <w:szCs w:val="22"/>
              </w:rPr>
            </w:pPr>
            <w:r>
              <w:rPr>
                <w:noProof/>
              </w:rPr>
              <w:t>Ký tự đặc biệt như !@#$</w:t>
            </w:r>
          </w:p>
        </w:tc>
      </w:tr>
      <w:tr w:rsidR="008D22A2" w:rsidTr="6ECC5D72"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8D22A2" w14:paraId="31368EED" w14:textId="66FE859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3A23F4" w14:paraId="1515E03C" w14:textId="7BE6F050">
            <w:pPr>
              <w:rPr>
                <w:rFonts w:ascii="Aptos" w:hAnsi="Aptos" w:eastAsia="Aptos" w:cs="Aptos"/>
                <w:noProof/>
                <w:sz w:val="22"/>
                <w:szCs w:val="22"/>
              </w:rPr>
            </w:pPr>
            <w:r>
              <w:rPr>
                <w:noProof/>
              </w:rPr>
              <w:t>Tất cả các phương án trên</w:t>
            </w:r>
          </w:p>
        </w:tc>
      </w:tr>
      <w:tr w:rsidR="00A04D53" w:rsidTr="6ECC5D72"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EE27B10" w14:textId="7E58712C">
            <w:pPr>
              <w:rPr>
                <w:rFonts w:ascii="Aptos" w:hAnsi="Aptos" w:eastAsia="Aptos" w:cs="Aptos"/>
                <w:noProof/>
                <w:sz w:val="22"/>
                <w:szCs w:val="22"/>
              </w:rPr>
            </w:pPr>
            <w:r w:rsidRPr="03ED341A">
              <w:rPr>
                <w:noProof/>
              </w:rPr>
              <w:t xml:space="preserve">Đáp án đúng là: </w:t>
            </w:r>
            <w:r w:rsidR="003A23F4">
              <w:rPr>
                <w:noProof/>
              </w:rPr>
              <w:t>D</w:t>
            </w:r>
          </w:p>
        </w:tc>
      </w:tr>
      <w:tr w:rsidR="00A04D53" w:rsidTr="6ECC5D72"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A04D53" w:rsidP="00F101FD" w:rsidRDefault="00F101FD" w14:paraId="5328DA97" w14:textId="0F6CB79E">
            <w:pPr>
              <w:jc w:val="center"/>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AB22F0" w:rsidRDefault="007E381A" w14:paraId="4D178268" w14:textId="591BA2A1">
            <w:pPr>
              <w:spacing w:line="360" w:lineRule="auto"/>
              <w:rPr>
                <w:noProof/>
              </w:rPr>
            </w:pPr>
            <w:r>
              <w:rPr>
                <w:noProof/>
              </w:rPr>
              <w:t>Khi thẻ lệnh này được thực thi, nhân vật sẽ ở vị trí nào?</w:t>
            </w:r>
          </w:p>
          <w:p w:rsidRPr="007E381A" w:rsidR="00AB22F0" w:rsidP="007E381A" w:rsidRDefault="007E381A" w14:paraId="6156C618" w14:textId="3A84B1FA">
            <w:pPr>
              <w:spacing w:line="360" w:lineRule="auto"/>
              <w:jc w:val="center"/>
              <w:rPr>
                <w:noProof/>
              </w:rPr>
            </w:pPr>
            <w:r>
              <w:rPr>
                <w:noProof/>
              </w:rPr>
              <w:drawing>
                <wp:inline distT="0" distB="0" distL="0" distR="0" wp14:anchorId="239093DA" wp14:editId="564BF1B6">
                  <wp:extent cx="1790380" cy="487680"/>
                  <wp:effectExtent l="0" t="0" r="635" b="7620"/>
                  <wp:docPr id="170680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1479" cy="496151"/>
                          </a:xfrm>
                          <a:prstGeom prst="rect">
                            <a:avLst/>
                          </a:prstGeom>
                          <a:noFill/>
                          <a:ln>
                            <a:noFill/>
                          </a:ln>
                        </pic:spPr>
                      </pic:pic>
                    </a:graphicData>
                  </a:graphic>
                </wp:inline>
              </w:drawing>
            </w:r>
          </w:p>
        </w:tc>
      </w:tr>
      <w:tr w:rsidR="00F101FD" w:rsidTr="6ECC5D72"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1A6DC792" w14:textId="5A0E804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933BB8" w:rsidRDefault="007E381A" w14:paraId="008DDFD2" w14:textId="31749D9F">
            <w:pPr>
              <w:spacing w:line="360" w:lineRule="auto"/>
              <w:contextualSpacing/>
              <w:rPr>
                <w:rFonts w:ascii="Aptos" w:hAnsi="Aptos" w:eastAsia="Aptos" w:cs="Aptos"/>
                <w:noProof/>
                <w:sz w:val="22"/>
                <w:szCs w:val="22"/>
              </w:rPr>
            </w:pPr>
            <w:r>
              <w:rPr>
                <w:noProof/>
              </w:rPr>
              <w:t>Ở góc trái – trên của sân khấu</w:t>
            </w:r>
          </w:p>
        </w:tc>
      </w:tr>
      <w:tr w:rsidR="00F101FD" w:rsidTr="6ECC5D72"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3EA19D65" w14:textId="6AB376FF">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5E1EDC" w:rsidRDefault="007E381A" w14:paraId="59200408" w14:textId="46F4333B">
            <w:pPr>
              <w:spacing w:line="360" w:lineRule="auto"/>
              <w:rPr>
                <w:rFonts w:ascii="Aptos" w:hAnsi="Aptos" w:eastAsia="Aptos" w:cs="Aptos"/>
                <w:noProof/>
                <w:sz w:val="22"/>
                <w:szCs w:val="22"/>
              </w:rPr>
            </w:pPr>
            <w:r>
              <w:rPr>
                <w:noProof/>
              </w:rPr>
              <w:t>Ở góc phải – dưới của sân khấu</w:t>
            </w:r>
          </w:p>
        </w:tc>
      </w:tr>
      <w:tr w:rsidR="00F101FD" w:rsidTr="6ECC5D72"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13D32715" w14:textId="64785D4B">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933BB8" w:rsidRDefault="007E381A" w14:paraId="268F0575" w14:textId="5A6ACC46">
            <w:pPr>
              <w:spacing w:line="360" w:lineRule="auto"/>
              <w:rPr>
                <w:rFonts w:ascii="Aptos" w:hAnsi="Aptos" w:eastAsia="Aptos" w:cs="Aptos"/>
                <w:noProof/>
                <w:sz w:val="22"/>
                <w:szCs w:val="22"/>
              </w:rPr>
            </w:pPr>
            <w:r>
              <w:rPr>
                <w:noProof/>
              </w:rPr>
              <w:t>Ở góc trái – dưới của sân khấu</w:t>
            </w:r>
          </w:p>
        </w:tc>
      </w:tr>
      <w:tr w:rsidR="00F101FD" w:rsidTr="6ECC5D72"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0A3F271C" w14:textId="2D721A79">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7E381A" w14:paraId="33CC0BC7" w14:textId="3C1B7140">
            <w:pPr>
              <w:rPr>
                <w:rFonts w:ascii="Aptos" w:hAnsi="Aptos" w:eastAsia="Aptos" w:cs="Aptos"/>
                <w:noProof/>
                <w:sz w:val="22"/>
                <w:szCs w:val="22"/>
              </w:rPr>
            </w:pPr>
            <w:r>
              <w:rPr>
                <w:noProof/>
              </w:rPr>
              <w:t>Ở chính giữa sân khấu</w:t>
            </w:r>
          </w:p>
        </w:tc>
      </w:tr>
      <w:tr w:rsidR="00933BB8" w:rsidTr="6ECC5D72"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F101FD" w:rsidRDefault="00933BB8" w14:paraId="0249DA3F" w14:textId="2E56224B">
            <w:pPr>
              <w:rPr>
                <w:noProof/>
              </w:rPr>
            </w:pPr>
            <w:r w:rsidRPr="6ECC5D72" w:rsidR="00933BB8">
              <w:rPr>
                <w:noProof/>
              </w:rPr>
              <w:t xml:space="preserve">Đáp án đúng là: </w:t>
            </w:r>
            <w:r w:rsidRPr="6ECC5D72" w:rsidR="753C58C0">
              <w:rPr>
                <w:noProof/>
              </w:rPr>
              <w:t>B</w:t>
            </w:r>
          </w:p>
        </w:tc>
      </w:tr>
      <w:tr w:rsidR="00C7179F" w:rsidTr="6ECC5D72"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C7179F" w:rsidP="00C7179F" w:rsidRDefault="00C7179F" w14:paraId="312FF932" w14:textId="4FA8EB9B">
            <w:pPr>
              <w:jc w:val="center"/>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00C7179F" w:rsidP="00803CFB" w:rsidRDefault="00C7179F" w14:paraId="43AFFA20" w14:textId="77777777">
            <w:pPr>
              <w:spacing w:line="360" w:lineRule="auto"/>
              <w:rPr>
                <w:noProof/>
              </w:rPr>
            </w:pPr>
            <w:r>
              <w:rPr>
                <w:noProof/>
              </w:rPr>
              <w:t>Để thẻ lệnh &lt;</w:t>
            </w:r>
            <w:r>
              <w:rPr>
                <w:b/>
                <w:bCs/>
                <w:noProof/>
              </w:rPr>
              <w:t xml:space="preserve">move </w:t>
            </w:r>
            <w:r>
              <w:rPr>
                <w:noProof/>
              </w:rPr>
              <w:t xml:space="preserve">(10) </w:t>
            </w:r>
            <w:r>
              <w:rPr>
                <w:b/>
                <w:bCs/>
                <w:noProof/>
              </w:rPr>
              <w:t>steps</w:t>
            </w:r>
            <w:r>
              <w:rPr>
                <w:noProof/>
              </w:rPr>
              <w:t>&gt; được thực thi thì những điều kiện nào cần được thoả mãn (Trả về kết quả true)?</w:t>
            </w:r>
          </w:p>
          <w:p w:rsidRPr="00033251" w:rsidR="00C7179F" w:rsidP="00C7179F" w:rsidRDefault="00C7179F" w14:paraId="1877CBA8" w14:textId="511B6A6D">
            <w:pPr>
              <w:jc w:val="center"/>
              <w:rPr>
                <w:noProof/>
                <w:lang w:val="en-US"/>
              </w:rPr>
            </w:pPr>
            <w:r>
              <w:rPr>
                <w:noProof/>
              </w:rPr>
              <w:drawing>
                <wp:inline distT="0" distB="0" distL="0" distR="0" wp14:anchorId="23CEB868" wp14:editId="4C853B55">
                  <wp:extent cx="1645920" cy="2497516"/>
                  <wp:effectExtent l="0" t="0" r="0" b="0"/>
                  <wp:docPr id="253764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9626" cy="2503139"/>
                          </a:xfrm>
                          <a:prstGeom prst="rect">
                            <a:avLst/>
                          </a:prstGeom>
                          <a:noFill/>
                          <a:ln>
                            <a:noFill/>
                          </a:ln>
                        </pic:spPr>
                      </pic:pic>
                    </a:graphicData>
                  </a:graphic>
                </wp:inline>
              </w:drawing>
            </w:r>
          </w:p>
        </w:tc>
      </w:tr>
      <w:tr w:rsidR="00C7179F" w:rsidTr="6ECC5D72"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3609CDA1" w14:textId="785E2E74">
            <w:pPr>
              <w:jc w:val="center"/>
              <w:rPr>
                <w:noProof/>
              </w:rPr>
            </w:pPr>
            <w:r>
              <w:rPr>
                <w:noProof/>
              </w:rPr>
              <w:t xml:space="preserve">A.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312260F9" w14:textId="35DF55A5">
            <w:pPr>
              <w:rPr>
                <w:noProof/>
              </w:rPr>
            </w:pPr>
            <w:r>
              <w:rPr>
                <w:noProof/>
              </w:rPr>
              <w:t>Điều kiện 1 và Điều kiện 2</w:t>
            </w:r>
          </w:p>
        </w:tc>
      </w:tr>
      <w:tr w:rsidR="00C7179F" w:rsidTr="6ECC5D72"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7F4EC69C" w14:textId="6F14BC07">
            <w:pPr>
              <w:jc w:val="center"/>
              <w:rPr>
                <w:noProof/>
              </w:rPr>
            </w:pPr>
            <w:r>
              <w:rPr>
                <w:noProof/>
              </w:rPr>
              <w:t xml:space="preserve">B.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0C265A91" w14:textId="254AC7FE">
            <w:pPr>
              <w:rPr>
                <w:noProof/>
              </w:rPr>
            </w:pPr>
            <w:r>
              <w:rPr>
                <w:noProof/>
              </w:rPr>
              <w:t>Điều kiện 3 và Điều kiện 4</w:t>
            </w:r>
          </w:p>
        </w:tc>
      </w:tr>
      <w:tr w:rsidR="00C7179F" w:rsidTr="6ECC5D72"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142F4191" w14:textId="0D9C6210">
            <w:pPr>
              <w:jc w:val="center"/>
              <w:rPr>
                <w:noProof/>
              </w:rPr>
            </w:pPr>
            <w:r>
              <w:rPr>
                <w:noProof/>
              </w:rPr>
              <w:t xml:space="preserve">C.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73F30F7F" w14:textId="7F581D70">
            <w:pPr>
              <w:rPr>
                <w:noProof/>
              </w:rPr>
            </w:pPr>
            <w:r>
              <w:rPr>
                <w:noProof/>
              </w:rPr>
              <w:t>Thoả 2 điều kiện bất kì trong 4 điều kiện</w:t>
            </w:r>
          </w:p>
        </w:tc>
      </w:tr>
      <w:tr w:rsidR="00C7179F" w:rsidTr="6ECC5D72"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3522924D" w14:textId="5CF2FE3F">
            <w:pPr>
              <w:jc w:val="center"/>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0A5376E2" w14:textId="0E0EC094">
            <w:pPr>
              <w:rPr>
                <w:noProof/>
              </w:rPr>
            </w:pPr>
            <w:r>
              <w:rPr>
                <w:noProof/>
              </w:rPr>
              <w:t>Tất cả 4 điều kiện</w:t>
            </w:r>
          </w:p>
        </w:tc>
      </w:tr>
      <w:tr w:rsidR="00F101FD" w:rsidTr="6ECC5D72"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382551" w:rsidRDefault="00382551" w14:paraId="709CE1A9" w14:textId="54CF72EA">
            <w:pPr>
              <w:rPr>
                <w:noProof/>
              </w:rPr>
            </w:pPr>
            <w:r>
              <w:rPr>
                <w:noProof/>
              </w:rPr>
              <w:t xml:space="preserve">Đáp án đúng là: </w:t>
            </w:r>
            <w:r w:rsidR="00C7179F">
              <w:rPr>
                <w:noProof/>
              </w:rPr>
              <w:t>A</w:t>
            </w:r>
          </w:p>
        </w:tc>
      </w:tr>
    </w:tbl>
    <w:p w:rsidR="005B0EE7" w:rsidP="001E071B" w:rsidRDefault="005B0EE7" w14:paraId="4962B0CD" w14:textId="315E0E1B">
      <w:pPr>
        <w:widowControl w:val="0"/>
        <w:spacing w:before="60" w:after="144" w:afterLines="60"/>
        <w:rPr>
          <w:rFonts w:ascii="Aptos" w:hAnsi="Aptos" w:eastAsia="Aptos" w:cs="Aptos"/>
          <w:noProof/>
        </w:rPr>
      </w:pPr>
    </w:p>
    <w:p w:rsidR="005B0EE7" w:rsidP="001E071B" w:rsidRDefault="005B0EE7" w14:paraId="6A25945E" w14:textId="77777777">
      <w:pPr>
        <w:widowControl w:val="0"/>
        <w:spacing w:before="60" w:after="144" w:afterLines="60"/>
        <w:rPr>
          <w:rFonts w:ascii="Aptos" w:hAnsi="Aptos" w:eastAsia="Aptos" w:cs="Aptos"/>
          <w:noProof/>
        </w:rPr>
      </w:pPr>
    </w:p>
    <w:p w:rsidR="03ED341A" w:rsidP="001E071B" w:rsidRDefault="03ED341A" w14:paraId="3EB9C991" w14:textId="77777777">
      <w:pPr>
        <w:widowControl w:val="0"/>
        <w:spacing w:before="60" w:after="144" w:afterLines="60"/>
        <w:rPr>
          <w:rFonts w:ascii="Aptos" w:hAnsi="Aptos" w:eastAsia="Aptos" w:cs="Aptos"/>
          <w:noProof/>
        </w:rPr>
      </w:pPr>
      <w:bookmarkStart w:name="_heading=h.djiepo70pk9v" w:colFirst="0" w:colLast="0" w:id="3"/>
      <w:bookmarkEnd w:id="3"/>
    </w:p>
    <w:p w:rsidR="005B0EE7" w:rsidP="001E071B" w:rsidRDefault="00D60D95" w14:paraId="78769D55" w14:textId="77777777">
      <w:pPr>
        <w:pStyle w:val="u1"/>
        <w:keepNext w:val="0"/>
        <w:keepLines w:val="0"/>
        <w:widowControl w:val="0"/>
        <w:spacing w:before="60" w:after="144" w:afterLines="60" w:line="24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Style w:val="affffff6"/>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w:rsidR="005B0EE7" w:rsidTr="331B3E2E"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382551" w:rsidRDefault="00F443F9" w14:paraId="797EC807" w14:textId="77777777">
            <w:pPr>
              <w:jc w:val="center"/>
              <w:rPr>
                <w:b/>
                <w:bCs/>
                <w:noProof/>
              </w:rPr>
            </w:pPr>
            <w:r w:rsidRPr="00382551">
              <w:rPr>
                <w:b/>
                <w:bCs/>
                <w:noProof/>
              </w:rPr>
              <w:t>ĐỀ BÀI 1:</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7C2070" w:rsidRDefault="00DF1E3F" w14:paraId="7754E499" w14:textId="1F4E34B4">
            <w:pPr>
              <w:spacing w:line="360" w:lineRule="auto"/>
              <w:jc w:val="center"/>
              <w:rPr>
                <w:b/>
                <w:bCs/>
                <w:noProof/>
              </w:rPr>
            </w:pPr>
            <w:r>
              <w:rPr>
                <w:b/>
                <w:bCs/>
                <w:noProof/>
              </w:rPr>
              <w:t>Tốc độ di chuyển</w:t>
            </w:r>
          </w:p>
          <w:p w:rsidR="007C2070" w:rsidP="007C2070" w:rsidRDefault="00DF1E3F" w14:paraId="0FCCA204" w14:textId="4C69914F">
            <w:pPr>
              <w:spacing w:line="360" w:lineRule="auto"/>
              <w:rPr>
                <w:noProof/>
              </w:rPr>
            </w:pPr>
            <w:r>
              <w:rPr>
                <w:noProof/>
              </w:rPr>
              <w:t xml:space="preserve">Lập trình tăng đổi tốc độ di chuyển của nhân vật </w:t>
            </w:r>
            <w:r w:rsidR="00607896">
              <w:rPr>
                <w:noProof/>
              </w:rPr>
              <w:t xml:space="preserve">Farmer </w:t>
            </w:r>
            <w:r>
              <w:rPr>
                <w:noProof/>
              </w:rPr>
              <w:t>khi nhấn vào nút “space”.</w:t>
            </w:r>
          </w:p>
        </w:tc>
      </w:tr>
      <w:tr w:rsidR="005B0EE7" w:rsidTr="331B3E2E"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382551" w:rsidRDefault="00D60D95" w14:paraId="43BFF10B" w14:textId="77777777">
            <w:pPr>
              <w:jc w:val="center"/>
              <w:rPr>
                <w:b/>
                <w:bCs/>
                <w:noProof/>
              </w:rPr>
            </w:pPr>
            <w:sdt>
              <w:sdtPr>
                <w:rPr>
                  <w:b/>
                  <w:bCs/>
                </w:rPr>
                <w:tag w:val="goog_rdk_35"/>
                <w:id w:val="-1835683293"/>
              </w:sdtPr>
              <w:sdtEndPr/>
              <w:sdtContent>
                <w:r w:rsidRPr="00382551"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F1E3F" w:rsidP="007C2070" w:rsidRDefault="001A7F8E" w14:paraId="2A2E9752" w14:textId="77777777">
            <w:pPr>
              <w:spacing w:line="360" w:lineRule="auto"/>
              <w:rPr>
                <w:noProof/>
              </w:rPr>
            </w:pPr>
            <w:r>
              <w:rPr>
                <w:noProof/>
              </w:rPr>
              <w:t xml:space="preserve">Bước 1: </w:t>
            </w:r>
            <w:r w:rsidR="00DF1E3F">
              <w:rPr>
                <w:noProof/>
              </w:rPr>
              <w:t>Khởi tạo biến “speed” dành riêng cho nhân vật Farmer và gắn biến “speed” vào vị trí tốc độ di chuyển của nhân vật</w:t>
            </w:r>
          </w:p>
          <w:p w:rsidR="007C2070" w:rsidP="004D0642" w:rsidRDefault="00DF1E3F" w14:paraId="22386D2A" w14:textId="50239790">
            <w:pPr>
              <w:spacing w:line="360" w:lineRule="auto"/>
              <w:jc w:val="center"/>
              <w:rPr>
                <w:noProof/>
              </w:rPr>
            </w:pPr>
            <w:r>
              <w:rPr>
                <w:noProof/>
              </w:rPr>
              <w:drawing>
                <wp:inline distT="0" distB="0" distL="0" distR="0" wp14:anchorId="619396D5" wp14:editId="3D6E1808">
                  <wp:extent cx="1449888" cy="457200"/>
                  <wp:effectExtent l="0" t="0" r="0" b="0"/>
                  <wp:docPr id="152664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9888" cy="457200"/>
                          </a:xfrm>
                          <a:prstGeom prst="rect">
                            <a:avLst/>
                          </a:prstGeom>
                          <a:noFill/>
                          <a:ln>
                            <a:noFill/>
                          </a:ln>
                        </pic:spPr>
                      </pic:pic>
                    </a:graphicData>
                  </a:graphic>
                </wp:inline>
              </w:drawing>
            </w:r>
          </w:p>
          <w:p w:rsidR="00DF1E3F" w:rsidP="001321B6" w:rsidRDefault="00DF1E3F" w14:paraId="184CA158" w14:textId="69BD8146">
            <w:pPr>
              <w:tabs>
                <w:tab w:val="left" w:pos="2964"/>
              </w:tabs>
              <w:spacing w:line="360" w:lineRule="auto"/>
              <w:jc w:val="center"/>
              <w:rPr>
                <w:noProof/>
              </w:rPr>
            </w:pPr>
            <w:r>
              <w:rPr>
                <w:noProof/>
              </w:rPr>
              <w:drawing>
                <wp:inline distT="0" distB="0" distL="0" distR="0" wp14:anchorId="2615370C" wp14:editId="68CDE243">
                  <wp:extent cx="1945402" cy="457200"/>
                  <wp:effectExtent l="0" t="0" r="0" b="0"/>
                  <wp:docPr id="290336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5402" cy="457200"/>
                          </a:xfrm>
                          <a:prstGeom prst="rect">
                            <a:avLst/>
                          </a:prstGeom>
                          <a:noFill/>
                          <a:ln>
                            <a:noFill/>
                          </a:ln>
                        </pic:spPr>
                      </pic:pic>
                    </a:graphicData>
                  </a:graphic>
                </wp:inline>
              </w:drawing>
            </w:r>
          </w:p>
          <w:p w:rsidR="007C2070" w:rsidP="007C2070" w:rsidRDefault="007C2070" w14:paraId="207F5551" w14:textId="3505B86E">
            <w:pPr>
              <w:spacing w:line="360" w:lineRule="auto"/>
              <w:rPr>
                <w:noProof/>
              </w:rPr>
            </w:pPr>
            <w:r>
              <w:rPr>
                <w:noProof/>
              </w:rPr>
              <w:t xml:space="preserve">Bước 2: </w:t>
            </w:r>
            <w:r w:rsidR="004D0642">
              <w:rPr>
                <w:noProof/>
              </w:rPr>
              <w:t>Lập trình tạo điều kiện nhấn phím, kiểm tra phím “space” có được nhấn hay không. Nếu có thì giá trị của biến “speed” sẽ có giá trị cao hơn, nếu không thì giá trị của biến “speed” sẽ trở về bình thường.</w:t>
            </w:r>
          </w:p>
          <w:p w:rsidR="001321B6" w:rsidP="004D0642" w:rsidRDefault="004D0642" w14:paraId="0FACE3F6" w14:textId="33767CCB">
            <w:pPr>
              <w:spacing w:line="360" w:lineRule="auto"/>
              <w:jc w:val="center"/>
              <w:rPr>
                <w:noProof/>
              </w:rPr>
            </w:pPr>
            <w:r>
              <w:rPr>
                <w:noProof/>
              </w:rPr>
              <w:drawing>
                <wp:inline distT="0" distB="0" distL="0" distR="0" wp14:anchorId="41667C2E" wp14:editId="0E9FF600">
                  <wp:extent cx="1378944" cy="1428788"/>
                  <wp:effectExtent l="0" t="0" r="0" b="0"/>
                  <wp:docPr id="874221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7646" cy="1437805"/>
                          </a:xfrm>
                          <a:prstGeom prst="rect">
                            <a:avLst/>
                          </a:prstGeom>
                          <a:noFill/>
                          <a:ln>
                            <a:noFill/>
                          </a:ln>
                        </pic:spPr>
                      </pic:pic>
                    </a:graphicData>
                  </a:graphic>
                </wp:inline>
              </w:drawing>
            </w:r>
          </w:p>
          <w:p w:rsidR="007C2070" w:rsidP="00EB2E85" w:rsidRDefault="00123E5B" w14:paraId="2AA75ABB" w14:textId="033B8E66">
            <w:pPr>
              <w:spacing w:line="360" w:lineRule="auto"/>
              <w:rPr>
                <w:noProof/>
              </w:rPr>
            </w:pPr>
            <w:r>
              <w:rPr>
                <w:noProof/>
              </w:rPr>
              <w:t xml:space="preserve">Bước 3: </w:t>
            </w:r>
            <w:r w:rsidR="006B010B">
              <w:rPr>
                <w:noProof/>
              </w:rPr>
              <w:t>Khi di chuyển với tốc độ nhanh, nhân vật sẽ có hiệu ứng di chuyển như ảnh minh hoạ.</w:t>
            </w:r>
          </w:p>
          <w:p w:rsidR="00607896" w:rsidP="00EB2E85" w:rsidRDefault="00607896" w14:paraId="5E846F50" w14:textId="067E8184">
            <w:pPr>
              <w:spacing w:line="360" w:lineRule="auto"/>
              <w:rPr>
                <w:noProof/>
              </w:rPr>
            </w:pPr>
            <w:r>
              <w:rPr>
                <w:noProof/>
              </w:rPr>
              <w:t>Gợi ý: Sử dụng cơ chế tạo bản sao liên tục. Khi một bản sao được tạo ra thì thêm hiệu ứng “ghost” tăng dần đến 100 thì sẽ xoá bản sao đó.</w:t>
            </w:r>
          </w:p>
          <w:p w:rsidR="006B010B" w:rsidP="006B010B" w:rsidRDefault="006B010B" w14:paraId="3DADDA35" w14:textId="64EB88D4">
            <w:pPr>
              <w:spacing w:line="360" w:lineRule="auto"/>
              <w:jc w:val="center"/>
              <w:rPr>
                <w:noProof/>
              </w:rPr>
            </w:pPr>
            <w:r>
              <w:rPr>
                <w:noProof/>
              </w:rPr>
              <w:drawing>
                <wp:inline distT="0" distB="0" distL="0" distR="0" wp14:anchorId="3AED14F1" wp14:editId="619F9E7B">
                  <wp:extent cx="1615440" cy="1340614"/>
                  <wp:effectExtent l="0" t="0" r="3810" b="0"/>
                  <wp:docPr id="163297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8901" name=""/>
                          <pic:cNvPicPr/>
                        </pic:nvPicPr>
                        <pic:blipFill>
                          <a:blip r:embed="rId15"/>
                          <a:stretch>
                            <a:fillRect/>
                          </a:stretch>
                        </pic:blipFill>
                        <pic:spPr>
                          <a:xfrm>
                            <a:off x="0" y="0"/>
                            <a:ext cx="1617195" cy="1342070"/>
                          </a:xfrm>
                          <a:prstGeom prst="rect">
                            <a:avLst/>
                          </a:prstGeom>
                        </pic:spPr>
                      </pic:pic>
                    </a:graphicData>
                  </a:graphic>
                </wp:inline>
              </w:drawing>
            </w:r>
          </w:p>
        </w:tc>
      </w:tr>
      <w:tr w:rsidR="005B0EE7" w:rsidTr="331B3E2E" w14:paraId="566BE83D"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BE7653" w:rsidR="005B0EE7" w:rsidP="00607896" w:rsidRDefault="00F443F9" w14:paraId="73272AED" w14:textId="77777777">
            <w:pPr>
              <w:jc w:val="center"/>
              <w:rPr>
                <w:b/>
                <w:bCs/>
                <w:noProof/>
              </w:rPr>
            </w:pPr>
            <w:r w:rsidRPr="00BE7653">
              <w:rPr>
                <w:b/>
                <w:bCs/>
                <w:noProof/>
              </w:rPr>
              <w:t>ĐỀ BÀI 2:</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B2E85" w:rsidR="00EB2E85" w:rsidP="00EB2E85" w:rsidRDefault="00607896" w14:paraId="4780015E" w14:textId="3ED67213">
            <w:pPr>
              <w:spacing w:line="360" w:lineRule="auto"/>
              <w:jc w:val="center"/>
              <w:rPr>
                <w:b/>
                <w:bCs/>
                <w:noProof/>
              </w:rPr>
            </w:pPr>
            <w:r>
              <w:rPr>
                <w:b/>
                <w:bCs/>
                <w:noProof/>
              </w:rPr>
              <w:t>Loài gây hại</w:t>
            </w:r>
          </w:p>
          <w:p w:rsidR="00EB2E85" w:rsidP="00607896" w:rsidRDefault="00607896" w14:paraId="40A6B49E" w14:textId="6EEF2677">
            <w:pPr>
              <w:spacing w:line="360" w:lineRule="auto"/>
              <w:rPr>
                <w:noProof/>
              </w:rPr>
            </w:pPr>
            <w:r>
              <w:rPr>
                <w:noProof/>
              </w:rPr>
              <w:t xml:space="preserve">Em hãy tìm kiếm thêm 3 – 5 loài gây hại cho cây trồng của người nông dân (ví dụ như sâu, châu chấu, ốc sên, </w:t>
            </w:r>
            <w:r w:rsidR="00AA24CF">
              <w:rPr>
                <w:noProof/>
              </w:rPr>
              <w:t>…</w:t>
            </w:r>
            <w:r>
              <w:rPr>
                <w:noProof/>
              </w:rPr>
              <w:t>)</w:t>
            </w:r>
            <w:r w:rsidR="00AA24CF">
              <w:rPr>
                <w:noProof/>
              </w:rPr>
              <w:t xml:space="preserve"> và cho các nhân vật gây hại xuất hiện với trang phục ngẫu nhiên</w:t>
            </w:r>
          </w:p>
        </w:tc>
      </w:tr>
      <w:tr w:rsidR="005B0EE7" w:rsidTr="331B3E2E" w14:paraId="30811439"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E7653" w:rsidR="005B0EE7" w:rsidP="00BE7653" w:rsidRDefault="00D60D95" w14:paraId="04B95A02" w14:textId="77777777">
            <w:pPr>
              <w:jc w:val="center"/>
              <w:rPr>
                <w:b/>
                <w:bCs/>
                <w:noProof/>
              </w:rPr>
            </w:pPr>
            <w:sdt>
              <w:sdtPr>
                <w:rPr>
                  <w:b/>
                  <w:bCs/>
                </w:rPr>
                <w:tag w:val="goog_rdk_45"/>
                <w:id w:val="-314024841"/>
              </w:sdtPr>
              <w:sdtEndPr/>
              <w:sdtContent>
                <w:r w:rsidRPr="00BE7653"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275A6" w:rsidP="00AA24CF" w:rsidRDefault="004275A6" w14:paraId="6F792AC6" w14:textId="2C211166">
            <w:pPr>
              <w:spacing w:line="360" w:lineRule="auto"/>
              <w:rPr>
                <w:noProof/>
              </w:rPr>
            </w:pPr>
            <w:r>
              <w:rPr>
                <w:noProof/>
              </w:rPr>
              <w:t xml:space="preserve">Bước 1: </w:t>
            </w:r>
            <w:r w:rsidR="00AA24CF">
              <w:rPr>
                <w:noProof/>
              </w:rPr>
              <w:t>Sử dụng các công cụ AI để tìm kiếm, xây dựng hình ảnh trang phục cho nhân vật Enemy.</w:t>
            </w:r>
          </w:p>
          <w:p w:rsidR="004275A6" w:rsidP="004275A6" w:rsidRDefault="77EF620C" w14:paraId="0305375E" w14:textId="6EF461B5">
            <w:pPr>
              <w:spacing w:line="360" w:lineRule="auto"/>
              <w:rPr>
                <w:noProof/>
              </w:rPr>
            </w:pPr>
            <w:r w:rsidRPr="331B3E2E">
              <w:rPr>
                <w:noProof/>
              </w:rPr>
              <w:t xml:space="preserve">Bước 2: </w:t>
            </w:r>
            <w:r w:rsidRPr="331B3E2E" w:rsidR="699D9141">
              <w:rPr>
                <w:noProof/>
              </w:rPr>
              <w:t>Thực hiện thêm các trang phục cho nhân vật Enemy.</w:t>
            </w:r>
          </w:p>
          <w:p w:rsidR="000F03C4" w:rsidP="00AA24CF" w:rsidRDefault="000F03C4" w14:paraId="6ECC68CC" w14:textId="4CBB8EA6">
            <w:pPr>
              <w:spacing w:line="360" w:lineRule="auto"/>
              <w:rPr>
                <w:noProof/>
              </w:rPr>
            </w:pPr>
            <w:r>
              <w:rPr>
                <w:noProof/>
              </w:rPr>
              <w:t xml:space="preserve">Bước 3: </w:t>
            </w:r>
            <w:r w:rsidR="00AA24CF">
              <w:rPr>
                <w:noProof/>
              </w:rPr>
              <w:t>Thay đổi trang phục của nhân vật với yếu tố ngẫu nhiên (Ảnh ví dụ là với 5 trang phục cho nhân vật Enemy).</w:t>
            </w:r>
          </w:p>
          <w:p w:rsidRPr="004275A6" w:rsidR="00AA24CF" w:rsidP="00AA24CF" w:rsidRDefault="00AA24CF" w14:paraId="2DBB11DC" w14:textId="57F9BD5E">
            <w:pPr>
              <w:spacing w:line="360" w:lineRule="auto"/>
              <w:jc w:val="center"/>
              <w:rPr>
                <w:noProof/>
              </w:rPr>
            </w:pPr>
            <w:r>
              <w:rPr>
                <w:noProof/>
              </w:rPr>
              <w:drawing>
                <wp:inline distT="0" distB="0" distL="0" distR="0" wp14:anchorId="2E0021FB" wp14:editId="56B31495">
                  <wp:extent cx="3291840" cy="506636"/>
                  <wp:effectExtent l="0" t="0" r="3810" b="8255"/>
                  <wp:docPr id="1141926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9903" cy="509416"/>
                          </a:xfrm>
                          <a:prstGeom prst="rect">
                            <a:avLst/>
                          </a:prstGeom>
                          <a:noFill/>
                          <a:ln>
                            <a:noFill/>
                          </a:ln>
                        </pic:spPr>
                      </pic:pic>
                    </a:graphicData>
                  </a:graphic>
                </wp:inline>
              </w:drawing>
            </w:r>
          </w:p>
          <w:p w:rsidR="005B0EE7" w:rsidP="00382551" w:rsidRDefault="005B0EE7" w14:paraId="4F133FBD" w14:textId="77777777">
            <w:pPr>
              <w:rPr>
                <w:noProof/>
              </w:rPr>
            </w:pPr>
          </w:p>
        </w:tc>
      </w:tr>
    </w:tbl>
    <w:p w:rsidR="005B0EE7" w:rsidP="00382551" w:rsidRDefault="005B0EE7" w14:paraId="62F18B06" w14:textId="77777777">
      <w:pPr>
        <w:rPr>
          <w:noProof/>
        </w:rPr>
      </w:pPr>
    </w:p>
    <w:sectPr w:rsidR="005B0EE7">
      <w:headerReference w:type="even" r:id="rId17"/>
      <w:headerReference w:type="default" r:id="rId18"/>
      <w:footerReference w:type="even" r:id="rId19"/>
      <w:footerReference w:type="default" r:id="rId20"/>
      <w:headerReference w:type="first" r:id="rId21"/>
      <w:footerReference w:type="first" r:id="rId22"/>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E76E2" w:rsidRDefault="001E76E2" w14:paraId="452F0CE7" w14:textId="77777777">
      <w:r>
        <w:separator/>
      </w:r>
    </w:p>
  </w:endnote>
  <w:endnote w:type="continuationSeparator" w:id="0">
    <w:p w:rsidR="001E76E2" w:rsidRDefault="001E76E2" w14:paraId="095185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CA75C296-12F5-4D05-BEE5-4A3C1BF7FD6B}" r:id="rId1"/>
    <w:embedBold w:fontKey="{D7FDB250-6B83-46C9-8663-C4A65A1A4888}" r:id="rId2"/>
    <w:embedItalic w:fontKey="{5F15ADAE-F21A-46B8-8682-0B41D18EC0FF}" r:id="rId3"/>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embedRegular w:fontKey="{31B64F12-A89F-4BFD-9B8C-148F3616C34F}" r:id="rId4"/>
    <w:embedBold w:fontKey="{54CDE6D9-A8A2-4236-81B9-CC9D12CE7131}" r:id="rId5"/>
  </w:font>
  <w:font w:name="Andika">
    <w:charset w:val="00"/>
    <w:family w:val="auto"/>
    <w:pitch w:val="default"/>
    <w:embedRegular w:fontKey="{CC4AA814-DFF9-4700-9191-C491165EEA6E}"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w:fontKey="{B56B3960-56E1-4213-A1A7-276CC80AC295}"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4D7A6C0-3A3C-4907-9AE1-0BAD96FAE0E4}"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6E69" w:rsidRDefault="00B26E69" w14:paraId="0A5A6D6A" w14:textId="7777777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0EE7" w:rsidRDefault="005B0EE7" w14:paraId="07CD9CC1" w14:textId="77777777">
    <w:pPr>
      <w:spacing w:line="276" w:lineRule="auto"/>
      <w:rPr>
        <w:sz w:val="16"/>
        <w:szCs w:val="16"/>
      </w:rPr>
    </w:pPr>
  </w:p>
  <w:p w:rsidR="005B0EE7" w:rsidRDefault="00D60D95"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P="7EAEC159" w:rsidRDefault="00D60D95" w14:paraId="76F93737" w14:textId="77777777">
    <w:pPr>
      <w:tabs>
        <w:tab w:val="right" w:pos="9720"/>
      </w:tabs>
      <w:spacing w:line="276" w:lineRule="auto"/>
      <w:rPr>
        <w:lang w:val="en-US"/>
      </w:rPr>
    </w:pPr>
    <w:sdt>
      <w:sdtPr>
        <w:id w:val="-1425804670"/>
        <w:tag w:val="goog_rdk_50"/>
        <w:placeholder>
          <w:docPart w:val="DefaultPlaceholder_1081868574"/>
        </w:placeholder>
      </w:sdtPr>
      <w:sdtContent>
        <w:r w:rsidRPr="7EAEC159" w:rsidR="7EAEC159">
          <w:rPr>
            <w:rFonts w:ascii="Andika" w:hAnsi="Andika" w:eastAsia="Andika" w:cs="Andika"/>
            <w:sz w:val="16"/>
            <w:szCs w:val="16"/>
            <w:lang w:val="en-US"/>
          </w:rPr>
          <w:t xml:space="preserve">Bản quyền thuộc CTCP Trường học Công nghệ MindX, website: </w:t>
        </w:r>
      </w:sdtContent>
    </w:sdt>
    <w:hyperlink r:id="R9d5436baa9bc48fd">
      <w:r w:rsidRPr="7EAEC159" w:rsidR="7EAEC159">
        <w:rPr>
          <w:color w:val="1155CC"/>
          <w:sz w:val="16"/>
          <w:szCs w:val="16"/>
          <w:lang w:val="en-US"/>
        </w:rPr>
        <w:t>https://mindx.edu.vn</w:t>
      </w:r>
    </w:hyperlink>
    <w:r>
      <w:tab/>
    </w:r>
    <w:r w:rsidRPr="7EAEC159">
      <w:rPr>
        <w:noProof/>
        <w:sz w:val="16"/>
        <w:szCs w:val="16"/>
        <w:lang w:val="en-US"/>
      </w:rPr>
      <w:fldChar w:fldCharType="begin"/>
    </w:r>
    <w:r w:rsidRPr="7EAEC159">
      <w:rPr>
        <w:sz w:val="16"/>
        <w:szCs w:val="16"/>
      </w:rPr>
      <w:instrText xml:space="preserve">PAGE</w:instrText>
    </w:r>
    <w:r w:rsidRPr="7EAEC159">
      <w:rPr>
        <w:sz w:val="16"/>
        <w:szCs w:val="16"/>
      </w:rPr>
      <w:fldChar w:fldCharType="separate"/>
    </w:r>
    <w:r w:rsidRPr="7EAEC159" w:rsidR="7EAEC159">
      <w:rPr>
        <w:noProof/>
        <w:sz w:val="16"/>
        <w:szCs w:val="16"/>
        <w:lang w:val="en-US"/>
      </w:rPr>
      <w:t>1</w:t>
    </w:r>
    <w:r w:rsidRPr="7EAEC159">
      <w:rPr>
        <w:noProof/>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6E69" w:rsidRDefault="00B26E69" w14:paraId="1B378EA3" w14:textId="777777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E76E2" w:rsidRDefault="001E76E2" w14:paraId="0F9AD123" w14:textId="77777777">
      <w:r>
        <w:separator/>
      </w:r>
    </w:p>
  </w:footnote>
  <w:footnote w:type="continuationSeparator" w:id="0">
    <w:p w:rsidR="001E76E2" w:rsidRDefault="001E76E2" w14:paraId="1557B8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6E69" w:rsidRDefault="00B26E69" w14:paraId="1F042DD1" w14:textId="7777777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7EAEC159" w:rsidRDefault="00B26E69" w14:paraId="01CB5B2A" w14:textId="77777777">
    <w:pPr>
      <w:tabs>
        <w:tab w:val="right" w:pos="14220"/>
      </w:tabs>
      <w:spacing w:before="120"/>
      <w:ind w:left="187"/>
      <w:rPr>
        <w:b w:val="1"/>
        <w:bCs w:val="1"/>
        <w:sz w:val="16"/>
        <w:szCs w:val="16"/>
        <w:lang w:val="en-US"/>
      </w:rPr>
    </w:pPr>
    <w:r w:rsidRPr="7EAEC159" w:rsidR="7EAEC159">
      <w:rPr>
        <w:sz w:val="16"/>
        <w:szCs w:val="16"/>
        <w:lang w:val="en-US"/>
      </w:rPr>
      <w:t>Tình trạng: [</w:t>
    </w:r>
    <w:r w:rsidRPr="7EAEC159" w:rsidR="7EAEC159">
      <w:rPr>
        <w:b w:val="1"/>
        <w:bCs w:val="1"/>
        <w:sz w:val="16"/>
        <w:szCs w:val="16"/>
        <w:lang w:val="en-US"/>
      </w:rPr>
      <w:t>Hiệu lực</w:t>
    </w:r>
    <w:r w:rsidRPr="7EAEC159" w:rsidR="7EAEC159">
      <w:rPr>
        <w:sz w:val="16"/>
        <w:szCs w:val="16"/>
        <w:lang w:val="en-US"/>
      </w:rPr>
      <w:t>]</w:t>
    </w:r>
    <w:r>
      <w:tab/>
    </w:r>
    <w:r w:rsidRPr="7EAEC159" w:rsidR="7EAEC159">
      <w:rPr>
        <w:sz w:val="16"/>
        <w:szCs w:val="16"/>
        <w:lang w:val="en-US"/>
      </w:rPr>
      <w:t xml:space="preserve">Phiên bản: </w:t>
    </w:r>
    <w:r w:rsidRPr="7EAEC159" w:rsidR="7EAEC159">
      <w:rPr>
        <w:b w:val="1"/>
        <w:bCs w:val="1"/>
        <w:sz w:val="16"/>
        <w:szCs w:val="16"/>
        <w:lang w:val="en-US"/>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26E69" w:rsidRDefault="00B26E69" w14:paraId="699E460B" w14:textId="7777777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4350905">
    <w:abstractNumId w:val="5"/>
  </w:num>
  <w:num w:numId="2" w16cid:durableId="1380544454">
    <w:abstractNumId w:val="0"/>
  </w:num>
  <w:num w:numId="3" w16cid:durableId="321006436">
    <w:abstractNumId w:val="4"/>
  </w:num>
  <w:num w:numId="4" w16cid:durableId="997881698">
    <w:abstractNumId w:val="1"/>
  </w:num>
  <w:num w:numId="5" w16cid:durableId="688486859">
    <w:abstractNumId w:val="2"/>
  </w:num>
  <w:num w:numId="6" w16cid:durableId="43366885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displayBackgroundShape/>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3251"/>
    <w:rsid w:val="000E1186"/>
    <w:rsid w:val="000F03C4"/>
    <w:rsid w:val="00123E5B"/>
    <w:rsid w:val="001321B6"/>
    <w:rsid w:val="00180028"/>
    <w:rsid w:val="001A7F8E"/>
    <w:rsid w:val="001E071B"/>
    <w:rsid w:val="001E76E2"/>
    <w:rsid w:val="002B638F"/>
    <w:rsid w:val="00382551"/>
    <w:rsid w:val="003A23F4"/>
    <w:rsid w:val="003D2B25"/>
    <w:rsid w:val="004079D2"/>
    <w:rsid w:val="004275A6"/>
    <w:rsid w:val="00483C43"/>
    <w:rsid w:val="004862EA"/>
    <w:rsid w:val="004B5AB7"/>
    <w:rsid w:val="004D0642"/>
    <w:rsid w:val="004D5D13"/>
    <w:rsid w:val="004E521E"/>
    <w:rsid w:val="004F14F9"/>
    <w:rsid w:val="005145E1"/>
    <w:rsid w:val="00524CE3"/>
    <w:rsid w:val="005B0EE7"/>
    <w:rsid w:val="005E1EDC"/>
    <w:rsid w:val="00602EB3"/>
    <w:rsid w:val="00607896"/>
    <w:rsid w:val="00644931"/>
    <w:rsid w:val="006B010B"/>
    <w:rsid w:val="0071295E"/>
    <w:rsid w:val="007355C3"/>
    <w:rsid w:val="007A4654"/>
    <w:rsid w:val="007C2070"/>
    <w:rsid w:val="007E381A"/>
    <w:rsid w:val="007E457D"/>
    <w:rsid w:val="00803CFB"/>
    <w:rsid w:val="0080622D"/>
    <w:rsid w:val="00854DB1"/>
    <w:rsid w:val="00894B70"/>
    <w:rsid w:val="008D22A2"/>
    <w:rsid w:val="008F0A64"/>
    <w:rsid w:val="00920436"/>
    <w:rsid w:val="00933BB8"/>
    <w:rsid w:val="00986F2F"/>
    <w:rsid w:val="00A04D53"/>
    <w:rsid w:val="00A340EB"/>
    <w:rsid w:val="00A9497F"/>
    <w:rsid w:val="00AA24CF"/>
    <w:rsid w:val="00AB22F0"/>
    <w:rsid w:val="00AE1D28"/>
    <w:rsid w:val="00B04F9D"/>
    <w:rsid w:val="00B20DEC"/>
    <w:rsid w:val="00B26E69"/>
    <w:rsid w:val="00BC312D"/>
    <w:rsid w:val="00BD450A"/>
    <w:rsid w:val="00BE7653"/>
    <w:rsid w:val="00C7179F"/>
    <w:rsid w:val="00CC6083"/>
    <w:rsid w:val="00D23B89"/>
    <w:rsid w:val="00D25D4F"/>
    <w:rsid w:val="00D41DF3"/>
    <w:rsid w:val="00D42ABC"/>
    <w:rsid w:val="00D60D95"/>
    <w:rsid w:val="00DF1E3F"/>
    <w:rsid w:val="00DF210B"/>
    <w:rsid w:val="00E41C5A"/>
    <w:rsid w:val="00E45BD6"/>
    <w:rsid w:val="00E65325"/>
    <w:rsid w:val="00E907DF"/>
    <w:rsid w:val="00EA0A20"/>
    <w:rsid w:val="00EB2E85"/>
    <w:rsid w:val="00EE1EA7"/>
    <w:rsid w:val="00F009E0"/>
    <w:rsid w:val="00F038D1"/>
    <w:rsid w:val="00F101FD"/>
    <w:rsid w:val="00F210CF"/>
    <w:rsid w:val="00F26F3D"/>
    <w:rsid w:val="00F443F9"/>
    <w:rsid w:val="00F866FC"/>
    <w:rsid w:val="00FA5BAC"/>
    <w:rsid w:val="03ED341A"/>
    <w:rsid w:val="1350EF1E"/>
    <w:rsid w:val="190092DD"/>
    <w:rsid w:val="1A3C435F"/>
    <w:rsid w:val="2B741BC0"/>
    <w:rsid w:val="310772D7"/>
    <w:rsid w:val="331B3E2E"/>
    <w:rsid w:val="3F987BCE"/>
    <w:rsid w:val="44200A14"/>
    <w:rsid w:val="540FF20A"/>
    <w:rsid w:val="573EC166"/>
    <w:rsid w:val="699D9141"/>
    <w:rsid w:val="6ECC5D72"/>
    <w:rsid w:val="6FC59563"/>
    <w:rsid w:val="753C58C0"/>
    <w:rsid w:val="756FAA12"/>
    <w:rsid w:val="77EF620C"/>
    <w:rsid w:val="7EAEC159"/>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1E071B"/>
    <w:rPr>
      <w:sz w:val="20"/>
    </w:rPr>
  </w:style>
  <w:style w:type="paragraph" w:styleId="u1">
    <w:name w:val="heading 1"/>
    <w:basedOn w:val="Binhthng"/>
    <w:next w:val="Binhthng"/>
    <w:uiPriority w:val="9"/>
    <w:qFormat/>
    <w:pPr>
      <w:keepNext/>
      <w:keepLines/>
      <w:spacing w:before="400" w:after="120" w:line="276" w:lineRule="auto"/>
      <w:jc w:val="both"/>
      <w:outlineLvl w:val="0"/>
    </w:pPr>
    <w:rPr>
      <w:b/>
      <w:color w:val="FF0000"/>
      <w:sz w:val="32"/>
      <w:szCs w:val="32"/>
    </w:rPr>
  </w:style>
  <w:style w:type="paragraph" w:styleId="u2">
    <w:name w:val="heading 2"/>
    <w:basedOn w:val="Binhthng"/>
    <w:next w:val="Binhthng"/>
    <w:uiPriority w:val="9"/>
    <w:semiHidden/>
    <w:unhideWhenUsed/>
    <w:qFormat/>
    <w:pPr>
      <w:keepNext/>
      <w:keepLines/>
      <w:spacing w:before="360" w:after="120" w:line="276" w:lineRule="auto"/>
      <w:jc w:val="both"/>
      <w:outlineLvl w:val="1"/>
    </w:pPr>
    <w:rPr>
      <w:b/>
      <w:color w:val="FF0000"/>
      <w:sz w:val="28"/>
      <w:szCs w:val="28"/>
    </w:rPr>
  </w:style>
  <w:style w:type="paragraph" w:styleId="u3">
    <w:name w:val="heading 3"/>
    <w:basedOn w:val="Binhthng"/>
    <w:next w:val="Binhthng"/>
    <w:uiPriority w:val="9"/>
    <w:semiHidden/>
    <w:unhideWhenUsed/>
    <w:qFormat/>
    <w:pPr>
      <w:keepNext/>
      <w:keepLines/>
      <w:spacing w:before="320" w:after="80"/>
      <w:outlineLvl w:val="2"/>
    </w:pPr>
    <w:rPr>
      <w:b/>
      <w:color w:val="FF0000"/>
      <w:sz w:val="26"/>
      <w:szCs w:val="26"/>
    </w:rPr>
  </w:style>
  <w:style w:type="paragraph" w:styleId="u4">
    <w:name w:val="heading 4"/>
    <w:basedOn w:val="Binhthng"/>
    <w:next w:val="Binhthng"/>
    <w:uiPriority w:val="9"/>
    <w:semiHidden/>
    <w:unhideWhenUsed/>
    <w:qFormat/>
    <w:pPr>
      <w:keepNext/>
      <w:keepLines/>
      <w:spacing w:before="280" w:after="80"/>
      <w:outlineLvl w:val="3"/>
    </w:pPr>
    <w:rPr>
      <w:b/>
      <w:color w:val="FF0000"/>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color w:val="666666"/>
      <w:sz w:val="22"/>
      <w:szCs w:val="22"/>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iu">
    <w:name w:val="Title"/>
    <w:basedOn w:val="Binhthng"/>
    <w:next w:val="Binhthng"/>
    <w:uiPriority w:val="10"/>
    <w:qFormat/>
    <w:pPr>
      <w:keepNext/>
      <w:keepLines/>
      <w:spacing w:after="60"/>
    </w:pPr>
    <w:rPr>
      <w:b/>
      <w:color w:val="FF0000"/>
      <w:sz w:val="36"/>
      <w:szCs w:val="36"/>
    </w:rPr>
  </w:style>
  <w:style w:type="paragraph" w:styleId="Tiuphu">
    <w:name w:val="Subtitle"/>
    <w:basedOn w:val="Binhthng"/>
    <w:next w:val="Binhthng"/>
    <w:uiPriority w:val="11"/>
    <w:qFormat/>
    <w:pPr>
      <w:keepNext/>
      <w:keepLines/>
      <w:spacing w:after="320"/>
    </w:pPr>
    <w:rPr>
      <w:rFonts w:ascii="Arial" w:hAnsi="Arial" w:eastAsia="Arial" w:cs="Arial"/>
      <w:color w:val="666666"/>
      <w:sz w:val="30"/>
      <w:szCs w:val="30"/>
    </w:rPr>
  </w:style>
  <w:style w:type="table" w:styleId="a" w:customStyle="1">
    <w:basedOn w:val="BangThngthng"/>
    <w:tblPr>
      <w:tblStyleRowBandSize w:val="1"/>
      <w:tblStyleColBandSize w:val="1"/>
      <w:tblCellMar>
        <w:top w:w="100" w:type="dxa"/>
        <w:left w:w="100" w:type="dxa"/>
        <w:bottom w:w="100" w:type="dxa"/>
        <w:right w:w="100" w:type="dxa"/>
      </w:tblCellMar>
    </w:tblPr>
  </w:style>
  <w:style w:type="table" w:styleId="a0" w:customStyle="1">
    <w:basedOn w:val="BangThngthng"/>
    <w:tblPr>
      <w:tblStyleRowBandSize w:val="1"/>
      <w:tblStyleColBandSize w:val="1"/>
      <w:tblCellMar>
        <w:top w:w="100" w:type="dxa"/>
        <w:left w:w="100" w:type="dxa"/>
        <w:bottom w:w="100" w:type="dxa"/>
        <w:right w:w="100" w:type="dxa"/>
      </w:tblCellMar>
    </w:tblPr>
  </w:style>
  <w:style w:type="table" w:styleId="a1" w:customStyle="1">
    <w:basedOn w:val="BangThngthng"/>
    <w:tblPr>
      <w:tblStyleRowBandSize w:val="1"/>
      <w:tblStyleColBandSize w:val="1"/>
      <w:tblCellMar>
        <w:top w:w="100" w:type="dxa"/>
        <w:left w:w="100" w:type="dxa"/>
        <w:bottom w:w="100" w:type="dxa"/>
        <w:right w:w="100" w:type="dxa"/>
      </w:tblCellMar>
    </w:tblPr>
  </w:style>
  <w:style w:type="table" w:styleId="a2" w:customStyle="1">
    <w:basedOn w:val="BangThngthng"/>
    <w:tblPr>
      <w:tblStyleRowBandSize w:val="1"/>
      <w:tblStyleColBandSize w:val="1"/>
      <w:tblCellMar>
        <w:top w:w="100" w:type="dxa"/>
        <w:left w:w="100" w:type="dxa"/>
        <w:bottom w:w="100" w:type="dxa"/>
        <w:right w:w="100" w:type="dxa"/>
      </w:tblCellMar>
    </w:tblPr>
  </w:style>
  <w:style w:type="table" w:styleId="a3" w:customStyle="1">
    <w:basedOn w:val="BangThngthng"/>
    <w:tblPr>
      <w:tblStyleRowBandSize w:val="1"/>
      <w:tblStyleColBandSize w:val="1"/>
      <w:tblCellMar>
        <w:top w:w="100" w:type="dxa"/>
        <w:left w:w="100" w:type="dxa"/>
        <w:bottom w:w="100" w:type="dxa"/>
        <w:right w:w="100" w:type="dxa"/>
      </w:tblCellMar>
    </w:tblPr>
  </w:style>
  <w:style w:type="table" w:styleId="a4" w:customStyle="1">
    <w:basedOn w:val="BangThngthng"/>
    <w:tblPr>
      <w:tblStyleRowBandSize w:val="1"/>
      <w:tblStyleColBandSize w:val="1"/>
      <w:tblCellMar>
        <w:top w:w="100" w:type="dxa"/>
        <w:left w:w="100" w:type="dxa"/>
        <w:bottom w:w="100" w:type="dxa"/>
        <w:right w:w="100" w:type="dxa"/>
      </w:tblCellMar>
    </w:tblPr>
  </w:style>
  <w:style w:type="table" w:styleId="a5" w:customStyle="1">
    <w:basedOn w:val="BangThngthng"/>
    <w:tblPr>
      <w:tblStyleRowBandSize w:val="1"/>
      <w:tblStyleColBandSize w:val="1"/>
      <w:tblCellMar>
        <w:top w:w="100" w:type="dxa"/>
        <w:left w:w="100" w:type="dxa"/>
        <w:bottom w:w="100" w:type="dxa"/>
        <w:right w:w="100" w:type="dxa"/>
      </w:tblCellMar>
    </w:tblPr>
  </w:style>
  <w:style w:type="table" w:styleId="a6" w:customStyle="1">
    <w:basedOn w:val="BangThngthng"/>
    <w:tblPr>
      <w:tblStyleRowBandSize w:val="1"/>
      <w:tblStyleColBandSize w:val="1"/>
      <w:tblCellMar>
        <w:top w:w="100" w:type="dxa"/>
        <w:left w:w="100" w:type="dxa"/>
        <w:bottom w:w="100" w:type="dxa"/>
        <w:right w:w="100" w:type="dxa"/>
      </w:tblCellMar>
    </w:tblPr>
  </w:style>
  <w:style w:type="table" w:styleId="a7" w:customStyle="1">
    <w:basedOn w:val="BangThngthng"/>
    <w:tblPr>
      <w:tblStyleRowBandSize w:val="1"/>
      <w:tblStyleColBandSize w:val="1"/>
      <w:tblCellMar>
        <w:top w:w="100" w:type="dxa"/>
        <w:left w:w="100" w:type="dxa"/>
        <w:bottom w:w="100" w:type="dxa"/>
        <w:right w:w="100" w:type="dxa"/>
      </w:tblCellMar>
    </w:tblPr>
  </w:style>
  <w:style w:type="table" w:styleId="a8" w:customStyle="1">
    <w:basedOn w:val="BangThngthng"/>
    <w:tblPr>
      <w:tblStyleRowBandSize w:val="1"/>
      <w:tblStyleColBandSize w:val="1"/>
      <w:tblCellMar>
        <w:top w:w="100" w:type="dxa"/>
        <w:left w:w="100" w:type="dxa"/>
        <w:bottom w:w="100" w:type="dxa"/>
        <w:right w:w="100" w:type="dxa"/>
      </w:tblCellMar>
    </w:tblPr>
  </w:style>
  <w:style w:type="table" w:styleId="a9" w:customStyle="1">
    <w:basedOn w:val="BangThngthng"/>
    <w:tblPr>
      <w:tblStyleRowBandSize w:val="1"/>
      <w:tblStyleColBandSize w:val="1"/>
      <w:tblCellMar>
        <w:top w:w="100" w:type="dxa"/>
        <w:left w:w="100" w:type="dxa"/>
        <w:bottom w:w="100" w:type="dxa"/>
        <w:right w:w="100" w:type="dxa"/>
      </w:tblCellMar>
    </w:tblPr>
  </w:style>
  <w:style w:type="table" w:styleId="aa" w:customStyle="1">
    <w:basedOn w:val="BangThngthng"/>
    <w:tblPr>
      <w:tblStyleRowBandSize w:val="1"/>
      <w:tblStyleColBandSize w:val="1"/>
      <w:tblCellMar>
        <w:top w:w="100" w:type="dxa"/>
        <w:left w:w="100" w:type="dxa"/>
        <w:bottom w:w="100" w:type="dxa"/>
        <w:right w:w="100" w:type="dxa"/>
      </w:tblCellMar>
    </w:tblPr>
  </w:style>
  <w:style w:type="table" w:styleId="ab" w:customStyle="1">
    <w:basedOn w:val="BangThngthng"/>
    <w:tblPr>
      <w:tblStyleRowBandSize w:val="1"/>
      <w:tblStyleColBandSize w:val="1"/>
      <w:tblCellMar>
        <w:top w:w="100" w:type="dxa"/>
        <w:left w:w="100" w:type="dxa"/>
        <w:bottom w:w="100" w:type="dxa"/>
        <w:right w:w="100" w:type="dxa"/>
      </w:tblCellMar>
    </w:tblPr>
  </w:style>
  <w:style w:type="table" w:styleId="ac" w:customStyle="1">
    <w:basedOn w:val="BangThngthng"/>
    <w:tblPr>
      <w:tblStyleRowBandSize w:val="1"/>
      <w:tblStyleColBandSize w:val="1"/>
      <w:tblCellMar>
        <w:top w:w="100" w:type="dxa"/>
        <w:left w:w="100" w:type="dxa"/>
        <w:bottom w:w="100" w:type="dxa"/>
        <w:right w:w="100" w:type="dxa"/>
      </w:tblCellMar>
    </w:tblPr>
  </w:style>
  <w:style w:type="table" w:styleId="ad" w:customStyle="1">
    <w:basedOn w:val="BangThngthng"/>
    <w:tblPr>
      <w:tblStyleRowBandSize w:val="1"/>
      <w:tblStyleColBandSize w:val="1"/>
      <w:tblCellMar>
        <w:top w:w="100" w:type="dxa"/>
        <w:left w:w="100" w:type="dxa"/>
        <w:bottom w:w="100" w:type="dxa"/>
        <w:right w:w="100" w:type="dxa"/>
      </w:tblCellMar>
    </w:tblPr>
  </w:style>
  <w:style w:type="table" w:styleId="ae" w:customStyle="1">
    <w:basedOn w:val="BangThngthng"/>
    <w:tblPr>
      <w:tblStyleRowBandSize w:val="1"/>
      <w:tblStyleColBandSize w:val="1"/>
      <w:tblCellMar>
        <w:top w:w="100" w:type="dxa"/>
        <w:left w:w="100" w:type="dxa"/>
        <w:bottom w:w="100" w:type="dxa"/>
        <w:right w:w="100" w:type="dxa"/>
      </w:tblCellMar>
    </w:tblPr>
  </w:style>
  <w:style w:type="table" w:styleId="af" w:customStyle="1">
    <w:basedOn w:val="BangThngthng"/>
    <w:tblPr>
      <w:tblStyleRowBandSize w:val="1"/>
      <w:tblStyleColBandSize w:val="1"/>
      <w:tblCellMar>
        <w:top w:w="100" w:type="dxa"/>
        <w:left w:w="100" w:type="dxa"/>
        <w:bottom w:w="100" w:type="dxa"/>
        <w:right w:w="100" w:type="dxa"/>
      </w:tblCellMar>
    </w:tblPr>
  </w:style>
  <w:style w:type="table" w:styleId="af0" w:customStyle="1">
    <w:basedOn w:val="BangThngthng"/>
    <w:tblPr>
      <w:tblStyleRowBandSize w:val="1"/>
      <w:tblStyleColBandSize w:val="1"/>
      <w:tblCellMar>
        <w:top w:w="100" w:type="dxa"/>
        <w:left w:w="100" w:type="dxa"/>
        <w:bottom w:w="100" w:type="dxa"/>
        <w:right w:w="100" w:type="dxa"/>
      </w:tblCellMar>
    </w:tblPr>
  </w:style>
  <w:style w:type="table" w:styleId="af1" w:customStyle="1">
    <w:basedOn w:val="BangThngthng"/>
    <w:tblPr>
      <w:tblStyleRowBandSize w:val="1"/>
      <w:tblStyleColBandSize w:val="1"/>
      <w:tblCellMar>
        <w:top w:w="100" w:type="dxa"/>
        <w:left w:w="100" w:type="dxa"/>
        <w:bottom w:w="100" w:type="dxa"/>
        <w:right w:w="100" w:type="dxa"/>
      </w:tblCellMar>
    </w:tblPr>
  </w:style>
  <w:style w:type="table" w:styleId="af2" w:customStyle="1">
    <w:basedOn w:val="BangThngthng"/>
    <w:tblPr>
      <w:tblStyleRowBandSize w:val="1"/>
      <w:tblStyleColBandSize w:val="1"/>
      <w:tblCellMar>
        <w:top w:w="100" w:type="dxa"/>
        <w:left w:w="100" w:type="dxa"/>
        <w:bottom w:w="100" w:type="dxa"/>
        <w:right w:w="100" w:type="dxa"/>
      </w:tblCellMar>
    </w:tblPr>
  </w:style>
  <w:style w:type="table" w:styleId="af3" w:customStyle="1">
    <w:basedOn w:val="BangThngthng"/>
    <w:tblPr>
      <w:tblStyleRowBandSize w:val="1"/>
      <w:tblStyleColBandSize w:val="1"/>
      <w:tblCellMar>
        <w:top w:w="100" w:type="dxa"/>
        <w:left w:w="100" w:type="dxa"/>
        <w:bottom w:w="100" w:type="dxa"/>
        <w:right w:w="100" w:type="dxa"/>
      </w:tblCellMar>
    </w:tblPr>
  </w:style>
  <w:style w:type="table" w:styleId="af4" w:customStyle="1">
    <w:basedOn w:val="BangThngthng"/>
    <w:tblPr>
      <w:tblStyleRowBandSize w:val="1"/>
      <w:tblStyleColBandSize w:val="1"/>
      <w:tblCellMar>
        <w:top w:w="100" w:type="dxa"/>
        <w:left w:w="100" w:type="dxa"/>
        <w:bottom w:w="100" w:type="dxa"/>
        <w:right w:w="100" w:type="dxa"/>
      </w:tblCellMar>
    </w:tblPr>
  </w:style>
  <w:style w:type="table" w:styleId="af5" w:customStyle="1">
    <w:basedOn w:val="BangThngthng"/>
    <w:tblPr>
      <w:tblStyleRowBandSize w:val="1"/>
      <w:tblStyleColBandSize w:val="1"/>
      <w:tblCellMar>
        <w:top w:w="100" w:type="dxa"/>
        <w:left w:w="100" w:type="dxa"/>
        <w:bottom w:w="100" w:type="dxa"/>
        <w:right w:w="100" w:type="dxa"/>
      </w:tblCellMar>
    </w:tblPr>
  </w:style>
  <w:style w:type="table" w:styleId="af6" w:customStyle="1">
    <w:basedOn w:val="BangThngthng"/>
    <w:tblPr>
      <w:tblStyleRowBandSize w:val="1"/>
      <w:tblStyleColBandSize w:val="1"/>
      <w:tblCellMar>
        <w:top w:w="100" w:type="dxa"/>
        <w:left w:w="100" w:type="dxa"/>
        <w:bottom w:w="100" w:type="dxa"/>
        <w:right w:w="100" w:type="dxa"/>
      </w:tblCellMar>
    </w:tblPr>
  </w:style>
  <w:style w:type="table" w:styleId="af7" w:customStyle="1">
    <w:basedOn w:val="BangThngthng"/>
    <w:tblPr>
      <w:tblStyleRowBandSize w:val="1"/>
      <w:tblStyleColBandSize w:val="1"/>
      <w:tblCellMar>
        <w:top w:w="100" w:type="dxa"/>
        <w:left w:w="100" w:type="dxa"/>
        <w:bottom w:w="100" w:type="dxa"/>
        <w:right w:w="100" w:type="dxa"/>
      </w:tblCellMar>
    </w:tblPr>
  </w:style>
  <w:style w:type="table" w:styleId="af8" w:customStyle="1">
    <w:basedOn w:val="BangThngthng"/>
    <w:tblPr>
      <w:tblStyleRowBandSize w:val="1"/>
      <w:tblStyleColBandSize w:val="1"/>
      <w:tblCellMar>
        <w:top w:w="100" w:type="dxa"/>
        <w:left w:w="100" w:type="dxa"/>
        <w:bottom w:w="100" w:type="dxa"/>
        <w:right w:w="100" w:type="dxa"/>
      </w:tblCellMar>
    </w:tblPr>
  </w:style>
  <w:style w:type="table" w:styleId="af9" w:customStyle="1">
    <w:basedOn w:val="BangThngthng"/>
    <w:tblPr>
      <w:tblStyleRowBandSize w:val="1"/>
      <w:tblStyleColBandSize w:val="1"/>
      <w:tblCellMar>
        <w:top w:w="100" w:type="dxa"/>
        <w:left w:w="100" w:type="dxa"/>
        <w:bottom w:w="100" w:type="dxa"/>
        <w:right w:w="100" w:type="dxa"/>
      </w:tblCellMar>
    </w:tblPr>
  </w:style>
  <w:style w:type="table" w:styleId="afa" w:customStyle="1">
    <w:basedOn w:val="BangThngthng"/>
    <w:tblPr>
      <w:tblStyleRowBandSize w:val="1"/>
      <w:tblStyleColBandSize w:val="1"/>
      <w:tblCellMar>
        <w:top w:w="100" w:type="dxa"/>
        <w:left w:w="100" w:type="dxa"/>
        <w:bottom w:w="100" w:type="dxa"/>
        <w:right w:w="100" w:type="dxa"/>
      </w:tblCellMar>
    </w:tblPr>
  </w:style>
  <w:style w:type="table" w:styleId="afb" w:customStyle="1">
    <w:basedOn w:val="BangThngthng"/>
    <w:tblPr>
      <w:tblStyleRowBandSize w:val="1"/>
      <w:tblStyleColBandSize w:val="1"/>
      <w:tblCellMar>
        <w:top w:w="100" w:type="dxa"/>
        <w:left w:w="100" w:type="dxa"/>
        <w:bottom w:w="100" w:type="dxa"/>
        <w:right w:w="100" w:type="dxa"/>
      </w:tblCellMar>
    </w:tblPr>
  </w:style>
  <w:style w:type="table" w:styleId="afc" w:customStyle="1">
    <w:basedOn w:val="BangThngthng"/>
    <w:tblPr>
      <w:tblStyleRowBandSize w:val="1"/>
      <w:tblStyleColBandSize w:val="1"/>
      <w:tblCellMar>
        <w:top w:w="100" w:type="dxa"/>
        <w:left w:w="100" w:type="dxa"/>
        <w:bottom w:w="100" w:type="dxa"/>
        <w:right w:w="100" w:type="dxa"/>
      </w:tblCellMar>
    </w:tblPr>
  </w:style>
  <w:style w:type="table" w:styleId="afd" w:customStyle="1">
    <w:basedOn w:val="BangThngthng"/>
    <w:tblPr>
      <w:tblStyleRowBandSize w:val="1"/>
      <w:tblStyleColBandSize w:val="1"/>
      <w:tblCellMar>
        <w:top w:w="100" w:type="dxa"/>
        <w:left w:w="100" w:type="dxa"/>
        <w:bottom w:w="100" w:type="dxa"/>
        <w:right w:w="100" w:type="dxa"/>
      </w:tblCellMar>
    </w:tblPr>
  </w:style>
  <w:style w:type="table" w:styleId="afe" w:customStyle="1">
    <w:basedOn w:val="BangThngthng"/>
    <w:tblPr>
      <w:tblStyleRowBandSize w:val="1"/>
      <w:tblStyleColBandSize w:val="1"/>
      <w:tblCellMar>
        <w:top w:w="100" w:type="dxa"/>
        <w:left w:w="100" w:type="dxa"/>
        <w:bottom w:w="100" w:type="dxa"/>
        <w:right w:w="100" w:type="dxa"/>
      </w:tblCellMar>
    </w:tblPr>
  </w:style>
  <w:style w:type="table" w:styleId="aff" w:customStyle="1">
    <w:basedOn w:val="BangThngthng"/>
    <w:tblPr>
      <w:tblStyleRowBandSize w:val="1"/>
      <w:tblStyleColBandSize w:val="1"/>
      <w:tblCellMar>
        <w:top w:w="100" w:type="dxa"/>
        <w:left w:w="100" w:type="dxa"/>
        <w:bottom w:w="100" w:type="dxa"/>
        <w:right w:w="100" w:type="dxa"/>
      </w:tblCellMar>
    </w:tblPr>
  </w:style>
  <w:style w:type="table" w:styleId="aff0" w:customStyle="1">
    <w:basedOn w:val="BangThngthng"/>
    <w:tblPr>
      <w:tblStyleRowBandSize w:val="1"/>
      <w:tblStyleColBandSize w:val="1"/>
      <w:tblCellMar>
        <w:top w:w="100" w:type="dxa"/>
        <w:left w:w="100" w:type="dxa"/>
        <w:bottom w:w="100" w:type="dxa"/>
        <w:right w:w="100" w:type="dxa"/>
      </w:tblCellMar>
    </w:tblPr>
  </w:style>
  <w:style w:type="table" w:styleId="aff1" w:customStyle="1">
    <w:basedOn w:val="BangThngthng"/>
    <w:tblPr>
      <w:tblStyleRowBandSize w:val="1"/>
      <w:tblStyleColBandSize w:val="1"/>
      <w:tblCellMar>
        <w:top w:w="100" w:type="dxa"/>
        <w:left w:w="100" w:type="dxa"/>
        <w:bottom w:w="100" w:type="dxa"/>
        <w:right w:w="100" w:type="dxa"/>
      </w:tblCellMar>
    </w:tblPr>
  </w:style>
  <w:style w:type="table" w:styleId="aff2" w:customStyle="1">
    <w:basedOn w:val="BangThngthng"/>
    <w:tblPr>
      <w:tblStyleRowBandSize w:val="1"/>
      <w:tblStyleColBandSize w:val="1"/>
      <w:tblCellMar>
        <w:top w:w="100" w:type="dxa"/>
        <w:left w:w="100" w:type="dxa"/>
        <w:bottom w:w="100" w:type="dxa"/>
        <w:right w:w="100" w:type="dxa"/>
      </w:tblCellMar>
    </w:tblPr>
  </w:style>
  <w:style w:type="table" w:styleId="aff3" w:customStyle="1">
    <w:basedOn w:val="BangThngthng"/>
    <w:tblPr>
      <w:tblStyleRowBandSize w:val="1"/>
      <w:tblStyleColBandSize w:val="1"/>
      <w:tblCellMar>
        <w:top w:w="100" w:type="dxa"/>
        <w:left w:w="100" w:type="dxa"/>
        <w:bottom w:w="100" w:type="dxa"/>
        <w:right w:w="100" w:type="dxa"/>
      </w:tblCellMar>
    </w:tblPr>
  </w:style>
  <w:style w:type="table" w:styleId="aff4" w:customStyle="1">
    <w:basedOn w:val="BangThngthng"/>
    <w:tblPr>
      <w:tblStyleRowBandSize w:val="1"/>
      <w:tblStyleColBandSize w:val="1"/>
      <w:tblCellMar>
        <w:top w:w="100" w:type="dxa"/>
        <w:left w:w="100" w:type="dxa"/>
        <w:bottom w:w="100" w:type="dxa"/>
        <w:right w:w="100" w:type="dxa"/>
      </w:tblCellMar>
    </w:tblPr>
  </w:style>
  <w:style w:type="table" w:styleId="aff5" w:customStyle="1">
    <w:basedOn w:val="BangThngthng"/>
    <w:tblPr>
      <w:tblStyleRowBandSize w:val="1"/>
      <w:tblStyleColBandSize w:val="1"/>
      <w:tblCellMar>
        <w:top w:w="100" w:type="dxa"/>
        <w:left w:w="100" w:type="dxa"/>
        <w:bottom w:w="100" w:type="dxa"/>
        <w:right w:w="100" w:type="dxa"/>
      </w:tblCellMar>
    </w:tblPr>
  </w:style>
  <w:style w:type="table" w:styleId="aff6" w:customStyle="1">
    <w:basedOn w:val="BangThngthng"/>
    <w:tblPr>
      <w:tblStyleRowBandSize w:val="1"/>
      <w:tblStyleColBandSize w:val="1"/>
      <w:tblCellMar>
        <w:top w:w="100" w:type="dxa"/>
        <w:left w:w="100" w:type="dxa"/>
        <w:bottom w:w="100" w:type="dxa"/>
        <w:right w:w="100" w:type="dxa"/>
      </w:tblCellMar>
    </w:tblPr>
  </w:style>
  <w:style w:type="table" w:styleId="aff7" w:customStyle="1">
    <w:basedOn w:val="BangThngthng"/>
    <w:tblPr>
      <w:tblStyleRowBandSize w:val="1"/>
      <w:tblStyleColBandSize w:val="1"/>
      <w:tblCellMar>
        <w:top w:w="100" w:type="dxa"/>
        <w:left w:w="100" w:type="dxa"/>
        <w:bottom w:w="100" w:type="dxa"/>
        <w:right w:w="100" w:type="dxa"/>
      </w:tblCellMar>
    </w:tblPr>
  </w:style>
  <w:style w:type="table" w:styleId="aff8" w:customStyle="1">
    <w:basedOn w:val="BangThngthng"/>
    <w:tblPr>
      <w:tblStyleRowBandSize w:val="1"/>
      <w:tblStyleColBandSize w:val="1"/>
      <w:tblCellMar>
        <w:top w:w="100" w:type="dxa"/>
        <w:left w:w="100" w:type="dxa"/>
        <w:bottom w:w="100" w:type="dxa"/>
        <w:right w:w="100" w:type="dxa"/>
      </w:tblCellMar>
    </w:tblPr>
  </w:style>
  <w:style w:type="table" w:styleId="aff9" w:customStyle="1">
    <w:basedOn w:val="BangThngthng"/>
    <w:tblPr>
      <w:tblStyleRowBandSize w:val="1"/>
      <w:tblStyleColBandSize w:val="1"/>
      <w:tblCellMar>
        <w:top w:w="100" w:type="dxa"/>
        <w:left w:w="100" w:type="dxa"/>
        <w:bottom w:w="100" w:type="dxa"/>
        <w:right w:w="100" w:type="dxa"/>
      </w:tblCellMar>
    </w:tblPr>
  </w:style>
  <w:style w:type="table" w:styleId="affa" w:customStyle="1">
    <w:basedOn w:val="BangThngthng"/>
    <w:tblPr>
      <w:tblStyleRowBandSize w:val="1"/>
      <w:tblStyleColBandSize w:val="1"/>
      <w:tblCellMar>
        <w:top w:w="100" w:type="dxa"/>
        <w:left w:w="100" w:type="dxa"/>
        <w:bottom w:w="100" w:type="dxa"/>
        <w:right w:w="100" w:type="dxa"/>
      </w:tblCellMar>
    </w:tblPr>
  </w:style>
  <w:style w:type="table" w:styleId="affb" w:customStyle="1">
    <w:basedOn w:val="BangThngthng"/>
    <w:tblPr>
      <w:tblStyleRowBandSize w:val="1"/>
      <w:tblStyleColBandSize w:val="1"/>
      <w:tblCellMar>
        <w:top w:w="100" w:type="dxa"/>
        <w:left w:w="100" w:type="dxa"/>
        <w:bottom w:w="100" w:type="dxa"/>
        <w:right w:w="100" w:type="dxa"/>
      </w:tblCellMar>
    </w:tblPr>
  </w:style>
  <w:style w:type="table" w:styleId="affc" w:customStyle="1">
    <w:basedOn w:val="BangThngthng"/>
    <w:tblPr>
      <w:tblStyleRowBandSize w:val="1"/>
      <w:tblStyleColBandSize w:val="1"/>
      <w:tblCellMar>
        <w:top w:w="100" w:type="dxa"/>
        <w:left w:w="100" w:type="dxa"/>
        <w:bottom w:w="100" w:type="dxa"/>
        <w:right w:w="100" w:type="dxa"/>
      </w:tblCellMar>
    </w:tblPr>
  </w:style>
  <w:style w:type="table" w:styleId="affd" w:customStyle="1">
    <w:basedOn w:val="BangThngthng"/>
    <w:tblPr>
      <w:tblStyleRowBandSize w:val="1"/>
      <w:tblStyleColBandSize w:val="1"/>
      <w:tblCellMar>
        <w:top w:w="100" w:type="dxa"/>
        <w:left w:w="100" w:type="dxa"/>
        <w:bottom w:w="100" w:type="dxa"/>
        <w:right w:w="100" w:type="dxa"/>
      </w:tblCellMar>
    </w:tblPr>
  </w:style>
  <w:style w:type="table" w:styleId="affe" w:customStyle="1">
    <w:basedOn w:val="BangThngthng"/>
    <w:tblPr>
      <w:tblStyleRowBandSize w:val="1"/>
      <w:tblStyleColBandSize w:val="1"/>
      <w:tblCellMar>
        <w:top w:w="100" w:type="dxa"/>
        <w:left w:w="100" w:type="dxa"/>
        <w:bottom w:w="100" w:type="dxa"/>
        <w:right w:w="100" w:type="dxa"/>
      </w:tblCellMar>
    </w:tblPr>
  </w:style>
  <w:style w:type="table" w:styleId="afff" w:customStyle="1">
    <w:basedOn w:val="BangThngthng"/>
    <w:tblPr>
      <w:tblStyleRowBandSize w:val="1"/>
      <w:tblStyleColBandSize w:val="1"/>
      <w:tblCellMar>
        <w:top w:w="100" w:type="dxa"/>
        <w:left w:w="100" w:type="dxa"/>
        <w:bottom w:w="100" w:type="dxa"/>
        <w:right w:w="100" w:type="dxa"/>
      </w:tblCellMar>
    </w:tblPr>
  </w:style>
  <w:style w:type="table" w:styleId="afff0" w:customStyle="1">
    <w:basedOn w:val="BangThngthng"/>
    <w:tblPr>
      <w:tblStyleRowBandSize w:val="1"/>
      <w:tblStyleColBandSize w:val="1"/>
      <w:tblCellMar>
        <w:top w:w="100" w:type="dxa"/>
        <w:left w:w="100" w:type="dxa"/>
        <w:bottom w:w="100" w:type="dxa"/>
        <w:right w:w="100" w:type="dxa"/>
      </w:tblCellMar>
    </w:tblPr>
  </w:style>
  <w:style w:type="table" w:styleId="afff1" w:customStyle="1">
    <w:basedOn w:val="BangThngthng"/>
    <w:tblPr>
      <w:tblStyleRowBandSize w:val="1"/>
      <w:tblStyleColBandSize w:val="1"/>
      <w:tblCellMar>
        <w:top w:w="100" w:type="dxa"/>
        <w:left w:w="100" w:type="dxa"/>
        <w:bottom w:w="100" w:type="dxa"/>
        <w:right w:w="100" w:type="dxa"/>
      </w:tblCellMar>
    </w:tblPr>
  </w:style>
  <w:style w:type="table" w:styleId="afff2" w:customStyle="1">
    <w:basedOn w:val="BangThngthng"/>
    <w:tblPr>
      <w:tblStyleRowBandSize w:val="1"/>
      <w:tblStyleColBandSize w:val="1"/>
      <w:tblCellMar>
        <w:top w:w="100" w:type="dxa"/>
        <w:left w:w="100" w:type="dxa"/>
        <w:bottom w:w="100" w:type="dxa"/>
        <w:right w:w="100" w:type="dxa"/>
      </w:tblCellMar>
    </w:tblPr>
  </w:style>
  <w:style w:type="table" w:styleId="afff3" w:customStyle="1">
    <w:basedOn w:val="BangThngthng"/>
    <w:tblPr>
      <w:tblStyleRowBandSize w:val="1"/>
      <w:tblStyleColBandSize w:val="1"/>
      <w:tblCellMar>
        <w:top w:w="100" w:type="dxa"/>
        <w:left w:w="100" w:type="dxa"/>
        <w:bottom w:w="100" w:type="dxa"/>
        <w:right w:w="100" w:type="dxa"/>
      </w:tblCellMar>
    </w:tblPr>
  </w:style>
  <w:style w:type="table" w:styleId="afff4" w:customStyle="1">
    <w:basedOn w:val="BangThngthng"/>
    <w:tblPr>
      <w:tblStyleRowBandSize w:val="1"/>
      <w:tblStyleColBandSize w:val="1"/>
      <w:tblCellMar>
        <w:top w:w="100" w:type="dxa"/>
        <w:left w:w="100" w:type="dxa"/>
        <w:bottom w:w="100" w:type="dxa"/>
        <w:right w:w="100" w:type="dxa"/>
      </w:tblCellMar>
    </w:tblPr>
  </w:style>
  <w:style w:type="table" w:styleId="afff5" w:customStyle="1">
    <w:basedOn w:val="BangThngthng"/>
    <w:tblPr>
      <w:tblStyleRowBandSize w:val="1"/>
      <w:tblStyleColBandSize w:val="1"/>
      <w:tblCellMar>
        <w:top w:w="100" w:type="dxa"/>
        <w:left w:w="100" w:type="dxa"/>
        <w:bottom w:w="100" w:type="dxa"/>
        <w:right w:w="100" w:type="dxa"/>
      </w:tblCellMar>
    </w:tblPr>
  </w:style>
  <w:style w:type="table" w:styleId="afff6" w:customStyle="1">
    <w:basedOn w:val="BangThngthng"/>
    <w:tblPr>
      <w:tblStyleRowBandSize w:val="1"/>
      <w:tblStyleColBandSize w:val="1"/>
      <w:tblCellMar>
        <w:top w:w="100" w:type="dxa"/>
        <w:left w:w="100" w:type="dxa"/>
        <w:bottom w:w="100" w:type="dxa"/>
        <w:right w:w="100" w:type="dxa"/>
      </w:tblCellMar>
    </w:tblPr>
  </w:style>
  <w:style w:type="table" w:styleId="afff7" w:customStyle="1">
    <w:basedOn w:val="BangThngthng"/>
    <w:tblPr>
      <w:tblStyleRowBandSize w:val="1"/>
      <w:tblStyleColBandSize w:val="1"/>
      <w:tblCellMar>
        <w:top w:w="100" w:type="dxa"/>
        <w:left w:w="100" w:type="dxa"/>
        <w:bottom w:w="100" w:type="dxa"/>
        <w:right w:w="100" w:type="dxa"/>
      </w:tblCellMar>
    </w:tblPr>
  </w:style>
  <w:style w:type="table" w:styleId="afff8" w:customStyle="1">
    <w:basedOn w:val="BangThngthng"/>
    <w:tblPr>
      <w:tblStyleRowBandSize w:val="1"/>
      <w:tblStyleColBandSize w:val="1"/>
      <w:tblCellMar>
        <w:top w:w="100" w:type="dxa"/>
        <w:left w:w="100" w:type="dxa"/>
        <w:bottom w:w="100" w:type="dxa"/>
        <w:right w:w="100" w:type="dxa"/>
      </w:tblCellMar>
    </w:tblPr>
  </w:style>
  <w:style w:type="table" w:styleId="afff9" w:customStyle="1">
    <w:basedOn w:val="BangThngthng"/>
    <w:tblPr>
      <w:tblStyleRowBandSize w:val="1"/>
      <w:tblStyleColBandSize w:val="1"/>
      <w:tblCellMar>
        <w:top w:w="100" w:type="dxa"/>
        <w:left w:w="100" w:type="dxa"/>
        <w:bottom w:w="100" w:type="dxa"/>
        <w:right w:w="100" w:type="dxa"/>
      </w:tblCellMar>
    </w:tblPr>
  </w:style>
  <w:style w:type="table" w:styleId="afffa" w:customStyle="1">
    <w:basedOn w:val="BangThngthng"/>
    <w:tblPr>
      <w:tblStyleRowBandSize w:val="1"/>
      <w:tblStyleColBandSize w:val="1"/>
      <w:tblCellMar>
        <w:top w:w="100" w:type="dxa"/>
        <w:left w:w="100" w:type="dxa"/>
        <w:bottom w:w="100" w:type="dxa"/>
        <w:right w:w="100" w:type="dxa"/>
      </w:tblCellMar>
    </w:tblPr>
  </w:style>
  <w:style w:type="table" w:styleId="afffb" w:customStyle="1">
    <w:basedOn w:val="BangThngthng"/>
    <w:tblPr>
      <w:tblStyleRowBandSize w:val="1"/>
      <w:tblStyleColBandSize w:val="1"/>
      <w:tblCellMar>
        <w:top w:w="100" w:type="dxa"/>
        <w:left w:w="100" w:type="dxa"/>
        <w:bottom w:w="100" w:type="dxa"/>
        <w:right w:w="100" w:type="dxa"/>
      </w:tblCellMar>
    </w:tblPr>
  </w:style>
  <w:style w:type="table" w:styleId="afffc" w:customStyle="1">
    <w:basedOn w:val="BangThngthng"/>
    <w:tblPr>
      <w:tblStyleRowBandSize w:val="1"/>
      <w:tblStyleColBandSize w:val="1"/>
      <w:tblCellMar>
        <w:top w:w="100" w:type="dxa"/>
        <w:left w:w="100" w:type="dxa"/>
        <w:bottom w:w="100" w:type="dxa"/>
        <w:right w:w="100" w:type="dxa"/>
      </w:tblCellMar>
    </w:tblPr>
  </w:style>
  <w:style w:type="table" w:styleId="afffd" w:customStyle="1">
    <w:basedOn w:val="BangThngthng"/>
    <w:tblPr>
      <w:tblStyleRowBandSize w:val="1"/>
      <w:tblStyleColBandSize w:val="1"/>
      <w:tblCellMar>
        <w:top w:w="100" w:type="dxa"/>
        <w:left w:w="100" w:type="dxa"/>
        <w:bottom w:w="100" w:type="dxa"/>
        <w:right w:w="100" w:type="dxa"/>
      </w:tblCellMar>
    </w:tblPr>
  </w:style>
  <w:style w:type="table" w:styleId="afffe" w:customStyle="1">
    <w:basedOn w:val="BangThngthng"/>
    <w:tblPr>
      <w:tblStyleRowBandSize w:val="1"/>
      <w:tblStyleColBandSize w:val="1"/>
      <w:tblCellMar>
        <w:top w:w="100" w:type="dxa"/>
        <w:left w:w="100" w:type="dxa"/>
        <w:bottom w:w="100" w:type="dxa"/>
        <w:right w:w="100" w:type="dxa"/>
      </w:tblCellMar>
    </w:tblPr>
  </w:style>
  <w:style w:type="table" w:styleId="affff" w:customStyle="1">
    <w:basedOn w:val="BangThngthng"/>
    <w:tblPr>
      <w:tblStyleRowBandSize w:val="1"/>
      <w:tblStyleColBandSize w:val="1"/>
      <w:tblCellMar>
        <w:top w:w="100" w:type="dxa"/>
        <w:left w:w="100" w:type="dxa"/>
        <w:bottom w:w="100" w:type="dxa"/>
        <w:right w:w="100" w:type="dxa"/>
      </w:tblCellMar>
    </w:tblPr>
  </w:style>
  <w:style w:type="table" w:styleId="affff0" w:customStyle="1">
    <w:basedOn w:val="BangThngthng"/>
    <w:tblPr>
      <w:tblStyleRowBandSize w:val="1"/>
      <w:tblStyleColBandSize w:val="1"/>
      <w:tblCellMar>
        <w:top w:w="100" w:type="dxa"/>
        <w:left w:w="100" w:type="dxa"/>
        <w:bottom w:w="100" w:type="dxa"/>
        <w:right w:w="100" w:type="dxa"/>
      </w:tblCellMar>
    </w:tblPr>
  </w:style>
  <w:style w:type="table" w:styleId="affff1" w:customStyle="1">
    <w:basedOn w:val="BangThngthng"/>
    <w:tblPr>
      <w:tblStyleRowBandSize w:val="1"/>
      <w:tblStyleColBandSize w:val="1"/>
      <w:tblCellMar>
        <w:top w:w="100" w:type="dxa"/>
        <w:left w:w="100" w:type="dxa"/>
        <w:bottom w:w="100" w:type="dxa"/>
        <w:right w:w="100" w:type="dxa"/>
      </w:tblCellMar>
    </w:tblPr>
  </w:style>
  <w:style w:type="table" w:styleId="affff2" w:customStyle="1">
    <w:basedOn w:val="BangThngthng"/>
    <w:tblPr>
      <w:tblStyleRowBandSize w:val="1"/>
      <w:tblStyleColBandSize w:val="1"/>
      <w:tblCellMar>
        <w:top w:w="100" w:type="dxa"/>
        <w:left w:w="100" w:type="dxa"/>
        <w:bottom w:w="100" w:type="dxa"/>
        <w:right w:w="100" w:type="dxa"/>
      </w:tblCellMar>
    </w:tblPr>
  </w:style>
  <w:style w:type="table" w:styleId="affff3" w:customStyle="1">
    <w:basedOn w:val="BangThngthng"/>
    <w:tblPr>
      <w:tblStyleRowBandSize w:val="1"/>
      <w:tblStyleColBandSize w:val="1"/>
      <w:tblCellMar>
        <w:top w:w="100" w:type="dxa"/>
        <w:left w:w="100" w:type="dxa"/>
        <w:bottom w:w="100" w:type="dxa"/>
        <w:right w:w="100" w:type="dxa"/>
      </w:tblCellMar>
    </w:tblPr>
  </w:style>
  <w:style w:type="table" w:styleId="affff4" w:customStyle="1">
    <w:basedOn w:val="BangThngthng"/>
    <w:tblPr>
      <w:tblStyleRowBandSize w:val="1"/>
      <w:tblStyleColBandSize w:val="1"/>
      <w:tblCellMar>
        <w:top w:w="100" w:type="dxa"/>
        <w:left w:w="100" w:type="dxa"/>
        <w:bottom w:w="100" w:type="dxa"/>
        <w:right w:w="100" w:type="dxa"/>
      </w:tblCellMar>
    </w:tblPr>
  </w:style>
  <w:style w:type="table" w:styleId="affff5" w:customStyle="1">
    <w:basedOn w:val="BangThngthng"/>
    <w:tblPr>
      <w:tblStyleRowBandSize w:val="1"/>
      <w:tblStyleColBandSize w:val="1"/>
      <w:tblCellMar>
        <w:top w:w="100" w:type="dxa"/>
        <w:left w:w="100" w:type="dxa"/>
        <w:bottom w:w="100" w:type="dxa"/>
        <w:right w:w="100" w:type="dxa"/>
      </w:tblCellMar>
    </w:tblPr>
  </w:style>
  <w:style w:type="table" w:styleId="affff6" w:customStyle="1">
    <w:basedOn w:val="BangThngthng"/>
    <w:tblPr>
      <w:tblStyleRowBandSize w:val="1"/>
      <w:tblStyleColBandSize w:val="1"/>
      <w:tblCellMar>
        <w:top w:w="100" w:type="dxa"/>
        <w:left w:w="100" w:type="dxa"/>
        <w:bottom w:w="100" w:type="dxa"/>
        <w:right w:w="100" w:type="dxa"/>
      </w:tblCellMar>
    </w:tblPr>
  </w:style>
  <w:style w:type="table" w:styleId="affff7" w:customStyle="1">
    <w:basedOn w:val="BangThngthng"/>
    <w:tblPr>
      <w:tblStyleRowBandSize w:val="1"/>
      <w:tblStyleColBandSize w:val="1"/>
      <w:tblCellMar>
        <w:top w:w="100" w:type="dxa"/>
        <w:left w:w="100" w:type="dxa"/>
        <w:bottom w:w="100" w:type="dxa"/>
        <w:right w:w="100" w:type="dxa"/>
      </w:tblCellMar>
    </w:tblPr>
  </w:style>
  <w:style w:type="table" w:styleId="affff8" w:customStyle="1">
    <w:basedOn w:val="BangThngthng"/>
    <w:tblPr>
      <w:tblStyleRowBandSize w:val="1"/>
      <w:tblStyleColBandSize w:val="1"/>
      <w:tblCellMar>
        <w:top w:w="100" w:type="dxa"/>
        <w:left w:w="100" w:type="dxa"/>
        <w:bottom w:w="100" w:type="dxa"/>
        <w:right w:w="100" w:type="dxa"/>
      </w:tblCellMar>
    </w:tblPr>
  </w:style>
  <w:style w:type="table" w:styleId="affff9" w:customStyle="1">
    <w:basedOn w:val="BangThngthng"/>
    <w:tblPr>
      <w:tblStyleRowBandSize w:val="1"/>
      <w:tblStyleColBandSize w:val="1"/>
      <w:tblCellMar>
        <w:top w:w="100" w:type="dxa"/>
        <w:left w:w="100" w:type="dxa"/>
        <w:bottom w:w="100" w:type="dxa"/>
        <w:right w:w="100" w:type="dxa"/>
      </w:tblCellMar>
    </w:tblPr>
  </w:style>
  <w:style w:type="table" w:styleId="affffa" w:customStyle="1">
    <w:basedOn w:val="BangThngthng"/>
    <w:tblPr>
      <w:tblStyleRowBandSize w:val="1"/>
      <w:tblStyleColBandSize w:val="1"/>
      <w:tblCellMar>
        <w:top w:w="100" w:type="dxa"/>
        <w:left w:w="100" w:type="dxa"/>
        <w:bottom w:w="100" w:type="dxa"/>
        <w:right w:w="100" w:type="dxa"/>
      </w:tblCellMar>
    </w:tblPr>
  </w:style>
  <w:style w:type="table" w:styleId="affffb" w:customStyle="1">
    <w:basedOn w:val="BangThngthng"/>
    <w:tblPr>
      <w:tblStyleRowBandSize w:val="1"/>
      <w:tblStyleColBandSize w:val="1"/>
      <w:tblCellMar>
        <w:top w:w="100" w:type="dxa"/>
        <w:left w:w="100" w:type="dxa"/>
        <w:bottom w:w="100" w:type="dxa"/>
        <w:right w:w="100" w:type="dxa"/>
      </w:tblCellMar>
    </w:tblPr>
  </w:style>
  <w:style w:type="table" w:styleId="affffc" w:customStyle="1">
    <w:basedOn w:val="BangThngthng"/>
    <w:tblPr>
      <w:tblStyleRowBandSize w:val="1"/>
      <w:tblStyleColBandSize w:val="1"/>
      <w:tblCellMar>
        <w:top w:w="100" w:type="dxa"/>
        <w:left w:w="100" w:type="dxa"/>
        <w:bottom w:w="100" w:type="dxa"/>
        <w:right w:w="100" w:type="dxa"/>
      </w:tblCellMar>
    </w:tblPr>
  </w:style>
  <w:style w:type="table" w:styleId="affffd" w:customStyle="1">
    <w:basedOn w:val="BangThngthng"/>
    <w:tblPr>
      <w:tblStyleRowBandSize w:val="1"/>
      <w:tblStyleColBandSize w:val="1"/>
      <w:tblCellMar>
        <w:top w:w="100" w:type="dxa"/>
        <w:left w:w="100" w:type="dxa"/>
        <w:bottom w:w="100" w:type="dxa"/>
        <w:right w:w="100" w:type="dxa"/>
      </w:tblCellMar>
    </w:tblPr>
  </w:style>
  <w:style w:type="table" w:styleId="affffe" w:customStyle="1">
    <w:basedOn w:val="BangThngthng"/>
    <w:tblPr>
      <w:tblStyleRowBandSize w:val="1"/>
      <w:tblStyleColBandSize w:val="1"/>
      <w:tblCellMar>
        <w:top w:w="100" w:type="dxa"/>
        <w:left w:w="100" w:type="dxa"/>
        <w:bottom w:w="100" w:type="dxa"/>
        <w:right w:w="100" w:type="dxa"/>
      </w:tblCellMar>
    </w:tblPr>
  </w:style>
  <w:style w:type="table" w:styleId="afffff" w:customStyle="1">
    <w:basedOn w:val="BangThngthng"/>
    <w:tblPr>
      <w:tblStyleRowBandSize w:val="1"/>
      <w:tblStyleColBandSize w:val="1"/>
      <w:tblCellMar>
        <w:top w:w="100" w:type="dxa"/>
        <w:left w:w="100" w:type="dxa"/>
        <w:bottom w:w="100" w:type="dxa"/>
        <w:right w:w="100" w:type="dxa"/>
      </w:tblCellMar>
    </w:tblPr>
  </w:style>
  <w:style w:type="table" w:styleId="afffff0" w:customStyle="1">
    <w:basedOn w:val="BangThngthng"/>
    <w:tblPr>
      <w:tblStyleRowBandSize w:val="1"/>
      <w:tblStyleColBandSize w:val="1"/>
      <w:tblCellMar>
        <w:top w:w="100" w:type="dxa"/>
        <w:left w:w="100" w:type="dxa"/>
        <w:bottom w:w="100" w:type="dxa"/>
        <w:right w:w="100" w:type="dxa"/>
      </w:tblCellMar>
    </w:tblPr>
  </w:style>
  <w:style w:type="table" w:styleId="afffff1" w:customStyle="1">
    <w:basedOn w:val="BangThngthng"/>
    <w:tblPr>
      <w:tblStyleRowBandSize w:val="1"/>
      <w:tblStyleColBandSize w:val="1"/>
      <w:tblCellMar>
        <w:top w:w="100" w:type="dxa"/>
        <w:left w:w="100" w:type="dxa"/>
        <w:bottom w:w="100" w:type="dxa"/>
        <w:right w:w="100" w:type="dxa"/>
      </w:tblCellMar>
    </w:tblPr>
  </w:style>
  <w:style w:type="table" w:styleId="afffff2" w:customStyle="1">
    <w:basedOn w:val="BangThngthng"/>
    <w:tblPr>
      <w:tblStyleRowBandSize w:val="1"/>
      <w:tblStyleColBandSize w:val="1"/>
      <w:tblCellMar>
        <w:top w:w="100" w:type="dxa"/>
        <w:left w:w="100" w:type="dxa"/>
        <w:bottom w:w="100" w:type="dxa"/>
        <w:right w:w="100" w:type="dxa"/>
      </w:tblCellMar>
    </w:tblPr>
  </w:style>
  <w:style w:type="table" w:styleId="afffff3" w:customStyle="1">
    <w:basedOn w:val="BangThngthng"/>
    <w:tblPr>
      <w:tblStyleRowBandSize w:val="1"/>
      <w:tblStyleColBandSize w:val="1"/>
      <w:tblCellMar>
        <w:top w:w="100" w:type="dxa"/>
        <w:left w:w="100" w:type="dxa"/>
        <w:bottom w:w="100" w:type="dxa"/>
        <w:right w:w="100" w:type="dxa"/>
      </w:tblCellMar>
    </w:tblPr>
  </w:style>
  <w:style w:type="table" w:styleId="afffff4" w:customStyle="1">
    <w:basedOn w:val="BangThngthng"/>
    <w:tblPr>
      <w:tblStyleRowBandSize w:val="1"/>
      <w:tblStyleColBandSize w:val="1"/>
      <w:tblCellMar>
        <w:top w:w="100" w:type="dxa"/>
        <w:left w:w="100" w:type="dxa"/>
        <w:bottom w:w="100" w:type="dxa"/>
        <w:right w:w="100" w:type="dxa"/>
      </w:tblCellMar>
    </w:tblPr>
  </w:style>
  <w:style w:type="table" w:styleId="afffff5" w:customStyle="1">
    <w:basedOn w:val="BangThngthng"/>
    <w:tblPr>
      <w:tblStyleRowBandSize w:val="1"/>
      <w:tblStyleColBandSize w:val="1"/>
      <w:tblCellMar>
        <w:top w:w="100" w:type="dxa"/>
        <w:left w:w="100" w:type="dxa"/>
        <w:bottom w:w="100" w:type="dxa"/>
        <w:right w:w="100" w:type="dxa"/>
      </w:tblCellMar>
    </w:tblPr>
  </w:style>
  <w:style w:type="table" w:styleId="afffff6" w:customStyle="1">
    <w:basedOn w:val="BangThngthng"/>
    <w:tblPr>
      <w:tblStyleRowBandSize w:val="1"/>
      <w:tblStyleColBandSize w:val="1"/>
      <w:tblCellMar>
        <w:top w:w="100" w:type="dxa"/>
        <w:left w:w="100" w:type="dxa"/>
        <w:bottom w:w="100" w:type="dxa"/>
        <w:right w:w="100" w:type="dxa"/>
      </w:tblCellMar>
    </w:tblPr>
  </w:style>
  <w:style w:type="table" w:styleId="afffff7" w:customStyle="1">
    <w:basedOn w:val="BangThngthng"/>
    <w:tblPr>
      <w:tblStyleRowBandSize w:val="1"/>
      <w:tblStyleColBandSize w:val="1"/>
      <w:tblCellMar>
        <w:top w:w="100" w:type="dxa"/>
        <w:left w:w="100" w:type="dxa"/>
        <w:bottom w:w="100" w:type="dxa"/>
        <w:right w:w="100" w:type="dxa"/>
      </w:tblCellMar>
    </w:tblPr>
  </w:style>
  <w:style w:type="table" w:styleId="afffff8" w:customStyle="1">
    <w:basedOn w:val="BangThngthng"/>
    <w:tblPr>
      <w:tblStyleRowBandSize w:val="1"/>
      <w:tblStyleColBandSize w:val="1"/>
      <w:tblCellMar>
        <w:top w:w="100" w:type="dxa"/>
        <w:left w:w="100" w:type="dxa"/>
        <w:bottom w:w="100" w:type="dxa"/>
        <w:right w:w="100" w:type="dxa"/>
      </w:tblCellMar>
    </w:tblPr>
  </w:style>
  <w:style w:type="table" w:styleId="afffff9" w:customStyle="1">
    <w:basedOn w:val="BangThngthng"/>
    <w:tblPr>
      <w:tblStyleRowBandSize w:val="1"/>
      <w:tblStyleColBandSize w:val="1"/>
      <w:tblCellMar>
        <w:top w:w="100" w:type="dxa"/>
        <w:left w:w="100" w:type="dxa"/>
        <w:bottom w:w="100" w:type="dxa"/>
        <w:right w:w="100" w:type="dxa"/>
      </w:tblCellMar>
    </w:tblPr>
  </w:style>
  <w:style w:type="table" w:styleId="afffffa" w:customStyle="1">
    <w:basedOn w:val="BangThngthng"/>
    <w:tblPr>
      <w:tblStyleRowBandSize w:val="1"/>
      <w:tblStyleColBandSize w:val="1"/>
      <w:tblCellMar>
        <w:top w:w="100" w:type="dxa"/>
        <w:left w:w="100" w:type="dxa"/>
        <w:bottom w:w="100" w:type="dxa"/>
        <w:right w:w="100" w:type="dxa"/>
      </w:tblCellMar>
    </w:tblPr>
  </w:style>
  <w:style w:type="table" w:styleId="afffffb" w:customStyle="1">
    <w:basedOn w:val="BangThngthng"/>
    <w:tblPr>
      <w:tblStyleRowBandSize w:val="1"/>
      <w:tblStyleColBandSize w:val="1"/>
      <w:tblCellMar>
        <w:top w:w="100" w:type="dxa"/>
        <w:left w:w="100" w:type="dxa"/>
        <w:bottom w:w="100" w:type="dxa"/>
        <w:right w:w="100" w:type="dxa"/>
      </w:tblCellMar>
    </w:tblPr>
  </w:style>
  <w:style w:type="table" w:styleId="afffffc" w:customStyle="1">
    <w:basedOn w:val="BangThngthng"/>
    <w:tblPr>
      <w:tblStyleRowBandSize w:val="1"/>
      <w:tblStyleColBandSize w:val="1"/>
      <w:tblCellMar>
        <w:top w:w="100" w:type="dxa"/>
        <w:left w:w="100" w:type="dxa"/>
        <w:bottom w:w="100" w:type="dxa"/>
        <w:right w:w="100" w:type="dxa"/>
      </w:tblCellMar>
    </w:tblPr>
  </w:style>
  <w:style w:type="table" w:styleId="afffffd" w:customStyle="1">
    <w:basedOn w:val="BangThngthng"/>
    <w:tblPr>
      <w:tblStyleRowBandSize w:val="1"/>
      <w:tblStyleColBandSize w:val="1"/>
      <w:tblCellMar>
        <w:top w:w="100" w:type="dxa"/>
        <w:left w:w="100" w:type="dxa"/>
        <w:bottom w:w="100" w:type="dxa"/>
        <w:right w:w="100" w:type="dxa"/>
      </w:tblCellMar>
    </w:tblPr>
  </w:style>
  <w:style w:type="table" w:styleId="afffffe" w:customStyle="1">
    <w:basedOn w:val="BangThngthng"/>
    <w:tblPr>
      <w:tblStyleRowBandSize w:val="1"/>
      <w:tblStyleColBandSize w:val="1"/>
      <w:tblCellMar>
        <w:top w:w="100" w:type="dxa"/>
        <w:left w:w="100" w:type="dxa"/>
        <w:bottom w:w="100" w:type="dxa"/>
        <w:right w:w="100" w:type="dxa"/>
      </w:tblCellMar>
    </w:tblPr>
  </w:style>
  <w:style w:type="table" w:styleId="affffff" w:customStyle="1">
    <w:basedOn w:val="BangThngthng"/>
    <w:tblPr>
      <w:tblStyleRowBandSize w:val="1"/>
      <w:tblStyleColBandSize w:val="1"/>
      <w:tblCellMar>
        <w:top w:w="100" w:type="dxa"/>
        <w:left w:w="100" w:type="dxa"/>
        <w:bottom w:w="100" w:type="dxa"/>
        <w:right w:w="100" w:type="dxa"/>
      </w:tblCellMar>
    </w:tblPr>
  </w:style>
  <w:style w:type="table" w:styleId="affffff0" w:customStyle="1">
    <w:basedOn w:val="BangThngthng"/>
    <w:tblPr>
      <w:tblStyleRowBandSize w:val="1"/>
      <w:tblStyleColBandSize w:val="1"/>
      <w:tblCellMar>
        <w:top w:w="100" w:type="dxa"/>
        <w:left w:w="100" w:type="dxa"/>
        <w:bottom w:w="100" w:type="dxa"/>
        <w:right w:w="100" w:type="dxa"/>
      </w:tblCellMar>
    </w:tblPr>
  </w:style>
  <w:style w:type="table" w:styleId="affffff1" w:customStyle="1">
    <w:basedOn w:val="BangThngthng"/>
    <w:tblPr>
      <w:tblStyleRowBandSize w:val="1"/>
      <w:tblStyleColBandSize w:val="1"/>
      <w:tblCellMar>
        <w:top w:w="100" w:type="dxa"/>
        <w:left w:w="100" w:type="dxa"/>
        <w:bottom w:w="100" w:type="dxa"/>
        <w:right w:w="100" w:type="dxa"/>
      </w:tblCellMar>
    </w:tblPr>
  </w:style>
  <w:style w:type="table" w:styleId="affffff2" w:customStyle="1">
    <w:basedOn w:val="BangThngthng"/>
    <w:tblPr>
      <w:tblStyleRowBandSize w:val="1"/>
      <w:tblStyleColBandSize w:val="1"/>
      <w:tblCellMar>
        <w:top w:w="100" w:type="dxa"/>
        <w:left w:w="100" w:type="dxa"/>
        <w:bottom w:w="100" w:type="dxa"/>
        <w:right w:w="100" w:type="dxa"/>
      </w:tblCellMar>
    </w:tblPr>
  </w:style>
  <w:style w:type="table" w:styleId="affffff3" w:customStyle="1">
    <w:basedOn w:val="BangThngthng"/>
    <w:tblPr>
      <w:tblStyleRowBandSize w:val="1"/>
      <w:tblStyleColBandSize w:val="1"/>
      <w:tblCellMar>
        <w:top w:w="100" w:type="dxa"/>
        <w:left w:w="100" w:type="dxa"/>
        <w:bottom w:w="100" w:type="dxa"/>
        <w:right w:w="100" w:type="dxa"/>
      </w:tblCellMar>
    </w:tblPr>
  </w:style>
  <w:style w:type="table" w:styleId="affffff4" w:customStyle="1">
    <w:basedOn w:val="BangThngthng"/>
    <w:tblPr>
      <w:tblStyleRowBandSize w:val="1"/>
      <w:tblStyleColBandSize w:val="1"/>
      <w:tblCellMar>
        <w:top w:w="100" w:type="dxa"/>
        <w:left w:w="100" w:type="dxa"/>
        <w:bottom w:w="100" w:type="dxa"/>
        <w:right w:w="100" w:type="dxa"/>
      </w:tblCellMar>
    </w:tblPr>
  </w:style>
  <w:style w:type="table" w:styleId="affffff5" w:customStyle="1">
    <w:basedOn w:val="BangThngthng"/>
    <w:tblPr>
      <w:tblStyleRowBandSize w:val="1"/>
      <w:tblStyleColBandSize w:val="1"/>
      <w:tblCellMar>
        <w:top w:w="100" w:type="dxa"/>
        <w:left w:w="100" w:type="dxa"/>
        <w:bottom w:w="100" w:type="dxa"/>
        <w:right w:w="100" w:type="dxa"/>
      </w:tblCellMar>
    </w:tblPr>
  </w:style>
  <w:style w:type="table" w:styleId="affffff6" w:customStyle="1">
    <w:basedOn w:val="BangThngthng"/>
    <w:tblPr>
      <w:tblStyleRowBandSize w:val="1"/>
      <w:tblStyleColBandSize w:val="1"/>
      <w:tblCellMar>
        <w:top w:w="100" w:type="dxa"/>
        <w:left w:w="100" w:type="dxa"/>
        <w:bottom w:w="100" w:type="dxa"/>
        <w:right w:w="100" w:type="dxa"/>
      </w:tblCellMar>
    </w:tblPr>
  </w:style>
  <w:style w:type="table" w:styleId="affffff7" w:customStyle="1">
    <w:basedOn w:val="BangThngthng"/>
    <w:tblPr>
      <w:tblStyleRowBandSize w:val="1"/>
      <w:tblStyleColBandSize w:val="1"/>
      <w:tblCellMar>
        <w:top w:w="100" w:type="dxa"/>
        <w:left w:w="100" w:type="dxa"/>
        <w:bottom w:w="100" w:type="dxa"/>
        <w:right w:w="100" w:type="dxa"/>
      </w:tblCellMar>
    </w:tblPr>
  </w:style>
  <w:style w:type="table" w:styleId="affffff8" w:customStyle="1">
    <w:basedOn w:val="BangThngthng"/>
    <w:tblPr>
      <w:tblStyleRowBandSize w:val="1"/>
      <w:tblStyleColBandSize w:val="1"/>
      <w:tblCellMar>
        <w:top w:w="100" w:type="dxa"/>
        <w:left w:w="100" w:type="dxa"/>
        <w:bottom w:w="100" w:type="dxa"/>
        <w:right w:w="100" w:type="dxa"/>
      </w:tblCellMar>
    </w:tblPr>
  </w:style>
  <w:style w:type="paragraph" w:styleId="utrang">
    <w:name w:val="header"/>
    <w:basedOn w:val="Binhthng"/>
    <w:link w:val="utrangChar"/>
    <w:uiPriority w:val="99"/>
    <w:unhideWhenUsed/>
    <w:rsid w:val="00B26E69"/>
    <w:pPr>
      <w:tabs>
        <w:tab w:val="center" w:pos="4680"/>
        <w:tab w:val="right" w:pos="9360"/>
      </w:tabs>
    </w:pPr>
  </w:style>
  <w:style w:type="character" w:styleId="utrangChar" w:customStyle="1">
    <w:name w:val="Đầu trang Char"/>
    <w:basedOn w:val="Phngmcinhcuaoanvn"/>
    <w:link w:val="utrang"/>
    <w:uiPriority w:val="99"/>
    <w:rsid w:val="00B26E69"/>
    <w:rPr>
      <w:sz w:val="20"/>
    </w:rPr>
  </w:style>
  <w:style w:type="paragraph" w:styleId="Chntrang">
    <w:name w:val="footer"/>
    <w:basedOn w:val="Binhthng"/>
    <w:link w:val="ChntrangChar"/>
    <w:uiPriority w:val="99"/>
    <w:unhideWhenUsed/>
    <w:rsid w:val="00B26E69"/>
    <w:pPr>
      <w:tabs>
        <w:tab w:val="center" w:pos="4680"/>
        <w:tab w:val="right" w:pos="9360"/>
      </w:tabs>
    </w:pPr>
  </w:style>
  <w:style w:type="character" w:styleId="ChntrangChar" w:customStyle="1">
    <w:name w:val="Chân trang Char"/>
    <w:basedOn w:val="Phngmcinhcuaoanvn"/>
    <w:link w:val="Chntrang"/>
    <w:uiPriority w:val="99"/>
    <w:rsid w:val="00B26E69"/>
    <w:rPr>
      <w:sz w:val="20"/>
    </w:rPr>
  </w:style>
  <w:style w:type="paragraph" w:styleId="oancuaDanhsach">
    <w:name w:val="List Paragraph"/>
    <w:basedOn w:val="Binhthng"/>
    <w:uiPriority w:val="34"/>
    <w:qFormat/>
    <w:rsid w:val="00033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2.xml" Id="rId18" /><Relationship Type="http://schemas.openxmlformats.org/officeDocument/2006/relationships/styles" Target="styles.xml" Id="rId3" /><Relationship Type="http://schemas.openxmlformats.org/officeDocument/2006/relationships/header" Target="header3.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ntTable" Target="fontTable.xml" Id="rId23"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3.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&#65279;<?xml version="1.0" encoding="utf-8"?><Relationships xmlns="http://schemas.openxmlformats.org/package/2006/relationships"><Relationship Type="http://schemas.openxmlformats.org/officeDocument/2006/relationships/hyperlink" Target="https://mindx.edu.vn" TargetMode="External" Id="R9d5436baa9bc48fd" /></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24</revision>
  <dcterms:created xsi:type="dcterms:W3CDTF">2024-11-01T12:39:00.0000000Z</dcterms:created>
  <dcterms:modified xsi:type="dcterms:W3CDTF">2025-06-10T03:10:15.0912534Z</dcterms:modified>
</coreProperties>
</file>