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在开发板上安装"/>
    <w:p>
      <w:pPr>
        <w:pStyle w:val="Heading1"/>
      </w:pPr>
      <w:r>
        <w:t xml:space="preserve">在开发板上安装</w:t>
      </w:r>
    </w:p>
    <w:p>
      <w:pPr>
        <w:pStyle w:val="FirstParagraph"/>
      </w:pPr>
      <w:r>
        <w:t xml:space="preserve">将板从一无所有变成你可以推送分支的机器人。</w:t>
      </w:r>
    </w:p>
    <w:p>
      <w:pPr>
        <w:pStyle w:val="BodyText"/>
      </w:pPr>
      <w:r>
        <w:t xml:space="preserve">开发板信任团队开发密钥，因此它会安装团队中任何人构建的任何东西。客户机器人的设置不同，并故意拒绝那些构建——这里的一切都假设是开发板，永远不是客户机器人。</w:t>
      </w:r>
    </w:p>
    <w:p>
      <w:pPr>
        <w:pStyle w:val="BodyText"/>
      </w:pPr>
      <w:r>
        <w:t xml:space="preserve">开发构建没有任何放松：相同的签名和哈希验证、相同的健康门、相同的自动回滚。唯一的区别是哪个密钥签名了它，而这就是使这些构建远离客户机器人的原因——它们双重拒绝开发密钥。</w:t>
      </w:r>
      <w:r>
        <w:rPr>
          <w:rStyle w:val="VerbatimChar"/>
        </w:rPr>
        <w:t xml:space="preserve">allow_dev_keys = false</w:t>
      </w:r>
      <w:r>
        <w:t xml:space="preserve">，并且受信任密钥只有在其文件名以</w:t>
      </w:r>
      <w:r>
        <w:t xml:space="preserve"> </w:t>
      </w:r>
      <w:r>
        <w:rPr>
          <w:rStyle w:val="VerbatimChar"/>
        </w:rPr>
        <w:t xml:space="preserve">.dev.pub</w:t>
      </w:r>
      <w:r>
        <w:t xml:space="preserve"> </w:t>
      </w:r>
      <w:r>
        <w:t xml:space="preserve">结尾时才算作开发密钥。下面设置的两半存在就是为了翻转 exactly 那个。</w:t>
      </w:r>
    </w:p>
    <w:bookmarkStart w:id="21" w:name="刷新板"/>
    <w:p>
      <w:pPr>
        <w:pStyle w:val="Heading2"/>
      </w:pPr>
      <w:r>
        <w:t xml:space="preserve">刷新板</w:t>
      </w:r>
    </w:p>
    <w:p>
      <w:pPr>
        <w:pStyle w:val="FirstParagraph"/>
      </w:pPr>
      <w:r>
        <w:t xml:space="preserve">使用</w:t>
      </w:r>
      <w:r>
        <w:t xml:space="preserve"> </w:t>
      </w:r>
      <w:hyperlink r:id="rId20">
        <w:r>
          <w:rPr>
            <w:rStyle w:val="Hyperlink"/>
          </w:rPr>
          <w:t xml:space="preserve">Armbian imager</w:t>
        </w:r>
      </w:hyperlink>
      <w:r>
        <w:t xml:space="preserve">。选择</w:t>
      </w:r>
      <w:r>
        <w:t xml:space="preserve"> </w:t>
      </w:r>
      <w:r>
        <w:rPr>
          <w:bCs/>
          <w:b/>
        </w:rPr>
        <w:t xml:space="preserve">Radxa Zero 3</w:t>
      </w:r>
      <w:r>
        <w:t xml:space="preserve">，然后</w:t>
      </w:r>
      <w:r>
        <w:t xml:space="preserve"> </w:t>
      </w:r>
      <w:r>
        <w:rPr>
          <w:bCs/>
          <w:b/>
        </w:rPr>
        <w:t xml:space="preserve">Armbian 26.2.1 Minimal</w:t>
      </w:r>
      <w:r>
        <w:t xml:space="preserve">。</w:t>
      </w:r>
    </w:p>
    <w:p>
      <w:pPr>
        <w:pStyle w:val="BodyText"/>
      </w:pPr>
      <w:r>
        <w:t xml:space="preserve">写入之前，填写 imager 的配置文件——wifi 网络和密码，以及你想要的用户名和密码。在那里做这件事省去了以后的串行控制台：板在第一次启动时加入你的网络，并立即可通过 ssh 到达。</w:t>
      </w:r>
    </w:p>
    <w:p>
      <w:pPr>
        <w:pStyle w:val="BodyText"/>
      </w:pPr>
      <w:r>
        <w:t xml:space="preserve">然后添加你的 ssh 密钥，这样 provisioning 在重启板后可以重新连接：</w:t>
      </w:r>
    </w:p>
    <w:p>
      <w:pPr>
        <w:pStyle w:val="SourceCode"/>
      </w:pPr>
      <w:r>
        <w:rPr>
          <w:rStyle w:val="ExtensionTok"/>
        </w:rPr>
        <w:t xml:space="preserve">ssh-copy-id</w:t>
      </w:r>
      <w:r>
        <w:rPr>
          <w:rStyle w:val="NormalTok"/>
        </w:rPr>
        <w:t xml:space="preserve"> radxa@192.168.1.42</w:t>
      </w:r>
    </w:p>
    <w:bookmarkEnd w:id="21"/>
    <w:bookmarkStart w:id="22" w:name="你需要什么"/>
    <w:p>
      <w:pPr>
        <w:pStyle w:val="Heading2"/>
      </w:pPr>
      <w:r>
        <w:t xml:space="preserve">你需要什么</w:t>
      </w:r>
    </w:p>
    <w:p>
      <w:pPr>
        <w:numPr>
          <w:ilvl w:val="0"/>
          <w:numId w:val="1001"/>
        </w:numPr>
        <w:pStyle w:val="Compact"/>
      </w:pPr>
      <w:r>
        <w:t xml:space="preserve">板的</w:t>
      </w:r>
      <w:r>
        <w:t xml:space="preserve"> </w:t>
      </w:r>
      <w:r>
        <w:rPr>
          <w:bCs/>
          <w:b/>
        </w:rPr>
        <w:t xml:space="preserve">IP 地址</w:t>
      </w:r>
      <w:r>
        <w:t xml:space="preserve">。这个镜像上的 mDNS 不可靠，因此</w:t>
      </w:r>
      <w:r>
        <w:t xml:space="preserve"> </w:t>
      </w:r>
      <w:r>
        <w:rPr>
          <w:rStyle w:val="VerbatimChar"/>
        </w:rPr>
        <w:t xml:space="preserve">.local</w:t>
      </w:r>
      <w:r>
        <w:t xml:space="preserve"> </w:t>
      </w:r>
      <w:r>
        <w:t xml:space="preserve">名称在它想的时候解析。</w:t>
      </w:r>
      <w:r>
        <w:rPr>
          <w:rStyle w:val="VerbatimChar"/>
        </w:rPr>
        <w:t xml:space="preserve">duckctl ip</w:t>
      </w:r>
      <w:r>
        <w:t xml:space="preserve"> </w:t>
      </w:r>
      <w:r>
        <w:t xml:space="preserve">通过蓝牙询问机器人，这不需要你自己的网络也不需要 DHCP 租约来读取；如果板还没有在广告，你的路由器的租约表是后备。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ssh 密钥访问</w:t>
      </w:r>
      <w:r>
        <w:t xml:space="preserve">，来自上面的步骤。Provisioning 重启板并自行重新连接，密码提示无法在那之后幸存。</w:t>
      </w:r>
    </w:p>
    <w:p>
      <w:pPr>
        <w:numPr>
          <w:ilvl w:val="0"/>
          <w:numId w:val="1001"/>
        </w:numPr>
        <w:pStyle w:val="Compact"/>
      </w:pPr>
      <w:r>
        <w:t xml:space="preserve">一个</w:t>
      </w:r>
      <w:r>
        <w:t xml:space="preserve"> </w:t>
      </w:r>
      <w:r>
        <w:rPr>
          <w:bCs/>
          <w:b/>
        </w:rPr>
        <w:t xml:space="preserve">GitHub token</w:t>
      </w:r>
      <w:r>
        <w:t xml:space="preserve">，在这个仓库是私有的时候：没有它其 release 资产不可达。一旦公开，token 是可选的，只购买更高的 API 速率限制（</w:t>
      </w:r>
      <w:r>
        <w:rPr>
          <w:rStyle w:val="VerbatimChar"/>
        </w:rPr>
        <w:t xml:space="preserve">docs/design/updater-design.md</w:t>
      </w:r>
      <w:r>
        <w:t xml:space="preserve"> </w:t>
      </w:r>
      <w:r>
        <w:t xml:space="preserve">§6.1）。</w:t>
      </w:r>
    </w:p>
    <w:p>
      <w:pPr>
        <w:numPr>
          <w:ilvl w:val="0"/>
          <w:numId w:val="1001"/>
        </w:numPr>
        <w:pStyle w:val="Compact"/>
      </w:pPr>
      <w:r>
        <w:t xml:space="preserve">一个</w:t>
      </w:r>
      <w:r>
        <w:t xml:space="preserve"> </w:t>
      </w:r>
      <w:r>
        <w:rPr>
          <w:bCs/>
          <w:b/>
        </w:rPr>
        <w:t xml:space="preserve">这个仓库的克隆</w:t>
      </w:r>
      <w:r>
        <w:t xml:space="preserve">。它需要的开发密钥提交在</w:t>
      </w:r>
      <w:r>
        <w:t xml:space="preserve"> </w:t>
      </w:r>
      <w:r>
        <w:rPr>
          <w:rStyle w:val="VerbatimChar"/>
        </w:rPr>
        <w:t xml:space="preserve">deploy/dev-key/team.dev.pub</w:t>
      </w:r>
      <w:r>
        <w:t xml:space="preserve">，因此没有什么要向任何人要的。</w:t>
      </w:r>
    </w:p>
    <w:bookmarkEnd w:id="22"/>
    <w:bookmarkStart w:id="26" w:name="安装"/>
    <w:p>
      <w:pPr>
        <w:pStyle w:val="Heading2"/>
      </w:pPr>
      <w:r>
        <w:t xml:space="preserve">安装</w:t>
      </w:r>
    </w:p>
    <w:p>
      <w:pPr>
        <w:pStyle w:val="FirstParagraph"/>
      </w:pPr>
      <w:r>
        <w:t xml:space="preserve">从你自己机器上的克隆，两个命令：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DUCK_TOKEN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github_pat_replace_with_your_token</w:t>
      </w:r>
    </w:p>
    <w:p>
      <w:pPr>
        <w:pStyle w:val="SourceCode"/>
      </w:pPr>
      <w:r>
        <w:rPr>
          <w:rStyle w:val="ExtensionTok"/>
        </w:rPr>
        <w:t xml:space="preserve">./scripts/provision-board.sh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--pause-btd-on-pair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MY_COOL_ROBOT_NAME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radxa@192.168.1.42</w:t>
      </w:r>
    </w:p>
    <w:p>
      <w:pPr>
        <w:pStyle w:val="FirstParagraph"/>
      </w:pPr>
      <w:r>
        <w:t xml:space="preserve">那发送你的开发密钥，开始 provisioning，等待重启，流式传输日志，并在</w:t>
      </w:r>
      <w:r>
        <w:t xml:space="preserve"> </w:t>
      </w:r>
      <w:r>
        <w:rPr>
          <w:rStyle w:val="VerbatimChar"/>
        </w:rPr>
        <w:t xml:space="preserve">robotctl health</w:t>
      </w:r>
      <w:r>
        <w:t xml:space="preserve"> </w:t>
      </w:r>
      <w:r>
        <w:t xml:space="preserve">上结束。</w:t>
      </w:r>
    </w:p>
    <w:bookmarkStart w:id="23" w:name="为什么---pause-btd-on-pair-在那个命令中"/>
    <w:p>
      <w:pPr>
        <w:pStyle w:val="Heading3"/>
      </w:pPr>
      <w:r>
        <w:t xml:space="preserve">为什么</w:t>
      </w:r>
      <w:r>
        <w:t xml:space="preserve"> </w:t>
      </w:r>
      <w:r>
        <w:rPr>
          <w:rStyle w:val="VerbatimChar"/>
        </w:rPr>
        <w:t xml:space="preserve">--pause-btd-on-pair</w:t>
      </w:r>
      <w:r>
        <w:t xml:space="preserve"> </w:t>
      </w:r>
      <w:r>
        <w:t xml:space="preserve">在那个命令中</w:t>
      </w:r>
    </w:p>
    <w:p>
      <w:pPr>
        <w:pStyle w:val="FirstParagraph"/>
      </w:pPr>
      <w:r>
        <w:t xml:space="preserve">在 aic8800 无线电上，当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正在广告时，手柄无法形成</w:t>
      </w:r>
      <w:r>
        <w:rPr>
          <w:bCs/>
          <w:b/>
        </w:rPr>
        <w:t xml:space="preserve">新的</w:t>
      </w:r>
      <w:r>
        <w:t xml:space="preserve">绑定。该标志留下一个标记，这样</w:t>
      </w:r>
      <w:r>
        <w:t xml:space="preserve"> </w:t>
      </w:r>
      <w:r>
        <w:rPr>
          <w:rStyle w:val="VerbatimChar"/>
        </w:rPr>
        <w:t xml:space="preserve">robotctl pad pair</w:t>
      </w:r>
      <w:r>
        <w:t xml:space="preserve"> </w:t>
      </w:r>
      <w:r>
        <w:t xml:space="preserve">会为配对窗口停止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并对适配器进行电源循环，然后再次启动它。现有的绑定不受影响——绑定的手柄在整个栈启动时连接并驱动——因此代价是一个守护进程在配对时长时间关闭。</w:t>
      </w:r>
    </w:p>
    <w:p>
      <w:pPr>
        <w:pStyle w:val="BodyText"/>
      </w:pPr>
      <w:r>
        <w:t xml:space="preserve">它在这里是默认值，因为需要它但没有用它 provision 的板表现为一个不会配对的游戏手柄，而你首先追逐的每个可能原因都在别的地方。</w:t>
      </w:r>
    </w:p>
    <w:bookmarkEnd w:id="23"/>
    <w:bookmarkStart w:id="25" w:name="三种配置以及如何判断你有哪种"/>
    <w:p>
      <w:pPr>
        <w:pStyle w:val="Heading3"/>
      </w:pPr>
      <w:r>
        <w:t xml:space="preserve">三种配置，以及如何判断你有哪种</w:t>
      </w:r>
    </w:p>
    <w:p>
      <w:pPr>
        <w:pStyle w:val="FirstParagraph"/>
      </w:pPr>
      <w:r>
        <w:t xml:space="preserve">有两个独立的故障，因此有两个标志。</w:t>
      </w:r>
      <w:r>
        <w:rPr>
          <w:bCs/>
          <w:b/>
        </w:rPr>
        <w:t xml:space="preserve">配对一个手柄并读取失败</w:t>
      </w:r>
      <w:r>
        <w:t xml:space="preserve">，然后选择：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你看到的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板想要的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手柄绑定并驱动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什么都不需要——不带标志 provision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手柄不会绑定；最后的 SMP 步骤永远不会完成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--pause-btd-on-pair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即使</w:t>
            </w:r>
            <w:r>
              <w:t xml:space="preserve"> </w:t>
            </w:r>
            <w:r>
              <w:rPr>
                <w:rStyle w:val="VerbatimChar"/>
              </w:rPr>
              <w:t xml:space="preserve">btd</w:t>
            </w:r>
            <w:r>
              <w:t xml:space="preserve"> </w:t>
            </w:r>
            <w:r>
              <w:t xml:space="preserve">暂停手柄也不会绑定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--weird-ble</w:t>
            </w:r>
            <w:r>
              <w:t xml:space="preserve">（暗示暂停，并添加</w:t>
            </w:r>
            <w:r>
              <w:t xml:space="preserve"> </w:t>
            </w:r>
            <w:r>
              <w:rPr>
                <w:rStyle w:val="VerbatimChar"/>
              </w:rPr>
              <w:t xml:space="preserve">Privacy = device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手柄绑定，然后</w:t>
            </w:r>
            <w:r>
              <w:rPr>
                <w:bCs/>
                <w:b/>
              </w:rPr>
              <w:t xml:space="preserve">抖动</w:t>
            </w:r>
            <w:r>
              <w:t xml:space="preserve">——</w:t>
            </w:r>
            <w:r>
              <w:rPr>
                <w:rStyle w:val="VerbatimChar"/>
              </w:rPr>
              <w:t xml:space="preserve">PIN or Key Missing (0x06)</w:t>
            </w:r>
            <w:r>
              <w:t xml:space="preserve">，没有输入设备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--weird-ble</w:t>
            </w:r>
            <w:r>
              <w:t xml:space="preserve"> </w:t>
            </w:r>
            <w:r>
              <w:t xml:space="preserve">对这个板是错的：去掉它，保留暂停</w:t>
            </w:r>
          </w:p>
        </w:tc>
      </w:tr>
    </w:tbl>
    <w:p>
      <w:pPr>
        <w:pStyle w:val="BodyText"/>
      </w:pPr>
      <w:r>
        <w:t xml:space="preserve">最后一行是要注意的那个。在只需要暂停的板上设置</w:t>
      </w:r>
      <w:r>
        <w:t xml:space="preserve"> </w:t>
      </w:r>
      <w:r>
        <w:rPr>
          <w:rStyle w:val="VerbatimChar"/>
        </w:rPr>
        <w:t xml:space="preserve">Privacy = device</w:t>
      </w:r>
      <w:r>
        <w:t xml:space="preserve"> </w:t>
      </w:r>
      <w:r>
        <w:t xml:space="preserve">会产生一个立即停止工作的绑定，这比一个明显不会配对的手柄更难诊断——在</w:t>
      </w:r>
      <w:r>
        <w:t xml:space="preserve"> </w:t>
      </w:r>
      <w:r>
        <w:rPr>
          <w:rStyle w:val="VerbatimChar"/>
        </w:rPr>
        <w:t xml:space="preserve">50:37:CD:16:1D:90</w:t>
      </w:r>
      <w:r>
        <w:t xml:space="preserve"> </w:t>
      </w:r>
      <w:r>
        <w:t xml:space="preserve">上测量，其中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加暂停绑定并保持，而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在 45 秒内抖动 46 次。因此</w:t>
      </w:r>
      <w:r>
        <w:t xml:space="preserve"> </w:t>
      </w:r>
      <w:r>
        <w:rPr>
          <w:rStyle w:val="VerbatimChar"/>
        </w:rPr>
        <w:t xml:space="preserve">--weird-ble</w:t>
      </w:r>
      <w:r>
        <w:t xml:space="preserve"> </w:t>
      </w:r>
      <w:r>
        <w:rPr>
          <w:bCs/>
          <w:b/>
        </w:rPr>
        <w:t xml:space="preserve">不再</w:t>
      </w:r>
      <w:r>
        <w:t xml:space="preserve">是默认值。</w:t>
      </w:r>
    </w:p>
    <w:p>
      <w:pPr>
        <w:pStyle w:val="BodyText"/>
      </w:pPr>
      <w:r>
        <w:t xml:space="preserve">要将板从</w:t>
      </w:r>
      <w:r>
        <w:t xml:space="preserve"> </w:t>
      </w:r>
      <w:r>
        <w:rPr>
          <w:rStyle w:val="VerbatimChar"/>
        </w:rPr>
        <w:t xml:space="preserve">--weird-ble</w:t>
      </w:r>
      <w:r>
        <w:t xml:space="preserve"> </w:t>
      </w:r>
      <w:r>
        <w:t xml:space="preserve">移到仅暂停，保留标记：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's/^Privacy = device/Privacy = off/'</w:t>
      </w:r>
      <w:r>
        <w:rPr>
          <w:rStyle w:val="NormalTok"/>
        </w:rPr>
        <w:t xml:space="preserve"> /etc/bluetooth/main.conf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要走另一条路，用 provisioning 留在板上的脚本副本：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DUCK_WEIRD_BLE=1 /usr/local/sbin/robot-setup-board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要检查板两者都不需要，去掉两者并配对一个手柄：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/var/lib/robot/weird-ble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'/^Privacy = /d'</w:t>
      </w:r>
      <w:r>
        <w:rPr>
          <w:rStyle w:val="NormalTok"/>
        </w:rPr>
        <w:t xml:space="preserve"> /etc/bluetooth/main.conf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在对</w:t>
      </w:r>
      <w:r>
        <w:t xml:space="preserve"> </w:t>
      </w:r>
      <w:r>
        <w:rPr>
          <w:rStyle w:val="VerbatimChar"/>
        </w:rPr>
        <w:t xml:space="preserve">Privacy</w:t>
      </w:r>
      <w:r>
        <w:t xml:space="preserve"> </w:t>
      </w:r>
      <w:r>
        <w:t xml:space="preserve">的任何更改后重新配对：它更改了存储密钥派生所针对的地址，因此现有的绑定停止匹配并以</w:t>
      </w:r>
      <w:r>
        <w:t xml:space="preserve"> </w:t>
      </w:r>
      <w:r>
        <w:rPr>
          <w:rStyle w:val="VerbatimChar"/>
        </w:rPr>
        <w:t xml:space="preserve">PIN or Key Missing</w:t>
      </w:r>
      <w:r>
        <w:t xml:space="preserve"> </w:t>
      </w:r>
      <w:r>
        <w:t xml:space="preserve">抖动，直到它们被重新制作。</w:t>
      </w:r>
    </w:p>
    <w:p>
      <w:pPr>
        <w:pStyle w:val="BodyText"/>
      </w:pPr>
      <w:r>
        <w:t xml:space="preserve">所有这些都是 aic8800 无线电的变通方法，不是设计的属性；它随无线电一起消失。</w:t>
      </w:r>
      <w:hyperlink r:id="rId24">
        <w:r>
          <w:rPr>
            <w:rStyle w:val="VerbatimChar"/>
          </w:rPr>
          <w:t xml:space="preserve">pair-a-gamepad.md</w:t>
        </w:r>
      </w:hyperlink>
      <w:r>
        <w:t xml:space="preserve"> </w:t>
      </w:r>
      <w:r>
        <w:t xml:space="preserve">有细节。</w:t>
      </w:r>
    </w:p>
    <w:p>
      <w:pPr>
        <w:pStyle w:val="BodyText"/>
      </w:pPr>
      <w:r>
        <w:t xml:space="preserve">它是一个</w:t>
      </w:r>
      <w:r>
        <w:rPr>
          <w:bCs/>
          <w:b/>
        </w:rPr>
        <w:t xml:space="preserve">查看器</w:t>
      </w:r>
      <w:r>
        <w:t xml:space="preserve">，不是做工作的东西——provisioning 安装一个在启动时恢复的 systemd 单元，因此无论你是否还在观看，板都会完成。Ctrl-C 不花费你任何东西，你可以重新捡起日志：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radxa@192.168.1.42 </w:t>
      </w:r>
      <w:r>
        <w:rPr>
          <w:rStyle w:val="StringTok"/>
        </w:rPr>
        <w:t xml:space="preserve">'sudo tail -f /var/lib/robot/provision.log'</w:t>
      </w:r>
    </w:p>
    <w:p>
      <w:pPr>
        <w:pStyle w:val="FirstParagraph"/>
      </w:pPr>
      <w:r>
        <w:rPr>
          <w:rStyle w:val="VerbatimChar"/>
        </w:rPr>
        <w:t xml:space="preserve">--ref BRANCH</w:t>
      </w:r>
      <w:r>
        <w:t xml:space="preserve"> </w:t>
      </w:r>
      <w:r>
        <w:t xml:space="preserve">从分支 provision：其脚本运行 bring-up，其守护进程的构建安装在上面。</w:t>
      </w:r>
      <w:r>
        <w:rPr>
          <w:rStyle w:val="VerbatimChar"/>
        </w:rPr>
        <w:t xml:space="preserve">golden</w:t>
      </w:r>
      <w:r>
        <w:t xml:space="preserve"> </w:t>
      </w:r>
      <w:r>
        <w:t xml:space="preserve">保持 stable release——它是启动恢复网的后备，而作为 golden 的分支构建会给坏分支一个坏后备——而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是分支。</w:t>
      </w:r>
    </w:p>
    <w:p>
      <w:pPr>
        <w:pStyle w:val="BodyText"/>
      </w:pPr>
      <w:r>
        <w:t xml:space="preserve">如果该构建无法安装，或者它被安装然后被健康门回滚，Provisioning</w:t>
      </w:r>
      <w:r>
        <w:t xml:space="preserve"> </w:t>
      </w:r>
      <w:r>
        <w:rPr>
          <w:bCs/>
          <w:b/>
        </w:rPr>
        <w:t xml:space="preserve">失败</w:t>
      </w:r>
      <w:r>
        <w:t xml:space="preserve">。当要求分支时，一个安静地运行 stable release 的开发板是最糟糕的调试失败：一切看起来都已安装，而被测的代码不在那里。在 provisioning 之前给 CI 一两分钟，如果它停止，用</w:t>
      </w:r>
      <w:r>
        <w:t xml:space="preserve"> </w:t>
      </w:r>
      <w:r>
        <w:rPr>
          <w:rStyle w:val="VerbatimChar"/>
        </w:rPr>
        <w:t xml:space="preserve">gh run list --branch BRANCH</w:t>
      </w:r>
      <w:r>
        <w:t xml:space="preserve"> </w:t>
      </w:r>
      <w:r>
        <w:t xml:space="preserve">检查。</w:t>
      </w:r>
    </w:p>
    <w:p>
      <w:pPr>
        <w:pStyle w:val="BodyText"/>
      </w:pPr>
      <w:r>
        <w:t xml:space="preserve">其他有用的标志：</w:t>
      </w:r>
      <w:r>
        <w:rPr>
          <w:rStyle w:val="VerbatimChar"/>
        </w:rPr>
        <w:t xml:space="preserve">--name Ducky</w:t>
      </w:r>
      <w:r>
        <w:t xml:space="preserve"> </w:t>
      </w:r>
      <w:r>
        <w:t xml:space="preserve">命名机器人而不是让它保持从其自己的序列号派生的</w:t>
      </w:r>
      <w:r>
        <w:t xml:space="preserve"> </w:t>
      </w:r>
      <w:r>
        <w:rPr>
          <w:rStyle w:val="VerbatimChar"/>
        </w:rPr>
        <w:t xml:space="preserve">duck-7f3a</w:t>
      </w:r>
      <w:r>
        <w:t xml:space="preserve">（</w:t>
      </w:r>
      <w:r>
        <w:rPr>
          <w:rStyle w:val="VerbatimChar"/>
        </w:rPr>
        <w:t xml:space="preserve">robotctl system set-name</w:t>
      </w:r>
      <w:r>
        <w:t xml:space="preserve"> </w:t>
      </w:r>
      <w:r>
        <w:t xml:space="preserve">稍后更改它，因此这只节省一个命令），</w:t>
      </w:r>
      <w:r>
        <w:rPr>
          <w:rStyle w:val="VerbatimChar"/>
        </w:rPr>
        <w:t xml:space="preserve">--local</w:t>
      </w:r>
      <w:r>
        <w:t xml:space="preserve"> </w:t>
      </w:r>
      <w:r>
        <w:t xml:space="preserve">发送这个克隆的</w:t>
      </w:r>
      <w:r>
        <w:t xml:space="preserve"> </w:t>
      </w:r>
      <w:r>
        <w:rPr>
          <w:rStyle w:val="VerbatimChar"/>
        </w:rPr>
        <w:t xml:space="preserve">provision.sh</w:t>
      </w:r>
      <w:r>
        <w:t xml:space="preserve"> </w:t>
      </w:r>
      <w:r>
        <w:t xml:space="preserve">而不是获取它（这是在不先合并的情况下测试对 provisioning 脚本的更改的方式），以及</w:t>
      </w:r>
      <w:r>
        <w:t xml:space="preserve"> </w:t>
      </w:r>
      <w:r>
        <w:rPr>
          <w:rStyle w:val="VerbatimChar"/>
        </w:rPr>
        <w:t xml:space="preserve">--no-dev-key</w:t>
      </w:r>
      <w:r>
        <w:t xml:space="preserve"> </w:t>
      </w:r>
      <w:r>
        <w:t xml:space="preserve">制作一个只接受 release 的板。</w:t>
      </w:r>
    </w:p>
    <w:bookmarkEnd w:id="25"/>
    <w:bookmarkEnd w:id="26"/>
    <w:bookmarkStart w:id="27" w:name="检查它工作了"/>
    <w:p>
      <w:pPr>
        <w:pStyle w:val="Heading2"/>
      </w:pPr>
      <w:r>
        <w:t xml:space="preserve">检查它工作了</w:t>
      </w:r>
    </w:p>
    <w:p>
      <w:pPr>
        <w:pStyle w:val="SourceCode"/>
      </w:pPr>
      <w:r>
        <w:rPr>
          <w:rStyle w:val="ExtensionTok"/>
        </w:rPr>
        <w:t xml:space="preserve">robotctl</w:t>
      </w:r>
      <w:r>
        <w:rPr>
          <w:rStyle w:val="NormalTok"/>
        </w:rPr>
        <w:t xml:space="preserve"> health</w:t>
      </w:r>
    </w:p>
    <w:p>
      <w:pPr>
        <w:pStyle w:val="FirstParagraph"/>
      </w:pPr>
      <w:r>
        <w:t xml:space="preserve">板只有在密钥真的安装了才算作开发板，而这是你可以检查而不是必须记住的事情：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 BOARD'</w:t>
      </w:r>
      <w:r>
        <w:rPr>
          <w:rStyle w:val="NormalTok"/>
        </w:rPr>
        <w:t xml:space="preserve"> /var/lib/robot/provision.log</w:t>
      </w:r>
    </w:p>
    <w:p>
      <w:pPr>
        <w:pStyle w:val="FirstParagraph"/>
      </w:pPr>
      <w:r>
        <w:rPr>
          <w:rStyle w:val="VerbatimChar"/>
        </w:rPr>
        <w:t xml:space="preserve">1</w:t>
      </w:r>
      <w:r>
        <w:t xml:space="preserve"> </w:t>
      </w:r>
      <w:r>
        <w:t xml:space="preserve">意味着是。</w:t>
      </w:r>
      <w:r>
        <w:rPr>
          <w:rStyle w:val="VerbatimChar"/>
        </w:rPr>
        <w:t xml:space="preserve">0</w:t>
      </w:r>
      <w:r>
        <w:t xml:space="preserve"> </w:t>
      </w:r>
      <w:r>
        <w:t xml:space="preserve">意味着密钥没有落地，</w:t>
      </w:r>
      <w:r>
        <w:rPr>
          <w:rStyle w:val="VerbatimChar"/>
        </w:rPr>
        <w:t xml:space="preserve">--ref</w:t>
      </w:r>
      <w:r>
        <w:t xml:space="preserve"> </w:t>
      </w:r>
      <w:r>
        <w:t xml:space="preserve">稍后会被拒绝，错误读起来像损坏的 release。这就是这个检查存在的原因，以便及早捕获。</w:t>
      </w:r>
    </w:p>
    <w:p>
      <w:pPr>
        <w:pStyle w:val="BodyText"/>
      </w:pPr>
      <w:r>
        <w:t xml:space="preserve">然后是真正的测试——在它上面放一个分支：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robotctl update apply </w:t>
      </w:r>
      <w:r>
        <w:rPr>
          <w:rStyle w:val="AttributeTok"/>
        </w:rPr>
        <w:t xml:space="preserve">--ref</w:t>
      </w:r>
      <w:r>
        <w:rPr>
          <w:rStyle w:val="NormalTok"/>
        </w:rPr>
        <w:t xml:space="preserve"> main daemon</w:t>
      </w:r>
    </w:p>
    <w:bookmarkEnd w:id="27"/>
    <w:bookmarkStart w:id="28" w:name="当重新刷新后-ssh-拒绝连接时"/>
    <w:p>
      <w:pPr>
        <w:pStyle w:val="Heading2"/>
      </w:pPr>
      <w:r>
        <w:t xml:space="preserve">当重新刷新后 ssh 拒绝连接时</w:t>
      </w:r>
    </w:p>
    <w:p>
      <w:pPr>
        <w:pStyle w:val="FirstParagraph"/>
      </w:pPr>
      <w:r>
        <w:t xml:space="preserve">重新刷新会重新生成板的主机密钥，因此你上次使用的地址现在呈现一个不同的密钥。</w:t>
      </w:r>
      <w:r>
        <w:rPr>
          <w:rStyle w:val="VerbatimChar"/>
        </w:rPr>
        <w:t xml:space="preserve">StrictHostKeyChecking=accept-new</w:t>
      </w:r>
      <w:r>
        <w:t xml:space="preserve"> </w:t>
      </w:r>
      <w:r>
        <w:t xml:space="preserve">不覆盖它：主机不是新的，它的密钥是。对此的原始 ssh 错误是一堵关于可能攻击的文本墙。</w:t>
      </w:r>
    </w:p>
    <w:p>
      <w:pPr>
        <w:pStyle w:val="SourceCode"/>
      </w:pPr>
      <w:r>
        <w:rPr>
          <w:rStyle w:val="ExtensionTok"/>
        </w:rPr>
        <w:t xml:space="preserve">./scripts/provision-board.sh</w:t>
      </w:r>
      <w:r>
        <w:rPr>
          <w:rStyle w:val="NormalTok"/>
        </w:rPr>
        <w:t xml:space="preserve"> radxa@192.168.1.42 </w:t>
      </w:r>
      <w:r>
        <w:rPr>
          <w:rStyle w:val="AttributeTok"/>
        </w:rPr>
        <w:t xml:space="preserve">--forget-host-key</w:t>
      </w:r>
    </w:p>
    <w:p>
      <w:pPr>
        <w:pStyle w:val="FirstParagraph"/>
      </w:pPr>
      <w:r>
        <w:t xml:space="preserve">这比听起来更重要，因为 DHCP 租约会被重用——上周是一个板的地址今天是另一个板，带有不同的密钥。</w:t>
      </w:r>
    </w:p>
    <w:bookmarkEnd w:id="28"/>
    <w:bookmarkStart w:id="29" w:name="当板以不同的地址回来时"/>
    <w:p>
      <w:pPr>
        <w:pStyle w:val="Heading2"/>
      </w:pPr>
      <w:r>
        <w:t xml:space="preserve">当板以不同的地址回来时</w:t>
      </w:r>
    </w:p>
    <w:p>
      <w:pPr>
        <w:pStyle w:val="FirstParagraph"/>
      </w:pPr>
      <w:r>
        <w:t xml:space="preserve">Provisioning 中间的 wifi 切换可能会让板留在与你给的不同的租约上。</w:t>
      </w:r>
      <w:r>
        <w:rPr>
          <w:rStyle w:val="VerbatimChar"/>
        </w:rPr>
        <w:t xml:space="preserve">provision-board.sh</w:t>
      </w:r>
      <w:r>
        <w:t xml:space="preserve"> </w:t>
      </w:r>
      <w:r>
        <w:t xml:space="preserve">去寻找：在它等待 ssh 的同时，它也通过蓝牙询问机器人它最终得到了什么地址，并采用答案。</w:t>
      </w:r>
    </w:p>
    <w:p>
      <w:pPr>
        <w:pStyle w:val="SourceCode"/>
      </w:pPr>
      <w:r>
        <w:rPr>
          <w:rStyle w:val="VerbatimChar"/>
        </w:rPr>
        <w:t xml:space="preserve">  bluetooth: the robot reports 192.168.1.57, and 192.168.1.42 was its old lease.</w:t>
      </w:r>
    </w:p>
    <w:p>
      <w:pPr>
        <w:pStyle w:val="FirstParagraph"/>
      </w:pPr>
      <w:r>
        <w:t xml:space="preserve">什么都不用做——运行的其余部分在那里寻址。</w:t>
      </w:r>
    </w:p>
    <w:p>
      <w:pPr>
        <w:pStyle w:val="BodyText"/>
      </w:pPr>
      <w:r>
        <w:t xml:space="preserve">有三件事阻止它工作，它会说是哪个：</w:t>
      </w:r>
    </w:p>
    <w:p>
      <w:pPr>
        <w:numPr>
          <w:ilvl w:val="0"/>
          <w:numId w:val="1002"/>
        </w:numPr>
        <w:pStyle w:val="Compact"/>
      </w:pPr>
      <w:r>
        <w:t xml:space="preserve">它需要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 </w:t>
      </w:r>
      <w:r>
        <w:t xml:space="preserve">和这个克隆，因为</w:t>
      </w:r>
      <w:r>
        <w:t xml:space="preserve"> </w:t>
      </w:r>
      <w:r>
        <w:rPr>
          <w:rStyle w:val="VerbatimChar"/>
        </w:rPr>
        <w:t xml:space="preserve">duckctl</w:t>
      </w:r>
      <w:r>
        <w:t xml:space="preserve"> </w:t>
      </w:r>
      <w:r>
        <w:t xml:space="preserve">是一个示例而不是已安装的二进制文件。</w:t>
      </w:r>
    </w:p>
    <w:p>
      <w:pPr>
        <w:numPr>
          <w:ilvl w:val="0"/>
          <w:numId w:val="1002"/>
        </w:numPr>
        <w:pStyle w:val="Compact"/>
      </w:pPr>
      <w:r>
        <w:t xml:space="preserve">它只能在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运行后询问，在第一次被 provision 的板上这是第 2 阶段的几分钟后。</w:t>
      </w:r>
    </w:p>
    <w:p>
      <w:pPr>
        <w:numPr>
          <w:ilvl w:val="0"/>
          <w:numId w:val="1002"/>
        </w:numPr>
        <w:pStyle w:val="Compact"/>
      </w:pPr>
      <w:r>
        <w:t xml:space="preserve">机器人报告其</w:t>
      </w:r>
      <w:r>
        <w:t xml:space="preserve"> </w:t>
      </w:r>
      <w:r>
        <w:rPr>
          <w:bCs/>
          <w:b/>
        </w:rPr>
        <w:t xml:space="preserve">wifi</w:t>
      </w:r>
      <w:r>
        <w:t xml:space="preserve"> </w:t>
      </w:r>
      <w:r>
        <w:t xml:space="preserve">地址，因此你通过以太网到达的板不被覆盖。</w:t>
      </w:r>
    </w:p>
    <w:p>
      <w:pPr>
        <w:pStyle w:val="FirstParagraph"/>
      </w:pPr>
      <w:r>
        <w:rPr>
          <w:rStyle w:val="VerbatimChar"/>
        </w:rPr>
        <w:t xml:space="preserve">--no-ble</w:t>
      </w:r>
      <w:r>
        <w:t xml:space="preserve"> </w:t>
      </w:r>
      <w:r>
        <w:t xml:space="preserve">关掉它。被赋予了自己配对 PIN 的机器人需要它在</w:t>
      </w:r>
      <w:r>
        <w:t xml:space="preserve"> </w:t>
      </w:r>
      <w:r>
        <w:rPr>
          <w:rStyle w:val="VerbatimChar"/>
        </w:rPr>
        <w:t xml:space="preserve">DUCK_PIN</w:t>
      </w:r>
      <w:r>
        <w:t xml:space="preserve"> </w:t>
      </w:r>
      <w:r>
        <w:t xml:space="preserve">中。</w:t>
      </w:r>
    </w:p>
    <w:bookmarkEnd w:id="29"/>
    <w:bookmarkStart w:id="30" w:name="使现有板接受开发构建"/>
    <w:p>
      <w:pPr>
        <w:pStyle w:val="Heading2"/>
      </w:pPr>
      <w:r>
        <w:t xml:space="preserve">使现有板接受开发构建</w:t>
      </w:r>
    </w:p>
    <w:p>
      <w:pPr>
        <w:pStyle w:val="FirstParagraph"/>
      </w:pPr>
      <w:r>
        <w:t xml:space="preserve">对于以其他方式 provision 的板，或者在你有密钥之前设置的板。两半都是需要的：单独任何一个都会留下一个仍然拒绝分支构建的板。</w:t>
      </w:r>
    </w:p>
    <w:p>
      <w:pPr>
        <w:pStyle w:val="BodyText"/>
      </w:pPr>
      <w:r>
        <w:t xml:space="preserve">简单的方法是用密钥重新运行安装程序，它验证它并一步翻转标志：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DUCK_TOKEN=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$DUCK_TOKEN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DUCK_DEV_KEY=/tmp/team.dev.pub sh /tmp/install.sh</w:t>
      </w:r>
    </w:p>
    <w:p>
      <w:pPr>
        <w:pStyle w:val="FirstParagraph"/>
      </w:pPr>
      <w:r>
        <w:t xml:space="preserve">它将密钥安装为</w:t>
      </w:r>
      <w:r>
        <w:t xml:space="preserve"> </w:t>
      </w:r>
      <w:r>
        <w:rPr>
          <w:rStyle w:val="VerbatimChar"/>
        </w:rPr>
        <w:t xml:space="preserve">team.dev.pub</w:t>
      </w:r>
      <w:r>
        <w:t xml:space="preserve">，无论源文件叫什么。那个名字很重要：</w:t>
      </w:r>
      <w:r>
        <w:rPr>
          <w:rStyle w:val="VerbatimChar"/>
        </w:rPr>
        <w:t xml:space="preserve">.dev.</w:t>
      </w:r>
      <w:r>
        <w:t xml:space="preserve"> </w:t>
      </w:r>
      <w:r>
        <w:t xml:space="preserve">中缀是将密钥分类为开发密钥的东西，而以任何其他名字落地的密钥被信任为</w:t>
      </w:r>
      <w:r>
        <w:rPr>
          <w:bCs/>
          <w:b/>
        </w:rPr>
        <w:t xml:space="preserve">release</w:t>
      </w:r>
      <w:r>
        <w:t xml:space="preserve">密钥。</w:t>
      </w:r>
    </w:p>
    <w:p>
      <w:pPr>
        <w:pStyle w:val="BodyText"/>
      </w:pPr>
      <w:r>
        <w:t xml:space="preserve">手动，如果你宁愿看到每个步骤：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team.dev.pub /etc/robot/trusted_keys/team.dev.pub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's/^allow_dev_keys.*/allow_dev_keys        = true/'</w:t>
      </w:r>
      <w:r>
        <w:rPr>
          <w:rStyle w:val="NormalTok"/>
        </w:rPr>
        <w:t xml:space="preserve"> /etc/robot/updater.toml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updaterd</w:t>
      </w:r>
    </w:p>
    <w:bookmarkEnd w:id="30"/>
    <w:bookmarkStart w:id="31" w:name="token手动"/>
    <w:p>
      <w:pPr>
        <w:pStyle w:val="Heading2"/>
      </w:pPr>
      <w:r>
        <w:t xml:space="preserve">token，手动</w:t>
      </w:r>
    </w:p>
    <w:p>
      <w:pPr>
        <w:pStyle w:val="FirstParagraph"/>
      </w:pPr>
      <w:r>
        <w:t xml:space="preserve">当给定</w:t>
      </w:r>
      <w:r>
        <w:t xml:space="preserve"> </w:t>
      </w:r>
      <w:r>
        <w:rPr>
          <w:rStyle w:val="VerbatimChar"/>
        </w:rPr>
        <w:t xml:space="preserve">DUCK_TOKEN</w:t>
      </w:r>
      <w:r>
        <w:t xml:space="preserve"> </w:t>
      </w:r>
      <w:r>
        <w:t xml:space="preserve">时，</w:t>
      </w:r>
      <w:r>
        <w:rPr>
          <w:rStyle w:val="VerbatimChar"/>
        </w:rPr>
        <w:t xml:space="preserve">scripts/install.sh</w:t>
      </w:r>
      <w:r>
        <w:t xml:space="preserve"> </w:t>
      </w:r>
      <w:r>
        <w:t xml:space="preserve">为你写这个。这些步骤适用于以其他方式 provision 的板——并且它们只在这个仓库私有时需要，或者在获取足够频繁以想要 token 购买的更高速率限制的板上需要。</w:t>
      </w:r>
    </w:p>
    <w:p>
      <w:pPr>
        <w:pStyle w:val="BodyText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从其自己的环境读取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，因此在你的 shell 中导出它不会到达守护进程——它需要一个 systemd drop-in。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/etc/systemd/system/updaterd.service.d</w:t>
      </w:r>
    </w:p>
    <w:p>
      <w:pPr>
        <w:pStyle w:val="FirstParagraph"/>
      </w:pPr>
      <w:r>
        <w:t xml:space="preserve">在下一个块中替换你自己的 token——这是这里唯一的占位符：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/etc/systemd/system/updaterd.service.d/token.conf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Environment=GITHUB_TOKEN=ghp_replace_with_your_token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Drop-in 默认是世界可读的，而这个持有凭据：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/etc/systemd/system/updaterd.service.d/token.conf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updaterd</w:t>
      </w:r>
    </w:p>
    <w:p>
      <w:pPr>
        <w:pStyle w:val="FirstParagraph"/>
      </w:pPr>
      <w:r>
        <w:t xml:space="preserve">在</w:t>
      </w:r>
      <w:r>
        <w:rPr>
          <w:iCs/>
          <w:i/>
        </w:rPr>
        <w:t xml:space="preserve">开发者的</w:t>
      </w:r>
      <w:r>
        <w:t xml:space="preserve">板上的 token 是可以的。在客户机器人上的 token 不是——镜像中的机群范围凭据无法在不重新刷新的情况下轮换——这就是为什么答案是公共仓库而不是随附 token（</w:t>
      </w:r>
      <w:r>
        <w:rPr>
          <w:rStyle w:val="VerbatimChar"/>
        </w:rPr>
        <w:t xml:space="preserve">docs/design/updater-design.md</w:t>
      </w:r>
      <w:r>
        <w:t xml:space="preserve"> </w:t>
      </w:r>
      <w:r>
        <w:t xml:space="preserve">§6.1）。没有 token 的板仍然可以从本地目录或开发推送安装。</w:t>
      </w:r>
    </w:p>
    <w:bookmarkEnd w:id="31"/>
    <w:bookmarkStart w:id="33" w:name="没有网络安装"/>
    <w:p>
      <w:pPr>
        <w:pStyle w:val="Heading2"/>
      </w:pPr>
      <w:r>
        <w:t xml:space="preserve">没有网络安装</w:t>
      </w:r>
    </w:p>
    <w:p>
      <w:pPr>
        <w:pStyle w:val="FirstParagraph"/>
      </w:pPr>
      <w:r>
        <w:t xml:space="preserve">在已经有 release 的板上，以普通方式安装本地目录——通过守护进程，带有健康门和自动回滚：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robotctl update apply daemon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/media/usb/release</w:t>
      </w:r>
    </w:p>
    <w:p>
      <w:pPr>
        <w:pStyle w:val="FirstParagraph"/>
      </w:pPr>
      <w:r>
        <w:t xml:space="preserve">这也是</w:t>
      </w:r>
      <w:r>
        <w:t xml:space="preserve"> </w:t>
      </w:r>
      <w:r>
        <w:rPr>
          <w:rStyle w:val="VerbatimChar"/>
        </w:rPr>
        <w:t xml:space="preserve">scripts/dev-push.sh</w:t>
      </w:r>
      <w:r>
        <w:t xml:space="preserve"> </w:t>
      </w:r>
      <w:r>
        <w:t xml:space="preserve">结束的方式；</w:t>
      </w:r>
      <w:hyperlink r:id="rId32">
        <w:r>
          <w:rPr>
            <w:rStyle w:val="VerbatimChar"/>
          </w:rPr>
          <w:t xml:space="preserve">dev-push.md</w:t>
        </w:r>
      </w:hyperlink>
      <w:r>
        <w:t xml:space="preserve"> </w:t>
      </w:r>
      <w:r>
        <w:t xml:space="preserve">是笔记本电脑到板的路径。</w:t>
      </w:r>
    </w:p>
    <w:p>
      <w:pPr>
        <w:pStyle w:val="BodyText"/>
      </w:pPr>
      <w:r>
        <w:t xml:space="preserve">本节的其余部分是</w:t>
      </w:r>
      <w:r>
        <w:rPr>
          <w:bCs/>
          <w:b/>
        </w:rPr>
        <w:t xml:space="preserve">裸板</w:t>
      </w:r>
      <w:r>
        <w:t xml:space="preserve">情况：工厂或离线安装，在有守护进程可询问之前。因为那个原因它是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而不是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，而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故意不在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上：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/opt/robot/daemon/current/bin/updaterd install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/media/usb/release</w:t>
      </w:r>
    </w:p>
    <w:p>
      <w:pPr>
        <w:pStyle w:val="FirstParagraph"/>
      </w:pPr>
      <w:r>
        <w:t xml:space="preserve">该目录持有 release 是什么：</w:t>
      </w:r>
      <w:r>
        <w:rPr>
          <w:rStyle w:val="VerbatimChar"/>
        </w:rPr>
        <w:t xml:space="preserve">&lt;version&gt;.manifest.json</w:t>
      </w:r>
      <w:r>
        <w:t xml:space="preserve">、其</w:t>
      </w:r>
      <w:r>
        <w:t xml:space="preserve"> </w:t>
      </w:r>
      <w:r>
        <w:rPr>
          <w:rStyle w:val="VerbatimChar"/>
        </w:rPr>
        <w:t xml:space="preserve">.minisig</w:t>
      </w:r>
      <w:r>
        <w:t xml:space="preserve">、artifact 和 artifact 的</w:t>
      </w:r>
      <w:r>
        <w:t xml:space="preserve"> </w:t>
      </w:r>
      <w:r>
        <w:rPr>
          <w:rStyle w:val="VerbatimChar"/>
        </w:rPr>
        <w:t xml:space="preserve">.minisig</w:t>
      </w:r>
      <w:r>
        <w:t xml:space="preserve">。签名、哈希和兼容性的检查与下载时完全相同——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更改字节来自哪里，而不是信任什么。</w:t>
      </w:r>
    </w:p>
    <w:p>
      <w:pPr>
        <w:pStyle w:val="BodyText"/>
      </w:pPr>
      <w:r>
        <w:t xml:space="preserve">一旦 release 上线，该命令拒绝运行，因为它强制</w:t>
      </w:r>
      <w:r>
        <w:t xml:space="preserve"> </w:t>
      </w:r>
      <w:r>
        <w:rPr>
          <w:rStyle w:val="VerbatimChar"/>
        </w:rPr>
        <w:t xml:space="preserve">on_apply</w:t>
      </w:r>
      <w:r>
        <w:t xml:space="preserve"> </w:t>
      </w:r>
      <w:r>
        <w:t xml:space="preserve">和健康门关闭，而对一个工作的机器人那样做会静默禁用自动回滚。有一种情况无论如何都需要它，而</w:t>
      </w:r>
      <w:r>
        <w:t xml:space="preserve"> </w:t>
      </w:r>
      <w:r>
        <w:rPr>
          <w:rStyle w:val="VerbatimChar"/>
        </w:rPr>
        <w:t xml:space="preserve">robotctl update apply</w:t>
      </w:r>
      <w:r>
        <w:t xml:space="preserve"> </w:t>
      </w:r>
      <w:r>
        <w:t xml:space="preserve">无法帮助——一个板，其已安装的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太旧，无法接受</w:t>
      </w:r>
      <w:r>
        <w:rPr>
          <w:iCs/>
          <w:i/>
        </w:rPr>
        <w:t xml:space="preserve">修复</w:t>
      </w:r>
      <w:r>
        <w:t xml:space="preserve">太旧的 release。它每次都将新 release 回滚，而运行该门的二进制文件正是被替换的那个。停止机器人并明确说明：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robotd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/opt/robot/daemon/current/bin/updaterd install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/media/usb/release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仍在回答时，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本身被拒绝，因为反对意见是关于一个</w:t>
      </w:r>
      <w:r>
        <w:rPr>
          <w:iCs/>
          <w:i/>
        </w:rPr>
        <w:t xml:space="preserve">工作的</w:t>
      </w:r>
      <w:r>
        <w:t xml:space="preserve">机器人失去其安全网。它为那一次安装放弃自动回滚，其他什么都不放弃——签名、哈希和兼容性仍然被检查，如果 release 行为不端，</w:t>
      </w:r>
      <w:r>
        <w:rPr>
          <w:rStyle w:val="VerbatimChar"/>
        </w:rPr>
        <w:t xml:space="preserve">sudo robotctl update rollback daemon</w:t>
      </w:r>
      <w:r>
        <w:t xml:space="preserve"> </w:t>
      </w:r>
      <w:r>
        <w:t xml:space="preserve">是恢复路径。</w:t>
      </w:r>
    </w:p>
    <w:bookmarkEnd w:id="33"/>
    <w:bookmarkStart w:id="35" w:name="深入"/>
    <w:p>
      <w:pPr>
        <w:pStyle w:val="Heading2"/>
      </w:pPr>
      <w:r>
        <w:t xml:space="preserve">深入</w:t>
      </w:r>
    </w:p>
    <w:p>
      <w:pPr>
        <w:pStyle w:val="FirstParagraph"/>
      </w:pPr>
      <w:hyperlink r:id="rId34">
        <w:r>
          <w:rPr>
            <w:rStyle w:val="VerbatimChar"/>
          </w:rPr>
          <w:t xml:space="preserve">deploy/README.md</w:t>
        </w:r>
      </w:hyperlink>
      <w:r>
        <w:t xml:space="preserve"> </w:t>
      </w:r>
      <w:r>
        <w:t xml:space="preserve">是所有这一切实际做什么的参考：信任链、什么最终在哪里、其他进入方式（在没有克隆的板上、手动逐步）、日志去哪里以及什么在重启后幸存。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../../deploy/README.md" TargetMode="External" /><Relationship Type="http://schemas.openxmlformats.org/officeDocument/2006/relationships/hyperlink" Id="rId32" Target="dev-push.md" TargetMode="External" /><Relationship Type="http://schemas.openxmlformats.org/officeDocument/2006/relationships/hyperlink" Id="rId20" Target="https://www.armbian.com/radxa-zero-3/" TargetMode="External" /><Relationship Type="http://schemas.openxmlformats.org/officeDocument/2006/relationships/hyperlink" Id="rId24" Target="pair-a-gamepa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../deploy/README.md" TargetMode="External" /><Relationship Type="http://schemas.openxmlformats.org/officeDocument/2006/relationships/hyperlink" Id="rId32" Target="dev-push.md" TargetMode="External" /><Relationship Type="http://schemas.openxmlformats.org/officeDocument/2006/relationships/hyperlink" Id="rId20" Target="https://www.armbian.com/radxa-zero-3/" TargetMode="External" /><Relationship Type="http://schemas.openxmlformats.org/officeDocument/2006/relationships/hyperlink" Id="rId24" Target="pair-a-gamepa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2026-09-10T13:22:48Z</dcterms:created>
  <dcterms:modified xsi:type="dcterms:W3CDTF">2026-09-10T13:22:48Z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