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78666F" w:rsidRDefault="0078666F" w:rsidP="0078666F">
      <w:pPr>
        <w:rPr>
          <w:rFonts w:ascii="Helvetica" w:hAnsi="Helvetica" w:cs="Helvetica"/>
          <w:noProof/>
          <w:sz w:val="24"/>
          <w:szCs w:val="24"/>
        </w:rPr>
      </w:pPr>
      <w:r w:rsidRPr="0078666F">
        <w:rPr>
          <w:rFonts w:ascii="Helvetica" w:hAnsi="Helvetica" w:cs="Helvetica"/>
          <w:noProof/>
          <w:color w:val="1D2129"/>
          <w:sz w:val="24"/>
          <w:szCs w:val="24"/>
          <w:shd w:val="clear" w:color="auto" w:fill="FFFFFF"/>
        </w:rPr>
        <w:t>Chia làm 6 Mục, gồm Tất Cả mọi thứ về:</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THỦ TỤC ĐĂNG KÍ DỰ THI TOEIC</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QUI TRÌNH KHI VÀO PHÒNG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LẤY KẾT QUẢ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MỘT SỐ LƯU Ý VỀ KÌ THI TOEIC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HƯỚNG DẪN ĐIỀN PHIẾU TRẢ LỜI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Cuối bài Đính Kèm LINK DOWNLOAD SÁCH "HƯỚNG DẪN DỰ THI TOEIC" của IIG.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&lt;Bản ĐẦY ĐỦ NHẤT từ trước đến nay, dựa theo Kinh Nghiệm Thực Tế bản thân. Nếu có copy VUI LÒNG DẪN KÈM LINK&gt;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Kì thi TOEIC là 1 trong số những kì thi có Qui Trình làm việc khá khắt khe và nghiêm ngặt trước khi cho Thí Sinh vào Phòng Thi. Do đó, đối với những bạn CHƯA TỪNG THI BAO GIỜ, hoặc thậm chí mới thi lần đầu tiên thì điều này dễ khiến các bạn nảy sinh Tâm Lý hoang mang tột độ, thậm chí là mất hết bình tĩnh. VIỆC NẮM RÕ TRÌNH TỰ - THỦ TỤC lúc (1) Đăng Kí Dự Thi &amp; (2) Vào Phòng Thi là vô cùng cần thiết. Với Kinh Nghiệm nhiều lần đi thi mình đã ĐÚC KẾT LẠI THÀNH BÀI VIẾT DƯỚI ĐÂY, hi vọng giúp cho các bạn chuẩn bị Tâm Lý Vững Vàng trước Kì Thi này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 THỦ TỤC ĐĂNG KÍ DỰ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Lưu Ý: Thí sinh phải TRỰC TIẾP ĐẾN ĐĂNG KÍ, chậm nhất là 1 ngày trước ngày thi. Nhưng mình khuyên các bạn nên đăng kí sớm trước Nửa tháng -&gt; 1 tháng, do bên IIG thường FULL LỊCH từ rất sớm.</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1.1. ĐỊA ĐIỂM ĐĂNG KÍ: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VP Tp. HCM: Lầu 8, tòa nhà MB (Military Bank) số 538, CMT8, P.11, Q.3, Tp. HCM.</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VP Đà Nẵng: Số 266 Trần Phú, Q. Hải Châu, TP. Đà Nẵng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VP Hà Nội: 75 Giang Văn Minh,</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Q.Ba Đình, Hà Nội.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1.2. THỜI GIAN ĐĂNG KÍ:</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Từ thứ 2 -&gt; 6:</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Sáng: Từ 8:00 -&gt; 12:00.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Chiều: Từ 1:30 -&gt; 5:30.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Riêng Thứ 7 chỉ làm việc buổi Sáng.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1.3. LỆ PHÍ THI: $35 (Hiện nay là 800.000 VNĐ)</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1.4. GIẤY TỜ MANG THEO KHI ĐĂNG KÍ: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Bản Gốc CMND /Hộ Chiếu còn hạn sử dụng (CMND nguyên bản KHÔNG RÁCH/ TÁCH MÉP/ MỜ THÔNG TIN, DẤU GIÁP LAI RÕ RÀNG, KHÔNG ÉP LẠI).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3 ảnh 3*4 CHỤP THEO CHUẨN QUỐC TẾ không quá 03 tháng. Sau mỗi ảnh ghi rõ: Họ Tên, Ngày tháng năm sinh, số CMND.</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(Đối với các bạn ở Tp.HCM, các bạn có thể tới Tiệm Chụp Hình HOÀNG KIM chuyên chụp cho các bạn đi thi TOEIC, số 674 CMT8, P.5, Q. Tân Bình_chạy ngược về hướng CV Lê Thị Riêng tầm 100m là tới, bên tay phải. Chụp ảnh LẤY LIỀN trong 10 phút, giá 8 Tấm là 35k, ảnh khá đẹp.</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Hoặc, ngay Tầng Gởi Xe B1 có 1 Tiệm Chụp Hình Tự Phát, chụp &amp; Chỉnh Sửa cũng nhanh, nhưng có điều chỉnh mặt Trắng Bệch ._.)</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1.5. QUI TRÌNH ĐĂNG KÍ: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xml:space="preserve">• Sau khi lên Lầu 8, bước vào trong sẽ có rất nhiều người cũng đang ngồi chờ được gọi tên đến đăng kí. Bạn rẽ phải tới chỗ Bấm Số Thứ Tự (Nếu ko biết thì hỏi ngta chỉ cho </w:t>
      </w:r>
      <w:r w:rsidRPr="0078666F">
        <w:rPr>
          <w:rFonts w:ascii="Helvetica" w:hAnsi="Helvetica" w:cs="Helvetica"/>
          <w:noProof/>
          <w:color w:val="1D2129"/>
          <w:sz w:val="24"/>
          <w:szCs w:val="24"/>
          <w:shd w:val="clear" w:color="auto" w:fill="FFFFFF"/>
        </w:rPr>
        <w:lastRenderedPageBreak/>
        <w:t>^^ ). STT từ 1001 trở đi. Lời Khuyên là nên đi sớm bốc số, kẻo ngồi đợi là tới trưa. 1 lần người ta gọi khoảng 2-3 người, mỗi người đăng kí mất khoảng 10 - 15 phút.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Tới lượt mình, các bạn nộp cho bộ phận đăng ký các giấy tờ như trên (CMND/ Hộ Chiếu + 3 ảnh 3*4), họ sẽ xem xét CMND của bạn có hợp lệ hay không rồi mới đưa cho bạn tờ giấy "PHIẾU ĐĂNG KÍ DỰ THI TOEIC để bạn điền đầy đủ Thông Tin vào. Mỗi nhân viên đều có 1 cuốn Lịch Để Bàn, bạn có thể nhìn vào đó để chọn Ngày Thi. Thời gian thi hoặc là 7:30 (SÁNG), hoặc là 1:30 (CHIỀU).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Lúc này CHƯA NỘP TIỀN.</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LƯU Ý: Giữa 2lần thi trên cùng một loại bài thi phải cách nhau tối thiểu 05 ngày làm việc.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TRƯỜNG HỢP CMND không Hợp Lệ, họ không chấp nhận cho bạn đăng kí. Bạn phải về làm lại CMND mới, không cho phép dùng GIẤY PHÉP LÁI XE/ BẰNG LÁI XE/ THẺ SINH VIÊN/ THẺ NHÂN VIÊN đăng kí thay thế.)</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Sau khi nộp lại tờ Phiếu Đăng Kí Dự Thi đã điền đầy đủ Thông Tin, bạn đưa 2 ngón trỏ ở Cả 2 bàn tay cho họ lăn tay lên mặt sau Tờ Phiếu Đăng Kí. Họ giữ 1 bản, bạn giữ 1 Bản. Hình của bạn đã được dùng băng keo 2 mặt dán vào Phiếu Đăng Kí.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Cuối cùng bạn qua 2 chị trong góc bên trái để nộp lại Phiếu Đăng Kí Dự Thi vào rổ. Nghe họ gọi tên bạn sẽ được yêu cầu đọc lại: HỌ TÊN, NGÀY THÁNG NĂM SINH, CHỨNG MINH, nộp tiền 800.000 VNĐ. Cuối cùng KÍ TÊN (GHI RÕ HỌ TÊN) vào PHIẾU THU &amp; được trả lại: Giấy Đăng Kí Dự Thi bản sao (Đã đóng dấu PAID _ Cashier) + CMND Gốc và ra về.</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Riêng 1 số bạn mới thi Lần Đầu sẽ lắng nghe cán bộ đăng ký thi dặn dò, và được phát cho 1 cuốn sách HƯỚNG DẪN DỰ THI TOEIC.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 THỦ TỤC KHI VÀO PHÒNG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2.1. ĐỊA ĐIỂM THI: Là nơi bạn đã đăng kí dự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Hoặc bạn có thể Tham Khảo Link sau để xem các Địa Điểm thi khác:</w:t>
      </w:r>
      <w:r w:rsidRPr="0078666F">
        <w:rPr>
          <w:rStyle w:val="apple-converted-space"/>
          <w:rFonts w:ascii="Helvetica" w:hAnsi="Helvetica" w:cs="Helvetica"/>
          <w:noProof/>
          <w:color w:val="1D2129"/>
          <w:sz w:val="24"/>
          <w:szCs w:val="24"/>
          <w:shd w:val="clear" w:color="auto" w:fill="FFFFFF"/>
        </w:rPr>
        <w:t> </w:t>
      </w:r>
      <w:hyperlink r:id="rId5" w:tgtFrame="_blank" w:history="1">
        <w:r w:rsidRPr="0078666F">
          <w:rPr>
            <w:rStyle w:val="Hyperlink"/>
            <w:rFonts w:ascii="Helvetica" w:hAnsi="Helvetica" w:cs="Helvetica"/>
            <w:noProof/>
            <w:color w:val="365899"/>
            <w:sz w:val="24"/>
            <w:szCs w:val="24"/>
            <w:u w:val="none"/>
            <w:shd w:val="clear" w:color="auto" w:fill="FFFFFF"/>
          </w:rPr>
          <w:t>http://www.iigvietnam.com/vi/test-site/toeic.html</w:t>
        </w:r>
      </w:hyperlink>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shd w:val="clear" w:color="auto" w:fill="FFFFFF"/>
        </w:rPr>
        <w: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Riêng ở Tp.HCM mình kiến nghị nên thi ở IIG CMT8 vì Chất Lượng LOA khá tốt.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GỞI XE: Tầng hầm B2 của Tòa Nhà MB.</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2.2. THỜI GIAN CÓ MẶT: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SÁNG: Có mặt đúng 7:30.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CHIỀU: Có mặt đúng 1:30.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Nên đi sớm 15p để tâm lý thoải mái. Trước khi đi thi nên hạn chế uống nước nhiều/ ăn quá no.</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Các bạn thi sáng nên ăn lót dạ nhẹ, tối nhớ ngủ sớm cho sáng tinh thần tỉnh táo, dễ tập trung hơn. Các bạn thi chiều ngủ trưa tầm 1 - 1,5h là đi thi được rồi.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2.3. NHỮNG THỨ CẦN MANG THEO KHI ĐI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Phiếu đăng ký dự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CMND / HỘ CHIẾU GỐC (và các giấy tờ khác nếu được cán bộ tiếp nhận đăng ký yêu cầu)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LƯU Ý: Chỉ đem theo 2 cái trên, tuyệt đối không đem theo gì nữa. Bút chì, gôm tẩy vào phòng thi sẽ được phát.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Vào phòng thi ĐƯỢC PHÉP MẶC ÁO KHOÁC, do nhiệt độ bên trong phòng hơi se lạnh.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xml:space="preserve">• Khi đến thi, nếu bạn không mang đúng giấy tờ tùy thân theo quy định sẽ không được </w:t>
      </w:r>
      <w:r w:rsidRPr="0078666F">
        <w:rPr>
          <w:rFonts w:ascii="Helvetica" w:hAnsi="Helvetica" w:cs="Helvetica"/>
          <w:noProof/>
          <w:color w:val="1D2129"/>
          <w:sz w:val="24"/>
          <w:szCs w:val="24"/>
          <w:shd w:val="clear" w:color="auto" w:fill="FFFFFF"/>
        </w:rPr>
        <w:lastRenderedPageBreak/>
        <w:t>vào phòng thi, đồng thời không được hoàn trả lệ phí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2.4. QUI TRÌNH - THỦ TỤC VÀO PHÒNG THI:</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Thời gian có mặt là 7:30 (SÁNG) &amp; 1:30 (CHIỀU), nhưng THỦ TỤC MẤT TẦM 1H trước khi bắt đầu phát đề thi. Tức, buổi sáng phải đến 8:30 mới Chính Thức Thi, còn buổi chiều là 2:30.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a) TRƯỚC KHI VÀO PHÒNG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1: KIỂM TRA TÊN của mình thi phòng nào trên Tờ Danh Sách dán ngoài cửa. (IIG CMT8 có 2 phòng là 8.1 bên trái &amp; 8.2 bên phải)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2: Các bạn được yêu cầu xếp thành 2hàng &lt;LẦN 1&gt; để nghe Phổ Biến Qui Định Thi. Lúc này, những bạn nào đang có các TRIỆU CHỨNG CẢM, HO, SỔ MŨI được yêu cầu tiến ra ngoài làm Thủ Tục CHUYỂN THI MIỄN PHÍ.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3: Các bạn tiến lên NHẬN CHÌA KHÓA TỦ do nhân viên phát &amp; cất hết tất cả tư trang (bóp, ví, chìa khóa xe, thẻ xe, điện thoại, KỂ CẢ TIỀN, ....) cất hết vào tủ.</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Vào phòng thi chỉ mang theo 3 MÓN: CHÌA KHÓA TỦ + GIẤY ĐĂNG KÍ DỰ THI + CMND/ HỘ CHIẾU.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4: Xếp thành 2 hàng &lt;LẦN 2&gt;.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Cán bộ coi thi sẽ lần lượt kêu tên từng bạn để nhận diện:</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Kiểm hình trên CMND/ HỘ CHIẾU và Hình trên Giấy Đăng Kí xem có giống với bạn ngoài đời không.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Lăn tay vào phiếu dự thi xem trùng với trước đây đã đăng ký hay không.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1 anh sẽ dùng máy quét toàn thân từ trên xuống (giống như ở Sân Bay) kiểm tra xem trên người bạn có đem thiết bị điện tử, vật dụng gì bị cấm mang vào phòng thi hay không. Bắt cởi hết toàn bộ giày dép + tất vớ + áo khoác ra cho kiểm tra rồi mới được cho vào phòng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5: Cán bộ sẽ sắp chỗ ngồi cho bạn. Bạn xem Số Báo Danh của mình ở GÓC PHẢI TRÊN CÙNG của Phiếu Đăng Kí Dự Thi &amp; ngồi vào đúng chỗ.</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6: Sau khi tất cả mọi người đã vào hết trong phòng, Giám Thị đóng cửa lại và Hướng dẫn điền vào các tờ phiếu KHẢO SÁT &amp; ANSWER SHEET. Sẽ có người đến từng bạn kiểm tra và chỉ dẫn để bạn điền cho Đúng.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7: Giám Thị yêu cầu thí sinh CỞI GIÀY RA, ĐẶT PHÍA SAU GHẾ CỦA MÌNH. KÉO GHẾ NGỒI SÁT VÀO để các Giám Thị khác có thể tiện đi lại và quan sát.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8: Thí sinh nghe 1 anh PHỔ BIẾN NỘI QUY PHÒNG THI. Ảnh đọc như học thuộc lòng vậy</w:t>
      </w:r>
      <w:bookmarkStart w:id="0" w:name="_GoBack"/>
      <w:bookmarkEnd w:id="0"/>
      <w:r w:rsidRPr="0078666F">
        <w:rPr>
          <w:rFonts w:ascii="Helvetica" w:hAnsi="Helvetica" w:cs="Helvetica"/>
          <w:noProof/>
          <w:color w:val="1D2129"/>
          <w:sz w:val="24"/>
          <w:szCs w:val="24"/>
          <w:shd w:val="clear" w:color="auto" w:fill="FFFFFF"/>
        </w:rPr>
        <w:t>, sau đó bạn được hỏi có THẮC MẮC GÌ KHÔNG? Nếu không thì Giám Thị sẽ phát cho các bạn 2 Tờ giấy KHẢO SÁT về Quá Trình Học Tiếng Anh của bạn (XEM PHẦN 4.11)</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9: Một giám thị nữ BẬT &amp; ĐIỀU CHỈNH ÂM LƯỢNG LOA để các thí sinh nghe thử xem âm lượng như vậy đã được chưa. Được phép yêu cầu vặn lớn lên/ nhỏ lại. Nhưng mình khuyên các bạn Giám Thị vặn vậy theo mình là vừa đủ cho Nguyên Bài Thi LISTENING, vì nếu vặn lớn quá về sau Nghe Liên Tục PART 3+4 ĐỌC NHANH SẼ BỊ Ù TAI.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BƯỚC 10: Giám Thị PHÁT ĐỀ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Các bạn được yêu cầu kiểm tra niêm phong. Đúng 8:30 (Sáng) &amp; 2:30 (Chiều) Giám Thị yêu cầu dùng đầu bút chì xé niêm phong đề thi và tiến hành làm bài.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2.5. NHỮNG LƯU Ý TRONG QUÁ TRÌNH LÀM BÀI: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a) Thời Gian Làm Bài 2 TIẾNG: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45P cho bài thi LISTENING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lastRenderedPageBreak/>
        <w:t>● 75P cho bài thi READING.</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LƯU Ý: ĐANG Ở PHẦN NÀO LÀM PHẦN ĐÓ, KHÔNG LẬT XEM TRƯỚC.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Trong phòng thi có 1 cái đồng hồ tròn, các bạn nên CANH THỜI GIAN LÀM BÀI như sau cho Kịp:</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PART 56: 15 PHÚT - 52 CÂU.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PART 7: 60 PHÚT - 48 CÂU.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b) Trong phòng thi PHẢI TUYỆT ĐỐI GIỮ IM LẶNG. Mọi tiếng động dù nhỏ (như HẮT XÌ, HO, KHỊT MŨI, NGÁP hay TRAO ĐỔI) đều bị Cấm.</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LẦN 1: BỊ NHẮC NHỞ &amp; PHẠT THẺ XANH.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LẦN 2: Bị hủy kết quả bài thi &amp; CẤM THI 2NĂM ở 3 NƯỚC ĐÔNG DƯƠNG (Gồm cả Mi-an-ma).</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 Trong phòng thi có CAMERA QUAN SÁT &amp; Giám Thị đi tới đi lui, trước mặt &amp; 2 bên có 2 vách ngăn nên chắc chắn bạn không thể trao đổi. Giả sử trong lúc làm bài thi Giám Thị dùng mắt thường không phát hiện ra bạn vi phạm, nhưng sau đó nếu Rà Soát CAMERA phát Hiện bạn vi phạm NỘI QUI thì bài thi đó sẽ bị HỦY KẾT QUẢ NGAY LẬP TỨC.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d) Còn 15 PHÚT CUỐI &amp; 5 PHÚT CUỐI Giám Thị sẽ nhắc bạn. Tới khi họ bảo "CÒN 2 PHÚT CUỐI" thì bạn phải tranh thủ TÔ HẾT TẤT CẢ CÁC SỐ CÂU CÒN LẠI, vì họ sẽ thu bài ngay sau đó rất nhanh. Tất cả những bài còn tô sau hiệu lệnh sẽ bị bỏ lại.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e) Sau khi Giám Thị thu bài xong bạn vẫn phải ngồi tại chỗ, Giám Thị kiểm tra tất cả bài làm, dò Thông Tin lại 1 lần nữa + DẶN DÒ 1 SỐ ĐIỀU mới cho ra về. (Tầm 10 phút)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f) 1 điều TỐI KỊ là TIẾT LỘ THÔNG TIN ĐỀ THI dưới mọi Hình Thức, nếu bị IIG phát hiện sẽ bị CẤM THI 3NĂM Ở 3 NƯỚC ĐÔNG DƯƠNG. Nên phải tuyệt đối LƯU Ý.</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3) TRẢ KẾT QUẢ:</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3.1. Thời Gian Trả Kết Quả: Từ 7 - 10 ngày làm việc (Tp.HCM) &amp; từ 5 - 7 ngày làm việc (HÀ NỘI), không tính NGÀY LỄ.</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Thứ 2 -&gt; Thứ 6:</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Sáng: 8:00 - 12:00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Chiều 1:30 - 5:00.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Riêng Thứ 7: Sáng từ 8:00 - 12:00.</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3.2. Địa Điểm Lấy Kết Quả Thi: Ở IIG Tp.HCM là tầng &lt;TRỆT&gt; Tòa Nhà MB. Hỏi là người ta sẽ chỉ.</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3.3. Thủ Tục Lấy Kết Quả:</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Khi đi lấy Kết Quả chỉ cần mang theo PHIẾU ĐĂNG KÍ DỰ THI &amp; CMND/ HỘ CHIẾU GỐC (Đi thi đem gì thì đi lấy Kết Quả đem y như vậy).</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Nộp Phiếu Đăng Kí Dự Thi vào Rổ ở bàn Lễ Tân. Đứng xếp hàng đợi nghe đọc đến tên thì xuất trình CMND &amp; KÍ TÊN + NGÀY NHẬN hôm đó vào 1 cuốn SỔ, ngay đúng tên của bạn. Nhận Phiếu Điểm trong Phong Bì có niêm phong rồi ra về.</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3.4. Riêng những bạn lúc đăng kí chọn TRẢ KẾT QUẢ QUA ĐƯỜNG BƯU ĐIỆN, thì 10 ngày sau phía bên IIG sẽ cho người gởi Kết Quả về cho bạn.</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 HƯỚNG DẪN ĐIỀN PHIẾU TRẢ LỜI: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(MẪU NHƯ TRONG HÌNH)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4.1 MỤC SỐ 1: HỌ TÊN</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xml:space="preserve">Thí sinh DÙNG BÚT CHÌ ghi nhận thông tin về HỌ &amp; TÊN của mình bằng CHỮ IN HOA KHÔNG DẤU theo thứ tự: HỌ, TÊN LÓT, TÊN CHÍNH. Viết mỗi chữ cái vào 1 ô. Sau </w:t>
      </w:r>
      <w:r w:rsidRPr="0078666F">
        <w:rPr>
          <w:rFonts w:ascii="Helvetica" w:hAnsi="Helvetica" w:cs="Helvetica"/>
          <w:noProof/>
          <w:color w:val="1D2129"/>
          <w:sz w:val="24"/>
          <w:szCs w:val="24"/>
          <w:shd w:val="clear" w:color="auto" w:fill="FFFFFF"/>
        </w:rPr>
        <w:lastRenderedPageBreak/>
        <w:t>đó DÒ XUỐNG DƯỚI TỪNG CỘT, tìm ô có chứa chữ cái tương ứng với chữ cái vừa viết ở trên rồi TÔ KÍN VÀO Ô CHỨA CHỮ CÁI TƯƠNG ỨNG.</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4.2 MỤC SỐ 2: GIỚI TÍNH.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Nam: Tô vào ô tròn cạnh chữ M.</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Nữ: Tô vào ô tròn cạnh chữ F.</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4.3 MỤC SỐ 3: MÃ QUỐC GIA: 6 0 5.</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4.4 MỤC SỐ 4: MÃ NGÔN NGỮ: 3 8 8.</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4.5 MỤC SỐ 5: SỐ CMND.</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Thí sinh ghi từ ô đầu tiên bên tay trái. Sau đó tô kín vào ô tương ứng cùng cột ở phía dưới.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4.6 MỤC SỐ 6: NGÀY THÁNG NĂM SINH.</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Thí sinh ghi nhận ngày tháng năm sinh của mình vào các ô trống theo thứ tự tháng, ngày và năm (phải sử dụng hai chữ số cho ngày và tháng, 4 số cho năm; nếu ngày hoặc tháng chỉ có 1 chữ số thì phải thêm số 0 phía trước, ví dụ như tháng 6 phải ghi là 06)</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4.7 MỤC SỐ 7: CÔNG VIỆC - TÊN TỔ CHỨC - THÀNH PHỐ.</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Thí sinh được viết bằng chữ thông thường, có thể viết bằng tiếng Việt hoặc tiếng Anh, nếu dài quá có thể viết tắt.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4.8 MỤC SỐ 8: ĐỊA ĐIỂM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_ Dòng 1: Thí sinh ghi địa điểm thi của ngày hôm đó.</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_ Dòng 2: Thí sinh ghi tên thành phố.</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4.9 MỤC SỐ 9: MÃ ĐỀ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Để lại, sau khi thí sinh nhận được cuốn đề thi sẽ ghi thông tin sau.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4.10 MỤC SỐ 13: SIGNATURE AND DATE.</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Thí sinh dùng bút chì GHI LẠI NGUYÊN VĂN DÒNG CHỮ IN ĐẬM:</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"I hereby agree to the conditions set forth online at</w:t>
      </w:r>
      <w:r w:rsidRPr="0078666F">
        <w:rPr>
          <w:rStyle w:val="apple-converted-space"/>
          <w:rFonts w:ascii="Helvetica" w:hAnsi="Helvetica" w:cs="Helvetica"/>
          <w:noProof/>
          <w:color w:val="1D2129"/>
          <w:sz w:val="24"/>
          <w:szCs w:val="24"/>
          <w:shd w:val="clear" w:color="auto" w:fill="FFFFFF"/>
        </w:rPr>
        <w:t> </w:t>
      </w:r>
      <w:hyperlink r:id="rId6" w:tgtFrame="_blank" w:history="1">
        <w:r w:rsidRPr="0078666F">
          <w:rPr>
            <w:rStyle w:val="Hyperlink"/>
            <w:rFonts w:ascii="Helvetica" w:hAnsi="Helvetica" w:cs="Helvetica"/>
            <w:noProof/>
            <w:color w:val="365899"/>
            <w:sz w:val="24"/>
            <w:szCs w:val="24"/>
            <w:u w:val="none"/>
            <w:shd w:val="clear" w:color="auto" w:fill="FFFFFF"/>
          </w:rPr>
          <w:t>www.ets.org/</w:t>
        </w:r>
      </w:hyperlink>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shd w:val="clear" w:color="auto" w:fill="FFFFFF"/>
        </w:rPr>
        <w:t>toeic and/ or Examinee Hand-book and verify that I am the person whose name appears on this answer sheet."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_ Sau đó, ký và ghi đầy đủ họ tên của mình bằng CHỮ THƯỜNG, CÓ DẤU ngay Phần SIGNATURE.</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_ Ghi nhận ngày thi theo thứ tự: THÁNG/NGÀY/NĂM vào dòng Date ngay bên cạnh.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4.11 MỤC SỐ 11: Dùng để ghi nhận các phương án trả lời của bản KHẢO SÁT màu trắng - Thông tin câu hỏi về TOEIC.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_ Bản này đưa ra 14 câu hỏi kèm theo các phương án trả lời. Thí sinh sẽ đọc câu hỏi và lựa chọn 1 phương án trả lời duy nhất cho mỗi câu để ghi nhận vào phần 11 trong phiếu trả lời.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(Phần này chỉ nhằm để KHẢO SÁT về QUÁ TRÌNH HỌC TIẾNG ANH của bạn, KHÔNG BẮT BUỘC TÔ HẾT)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LƯU Ý: MỤC SỐ 10 &amp; 12: KHÔNG GHI GÌ HẾT.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 MỘT SỐ LƯU Ý:</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5.1. Chứng Chỉ TOEIC chỉ có Thời Hạn 2 năm, nên các bạn nên Lựa Thời Gian Thi cho Phù Hợp.</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5.2. NẾU MUỐN ĐỔI LỊCH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Thí sinh muốn thay đổi hoặc hủy buổi thi cần đến Văn phòng IIG Việt Nam làm thủ tục muộn nhất là 15h của ngày trước ngày thi (đối với các ngày từ thứ Hai đến thứ Sáu) và trước 9h00 ngày thứ Bảy.</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lastRenderedPageBreak/>
        <w:t>• ThÍ sinh chỉ được chuyển thi tối đa 2 lần:</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LẦN 1: Lệ phí là 100.000 VNĐ.</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LẦN 2: Lệ phí bằng 50% lệ phí thi.</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Nếu đăng ký hủy buổi thi trước ngày thi 1 NGÀY, thí sinh phải trả khoản lệ phí bằng một nửa lệ phí thi.</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Thí sinh bỏ thi TOEIC vào ngày thi sẽ không được hoàn trả lệ phí thi.</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5.3. Nếu nhà xa sau khi thi không thể lên lấy kết quả trực tiếp thì bạn có thể nhờ người đi lấy hộ (Cầm theo Giấy Được ỦY THÁC + GIẤY ĐĂNG KÍ DỰ THI CỦA BẠN)/ Chọn vào Mục "GỞI KẾT QUẢ QUA ĐƯỜNG BƯU ĐIỆN", đóng lệ phí 20.000VNĐ. Kết quả sẽ gửi trực tiếp về địa chỉ theo yêu cầu.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5.4. Lúc nhận Kết Quả bên IIG chỉ phát cho bạn "PHIẾU ĐIỂM". Nếu bạn có nhu cầu CẤP CHỨNG CHỈ( Certificate of Achievement) thì bạn đóng 340.000VNĐ và sẽ nhận bằng sau 10 ngày làm việc kể từ ngày yêu cầu.</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5.5. Riêng những bạn yêu cầu cấp thêm phiếu điểm để nộp cho Công Ty/ Trường/ Làm hồ sơ du học (Tối thiểu phải đạt từ 500đ trở lên):</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Cần xuất trình: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Bản phô-tô nội dung văn bản yêu cầu có phiếu điểm TOEIC trong hồ sơ nộp vào trường (Email, tờ rơi, thông tin quảng cáo trên báo chí...)</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CMND/Hộ chiếu gốc.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Bản phô-tô phiếu điểm TOEIC.</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01 ảnh 3x4 (giống với ảnh trên phiếu điểm gốc).</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Điền thông tin và ký nhận vào “Đơn đề nghị cấp bản sao phiếu điểm TOEIC”. Trong đơn, thí sinh phải ghi mục đích cấp, cung cấp đầy đủ thông tin về trường sẽ nộp hồ sơ (tên trường, địa chỉ chi tiết) và cam đoan sử dụng phiếu điểm đúng mục đích.</w:t>
      </w:r>
      <w:r w:rsidRPr="0078666F">
        <w:rPr>
          <w:rStyle w:val="apple-converted-space"/>
          <w:rFonts w:ascii="Helvetica" w:hAnsi="Helvetica" w:cs="Helvetica"/>
          <w:noProof/>
          <w:color w:val="1D2129"/>
          <w:sz w:val="24"/>
          <w:szCs w:val="24"/>
          <w:shd w:val="clear" w:color="auto" w:fill="FFFFFF"/>
        </w:rPr>
        <w:t> </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Lệ thí cho mỗi phiếu điểm in thêm là 70.000 VNĐ, nhận bản trực tiếp sau 05 ngày làm việc (tại VP Hà Nội) /07 ngày làm việc (tại VP Đà Nẵng và Hồ Chí Minh), hoặc nộp lệ phí chuyển phát nhanh là 20.000 VNĐ/lần đến địa chỉ đăng ký nhận bản sao.</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5.5. Các Trung Tâm được IIG Ủy Quyền Tổ Chức Thi vẫn có Bằng và Đề Thi giống hệt của IIG. Điểm Khác Biệt là Không Gian, Chất Lượng Loa, Thủ Tục có thể không nghiêm ngặt bằng. Nhưng TOEIC là Kì Thi Năng Lực Quốc Tế, nên dù bạn thi ở bất kì chỗ nào, đề DỄ hay KHÓ thì điểm số của bạn vẫn không chênh lệch bao nhiêu so với NĂNG LỰC THẬT SỰ.</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5.6. Trước khi đi THI THẬT, các bạn nên dành thời gian tầm NỬA THÁNG -&gt; 1 THÁNG, MỖI NGÀY ĐỀU LÀM FULL TEST 2 TIẾNG và tập Tô ANSWER SHEET, nhất là Phần PART 3+4 vừa phải ĐỌC TRƯỚC CÁC CÂU HỎI, VỪA PHẢI TÔ ĐÁP ÁN THẬT NHANH, nên nếu không Tô Quen Tay rất dễ mất tập trung và bình tĩnh.</w:t>
      </w:r>
      <w:r w:rsidRPr="0078666F">
        <w:rPr>
          <w:rFonts w:ascii="Helvetica" w:hAnsi="Helvetica" w:cs="Helvetica"/>
          <w:noProof/>
          <w:color w:val="1D2129"/>
          <w:sz w:val="24"/>
          <w:szCs w:val="24"/>
        </w:rPr>
        <w:br/>
      </w:r>
      <w:r w:rsidRPr="0078666F">
        <w:rPr>
          <w:rFonts w:ascii="Helvetica" w:hAnsi="Helvetica" w:cs="Helvetica"/>
          <w:noProof/>
          <w:color w:val="1D2129"/>
          <w:sz w:val="24"/>
          <w:szCs w:val="24"/>
          <w:shd w:val="clear" w:color="auto" w:fill="FFFFFF"/>
        </w:rPr>
        <w:t>● Trong Quá Trình làm bài, TAY CẦM BÚT CHÌ LUÔN PHẢI ĐẶT NGAY 4 Đ/ÁN của câu hỏi đó. Vì giả sử bạn TAY CỦA BẠN chểnh mảng 2s thôi, thì 200 câu đã mất khoảng 6,6s. Mà 6,6s trong TOEIC rất là QUÝ. Nên hãy nhớ, Tay luôn phải đặt ngay Tờ ANSWER SHEET.</w:t>
      </w:r>
    </w:p>
    <w:sectPr w:rsidR="00211BA4" w:rsidRPr="0078666F"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CB"/>
    <w:rsid w:val="00211BA4"/>
    <w:rsid w:val="002B0DAE"/>
    <w:rsid w:val="00696AE4"/>
    <w:rsid w:val="0078666F"/>
    <w:rsid w:val="009B16E1"/>
    <w:rsid w:val="00DE40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0CB"/>
  </w:style>
  <w:style w:type="character" w:styleId="Hyperlink">
    <w:name w:val="Hyperlink"/>
    <w:basedOn w:val="DefaultParagraphFont"/>
    <w:uiPriority w:val="99"/>
    <w:semiHidden/>
    <w:unhideWhenUsed/>
    <w:rsid w:val="0078666F"/>
    <w:rPr>
      <w:color w:val="0000FF"/>
      <w:u w:val="single"/>
    </w:rPr>
  </w:style>
  <w:style w:type="character" w:customStyle="1" w:styleId="7oe">
    <w:name w:val="_7oe"/>
    <w:basedOn w:val="DefaultParagraphFont"/>
    <w:rsid w:val="0078666F"/>
  </w:style>
  <w:style w:type="paragraph" w:styleId="BalloonText">
    <w:name w:val="Balloon Text"/>
    <w:basedOn w:val="Normal"/>
    <w:link w:val="BalloonTextChar"/>
    <w:uiPriority w:val="99"/>
    <w:semiHidden/>
    <w:unhideWhenUsed/>
    <w:rsid w:val="0078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0CB"/>
  </w:style>
  <w:style w:type="character" w:styleId="Hyperlink">
    <w:name w:val="Hyperlink"/>
    <w:basedOn w:val="DefaultParagraphFont"/>
    <w:uiPriority w:val="99"/>
    <w:semiHidden/>
    <w:unhideWhenUsed/>
    <w:rsid w:val="0078666F"/>
    <w:rPr>
      <w:color w:val="0000FF"/>
      <w:u w:val="single"/>
    </w:rPr>
  </w:style>
  <w:style w:type="character" w:customStyle="1" w:styleId="7oe">
    <w:name w:val="_7oe"/>
    <w:basedOn w:val="DefaultParagraphFont"/>
    <w:rsid w:val="0078666F"/>
  </w:style>
  <w:style w:type="paragraph" w:styleId="BalloonText">
    <w:name w:val="Balloon Text"/>
    <w:basedOn w:val="Normal"/>
    <w:link w:val="BalloonTextChar"/>
    <w:uiPriority w:val="99"/>
    <w:semiHidden/>
    <w:unhideWhenUsed/>
    <w:rsid w:val="0078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facebook.com/l.php?u=http%3A%2F%2Fwww.ets.org%2F&amp;h=ATNXamziFy8hYCj5EOke9OUIFkXBk-C4wxJGdg1gWa_V1REGiOVk3Y60nJDBFf1NR9oxYMavT1cCsZEavb8jL-xlCV51R9TPVXbSsicklDhtE39Rp9qZ-aHqk_elqOhl7KKgz3-PejLo7kGzDYM&amp;enc=AZMScnZEGQ9w5dPHboTxSbHzQjEdk4HNzFayo4niM1JEf2D_Ry2DYOqCE9wdHh3OJ0wmeF3xq5BHs7rE2S5IUEjPjvL3TAgG0GTtZ2-CNlZ9zzhV-672zBajSVBmCiO6vZHm8kF9cCe4TkNZHX-daYjgi379AIfvLOf3wD5DwWs0Ng&amp;s=1" TargetMode="External"/><Relationship Id="rId5" Type="http://schemas.openxmlformats.org/officeDocument/2006/relationships/hyperlink" Target="http://www.iigvietnam.com/vi/test-site/toe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2</cp:revision>
  <dcterms:created xsi:type="dcterms:W3CDTF">2017-04-06T09:13:00Z</dcterms:created>
  <dcterms:modified xsi:type="dcterms:W3CDTF">2017-04-06T10:50:00Z</dcterms:modified>
</cp:coreProperties>
</file>