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E9D05" w14:textId="267668ED" w:rsidR="00F43209" w:rsidRDefault="00D311AA" w:rsidP="00C35725">
      <w:pPr>
        <w:pStyle w:val="Title"/>
      </w:pPr>
      <w:r>
        <w:t xml:space="preserve">500 </w:t>
      </w:r>
      <w:r w:rsidR="00C35725">
        <w:t xml:space="preserve">(randomized) </w:t>
      </w:r>
      <w:r>
        <w:t>genes</w:t>
      </w:r>
      <w:r w:rsidR="001653F5">
        <w:t xml:space="preserve"> </w:t>
      </w:r>
    </w:p>
    <w:p w14:paraId="3A52311A" w14:textId="101008AD" w:rsidR="00AE1656" w:rsidRPr="009A4952" w:rsidRDefault="002A7B55">
      <w:pPr>
        <w:rPr>
          <w:u w:val="single"/>
        </w:rPr>
      </w:pPr>
      <w:r>
        <w:rPr>
          <w:u w:val="single"/>
        </w:rPr>
        <w:t xml:space="preserve">1-99 </w:t>
      </w:r>
    </w:p>
    <w:p w14:paraId="1DB494C3" w14:textId="3F07D7CB" w:rsidR="004409CA" w:rsidRPr="001F1D50" w:rsidRDefault="004409CA">
      <w:pPr>
        <w:rPr>
          <w:i/>
          <w:iCs/>
        </w:rPr>
      </w:pPr>
      <w:r w:rsidRPr="001F1D50">
        <w:rPr>
          <w:i/>
          <w:iCs/>
        </w:rPr>
        <w:t xml:space="preserve">Lung disease (under </w:t>
      </w:r>
      <w:r w:rsidR="006F4797" w:rsidRPr="001F1D50">
        <w:rPr>
          <w:i/>
          <w:iCs/>
        </w:rPr>
        <w:t xml:space="preserve">p&lt;0.01) </w:t>
      </w:r>
    </w:p>
    <w:p w14:paraId="1DCFDCA5" w14:textId="77777777" w:rsidR="00CC5E57" w:rsidRDefault="00CC5E57">
      <w:r w:rsidRPr="00EF4ED3">
        <w:rPr>
          <w:b/>
          <w:bCs/>
        </w:rPr>
        <w:t>ABCC2</w:t>
      </w:r>
      <w:r w:rsidRPr="00CC5E57">
        <w:tab/>
        <w:t>[ "lung non-small cell carcinoma" ]</w:t>
      </w:r>
      <w:r>
        <w:t xml:space="preserve"> </w:t>
      </w:r>
    </w:p>
    <w:p w14:paraId="68DBEBDE" w14:textId="26C30ECF" w:rsidR="00CC5E57" w:rsidRDefault="00CC5E57">
      <w:r w:rsidRPr="00CC5E57">
        <w:t>ALOX5</w:t>
      </w:r>
      <w:r w:rsidRPr="00CC5E57">
        <w:tab/>
        <w:t>[ "asthma", "Radiation Pneumonitis", "pulmonary fibrosis", "pulmonary hypertension", "pulmonary tuberculosis", "pleuropneumonia", "exercise-induced bronchoconstriction", "Pneumococcal Pneumonia", "pulmonary edema", "</w:t>
      </w:r>
      <w:r w:rsidRPr="00CC5E57">
        <w:rPr>
          <w:b/>
          <w:bCs/>
        </w:rPr>
        <w:t>lung adenocarcinoma</w:t>
      </w:r>
      <w:r w:rsidRPr="00CC5E57">
        <w:t>" ]</w:t>
      </w:r>
    </w:p>
    <w:p w14:paraId="07A9B26B" w14:textId="7D1EB342" w:rsidR="009E2813" w:rsidRDefault="009E2813">
      <w:r w:rsidRPr="009E2813">
        <w:t>ARHGAP44</w:t>
      </w:r>
      <w:r w:rsidRPr="009E2813">
        <w:tab/>
        <w:t>[ "lung squamous cell carcinoma", "lung adenocarcinoma", "lung large cell carcinoma", "lung carcinoma" ]</w:t>
      </w:r>
      <w:r>
        <w:t xml:space="preserve"> </w:t>
      </w:r>
    </w:p>
    <w:p w14:paraId="1222359D" w14:textId="77777777" w:rsidR="009E2813" w:rsidRDefault="009E2813" w:rsidP="009E2813">
      <w:r w:rsidRPr="00EF4ED3">
        <w:rPr>
          <w:b/>
          <w:bCs/>
        </w:rPr>
        <w:t>BRCA1</w:t>
      </w:r>
      <w:r>
        <w:t xml:space="preserve"> – lung non-small cell carcinoma, lung cancer</w:t>
      </w:r>
    </w:p>
    <w:p w14:paraId="1B6A97CD" w14:textId="2746CB21" w:rsidR="001B2EFE" w:rsidRDefault="001B2EFE" w:rsidP="001B2EFE">
      <w:r w:rsidRPr="00EF4ED3">
        <w:rPr>
          <w:b/>
          <w:bCs/>
        </w:rPr>
        <w:t>BTK</w:t>
      </w:r>
      <w:r w:rsidRPr="001B2EFE">
        <w:tab/>
        <w:t>[ "Pneumococcal Pneumonia", "</w:t>
      </w:r>
      <w:r w:rsidRPr="00CC5E57">
        <w:rPr>
          <w:b/>
          <w:bCs/>
        </w:rPr>
        <w:t>lung non-small cell carcinoma</w:t>
      </w:r>
      <w:r w:rsidRPr="001B2EFE">
        <w:t>", "lung adenocarcinoma", "Streptococcus pneumonia" ]</w:t>
      </w:r>
      <w:r>
        <w:t xml:space="preserve"> </w:t>
      </w:r>
    </w:p>
    <w:p w14:paraId="23A9FF28" w14:textId="23906048" w:rsidR="001B2EFE" w:rsidRDefault="001B2EFE" w:rsidP="001B2EFE">
      <w:r w:rsidRPr="00777E2E">
        <w:rPr>
          <w:i/>
          <w:iCs/>
        </w:rPr>
        <w:t>CFTR</w:t>
      </w:r>
      <w:r w:rsidRPr="001B2EFE">
        <w:tab/>
        <w:t>[ "asthma", "cystic fibrosis", "chronic obstructive pulmonary disease", "allergic bronchopulmonary aspergillosis", "pulmonary sarcoidosis", "Chronic Bronchitis", "</w:t>
      </w:r>
      <w:r w:rsidRPr="001B2EFE">
        <w:rPr>
          <w:b/>
          <w:bCs/>
        </w:rPr>
        <w:t>lung cancer</w:t>
      </w:r>
      <w:r w:rsidRPr="001B2EFE">
        <w:t>", "aspergillosis", "Staphylococcal Pneumonia" ]</w:t>
      </w:r>
      <w:r>
        <w:t xml:space="preserve"> </w:t>
      </w:r>
    </w:p>
    <w:p w14:paraId="17EEC28B" w14:textId="7FAB6F1C" w:rsidR="003D3A1F" w:rsidRDefault="003D3A1F" w:rsidP="001B2EFE">
      <w:r w:rsidRPr="00777E2E">
        <w:rPr>
          <w:b/>
          <w:bCs/>
        </w:rPr>
        <w:t>CYP24A1</w:t>
      </w:r>
      <w:r w:rsidRPr="003D3A1F">
        <w:tab/>
        <w:t>[ "Lung Neoplasms", "lung non-small cell carcinoma", "lung adenocarcinoma", "lung cancer", "lung small cell carcinoma", "lung carcinoma" ]</w:t>
      </w:r>
      <w:r>
        <w:t xml:space="preserve"> </w:t>
      </w:r>
    </w:p>
    <w:p w14:paraId="1E1CBC92" w14:textId="5AF16444" w:rsidR="003D3A1F" w:rsidRDefault="003D3A1F" w:rsidP="001B2EFE">
      <w:r w:rsidRPr="00777E2E">
        <w:rPr>
          <w:b/>
          <w:bCs/>
        </w:rPr>
        <w:t>E2F2</w:t>
      </w:r>
      <w:r w:rsidRPr="003D3A1F">
        <w:tab/>
        <w:t>[ "lung non-small cell carcinoma" ]</w:t>
      </w:r>
      <w:r>
        <w:t xml:space="preserve"> </w:t>
      </w:r>
    </w:p>
    <w:p w14:paraId="0A130BBA" w14:textId="13A9BE75" w:rsidR="009F4F68" w:rsidRDefault="009F4F68" w:rsidP="001B2EFE">
      <w:r w:rsidRPr="00777E2E">
        <w:rPr>
          <w:b/>
          <w:bCs/>
        </w:rPr>
        <w:t>GCLC</w:t>
      </w:r>
      <w:r w:rsidRPr="009F4F68">
        <w:tab/>
        <w:t>[ "cystic fibrosis", "pulmonary emphysema", "Lung Neoplasms", "lung non-small cell carcinoma" ]</w:t>
      </w:r>
      <w:r>
        <w:t xml:space="preserve"> </w:t>
      </w:r>
    </w:p>
    <w:p w14:paraId="5B81F390" w14:textId="13A3B60A" w:rsidR="0094479A" w:rsidRPr="001F1D50" w:rsidRDefault="001F1D50">
      <w:pPr>
        <w:rPr>
          <w:i/>
          <w:iCs/>
        </w:rPr>
      </w:pPr>
      <w:r>
        <w:rPr>
          <w:i/>
          <w:iCs/>
        </w:rPr>
        <w:t>Lung neoplasms (p</w:t>
      </w:r>
      <w:r w:rsidR="001A6F87">
        <w:rPr>
          <w:i/>
          <w:iCs/>
        </w:rPr>
        <w:t xml:space="preserve">&lt;0.05) </w:t>
      </w:r>
    </w:p>
    <w:p w14:paraId="3D2FDE12" w14:textId="77777777" w:rsidR="001A6F87" w:rsidRDefault="001A6F87" w:rsidP="001A6F87">
      <w:r>
        <w:t>HGF</w:t>
      </w:r>
      <w:r>
        <w:tab/>
        <w:t>[ "malignant mesothelioma" ]</w:t>
      </w:r>
    </w:p>
    <w:p w14:paraId="3FB5998E" w14:textId="70671B73" w:rsidR="001F1D50" w:rsidRDefault="001A6F87" w:rsidP="001A6F87">
      <w:r>
        <w:t>VIM</w:t>
      </w:r>
      <w:r>
        <w:tab/>
        <w:t>[ "malignant mesothelioma" ]</w:t>
      </w:r>
    </w:p>
    <w:p w14:paraId="28E840EF" w14:textId="60141546" w:rsidR="007242E1" w:rsidRDefault="002A7B55" w:rsidP="001A6F87">
      <w:pPr>
        <w:rPr>
          <w:u w:val="single"/>
        </w:rPr>
      </w:pPr>
      <w:r>
        <w:rPr>
          <w:u w:val="single"/>
        </w:rPr>
        <w:t>100-199</w:t>
      </w:r>
    </w:p>
    <w:p w14:paraId="4665DE76" w14:textId="77777777" w:rsidR="002A7B55" w:rsidRPr="001F1D50" w:rsidRDefault="002A7B55" w:rsidP="002A7B55">
      <w:pPr>
        <w:rPr>
          <w:i/>
          <w:iCs/>
        </w:rPr>
      </w:pPr>
      <w:r w:rsidRPr="001F1D50">
        <w:rPr>
          <w:i/>
          <w:iCs/>
        </w:rPr>
        <w:t xml:space="preserve">Lung disease (under p&lt;0.01) </w:t>
      </w:r>
    </w:p>
    <w:p w14:paraId="42194157" w14:textId="7B2B9552" w:rsidR="007242E1" w:rsidRDefault="00666F21" w:rsidP="001A6F87">
      <w:r w:rsidRPr="00777E2E">
        <w:rPr>
          <w:b/>
          <w:bCs/>
        </w:rPr>
        <w:t>ADAM28</w:t>
      </w:r>
      <w:r w:rsidRPr="00666F21">
        <w:tab/>
        <w:t>[ "asbestos-related lung carcinoma", "lung metastasis", "lung adenocarcinoma", "lung non-small cell carcinoma", "Lung Neoplasms" ]</w:t>
      </w:r>
      <w:r>
        <w:t xml:space="preserve"> </w:t>
      </w:r>
    </w:p>
    <w:p w14:paraId="5F0D3D00" w14:textId="77777777" w:rsidR="00666F21" w:rsidRDefault="00666F21" w:rsidP="00666F21">
      <w:r>
        <w:t>ALDH18A1</w:t>
      </w:r>
      <w:r>
        <w:tab/>
        <w:t>[ "lung adenocarcinoma" ]</w:t>
      </w:r>
    </w:p>
    <w:p w14:paraId="40017493" w14:textId="66F5D68F" w:rsidR="00666F21" w:rsidRDefault="00666F21" w:rsidP="00666F21">
      <w:r>
        <w:t>ALX4</w:t>
      </w:r>
      <w:r>
        <w:tab/>
        <w:t xml:space="preserve">[ "lung cancer", "Lung Neoplasms", "lung adenocarcinoma", "bronchiolo-alveolar adenocarcinoma" ] </w:t>
      </w:r>
    </w:p>
    <w:p w14:paraId="130584AE" w14:textId="5DF464BA" w:rsidR="00666F21" w:rsidRDefault="005B30DC" w:rsidP="00666F21">
      <w:r w:rsidRPr="005B30DC">
        <w:t>CDH1</w:t>
      </w:r>
      <w:r w:rsidRPr="005B30DC">
        <w:tab/>
        <w:t>[ "pulmonary fibrosis", "asthma", "lung adenocarcinoma" ]</w:t>
      </w:r>
      <w:r>
        <w:t xml:space="preserve"> </w:t>
      </w:r>
    </w:p>
    <w:p w14:paraId="72CCB667" w14:textId="77777777" w:rsidR="005B30DC" w:rsidRDefault="005B30DC" w:rsidP="005B30DC">
      <w:r>
        <w:t>FOXP3</w:t>
      </w:r>
      <w:r>
        <w:tab/>
        <w:t>[ "asthma", "Lung Injury", "pulmonary tuberculosis", "bacterial pneumonia", "bronchiolitis obliterans", "Lung Neoplasms" ]</w:t>
      </w:r>
    </w:p>
    <w:p w14:paraId="327E841B" w14:textId="77777777" w:rsidR="005B30DC" w:rsidRDefault="005B30DC" w:rsidP="005B30DC">
      <w:r w:rsidRPr="00777E2E">
        <w:rPr>
          <w:b/>
          <w:bCs/>
        </w:rPr>
        <w:t>LAMC2</w:t>
      </w:r>
      <w:r>
        <w:tab/>
        <w:t>[ "lung non-small cell carcinoma", "lung squamous cell carcinoma", "lung small cell carcinoma" ]</w:t>
      </w:r>
    </w:p>
    <w:p w14:paraId="56502192" w14:textId="215A62A4" w:rsidR="005B30DC" w:rsidRDefault="005B30DC" w:rsidP="005B30DC">
      <w:r>
        <w:lastRenderedPageBreak/>
        <w:t>LIMCH1</w:t>
      </w:r>
      <w:r>
        <w:tab/>
        <w:t xml:space="preserve">[ "malignant mesothelioma" ] </w:t>
      </w:r>
    </w:p>
    <w:p w14:paraId="3C6BBECF" w14:textId="77777777" w:rsidR="00356803" w:rsidRDefault="00356803" w:rsidP="00356803">
      <w:r w:rsidRPr="00777E2E">
        <w:rPr>
          <w:b/>
          <w:bCs/>
        </w:rPr>
        <w:t>PREX2</w:t>
      </w:r>
      <w:r>
        <w:tab/>
        <w:t>[ "lung non-small cell carcinoma", "lung squamous cell carcinoma" ]</w:t>
      </w:r>
    </w:p>
    <w:p w14:paraId="3A4565AC" w14:textId="088E279F" w:rsidR="00356803" w:rsidRDefault="00356803" w:rsidP="00356803">
      <w:r w:rsidRPr="00777E2E">
        <w:rPr>
          <w:b/>
          <w:bCs/>
        </w:rPr>
        <w:t>ROS1</w:t>
      </w:r>
      <w:r>
        <w:tab/>
        <w:t xml:space="preserve">[ "lung non-small cell carcinoma", "lung sarcomatoid carcinoma", "lung adenocarcinoma" ] </w:t>
      </w:r>
    </w:p>
    <w:p w14:paraId="3724C9DD" w14:textId="77777777" w:rsidR="00743D21" w:rsidRDefault="00743D21" w:rsidP="00743D21">
      <w:r w:rsidRPr="00777E2E">
        <w:rPr>
          <w:b/>
          <w:bCs/>
        </w:rPr>
        <w:t>SOX30</w:t>
      </w:r>
      <w:r>
        <w:tab/>
        <w:t>[ "lung non-small cell carcinoma", "lung metastasis", "lung adenocarcinoma", "lung squamous cell carcinoma", "lung cancer", "Lung Neoplasms" ]</w:t>
      </w:r>
    </w:p>
    <w:p w14:paraId="3881503C" w14:textId="5AD8A849" w:rsidR="00743D21" w:rsidRDefault="00743D21" w:rsidP="00743D21">
      <w:r>
        <w:t>TNC</w:t>
      </w:r>
      <w:r>
        <w:tab/>
        <w:t xml:space="preserve">[ "pulmonary hypertension", "asthma", "asbestosis", "Lung Injury", "pneumonia", "lung cancer", "pulmonary sarcoidosis", "extrinsic allergic alveolitis" ] </w:t>
      </w:r>
    </w:p>
    <w:p w14:paraId="19F8EF71" w14:textId="51FB1ADE" w:rsidR="00743D21" w:rsidRDefault="0038707D" w:rsidP="00743D21">
      <w:pPr>
        <w:rPr>
          <w:u w:val="single"/>
        </w:rPr>
      </w:pPr>
      <w:r>
        <w:rPr>
          <w:u w:val="single"/>
        </w:rPr>
        <w:t xml:space="preserve">200-299 </w:t>
      </w:r>
    </w:p>
    <w:p w14:paraId="7D14D5E5" w14:textId="2E0D7922" w:rsidR="0038707D" w:rsidRDefault="0016233E" w:rsidP="00743D21">
      <w:pPr>
        <w:rPr>
          <w:lang w:val="en-NL"/>
        </w:rPr>
      </w:pPr>
      <w:r w:rsidRPr="00777E2E">
        <w:rPr>
          <w:b/>
          <w:bCs/>
          <w:lang w:val="en-NL"/>
        </w:rPr>
        <w:t>CA12</w:t>
      </w:r>
      <w:r w:rsidRPr="0016233E">
        <w:rPr>
          <w:lang w:val="en-NL"/>
        </w:rPr>
        <w:tab/>
        <w:t>[ "lung cancer", "lung metastasis", "Lung Neoplasms", "lung non-small cell carcinoma" ]</w:t>
      </w:r>
    </w:p>
    <w:p w14:paraId="204FAF36" w14:textId="77777777" w:rsidR="00D02EEF" w:rsidRPr="00D02EEF" w:rsidRDefault="00D02EEF" w:rsidP="00D02EEF">
      <w:pPr>
        <w:rPr>
          <w:lang w:val="en-NL"/>
        </w:rPr>
      </w:pPr>
      <w:r w:rsidRPr="00777E2E">
        <w:rPr>
          <w:b/>
          <w:bCs/>
          <w:lang w:val="en-NL"/>
        </w:rPr>
        <w:t>ENO1</w:t>
      </w:r>
      <w:r w:rsidRPr="00D02EEF">
        <w:rPr>
          <w:lang w:val="en-NL"/>
        </w:rPr>
        <w:tab/>
        <w:t>[ "lung adenocarcinoma", "lung non-small cell carcinoma" ]</w:t>
      </w:r>
    </w:p>
    <w:p w14:paraId="2C017A31" w14:textId="77777777" w:rsidR="00D02EEF" w:rsidRPr="00D02EEF" w:rsidRDefault="00D02EEF" w:rsidP="00D02EEF">
      <w:pPr>
        <w:rPr>
          <w:lang w:val="en-NL"/>
        </w:rPr>
      </w:pPr>
      <w:r w:rsidRPr="009F0762">
        <w:rPr>
          <w:b/>
          <w:bCs/>
          <w:lang w:val="en-NL"/>
        </w:rPr>
        <w:t>FAP</w:t>
      </w:r>
      <w:r w:rsidRPr="00D02EEF">
        <w:rPr>
          <w:lang w:val="en-NL"/>
        </w:rPr>
        <w:tab/>
        <w:t>[ "lung non-small cell carcinoma", "lung squamous cell carcinoma" ]</w:t>
      </w:r>
    </w:p>
    <w:p w14:paraId="37B1D3CD" w14:textId="4FB97FE5" w:rsidR="0016233E" w:rsidRDefault="00D02EEF" w:rsidP="00D02EEF">
      <w:pPr>
        <w:rPr>
          <w:lang w:val="en-NL"/>
        </w:rPr>
      </w:pPr>
      <w:r w:rsidRPr="00D02EEF">
        <w:rPr>
          <w:lang w:val="en-NL"/>
        </w:rPr>
        <w:t>FGF10</w:t>
      </w:r>
      <w:r w:rsidRPr="00D02EEF">
        <w:rPr>
          <w:lang w:val="en-NL"/>
        </w:rPr>
        <w:tab/>
        <w:t>[ "interstitial lung disease", "viral pneumonia", "lung adenocarcinoma" ]</w:t>
      </w:r>
    </w:p>
    <w:p w14:paraId="2E256FFB" w14:textId="77777777" w:rsidR="00066E96" w:rsidRPr="00066E96" w:rsidRDefault="00066E96" w:rsidP="00066E96">
      <w:pPr>
        <w:rPr>
          <w:lang w:val="en-NL"/>
        </w:rPr>
      </w:pPr>
      <w:r w:rsidRPr="00066E96">
        <w:rPr>
          <w:lang w:val="en-NL"/>
        </w:rPr>
        <w:t>TP63</w:t>
      </w:r>
      <w:r w:rsidRPr="00066E96">
        <w:rPr>
          <w:lang w:val="en-NL"/>
        </w:rPr>
        <w:tab/>
        <w:t>[ "lung cancer", "lung adenocarcinoma", "Lung Neoplasms" ]</w:t>
      </w:r>
    </w:p>
    <w:p w14:paraId="25AF6686" w14:textId="6D45C706" w:rsidR="00066E96" w:rsidRDefault="00066E96" w:rsidP="00066E96">
      <w:pPr>
        <w:rPr>
          <w:lang w:val="en-NL"/>
        </w:rPr>
      </w:pPr>
      <w:r w:rsidRPr="00066E96">
        <w:rPr>
          <w:lang w:val="en-NL"/>
        </w:rPr>
        <w:t>TRAF4</w:t>
      </w:r>
      <w:r w:rsidRPr="00066E96">
        <w:rPr>
          <w:lang w:val="en-NL"/>
        </w:rPr>
        <w:tab/>
        <w:t>[ "lung adenocarcinoma" ]</w:t>
      </w:r>
    </w:p>
    <w:p w14:paraId="7DAEF06F" w14:textId="1A0D5D3D" w:rsidR="00EA295A" w:rsidRDefault="00EA295A" w:rsidP="00066E96">
      <w:pPr>
        <w:rPr>
          <w:u w:val="single"/>
          <w:lang w:val="en-NL"/>
        </w:rPr>
      </w:pPr>
      <w:r w:rsidRPr="00EA295A">
        <w:rPr>
          <w:u w:val="single"/>
          <w:lang w:val="en-NL"/>
        </w:rPr>
        <w:t>300-399</w:t>
      </w:r>
    </w:p>
    <w:p w14:paraId="64C3A348" w14:textId="33315155" w:rsidR="00EA295A" w:rsidRDefault="000365E1" w:rsidP="00066E96">
      <w:pPr>
        <w:rPr>
          <w:lang w:val="en-NL"/>
        </w:rPr>
      </w:pPr>
      <w:r w:rsidRPr="009F0762">
        <w:rPr>
          <w:b/>
          <w:bCs/>
          <w:lang w:val="en-NL"/>
        </w:rPr>
        <w:t>ABCB1</w:t>
      </w:r>
      <w:r w:rsidRPr="000365E1">
        <w:rPr>
          <w:lang w:val="en-NL"/>
        </w:rPr>
        <w:tab/>
        <w:t>[ "asthma", "lung non-small cell carcinoma", "pulmonary tuberculosis" ]</w:t>
      </w:r>
    </w:p>
    <w:p w14:paraId="7C3207A1" w14:textId="278A7A88" w:rsidR="000365E1" w:rsidRDefault="00DF2575" w:rsidP="00066E96">
      <w:pPr>
        <w:rPr>
          <w:lang w:val="en-NL"/>
        </w:rPr>
      </w:pPr>
      <w:r w:rsidRPr="009F0762">
        <w:rPr>
          <w:b/>
          <w:bCs/>
          <w:lang w:val="en-NL"/>
        </w:rPr>
        <w:t>BIRC5</w:t>
      </w:r>
      <w:r w:rsidRPr="00DF2575">
        <w:rPr>
          <w:lang w:val="en-NL"/>
        </w:rPr>
        <w:tab/>
        <w:t>[ "lung squamous cell carcinoma", "malignant pleural mesothelioma", "lung adenocarcinoma", "Lung Neoplasms", "lung non-small cell carcinoma", "pulmonary hypertension" ]</w:t>
      </w:r>
    </w:p>
    <w:p w14:paraId="681E06D3" w14:textId="1914C6CC" w:rsidR="00DF2575" w:rsidRDefault="00DF2575" w:rsidP="00066E96">
      <w:pPr>
        <w:rPr>
          <w:lang w:val="en-NL"/>
        </w:rPr>
      </w:pPr>
      <w:r w:rsidRPr="00DF2575">
        <w:rPr>
          <w:lang w:val="en-NL"/>
        </w:rPr>
        <w:t>CEACAM1</w:t>
      </w:r>
      <w:r w:rsidRPr="00DF2575">
        <w:rPr>
          <w:lang w:val="en-NL"/>
        </w:rPr>
        <w:tab/>
        <w:t>[ "Lung Neoplasms" ]</w:t>
      </w:r>
    </w:p>
    <w:p w14:paraId="2ADEB83F" w14:textId="77777777" w:rsidR="007F4DA2" w:rsidRPr="007F4DA2" w:rsidRDefault="007F4DA2" w:rsidP="007F4DA2">
      <w:pPr>
        <w:rPr>
          <w:lang w:val="en-NL"/>
        </w:rPr>
      </w:pPr>
      <w:r w:rsidRPr="007F4DA2">
        <w:rPr>
          <w:lang w:val="en-NL"/>
        </w:rPr>
        <w:t>DNMT3B</w:t>
      </w:r>
      <w:r w:rsidRPr="007F4DA2">
        <w:rPr>
          <w:lang w:val="en-NL"/>
        </w:rPr>
        <w:tab/>
        <w:t>[ "lung cancer", "lung small cell carcinoma", "lung adenocarcinoma" ]</w:t>
      </w:r>
    </w:p>
    <w:p w14:paraId="5BBF17BE" w14:textId="3D4F10AB" w:rsidR="00DF2575" w:rsidRDefault="007F4DA2" w:rsidP="007F4DA2">
      <w:pPr>
        <w:rPr>
          <w:lang w:val="en-NL"/>
        </w:rPr>
      </w:pPr>
      <w:r w:rsidRPr="009F0762">
        <w:rPr>
          <w:b/>
          <w:bCs/>
          <w:lang w:val="en-NL"/>
        </w:rPr>
        <w:t>FAT1</w:t>
      </w:r>
      <w:r w:rsidRPr="007F4DA2">
        <w:rPr>
          <w:lang w:val="en-NL"/>
        </w:rPr>
        <w:tab/>
        <w:t>[ "lung non-small cell carcinoma", "lung small cell carcinoma" ]</w:t>
      </w:r>
    </w:p>
    <w:p w14:paraId="58DDA742" w14:textId="72D689BB" w:rsidR="007F4DA2" w:rsidRDefault="007F4DA2" w:rsidP="007F4DA2">
      <w:pPr>
        <w:rPr>
          <w:lang w:val="en-NL"/>
        </w:rPr>
      </w:pPr>
      <w:r w:rsidRPr="009F0762">
        <w:rPr>
          <w:b/>
          <w:bCs/>
          <w:lang w:val="en-NL"/>
        </w:rPr>
        <w:t>NDC80</w:t>
      </w:r>
      <w:r w:rsidRPr="007F4DA2">
        <w:rPr>
          <w:lang w:val="en-NL"/>
        </w:rPr>
        <w:tab/>
        <w:t>[ "lung non-small cell carcinoma" ]</w:t>
      </w:r>
    </w:p>
    <w:p w14:paraId="057869D3" w14:textId="031160F8" w:rsidR="007F4DA2" w:rsidRDefault="00DF7B4B" w:rsidP="007F4DA2">
      <w:pPr>
        <w:rPr>
          <w:lang w:val="en-NL"/>
        </w:rPr>
      </w:pPr>
      <w:r w:rsidRPr="009F0762">
        <w:rPr>
          <w:b/>
          <w:bCs/>
          <w:lang w:val="en-NL"/>
        </w:rPr>
        <w:t>PTHLH</w:t>
      </w:r>
      <w:r w:rsidRPr="00DF7B4B">
        <w:rPr>
          <w:lang w:val="en-NL"/>
        </w:rPr>
        <w:tab/>
        <w:t>[ "lung non-small cell carcinoma" ]</w:t>
      </w:r>
    </w:p>
    <w:p w14:paraId="3D02F933" w14:textId="696097B7" w:rsidR="00DF7B4B" w:rsidRDefault="00DF7B4B" w:rsidP="007F4DA2">
      <w:pPr>
        <w:rPr>
          <w:lang w:val="en-NL"/>
        </w:rPr>
      </w:pPr>
      <w:r w:rsidRPr="009F0762">
        <w:rPr>
          <w:b/>
          <w:bCs/>
          <w:lang w:val="en-NL"/>
        </w:rPr>
        <w:t>TP73</w:t>
      </w:r>
      <w:r w:rsidRPr="00DF7B4B">
        <w:rPr>
          <w:lang w:val="en-NL"/>
        </w:rPr>
        <w:tab/>
        <w:t>[ "lung small cell carcinoma", "lung cancer", "lung squamous cell carcinoma", "lung non-small cell carcinoma", "respiratory failure", "Lung Neoplasms" ]</w:t>
      </w:r>
    </w:p>
    <w:p w14:paraId="46F54CF8" w14:textId="608A2BBB" w:rsidR="00B80E01" w:rsidRPr="00B80E01" w:rsidRDefault="00B80E01" w:rsidP="007F4DA2">
      <w:pPr>
        <w:rPr>
          <w:u w:val="single"/>
          <w:lang w:val="en-NL"/>
        </w:rPr>
      </w:pPr>
      <w:r w:rsidRPr="00B80E01">
        <w:rPr>
          <w:u w:val="single"/>
          <w:lang w:val="en-NL"/>
        </w:rPr>
        <w:t>400-500</w:t>
      </w:r>
    </w:p>
    <w:p w14:paraId="2BDB4EA6" w14:textId="77777777" w:rsidR="009755CD" w:rsidRPr="009755CD" w:rsidRDefault="009755CD" w:rsidP="009755CD">
      <w:pPr>
        <w:rPr>
          <w:lang w:val="en-NL"/>
        </w:rPr>
      </w:pPr>
      <w:r w:rsidRPr="009755CD">
        <w:rPr>
          <w:lang w:val="en-NL"/>
        </w:rPr>
        <w:t>CBX7</w:t>
      </w:r>
      <w:r w:rsidRPr="009755CD">
        <w:rPr>
          <w:lang w:val="en-NL"/>
        </w:rPr>
        <w:tab/>
        <w:t>[ "Lung Neoplasms", "lung adenocarcinoma" ]</w:t>
      </w:r>
    </w:p>
    <w:p w14:paraId="6DD0FE2B" w14:textId="1764FC84" w:rsidR="00B80E01" w:rsidRDefault="009755CD" w:rsidP="009755CD">
      <w:pPr>
        <w:rPr>
          <w:lang w:val="en-NL"/>
        </w:rPr>
      </w:pPr>
      <w:r w:rsidRPr="009F0762">
        <w:rPr>
          <w:b/>
          <w:bCs/>
          <w:lang w:val="en-NL"/>
        </w:rPr>
        <w:t>CHGA</w:t>
      </w:r>
      <w:r w:rsidRPr="009755CD">
        <w:rPr>
          <w:lang w:val="en-NL"/>
        </w:rPr>
        <w:tab/>
        <w:t>[ "lung non-small cell carcinoma" ]</w:t>
      </w:r>
    </w:p>
    <w:p w14:paraId="04BD3C33" w14:textId="77777777" w:rsidR="000276E5" w:rsidRPr="000276E5" w:rsidRDefault="000276E5" w:rsidP="000276E5">
      <w:pPr>
        <w:rPr>
          <w:lang w:val="en-NL"/>
        </w:rPr>
      </w:pPr>
      <w:r w:rsidRPr="000276E5">
        <w:rPr>
          <w:lang w:val="en-NL"/>
        </w:rPr>
        <w:t>GGT5</w:t>
      </w:r>
      <w:r w:rsidRPr="000276E5">
        <w:rPr>
          <w:lang w:val="en-NL"/>
        </w:rPr>
        <w:tab/>
        <w:t>[ "Lung Neoplasms" ]</w:t>
      </w:r>
    </w:p>
    <w:p w14:paraId="29D8F53B" w14:textId="6ABB2C18" w:rsidR="009755CD" w:rsidRDefault="000276E5" w:rsidP="000276E5">
      <w:pPr>
        <w:rPr>
          <w:lang w:val="en-NL"/>
        </w:rPr>
      </w:pPr>
      <w:r w:rsidRPr="000276E5">
        <w:rPr>
          <w:lang w:val="en-NL"/>
        </w:rPr>
        <w:t>GNPNAT1</w:t>
      </w:r>
      <w:r w:rsidRPr="000276E5">
        <w:rPr>
          <w:lang w:val="en-NL"/>
        </w:rPr>
        <w:tab/>
        <w:t>[ "lung adenocarcinoma" ]</w:t>
      </w:r>
    </w:p>
    <w:p w14:paraId="7CE54663" w14:textId="77777777" w:rsidR="000276E5" w:rsidRPr="000276E5" w:rsidRDefault="000276E5" w:rsidP="000276E5">
      <w:pPr>
        <w:rPr>
          <w:lang w:val="en-NL"/>
        </w:rPr>
      </w:pPr>
      <w:r w:rsidRPr="009F0762">
        <w:rPr>
          <w:b/>
          <w:bCs/>
          <w:lang w:val="en-NL"/>
        </w:rPr>
        <w:t>MMP11</w:t>
      </w:r>
      <w:r w:rsidRPr="000276E5">
        <w:rPr>
          <w:lang w:val="en-NL"/>
        </w:rPr>
        <w:tab/>
        <w:t>[ "lung non-small cell carcinoma" ]</w:t>
      </w:r>
    </w:p>
    <w:p w14:paraId="02CA4AFD" w14:textId="77777777" w:rsidR="000276E5" w:rsidRPr="000276E5" w:rsidRDefault="000276E5" w:rsidP="000276E5">
      <w:pPr>
        <w:rPr>
          <w:lang w:val="en-NL"/>
        </w:rPr>
      </w:pPr>
      <w:r w:rsidRPr="009F0762">
        <w:rPr>
          <w:b/>
          <w:bCs/>
          <w:lang w:val="en-NL"/>
        </w:rPr>
        <w:lastRenderedPageBreak/>
        <w:t>MMP9</w:t>
      </w:r>
      <w:r w:rsidRPr="000276E5">
        <w:rPr>
          <w:lang w:val="en-NL"/>
        </w:rPr>
        <w:tab/>
        <w:t>[ "pulmonary tuberculosis", "asthma", "Lung Neoplasms", "pulmonary emphysema", "bronchiolitis obliterans", "pneumonia", "pulmonary hypertension", "cystic fibrosis", "bacterial pneumonia", "chronic obstructive pulmonary disease", "pulmonary fibrosis", "pulmonary embolism", "interstitial lung disease", "bronchopulmonary dysplasia", "Lung Reperfusion Injury", "lymphangioleiomyomatosis", "paracoccidioidomycosis", "Hyperoxic Lung Injury", "Acute Lung Injury", "</w:t>
      </w:r>
      <w:r w:rsidRPr="009F0762">
        <w:rPr>
          <w:b/>
          <w:bCs/>
          <w:lang w:val="en-NL"/>
        </w:rPr>
        <w:t>lung non-small cell carcinoma</w:t>
      </w:r>
      <w:r w:rsidRPr="000276E5">
        <w:rPr>
          <w:lang w:val="en-NL"/>
        </w:rPr>
        <w:t>", "adult respiratory distress syndrome" ]</w:t>
      </w:r>
    </w:p>
    <w:p w14:paraId="12A06D2D" w14:textId="25AB8BAD" w:rsidR="000276E5" w:rsidRDefault="000276E5" w:rsidP="000276E5">
      <w:pPr>
        <w:rPr>
          <w:lang w:val="en-NL"/>
        </w:rPr>
      </w:pPr>
      <w:r w:rsidRPr="009F0762">
        <w:rPr>
          <w:b/>
          <w:bCs/>
          <w:lang w:val="en-NL"/>
        </w:rPr>
        <w:t>PHGDH</w:t>
      </w:r>
      <w:r w:rsidRPr="000276E5">
        <w:rPr>
          <w:lang w:val="en-NL"/>
        </w:rPr>
        <w:tab/>
        <w:t>[ "lung non-small cell carcinoma" ]</w:t>
      </w:r>
    </w:p>
    <w:p w14:paraId="74D1A200" w14:textId="77777777" w:rsidR="000276E5" w:rsidRPr="000276E5" w:rsidRDefault="000276E5" w:rsidP="000276E5">
      <w:pPr>
        <w:rPr>
          <w:lang w:val="en-NL"/>
        </w:rPr>
      </w:pPr>
      <w:r w:rsidRPr="000276E5">
        <w:rPr>
          <w:lang w:val="en-NL"/>
        </w:rPr>
        <w:t>TF</w:t>
      </w:r>
      <w:r w:rsidRPr="000276E5">
        <w:rPr>
          <w:lang w:val="en-NL"/>
        </w:rPr>
        <w:tab/>
        <w:t>[ "lung adenocarcinoma", "malignant mesothelioma" ]</w:t>
      </w:r>
    </w:p>
    <w:p w14:paraId="788D49AE" w14:textId="2940C599" w:rsidR="000276E5" w:rsidRDefault="000276E5" w:rsidP="000276E5">
      <w:pPr>
        <w:rPr>
          <w:lang w:val="en-NL"/>
        </w:rPr>
      </w:pPr>
      <w:r w:rsidRPr="009F0762">
        <w:rPr>
          <w:b/>
          <w:bCs/>
          <w:lang w:val="en-NL"/>
        </w:rPr>
        <w:t>TIMP3</w:t>
      </w:r>
      <w:r w:rsidRPr="000276E5">
        <w:rPr>
          <w:lang w:val="en-NL"/>
        </w:rPr>
        <w:tab/>
        <w:t>[ "lung adenocarcinoma", "asthma", "lung non-small cell carcinoma" ]</w:t>
      </w:r>
    </w:p>
    <w:p w14:paraId="2123C621" w14:textId="047F2EF8" w:rsidR="00710F0D" w:rsidRDefault="00710F0D" w:rsidP="000276E5">
      <w:pPr>
        <w:rPr>
          <w:lang w:val="en-NL"/>
        </w:rPr>
      </w:pPr>
      <w:r w:rsidRPr="00710F0D">
        <w:rPr>
          <w:lang w:val="en-NL"/>
        </w:rPr>
        <w:t>SERPINA4</w:t>
      </w:r>
      <w:r w:rsidRPr="00710F0D">
        <w:rPr>
          <w:lang w:val="en-NL"/>
        </w:rPr>
        <w:tab/>
        <w:t>[ "DICER1 syndrome", "pleuropulmonary blastoma" ]</w:t>
      </w:r>
    </w:p>
    <w:p w14:paraId="2215B742" w14:textId="77777777" w:rsidR="00710F0D" w:rsidRDefault="00710F0D" w:rsidP="000276E5">
      <w:pPr>
        <w:rPr>
          <w:lang w:val="en-NL"/>
        </w:rPr>
      </w:pPr>
    </w:p>
    <w:p w14:paraId="55FA1C62" w14:textId="047505F0" w:rsidR="000276E5" w:rsidRPr="00031EFA" w:rsidRDefault="00883A35" w:rsidP="000276E5">
      <w:pPr>
        <w:rPr>
          <w:sz w:val="24"/>
          <w:szCs w:val="24"/>
          <w:u w:val="single"/>
          <w:lang w:val="en-NL"/>
        </w:rPr>
      </w:pPr>
      <w:r w:rsidRPr="00031EFA">
        <w:rPr>
          <w:sz w:val="24"/>
          <w:szCs w:val="24"/>
          <w:u w:val="single"/>
          <w:lang w:val="en-NL"/>
        </w:rPr>
        <w:t xml:space="preserve">Genes of interest: </w:t>
      </w:r>
    </w:p>
    <w:p w14:paraId="51ECFFB1" w14:textId="77777777" w:rsidR="00031EFA" w:rsidRDefault="00031EFA" w:rsidP="00031EFA">
      <w:r w:rsidRPr="00EF4ED3">
        <w:rPr>
          <w:b/>
          <w:bCs/>
        </w:rPr>
        <w:t>ABCC2</w:t>
      </w:r>
    </w:p>
    <w:p w14:paraId="0C19FA60" w14:textId="77777777" w:rsidR="00031EFA" w:rsidRDefault="00031EFA" w:rsidP="00031EFA">
      <w:r w:rsidRPr="00EF4ED3">
        <w:rPr>
          <w:b/>
          <w:bCs/>
        </w:rPr>
        <w:t>BRCA1</w:t>
      </w:r>
      <w:r>
        <w:t xml:space="preserve"> </w:t>
      </w:r>
    </w:p>
    <w:p w14:paraId="5BA6FCE1" w14:textId="77777777" w:rsidR="00031EFA" w:rsidRDefault="00031EFA" w:rsidP="00031EFA">
      <w:r w:rsidRPr="00EF4ED3">
        <w:rPr>
          <w:b/>
          <w:bCs/>
        </w:rPr>
        <w:t>BTK</w:t>
      </w:r>
    </w:p>
    <w:p w14:paraId="304032EF" w14:textId="77777777" w:rsidR="00031EFA" w:rsidRDefault="00031EFA" w:rsidP="00031EFA">
      <w:r w:rsidRPr="00777E2E">
        <w:rPr>
          <w:b/>
          <w:bCs/>
        </w:rPr>
        <w:t>CYP24A1</w:t>
      </w:r>
    </w:p>
    <w:p w14:paraId="29EEC395" w14:textId="77777777" w:rsidR="00031EFA" w:rsidRDefault="00031EFA" w:rsidP="00031EFA">
      <w:r w:rsidRPr="00777E2E">
        <w:rPr>
          <w:b/>
          <w:bCs/>
        </w:rPr>
        <w:t>E2F2</w:t>
      </w:r>
    </w:p>
    <w:p w14:paraId="47D1ECEA" w14:textId="77777777" w:rsidR="00031EFA" w:rsidRDefault="00031EFA" w:rsidP="00031EFA">
      <w:r w:rsidRPr="00777E2E">
        <w:rPr>
          <w:b/>
          <w:bCs/>
        </w:rPr>
        <w:t>GCLC</w:t>
      </w:r>
    </w:p>
    <w:p w14:paraId="5B7AB947" w14:textId="77777777" w:rsidR="00031EFA" w:rsidRDefault="00031EFA" w:rsidP="00031EFA">
      <w:r w:rsidRPr="00777E2E">
        <w:rPr>
          <w:b/>
          <w:bCs/>
        </w:rPr>
        <w:t>ADAM28</w:t>
      </w:r>
    </w:p>
    <w:p w14:paraId="0E22C4B1" w14:textId="77777777" w:rsidR="00031EFA" w:rsidRDefault="00031EFA" w:rsidP="00031EFA">
      <w:r w:rsidRPr="00777E2E">
        <w:rPr>
          <w:b/>
          <w:bCs/>
        </w:rPr>
        <w:t>LAMC2</w:t>
      </w:r>
    </w:p>
    <w:p w14:paraId="66E0835B" w14:textId="77777777" w:rsidR="00031EFA" w:rsidRDefault="00031EFA" w:rsidP="00031EFA">
      <w:r w:rsidRPr="00777E2E">
        <w:rPr>
          <w:b/>
          <w:bCs/>
        </w:rPr>
        <w:t>PREX2</w:t>
      </w:r>
    </w:p>
    <w:p w14:paraId="4E1C17B8" w14:textId="77777777" w:rsidR="00031EFA" w:rsidRDefault="00031EFA" w:rsidP="00031EFA">
      <w:r w:rsidRPr="00777E2E">
        <w:rPr>
          <w:b/>
          <w:bCs/>
        </w:rPr>
        <w:t>ROS1</w:t>
      </w:r>
    </w:p>
    <w:p w14:paraId="26C6C9A2" w14:textId="77777777" w:rsidR="00031EFA" w:rsidRDefault="00031EFA" w:rsidP="00031EFA">
      <w:r w:rsidRPr="00777E2E">
        <w:rPr>
          <w:b/>
          <w:bCs/>
        </w:rPr>
        <w:t>SOX30</w:t>
      </w:r>
    </w:p>
    <w:p w14:paraId="05D41AD2" w14:textId="77777777" w:rsidR="00031EFA" w:rsidRDefault="00031EFA" w:rsidP="00031EFA">
      <w:r w:rsidRPr="00777E2E">
        <w:rPr>
          <w:b/>
          <w:bCs/>
          <w:lang w:val="en-NL"/>
        </w:rPr>
        <w:t>CA12</w:t>
      </w:r>
    </w:p>
    <w:p w14:paraId="3515AE66" w14:textId="77777777" w:rsidR="00031EFA" w:rsidRDefault="00031EFA" w:rsidP="00031EFA">
      <w:r w:rsidRPr="00777E2E">
        <w:rPr>
          <w:b/>
          <w:bCs/>
          <w:lang w:val="en-NL"/>
        </w:rPr>
        <w:t>ENO1</w:t>
      </w:r>
    </w:p>
    <w:p w14:paraId="1BD05D2B" w14:textId="77777777" w:rsidR="00031EFA" w:rsidRDefault="00031EFA" w:rsidP="00031EFA">
      <w:r w:rsidRPr="009F0762">
        <w:rPr>
          <w:b/>
          <w:bCs/>
          <w:lang w:val="en-NL"/>
        </w:rPr>
        <w:t>FAP</w:t>
      </w:r>
    </w:p>
    <w:p w14:paraId="5793FD71" w14:textId="77777777" w:rsidR="00031EFA" w:rsidRDefault="00031EFA" w:rsidP="00031EFA">
      <w:r w:rsidRPr="009F0762">
        <w:rPr>
          <w:b/>
          <w:bCs/>
          <w:lang w:val="en-NL"/>
        </w:rPr>
        <w:t>ABCB1</w:t>
      </w:r>
    </w:p>
    <w:p w14:paraId="636EBBA1" w14:textId="77777777" w:rsidR="00031EFA" w:rsidRDefault="00031EFA" w:rsidP="00031EFA">
      <w:r w:rsidRPr="009F0762">
        <w:rPr>
          <w:b/>
          <w:bCs/>
          <w:lang w:val="en-NL"/>
        </w:rPr>
        <w:t>BIRC5</w:t>
      </w:r>
    </w:p>
    <w:p w14:paraId="2A20F8B0" w14:textId="5E99A877" w:rsidR="00031EFA" w:rsidRDefault="00031EFA" w:rsidP="00031EFA">
      <w:pPr>
        <w:rPr>
          <w:lang w:val="en-NL"/>
        </w:rPr>
      </w:pPr>
      <w:r w:rsidRPr="009F0762">
        <w:rPr>
          <w:b/>
          <w:bCs/>
          <w:lang w:val="en-NL"/>
        </w:rPr>
        <w:t>FAT1</w:t>
      </w:r>
      <w:r>
        <w:rPr>
          <w:lang w:val="en-NL"/>
        </w:rPr>
        <w:t xml:space="preserve"> </w:t>
      </w:r>
    </w:p>
    <w:p w14:paraId="4DF152AD" w14:textId="77777777" w:rsidR="00031EFA" w:rsidRDefault="00031EFA" w:rsidP="00031EFA">
      <w:r w:rsidRPr="009F0762">
        <w:rPr>
          <w:b/>
          <w:bCs/>
          <w:lang w:val="en-NL"/>
        </w:rPr>
        <w:t>NDC80</w:t>
      </w:r>
    </w:p>
    <w:p w14:paraId="3DFD8F6A" w14:textId="77777777" w:rsidR="00031EFA" w:rsidRDefault="00031EFA" w:rsidP="00031EFA">
      <w:r w:rsidRPr="009F0762">
        <w:rPr>
          <w:b/>
          <w:bCs/>
          <w:lang w:val="en-NL"/>
        </w:rPr>
        <w:t>PTHLH</w:t>
      </w:r>
    </w:p>
    <w:p w14:paraId="4373A3CF" w14:textId="77777777" w:rsidR="00031EFA" w:rsidRDefault="00031EFA" w:rsidP="00031EFA">
      <w:r w:rsidRPr="009F0762">
        <w:rPr>
          <w:b/>
          <w:bCs/>
          <w:lang w:val="en-NL"/>
        </w:rPr>
        <w:t>CHGA</w:t>
      </w:r>
    </w:p>
    <w:p w14:paraId="46600EEC" w14:textId="77777777" w:rsidR="00031EFA" w:rsidRDefault="00031EFA" w:rsidP="00031EFA">
      <w:pPr>
        <w:rPr>
          <w:b/>
          <w:bCs/>
          <w:lang w:val="en-NL"/>
        </w:rPr>
      </w:pPr>
      <w:r w:rsidRPr="009F0762">
        <w:rPr>
          <w:b/>
          <w:bCs/>
          <w:lang w:val="en-NL"/>
        </w:rPr>
        <w:t>MMP11</w:t>
      </w:r>
    </w:p>
    <w:p w14:paraId="16E6D0A8" w14:textId="77777777" w:rsidR="00031EFA" w:rsidRDefault="00031EFA" w:rsidP="00031EFA"/>
    <w:p w14:paraId="52BA3DF6" w14:textId="77777777" w:rsidR="00031EFA" w:rsidRDefault="00031EFA" w:rsidP="00031EFA">
      <w:r w:rsidRPr="009F0762">
        <w:rPr>
          <w:b/>
          <w:bCs/>
          <w:lang w:val="en-NL"/>
        </w:rPr>
        <w:t>MMP9</w:t>
      </w:r>
    </w:p>
    <w:p w14:paraId="4DE7F39D" w14:textId="77777777" w:rsidR="00031EFA" w:rsidRDefault="00031EFA" w:rsidP="00031EFA">
      <w:r w:rsidRPr="009F0762">
        <w:rPr>
          <w:b/>
          <w:bCs/>
          <w:lang w:val="en-NL"/>
        </w:rPr>
        <w:t>PHGDH</w:t>
      </w:r>
    </w:p>
    <w:p w14:paraId="5679A16E" w14:textId="77777777" w:rsidR="00031EFA" w:rsidRDefault="00031EFA" w:rsidP="00031EFA">
      <w:r w:rsidRPr="009F0762">
        <w:rPr>
          <w:b/>
          <w:bCs/>
          <w:lang w:val="en-NL"/>
        </w:rPr>
        <w:t>TIMP3</w:t>
      </w:r>
    </w:p>
    <w:p w14:paraId="54379F37" w14:textId="77777777" w:rsidR="00883A35" w:rsidRDefault="00883A35" w:rsidP="000276E5">
      <w:pPr>
        <w:rPr>
          <w:lang w:val="en-NL"/>
        </w:rPr>
      </w:pPr>
    </w:p>
    <w:p w14:paraId="1574FB79" w14:textId="6162F0D5" w:rsidR="00031EFA" w:rsidRDefault="00880DF3" w:rsidP="000276E5">
      <w:pPr>
        <w:rPr>
          <w:lang w:val="en-NL"/>
        </w:rPr>
      </w:pPr>
      <w:r>
        <w:rPr>
          <w:lang w:val="en-NL"/>
        </w:rPr>
        <w:t xml:space="preserve">&gt;&gt; </w:t>
      </w:r>
      <w:r w:rsidR="00031EFA">
        <w:rPr>
          <w:lang w:val="en-NL"/>
        </w:rPr>
        <w:t xml:space="preserve">24 genes of interest </w:t>
      </w:r>
    </w:p>
    <w:p w14:paraId="09ADEE12" w14:textId="77777777" w:rsidR="000A5DD1" w:rsidRDefault="000A5DD1" w:rsidP="000276E5">
      <w:pPr>
        <w:rPr>
          <w:lang w:val="en-NL"/>
        </w:rPr>
      </w:pPr>
    </w:p>
    <w:p w14:paraId="4C06E306" w14:textId="0BA973B7" w:rsidR="000A5DD1" w:rsidRDefault="000A5DD1" w:rsidP="000276E5">
      <w:pPr>
        <w:rPr>
          <w:sz w:val="28"/>
          <w:szCs w:val="28"/>
          <w:u w:val="single"/>
          <w:lang w:val="en-NL"/>
        </w:rPr>
      </w:pPr>
      <w:r>
        <w:rPr>
          <w:sz w:val="28"/>
          <w:szCs w:val="28"/>
          <w:u w:val="single"/>
          <w:lang w:val="en-NL"/>
        </w:rPr>
        <w:t xml:space="preserve">Protocol </w:t>
      </w:r>
    </w:p>
    <w:p w14:paraId="7BBB9D66" w14:textId="06F49DDD" w:rsidR="000A5DD1" w:rsidRDefault="000A5DD1" w:rsidP="000276E5">
      <w:r>
        <w:rPr>
          <w:lang w:val="en-NL"/>
        </w:rPr>
        <w:t xml:space="preserve">We exployed the MOET Tool in </w:t>
      </w:r>
      <w:r w:rsidR="009B1F40">
        <w:rPr>
          <w:lang w:val="en-NL"/>
        </w:rPr>
        <w:t xml:space="preserve">the RGD database to perform </w:t>
      </w:r>
      <w:r w:rsidR="00082031">
        <w:rPr>
          <w:lang w:val="en-NL"/>
        </w:rPr>
        <w:t xml:space="preserve">gene enrichment analysis on the first 500 </w:t>
      </w:r>
      <w:r w:rsidR="001C3E7B">
        <w:rPr>
          <w:lang w:val="en-NL"/>
        </w:rPr>
        <w:t>(significant</w:t>
      </w:r>
      <w:r w:rsidR="001F7513">
        <w:rPr>
          <w:lang w:val="en-NL"/>
        </w:rPr>
        <w:t xml:space="preserve"> p&lt;0.01</w:t>
      </w:r>
      <w:r w:rsidR="001C3E7B">
        <w:rPr>
          <w:lang w:val="en-NL"/>
        </w:rPr>
        <w:t xml:space="preserve">) </w:t>
      </w:r>
      <w:r w:rsidR="00082031">
        <w:rPr>
          <w:lang w:val="en-NL"/>
        </w:rPr>
        <w:t>genes present in the dataset</w:t>
      </w:r>
      <w:r w:rsidR="00002DDC">
        <w:rPr>
          <w:lang w:val="en-NL"/>
        </w:rPr>
        <w:t xml:space="preserve">. </w:t>
      </w:r>
      <w:r w:rsidR="00AC0E10">
        <w:rPr>
          <w:lang w:val="en-NL"/>
        </w:rPr>
        <w:t xml:space="preserve">Gene enrichment analysis </w:t>
      </w:r>
      <w:r w:rsidR="006F5D31">
        <w:rPr>
          <w:lang w:val="en-NL"/>
        </w:rPr>
        <w:t>focuses</w:t>
      </w:r>
      <w:r w:rsidR="002E5AEE" w:rsidRPr="002E5AEE">
        <w:t xml:space="preserve"> on the changes of expression in groups of </w:t>
      </w:r>
      <w:r w:rsidR="00C7608E">
        <w:t>predefined gene sets</w:t>
      </w:r>
      <w:r w:rsidR="002E5AEE">
        <w:t xml:space="preserve">, giving insights into </w:t>
      </w:r>
      <w:r w:rsidR="00826BF2">
        <w:t xml:space="preserve">differentially expressed genes. </w:t>
      </w:r>
      <w:r w:rsidR="007E370D">
        <w:t>To this end, we inserted 100 genes into the MOET Tool at a time,</w:t>
      </w:r>
      <w:r w:rsidR="002255C9">
        <w:t xml:space="preserve"> capping at 500 genes total. This analysis</w:t>
      </w:r>
      <w:r w:rsidR="007E370D">
        <w:t xml:space="preserve"> gave us </w:t>
      </w:r>
      <w:r w:rsidR="00AB055C">
        <w:t xml:space="preserve">a myriad of gene groupings, dependent on their disease associations and their (adjusted) significance. </w:t>
      </w:r>
      <w:r w:rsidR="00441372">
        <w:t>From these gene groupings, we chose the</w:t>
      </w:r>
      <w:r w:rsidR="00D42E03">
        <w:t xml:space="preserve"> significant grouping</w:t>
      </w:r>
      <w:r w:rsidR="00441372">
        <w:t xml:space="preserve"> </w:t>
      </w:r>
      <w:r w:rsidR="00C45FB1">
        <w:t xml:space="preserve">(s) </w:t>
      </w:r>
      <w:r w:rsidR="00441372">
        <w:t>“Lung Disease”</w:t>
      </w:r>
      <w:r w:rsidR="00D42E03">
        <w:t xml:space="preserve"> and </w:t>
      </w:r>
      <w:r w:rsidR="00B26E28">
        <w:t>“Lung Neoplasms”</w:t>
      </w:r>
      <w:r w:rsidR="00C45FB1">
        <w:t xml:space="preserve"> </w:t>
      </w:r>
      <w:r w:rsidR="004B70C7">
        <w:t xml:space="preserve">to search for genes associated with “lung non-small cell carcinoma”. </w:t>
      </w:r>
    </w:p>
    <w:p w14:paraId="21361CA4" w14:textId="08B0CF95" w:rsidR="0073579A" w:rsidRDefault="0073579A" w:rsidP="000276E5">
      <w:r>
        <w:t>Through this approach</w:t>
      </w:r>
      <w:r w:rsidR="00041189">
        <w:t>,</w:t>
      </w:r>
      <w:r>
        <w:t xml:space="preserve"> we </w:t>
      </w:r>
      <w:r w:rsidR="00041189">
        <w:t xml:space="preserve">found 24 genes which were associated with “lung non-small cell carcinoma”. </w:t>
      </w:r>
    </w:p>
    <w:tbl>
      <w:tblPr>
        <w:tblStyle w:val="TableGrid"/>
        <w:tblW w:w="0" w:type="auto"/>
        <w:tblLook w:val="04A0" w:firstRow="1" w:lastRow="0" w:firstColumn="1" w:lastColumn="0" w:noHBand="0" w:noVBand="1"/>
      </w:tblPr>
      <w:tblGrid>
        <w:gridCol w:w="3020"/>
        <w:gridCol w:w="3021"/>
        <w:gridCol w:w="3021"/>
      </w:tblGrid>
      <w:tr w:rsidR="0019705D" w14:paraId="43C5D194" w14:textId="77777777" w:rsidTr="0019705D">
        <w:tc>
          <w:tcPr>
            <w:tcW w:w="3020" w:type="dxa"/>
          </w:tcPr>
          <w:p w14:paraId="3FED9454" w14:textId="6D84D076" w:rsidR="0019705D" w:rsidRPr="00B055F0" w:rsidRDefault="0019705D" w:rsidP="000276E5">
            <w:pPr>
              <w:rPr>
                <w:b/>
                <w:bCs/>
                <w:lang w:val="en-NL"/>
              </w:rPr>
            </w:pPr>
            <w:r w:rsidRPr="00B055F0">
              <w:rPr>
                <w:b/>
                <w:bCs/>
                <w:lang w:val="en-NL"/>
              </w:rPr>
              <w:t xml:space="preserve">Gene ID (GEO) </w:t>
            </w:r>
          </w:p>
        </w:tc>
        <w:tc>
          <w:tcPr>
            <w:tcW w:w="3021" w:type="dxa"/>
          </w:tcPr>
          <w:p w14:paraId="18601E41" w14:textId="45EC73F1" w:rsidR="0019705D" w:rsidRPr="00B055F0" w:rsidRDefault="00524040" w:rsidP="000276E5">
            <w:pPr>
              <w:rPr>
                <w:b/>
                <w:bCs/>
                <w:lang w:val="en-NL"/>
              </w:rPr>
            </w:pPr>
            <w:r w:rsidRPr="00B055F0">
              <w:rPr>
                <w:b/>
                <w:bCs/>
                <w:lang w:val="en-NL"/>
              </w:rPr>
              <w:t xml:space="preserve">Gene </w:t>
            </w:r>
          </w:p>
        </w:tc>
        <w:tc>
          <w:tcPr>
            <w:tcW w:w="3021" w:type="dxa"/>
          </w:tcPr>
          <w:p w14:paraId="3A755EE2" w14:textId="43E1FC2A" w:rsidR="0019705D" w:rsidRPr="00B055F0" w:rsidRDefault="00524040" w:rsidP="000276E5">
            <w:pPr>
              <w:rPr>
                <w:b/>
                <w:bCs/>
                <w:lang w:val="en-NL"/>
              </w:rPr>
            </w:pPr>
            <w:r w:rsidRPr="00B055F0">
              <w:rPr>
                <w:b/>
                <w:bCs/>
                <w:lang w:val="en-NL"/>
              </w:rPr>
              <w:t xml:space="preserve">Function </w:t>
            </w:r>
          </w:p>
        </w:tc>
      </w:tr>
      <w:tr w:rsidR="00524040" w14:paraId="1A1FA792" w14:textId="77777777" w:rsidTr="0019705D">
        <w:tc>
          <w:tcPr>
            <w:tcW w:w="3020" w:type="dxa"/>
          </w:tcPr>
          <w:p w14:paraId="1705ED90" w14:textId="77777777" w:rsidR="00524040" w:rsidRDefault="00524040" w:rsidP="00524040">
            <w:pPr>
              <w:rPr>
                <w:lang w:val="en-NL"/>
              </w:rPr>
            </w:pPr>
          </w:p>
        </w:tc>
        <w:tc>
          <w:tcPr>
            <w:tcW w:w="3021" w:type="dxa"/>
          </w:tcPr>
          <w:p w14:paraId="59777C23" w14:textId="7503D81B" w:rsidR="00524040" w:rsidRPr="00B055F0" w:rsidRDefault="00524040" w:rsidP="00524040">
            <w:r w:rsidRPr="00B055F0">
              <w:t>ABCC2</w:t>
            </w:r>
          </w:p>
        </w:tc>
        <w:tc>
          <w:tcPr>
            <w:tcW w:w="3021" w:type="dxa"/>
          </w:tcPr>
          <w:p w14:paraId="57E227D9" w14:textId="77777777" w:rsidR="00524040" w:rsidRDefault="00524040" w:rsidP="00524040">
            <w:pPr>
              <w:rPr>
                <w:lang w:val="en-NL"/>
              </w:rPr>
            </w:pPr>
          </w:p>
        </w:tc>
      </w:tr>
      <w:tr w:rsidR="00524040" w14:paraId="24A7945A" w14:textId="77777777" w:rsidTr="0019705D">
        <w:tc>
          <w:tcPr>
            <w:tcW w:w="3020" w:type="dxa"/>
          </w:tcPr>
          <w:p w14:paraId="4B6C498E" w14:textId="77777777" w:rsidR="00524040" w:rsidRDefault="00524040" w:rsidP="00524040">
            <w:pPr>
              <w:rPr>
                <w:lang w:val="en-NL"/>
              </w:rPr>
            </w:pPr>
          </w:p>
        </w:tc>
        <w:tc>
          <w:tcPr>
            <w:tcW w:w="3021" w:type="dxa"/>
          </w:tcPr>
          <w:p w14:paraId="144EAB4C" w14:textId="2F867BB2" w:rsidR="00524040" w:rsidRPr="00B055F0" w:rsidRDefault="00524040" w:rsidP="00524040">
            <w:pPr>
              <w:rPr>
                <w:lang w:val="en-NL"/>
              </w:rPr>
            </w:pPr>
            <w:r w:rsidRPr="00B055F0">
              <w:t xml:space="preserve">BRCA1 </w:t>
            </w:r>
          </w:p>
        </w:tc>
        <w:tc>
          <w:tcPr>
            <w:tcW w:w="3021" w:type="dxa"/>
          </w:tcPr>
          <w:p w14:paraId="290E4CDD" w14:textId="77777777" w:rsidR="00524040" w:rsidRDefault="00524040" w:rsidP="00524040">
            <w:pPr>
              <w:rPr>
                <w:lang w:val="en-NL"/>
              </w:rPr>
            </w:pPr>
          </w:p>
        </w:tc>
      </w:tr>
      <w:tr w:rsidR="00524040" w14:paraId="219FA2EF" w14:textId="77777777" w:rsidTr="0019705D">
        <w:tc>
          <w:tcPr>
            <w:tcW w:w="3020" w:type="dxa"/>
          </w:tcPr>
          <w:p w14:paraId="4BF300E9" w14:textId="77777777" w:rsidR="00524040" w:rsidRDefault="00524040" w:rsidP="00524040">
            <w:pPr>
              <w:rPr>
                <w:lang w:val="en-NL"/>
              </w:rPr>
            </w:pPr>
          </w:p>
        </w:tc>
        <w:tc>
          <w:tcPr>
            <w:tcW w:w="3021" w:type="dxa"/>
          </w:tcPr>
          <w:p w14:paraId="4476B7AC" w14:textId="5544271E" w:rsidR="00524040" w:rsidRPr="00B055F0" w:rsidRDefault="00524040" w:rsidP="00524040">
            <w:pPr>
              <w:rPr>
                <w:lang w:val="en-NL"/>
              </w:rPr>
            </w:pPr>
            <w:r w:rsidRPr="00B055F0">
              <w:t>BTK</w:t>
            </w:r>
          </w:p>
        </w:tc>
        <w:tc>
          <w:tcPr>
            <w:tcW w:w="3021" w:type="dxa"/>
          </w:tcPr>
          <w:p w14:paraId="197110D6" w14:textId="77777777" w:rsidR="00524040" w:rsidRDefault="00524040" w:rsidP="00524040">
            <w:pPr>
              <w:rPr>
                <w:lang w:val="en-NL"/>
              </w:rPr>
            </w:pPr>
          </w:p>
        </w:tc>
      </w:tr>
      <w:tr w:rsidR="00524040" w14:paraId="08A09DF2" w14:textId="77777777" w:rsidTr="0019705D">
        <w:tc>
          <w:tcPr>
            <w:tcW w:w="3020" w:type="dxa"/>
          </w:tcPr>
          <w:p w14:paraId="043A5F5A" w14:textId="77777777" w:rsidR="00524040" w:rsidRDefault="00524040" w:rsidP="00524040">
            <w:pPr>
              <w:rPr>
                <w:lang w:val="en-NL"/>
              </w:rPr>
            </w:pPr>
          </w:p>
        </w:tc>
        <w:tc>
          <w:tcPr>
            <w:tcW w:w="3021" w:type="dxa"/>
          </w:tcPr>
          <w:p w14:paraId="4E68BFD5" w14:textId="329D805E" w:rsidR="00524040" w:rsidRPr="00B055F0" w:rsidRDefault="00524040" w:rsidP="00524040">
            <w:pPr>
              <w:rPr>
                <w:lang w:val="en-NL"/>
              </w:rPr>
            </w:pPr>
            <w:r w:rsidRPr="00B055F0">
              <w:t>CYP24A1</w:t>
            </w:r>
          </w:p>
        </w:tc>
        <w:tc>
          <w:tcPr>
            <w:tcW w:w="3021" w:type="dxa"/>
          </w:tcPr>
          <w:p w14:paraId="23943ACD" w14:textId="77777777" w:rsidR="00524040" w:rsidRDefault="00524040" w:rsidP="00524040">
            <w:pPr>
              <w:rPr>
                <w:lang w:val="en-NL"/>
              </w:rPr>
            </w:pPr>
          </w:p>
        </w:tc>
      </w:tr>
      <w:tr w:rsidR="00524040" w14:paraId="4C2F21A5" w14:textId="77777777" w:rsidTr="0019705D">
        <w:tc>
          <w:tcPr>
            <w:tcW w:w="3020" w:type="dxa"/>
          </w:tcPr>
          <w:p w14:paraId="14D80DBB" w14:textId="77777777" w:rsidR="00524040" w:rsidRDefault="00524040" w:rsidP="00524040">
            <w:pPr>
              <w:rPr>
                <w:lang w:val="en-NL"/>
              </w:rPr>
            </w:pPr>
          </w:p>
        </w:tc>
        <w:tc>
          <w:tcPr>
            <w:tcW w:w="3021" w:type="dxa"/>
          </w:tcPr>
          <w:p w14:paraId="3F9376FB" w14:textId="5F526126" w:rsidR="00524040" w:rsidRPr="00B055F0" w:rsidRDefault="00524040" w:rsidP="00524040">
            <w:pPr>
              <w:rPr>
                <w:lang w:val="en-NL"/>
              </w:rPr>
            </w:pPr>
            <w:r w:rsidRPr="00B055F0">
              <w:t>E2F2</w:t>
            </w:r>
          </w:p>
        </w:tc>
        <w:tc>
          <w:tcPr>
            <w:tcW w:w="3021" w:type="dxa"/>
          </w:tcPr>
          <w:p w14:paraId="17484FEE" w14:textId="77777777" w:rsidR="00524040" w:rsidRDefault="00524040" w:rsidP="00524040">
            <w:pPr>
              <w:rPr>
                <w:lang w:val="en-NL"/>
              </w:rPr>
            </w:pPr>
          </w:p>
        </w:tc>
      </w:tr>
      <w:tr w:rsidR="00524040" w14:paraId="1EAD4DEC" w14:textId="77777777" w:rsidTr="0019705D">
        <w:tc>
          <w:tcPr>
            <w:tcW w:w="3020" w:type="dxa"/>
          </w:tcPr>
          <w:p w14:paraId="472A9C05" w14:textId="77777777" w:rsidR="00524040" w:rsidRDefault="00524040" w:rsidP="00524040">
            <w:pPr>
              <w:rPr>
                <w:lang w:val="en-NL"/>
              </w:rPr>
            </w:pPr>
          </w:p>
        </w:tc>
        <w:tc>
          <w:tcPr>
            <w:tcW w:w="3021" w:type="dxa"/>
          </w:tcPr>
          <w:p w14:paraId="48B046EE" w14:textId="7665E82F" w:rsidR="00524040" w:rsidRPr="00B055F0" w:rsidRDefault="00524040" w:rsidP="00524040">
            <w:pPr>
              <w:rPr>
                <w:lang w:val="en-NL"/>
              </w:rPr>
            </w:pPr>
            <w:r w:rsidRPr="00B055F0">
              <w:t>GCLC</w:t>
            </w:r>
          </w:p>
        </w:tc>
        <w:tc>
          <w:tcPr>
            <w:tcW w:w="3021" w:type="dxa"/>
          </w:tcPr>
          <w:p w14:paraId="2D9DED82" w14:textId="77777777" w:rsidR="00524040" w:rsidRDefault="00524040" w:rsidP="00524040">
            <w:pPr>
              <w:rPr>
                <w:lang w:val="en-NL"/>
              </w:rPr>
            </w:pPr>
          </w:p>
        </w:tc>
      </w:tr>
      <w:tr w:rsidR="00524040" w14:paraId="3A4B1847" w14:textId="77777777" w:rsidTr="0019705D">
        <w:tc>
          <w:tcPr>
            <w:tcW w:w="3020" w:type="dxa"/>
          </w:tcPr>
          <w:p w14:paraId="79932B53" w14:textId="77777777" w:rsidR="00524040" w:rsidRDefault="00524040" w:rsidP="00524040">
            <w:pPr>
              <w:rPr>
                <w:lang w:val="en-NL"/>
              </w:rPr>
            </w:pPr>
          </w:p>
        </w:tc>
        <w:tc>
          <w:tcPr>
            <w:tcW w:w="3021" w:type="dxa"/>
          </w:tcPr>
          <w:p w14:paraId="1DF21221" w14:textId="3E895D2B" w:rsidR="00524040" w:rsidRPr="00B055F0" w:rsidRDefault="00524040" w:rsidP="00524040">
            <w:pPr>
              <w:rPr>
                <w:lang w:val="en-NL"/>
              </w:rPr>
            </w:pPr>
            <w:r w:rsidRPr="00B055F0">
              <w:t>ADAM28</w:t>
            </w:r>
          </w:p>
        </w:tc>
        <w:tc>
          <w:tcPr>
            <w:tcW w:w="3021" w:type="dxa"/>
          </w:tcPr>
          <w:p w14:paraId="6AAE42F1" w14:textId="77777777" w:rsidR="00524040" w:rsidRDefault="00524040" w:rsidP="00524040">
            <w:pPr>
              <w:rPr>
                <w:lang w:val="en-NL"/>
              </w:rPr>
            </w:pPr>
          </w:p>
        </w:tc>
      </w:tr>
      <w:tr w:rsidR="00524040" w14:paraId="0D373DDA" w14:textId="77777777" w:rsidTr="0019705D">
        <w:tc>
          <w:tcPr>
            <w:tcW w:w="3020" w:type="dxa"/>
          </w:tcPr>
          <w:p w14:paraId="6DEF37E1" w14:textId="77777777" w:rsidR="00524040" w:rsidRDefault="00524040" w:rsidP="00524040">
            <w:pPr>
              <w:rPr>
                <w:lang w:val="en-NL"/>
              </w:rPr>
            </w:pPr>
          </w:p>
        </w:tc>
        <w:tc>
          <w:tcPr>
            <w:tcW w:w="3021" w:type="dxa"/>
          </w:tcPr>
          <w:p w14:paraId="0D3F95A6" w14:textId="36C80B78" w:rsidR="00524040" w:rsidRPr="00B055F0" w:rsidRDefault="00524040" w:rsidP="00524040">
            <w:pPr>
              <w:rPr>
                <w:lang w:val="en-NL"/>
              </w:rPr>
            </w:pPr>
            <w:r w:rsidRPr="00B055F0">
              <w:t>LAMC2</w:t>
            </w:r>
          </w:p>
        </w:tc>
        <w:tc>
          <w:tcPr>
            <w:tcW w:w="3021" w:type="dxa"/>
          </w:tcPr>
          <w:p w14:paraId="5B5CABCA" w14:textId="77777777" w:rsidR="00524040" w:rsidRDefault="00524040" w:rsidP="00524040">
            <w:pPr>
              <w:rPr>
                <w:lang w:val="en-NL"/>
              </w:rPr>
            </w:pPr>
          </w:p>
        </w:tc>
      </w:tr>
      <w:tr w:rsidR="00524040" w14:paraId="3EF2D563" w14:textId="77777777" w:rsidTr="0019705D">
        <w:tc>
          <w:tcPr>
            <w:tcW w:w="3020" w:type="dxa"/>
          </w:tcPr>
          <w:p w14:paraId="1B4C8307" w14:textId="77777777" w:rsidR="00524040" w:rsidRDefault="00524040" w:rsidP="00524040">
            <w:pPr>
              <w:rPr>
                <w:lang w:val="en-NL"/>
              </w:rPr>
            </w:pPr>
          </w:p>
        </w:tc>
        <w:tc>
          <w:tcPr>
            <w:tcW w:w="3021" w:type="dxa"/>
          </w:tcPr>
          <w:p w14:paraId="614B6B2C" w14:textId="336CD40F" w:rsidR="00524040" w:rsidRPr="00B055F0" w:rsidRDefault="00524040" w:rsidP="00524040">
            <w:pPr>
              <w:rPr>
                <w:lang w:val="en-NL"/>
              </w:rPr>
            </w:pPr>
            <w:r w:rsidRPr="00B055F0">
              <w:t>PREX2</w:t>
            </w:r>
          </w:p>
        </w:tc>
        <w:tc>
          <w:tcPr>
            <w:tcW w:w="3021" w:type="dxa"/>
          </w:tcPr>
          <w:p w14:paraId="255B69B4" w14:textId="77777777" w:rsidR="00524040" w:rsidRDefault="00524040" w:rsidP="00524040">
            <w:pPr>
              <w:rPr>
                <w:lang w:val="en-NL"/>
              </w:rPr>
            </w:pPr>
          </w:p>
        </w:tc>
      </w:tr>
      <w:tr w:rsidR="00524040" w14:paraId="69498148" w14:textId="77777777" w:rsidTr="0019705D">
        <w:tc>
          <w:tcPr>
            <w:tcW w:w="3020" w:type="dxa"/>
          </w:tcPr>
          <w:p w14:paraId="04F11D3F" w14:textId="77777777" w:rsidR="00524040" w:rsidRDefault="00524040" w:rsidP="00524040">
            <w:pPr>
              <w:rPr>
                <w:lang w:val="en-NL"/>
              </w:rPr>
            </w:pPr>
          </w:p>
        </w:tc>
        <w:tc>
          <w:tcPr>
            <w:tcW w:w="3021" w:type="dxa"/>
          </w:tcPr>
          <w:p w14:paraId="30FBAB0A" w14:textId="711018A4" w:rsidR="00524040" w:rsidRPr="00B055F0" w:rsidRDefault="00524040" w:rsidP="00524040">
            <w:pPr>
              <w:rPr>
                <w:lang w:val="en-NL"/>
              </w:rPr>
            </w:pPr>
            <w:r w:rsidRPr="00B055F0">
              <w:t>ROS1</w:t>
            </w:r>
          </w:p>
        </w:tc>
        <w:tc>
          <w:tcPr>
            <w:tcW w:w="3021" w:type="dxa"/>
          </w:tcPr>
          <w:p w14:paraId="41DD7E77" w14:textId="77777777" w:rsidR="00524040" w:rsidRDefault="00524040" w:rsidP="00524040">
            <w:pPr>
              <w:rPr>
                <w:lang w:val="en-NL"/>
              </w:rPr>
            </w:pPr>
          </w:p>
        </w:tc>
      </w:tr>
      <w:tr w:rsidR="00524040" w14:paraId="3710418A" w14:textId="77777777" w:rsidTr="0019705D">
        <w:tc>
          <w:tcPr>
            <w:tcW w:w="3020" w:type="dxa"/>
          </w:tcPr>
          <w:p w14:paraId="43F19022" w14:textId="77777777" w:rsidR="00524040" w:rsidRDefault="00524040" w:rsidP="00524040">
            <w:pPr>
              <w:rPr>
                <w:lang w:val="en-NL"/>
              </w:rPr>
            </w:pPr>
          </w:p>
        </w:tc>
        <w:tc>
          <w:tcPr>
            <w:tcW w:w="3021" w:type="dxa"/>
          </w:tcPr>
          <w:p w14:paraId="25332E30" w14:textId="118E3993" w:rsidR="00524040" w:rsidRPr="00B055F0" w:rsidRDefault="00524040" w:rsidP="00524040">
            <w:pPr>
              <w:rPr>
                <w:lang w:val="en-NL"/>
              </w:rPr>
            </w:pPr>
            <w:r w:rsidRPr="00B055F0">
              <w:t>SOX30</w:t>
            </w:r>
          </w:p>
        </w:tc>
        <w:tc>
          <w:tcPr>
            <w:tcW w:w="3021" w:type="dxa"/>
          </w:tcPr>
          <w:p w14:paraId="377FA601" w14:textId="77777777" w:rsidR="00524040" w:rsidRDefault="00524040" w:rsidP="00524040">
            <w:pPr>
              <w:rPr>
                <w:lang w:val="en-NL"/>
              </w:rPr>
            </w:pPr>
          </w:p>
        </w:tc>
      </w:tr>
      <w:tr w:rsidR="00524040" w14:paraId="046CE5CB" w14:textId="77777777" w:rsidTr="0019705D">
        <w:tc>
          <w:tcPr>
            <w:tcW w:w="3020" w:type="dxa"/>
          </w:tcPr>
          <w:p w14:paraId="05AF286C" w14:textId="77777777" w:rsidR="00524040" w:rsidRDefault="00524040" w:rsidP="00524040">
            <w:pPr>
              <w:rPr>
                <w:lang w:val="en-NL"/>
              </w:rPr>
            </w:pPr>
          </w:p>
        </w:tc>
        <w:tc>
          <w:tcPr>
            <w:tcW w:w="3021" w:type="dxa"/>
          </w:tcPr>
          <w:p w14:paraId="2BAE702E" w14:textId="184388C2" w:rsidR="00524040" w:rsidRPr="00B055F0" w:rsidRDefault="00524040" w:rsidP="00524040">
            <w:pPr>
              <w:rPr>
                <w:lang w:val="en-NL"/>
              </w:rPr>
            </w:pPr>
            <w:r w:rsidRPr="00B055F0">
              <w:rPr>
                <w:lang w:val="en-NL"/>
              </w:rPr>
              <w:t>CA12</w:t>
            </w:r>
          </w:p>
        </w:tc>
        <w:tc>
          <w:tcPr>
            <w:tcW w:w="3021" w:type="dxa"/>
          </w:tcPr>
          <w:p w14:paraId="5E127059" w14:textId="77777777" w:rsidR="00524040" w:rsidRDefault="00524040" w:rsidP="00524040">
            <w:pPr>
              <w:rPr>
                <w:lang w:val="en-NL"/>
              </w:rPr>
            </w:pPr>
          </w:p>
        </w:tc>
      </w:tr>
      <w:tr w:rsidR="00524040" w14:paraId="38081F4C" w14:textId="77777777" w:rsidTr="0019705D">
        <w:tc>
          <w:tcPr>
            <w:tcW w:w="3020" w:type="dxa"/>
          </w:tcPr>
          <w:p w14:paraId="60B85FF5" w14:textId="77777777" w:rsidR="00524040" w:rsidRDefault="00524040" w:rsidP="00524040">
            <w:pPr>
              <w:rPr>
                <w:lang w:val="en-NL"/>
              </w:rPr>
            </w:pPr>
          </w:p>
        </w:tc>
        <w:tc>
          <w:tcPr>
            <w:tcW w:w="3021" w:type="dxa"/>
          </w:tcPr>
          <w:p w14:paraId="1C461139" w14:textId="71E23179" w:rsidR="00524040" w:rsidRPr="00B055F0" w:rsidRDefault="00524040" w:rsidP="00524040">
            <w:pPr>
              <w:rPr>
                <w:lang w:val="en-NL"/>
              </w:rPr>
            </w:pPr>
            <w:r w:rsidRPr="00B055F0">
              <w:rPr>
                <w:lang w:val="en-NL"/>
              </w:rPr>
              <w:t>ENO1</w:t>
            </w:r>
          </w:p>
        </w:tc>
        <w:tc>
          <w:tcPr>
            <w:tcW w:w="3021" w:type="dxa"/>
          </w:tcPr>
          <w:p w14:paraId="470F7BAB" w14:textId="77777777" w:rsidR="00524040" w:rsidRDefault="00524040" w:rsidP="00524040">
            <w:pPr>
              <w:rPr>
                <w:lang w:val="en-NL"/>
              </w:rPr>
            </w:pPr>
          </w:p>
        </w:tc>
      </w:tr>
      <w:tr w:rsidR="00524040" w14:paraId="7A2C32EE" w14:textId="77777777" w:rsidTr="0019705D">
        <w:tc>
          <w:tcPr>
            <w:tcW w:w="3020" w:type="dxa"/>
          </w:tcPr>
          <w:p w14:paraId="2AA567B9" w14:textId="77777777" w:rsidR="00524040" w:rsidRDefault="00524040" w:rsidP="00524040">
            <w:pPr>
              <w:rPr>
                <w:lang w:val="en-NL"/>
              </w:rPr>
            </w:pPr>
          </w:p>
        </w:tc>
        <w:tc>
          <w:tcPr>
            <w:tcW w:w="3021" w:type="dxa"/>
          </w:tcPr>
          <w:p w14:paraId="2688F821" w14:textId="0D90D53D" w:rsidR="00524040" w:rsidRPr="00B055F0" w:rsidRDefault="00524040" w:rsidP="00524040">
            <w:pPr>
              <w:rPr>
                <w:lang w:val="en-NL"/>
              </w:rPr>
            </w:pPr>
            <w:r w:rsidRPr="00B055F0">
              <w:rPr>
                <w:lang w:val="en-NL"/>
              </w:rPr>
              <w:t>FAP</w:t>
            </w:r>
          </w:p>
        </w:tc>
        <w:tc>
          <w:tcPr>
            <w:tcW w:w="3021" w:type="dxa"/>
          </w:tcPr>
          <w:p w14:paraId="6FA3CE3F" w14:textId="77777777" w:rsidR="00524040" w:rsidRDefault="00524040" w:rsidP="00524040">
            <w:pPr>
              <w:rPr>
                <w:lang w:val="en-NL"/>
              </w:rPr>
            </w:pPr>
          </w:p>
        </w:tc>
      </w:tr>
      <w:tr w:rsidR="00524040" w14:paraId="43515583" w14:textId="77777777" w:rsidTr="0019705D">
        <w:tc>
          <w:tcPr>
            <w:tcW w:w="3020" w:type="dxa"/>
          </w:tcPr>
          <w:p w14:paraId="0CAAD1F8" w14:textId="77777777" w:rsidR="00524040" w:rsidRDefault="00524040" w:rsidP="00524040">
            <w:pPr>
              <w:rPr>
                <w:lang w:val="en-NL"/>
              </w:rPr>
            </w:pPr>
          </w:p>
        </w:tc>
        <w:tc>
          <w:tcPr>
            <w:tcW w:w="3021" w:type="dxa"/>
          </w:tcPr>
          <w:p w14:paraId="1045D42A" w14:textId="08513664" w:rsidR="00524040" w:rsidRPr="00B055F0" w:rsidRDefault="00524040" w:rsidP="00524040">
            <w:pPr>
              <w:rPr>
                <w:lang w:val="en-NL"/>
              </w:rPr>
            </w:pPr>
            <w:r w:rsidRPr="00B055F0">
              <w:rPr>
                <w:lang w:val="en-NL"/>
              </w:rPr>
              <w:t>ABCB1</w:t>
            </w:r>
          </w:p>
        </w:tc>
        <w:tc>
          <w:tcPr>
            <w:tcW w:w="3021" w:type="dxa"/>
          </w:tcPr>
          <w:p w14:paraId="61E90428" w14:textId="77777777" w:rsidR="00524040" w:rsidRDefault="00524040" w:rsidP="00524040">
            <w:pPr>
              <w:rPr>
                <w:lang w:val="en-NL"/>
              </w:rPr>
            </w:pPr>
          </w:p>
        </w:tc>
      </w:tr>
      <w:tr w:rsidR="00524040" w14:paraId="17748447" w14:textId="77777777" w:rsidTr="0019705D">
        <w:tc>
          <w:tcPr>
            <w:tcW w:w="3020" w:type="dxa"/>
          </w:tcPr>
          <w:p w14:paraId="224A5A68" w14:textId="77777777" w:rsidR="00524040" w:rsidRDefault="00524040" w:rsidP="00524040">
            <w:pPr>
              <w:rPr>
                <w:lang w:val="en-NL"/>
              </w:rPr>
            </w:pPr>
          </w:p>
        </w:tc>
        <w:tc>
          <w:tcPr>
            <w:tcW w:w="3021" w:type="dxa"/>
          </w:tcPr>
          <w:p w14:paraId="197B1D21" w14:textId="2EA05AC5" w:rsidR="00524040" w:rsidRPr="00B055F0" w:rsidRDefault="00524040" w:rsidP="00524040">
            <w:pPr>
              <w:rPr>
                <w:lang w:val="en-NL"/>
              </w:rPr>
            </w:pPr>
            <w:r w:rsidRPr="00B055F0">
              <w:rPr>
                <w:lang w:val="en-NL"/>
              </w:rPr>
              <w:t>BIRC5</w:t>
            </w:r>
          </w:p>
        </w:tc>
        <w:tc>
          <w:tcPr>
            <w:tcW w:w="3021" w:type="dxa"/>
          </w:tcPr>
          <w:p w14:paraId="23192A32" w14:textId="77777777" w:rsidR="00524040" w:rsidRDefault="00524040" w:rsidP="00524040">
            <w:pPr>
              <w:rPr>
                <w:lang w:val="en-NL"/>
              </w:rPr>
            </w:pPr>
          </w:p>
        </w:tc>
      </w:tr>
      <w:tr w:rsidR="00524040" w14:paraId="06EB5761" w14:textId="77777777" w:rsidTr="0019705D">
        <w:tc>
          <w:tcPr>
            <w:tcW w:w="3020" w:type="dxa"/>
          </w:tcPr>
          <w:p w14:paraId="6C034F8A" w14:textId="77777777" w:rsidR="00524040" w:rsidRDefault="00524040" w:rsidP="00524040">
            <w:pPr>
              <w:rPr>
                <w:lang w:val="en-NL"/>
              </w:rPr>
            </w:pPr>
          </w:p>
        </w:tc>
        <w:tc>
          <w:tcPr>
            <w:tcW w:w="3021" w:type="dxa"/>
          </w:tcPr>
          <w:p w14:paraId="560F405E" w14:textId="58C6F322" w:rsidR="00524040" w:rsidRPr="00B055F0" w:rsidRDefault="00524040" w:rsidP="00524040">
            <w:pPr>
              <w:rPr>
                <w:lang w:val="en-NL"/>
              </w:rPr>
            </w:pPr>
            <w:r w:rsidRPr="00B055F0">
              <w:rPr>
                <w:lang w:val="en-NL"/>
              </w:rPr>
              <w:t xml:space="preserve">FAT1 </w:t>
            </w:r>
          </w:p>
        </w:tc>
        <w:tc>
          <w:tcPr>
            <w:tcW w:w="3021" w:type="dxa"/>
          </w:tcPr>
          <w:p w14:paraId="22252AE5" w14:textId="77777777" w:rsidR="00524040" w:rsidRDefault="00524040" w:rsidP="00524040">
            <w:pPr>
              <w:rPr>
                <w:lang w:val="en-NL"/>
              </w:rPr>
            </w:pPr>
          </w:p>
        </w:tc>
      </w:tr>
      <w:tr w:rsidR="00524040" w14:paraId="68D36896" w14:textId="77777777" w:rsidTr="0019705D">
        <w:tc>
          <w:tcPr>
            <w:tcW w:w="3020" w:type="dxa"/>
          </w:tcPr>
          <w:p w14:paraId="0D83E2F5" w14:textId="77777777" w:rsidR="00524040" w:rsidRDefault="00524040" w:rsidP="00524040">
            <w:pPr>
              <w:rPr>
                <w:lang w:val="en-NL"/>
              </w:rPr>
            </w:pPr>
          </w:p>
        </w:tc>
        <w:tc>
          <w:tcPr>
            <w:tcW w:w="3021" w:type="dxa"/>
          </w:tcPr>
          <w:p w14:paraId="17A685C2" w14:textId="636A48B3" w:rsidR="00524040" w:rsidRPr="00B055F0" w:rsidRDefault="00524040" w:rsidP="00524040">
            <w:pPr>
              <w:rPr>
                <w:lang w:val="en-NL"/>
              </w:rPr>
            </w:pPr>
            <w:r w:rsidRPr="00B055F0">
              <w:rPr>
                <w:lang w:val="en-NL"/>
              </w:rPr>
              <w:t>NDC80</w:t>
            </w:r>
          </w:p>
        </w:tc>
        <w:tc>
          <w:tcPr>
            <w:tcW w:w="3021" w:type="dxa"/>
          </w:tcPr>
          <w:p w14:paraId="6A661228" w14:textId="77777777" w:rsidR="00524040" w:rsidRDefault="00524040" w:rsidP="00524040">
            <w:pPr>
              <w:rPr>
                <w:lang w:val="en-NL"/>
              </w:rPr>
            </w:pPr>
          </w:p>
        </w:tc>
      </w:tr>
      <w:tr w:rsidR="00524040" w14:paraId="4B01AAE2" w14:textId="77777777" w:rsidTr="0019705D">
        <w:tc>
          <w:tcPr>
            <w:tcW w:w="3020" w:type="dxa"/>
          </w:tcPr>
          <w:p w14:paraId="11603D74" w14:textId="77777777" w:rsidR="00524040" w:rsidRDefault="00524040" w:rsidP="00524040">
            <w:pPr>
              <w:rPr>
                <w:lang w:val="en-NL"/>
              </w:rPr>
            </w:pPr>
          </w:p>
        </w:tc>
        <w:tc>
          <w:tcPr>
            <w:tcW w:w="3021" w:type="dxa"/>
          </w:tcPr>
          <w:p w14:paraId="34224164" w14:textId="7F73E3B3" w:rsidR="00524040" w:rsidRPr="00B055F0" w:rsidRDefault="00524040" w:rsidP="00524040">
            <w:pPr>
              <w:rPr>
                <w:lang w:val="en-NL"/>
              </w:rPr>
            </w:pPr>
            <w:r w:rsidRPr="00B055F0">
              <w:rPr>
                <w:lang w:val="en-NL"/>
              </w:rPr>
              <w:t>PTHLH</w:t>
            </w:r>
          </w:p>
        </w:tc>
        <w:tc>
          <w:tcPr>
            <w:tcW w:w="3021" w:type="dxa"/>
          </w:tcPr>
          <w:p w14:paraId="2133604A" w14:textId="77777777" w:rsidR="00524040" w:rsidRDefault="00524040" w:rsidP="00524040">
            <w:pPr>
              <w:rPr>
                <w:lang w:val="en-NL"/>
              </w:rPr>
            </w:pPr>
          </w:p>
        </w:tc>
      </w:tr>
      <w:tr w:rsidR="00524040" w14:paraId="50214B64" w14:textId="77777777" w:rsidTr="0019705D">
        <w:tc>
          <w:tcPr>
            <w:tcW w:w="3020" w:type="dxa"/>
          </w:tcPr>
          <w:p w14:paraId="1A057C31" w14:textId="77777777" w:rsidR="00524040" w:rsidRDefault="00524040" w:rsidP="00524040">
            <w:pPr>
              <w:rPr>
                <w:lang w:val="en-NL"/>
              </w:rPr>
            </w:pPr>
          </w:p>
        </w:tc>
        <w:tc>
          <w:tcPr>
            <w:tcW w:w="3021" w:type="dxa"/>
          </w:tcPr>
          <w:p w14:paraId="5F7A2057" w14:textId="1BF340B7" w:rsidR="00524040" w:rsidRPr="00B055F0" w:rsidRDefault="00524040" w:rsidP="00524040">
            <w:pPr>
              <w:rPr>
                <w:lang w:val="en-NL"/>
              </w:rPr>
            </w:pPr>
            <w:r w:rsidRPr="00B055F0">
              <w:rPr>
                <w:lang w:val="en-NL"/>
              </w:rPr>
              <w:t>CHGA</w:t>
            </w:r>
          </w:p>
        </w:tc>
        <w:tc>
          <w:tcPr>
            <w:tcW w:w="3021" w:type="dxa"/>
          </w:tcPr>
          <w:p w14:paraId="6B37A0D0" w14:textId="77777777" w:rsidR="00524040" w:rsidRDefault="00524040" w:rsidP="00524040">
            <w:pPr>
              <w:rPr>
                <w:lang w:val="en-NL"/>
              </w:rPr>
            </w:pPr>
          </w:p>
        </w:tc>
      </w:tr>
      <w:tr w:rsidR="00524040" w14:paraId="10F37147" w14:textId="77777777" w:rsidTr="0019705D">
        <w:tc>
          <w:tcPr>
            <w:tcW w:w="3020" w:type="dxa"/>
          </w:tcPr>
          <w:p w14:paraId="285610AC" w14:textId="77777777" w:rsidR="00524040" w:rsidRDefault="00524040" w:rsidP="00524040">
            <w:pPr>
              <w:rPr>
                <w:lang w:val="en-NL"/>
              </w:rPr>
            </w:pPr>
          </w:p>
        </w:tc>
        <w:tc>
          <w:tcPr>
            <w:tcW w:w="3021" w:type="dxa"/>
          </w:tcPr>
          <w:p w14:paraId="08CA6C0E" w14:textId="5E067B87" w:rsidR="00524040" w:rsidRPr="00B055F0" w:rsidRDefault="00524040" w:rsidP="00524040">
            <w:pPr>
              <w:rPr>
                <w:lang w:val="en-NL"/>
              </w:rPr>
            </w:pPr>
            <w:r w:rsidRPr="00B055F0">
              <w:rPr>
                <w:lang w:val="en-NL"/>
              </w:rPr>
              <w:t>MMP11</w:t>
            </w:r>
          </w:p>
        </w:tc>
        <w:tc>
          <w:tcPr>
            <w:tcW w:w="3021" w:type="dxa"/>
          </w:tcPr>
          <w:p w14:paraId="58A01932" w14:textId="77777777" w:rsidR="00524040" w:rsidRDefault="00524040" w:rsidP="00524040">
            <w:pPr>
              <w:rPr>
                <w:lang w:val="en-NL"/>
              </w:rPr>
            </w:pPr>
          </w:p>
        </w:tc>
      </w:tr>
      <w:tr w:rsidR="00524040" w14:paraId="1A5BA78D" w14:textId="77777777" w:rsidTr="0019705D">
        <w:tc>
          <w:tcPr>
            <w:tcW w:w="3020" w:type="dxa"/>
          </w:tcPr>
          <w:p w14:paraId="664D69A9" w14:textId="77777777" w:rsidR="00524040" w:rsidRDefault="00524040" w:rsidP="00524040">
            <w:pPr>
              <w:rPr>
                <w:lang w:val="en-NL"/>
              </w:rPr>
            </w:pPr>
          </w:p>
        </w:tc>
        <w:tc>
          <w:tcPr>
            <w:tcW w:w="3021" w:type="dxa"/>
          </w:tcPr>
          <w:p w14:paraId="42DB736D" w14:textId="64C9846D" w:rsidR="00524040" w:rsidRPr="00B055F0" w:rsidRDefault="00524040" w:rsidP="00524040">
            <w:pPr>
              <w:rPr>
                <w:lang w:val="en-NL"/>
              </w:rPr>
            </w:pPr>
            <w:r w:rsidRPr="00B055F0">
              <w:rPr>
                <w:lang w:val="en-NL"/>
              </w:rPr>
              <w:t>MMP9</w:t>
            </w:r>
          </w:p>
        </w:tc>
        <w:tc>
          <w:tcPr>
            <w:tcW w:w="3021" w:type="dxa"/>
          </w:tcPr>
          <w:p w14:paraId="77E8002D" w14:textId="77777777" w:rsidR="00524040" w:rsidRDefault="00524040" w:rsidP="00524040">
            <w:pPr>
              <w:rPr>
                <w:lang w:val="en-NL"/>
              </w:rPr>
            </w:pPr>
          </w:p>
        </w:tc>
      </w:tr>
      <w:tr w:rsidR="00524040" w14:paraId="6C23549A" w14:textId="77777777" w:rsidTr="0019705D">
        <w:tc>
          <w:tcPr>
            <w:tcW w:w="3020" w:type="dxa"/>
          </w:tcPr>
          <w:p w14:paraId="49378099" w14:textId="77777777" w:rsidR="00524040" w:rsidRDefault="00524040" w:rsidP="00524040">
            <w:pPr>
              <w:rPr>
                <w:lang w:val="en-NL"/>
              </w:rPr>
            </w:pPr>
          </w:p>
        </w:tc>
        <w:tc>
          <w:tcPr>
            <w:tcW w:w="3021" w:type="dxa"/>
          </w:tcPr>
          <w:p w14:paraId="714D4625" w14:textId="749D527E" w:rsidR="00524040" w:rsidRPr="00B055F0" w:rsidRDefault="00524040" w:rsidP="00524040">
            <w:pPr>
              <w:rPr>
                <w:lang w:val="en-NL"/>
              </w:rPr>
            </w:pPr>
            <w:r w:rsidRPr="00B055F0">
              <w:rPr>
                <w:lang w:val="en-NL"/>
              </w:rPr>
              <w:t>PHGDH</w:t>
            </w:r>
          </w:p>
        </w:tc>
        <w:tc>
          <w:tcPr>
            <w:tcW w:w="3021" w:type="dxa"/>
          </w:tcPr>
          <w:p w14:paraId="3C88EE1B" w14:textId="77777777" w:rsidR="00524040" w:rsidRDefault="00524040" w:rsidP="00524040">
            <w:pPr>
              <w:rPr>
                <w:lang w:val="en-NL"/>
              </w:rPr>
            </w:pPr>
          </w:p>
        </w:tc>
      </w:tr>
      <w:tr w:rsidR="00524040" w14:paraId="0BC2D6B0" w14:textId="77777777" w:rsidTr="0019705D">
        <w:tc>
          <w:tcPr>
            <w:tcW w:w="3020" w:type="dxa"/>
          </w:tcPr>
          <w:p w14:paraId="22718D23" w14:textId="77777777" w:rsidR="00524040" w:rsidRDefault="00524040" w:rsidP="00524040">
            <w:pPr>
              <w:rPr>
                <w:lang w:val="en-NL"/>
              </w:rPr>
            </w:pPr>
          </w:p>
        </w:tc>
        <w:tc>
          <w:tcPr>
            <w:tcW w:w="3021" w:type="dxa"/>
          </w:tcPr>
          <w:p w14:paraId="79402E7C" w14:textId="5A04C798" w:rsidR="00524040" w:rsidRDefault="00524040" w:rsidP="00524040">
            <w:pPr>
              <w:rPr>
                <w:lang w:val="en-NL"/>
              </w:rPr>
            </w:pPr>
            <w:r>
              <w:rPr>
                <w:lang w:val="en-NL"/>
              </w:rPr>
              <w:t>TIMP3</w:t>
            </w:r>
          </w:p>
        </w:tc>
        <w:tc>
          <w:tcPr>
            <w:tcW w:w="3021" w:type="dxa"/>
          </w:tcPr>
          <w:p w14:paraId="2E4442C9" w14:textId="77777777" w:rsidR="00524040" w:rsidRDefault="00524040" w:rsidP="00524040">
            <w:pPr>
              <w:rPr>
                <w:lang w:val="en-NL"/>
              </w:rPr>
            </w:pPr>
          </w:p>
        </w:tc>
      </w:tr>
    </w:tbl>
    <w:p w14:paraId="5CBCB5C9" w14:textId="652E37B6" w:rsidR="001E2717" w:rsidRPr="00265E96" w:rsidRDefault="00D00242" w:rsidP="000276E5">
      <w:pPr>
        <w:rPr>
          <w:u w:val="single"/>
          <w:lang w:val="en-NL"/>
        </w:rPr>
      </w:pPr>
      <w:r w:rsidRPr="00265E96">
        <w:rPr>
          <w:u w:val="single"/>
          <w:lang w:val="en-NL"/>
        </w:rPr>
        <w:lastRenderedPageBreak/>
        <w:t>Now we randomize</w:t>
      </w:r>
      <w:r w:rsidR="001E2717" w:rsidRPr="00265E96">
        <w:rPr>
          <w:u w:val="single"/>
          <w:lang w:val="en-NL"/>
        </w:rPr>
        <w:t xml:space="preserve">: </w:t>
      </w:r>
    </w:p>
    <w:p w14:paraId="50F6036A" w14:textId="77777777" w:rsidR="001E2717" w:rsidRPr="001E2717" w:rsidRDefault="001E2717" w:rsidP="001E2717">
      <w:pPr>
        <w:rPr>
          <w:lang w:val="en-NL"/>
        </w:rPr>
      </w:pPr>
      <w:r w:rsidRPr="001E2717">
        <w:rPr>
          <w:lang w:val="en-NL"/>
        </w:rPr>
        <w:t># Read the file</w:t>
      </w:r>
    </w:p>
    <w:p w14:paraId="08EDDF44" w14:textId="77777777" w:rsidR="001E2717" w:rsidRPr="001E2717" w:rsidRDefault="001E2717" w:rsidP="001E2717">
      <w:pPr>
        <w:rPr>
          <w:lang w:val="en-NL"/>
        </w:rPr>
      </w:pPr>
      <w:r w:rsidRPr="001E2717">
        <w:rPr>
          <w:lang w:val="en-NL"/>
        </w:rPr>
        <w:t>df &lt;- read.delim("Significant_DEGs.tsv", header=TRUE, row.names=1, sep="\t", check.names=FALSE)</w:t>
      </w:r>
    </w:p>
    <w:p w14:paraId="289ADA71" w14:textId="77777777" w:rsidR="001E2717" w:rsidRPr="001E2717" w:rsidRDefault="001E2717" w:rsidP="001E2717">
      <w:pPr>
        <w:rPr>
          <w:lang w:val="en-NL"/>
        </w:rPr>
      </w:pPr>
    </w:p>
    <w:p w14:paraId="57BAF75E" w14:textId="77777777" w:rsidR="001E2717" w:rsidRPr="001E2717" w:rsidRDefault="001E2717" w:rsidP="001E2717">
      <w:pPr>
        <w:rPr>
          <w:lang w:val="en-NL"/>
        </w:rPr>
      </w:pPr>
      <w:r w:rsidRPr="001E2717">
        <w:rPr>
          <w:lang w:val="en-NL"/>
        </w:rPr>
        <w:t># Shuffle the rows of the dataframe</w:t>
      </w:r>
    </w:p>
    <w:p w14:paraId="3AB0B494" w14:textId="77777777" w:rsidR="001E2717" w:rsidRPr="001E2717" w:rsidRDefault="001E2717" w:rsidP="001E2717">
      <w:pPr>
        <w:rPr>
          <w:lang w:val="en-NL"/>
        </w:rPr>
      </w:pPr>
      <w:r w:rsidRPr="001E2717">
        <w:rPr>
          <w:lang w:val="en-NL"/>
        </w:rPr>
        <w:t>df &lt;- df[sample(nrow(df)), ]</w:t>
      </w:r>
    </w:p>
    <w:p w14:paraId="280C6D08" w14:textId="77777777" w:rsidR="001E2717" w:rsidRPr="001E2717" w:rsidRDefault="001E2717" w:rsidP="001E2717">
      <w:pPr>
        <w:rPr>
          <w:lang w:val="en-NL"/>
        </w:rPr>
      </w:pPr>
    </w:p>
    <w:p w14:paraId="7FBF8885" w14:textId="77777777" w:rsidR="001E2717" w:rsidRPr="001E2717" w:rsidRDefault="001E2717" w:rsidP="001E2717">
      <w:pPr>
        <w:rPr>
          <w:lang w:val="en-NL"/>
        </w:rPr>
      </w:pPr>
      <w:r w:rsidRPr="001E2717">
        <w:rPr>
          <w:lang w:val="en-NL"/>
        </w:rPr>
        <w:t># Shuffle only the GeneExpression column (if needed)</w:t>
      </w:r>
    </w:p>
    <w:p w14:paraId="71E5547E" w14:textId="77777777" w:rsidR="001E2717" w:rsidRPr="001E2717" w:rsidRDefault="001E2717" w:rsidP="001E2717">
      <w:pPr>
        <w:rPr>
          <w:lang w:val="en-NL"/>
        </w:rPr>
      </w:pPr>
      <w:r w:rsidRPr="001E2717">
        <w:rPr>
          <w:lang w:val="en-NL"/>
        </w:rPr>
        <w:t>if ("GeneExpression" %in% colnames(df)) {</w:t>
      </w:r>
    </w:p>
    <w:p w14:paraId="05E7617C" w14:textId="77777777" w:rsidR="001E2717" w:rsidRPr="001E2717" w:rsidRDefault="001E2717" w:rsidP="001E2717">
      <w:pPr>
        <w:rPr>
          <w:lang w:val="en-NL"/>
        </w:rPr>
      </w:pPr>
      <w:r w:rsidRPr="001E2717">
        <w:rPr>
          <w:lang w:val="en-NL"/>
        </w:rPr>
        <w:t xml:space="preserve">    df$GeneExpression &lt;- sample(df$GeneExpression)</w:t>
      </w:r>
    </w:p>
    <w:p w14:paraId="18938154" w14:textId="77777777" w:rsidR="001E2717" w:rsidRPr="001E2717" w:rsidRDefault="001E2717" w:rsidP="001E2717">
      <w:pPr>
        <w:rPr>
          <w:lang w:val="en-NL"/>
        </w:rPr>
      </w:pPr>
      <w:r w:rsidRPr="001E2717">
        <w:rPr>
          <w:lang w:val="en-NL"/>
        </w:rPr>
        <w:t>}</w:t>
      </w:r>
    </w:p>
    <w:p w14:paraId="6DD53E97" w14:textId="77777777" w:rsidR="001E2717" w:rsidRPr="001E2717" w:rsidRDefault="001E2717" w:rsidP="001E2717">
      <w:pPr>
        <w:rPr>
          <w:lang w:val="en-NL"/>
        </w:rPr>
      </w:pPr>
    </w:p>
    <w:p w14:paraId="28CF2736" w14:textId="77777777" w:rsidR="001E2717" w:rsidRPr="001E2717" w:rsidRDefault="001E2717" w:rsidP="001E2717">
      <w:pPr>
        <w:rPr>
          <w:lang w:val="en-NL"/>
        </w:rPr>
      </w:pPr>
      <w:r w:rsidRPr="001E2717">
        <w:rPr>
          <w:lang w:val="en-NL"/>
        </w:rPr>
        <w:t># Save the modified dataframe</w:t>
      </w:r>
    </w:p>
    <w:p w14:paraId="2E1FFBF0" w14:textId="77777777" w:rsidR="001E2717" w:rsidRPr="001E2717" w:rsidRDefault="001E2717" w:rsidP="001E2717">
      <w:pPr>
        <w:rPr>
          <w:lang w:val="en-NL"/>
        </w:rPr>
      </w:pPr>
      <w:r w:rsidRPr="001E2717">
        <w:rPr>
          <w:lang w:val="en-NL"/>
        </w:rPr>
        <w:t>write.table(df, "Randomized_Significant_DEGs.tsv", sep = "\t", row.names = TRUE, quote = FALSE)</w:t>
      </w:r>
    </w:p>
    <w:p w14:paraId="1C10FE4E" w14:textId="77777777" w:rsidR="001E2717" w:rsidRPr="001E2717" w:rsidRDefault="001E2717" w:rsidP="001E2717">
      <w:pPr>
        <w:rPr>
          <w:lang w:val="en-NL"/>
        </w:rPr>
      </w:pPr>
    </w:p>
    <w:p w14:paraId="52F8C130" w14:textId="77777777" w:rsidR="001E2717" w:rsidRPr="001E2717" w:rsidRDefault="001E2717" w:rsidP="001E2717">
      <w:pPr>
        <w:rPr>
          <w:lang w:val="en-NL"/>
        </w:rPr>
      </w:pPr>
      <w:r w:rsidRPr="001E2717">
        <w:rPr>
          <w:lang w:val="en-NL"/>
        </w:rPr>
        <w:t># Print the first few rows to check</w:t>
      </w:r>
    </w:p>
    <w:p w14:paraId="091FF9B4" w14:textId="2C1839E3" w:rsidR="001E2717" w:rsidRDefault="001E2717" w:rsidP="001E2717">
      <w:pPr>
        <w:rPr>
          <w:lang w:val="en-NL"/>
        </w:rPr>
      </w:pPr>
      <w:r w:rsidRPr="001E2717">
        <w:rPr>
          <w:lang w:val="en-NL"/>
        </w:rPr>
        <w:t>head(df)</w:t>
      </w:r>
    </w:p>
    <w:p w14:paraId="29267A5E" w14:textId="77777777" w:rsidR="005C5B2D" w:rsidRDefault="005C5B2D" w:rsidP="001E2717">
      <w:pPr>
        <w:rPr>
          <w:lang w:val="en-NL"/>
        </w:rPr>
      </w:pPr>
    </w:p>
    <w:p w14:paraId="2F47A965" w14:textId="77777777" w:rsidR="005C5B2D" w:rsidRDefault="005C5B2D" w:rsidP="001E2717">
      <w:pPr>
        <w:rPr>
          <w:lang w:val="en-NL"/>
        </w:rPr>
      </w:pPr>
    </w:p>
    <w:p w14:paraId="3977732F" w14:textId="77777777" w:rsidR="005C5B2D" w:rsidRDefault="005C5B2D" w:rsidP="001E2717">
      <w:pPr>
        <w:rPr>
          <w:lang w:val="en-NL"/>
        </w:rPr>
      </w:pPr>
    </w:p>
    <w:p w14:paraId="7E799E21" w14:textId="77777777" w:rsidR="005C5B2D" w:rsidRDefault="005C5B2D" w:rsidP="001E2717">
      <w:pPr>
        <w:rPr>
          <w:lang w:val="en-NL"/>
        </w:rPr>
      </w:pPr>
    </w:p>
    <w:p w14:paraId="117A7AA4" w14:textId="77777777" w:rsidR="005C5B2D" w:rsidRDefault="005C5B2D" w:rsidP="001E2717">
      <w:pPr>
        <w:rPr>
          <w:lang w:val="en-NL"/>
        </w:rPr>
      </w:pPr>
    </w:p>
    <w:p w14:paraId="2B6DDF1D" w14:textId="77777777" w:rsidR="005C5B2D" w:rsidRDefault="005C5B2D" w:rsidP="001E2717">
      <w:pPr>
        <w:rPr>
          <w:lang w:val="en-NL"/>
        </w:rPr>
      </w:pPr>
    </w:p>
    <w:p w14:paraId="1285B9E4" w14:textId="77777777" w:rsidR="005C5B2D" w:rsidRDefault="005C5B2D" w:rsidP="001E2717">
      <w:pPr>
        <w:rPr>
          <w:lang w:val="en-NL"/>
        </w:rPr>
      </w:pPr>
    </w:p>
    <w:p w14:paraId="3CA63D80" w14:textId="77777777" w:rsidR="005C5B2D" w:rsidRDefault="005C5B2D" w:rsidP="001E2717">
      <w:pPr>
        <w:rPr>
          <w:lang w:val="en-NL"/>
        </w:rPr>
      </w:pPr>
    </w:p>
    <w:p w14:paraId="10316E2C" w14:textId="77777777" w:rsidR="005C5B2D" w:rsidRDefault="005C5B2D" w:rsidP="001E2717">
      <w:pPr>
        <w:rPr>
          <w:lang w:val="en-NL"/>
        </w:rPr>
      </w:pPr>
    </w:p>
    <w:p w14:paraId="17F15EE4" w14:textId="77777777" w:rsidR="005C5B2D" w:rsidRDefault="005C5B2D" w:rsidP="001E2717">
      <w:pPr>
        <w:rPr>
          <w:lang w:val="en-NL"/>
        </w:rPr>
      </w:pPr>
    </w:p>
    <w:p w14:paraId="1406F2F7" w14:textId="77777777" w:rsidR="005C5B2D" w:rsidRDefault="005C5B2D" w:rsidP="001E2717">
      <w:pPr>
        <w:rPr>
          <w:lang w:val="en-NL"/>
        </w:rPr>
      </w:pPr>
    </w:p>
    <w:p w14:paraId="44B72813" w14:textId="77777777" w:rsidR="005C5B2D" w:rsidRDefault="005C5B2D" w:rsidP="001E2717">
      <w:pPr>
        <w:rPr>
          <w:lang w:val="en-NL"/>
        </w:rPr>
      </w:pPr>
    </w:p>
    <w:p w14:paraId="21C0339A" w14:textId="21D5985A" w:rsidR="005C5B2D" w:rsidRDefault="005C5B2D" w:rsidP="001E2717">
      <w:pPr>
        <w:rPr>
          <w:lang w:val="en-NL"/>
        </w:rPr>
      </w:pPr>
    </w:p>
    <w:p w14:paraId="0218E0D9" w14:textId="14AA7F07" w:rsidR="005C5B2D" w:rsidRDefault="005C5B2D" w:rsidP="001E2717">
      <w:pPr>
        <w:rPr>
          <w:lang w:val="en-NL"/>
        </w:rPr>
      </w:pPr>
      <w:r>
        <w:rPr>
          <w:lang w:val="en-NL"/>
        </w:rPr>
        <w:lastRenderedPageBreak/>
        <w:t>A</w:t>
      </w:r>
      <w:r w:rsidR="005066DB">
        <w:rPr>
          <w:lang w:val="en-NL"/>
        </w:rPr>
        <w:t>nal</w:t>
      </w:r>
      <w:r w:rsidR="00BC2912">
        <w:rPr>
          <w:lang w:val="en-NL"/>
        </w:rPr>
        <w:t xml:space="preserve">yses randomized </w:t>
      </w:r>
    </w:p>
    <w:p w14:paraId="5D89643D" w14:textId="6AE9886E" w:rsidR="005C5B2D" w:rsidRPr="00DB3174" w:rsidRDefault="00BC2912" w:rsidP="00B3540D">
      <w:pPr>
        <w:rPr>
          <w:u w:val="single"/>
          <w:lang w:val="en-NL"/>
        </w:rPr>
      </w:pPr>
      <w:r w:rsidRPr="00BC2912">
        <w:rPr>
          <w:u w:val="single"/>
          <w:lang w:val="en-NL"/>
        </w:rPr>
        <w:t>1-</w:t>
      </w:r>
      <w:r w:rsidR="00B4420F">
        <w:rPr>
          <w:u w:val="single"/>
          <w:lang w:val="en-NL"/>
        </w:rPr>
        <w:t>99</w:t>
      </w:r>
    </w:p>
    <w:p w14:paraId="0981D715" w14:textId="77777777" w:rsidR="007E7B98" w:rsidRPr="007E7B98" w:rsidRDefault="007E7B98" w:rsidP="007E7B98">
      <w:pPr>
        <w:rPr>
          <w:lang w:val="en-NL"/>
        </w:rPr>
      </w:pPr>
      <w:r w:rsidRPr="00DB3174">
        <w:rPr>
          <w:b/>
          <w:bCs/>
          <w:lang w:val="en-NL"/>
        </w:rPr>
        <w:t>CA12</w:t>
      </w:r>
      <w:r w:rsidRPr="007E7B98">
        <w:rPr>
          <w:lang w:val="en-NL"/>
        </w:rPr>
        <w:tab/>
        <w:t>[ "lung non-small cell carcinoma", "lung cancer", "lung metastasis" ]</w:t>
      </w:r>
    </w:p>
    <w:p w14:paraId="5524E677" w14:textId="77777777" w:rsidR="007E7B98" w:rsidRPr="007E7B98" w:rsidRDefault="007E7B98" w:rsidP="007E7B98">
      <w:pPr>
        <w:rPr>
          <w:lang w:val="en-NL"/>
        </w:rPr>
      </w:pPr>
      <w:r w:rsidRPr="00DB3174">
        <w:rPr>
          <w:b/>
          <w:bCs/>
          <w:lang w:val="en-NL"/>
        </w:rPr>
        <w:t>FAT1</w:t>
      </w:r>
      <w:r w:rsidRPr="007E7B98">
        <w:rPr>
          <w:lang w:val="en-NL"/>
        </w:rPr>
        <w:tab/>
        <w:t>[ "lung non-small cell carcinoma", "lung small cell carcinoma" ]</w:t>
      </w:r>
    </w:p>
    <w:p w14:paraId="03AA5906" w14:textId="77777777" w:rsidR="007E7B98" w:rsidRPr="007E7B98" w:rsidRDefault="007E7B98" w:rsidP="007E7B98">
      <w:pPr>
        <w:rPr>
          <w:lang w:val="en-NL"/>
        </w:rPr>
      </w:pPr>
      <w:r w:rsidRPr="00DB3174">
        <w:rPr>
          <w:b/>
          <w:bCs/>
          <w:lang w:val="en-NL"/>
        </w:rPr>
        <w:t>HS3ST2</w:t>
      </w:r>
      <w:r w:rsidRPr="007E7B98">
        <w:rPr>
          <w:lang w:val="en-NL"/>
        </w:rPr>
        <w:tab/>
        <w:t>[ "lung cancer", "lung non-small cell carcinoma" ]</w:t>
      </w:r>
    </w:p>
    <w:p w14:paraId="3925DCF9" w14:textId="77777777" w:rsidR="007E7B98" w:rsidRPr="007E7B98" w:rsidRDefault="007E7B98" w:rsidP="007E7B98">
      <w:pPr>
        <w:rPr>
          <w:lang w:val="en-NL"/>
        </w:rPr>
      </w:pPr>
      <w:r w:rsidRPr="007E7B98">
        <w:rPr>
          <w:lang w:val="en-NL"/>
        </w:rPr>
        <w:t>RNASEH2A</w:t>
      </w:r>
      <w:r w:rsidRPr="007E7B98">
        <w:rPr>
          <w:lang w:val="en-NL"/>
        </w:rPr>
        <w:tab/>
        <w:t>[ "lung adenocarcinoma" ]</w:t>
      </w:r>
    </w:p>
    <w:p w14:paraId="5CF80EA4" w14:textId="7C9B1338" w:rsidR="004A1E4F" w:rsidRDefault="007E7B98" w:rsidP="007E7B98">
      <w:pPr>
        <w:rPr>
          <w:lang w:val="en-NL"/>
        </w:rPr>
      </w:pPr>
      <w:r w:rsidRPr="007E7B98">
        <w:rPr>
          <w:lang w:val="en-NL"/>
        </w:rPr>
        <w:t>SERPINA1</w:t>
      </w:r>
      <w:r w:rsidRPr="007E7B98">
        <w:rPr>
          <w:lang w:val="en-NL"/>
        </w:rPr>
        <w:tab/>
        <w:t>[ "DICER1 syndrome", "pleuropulmonary blastoma" ]</w:t>
      </w:r>
    </w:p>
    <w:p w14:paraId="3103F435" w14:textId="77B947D6" w:rsidR="00C31E37" w:rsidRPr="004B38DA" w:rsidRDefault="004B38DA" w:rsidP="007E7B98">
      <w:pPr>
        <w:rPr>
          <w:u w:val="single"/>
          <w:lang w:val="en-NL"/>
        </w:rPr>
      </w:pPr>
      <w:r w:rsidRPr="004B38DA">
        <w:rPr>
          <w:u w:val="single"/>
          <w:lang w:val="en-NL"/>
        </w:rPr>
        <w:t>10</w:t>
      </w:r>
      <w:r w:rsidR="00B4420F">
        <w:rPr>
          <w:u w:val="single"/>
          <w:lang w:val="en-NL"/>
        </w:rPr>
        <w:t>0</w:t>
      </w:r>
      <w:r w:rsidRPr="004B38DA">
        <w:rPr>
          <w:u w:val="single"/>
          <w:lang w:val="en-NL"/>
        </w:rPr>
        <w:t>-</w:t>
      </w:r>
      <w:r w:rsidR="00B4420F">
        <w:rPr>
          <w:u w:val="single"/>
          <w:lang w:val="en-NL"/>
        </w:rPr>
        <w:t>199</w:t>
      </w:r>
    </w:p>
    <w:p w14:paraId="384C01B4" w14:textId="69A7EB15" w:rsidR="004B38DA" w:rsidRDefault="004B38DA" w:rsidP="007E7B98">
      <w:pPr>
        <w:rPr>
          <w:lang w:val="en-NL"/>
        </w:rPr>
      </w:pPr>
      <w:r w:rsidRPr="00DB3174">
        <w:rPr>
          <w:b/>
          <w:bCs/>
          <w:lang w:val="en-NL"/>
        </w:rPr>
        <w:t>DAPK1</w:t>
      </w:r>
      <w:r w:rsidRPr="004B38DA">
        <w:rPr>
          <w:lang w:val="en-NL"/>
        </w:rPr>
        <w:tab/>
        <w:t>[ "Lung Neoplasms", "lung non-small cell carcinoma" ]</w:t>
      </w:r>
    </w:p>
    <w:p w14:paraId="1599AF2A" w14:textId="51D16622" w:rsidR="004B38DA" w:rsidRDefault="00F8662E" w:rsidP="007E7B98">
      <w:pPr>
        <w:rPr>
          <w:lang w:val="en-NL"/>
        </w:rPr>
      </w:pPr>
      <w:r w:rsidRPr="00F8662E">
        <w:rPr>
          <w:lang w:val="en-NL"/>
        </w:rPr>
        <w:t>ITGAV</w:t>
      </w:r>
      <w:r w:rsidRPr="00F8662E">
        <w:rPr>
          <w:lang w:val="en-NL"/>
        </w:rPr>
        <w:tab/>
        <w:t>[ "lung metastasis" ]</w:t>
      </w:r>
    </w:p>
    <w:p w14:paraId="0A280A62" w14:textId="1674616D" w:rsidR="00F8662E" w:rsidRDefault="00F8662E" w:rsidP="007E7B98">
      <w:pPr>
        <w:rPr>
          <w:lang w:val="en-NL"/>
        </w:rPr>
      </w:pPr>
      <w:r w:rsidRPr="00F8662E">
        <w:rPr>
          <w:lang w:val="en-NL"/>
        </w:rPr>
        <w:t>MUC4</w:t>
      </w:r>
      <w:r w:rsidRPr="00F8662E">
        <w:rPr>
          <w:lang w:val="en-NL"/>
        </w:rPr>
        <w:tab/>
        <w:t>[ "lung adenocarcinoma", "lung carcinoma" ]</w:t>
      </w:r>
    </w:p>
    <w:p w14:paraId="574CC279" w14:textId="516956B4" w:rsidR="00C8198A" w:rsidRDefault="00C8198A" w:rsidP="007E7B98">
      <w:pPr>
        <w:rPr>
          <w:lang w:val="en-NL"/>
        </w:rPr>
      </w:pPr>
      <w:r w:rsidRPr="00C8198A">
        <w:rPr>
          <w:lang w:val="en-NL"/>
        </w:rPr>
        <w:t>SFTPC</w:t>
      </w:r>
      <w:r w:rsidRPr="00C8198A">
        <w:rPr>
          <w:lang w:val="en-NL"/>
        </w:rPr>
        <w:tab/>
        <w:t>[ "chronic obstructive pulmonary disease", "newborn respiratory distress syndrome", "interstitial lung disease", "pneumocystosis", "adult respiratory distress syndrome", "bacterial pneumonia", "asthma", "pneumonia", "cystic fibrosis", "pulmonary emphysema", "pulmonary fibrosis", "Hyaline Membrane Disease", "Pulmonary Surfactant Metabolism Dysfunction 2", "idiopathic pulmonary fibrosis", "desquamative interstitial pneumonia", "lung adenocarcinoma", "Pulmonary Surfactant Metabolism Dysfunction 1", "Surfactant Dysfunction", "pulmonary alveolar proteinosis", "interstitial lung disease 2" ]</w:t>
      </w:r>
    </w:p>
    <w:p w14:paraId="6A0DE118" w14:textId="77777777" w:rsidR="007277E4" w:rsidRPr="007277E4" w:rsidRDefault="007277E4" w:rsidP="007277E4">
      <w:pPr>
        <w:rPr>
          <w:lang w:val="en-NL"/>
        </w:rPr>
      </w:pPr>
      <w:r w:rsidRPr="007277E4">
        <w:rPr>
          <w:lang w:val="en-NL"/>
        </w:rPr>
        <w:t>CLDN8</w:t>
      </w:r>
      <w:r w:rsidRPr="007277E4">
        <w:rPr>
          <w:lang w:val="en-NL"/>
        </w:rPr>
        <w:tab/>
        <w:t>[ "malignant mesothelioma" ]</w:t>
      </w:r>
    </w:p>
    <w:p w14:paraId="31813900" w14:textId="77777777" w:rsidR="007277E4" w:rsidRPr="007277E4" w:rsidRDefault="007277E4" w:rsidP="007277E4">
      <w:pPr>
        <w:rPr>
          <w:lang w:val="en-NL"/>
        </w:rPr>
      </w:pPr>
      <w:r w:rsidRPr="00B31474">
        <w:rPr>
          <w:b/>
          <w:bCs/>
          <w:lang w:val="en-NL"/>
        </w:rPr>
        <w:t>DAPK1</w:t>
      </w:r>
      <w:r w:rsidRPr="007277E4">
        <w:rPr>
          <w:lang w:val="en-NL"/>
        </w:rPr>
        <w:tab/>
        <w:t>[ "lung non-small cell carcinoma" ]</w:t>
      </w:r>
    </w:p>
    <w:p w14:paraId="45748253" w14:textId="77777777" w:rsidR="007277E4" w:rsidRPr="007277E4" w:rsidRDefault="007277E4" w:rsidP="007277E4">
      <w:pPr>
        <w:rPr>
          <w:lang w:val="en-NL"/>
        </w:rPr>
      </w:pPr>
      <w:r w:rsidRPr="007277E4">
        <w:rPr>
          <w:lang w:val="en-NL"/>
        </w:rPr>
        <w:t>IL2RA</w:t>
      </w:r>
      <w:r w:rsidRPr="007277E4">
        <w:rPr>
          <w:lang w:val="en-NL"/>
        </w:rPr>
        <w:tab/>
        <w:t>[ "malignant mesothelioma" ]</w:t>
      </w:r>
    </w:p>
    <w:p w14:paraId="6978ABEF" w14:textId="77777777" w:rsidR="007277E4" w:rsidRPr="007277E4" w:rsidRDefault="007277E4" w:rsidP="007277E4">
      <w:pPr>
        <w:rPr>
          <w:lang w:val="en-NL"/>
        </w:rPr>
      </w:pPr>
      <w:r w:rsidRPr="007277E4">
        <w:rPr>
          <w:lang w:val="en-NL"/>
        </w:rPr>
        <w:t>SELENOP</w:t>
      </w:r>
      <w:r w:rsidRPr="007277E4">
        <w:rPr>
          <w:lang w:val="en-NL"/>
        </w:rPr>
        <w:tab/>
        <w:t>[ "Lung Neoplasms" ]</w:t>
      </w:r>
    </w:p>
    <w:p w14:paraId="49D59960" w14:textId="12CD9A17" w:rsidR="001F7875" w:rsidRPr="00541539" w:rsidRDefault="00541539" w:rsidP="007277E4">
      <w:pPr>
        <w:rPr>
          <w:u w:val="single"/>
          <w:lang w:val="en-NL"/>
        </w:rPr>
      </w:pPr>
      <w:r w:rsidRPr="00541539">
        <w:rPr>
          <w:u w:val="single"/>
          <w:lang w:val="en-NL"/>
        </w:rPr>
        <w:t>20</w:t>
      </w:r>
      <w:r w:rsidR="00B4420F">
        <w:rPr>
          <w:u w:val="single"/>
          <w:lang w:val="en-NL"/>
        </w:rPr>
        <w:t>0</w:t>
      </w:r>
      <w:r w:rsidRPr="00541539">
        <w:rPr>
          <w:u w:val="single"/>
          <w:lang w:val="en-NL"/>
        </w:rPr>
        <w:t>-</w:t>
      </w:r>
      <w:r w:rsidR="00B4420F">
        <w:rPr>
          <w:u w:val="single"/>
          <w:lang w:val="en-NL"/>
        </w:rPr>
        <w:t>299</w:t>
      </w:r>
    </w:p>
    <w:p w14:paraId="07D9E556" w14:textId="3BF8ED8E" w:rsidR="00541539" w:rsidRDefault="00441305" w:rsidP="007277E4">
      <w:pPr>
        <w:rPr>
          <w:lang w:val="en-NL"/>
        </w:rPr>
      </w:pPr>
      <w:r w:rsidRPr="00B31474">
        <w:rPr>
          <w:b/>
          <w:bCs/>
          <w:lang w:val="en-NL"/>
        </w:rPr>
        <w:t>ABCC2</w:t>
      </w:r>
      <w:r w:rsidRPr="00441305">
        <w:rPr>
          <w:lang w:val="en-NL"/>
        </w:rPr>
        <w:tab/>
        <w:t>[ "lung non-small cell carcinoma" ]</w:t>
      </w:r>
    </w:p>
    <w:p w14:paraId="1E7A767F" w14:textId="23514523" w:rsidR="00433976" w:rsidRDefault="00433976" w:rsidP="007277E4">
      <w:pPr>
        <w:rPr>
          <w:lang w:val="en-NL"/>
        </w:rPr>
      </w:pPr>
      <w:r w:rsidRPr="00B31474">
        <w:rPr>
          <w:b/>
          <w:bCs/>
          <w:lang w:val="en-NL"/>
        </w:rPr>
        <w:t>CDA</w:t>
      </w:r>
      <w:r w:rsidRPr="00433976">
        <w:rPr>
          <w:lang w:val="en-NL"/>
        </w:rPr>
        <w:tab/>
        <w:t>[ "lung non-small cell carcinoma" ]</w:t>
      </w:r>
    </w:p>
    <w:p w14:paraId="55A90265" w14:textId="3F916F33" w:rsidR="00433976" w:rsidRDefault="007812EF" w:rsidP="007277E4">
      <w:pPr>
        <w:rPr>
          <w:lang w:val="en-NL"/>
        </w:rPr>
      </w:pPr>
      <w:r w:rsidRPr="007812EF">
        <w:rPr>
          <w:lang w:val="en-NL"/>
        </w:rPr>
        <w:t>FBL</w:t>
      </w:r>
      <w:r w:rsidRPr="007812EF">
        <w:rPr>
          <w:lang w:val="en-NL"/>
        </w:rPr>
        <w:tab/>
        <w:t>[ "lung adenocarcinoma" ]</w:t>
      </w:r>
    </w:p>
    <w:p w14:paraId="13F6C53F" w14:textId="06197081" w:rsidR="007812EF" w:rsidRDefault="00B07D7E" w:rsidP="007277E4">
      <w:pPr>
        <w:rPr>
          <w:lang w:val="en-NL"/>
        </w:rPr>
      </w:pPr>
      <w:r w:rsidRPr="00B07D7E">
        <w:rPr>
          <w:lang w:val="en-NL"/>
        </w:rPr>
        <w:t>SOX2</w:t>
      </w:r>
      <w:r w:rsidRPr="00B07D7E">
        <w:rPr>
          <w:lang w:val="en-NL"/>
        </w:rPr>
        <w:tab/>
        <w:t>[ "Lung Neoplasms", "lung small cell carcinoma", "lung adenocarcinoma" ]</w:t>
      </w:r>
    </w:p>
    <w:p w14:paraId="585AC5ED" w14:textId="016AFD40" w:rsidR="00B07D7E" w:rsidRPr="00B4420F" w:rsidRDefault="00B4420F" w:rsidP="007277E4">
      <w:pPr>
        <w:rPr>
          <w:u w:val="single"/>
          <w:lang w:val="en-NL"/>
        </w:rPr>
      </w:pPr>
      <w:r w:rsidRPr="00B4420F">
        <w:rPr>
          <w:u w:val="single"/>
          <w:lang w:val="en-NL"/>
        </w:rPr>
        <w:t>300-399</w:t>
      </w:r>
    </w:p>
    <w:p w14:paraId="669D474C" w14:textId="77777777" w:rsidR="0067789F" w:rsidRPr="0067789F" w:rsidRDefault="0067789F" w:rsidP="0067789F">
      <w:pPr>
        <w:rPr>
          <w:lang w:val="en-NL"/>
        </w:rPr>
      </w:pPr>
      <w:r w:rsidRPr="0067789F">
        <w:rPr>
          <w:lang w:val="en-NL"/>
        </w:rPr>
        <w:t>CHRNA9</w:t>
      </w:r>
      <w:r w:rsidRPr="0067789F">
        <w:rPr>
          <w:lang w:val="en-NL"/>
        </w:rPr>
        <w:tab/>
        <w:t>[ "lung small cell carcinoma" ]</w:t>
      </w:r>
    </w:p>
    <w:p w14:paraId="20741C50" w14:textId="3AC50FA4" w:rsidR="00B4420F" w:rsidRDefault="0067789F" w:rsidP="0067789F">
      <w:pPr>
        <w:rPr>
          <w:lang w:val="en-NL"/>
        </w:rPr>
      </w:pPr>
      <w:r w:rsidRPr="0067789F">
        <w:rPr>
          <w:lang w:val="en-NL"/>
        </w:rPr>
        <w:t>CNTNAP2</w:t>
      </w:r>
      <w:r w:rsidRPr="0067789F">
        <w:rPr>
          <w:lang w:val="en-NL"/>
        </w:rPr>
        <w:tab/>
        <w:t>[ "lung small cell carcinoma" ]</w:t>
      </w:r>
    </w:p>
    <w:p w14:paraId="6B53917A" w14:textId="77777777" w:rsidR="009E15C5" w:rsidRPr="009E15C5" w:rsidRDefault="009E15C5" w:rsidP="009E15C5">
      <w:pPr>
        <w:rPr>
          <w:lang w:val="en-NL"/>
        </w:rPr>
      </w:pPr>
      <w:r w:rsidRPr="009E15C5">
        <w:rPr>
          <w:lang w:val="en-NL"/>
        </w:rPr>
        <w:t>PACRG</w:t>
      </w:r>
      <w:r w:rsidRPr="009E15C5">
        <w:rPr>
          <w:lang w:val="en-NL"/>
        </w:rPr>
        <w:tab/>
        <w:t>[ "lung adenocarcinoma" ]</w:t>
      </w:r>
    </w:p>
    <w:p w14:paraId="6DC73D01" w14:textId="0000F66D" w:rsidR="0067789F" w:rsidRDefault="009E15C5" w:rsidP="009E15C5">
      <w:pPr>
        <w:rPr>
          <w:lang w:val="en-NL"/>
        </w:rPr>
      </w:pPr>
      <w:r w:rsidRPr="009E15C5">
        <w:rPr>
          <w:lang w:val="en-NL"/>
        </w:rPr>
        <w:t>SELENBP1</w:t>
      </w:r>
      <w:r w:rsidRPr="009E15C5">
        <w:rPr>
          <w:lang w:val="en-NL"/>
        </w:rPr>
        <w:tab/>
        <w:t>[ "Lung Neoplasms" ]</w:t>
      </w:r>
    </w:p>
    <w:p w14:paraId="5C8CFBEE" w14:textId="25498D60" w:rsidR="009E15C5" w:rsidRDefault="009E15C5" w:rsidP="009E15C5">
      <w:pPr>
        <w:rPr>
          <w:lang w:val="en-NL"/>
        </w:rPr>
      </w:pPr>
      <w:r w:rsidRPr="00681C65">
        <w:rPr>
          <w:b/>
          <w:bCs/>
          <w:lang w:val="en-NL"/>
        </w:rPr>
        <w:t>SFTPB</w:t>
      </w:r>
      <w:r w:rsidRPr="009E15C5">
        <w:rPr>
          <w:lang w:val="en-NL"/>
        </w:rPr>
        <w:tab/>
        <w:t xml:space="preserve">[ "adult respiratory distress syndrome", "newborn respiratory distress syndrome", "chronic obstructive pulmonary disease", "pneumonia", "interstitial lung disease", "respiratory </w:t>
      </w:r>
      <w:r w:rsidRPr="009E15C5">
        <w:rPr>
          <w:lang w:val="en-NL"/>
        </w:rPr>
        <w:lastRenderedPageBreak/>
        <w:t>failure", "asthma", "pneumocystosis", "bronchopulmonary dysplasia", "pulmonary alveolar proteinosis", "lung squamous cell carcinoma", "cystic fibrosis", "pulmonary fibrosis", "bacterial pneumonia", "Pulmonary Surfactant Metabolism Dysfunction 1", "Lung Neoplasms", "</w:t>
      </w:r>
      <w:r w:rsidRPr="00681C65">
        <w:rPr>
          <w:b/>
          <w:bCs/>
          <w:lang w:val="en-NL"/>
        </w:rPr>
        <w:t>lung non-small cell carcinoma</w:t>
      </w:r>
      <w:r w:rsidRPr="009E15C5">
        <w:rPr>
          <w:lang w:val="en-NL"/>
        </w:rPr>
        <w:t>", "lung cancer", "Acute Lung Injury", "Congenital Deficiency of Pulmonary Surfactant Protein B", "Staphylococcal Pneumonia", "Surfactant Dysfunction" ]</w:t>
      </w:r>
    </w:p>
    <w:p w14:paraId="56CEE139" w14:textId="7A2F758A" w:rsidR="0057117F" w:rsidRPr="0057117F" w:rsidRDefault="0057117F" w:rsidP="009E15C5">
      <w:pPr>
        <w:rPr>
          <w:u w:val="single"/>
          <w:lang w:val="en-NL"/>
        </w:rPr>
      </w:pPr>
      <w:r w:rsidRPr="0057117F">
        <w:rPr>
          <w:u w:val="single"/>
          <w:lang w:val="en-NL"/>
        </w:rPr>
        <w:t>400-500</w:t>
      </w:r>
    </w:p>
    <w:p w14:paraId="39270F7E" w14:textId="58A4D66B" w:rsidR="0057117F" w:rsidRDefault="002C5B22" w:rsidP="009E15C5">
      <w:pPr>
        <w:rPr>
          <w:lang w:val="en-NL"/>
        </w:rPr>
      </w:pPr>
      <w:r w:rsidRPr="002C5B22">
        <w:rPr>
          <w:lang w:val="en-NL"/>
        </w:rPr>
        <w:t>ALDOA</w:t>
      </w:r>
      <w:r w:rsidRPr="002C5B22">
        <w:rPr>
          <w:lang w:val="en-NL"/>
        </w:rPr>
        <w:tab/>
        <w:t>[ "lung adenocarcinoma" ]</w:t>
      </w:r>
    </w:p>
    <w:p w14:paraId="405DD030" w14:textId="15C5495B" w:rsidR="00B4420F" w:rsidRDefault="001234E4" w:rsidP="007277E4">
      <w:pPr>
        <w:rPr>
          <w:lang w:val="en-NL"/>
        </w:rPr>
      </w:pPr>
      <w:r w:rsidRPr="001234E4">
        <w:rPr>
          <w:lang w:val="en-NL"/>
        </w:rPr>
        <w:t>EPHA7</w:t>
      </w:r>
      <w:r w:rsidRPr="001234E4">
        <w:rPr>
          <w:lang w:val="en-NL"/>
        </w:rPr>
        <w:tab/>
        <w:t>[ "lung small cell carcinoma" ]</w:t>
      </w:r>
    </w:p>
    <w:p w14:paraId="14305233" w14:textId="5D9B47DB" w:rsidR="001234E4" w:rsidRDefault="001234E4" w:rsidP="007277E4">
      <w:pPr>
        <w:rPr>
          <w:lang w:val="en-NL"/>
        </w:rPr>
      </w:pPr>
      <w:r w:rsidRPr="001234E4">
        <w:rPr>
          <w:lang w:val="en-NL"/>
        </w:rPr>
        <w:t>SATB2</w:t>
      </w:r>
      <w:r w:rsidRPr="001234E4">
        <w:rPr>
          <w:lang w:val="en-NL"/>
        </w:rPr>
        <w:tab/>
        <w:t>[ "lung small cell carcinoma" ]</w:t>
      </w:r>
    </w:p>
    <w:p w14:paraId="5DE6932A" w14:textId="527C38D2" w:rsidR="001234E4" w:rsidRDefault="00DF75F4" w:rsidP="007277E4">
      <w:pPr>
        <w:rPr>
          <w:lang w:val="en-NL"/>
        </w:rPr>
      </w:pPr>
      <w:r w:rsidRPr="00DF75F4">
        <w:rPr>
          <w:lang w:val="en-NL"/>
        </w:rPr>
        <w:t>SULT1A1</w:t>
      </w:r>
      <w:r w:rsidRPr="00DF75F4">
        <w:rPr>
          <w:lang w:val="en-NL"/>
        </w:rPr>
        <w:tab/>
        <w:t>[ "lung adenocarcinoma", "lung squamous cell carcinoma", "lung cancer" ]</w:t>
      </w:r>
    </w:p>
    <w:p w14:paraId="734BDA42" w14:textId="77777777" w:rsidR="008656DC" w:rsidRDefault="008656DC" w:rsidP="008656DC">
      <w:pPr>
        <w:rPr>
          <w:b/>
          <w:bCs/>
          <w:lang w:val="en-NL"/>
        </w:rPr>
      </w:pPr>
    </w:p>
    <w:p w14:paraId="045AF8DC" w14:textId="649BC64C" w:rsidR="008656DC" w:rsidRDefault="008656DC" w:rsidP="008656DC">
      <w:pPr>
        <w:rPr>
          <w:b/>
          <w:bCs/>
          <w:lang w:val="en-NL"/>
        </w:rPr>
      </w:pPr>
      <w:r>
        <w:rPr>
          <w:b/>
          <w:bCs/>
          <w:lang w:val="en-NL"/>
        </w:rPr>
        <w:t xml:space="preserve">7 genes (lung non-small cell </w:t>
      </w:r>
      <w:r w:rsidR="008127AC">
        <w:rPr>
          <w:b/>
          <w:bCs/>
          <w:lang w:val="en-NL"/>
        </w:rPr>
        <w:t>carcinoma)</w:t>
      </w:r>
      <w:r w:rsidR="001B7A4A">
        <w:rPr>
          <w:b/>
          <w:bCs/>
          <w:lang w:val="en-NL"/>
        </w:rPr>
        <w:t xml:space="preserve">: </w:t>
      </w:r>
    </w:p>
    <w:p w14:paraId="4AE036CB" w14:textId="400113A2" w:rsidR="008656DC" w:rsidRDefault="008656DC" w:rsidP="001B7A4A">
      <w:pPr>
        <w:pStyle w:val="ListParagraph"/>
        <w:numPr>
          <w:ilvl w:val="0"/>
          <w:numId w:val="1"/>
        </w:numPr>
      </w:pPr>
      <w:r w:rsidRPr="001B7A4A">
        <w:rPr>
          <w:b/>
          <w:bCs/>
          <w:lang w:val="en-NL"/>
        </w:rPr>
        <w:t>CA12</w:t>
      </w:r>
    </w:p>
    <w:p w14:paraId="16A2EDC7" w14:textId="77777777" w:rsidR="008656DC" w:rsidRDefault="008656DC" w:rsidP="001B7A4A">
      <w:pPr>
        <w:pStyle w:val="ListParagraph"/>
        <w:numPr>
          <w:ilvl w:val="0"/>
          <w:numId w:val="1"/>
        </w:numPr>
      </w:pPr>
      <w:r w:rsidRPr="001B7A4A">
        <w:rPr>
          <w:b/>
          <w:bCs/>
          <w:lang w:val="en-NL"/>
        </w:rPr>
        <w:t>FAT1</w:t>
      </w:r>
    </w:p>
    <w:p w14:paraId="0388B194" w14:textId="77777777" w:rsidR="008656DC" w:rsidRDefault="008656DC" w:rsidP="001B7A4A">
      <w:pPr>
        <w:pStyle w:val="ListParagraph"/>
        <w:numPr>
          <w:ilvl w:val="0"/>
          <w:numId w:val="1"/>
        </w:numPr>
      </w:pPr>
      <w:r w:rsidRPr="001B7A4A">
        <w:rPr>
          <w:b/>
          <w:bCs/>
          <w:lang w:val="en-NL"/>
        </w:rPr>
        <w:t>HS3ST2</w:t>
      </w:r>
    </w:p>
    <w:p w14:paraId="2E113CC7" w14:textId="77777777" w:rsidR="008656DC" w:rsidRDefault="008656DC" w:rsidP="001B7A4A">
      <w:pPr>
        <w:pStyle w:val="ListParagraph"/>
        <w:numPr>
          <w:ilvl w:val="0"/>
          <w:numId w:val="1"/>
        </w:numPr>
      </w:pPr>
      <w:r w:rsidRPr="001B7A4A">
        <w:rPr>
          <w:b/>
          <w:bCs/>
          <w:lang w:val="en-NL"/>
        </w:rPr>
        <w:t>DAPK1</w:t>
      </w:r>
    </w:p>
    <w:p w14:paraId="6655791B" w14:textId="77777777" w:rsidR="008656DC" w:rsidRDefault="008656DC" w:rsidP="001B7A4A">
      <w:pPr>
        <w:pStyle w:val="ListParagraph"/>
        <w:numPr>
          <w:ilvl w:val="0"/>
          <w:numId w:val="1"/>
        </w:numPr>
      </w:pPr>
      <w:r w:rsidRPr="001B7A4A">
        <w:rPr>
          <w:b/>
          <w:bCs/>
          <w:lang w:val="en-NL"/>
        </w:rPr>
        <w:t>ABCC2</w:t>
      </w:r>
    </w:p>
    <w:p w14:paraId="7813E057" w14:textId="77777777" w:rsidR="008656DC" w:rsidRDefault="008656DC" w:rsidP="001B7A4A">
      <w:pPr>
        <w:pStyle w:val="ListParagraph"/>
        <w:numPr>
          <w:ilvl w:val="0"/>
          <w:numId w:val="1"/>
        </w:numPr>
      </w:pPr>
      <w:r w:rsidRPr="001B7A4A">
        <w:rPr>
          <w:b/>
          <w:bCs/>
          <w:lang w:val="en-NL"/>
        </w:rPr>
        <w:t>CDA</w:t>
      </w:r>
    </w:p>
    <w:p w14:paraId="2D925A26" w14:textId="77777777" w:rsidR="008656DC" w:rsidRDefault="008656DC" w:rsidP="001B7A4A">
      <w:pPr>
        <w:pStyle w:val="ListParagraph"/>
        <w:numPr>
          <w:ilvl w:val="0"/>
          <w:numId w:val="1"/>
        </w:numPr>
      </w:pPr>
      <w:r w:rsidRPr="001B7A4A">
        <w:rPr>
          <w:b/>
          <w:bCs/>
          <w:lang w:val="en-NL"/>
        </w:rPr>
        <w:t>SFTPB</w:t>
      </w:r>
    </w:p>
    <w:p w14:paraId="4E4BD044" w14:textId="332A2116" w:rsidR="00DF75F4" w:rsidRPr="00DF75F4" w:rsidRDefault="00DF75F4" w:rsidP="007277E4">
      <w:pPr>
        <w:rPr>
          <w:lang w:val="en-NL"/>
        </w:rPr>
      </w:pPr>
    </w:p>
    <w:sectPr w:rsidR="00DF75F4" w:rsidRPr="00DF75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D93767"/>
    <w:multiLevelType w:val="hybridMultilevel"/>
    <w:tmpl w:val="517C92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05373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1C"/>
    <w:rsid w:val="00002DDC"/>
    <w:rsid w:val="000276E5"/>
    <w:rsid w:val="00031EFA"/>
    <w:rsid w:val="000365E1"/>
    <w:rsid w:val="00041189"/>
    <w:rsid w:val="0006206C"/>
    <w:rsid w:val="00066E96"/>
    <w:rsid w:val="00082031"/>
    <w:rsid w:val="00092144"/>
    <w:rsid w:val="000A5DD1"/>
    <w:rsid w:val="001234E4"/>
    <w:rsid w:val="0016233E"/>
    <w:rsid w:val="001653F5"/>
    <w:rsid w:val="0019705D"/>
    <w:rsid w:val="001A6F87"/>
    <w:rsid w:val="001B2EFE"/>
    <w:rsid w:val="001B7A4A"/>
    <w:rsid w:val="001C3E7B"/>
    <w:rsid w:val="001E2717"/>
    <w:rsid w:val="001F1D50"/>
    <w:rsid w:val="001F7513"/>
    <w:rsid w:val="001F7875"/>
    <w:rsid w:val="002255C9"/>
    <w:rsid w:val="00265E96"/>
    <w:rsid w:val="002A7B55"/>
    <w:rsid w:val="002C5B22"/>
    <w:rsid w:val="002E5AEE"/>
    <w:rsid w:val="00356803"/>
    <w:rsid w:val="00364DFC"/>
    <w:rsid w:val="0038707D"/>
    <w:rsid w:val="003D3A1F"/>
    <w:rsid w:val="00433976"/>
    <w:rsid w:val="004409CA"/>
    <w:rsid w:val="00441305"/>
    <w:rsid w:val="00441372"/>
    <w:rsid w:val="004A1E4F"/>
    <w:rsid w:val="004B38DA"/>
    <w:rsid w:val="004B70C7"/>
    <w:rsid w:val="005066DB"/>
    <w:rsid w:val="00524040"/>
    <w:rsid w:val="00540F7D"/>
    <w:rsid w:val="00541539"/>
    <w:rsid w:val="005655EB"/>
    <w:rsid w:val="0057117F"/>
    <w:rsid w:val="005B30DC"/>
    <w:rsid w:val="005C5B2D"/>
    <w:rsid w:val="00666F21"/>
    <w:rsid w:val="0067789F"/>
    <w:rsid w:val="00681C65"/>
    <w:rsid w:val="006F4797"/>
    <w:rsid w:val="006F5D31"/>
    <w:rsid w:val="00710F0D"/>
    <w:rsid w:val="007242E1"/>
    <w:rsid w:val="00726E5D"/>
    <w:rsid w:val="007277E4"/>
    <w:rsid w:val="0073579A"/>
    <w:rsid w:val="00743D21"/>
    <w:rsid w:val="00777E2E"/>
    <w:rsid w:val="007812EF"/>
    <w:rsid w:val="0078132C"/>
    <w:rsid w:val="007A2E92"/>
    <w:rsid w:val="007E370D"/>
    <w:rsid w:val="007E7B98"/>
    <w:rsid w:val="007F4DA2"/>
    <w:rsid w:val="008127AC"/>
    <w:rsid w:val="00826BF2"/>
    <w:rsid w:val="008656DC"/>
    <w:rsid w:val="00880DF3"/>
    <w:rsid w:val="00883A35"/>
    <w:rsid w:val="008F14D4"/>
    <w:rsid w:val="0094479A"/>
    <w:rsid w:val="009755CD"/>
    <w:rsid w:val="009A4952"/>
    <w:rsid w:val="009B1F40"/>
    <w:rsid w:val="009E15C5"/>
    <w:rsid w:val="009E2813"/>
    <w:rsid w:val="009F0762"/>
    <w:rsid w:val="009F4F68"/>
    <w:rsid w:val="00AB055C"/>
    <w:rsid w:val="00AC0E10"/>
    <w:rsid w:val="00AE1656"/>
    <w:rsid w:val="00B055F0"/>
    <w:rsid w:val="00B07D7E"/>
    <w:rsid w:val="00B26E28"/>
    <w:rsid w:val="00B31474"/>
    <w:rsid w:val="00B3540D"/>
    <w:rsid w:val="00B4420F"/>
    <w:rsid w:val="00B80E01"/>
    <w:rsid w:val="00B943DD"/>
    <w:rsid w:val="00BC2912"/>
    <w:rsid w:val="00C31E37"/>
    <w:rsid w:val="00C35725"/>
    <w:rsid w:val="00C45FB1"/>
    <w:rsid w:val="00C7608E"/>
    <w:rsid w:val="00C8198A"/>
    <w:rsid w:val="00C9111C"/>
    <w:rsid w:val="00CB6559"/>
    <w:rsid w:val="00CC5E57"/>
    <w:rsid w:val="00D00242"/>
    <w:rsid w:val="00D02EEF"/>
    <w:rsid w:val="00D0319F"/>
    <w:rsid w:val="00D311AA"/>
    <w:rsid w:val="00D42E03"/>
    <w:rsid w:val="00D50F85"/>
    <w:rsid w:val="00D84406"/>
    <w:rsid w:val="00DB0CBD"/>
    <w:rsid w:val="00DB3174"/>
    <w:rsid w:val="00DF2575"/>
    <w:rsid w:val="00DF75F4"/>
    <w:rsid w:val="00DF7B4B"/>
    <w:rsid w:val="00EA295A"/>
    <w:rsid w:val="00EB37A6"/>
    <w:rsid w:val="00EF4ED3"/>
    <w:rsid w:val="00F15528"/>
    <w:rsid w:val="00F43209"/>
    <w:rsid w:val="00F65270"/>
    <w:rsid w:val="00F866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5A923"/>
  <w15:chartTrackingRefBased/>
  <w15:docId w15:val="{BEFAD9B6-0195-45E8-BD9E-B272285D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911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1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1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1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1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1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1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1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1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11C"/>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C9111C"/>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C9111C"/>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C9111C"/>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C9111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C9111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9111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C9111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9111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C911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11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911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11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9111C"/>
    <w:pPr>
      <w:spacing w:before="160"/>
      <w:jc w:val="center"/>
    </w:pPr>
    <w:rPr>
      <w:i/>
      <w:iCs/>
      <w:color w:val="404040" w:themeColor="text1" w:themeTint="BF"/>
    </w:rPr>
  </w:style>
  <w:style w:type="character" w:customStyle="1" w:styleId="QuoteChar">
    <w:name w:val="Quote Char"/>
    <w:basedOn w:val="DefaultParagraphFont"/>
    <w:link w:val="Quote"/>
    <w:uiPriority w:val="29"/>
    <w:rsid w:val="00C9111C"/>
    <w:rPr>
      <w:i/>
      <w:iCs/>
      <w:color w:val="404040" w:themeColor="text1" w:themeTint="BF"/>
      <w:lang w:val="en-GB"/>
    </w:rPr>
  </w:style>
  <w:style w:type="paragraph" w:styleId="ListParagraph">
    <w:name w:val="List Paragraph"/>
    <w:basedOn w:val="Normal"/>
    <w:uiPriority w:val="34"/>
    <w:qFormat/>
    <w:rsid w:val="00C9111C"/>
    <w:pPr>
      <w:ind w:left="720"/>
      <w:contextualSpacing/>
    </w:pPr>
  </w:style>
  <w:style w:type="character" w:styleId="IntenseEmphasis">
    <w:name w:val="Intense Emphasis"/>
    <w:basedOn w:val="DefaultParagraphFont"/>
    <w:uiPriority w:val="21"/>
    <w:qFormat/>
    <w:rsid w:val="00C9111C"/>
    <w:rPr>
      <w:i/>
      <w:iCs/>
      <w:color w:val="0F4761" w:themeColor="accent1" w:themeShade="BF"/>
    </w:rPr>
  </w:style>
  <w:style w:type="paragraph" w:styleId="IntenseQuote">
    <w:name w:val="Intense Quote"/>
    <w:basedOn w:val="Normal"/>
    <w:next w:val="Normal"/>
    <w:link w:val="IntenseQuoteChar"/>
    <w:uiPriority w:val="30"/>
    <w:qFormat/>
    <w:rsid w:val="00C91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11C"/>
    <w:rPr>
      <w:i/>
      <w:iCs/>
      <w:color w:val="0F4761" w:themeColor="accent1" w:themeShade="BF"/>
      <w:lang w:val="en-GB"/>
    </w:rPr>
  </w:style>
  <w:style w:type="character" w:styleId="IntenseReference">
    <w:name w:val="Intense Reference"/>
    <w:basedOn w:val="DefaultParagraphFont"/>
    <w:uiPriority w:val="32"/>
    <w:qFormat/>
    <w:rsid w:val="00C9111C"/>
    <w:rPr>
      <w:b/>
      <w:bCs/>
      <w:smallCaps/>
      <w:color w:val="0F4761" w:themeColor="accent1" w:themeShade="BF"/>
      <w:spacing w:val="5"/>
    </w:rPr>
  </w:style>
  <w:style w:type="table" w:styleId="TableGrid">
    <w:name w:val="Table Grid"/>
    <w:basedOn w:val="TableNormal"/>
    <w:uiPriority w:val="39"/>
    <w:rsid w:val="00197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63004">
      <w:bodyDiv w:val="1"/>
      <w:marLeft w:val="0"/>
      <w:marRight w:val="0"/>
      <w:marTop w:val="0"/>
      <w:marBottom w:val="0"/>
      <w:divBdr>
        <w:top w:val="none" w:sz="0" w:space="0" w:color="auto"/>
        <w:left w:val="none" w:sz="0" w:space="0" w:color="auto"/>
        <w:bottom w:val="none" w:sz="0" w:space="0" w:color="auto"/>
        <w:right w:val="none" w:sz="0" w:space="0" w:color="auto"/>
      </w:divBdr>
    </w:div>
    <w:div w:id="264307352">
      <w:bodyDiv w:val="1"/>
      <w:marLeft w:val="0"/>
      <w:marRight w:val="0"/>
      <w:marTop w:val="0"/>
      <w:marBottom w:val="0"/>
      <w:divBdr>
        <w:top w:val="none" w:sz="0" w:space="0" w:color="auto"/>
        <w:left w:val="none" w:sz="0" w:space="0" w:color="auto"/>
        <w:bottom w:val="none" w:sz="0" w:space="0" w:color="auto"/>
        <w:right w:val="none" w:sz="0" w:space="0" w:color="auto"/>
      </w:divBdr>
    </w:div>
    <w:div w:id="376784413">
      <w:bodyDiv w:val="1"/>
      <w:marLeft w:val="0"/>
      <w:marRight w:val="0"/>
      <w:marTop w:val="0"/>
      <w:marBottom w:val="0"/>
      <w:divBdr>
        <w:top w:val="none" w:sz="0" w:space="0" w:color="auto"/>
        <w:left w:val="none" w:sz="0" w:space="0" w:color="auto"/>
        <w:bottom w:val="none" w:sz="0" w:space="0" w:color="auto"/>
        <w:right w:val="none" w:sz="0" w:space="0" w:color="auto"/>
      </w:divBdr>
    </w:div>
    <w:div w:id="382097665">
      <w:bodyDiv w:val="1"/>
      <w:marLeft w:val="0"/>
      <w:marRight w:val="0"/>
      <w:marTop w:val="0"/>
      <w:marBottom w:val="0"/>
      <w:divBdr>
        <w:top w:val="none" w:sz="0" w:space="0" w:color="auto"/>
        <w:left w:val="none" w:sz="0" w:space="0" w:color="auto"/>
        <w:bottom w:val="none" w:sz="0" w:space="0" w:color="auto"/>
        <w:right w:val="none" w:sz="0" w:space="0" w:color="auto"/>
      </w:divBdr>
    </w:div>
    <w:div w:id="1063718057">
      <w:bodyDiv w:val="1"/>
      <w:marLeft w:val="0"/>
      <w:marRight w:val="0"/>
      <w:marTop w:val="0"/>
      <w:marBottom w:val="0"/>
      <w:divBdr>
        <w:top w:val="none" w:sz="0" w:space="0" w:color="auto"/>
        <w:left w:val="none" w:sz="0" w:space="0" w:color="auto"/>
        <w:bottom w:val="none" w:sz="0" w:space="0" w:color="auto"/>
        <w:right w:val="none" w:sz="0" w:space="0" w:color="auto"/>
      </w:divBdr>
    </w:div>
    <w:div w:id="1232695785">
      <w:bodyDiv w:val="1"/>
      <w:marLeft w:val="0"/>
      <w:marRight w:val="0"/>
      <w:marTop w:val="0"/>
      <w:marBottom w:val="0"/>
      <w:divBdr>
        <w:top w:val="none" w:sz="0" w:space="0" w:color="auto"/>
        <w:left w:val="none" w:sz="0" w:space="0" w:color="auto"/>
        <w:bottom w:val="none" w:sz="0" w:space="0" w:color="auto"/>
        <w:right w:val="none" w:sz="0" w:space="0" w:color="auto"/>
      </w:divBdr>
    </w:div>
    <w:div w:id="1334721828">
      <w:bodyDiv w:val="1"/>
      <w:marLeft w:val="0"/>
      <w:marRight w:val="0"/>
      <w:marTop w:val="0"/>
      <w:marBottom w:val="0"/>
      <w:divBdr>
        <w:top w:val="none" w:sz="0" w:space="0" w:color="auto"/>
        <w:left w:val="none" w:sz="0" w:space="0" w:color="auto"/>
        <w:bottom w:val="none" w:sz="0" w:space="0" w:color="auto"/>
        <w:right w:val="none" w:sz="0" w:space="0" w:color="auto"/>
      </w:divBdr>
    </w:div>
    <w:div w:id="1382443769">
      <w:bodyDiv w:val="1"/>
      <w:marLeft w:val="0"/>
      <w:marRight w:val="0"/>
      <w:marTop w:val="0"/>
      <w:marBottom w:val="0"/>
      <w:divBdr>
        <w:top w:val="none" w:sz="0" w:space="0" w:color="auto"/>
        <w:left w:val="none" w:sz="0" w:space="0" w:color="auto"/>
        <w:bottom w:val="none" w:sz="0" w:space="0" w:color="auto"/>
        <w:right w:val="none" w:sz="0" w:space="0" w:color="auto"/>
      </w:divBdr>
    </w:div>
    <w:div w:id="1582059236">
      <w:bodyDiv w:val="1"/>
      <w:marLeft w:val="0"/>
      <w:marRight w:val="0"/>
      <w:marTop w:val="0"/>
      <w:marBottom w:val="0"/>
      <w:divBdr>
        <w:top w:val="none" w:sz="0" w:space="0" w:color="auto"/>
        <w:left w:val="none" w:sz="0" w:space="0" w:color="auto"/>
        <w:bottom w:val="none" w:sz="0" w:space="0" w:color="auto"/>
        <w:right w:val="none" w:sz="0" w:space="0" w:color="auto"/>
      </w:divBdr>
    </w:div>
    <w:div w:id="1647660889">
      <w:bodyDiv w:val="1"/>
      <w:marLeft w:val="0"/>
      <w:marRight w:val="0"/>
      <w:marTop w:val="0"/>
      <w:marBottom w:val="0"/>
      <w:divBdr>
        <w:top w:val="none" w:sz="0" w:space="0" w:color="auto"/>
        <w:left w:val="none" w:sz="0" w:space="0" w:color="auto"/>
        <w:bottom w:val="none" w:sz="0" w:space="0" w:color="auto"/>
        <w:right w:val="none" w:sz="0" w:space="0" w:color="auto"/>
      </w:divBdr>
    </w:div>
    <w:div w:id="1648778192">
      <w:bodyDiv w:val="1"/>
      <w:marLeft w:val="0"/>
      <w:marRight w:val="0"/>
      <w:marTop w:val="0"/>
      <w:marBottom w:val="0"/>
      <w:divBdr>
        <w:top w:val="none" w:sz="0" w:space="0" w:color="auto"/>
        <w:left w:val="none" w:sz="0" w:space="0" w:color="auto"/>
        <w:bottom w:val="none" w:sz="0" w:space="0" w:color="auto"/>
        <w:right w:val="none" w:sz="0" w:space="0" w:color="auto"/>
      </w:divBdr>
    </w:div>
    <w:div w:id="184820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1114</Words>
  <Characters>7540</Characters>
  <Application>Microsoft Office Word</Application>
  <DocSecurity>0</DocSecurity>
  <Lines>279</Lines>
  <Paragraphs>180</Paragraphs>
  <ScaleCrop>false</ScaleCrop>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Silke Römkens</dc:creator>
  <cp:keywords/>
  <dc:description/>
  <cp:lastModifiedBy>Jarne Paar</cp:lastModifiedBy>
  <cp:revision>113</cp:revision>
  <dcterms:created xsi:type="dcterms:W3CDTF">2025-03-13T10:02:00Z</dcterms:created>
  <dcterms:modified xsi:type="dcterms:W3CDTF">2025-03-13T13:42:00Z</dcterms:modified>
</cp:coreProperties>
</file>